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C9B3" w14:textId="77777777" w:rsidR="00EA6BF8" w:rsidRPr="00B65314" w:rsidRDefault="00EA6BF8" w:rsidP="00EA6BF8">
      <w:pPr>
        <w:pStyle w:val="Heading1"/>
        <w:rPr>
          <w:rFonts w:cs="Times New Roman"/>
          <w:szCs w:val="24"/>
        </w:rPr>
      </w:pPr>
      <w:bookmarkStart w:id="0" w:name="_Toc140445627"/>
      <w:r w:rsidRPr="00B65314">
        <w:rPr>
          <w:rFonts w:cs="Times New Roman"/>
          <w:szCs w:val="24"/>
        </w:rPr>
        <w:t>DAFTAR PUSTAKA</w:t>
      </w:r>
      <w:bookmarkEnd w:id="0"/>
    </w:p>
    <w:p w14:paraId="65BAA474" w14:textId="77777777" w:rsidR="00EA6BF8" w:rsidRPr="00B65314" w:rsidRDefault="00EA6BF8" w:rsidP="00EA6BF8">
      <w:pPr>
        <w:spacing w:line="240" w:lineRule="auto"/>
        <w:ind w:left="720" w:hanging="720"/>
        <w:rPr>
          <w:rFonts w:ascii="Times New Roman" w:hAnsi="Times New Roman" w:cs="Times New Roman"/>
          <w:sz w:val="24"/>
          <w:szCs w:val="24"/>
        </w:rPr>
      </w:pPr>
    </w:p>
    <w:p w14:paraId="4443DA78"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bookmarkStart w:id="1" w:name="_Hlk140737077"/>
      <w:r w:rsidRPr="00B65314">
        <w:rPr>
          <w:rFonts w:ascii="Times New Roman" w:hAnsi="Times New Roman" w:cs="Times New Roman"/>
          <w:color w:val="222222"/>
          <w:sz w:val="24"/>
          <w:szCs w:val="24"/>
          <w:shd w:val="clear" w:color="auto" w:fill="FFFFFF"/>
        </w:rPr>
        <w:t>Antika, Z., Murdayanti, Y., &amp; Nasution, H. (2020). Pengaruh sistem akuntansi keuangan daerah, aksesibilitas laporan keuangan, dan pengendalian internal terhadap akuntabilitas pengelolaan keuangan daerah. </w:t>
      </w:r>
      <w:r w:rsidRPr="00B65314">
        <w:rPr>
          <w:rFonts w:ascii="Times New Roman" w:hAnsi="Times New Roman" w:cs="Times New Roman"/>
          <w:i/>
          <w:iCs/>
          <w:color w:val="222222"/>
          <w:sz w:val="24"/>
          <w:szCs w:val="24"/>
          <w:shd w:val="clear" w:color="auto" w:fill="FFFFFF"/>
        </w:rPr>
        <w:t>Jurnal Ilmiah Wahana Akuntansi</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15</w:t>
      </w:r>
      <w:r w:rsidRPr="00B65314">
        <w:rPr>
          <w:rFonts w:ascii="Times New Roman" w:hAnsi="Times New Roman" w:cs="Times New Roman"/>
          <w:color w:val="222222"/>
          <w:sz w:val="24"/>
          <w:szCs w:val="24"/>
          <w:shd w:val="clear" w:color="auto" w:fill="FFFFFF"/>
        </w:rPr>
        <w:t>(2), 212-232.</w:t>
      </w:r>
    </w:p>
    <w:p w14:paraId="7A210FBF"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Artini, N. L. W., &amp; Putra, I. P. D. S. (2020). Pengaruh penyajian laporan keuangan daerah, aksesibilitas laporan keuangan dan sistem pengendalian intern terhadap akuntabilitas pengelolaan keuangan daerah. </w:t>
      </w:r>
      <w:r w:rsidRPr="00B65314">
        <w:rPr>
          <w:rFonts w:ascii="Times New Roman" w:hAnsi="Times New Roman" w:cs="Times New Roman"/>
          <w:i/>
          <w:iCs/>
          <w:color w:val="222222"/>
          <w:sz w:val="24"/>
          <w:szCs w:val="24"/>
          <w:shd w:val="clear" w:color="auto" w:fill="FFFFFF"/>
        </w:rPr>
        <w:t>Hita Akuntansi Dan Keuangan</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1</w:t>
      </w:r>
      <w:r w:rsidRPr="00B65314">
        <w:rPr>
          <w:rFonts w:ascii="Times New Roman" w:hAnsi="Times New Roman" w:cs="Times New Roman"/>
          <w:color w:val="222222"/>
          <w:sz w:val="24"/>
          <w:szCs w:val="24"/>
          <w:shd w:val="clear" w:color="auto" w:fill="FFFFFF"/>
        </w:rPr>
        <w:t>(2), 188-218.</w:t>
      </w:r>
    </w:p>
    <w:p w14:paraId="616610A4"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Asmawanti-S, D., Hermadisya, G., Sari, N., &amp; Fitranita, V. (2022, April). Persepsi Penyajian Laporan Keuangan, Sistem Akuntansi Keuangan Daerah, Dan Pengawasan Internal Terhadap Akuntabilitas Pengelolaan Keuangan Daerah. In </w:t>
      </w:r>
      <w:r w:rsidRPr="00B65314">
        <w:rPr>
          <w:rFonts w:ascii="Times New Roman" w:hAnsi="Times New Roman" w:cs="Times New Roman"/>
          <w:i/>
          <w:iCs/>
          <w:color w:val="222222"/>
          <w:sz w:val="24"/>
          <w:szCs w:val="24"/>
          <w:shd w:val="clear" w:color="auto" w:fill="FFFFFF"/>
        </w:rPr>
        <w:t>Conference on Economic and Business Innovation (CEBI)</w:t>
      </w:r>
      <w:r w:rsidRPr="00B65314">
        <w:rPr>
          <w:rFonts w:ascii="Times New Roman" w:hAnsi="Times New Roman" w:cs="Times New Roman"/>
          <w:color w:val="222222"/>
          <w:sz w:val="24"/>
          <w:szCs w:val="24"/>
          <w:shd w:val="clear" w:color="auto" w:fill="FFFFFF"/>
        </w:rPr>
        <w:t> (pp. 1658-1675).</w:t>
      </w:r>
    </w:p>
    <w:p w14:paraId="23993FF7"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Atikasari, D., &amp; Jaeni, J. (2022). Determinan akuntabilitas pengelolaan keuangan Desa di Wilayah Kabupaten Kendal. </w:t>
      </w:r>
      <w:r w:rsidRPr="00B65314">
        <w:rPr>
          <w:rFonts w:ascii="Times New Roman" w:hAnsi="Times New Roman" w:cs="Times New Roman"/>
          <w:i/>
          <w:iCs/>
          <w:color w:val="222222"/>
          <w:sz w:val="24"/>
          <w:szCs w:val="24"/>
          <w:shd w:val="clear" w:color="auto" w:fill="FFFFFF"/>
        </w:rPr>
        <w:t>Fair Value: Jurnal Ilmiah Akuntansi dan Keuangan</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5</w:t>
      </w:r>
      <w:r w:rsidRPr="00B65314">
        <w:rPr>
          <w:rFonts w:ascii="Times New Roman" w:hAnsi="Times New Roman" w:cs="Times New Roman"/>
          <w:color w:val="222222"/>
          <w:sz w:val="24"/>
          <w:szCs w:val="24"/>
          <w:shd w:val="clear" w:color="auto" w:fill="FFFFFF"/>
        </w:rPr>
        <w:t>(2), 1212-1222.</w:t>
      </w:r>
    </w:p>
    <w:p w14:paraId="4937BF25"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Defitri, S. Y. (2018). Pengaruh Pengelolaan Keuangan Daerah Dan Sistem Akuntansi Keuangan Daerah Terhadap Kualitas Laporan Keuangan Pemerintah Daerah. </w:t>
      </w:r>
      <w:r w:rsidRPr="00B65314">
        <w:rPr>
          <w:rFonts w:ascii="Times New Roman" w:hAnsi="Times New Roman" w:cs="Times New Roman"/>
          <w:i/>
          <w:iCs/>
          <w:color w:val="222222"/>
          <w:sz w:val="24"/>
          <w:szCs w:val="24"/>
          <w:shd w:val="clear" w:color="auto" w:fill="FFFFFF"/>
        </w:rPr>
        <w:t>Jurnal Benefita: Ekonomi Pembangunan, Manajemen Bisnis &amp; Akuntansi</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3</w:t>
      </w:r>
      <w:r w:rsidRPr="00B65314">
        <w:rPr>
          <w:rFonts w:ascii="Times New Roman" w:hAnsi="Times New Roman" w:cs="Times New Roman"/>
          <w:color w:val="222222"/>
          <w:sz w:val="24"/>
          <w:szCs w:val="24"/>
          <w:shd w:val="clear" w:color="auto" w:fill="FFFFFF"/>
        </w:rPr>
        <w:t>(1), 64-75.</w:t>
      </w:r>
    </w:p>
    <w:p w14:paraId="7AACD52A"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Dewi, A. C., &amp; Mildawati, T. (2018). Pengaruh Penyajian Laporan Keuangan dan Aksesibilitas Laporan Keuangan Terhadap Akuntabilitas Pengelolaan Keuangan Daerah. </w:t>
      </w:r>
      <w:r w:rsidRPr="00B65314">
        <w:rPr>
          <w:rFonts w:ascii="Times New Roman" w:hAnsi="Times New Roman" w:cs="Times New Roman"/>
          <w:i/>
          <w:iCs/>
          <w:color w:val="222222"/>
          <w:sz w:val="24"/>
          <w:szCs w:val="24"/>
          <w:shd w:val="clear" w:color="auto" w:fill="FFFFFF"/>
        </w:rPr>
        <w:t>Jurnal Ilmu dan Riset Akuntansi (JIRA)</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7</w:t>
      </w:r>
      <w:r w:rsidRPr="00B65314">
        <w:rPr>
          <w:rFonts w:ascii="Times New Roman" w:hAnsi="Times New Roman" w:cs="Times New Roman"/>
          <w:color w:val="222222"/>
          <w:sz w:val="24"/>
          <w:szCs w:val="24"/>
          <w:shd w:val="clear" w:color="auto" w:fill="FFFFFF"/>
        </w:rPr>
        <w:t>(4).</w:t>
      </w:r>
    </w:p>
    <w:p w14:paraId="537AAD95"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Dewi, K. S., Cipta, W., &amp; Bagia, I. W. (2019). Pengaruh Sistem Pengendalian Intern Pemerintah dan Pengawasan Keuangan Daerah Terhadap Nilai Informasi Laporan keuangan Pemerintah Pada Satuan Kerja Perangkat Daerah (SKPD). </w:t>
      </w:r>
      <w:r w:rsidRPr="00B65314">
        <w:rPr>
          <w:rFonts w:ascii="Times New Roman" w:hAnsi="Times New Roman" w:cs="Times New Roman"/>
          <w:i/>
          <w:iCs/>
          <w:color w:val="222222"/>
          <w:sz w:val="24"/>
          <w:szCs w:val="24"/>
          <w:shd w:val="clear" w:color="auto" w:fill="FFFFFF"/>
        </w:rPr>
        <w:t>Jurnal Manajemen Indonesia</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7</w:t>
      </w:r>
      <w:r w:rsidRPr="00B65314">
        <w:rPr>
          <w:rFonts w:ascii="Times New Roman" w:hAnsi="Times New Roman" w:cs="Times New Roman"/>
          <w:color w:val="222222"/>
          <w:sz w:val="24"/>
          <w:szCs w:val="24"/>
          <w:shd w:val="clear" w:color="auto" w:fill="FFFFFF"/>
        </w:rPr>
        <w:t>(3), 191-200.</w:t>
      </w:r>
    </w:p>
    <w:p w14:paraId="24621AC0" w14:textId="77777777" w:rsidR="00EA6BF8" w:rsidRDefault="00EA6BF8" w:rsidP="00EA6BF8">
      <w:pPr>
        <w:spacing w:line="240" w:lineRule="auto"/>
        <w:ind w:left="720" w:hanging="720"/>
        <w:jc w:val="both"/>
        <w:rPr>
          <w:rFonts w:ascii="Times New Roman" w:hAnsi="Times New Roman" w:cs="Times New Roman"/>
          <w:i/>
          <w:iCs/>
          <w:color w:val="222222"/>
          <w:sz w:val="24"/>
          <w:szCs w:val="24"/>
          <w:shd w:val="clear" w:color="auto" w:fill="FFFFFF"/>
        </w:rPr>
      </w:pPr>
      <w:r w:rsidRPr="00B65314">
        <w:rPr>
          <w:rFonts w:ascii="Times New Roman" w:hAnsi="Times New Roman" w:cs="Times New Roman"/>
          <w:color w:val="222222"/>
          <w:sz w:val="24"/>
          <w:szCs w:val="24"/>
          <w:shd w:val="clear" w:color="auto" w:fill="FFFFFF"/>
        </w:rPr>
        <w:t>Dewi, N. P. R. F. (2021). Pengaruh Penerapan Sistem Akuntansi keuangan,</w:t>
      </w:r>
      <w:r w:rsidRPr="00B65314">
        <w:rPr>
          <w:rFonts w:ascii="Times New Roman" w:hAnsi="Times New Roman" w:cs="Times New Roman"/>
          <w:i/>
          <w:iCs/>
          <w:color w:val="222222"/>
          <w:sz w:val="24"/>
          <w:szCs w:val="24"/>
          <w:shd w:val="clear" w:color="auto" w:fill="FFFFFF"/>
        </w:rPr>
        <w:t xml:space="preserve"> </w:t>
      </w:r>
      <w:r w:rsidRPr="00B65314">
        <w:rPr>
          <w:rFonts w:ascii="Times New Roman" w:hAnsi="Times New Roman" w:cs="Times New Roman"/>
          <w:color w:val="222222"/>
          <w:sz w:val="24"/>
          <w:szCs w:val="24"/>
          <w:shd w:val="clear" w:color="auto" w:fill="FFFFFF"/>
        </w:rPr>
        <w:t>Pemanfaatan Teknologi, Sistem Pengendalian Inten dan Kompetensi Sumber Daya Manusia Terhadap Kualitas Laporan Keuangan Pemerintah Daerah Kabupaten Badung (</w:t>
      </w:r>
      <w:r w:rsidRPr="00B65314">
        <w:rPr>
          <w:rFonts w:ascii="Times New Roman" w:hAnsi="Times New Roman" w:cs="Times New Roman"/>
          <w:i/>
          <w:iCs/>
          <w:color w:val="222222"/>
          <w:sz w:val="24"/>
          <w:szCs w:val="24"/>
          <w:shd w:val="clear" w:color="auto" w:fill="FFFFFF"/>
        </w:rPr>
        <w:t>Doctoral dissertation, Universitas Mahasaraswati Denpasar).</w:t>
      </w:r>
    </w:p>
    <w:p w14:paraId="62A9079F" w14:textId="77777777" w:rsidR="00EA6BF8"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22432C">
        <w:rPr>
          <w:rFonts w:ascii="Times New Roman" w:hAnsi="Times New Roman" w:cs="Times New Roman"/>
          <w:color w:val="222222"/>
          <w:sz w:val="24"/>
          <w:szCs w:val="24"/>
          <w:shd w:val="clear" w:color="auto" w:fill="FFFFFF"/>
        </w:rPr>
        <w:t>Difinubun, Y., Asriani, D., &amp; Yanti, I. B. (2022). Pengaruh Audit Kinerja Terhadap Akuntabilitas Publik Dengan Pengawasan Fungsional Sebagai Variabel Moderating. </w:t>
      </w:r>
      <w:r w:rsidRPr="0022432C">
        <w:rPr>
          <w:rFonts w:ascii="Times New Roman" w:hAnsi="Times New Roman" w:cs="Times New Roman"/>
          <w:i/>
          <w:iCs/>
          <w:color w:val="222222"/>
          <w:sz w:val="24"/>
          <w:szCs w:val="24"/>
          <w:shd w:val="clear" w:color="auto" w:fill="FFFFFF"/>
        </w:rPr>
        <w:t>FAIR UNIMUDA</w:t>
      </w:r>
      <w:r w:rsidRPr="0022432C">
        <w:rPr>
          <w:rFonts w:ascii="Times New Roman" w:hAnsi="Times New Roman" w:cs="Times New Roman"/>
          <w:color w:val="222222"/>
          <w:sz w:val="24"/>
          <w:szCs w:val="24"/>
          <w:shd w:val="clear" w:color="auto" w:fill="FFFFFF"/>
        </w:rPr>
        <w:t>, </w:t>
      </w:r>
      <w:r w:rsidRPr="0022432C">
        <w:rPr>
          <w:rFonts w:ascii="Times New Roman" w:hAnsi="Times New Roman" w:cs="Times New Roman"/>
          <w:i/>
          <w:iCs/>
          <w:color w:val="222222"/>
          <w:sz w:val="24"/>
          <w:szCs w:val="24"/>
          <w:shd w:val="clear" w:color="auto" w:fill="FFFFFF"/>
        </w:rPr>
        <w:t>2</w:t>
      </w:r>
      <w:r w:rsidRPr="0022432C">
        <w:rPr>
          <w:rFonts w:ascii="Times New Roman" w:hAnsi="Times New Roman" w:cs="Times New Roman"/>
          <w:color w:val="222222"/>
          <w:sz w:val="24"/>
          <w:szCs w:val="24"/>
          <w:shd w:val="clear" w:color="auto" w:fill="FFFFFF"/>
        </w:rPr>
        <w:t>(1), 34-45.</w:t>
      </w:r>
    </w:p>
    <w:p w14:paraId="099650BB"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lastRenderedPageBreak/>
        <w:t>Hardiningsih, P. C., Srimindarti, C., &amp; Kristiana, I. (2019). Determinan Akuntabilitas Pengelolaan Keuangan Daerah (Studi Kasus pada Pemerintah Daerah Kabupaten Pemalang). </w:t>
      </w:r>
      <w:r w:rsidRPr="00B65314">
        <w:rPr>
          <w:rFonts w:ascii="Times New Roman" w:hAnsi="Times New Roman" w:cs="Times New Roman"/>
          <w:i/>
          <w:iCs/>
          <w:color w:val="222222"/>
          <w:sz w:val="24"/>
          <w:szCs w:val="24"/>
          <w:shd w:val="clear" w:color="auto" w:fill="FFFFFF"/>
        </w:rPr>
        <w:t>AKTSAR: Jurnal Akuntansi Syariah</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2</w:t>
      </w:r>
      <w:r w:rsidRPr="00B65314">
        <w:rPr>
          <w:rFonts w:ascii="Times New Roman" w:hAnsi="Times New Roman" w:cs="Times New Roman"/>
          <w:color w:val="222222"/>
          <w:sz w:val="24"/>
          <w:szCs w:val="24"/>
          <w:shd w:val="clear" w:color="auto" w:fill="FFFFFF"/>
        </w:rPr>
        <w:t>(1), 21-42.</w:t>
      </w:r>
    </w:p>
    <w:p w14:paraId="66A3D3F9"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 xml:space="preserve">Hasugian, F. T., Syahputra, R. A., &amp; Harahap, A. R. (2021). Pengaruh Akuntabilitas Keuangan Daerah, </w:t>
      </w:r>
      <w:r w:rsidRPr="00B65314">
        <w:rPr>
          <w:rFonts w:ascii="Times New Roman" w:hAnsi="Times New Roman" w:cs="Times New Roman"/>
          <w:i/>
          <w:iCs/>
          <w:color w:val="222222"/>
          <w:sz w:val="24"/>
          <w:szCs w:val="24"/>
          <w:shd w:val="clear" w:color="auto" w:fill="FFFFFF"/>
        </w:rPr>
        <w:t xml:space="preserve">Value </w:t>
      </w:r>
      <w:proofErr w:type="gramStart"/>
      <w:r w:rsidRPr="00B65314">
        <w:rPr>
          <w:rFonts w:ascii="Times New Roman" w:hAnsi="Times New Roman" w:cs="Times New Roman"/>
          <w:i/>
          <w:iCs/>
          <w:color w:val="222222"/>
          <w:sz w:val="24"/>
          <w:szCs w:val="24"/>
          <w:shd w:val="clear" w:color="auto" w:fill="FFFFFF"/>
        </w:rPr>
        <w:t>For</w:t>
      </w:r>
      <w:proofErr w:type="gramEnd"/>
      <w:r w:rsidRPr="00B65314">
        <w:rPr>
          <w:rFonts w:ascii="Times New Roman" w:hAnsi="Times New Roman" w:cs="Times New Roman"/>
          <w:i/>
          <w:iCs/>
          <w:color w:val="222222"/>
          <w:sz w:val="24"/>
          <w:szCs w:val="24"/>
          <w:shd w:val="clear" w:color="auto" w:fill="FFFFFF"/>
        </w:rPr>
        <w:t xml:space="preserve"> Money</w:t>
      </w:r>
      <w:r w:rsidRPr="00B65314">
        <w:rPr>
          <w:rFonts w:ascii="Times New Roman" w:hAnsi="Times New Roman" w:cs="Times New Roman"/>
          <w:color w:val="222222"/>
          <w:sz w:val="24"/>
          <w:szCs w:val="24"/>
          <w:shd w:val="clear" w:color="auto" w:fill="FFFFFF"/>
        </w:rPr>
        <w:t>, Kejujuran, Transparansi, Dan Pengawasan Terhadap Pengelolaan Keuangan Daerah (Studi Kajian Pada Pemerintah Kabupaten Labuhanbatu Pusat). </w:t>
      </w:r>
      <w:r w:rsidRPr="00B65314">
        <w:rPr>
          <w:rFonts w:ascii="Times New Roman" w:hAnsi="Times New Roman" w:cs="Times New Roman"/>
          <w:i/>
          <w:iCs/>
          <w:color w:val="222222"/>
          <w:sz w:val="24"/>
          <w:szCs w:val="24"/>
          <w:shd w:val="clear" w:color="auto" w:fill="FFFFFF"/>
        </w:rPr>
        <w:t>Jurnal Mutiara Akuntansi</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6</w:t>
      </w:r>
      <w:r w:rsidRPr="00B65314">
        <w:rPr>
          <w:rFonts w:ascii="Times New Roman" w:hAnsi="Times New Roman" w:cs="Times New Roman"/>
          <w:color w:val="222222"/>
          <w:sz w:val="24"/>
          <w:szCs w:val="24"/>
          <w:shd w:val="clear" w:color="auto" w:fill="FFFFFF"/>
        </w:rPr>
        <w:t>(2), 175-185.</w:t>
      </w:r>
    </w:p>
    <w:p w14:paraId="3607E095"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Herlina, R., Taufik, T., &amp; Nasir, A. (2021). Pengaruh transparansi, kompetensi, dan sistem akuntansi keuangan terhadap akuntabilitas pengelolaan keuangan daerah dengan penerapan sistem pengendalian internal pemerintah sebagai variabel moderasi. </w:t>
      </w:r>
      <w:r w:rsidRPr="00B65314">
        <w:rPr>
          <w:rFonts w:ascii="Times New Roman" w:hAnsi="Times New Roman" w:cs="Times New Roman"/>
          <w:i/>
          <w:iCs/>
          <w:color w:val="222222"/>
          <w:sz w:val="24"/>
          <w:szCs w:val="24"/>
          <w:shd w:val="clear" w:color="auto" w:fill="FFFFFF"/>
        </w:rPr>
        <w:t>COSTING: Journal of Economic, Business and Accounting</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4</w:t>
      </w:r>
      <w:r w:rsidRPr="00B65314">
        <w:rPr>
          <w:rFonts w:ascii="Times New Roman" w:hAnsi="Times New Roman" w:cs="Times New Roman"/>
          <w:color w:val="222222"/>
          <w:sz w:val="24"/>
          <w:szCs w:val="24"/>
          <w:shd w:val="clear" w:color="auto" w:fill="FFFFFF"/>
        </w:rPr>
        <w:t>(2), 419-433.</w:t>
      </w:r>
    </w:p>
    <w:p w14:paraId="673F87E6"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Husna, A., Maryam, M., &amp; Ikhbar, S. (2022). Pengaruh Kompetensi Pengelolaan Keuangan Dan Sistem Akuntansi Keuangan Daerah Terhadap Kualitas Laporan Keuangan Pada Satuan Kerja Perangkat Daerah Kabupaten Aceh Besar. </w:t>
      </w:r>
      <w:r w:rsidRPr="00B65314">
        <w:rPr>
          <w:rFonts w:ascii="Times New Roman" w:hAnsi="Times New Roman" w:cs="Times New Roman"/>
          <w:i/>
          <w:iCs/>
          <w:color w:val="222222"/>
          <w:sz w:val="24"/>
          <w:szCs w:val="24"/>
          <w:shd w:val="clear" w:color="auto" w:fill="FFFFFF"/>
        </w:rPr>
        <w:t>Serambi Konstruktivis</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4</w:t>
      </w:r>
      <w:r w:rsidRPr="00B65314">
        <w:rPr>
          <w:rFonts w:ascii="Times New Roman" w:hAnsi="Times New Roman" w:cs="Times New Roman"/>
          <w:color w:val="222222"/>
          <w:sz w:val="24"/>
          <w:szCs w:val="24"/>
          <w:shd w:val="clear" w:color="auto" w:fill="FFFFFF"/>
        </w:rPr>
        <w:t>(2), 206-214.</w:t>
      </w:r>
    </w:p>
    <w:p w14:paraId="0B4D5F3F" w14:textId="77777777" w:rsidR="00EA6BF8"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Ikyarti, T., &amp; Aprila, N. (2019). Pengaruh penerapan standar akuntansi pemerintah, implementasi sistem informasi manajemen daerah, dan sistem pengendalian internal pemerintah terhadap kualitas laporan keuangan Pemerintah Daerah Kabupaten Seluma. </w:t>
      </w:r>
      <w:r w:rsidRPr="00B65314">
        <w:rPr>
          <w:rFonts w:ascii="Times New Roman" w:hAnsi="Times New Roman" w:cs="Times New Roman"/>
          <w:i/>
          <w:iCs/>
          <w:color w:val="222222"/>
          <w:sz w:val="24"/>
          <w:szCs w:val="24"/>
          <w:shd w:val="clear" w:color="auto" w:fill="FFFFFF"/>
        </w:rPr>
        <w:t>Jurnal Akuntansi</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9</w:t>
      </w:r>
      <w:r w:rsidRPr="00B65314">
        <w:rPr>
          <w:rFonts w:ascii="Times New Roman" w:hAnsi="Times New Roman" w:cs="Times New Roman"/>
          <w:color w:val="222222"/>
          <w:sz w:val="24"/>
          <w:szCs w:val="24"/>
          <w:shd w:val="clear" w:color="auto" w:fill="FFFFFF"/>
        </w:rPr>
        <w:t>(2), 131-140.</w:t>
      </w:r>
    </w:p>
    <w:p w14:paraId="324B9B73" w14:textId="77777777" w:rsidR="00EA6BF8" w:rsidRPr="00AC5AF8"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AC5AF8">
        <w:rPr>
          <w:rFonts w:ascii="Times New Roman" w:hAnsi="Times New Roman" w:cs="Times New Roman"/>
          <w:color w:val="222222"/>
          <w:sz w:val="24"/>
          <w:szCs w:val="24"/>
          <w:shd w:val="clear" w:color="auto" w:fill="FFFFFF"/>
        </w:rPr>
        <w:t>Indriasih, D., Fajri, A., &amp; Febriana, D. (2022). Pengaruh Komitmen Organisasi, Sistem Pengendalian Internal, Kompetensi Pemerintah Desa, Transparansi, dan Aksesibilitas Laporan Keuangan Terhadap Akuntabilitas Pengelolaan Dana Desa. </w:t>
      </w:r>
      <w:r w:rsidRPr="00AC5AF8">
        <w:rPr>
          <w:rFonts w:ascii="Times New Roman" w:hAnsi="Times New Roman" w:cs="Times New Roman"/>
          <w:i/>
          <w:iCs/>
          <w:color w:val="222222"/>
          <w:sz w:val="24"/>
          <w:szCs w:val="24"/>
          <w:shd w:val="clear" w:color="auto" w:fill="FFFFFF"/>
        </w:rPr>
        <w:t>Ekonomi, Keuangan, Investasi dan Syariah (EKUITAS)</w:t>
      </w:r>
      <w:r w:rsidRPr="00AC5AF8">
        <w:rPr>
          <w:rFonts w:ascii="Times New Roman" w:hAnsi="Times New Roman" w:cs="Times New Roman"/>
          <w:color w:val="222222"/>
          <w:sz w:val="24"/>
          <w:szCs w:val="24"/>
          <w:shd w:val="clear" w:color="auto" w:fill="FFFFFF"/>
        </w:rPr>
        <w:t>, </w:t>
      </w:r>
      <w:r w:rsidRPr="00AC5AF8">
        <w:rPr>
          <w:rFonts w:ascii="Times New Roman" w:hAnsi="Times New Roman" w:cs="Times New Roman"/>
          <w:i/>
          <w:iCs/>
          <w:color w:val="222222"/>
          <w:sz w:val="24"/>
          <w:szCs w:val="24"/>
          <w:shd w:val="clear" w:color="auto" w:fill="FFFFFF"/>
        </w:rPr>
        <w:t>3</w:t>
      </w:r>
      <w:r w:rsidRPr="00AC5AF8">
        <w:rPr>
          <w:rFonts w:ascii="Times New Roman" w:hAnsi="Times New Roman" w:cs="Times New Roman"/>
          <w:color w:val="222222"/>
          <w:sz w:val="24"/>
          <w:szCs w:val="24"/>
          <w:shd w:val="clear" w:color="auto" w:fill="FFFFFF"/>
        </w:rPr>
        <w:t>(4), 972-981.</w:t>
      </w:r>
    </w:p>
    <w:p w14:paraId="19976106"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Khasanah, S. N., &amp; Kristanti, I. N. (2020). Pengaruh Partisipasi Anggaran, Kapasitas Individu, Self Esteem dan Kejelasan Sasaran Anggaran Terhadap Senjangan Anggaran Desa di Kecamatan Petanahan. </w:t>
      </w:r>
      <w:r w:rsidRPr="00B65314">
        <w:rPr>
          <w:rFonts w:ascii="Times New Roman" w:hAnsi="Times New Roman" w:cs="Times New Roman"/>
          <w:i/>
          <w:iCs/>
          <w:color w:val="222222"/>
          <w:sz w:val="24"/>
          <w:szCs w:val="24"/>
          <w:shd w:val="clear" w:color="auto" w:fill="FFFFFF"/>
        </w:rPr>
        <w:t>Jurnal Ilmiah Mahasiswa Manajemen, Bisnis Dan Akuntansi (JIMMBA)</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2</w:t>
      </w:r>
      <w:r w:rsidRPr="00B65314">
        <w:rPr>
          <w:rFonts w:ascii="Times New Roman" w:hAnsi="Times New Roman" w:cs="Times New Roman"/>
          <w:color w:val="222222"/>
          <w:sz w:val="24"/>
          <w:szCs w:val="24"/>
          <w:shd w:val="clear" w:color="auto" w:fill="FFFFFF"/>
        </w:rPr>
        <w:t>(3), 411-425.</w:t>
      </w:r>
    </w:p>
    <w:p w14:paraId="5F71D947"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Krisnanti, N. N. P., Padnyawati, K. D., &amp; Hutnaleontina, P. N. (2022). Pengaruh Kepemimpinan, Kejelasan Sasaran Anggaran, dan Pengawasan Terhadap Akuntabilitas Pengelolaan Dana Desa di Kecamatan Babendem Kabupaten. </w:t>
      </w:r>
      <w:r w:rsidRPr="00B65314">
        <w:rPr>
          <w:rFonts w:ascii="Times New Roman" w:hAnsi="Times New Roman" w:cs="Times New Roman"/>
          <w:i/>
          <w:iCs/>
          <w:color w:val="222222"/>
          <w:sz w:val="24"/>
          <w:szCs w:val="24"/>
          <w:shd w:val="clear" w:color="auto" w:fill="FFFFFF"/>
        </w:rPr>
        <w:t>Hita Akuntansi dan Keuangan</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3</w:t>
      </w:r>
      <w:r w:rsidRPr="00B65314">
        <w:rPr>
          <w:rFonts w:ascii="Times New Roman" w:hAnsi="Times New Roman" w:cs="Times New Roman"/>
          <w:color w:val="222222"/>
          <w:sz w:val="24"/>
          <w:szCs w:val="24"/>
          <w:shd w:val="clear" w:color="auto" w:fill="FFFFFF"/>
        </w:rPr>
        <w:t>(1), 124-130</w:t>
      </w:r>
    </w:p>
    <w:p w14:paraId="2DA9582E"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Kurniawan, D., &amp; Rahayu, S. (2019). Pengaruh Penyajian Laporan Keuangan Dan Aksesibilitas Laporan Keuangan Terhadap Akuntabilitas Pengelolaan Keuangan Daerah (studi Kasus Pada Sekretariat Daerah Kota Mataram Tahun 2018). </w:t>
      </w:r>
      <w:r w:rsidRPr="00B65314">
        <w:rPr>
          <w:rFonts w:ascii="Times New Roman" w:hAnsi="Times New Roman" w:cs="Times New Roman"/>
          <w:i/>
          <w:iCs/>
          <w:color w:val="222222"/>
          <w:sz w:val="24"/>
          <w:szCs w:val="24"/>
          <w:shd w:val="clear" w:color="auto" w:fill="FFFFFF"/>
        </w:rPr>
        <w:t>eProceedings of Management</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6</w:t>
      </w:r>
      <w:r w:rsidRPr="00B65314">
        <w:rPr>
          <w:rFonts w:ascii="Times New Roman" w:hAnsi="Times New Roman" w:cs="Times New Roman"/>
          <w:color w:val="222222"/>
          <w:sz w:val="24"/>
          <w:szCs w:val="24"/>
          <w:shd w:val="clear" w:color="auto" w:fill="FFFFFF"/>
        </w:rPr>
        <w:t>(1).</w:t>
      </w:r>
    </w:p>
    <w:p w14:paraId="54A898F4" w14:textId="77777777" w:rsidR="00EA6BF8" w:rsidRPr="00B65314" w:rsidRDefault="00EA6BF8" w:rsidP="00EA6BF8">
      <w:pPr>
        <w:spacing w:line="240" w:lineRule="auto"/>
        <w:ind w:left="720" w:hanging="720"/>
        <w:jc w:val="both"/>
        <w:rPr>
          <w:rFonts w:ascii="Times New Roman" w:hAnsi="Times New Roman" w:cs="Times New Roman"/>
          <w:sz w:val="24"/>
          <w:szCs w:val="24"/>
        </w:rPr>
      </w:pPr>
      <w:r w:rsidRPr="00B65314">
        <w:rPr>
          <w:rFonts w:ascii="Times New Roman" w:hAnsi="Times New Roman" w:cs="Times New Roman"/>
          <w:sz w:val="24"/>
          <w:szCs w:val="24"/>
        </w:rPr>
        <w:t>Lestari, W. (2017). Analisis Penerapan Sistem Akuntansi Daerah Pada Kantor Camat</w:t>
      </w:r>
      <w:r w:rsidRPr="00B65314">
        <w:rPr>
          <w:rFonts w:ascii="Times New Roman" w:hAnsi="Times New Roman" w:cs="Times New Roman"/>
          <w:spacing w:val="1"/>
          <w:sz w:val="24"/>
          <w:szCs w:val="24"/>
        </w:rPr>
        <w:t xml:space="preserve"> </w:t>
      </w:r>
      <w:r w:rsidRPr="00B65314">
        <w:rPr>
          <w:rFonts w:ascii="Times New Roman" w:hAnsi="Times New Roman" w:cs="Times New Roman"/>
          <w:sz w:val="24"/>
          <w:szCs w:val="24"/>
        </w:rPr>
        <w:t>Tilatang</w:t>
      </w:r>
      <w:r w:rsidRPr="00B65314">
        <w:rPr>
          <w:rFonts w:ascii="Times New Roman" w:hAnsi="Times New Roman" w:cs="Times New Roman"/>
          <w:spacing w:val="1"/>
          <w:sz w:val="24"/>
          <w:szCs w:val="24"/>
        </w:rPr>
        <w:t xml:space="preserve"> </w:t>
      </w:r>
      <w:r w:rsidRPr="00B65314">
        <w:rPr>
          <w:rFonts w:ascii="Times New Roman" w:hAnsi="Times New Roman" w:cs="Times New Roman"/>
          <w:sz w:val="24"/>
          <w:szCs w:val="24"/>
        </w:rPr>
        <w:t>Kamang</w:t>
      </w:r>
      <w:r w:rsidRPr="00B65314">
        <w:rPr>
          <w:rFonts w:ascii="Times New Roman" w:hAnsi="Times New Roman" w:cs="Times New Roman"/>
          <w:spacing w:val="1"/>
          <w:sz w:val="24"/>
          <w:szCs w:val="24"/>
        </w:rPr>
        <w:t xml:space="preserve"> </w:t>
      </w:r>
      <w:r w:rsidRPr="00B65314">
        <w:rPr>
          <w:rFonts w:ascii="Times New Roman" w:hAnsi="Times New Roman" w:cs="Times New Roman"/>
          <w:sz w:val="24"/>
          <w:szCs w:val="24"/>
        </w:rPr>
        <w:t>Kabupaten</w:t>
      </w:r>
      <w:r w:rsidRPr="00B65314">
        <w:rPr>
          <w:rFonts w:ascii="Times New Roman" w:hAnsi="Times New Roman" w:cs="Times New Roman"/>
          <w:spacing w:val="1"/>
          <w:sz w:val="24"/>
          <w:szCs w:val="24"/>
        </w:rPr>
        <w:t xml:space="preserve"> </w:t>
      </w:r>
      <w:r w:rsidRPr="00B65314">
        <w:rPr>
          <w:rFonts w:ascii="Times New Roman" w:hAnsi="Times New Roman" w:cs="Times New Roman"/>
          <w:sz w:val="24"/>
          <w:szCs w:val="24"/>
        </w:rPr>
        <w:t>Agam</w:t>
      </w:r>
      <w:r w:rsidRPr="00B65314">
        <w:rPr>
          <w:rFonts w:ascii="Times New Roman" w:hAnsi="Times New Roman" w:cs="Times New Roman"/>
          <w:spacing w:val="1"/>
          <w:sz w:val="24"/>
          <w:szCs w:val="24"/>
        </w:rPr>
        <w:t xml:space="preserve"> </w:t>
      </w:r>
      <w:r w:rsidRPr="00B65314">
        <w:rPr>
          <w:rFonts w:ascii="Times New Roman" w:hAnsi="Times New Roman" w:cs="Times New Roman"/>
          <w:sz w:val="24"/>
          <w:szCs w:val="24"/>
        </w:rPr>
        <w:t>Sumatera</w:t>
      </w:r>
      <w:r w:rsidRPr="00B65314">
        <w:rPr>
          <w:rFonts w:ascii="Times New Roman" w:hAnsi="Times New Roman" w:cs="Times New Roman"/>
          <w:spacing w:val="1"/>
          <w:sz w:val="24"/>
          <w:szCs w:val="24"/>
        </w:rPr>
        <w:t xml:space="preserve"> </w:t>
      </w:r>
      <w:r w:rsidRPr="00B65314">
        <w:rPr>
          <w:rFonts w:ascii="Times New Roman" w:hAnsi="Times New Roman" w:cs="Times New Roman"/>
          <w:sz w:val="24"/>
          <w:szCs w:val="24"/>
        </w:rPr>
        <w:t>Barat</w:t>
      </w:r>
      <w:r w:rsidRPr="00B65314">
        <w:rPr>
          <w:rFonts w:ascii="Times New Roman" w:hAnsi="Times New Roman" w:cs="Times New Roman"/>
          <w:spacing w:val="1"/>
          <w:sz w:val="24"/>
          <w:szCs w:val="24"/>
        </w:rPr>
        <w:t xml:space="preserve"> </w:t>
      </w:r>
      <w:r w:rsidRPr="00B65314">
        <w:rPr>
          <w:rFonts w:ascii="Times New Roman" w:hAnsi="Times New Roman" w:cs="Times New Roman"/>
          <w:sz w:val="24"/>
          <w:szCs w:val="24"/>
        </w:rPr>
        <w:t>(Doctoral</w:t>
      </w:r>
      <w:r w:rsidRPr="00B65314">
        <w:rPr>
          <w:rFonts w:ascii="Times New Roman" w:hAnsi="Times New Roman" w:cs="Times New Roman"/>
          <w:spacing w:val="1"/>
          <w:sz w:val="24"/>
          <w:szCs w:val="24"/>
        </w:rPr>
        <w:t xml:space="preserve"> </w:t>
      </w:r>
      <w:r w:rsidRPr="00B65314">
        <w:rPr>
          <w:rFonts w:ascii="Times New Roman" w:hAnsi="Times New Roman" w:cs="Times New Roman"/>
          <w:sz w:val="24"/>
          <w:szCs w:val="24"/>
        </w:rPr>
        <w:lastRenderedPageBreak/>
        <w:t>dissertation,</w:t>
      </w:r>
      <w:r w:rsidRPr="00B65314">
        <w:rPr>
          <w:rFonts w:ascii="Times New Roman" w:hAnsi="Times New Roman" w:cs="Times New Roman"/>
          <w:spacing w:val="-57"/>
          <w:sz w:val="24"/>
          <w:szCs w:val="24"/>
        </w:rPr>
        <w:t xml:space="preserve"> </w:t>
      </w:r>
      <w:r w:rsidRPr="00B65314">
        <w:rPr>
          <w:rFonts w:ascii="Times New Roman" w:hAnsi="Times New Roman" w:cs="Times New Roman"/>
          <w:sz w:val="24"/>
          <w:szCs w:val="24"/>
        </w:rPr>
        <w:t>Universitas</w:t>
      </w:r>
      <w:r w:rsidRPr="00B65314">
        <w:rPr>
          <w:rFonts w:ascii="Times New Roman" w:hAnsi="Times New Roman" w:cs="Times New Roman"/>
          <w:spacing w:val="1"/>
          <w:sz w:val="24"/>
          <w:szCs w:val="24"/>
        </w:rPr>
        <w:t xml:space="preserve"> </w:t>
      </w:r>
      <w:r w:rsidRPr="00B65314">
        <w:rPr>
          <w:rFonts w:ascii="Times New Roman" w:hAnsi="Times New Roman" w:cs="Times New Roman"/>
          <w:sz w:val="24"/>
          <w:szCs w:val="24"/>
        </w:rPr>
        <w:t>Islam</w:t>
      </w:r>
      <w:r w:rsidRPr="00B65314">
        <w:rPr>
          <w:rFonts w:ascii="Times New Roman" w:hAnsi="Times New Roman" w:cs="Times New Roman"/>
          <w:spacing w:val="1"/>
          <w:sz w:val="24"/>
          <w:szCs w:val="24"/>
        </w:rPr>
        <w:t xml:space="preserve"> </w:t>
      </w:r>
      <w:r w:rsidRPr="00B65314">
        <w:rPr>
          <w:rFonts w:ascii="Times New Roman" w:hAnsi="Times New Roman" w:cs="Times New Roman"/>
          <w:sz w:val="24"/>
          <w:szCs w:val="24"/>
        </w:rPr>
        <w:t>Riau).</w:t>
      </w:r>
      <w:r w:rsidRPr="00B65314">
        <w:rPr>
          <w:rFonts w:ascii="Times New Roman" w:hAnsi="Times New Roman" w:cs="Times New Roman"/>
          <w:spacing w:val="1"/>
          <w:sz w:val="24"/>
          <w:szCs w:val="24"/>
        </w:rPr>
        <w:t xml:space="preserve"> </w:t>
      </w:r>
      <w:r w:rsidRPr="00B65314">
        <w:rPr>
          <w:rFonts w:ascii="Times New Roman" w:hAnsi="Times New Roman" w:cs="Times New Roman"/>
          <w:i/>
          <w:sz w:val="24"/>
          <w:szCs w:val="24"/>
        </w:rPr>
        <w:t>Paper</w:t>
      </w:r>
      <w:r w:rsidRPr="00B65314">
        <w:rPr>
          <w:rFonts w:ascii="Times New Roman" w:hAnsi="Times New Roman" w:cs="Times New Roman"/>
          <w:i/>
          <w:spacing w:val="1"/>
          <w:sz w:val="24"/>
          <w:szCs w:val="24"/>
        </w:rPr>
        <w:t xml:space="preserve"> </w:t>
      </w:r>
      <w:r w:rsidRPr="00B65314">
        <w:rPr>
          <w:rFonts w:ascii="Times New Roman" w:hAnsi="Times New Roman" w:cs="Times New Roman"/>
          <w:i/>
          <w:sz w:val="24"/>
          <w:szCs w:val="24"/>
        </w:rPr>
        <w:t>Knowledge</w:t>
      </w:r>
      <w:r w:rsidRPr="00B65314">
        <w:rPr>
          <w:rFonts w:ascii="Times New Roman" w:hAnsi="Times New Roman" w:cs="Times New Roman"/>
          <w:i/>
          <w:spacing w:val="1"/>
          <w:sz w:val="24"/>
          <w:szCs w:val="24"/>
        </w:rPr>
        <w:t xml:space="preserve">. </w:t>
      </w:r>
      <w:r w:rsidRPr="00B65314">
        <w:rPr>
          <w:rFonts w:ascii="Times New Roman" w:hAnsi="Times New Roman" w:cs="Times New Roman"/>
          <w:i/>
          <w:sz w:val="24"/>
          <w:szCs w:val="24"/>
        </w:rPr>
        <w:t>Toward</w:t>
      </w:r>
      <w:r w:rsidRPr="00B65314">
        <w:rPr>
          <w:rFonts w:ascii="Times New Roman" w:hAnsi="Times New Roman" w:cs="Times New Roman"/>
          <w:i/>
          <w:spacing w:val="1"/>
          <w:sz w:val="24"/>
          <w:szCs w:val="24"/>
        </w:rPr>
        <w:t xml:space="preserve"> </w:t>
      </w:r>
      <w:r w:rsidRPr="00B65314">
        <w:rPr>
          <w:rFonts w:ascii="Times New Roman" w:hAnsi="Times New Roman" w:cs="Times New Roman"/>
          <w:i/>
          <w:sz w:val="24"/>
          <w:szCs w:val="24"/>
        </w:rPr>
        <w:t>a</w:t>
      </w:r>
      <w:r w:rsidRPr="00B65314">
        <w:rPr>
          <w:rFonts w:ascii="Times New Roman" w:hAnsi="Times New Roman" w:cs="Times New Roman"/>
          <w:i/>
          <w:spacing w:val="1"/>
          <w:sz w:val="24"/>
          <w:szCs w:val="24"/>
        </w:rPr>
        <w:t xml:space="preserve"> </w:t>
      </w:r>
      <w:r w:rsidRPr="00B65314">
        <w:rPr>
          <w:rFonts w:ascii="Times New Roman" w:hAnsi="Times New Roman" w:cs="Times New Roman"/>
          <w:i/>
          <w:sz w:val="24"/>
          <w:szCs w:val="24"/>
        </w:rPr>
        <w:t>Media</w:t>
      </w:r>
      <w:r w:rsidRPr="00B65314">
        <w:rPr>
          <w:rFonts w:ascii="Times New Roman" w:hAnsi="Times New Roman" w:cs="Times New Roman"/>
          <w:i/>
          <w:spacing w:val="1"/>
          <w:sz w:val="24"/>
          <w:szCs w:val="24"/>
        </w:rPr>
        <w:t xml:space="preserve"> </w:t>
      </w:r>
      <w:r w:rsidRPr="00B65314">
        <w:rPr>
          <w:rFonts w:ascii="Times New Roman" w:hAnsi="Times New Roman" w:cs="Times New Roman"/>
          <w:i/>
          <w:sz w:val="24"/>
          <w:szCs w:val="24"/>
        </w:rPr>
        <w:t>History</w:t>
      </w:r>
      <w:r w:rsidRPr="00B65314">
        <w:rPr>
          <w:rFonts w:ascii="Times New Roman" w:hAnsi="Times New Roman" w:cs="Times New Roman"/>
          <w:i/>
          <w:spacing w:val="1"/>
          <w:sz w:val="24"/>
          <w:szCs w:val="24"/>
        </w:rPr>
        <w:t xml:space="preserve"> </w:t>
      </w:r>
      <w:r w:rsidRPr="00B65314">
        <w:rPr>
          <w:rFonts w:ascii="Times New Roman" w:hAnsi="Times New Roman" w:cs="Times New Roman"/>
          <w:i/>
          <w:sz w:val="24"/>
          <w:szCs w:val="24"/>
        </w:rPr>
        <w:t>of</w:t>
      </w:r>
      <w:r w:rsidRPr="00B65314">
        <w:rPr>
          <w:rFonts w:ascii="Times New Roman" w:hAnsi="Times New Roman" w:cs="Times New Roman"/>
          <w:i/>
          <w:spacing w:val="1"/>
          <w:sz w:val="24"/>
          <w:szCs w:val="24"/>
        </w:rPr>
        <w:t xml:space="preserve"> </w:t>
      </w:r>
      <w:r w:rsidRPr="00B65314">
        <w:rPr>
          <w:rFonts w:ascii="Times New Roman" w:hAnsi="Times New Roman" w:cs="Times New Roman"/>
          <w:i/>
          <w:sz w:val="24"/>
          <w:szCs w:val="24"/>
        </w:rPr>
        <w:t>Documents</w:t>
      </w:r>
      <w:r w:rsidRPr="00B65314">
        <w:rPr>
          <w:rFonts w:ascii="Times New Roman" w:hAnsi="Times New Roman" w:cs="Times New Roman"/>
          <w:sz w:val="24"/>
          <w:szCs w:val="24"/>
        </w:rPr>
        <w:t>,</w:t>
      </w:r>
      <w:r w:rsidRPr="00B65314">
        <w:rPr>
          <w:rFonts w:ascii="Times New Roman" w:hAnsi="Times New Roman" w:cs="Times New Roman"/>
          <w:spacing w:val="-1"/>
          <w:sz w:val="24"/>
          <w:szCs w:val="24"/>
        </w:rPr>
        <w:t xml:space="preserve"> </w:t>
      </w:r>
      <w:r w:rsidRPr="00B65314">
        <w:rPr>
          <w:rFonts w:ascii="Times New Roman" w:hAnsi="Times New Roman" w:cs="Times New Roman"/>
          <w:sz w:val="24"/>
          <w:szCs w:val="24"/>
        </w:rPr>
        <w:t>12–26</w:t>
      </w:r>
    </w:p>
    <w:p w14:paraId="6300A3FA"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Luqyana, L., &amp; Islahuddin, I. (2022). Akuntabilitas Pengelolaan Keuangan Daerah: Apakah Aksesibilitas, Pengendalian Intern, dan Kompetensi Aparatur Mempengaruhinya. </w:t>
      </w:r>
      <w:r w:rsidRPr="00B65314">
        <w:rPr>
          <w:rFonts w:ascii="Times New Roman" w:hAnsi="Times New Roman" w:cs="Times New Roman"/>
          <w:i/>
          <w:iCs/>
          <w:color w:val="222222"/>
          <w:sz w:val="24"/>
          <w:szCs w:val="24"/>
          <w:shd w:val="clear" w:color="auto" w:fill="FFFFFF"/>
        </w:rPr>
        <w:t>Jurnal Ilmiah Mahasiswa Ekonomi Akuntansi</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7</w:t>
      </w:r>
      <w:r w:rsidRPr="00B65314">
        <w:rPr>
          <w:rFonts w:ascii="Times New Roman" w:hAnsi="Times New Roman" w:cs="Times New Roman"/>
          <w:color w:val="222222"/>
          <w:sz w:val="24"/>
          <w:szCs w:val="24"/>
          <w:shd w:val="clear" w:color="auto" w:fill="FFFFFF"/>
        </w:rPr>
        <w:t>(1), 83-94.</w:t>
      </w:r>
    </w:p>
    <w:p w14:paraId="2A9F97C5"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Mansyuer, T. Y., &amp; Efendi, D. (2020). Pengaruh Sistem Pengendalian Internal Pemerintah, Penyajian, dan Aksesibilitas Laporan Keuangan Terhadap Akuntabilitas Pengelolaan Keuangan Daerah. </w:t>
      </w:r>
      <w:r w:rsidRPr="00B65314">
        <w:rPr>
          <w:rFonts w:ascii="Times New Roman" w:hAnsi="Times New Roman" w:cs="Times New Roman"/>
          <w:i/>
          <w:iCs/>
          <w:color w:val="222222"/>
          <w:sz w:val="24"/>
          <w:szCs w:val="24"/>
          <w:shd w:val="clear" w:color="auto" w:fill="FFFFFF"/>
        </w:rPr>
        <w:t>Jurnal Ilmu dan Riset Akuntansi (JIRA)</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9</w:t>
      </w:r>
      <w:r w:rsidRPr="00B65314">
        <w:rPr>
          <w:rFonts w:ascii="Times New Roman" w:hAnsi="Times New Roman" w:cs="Times New Roman"/>
          <w:color w:val="222222"/>
          <w:sz w:val="24"/>
          <w:szCs w:val="24"/>
          <w:shd w:val="clear" w:color="auto" w:fill="FFFFFF"/>
        </w:rPr>
        <w:t>(9).</w:t>
      </w:r>
    </w:p>
    <w:p w14:paraId="478E3443" w14:textId="77777777" w:rsidR="00EA6BF8"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 xml:space="preserve">Maryanti, C. S., &amp; Munandar, A. (2021). Analisis Value </w:t>
      </w:r>
      <w:proofErr w:type="gramStart"/>
      <w:r w:rsidRPr="00B65314">
        <w:rPr>
          <w:rFonts w:ascii="Times New Roman" w:hAnsi="Times New Roman" w:cs="Times New Roman"/>
          <w:color w:val="222222"/>
          <w:sz w:val="24"/>
          <w:szCs w:val="24"/>
          <w:shd w:val="clear" w:color="auto" w:fill="FFFFFF"/>
        </w:rPr>
        <w:t>For</w:t>
      </w:r>
      <w:proofErr w:type="gramEnd"/>
      <w:r w:rsidRPr="00B65314">
        <w:rPr>
          <w:rFonts w:ascii="Times New Roman" w:hAnsi="Times New Roman" w:cs="Times New Roman"/>
          <w:color w:val="222222"/>
          <w:sz w:val="24"/>
          <w:szCs w:val="24"/>
          <w:shd w:val="clear" w:color="auto" w:fill="FFFFFF"/>
        </w:rPr>
        <w:t xml:space="preserve"> Money Untuk Mengukur Kinerja Keuangan Pemerintah Daerah Kota Surabaya Tahun Anggaran 2015-2019. </w:t>
      </w:r>
      <w:r w:rsidRPr="00B65314">
        <w:rPr>
          <w:rFonts w:ascii="Times New Roman" w:hAnsi="Times New Roman" w:cs="Times New Roman"/>
          <w:i/>
          <w:iCs/>
          <w:color w:val="222222"/>
          <w:sz w:val="24"/>
          <w:szCs w:val="24"/>
          <w:shd w:val="clear" w:color="auto" w:fill="FFFFFF"/>
        </w:rPr>
        <w:t>Jurnal Ilmiah MEA</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5</w:t>
      </w:r>
      <w:r w:rsidRPr="00B65314">
        <w:rPr>
          <w:rFonts w:ascii="Times New Roman" w:hAnsi="Times New Roman" w:cs="Times New Roman"/>
          <w:color w:val="222222"/>
          <w:sz w:val="24"/>
          <w:szCs w:val="24"/>
          <w:shd w:val="clear" w:color="auto" w:fill="FFFFFF"/>
        </w:rPr>
        <w:t>(3), 2886-2899.</w:t>
      </w:r>
    </w:p>
    <w:p w14:paraId="3577C40F" w14:textId="77777777" w:rsidR="00EA6BF8" w:rsidRPr="00C90A79"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C90A79">
        <w:rPr>
          <w:rFonts w:ascii="Times New Roman" w:hAnsi="Times New Roman" w:cs="Times New Roman"/>
          <w:color w:val="222222"/>
          <w:sz w:val="24"/>
          <w:szCs w:val="24"/>
          <w:shd w:val="clear" w:color="auto" w:fill="FFFFFF"/>
        </w:rPr>
        <w:t>Muhid, A., &amp; Soleman, R. (2021). Pengaruh Kapasitas SDM, Sistem Akuntansi Keuangan Daerah Terhadap Kualitas Laporan Keuangan Daerah Dengan Sistem Pengendalian Intern Dan Standar Akuntansi Pemerintah Daerah Sebagai Variabel Moderasi. </w:t>
      </w:r>
      <w:r w:rsidRPr="00C90A79">
        <w:rPr>
          <w:rFonts w:ascii="Times New Roman" w:hAnsi="Times New Roman" w:cs="Times New Roman"/>
          <w:i/>
          <w:iCs/>
          <w:color w:val="222222"/>
          <w:sz w:val="24"/>
          <w:szCs w:val="24"/>
          <w:shd w:val="clear" w:color="auto" w:fill="FFFFFF"/>
        </w:rPr>
        <w:t>Jurnal TRUST Riset Akuntansi</w:t>
      </w:r>
      <w:r w:rsidRPr="00C90A79">
        <w:rPr>
          <w:rFonts w:ascii="Times New Roman" w:hAnsi="Times New Roman" w:cs="Times New Roman"/>
          <w:color w:val="222222"/>
          <w:sz w:val="24"/>
          <w:szCs w:val="24"/>
          <w:shd w:val="clear" w:color="auto" w:fill="FFFFFF"/>
        </w:rPr>
        <w:t>, </w:t>
      </w:r>
      <w:r w:rsidRPr="00C90A79">
        <w:rPr>
          <w:rFonts w:ascii="Times New Roman" w:hAnsi="Times New Roman" w:cs="Times New Roman"/>
          <w:i/>
          <w:iCs/>
          <w:color w:val="222222"/>
          <w:sz w:val="24"/>
          <w:szCs w:val="24"/>
          <w:shd w:val="clear" w:color="auto" w:fill="FFFFFF"/>
        </w:rPr>
        <w:t>8</w:t>
      </w:r>
      <w:r w:rsidRPr="00C90A79">
        <w:rPr>
          <w:rFonts w:ascii="Times New Roman" w:hAnsi="Times New Roman" w:cs="Times New Roman"/>
          <w:color w:val="222222"/>
          <w:sz w:val="24"/>
          <w:szCs w:val="24"/>
          <w:shd w:val="clear" w:color="auto" w:fill="FFFFFF"/>
        </w:rPr>
        <w:t>(2).</w:t>
      </w:r>
    </w:p>
    <w:p w14:paraId="4EA9457F"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Mulyanto, M., Budiman, N. A., &amp; Fahmi, M. N. (2021). Pengaruh Sistem Akuntansi Keuangan Daerah, Penyajian Laporan Keuangan Daerah, Aksesibilitas Laporan Keuangan Daerah, Dan Desentralisasi Fiskal Terhadap Akuntabilitas Pengelolaan Keuangan Daerah Dengan Sistem Pengendalian Internal Pemerin. </w:t>
      </w:r>
      <w:r w:rsidRPr="00B65314">
        <w:rPr>
          <w:rFonts w:ascii="Times New Roman" w:hAnsi="Times New Roman" w:cs="Times New Roman"/>
          <w:i/>
          <w:iCs/>
          <w:color w:val="222222"/>
          <w:sz w:val="24"/>
          <w:szCs w:val="24"/>
          <w:shd w:val="clear" w:color="auto" w:fill="FFFFFF"/>
        </w:rPr>
        <w:t>JBE (Jurnal Bingkai Ekonomi)</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6</w:t>
      </w:r>
      <w:r w:rsidRPr="00B65314">
        <w:rPr>
          <w:rFonts w:ascii="Times New Roman" w:hAnsi="Times New Roman" w:cs="Times New Roman"/>
          <w:color w:val="222222"/>
          <w:sz w:val="24"/>
          <w:szCs w:val="24"/>
          <w:shd w:val="clear" w:color="auto" w:fill="FFFFFF"/>
        </w:rPr>
        <w:t>(1), 1-17.</w:t>
      </w:r>
    </w:p>
    <w:p w14:paraId="4EDBEF01"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Noor, M. T., Fidiana, F., &amp; Handayani, N. (2019). Pengaruh Kompetensi Aparatur Sipil Negara, Sistem Pengendalian Intern Pemerintah, Sistem Informasi Keuangan Daerah Terhadap Akuntabilitas Keuangan. </w:t>
      </w:r>
      <w:r w:rsidRPr="00B65314">
        <w:rPr>
          <w:rFonts w:ascii="Times New Roman" w:hAnsi="Times New Roman" w:cs="Times New Roman"/>
          <w:i/>
          <w:iCs/>
          <w:color w:val="222222"/>
          <w:sz w:val="24"/>
          <w:szCs w:val="24"/>
          <w:shd w:val="clear" w:color="auto" w:fill="FFFFFF"/>
        </w:rPr>
        <w:t>Jurnal Ilmu dan Riset Akuntansi (JIRA)</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8</w:t>
      </w:r>
      <w:r w:rsidRPr="00B65314">
        <w:rPr>
          <w:rFonts w:ascii="Times New Roman" w:hAnsi="Times New Roman" w:cs="Times New Roman"/>
          <w:color w:val="222222"/>
          <w:sz w:val="24"/>
          <w:szCs w:val="24"/>
          <w:shd w:val="clear" w:color="auto" w:fill="FFFFFF"/>
        </w:rPr>
        <w:t>(11).</w:t>
      </w:r>
    </w:p>
    <w:p w14:paraId="666CD958"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Permata, A. I., Thoyib, M. T. M., &amp; Mubarok, M. H. (2022). Analisis Faktor-Faktor Yang Mempengaruhi Akuntabilitas Pengelolaan Keuangan Daerah di Pemerintah Provinsi Sumatera Selatan. </w:t>
      </w:r>
      <w:r w:rsidRPr="00B65314">
        <w:rPr>
          <w:rFonts w:ascii="Times New Roman" w:hAnsi="Times New Roman" w:cs="Times New Roman"/>
          <w:i/>
          <w:iCs/>
          <w:color w:val="222222"/>
          <w:sz w:val="24"/>
          <w:szCs w:val="24"/>
          <w:shd w:val="clear" w:color="auto" w:fill="FFFFFF"/>
        </w:rPr>
        <w:t>JOURNAL SCIENTIFIC OF MANDALIKA (JSM) e-ISSN 2745-5955| p-ISSN 2809-0543</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3</w:t>
      </w:r>
      <w:r w:rsidRPr="00B65314">
        <w:rPr>
          <w:rFonts w:ascii="Times New Roman" w:hAnsi="Times New Roman" w:cs="Times New Roman"/>
          <w:color w:val="222222"/>
          <w:sz w:val="24"/>
          <w:szCs w:val="24"/>
          <w:shd w:val="clear" w:color="auto" w:fill="FFFFFF"/>
        </w:rPr>
        <w:t>(7), 963-970.</w:t>
      </w:r>
    </w:p>
    <w:p w14:paraId="78DAF8F4"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Priscilla, D., Taufik, T., &amp; Al Azhar, A. (2022). Pengaruh Penerapan Sistem Akuntansi Keuangan, Aksesibilitas Laporan Keuangan, Penerapan Pengendalian Internal dan Penerapan Good Governance Terhadap Akuntabilitas Pengelolaan Keuangan (Studi Empiris Pada Seluruh OPD di Kabupaten Siak). </w:t>
      </w:r>
      <w:r w:rsidRPr="00B65314">
        <w:rPr>
          <w:rFonts w:ascii="Times New Roman" w:hAnsi="Times New Roman" w:cs="Times New Roman"/>
          <w:i/>
          <w:iCs/>
          <w:color w:val="222222"/>
          <w:sz w:val="24"/>
          <w:szCs w:val="24"/>
          <w:shd w:val="clear" w:color="auto" w:fill="FFFFFF"/>
        </w:rPr>
        <w:t>Bilancia: Jurnal Ilmiah Akuntansi</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6</w:t>
      </w:r>
      <w:r w:rsidRPr="00B65314">
        <w:rPr>
          <w:rFonts w:ascii="Times New Roman" w:hAnsi="Times New Roman" w:cs="Times New Roman"/>
          <w:color w:val="222222"/>
          <w:sz w:val="24"/>
          <w:szCs w:val="24"/>
          <w:shd w:val="clear" w:color="auto" w:fill="FFFFFF"/>
        </w:rPr>
        <w:t>(2), 180-190.</w:t>
      </w:r>
    </w:p>
    <w:p w14:paraId="038DAFBE" w14:textId="77777777" w:rsidR="00EA6BF8"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Purba, R. B., &amp; Amrul, A. M. (2018). Penerapan Sistem Akuntansi Keuangan Daerah Transparansi Publik dan Aktivitas Pengendalian Terhadap Akuntabilitas Keuangan pada Badan Keuangan Daerah Kabupaten Tanah Datar. </w:t>
      </w:r>
      <w:r w:rsidRPr="00B65314">
        <w:rPr>
          <w:rFonts w:ascii="Times New Roman" w:hAnsi="Times New Roman" w:cs="Times New Roman"/>
          <w:i/>
          <w:iCs/>
          <w:color w:val="222222"/>
          <w:sz w:val="24"/>
          <w:szCs w:val="24"/>
          <w:shd w:val="clear" w:color="auto" w:fill="FFFFFF"/>
        </w:rPr>
        <w:t>Jurnal Riset Akuntansi dan Bisnis</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18</w:t>
      </w:r>
      <w:r w:rsidRPr="00B65314">
        <w:rPr>
          <w:rFonts w:ascii="Times New Roman" w:hAnsi="Times New Roman" w:cs="Times New Roman"/>
          <w:color w:val="222222"/>
          <w:sz w:val="24"/>
          <w:szCs w:val="24"/>
          <w:shd w:val="clear" w:color="auto" w:fill="FFFFFF"/>
        </w:rPr>
        <w:t xml:space="preserve">(2), 140-152. </w:t>
      </w:r>
    </w:p>
    <w:p w14:paraId="6D9BAC51" w14:textId="77777777" w:rsidR="00EA6BF8" w:rsidRPr="009552C8"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9552C8">
        <w:rPr>
          <w:rFonts w:ascii="Times New Roman" w:hAnsi="Times New Roman" w:cs="Times New Roman"/>
          <w:color w:val="222222"/>
          <w:sz w:val="24"/>
          <w:szCs w:val="24"/>
          <w:shd w:val="clear" w:color="auto" w:fill="FFFFFF"/>
        </w:rPr>
        <w:lastRenderedPageBreak/>
        <w:t>Putra, H. A., Rahmatika, D. N., &amp; Mubarok, A. (2022). Analisis Indeks Kondisi Keuangan Pemerintah Daerah; Kajian Teoretis dan Empiris.</w:t>
      </w:r>
    </w:p>
    <w:p w14:paraId="082E8448" w14:textId="77777777" w:rsidR="00EA6BF8" w:rsidRPr="00E23A06"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E23A06">
        <w:rPr>
          <w:rFonts w:ascii="Times New Roman" w:hAnsi="Times New Roman" w:cs="Times New Roman"/>
          <w:color w:val="222222"/>
          <w:sz w:val="24"/>
          <w:szCs w:val="24"/>
          <w:shd w:val="clear" w:color="auto" w:fill="FFFFFF"/>
        </w:rPr>
        <w:t>Rahman, A., &amp; Yusuf, M. (2021). Pengaruh Kejelasan Sasaran Anggaran dan Sistem Pelaporan terhadap Akuntabilitas Kinerja Instansi Pemerintah. </w:t>
      </w:r>
      <w:r w:rsidRPr="00E23A06">
        <w:rPr>
          <w:rFonts w:ascii="Times New Roman" w:hAnsi="Times New Roman" w:cs="Times New Roman"/>
          <w:i/>
          <w:iCs/>
          <w:color w:val="222222"/>
          <w:sz w:val="24"/>
          <w:szCs w:val="24"/>
          <w:shd w:val="clear" w:color="auto" w:fill="FFFFFF"/>
        </w:rPr>
        <w:t>YUME: Journal of Management</w:t>
      </w:r>
      <w:r w:rsidRPr="00E23A06">
        <w:rPr>
          <w:rFonts w:ascii="Times New Roman" w:hAnsi="Times New Roman" w:cs="Times New Roman"/>
          <w:color w:val="222222"/>
          <w:sz w:val="24"/>
          <w:szCs w:val="24"/>
          <w:shd w:val="clear" w:color="auto" w:fill="FFFFFF"/>
        </w:rPr>
        <w:t>, </w:t>
      </w:r>
      <w:r w:rsidRPr="00E23A06">
        <w:rPr>
          <w:rFonts w:ascii="Times New Roman" w:hAnsi="Times New Roman" w:cs="Times New Roman"/>
          <w:i/>
          <w:iCs/>
          <w:color w:val="222222"/>
          <w:sz w:val="24"/>
          <w:szCs w:val="24"/>
          <w:shd w:val="clear" w:color="auto" w:fill="FFFFFF"/>
        </w:rPr>
        <w:t>4</w:t>
      </w:r>
      <w:r w:rsidRPr="00E23A06">
        <w:rPr>
          <w:rFonts w:ascii="Times New Roman" w:hAnsi="Times New Roman" w:cs="Times New Roman"/>
          <w:color w:val="222222"/>
          <w:sz w:val="24"/>
          <w:szCs w:val="24"/>
          <w:shd w:val="clear" w:color="auto" w:fill="FFFFFF"/>
        </w:rPr>
        <w:t>(2).</w:t>
      </w:r>
    </w:p>
    <w:p w14:paraId="7B958483"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Rakhma, S. Y., &amp; Sulistyowati, E. (2021). Determinan Penganggaran, Sistem Pengendalian Internal, Kejelasan Sasaran Anggaran, Pemanfaatan Teknologi Informasi Terhadap Akuntabilitas Kinerja. </w:t>
      </w:r>
      <w:r w:rsidRPr="00B65314">
        <w:rPr>
          <w:rFonts w:ascii="Times New Roman" w:hAnsi="Times New Roman" w:cs="Times New Roman"/>
          <w:i/>
          <w:iCs/>
          <w:color w:val="222222"/>
          <w:sz w:val="24"/>
          <w:szCs w:val="24"/>
          <w:shd w:val="clear" w:color="auto" w:fill="FFFFFF"/>
        </w:rPr>
        <w:t>Jurnal Ilmu Dan Riset Akuntansi (Jira)</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10</w:t>
      </w:r>
      <w:r w:rsidRPr="00B65314">
        <w:rPr>
          <w:rFonts w:ascii="Times New Roman" w:hAnsi="Times New Roman" w:cs="Times New Roman"/>
          <w:color w:val="222222"/>
          <w:sz w:val="24"/>
          <w:szCs w:val="24"/>
          <w:shd w:val="clear" w:color="auto" w:fill="FFFFFF"/>
        </w:rPr>
        <w:t>(8).</w:t>
      </w:r>
    </w:p>
    <w:p w14:paraId="320984EF"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Reu, F. M., &amp; Lasdi, L. (2021). Determinan Akuntabilitas Pengelolaan Keuangan Desa di Kecamatan Tanawawo. </w:t>
      </w:r>
      <w:r w:rsidRPr="00B65314">
        <w:rPr>
          <w:rFonts w:ascii="Times New Roman" w:hAnsi="Times New Roman" w:cs="Times New Roman"/>
          <w:i/>
          <w:iCs/>
          <w:color w:val="222222"/>
          <w:sz w:val="24"/>
          <w:szCs w:val="24"/>
          <w:shd w:val="clear" w:color="auto" w:fill="FFFFFF"/>
        </w:rPr>
        <w:t>Studi Akuntansi dan Keuangan Indonesia</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4</w:t>
      </w:r>
      <w:r w:rsidRPr="00B65314">
        <w:rPr>
          <w:rFonts w:ascii="Times New Roman" w:hAnsi="Times New Roman" w:cs="Times New Roman"/>
          <w:color w:val="222222"/>
          <w:sz w:val="24"/>
          <w:szCs w:val="24"/>
          <w:shd w:val="clear" w:color="auto" w:fill="FFFFFF"/>
        </w:rPr>
        <w:t>(1), 38-59.</w:t>
      </w:r>
    </w:p>
    <w:p w14:paraId="323D9BAB"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bookmarkStart w:id="2" w:name="_Hlk131111586"/>
      <w:r w:rsidRPr="00B65314">
        <w:rPr>
          <w:rFonts w:ascii="Times New Roman" w:hAnsi="Times New Roman" w:cs="Times New Roman"/>
          <w:color w:val="222222"/>
          <w:sz w:val="24"/>
          <w:szCs w:val="24"/>
          <w:shd w:val="clear" w:color="auto" w:fill="FFFFFF"/>
        </w:rPr>
        <w:t>Sabriani, A. A., &amp; Rahayu, S. (2020). Pengaruh Penyajian Laporan Keuangan dan Sistem Pengendalian Internal Terhadap Akuntabilitas Pengelolaan Keuangan Daerah. </w:t>
      </w:r>
      <w:r w:rsidRPr="00B65314">
        <w:rPr>
          <w:rFonts w:ascii="Times New Roman" w:hAnsi="Times New Roman" w:cs="Times New Roman"/>
          <w:i/>
          <w:iCs/>
          <w:color w:val="222222"/>
          <w:sz w:val="24"/>
          <w:szCs w:val="24"/>
          <w:shd w:val="clear" w:color="auto" w:fill="FFFFFF"/>
        </w:rPr>
        <w:t>JAE (Jurnal Akuntansi Dan Ekonomi)</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5</w:t>
      </w:r>
      <w:r w:rsidRPr="00B65314">
        <w:rPr>
          <w:rFonts w:ascii="Times New Roman" w:hAnsi="Times New Roman" w:cs="Times New Roman"/>
          <w:color w:val="222222"/>
          <w:sz w:val="24"/>
          <w:szCs w:val="24"/>
          <w:shd w:val="clear" w:color="auto" w:fill="FFFFFF"/>
        </w:rPr>
        <w:t>(2), 14-23. Rahman, K. G., &amp; Rachman, S. H. (2021). Pengaruh Penerapan Good Governance dan Pengendalian Internal terhadap Kinerja Pengelolaan Keuangan Pemerintah Daerah di Kota Makassar. </w:t>
      </w:r>
      <w:r w:rsidRPr="00B65314">
        <w:rPr>
          <w:rFonts w:ascii="Times New Roman" w:hAnsi="Times New Roman" w:cs="Times New Roman"/>
          <w:i/>
          <w:iCs/>
          <w:color w:val="222222"/>
          <w:sz w:val="24"/>
          <w:szCs w:val="24"/>
          <w:shd w:val="clear" w:color="auto" w:fill="FFFFFF"/>
        </w:rPr>
        <w:t>Celebes Equilibrum Journal</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2</w:t>
      </w:r>
      <w:r w:rsidRPr="00B65314">
        <w:rPr>
          <w:rFonts w:ascii="Times New Roman" w:hAnsi="Times New Roman" w:cs="Times New Roman"/>
          <w:color w:val="222222"/>
          <w:sz w:val="24"/>
          <w:szCs w:val="24"/>
          <w:shd w:val="clear" w:color="auto" w:fill="FFFFFF"/>
        </w:rPr>
        <w:t>(1), 25-31.</w:t>
      </w:r>
      <w:bookmarkEnd w:id="2"/>
    </w:p>
    <w:p w14:paraId="0089B69B"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Saifrizal, M. (2019). Pengaruh Kejelasan Sasaran Anggaran, Penerapan Sistem Akuntansi Keuangan Daerah Terhadap Akuntabilitas Kinerja Intansi Pemerintahan Kabupaten. </w:t>
      </w:r>
      <w:r w:rsidRPr="00B65314">
        <w:rPr>
          <w:rFonts w:ascii="Times New Roman" w:hAnsi="Times New Roman" w:cs="Times New Roman"/>
          <w:i/>
          <w:iCs/>
          <w:color w:val="222222"/>
          <w:sz w:val="24"/>
          <w:szCs w:val="24"/>
          <w:shd w:val="clear" w:color="auto" w:fill="FFFFFF"/>
        </w:rPr>
        <w:t>Jurnal Kebangsaan</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8</w:t>
      </w:r>
      <w:r w:rsidRPr="00B65314">
        <w:rPr>
          <w:rFonts w:ascii="Times New Roman" w:hAnsi="Times New Roman" w:cs="Times New Roman"/>
          <w:color w:val="222222"/>
          <w:sz w:val="24"/>
          <w:szCs w:val="24"/>
          <w:shd w:val="clear" w:color="auto" w:fill="FFFFFF"/>
        </w:rPr>
        <w:t>(16), 51-59.</w:t>
      </w:r>
    </w:p>
    <w:p w14:paraId="3E2F16B9"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SANDRA, R. (2021). Pengaruh Lingkungan Pengendalian, Penilaian Risiko, Kegiatan Pengendalian, Informasi dan Komunikasi, dan Pemantauan Terhadap Efektivitas Pengelolaan Keuangan Daerah Pada Organisasi Perangkat Daerah (OPD) Kabupaten Kuantan. </w:t>
      </w:r>
      <w:r w:rsidRPr="00B65314">
        <w:rPr>
          <w:rFonts w:ascii="Times New Roman" w:hAnsi="Times New Roman" w:cs="Times New Roman"/>
          <w:i/>
          <w:iCs/>
          <w:color w:val="222222"/>
          <w:sz w:val="24"/>
          <w:szCs w:val="24"/>
          <w:shd w:val="clear" w:color="auto" w:fill="FFFFFF"/>
        </w:rPr>
        <w:t>JUHANPERAK</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2</w:t>
      </w:r>
      <w:r w:rsidRPr="00B65314">
        <w:rPr>
          <w:rFonts w:ascii="Times New Roman" w:hAnsi="Times New Roman" w:cs="Times New Roman"/>
          <w:color w:val="222222"/>
          <w:sz w:val="24"/>
          <w:szCs w:val="24"/>
          <w:shd w:val="clear" w:color="auto" w:fill="FFFFFF"/>
        </w:rPr>
        <w:t>(1), 493-504.</w:t>
      </w:r>
    </w:p>
    <w:p w14:paraId="2F879CD0" w14:textId="77777777" w:rsidR="00EA6BF8" w:rsidRPr="00B65314" w:rsidRDefault="00EA6BF8" w:rsidP="00EA6BF8">
      <w:pPr>
        <w:spacing w:line="240" w:lineRule="auto"/>
        <w:ind w:left="720" w:hanging="720"/>
        <w:jc w:val="both"/>
        <w:rPr>
          <w:rFonts w:ascii="Times New Roman" w:hAnsi="Times New Roman" w:cs="Times New Roman"/>
          <w:sz w:val="24"/>
          <w:szCs w:val="24"/>
        </w:rPr>
      </w:pPr>
      <w:r w:rsidRPr="00B65314">
        <w:rPr>
          <w:rFonts w:ascii="Times New Roman" w:hAnsi="Times New Roman" w:cs="Times New Roman"/>
          <w:color w:val="222222"/>
          <w:sz w:val="24"/>
          <w:szCs w:val="24"/>
          <w:shd w:val="clear" w:color="auto" w:fill="FFFFFF"/>
        </w:rPr>
        <w:t xml:space="preserve">Sayuti, S., Majid, J., &amp; Juardi, S. S. (2018). Perwujudan Nilai Transparansi, Akuntabilitas dan Konsep Value </w:t>
      </w:r>
      <w:proofErr w:type="gramStart"/>
      <w:r w:rsidRPr="00B65314">
        <w:rPr>
          <w:rFonts w:ascii="Times New Roman" w:hAnsi="Times New Roman" w:cs="Times New Roman"/>
          <w:color w:val="222222"/>
          <w:sz w:val="24"/>
          <w:szCs w:val="24"/>
          <w:shd w:val="clear" w:color="auto" w:fill="FFFFFF"/>
        </w:rPr>
        <w:t>For</w:t>
      </w:r>
      <w:proofErr w:type="gramEnd"/>
      <w:r w:rsidRPr="00B65314">
        <w:rPr>
          <w:rFonts w:ascii="Times New Roman" w:hAnsi="Times New Roman" w:cs="Times New Roman"/>
          <w:color w:val="222222"/>
          <w:sz w:val="24"/>
          <w:szCs w:val="24"/>
          <w:shd w:val="clear" w:color="auto" w:fill="FFFFFF"/>
        </w:rPr>
        <w:t xml:space="preserve"> Money dalam Pengelolaan Akuntansi Keuangan Sektor Publik. </w:t>
      </w:r>
      <w:r w:rsidRPr="00B65314">
        <w:rPr>
          <w:rFonts w:ascii="Times New Roman" w:hAnsi="Times New Roman" w:cs="Times New Roman"/>
          <w:i/>
          <w:iCs/>
          <w:color w:val="222222"/>
          <w:sz w:val="24"/>
          <w:szCs w:val="24"/>
          <w:shd w:val="clear" w:color="auto" w:fill="FFFFFF"/>
        </w:rPr>
        <w:t>ATESTASI: Jurnal Ilmiah Akuntansi</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1</w:t>
      </w:r>
      <w:r w:rsidRPr="00B65314">
        <w:rPr>
          <w:rFonts w:ascii="Times New Roman" w:hAnsi="Times New Roman" w:cs="Times New Roman"/>
          <w:color w:val="222222"/>
          <w:sz w:val="24"/>
          <w:szCs w:val="24"/>
          <w:shd w:val="clear" w:color="auto" w:fill="FFFFFF"/>
        </w:rPr>
        <w:t>(1), 16-28.</w:t>
      </w:r>
    </w:p>
    <w:p w14:paraId="0097A232" w14:textId="77777777" w:rsidR="00EA6BF8"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Sella, E. S. A., Maslichah, M., &amp; Sudaryanti, D. (2020). Analisis Pengaruh Penerapan Sistem Akuntansi Pemerintah daerah, Pemahaman Akuntansi, Ketaatan Pada Peraturan Perundangan dan Pengendalian Akuntansi terhadap Akuntabilitas Kinerja Instansi Pemerintah (Pada Satuan Kerja Perangkat Daerah Kota Pasuruan). </w:t>
      </w:r>
      <w:r w:rsidRPr="00B65314">
        <w:rPr>
          <w:rFonts w:ascii="Times New Roman" w:hAnsi="Times New Roman" w:cs="Times New Roman"/>
          <w:i/>
          <w:iCs/>
          <w:color w:val="222222"/>
          <w:sz w:val="24"/>
          <w:szCs w:val="24"/>
          <w:shd w:val="clear" w:color="auto" w:fill="FFFFFF"/>
        </w:rPr>
        <w:t>e_Jurnal Ilmiah Riset Akuntansi</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9</w:t>
      </w:r>
      <w:r w:rsidRPr="00B65314">
        <w:rPr>
          <w:rFonts w:ascii="Times New Roman" w:hAnsi="Times New Roman" w:cs="Times New Roman"/>
          <w:color w:val="222222"/>
          <w:sz w:val="24"/>
          <w:szCs w:val="24"/>
          <w:shd w:val="clear" w:color="auto" w:fill="FFFFFF"/>
        </w:rPr>
        <w:t>(10).</w:t>
      </w:r>
    </w:p>
    <w:p w14:paraId="54360858" w14:textId="77777777" w:rsidR="00EA6BF8" w:rsidRPr="0022432C"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22432C">
        <w:rPr>
          <w:rFonts w:ascii="Times New Roman" w:hAnsi="Times New Roman" w:cs="Times New Roman"/>
          <w:color w:val="222222"/>
          <w:sz w:val="24"/>
          <w:szCs w:val="24"/>
          <w:shd w:val="clear" w:color="auto" w:fill="FFFFFF"/>
        </w:rPr>
        <w:t>Setiawan, A. S., &amp; Fransysca, E. (2020). Etnisitas dan Konservatisme Akuntansi pada Perusahaan Publik di Indonesia. </w:t>
      </w:r>
      <w:r w:rsidRPr="0022432C">
        <w:rPr>
          <w:rFonts w:ascii="Times New Roman" w:hAnsi="Times New Roman" w:cs="Times New Roman"/>
          <w:i/>
          <w:iCs/>
          <w:color w:val="222222"/>
          <w:sz w:val="24"/>
          <w:szCs w:val="24"/>
          <w:shd w:val="clear" w:color="auto" w:fill="FFFFFF"/>
        </w:rPr>
        <w:t>Jurnal Kajian Akuntansi</w:t>
      </w:r>
      <w:r w:rsidRPr="0022432C">
        <w:rPr>
          <w:rFonts w:ascii="Times New Roman" w:hAnsi="Times New Roman" w:cs="Times New Roman"/>
          <w:color w:val="222222"/>
          <w:sz w:val="24"/>
          <w:szCs w:val="24"/>
          <w:shd w:val="clear" w:color="auto" w:fill="FFFFFF"/>
        </w:rPr>
        <w:t>, </w:t>
      </w:r>
      <w:r w:rsidRPr="0022432C">
        <w:rPr>
          <w:rFonts w:ascii="Times New Roman" w:hAnsi="Times New Roman" w:cs="Times New Roman"/>
          <w:i/>
          <w:iCs/>
          <w:color w:val="222222"/>
          <w:sz w:val="24"/>
          <w:szCs w:val="24"/>
          <w:shd w:val="clear" w:color="auto" w:fill="FFFFFF"/>
        </w:rPr>
        <w:t>4</w:t>
      </w:r>
      <w:r w:rsidRPr="0022432C">
        <w:rPr>
          <w:rFonts w:ascii="Times New Roman" w:hAnsi="Times New Roman" w:cs="Times New Roman"/>
          <w:color w:val="222222"/>
          <w:sz w:val="24"/>
          <w:szCs w:val="24"/>
          <w:shd w:val="clear" w:color="auto" w:fill="FFFFFF"/>
        </w:rPr>
        <w:t>(2), 170-183.</w:t>
      </w:r>
    </w:p>
    <w:p w14:paraId="37EAE9F1" w14:textId="77777777" w:rsidR="00EA6BF8" w:rsidRPr="00B65314" w:rsidRDefault="00EA6BF8" w:rsidP="00EA6BF8">
      <w:pPr>
        <w:spacing w:line="240" w:lineRule="auto"/>
        <w:ind w:left="720" w:hanging="720"/>
        <w:jc w:val="both"/>
        <w:rPr>
          <w:rFonts w:ascii="Times New Roman" w:hAnsi="Times New Roman" w:cs="Times New Roman"/>
          <w:sz w:val="24"/>
          <w:szCs w:val="24"/>
        </w:rPr>
      </w:pPr>
      <w:r w:rsidRPr="00B65314">
        <w:rPr>
          <w:rFonts w:ascii="Times New Roman" w:hAnsi="Times New Roman" w:cs="Times New Roman"/>
          <w:sz w:val="24"/>
          <w:szCs w:val="24"/>
        </w:rPr>
        <w:t xml:space="preserve">Sugiyono. 2019. </w:t>
      </w:r>
      <w:r w:rsidRPr="00B65314">
        <w:rPr>
          <w:rFonts w:ascii="Times New Roman" w:hAnsi="Times New Roman" w:cs="Times New Roman"/>
          <w:i/>
          <w:iCs/>
          <w:sz w:val="24"/>
          <w:szCs w:val="24"/>
        </w:rPr>
        <w:t>Metode Penelitian Kuantitatif, Kualitatif, dan R&amp;D</w:t>
      </w:r>
      <w:r w:rsidRPr="00B65314">
        <w:rPr>
          <w:rFonts w:ascii="Times New Roman" w:hAnsi="Times New Roman" w:cs="Times New Roman"/>
          <w:sz w:val="24"/>
          <w:szCs w:val="24"/>
        </w:rPr>
        <w:t>. Bandung: Alfabeta.</w:t>
      </w:r>
    </w:p>
    <w:p w14:paraId="4A1D9CEA" w14:textId="77777777" w:rsidR="00EA6BF8" w:rsidRPr="00B65314" w:rsidRDefault="00EA6BF8" w:rsidP="00EA6BF8">
      <w:pPr>
        <w:spacing w:line="240" w:lineRule="auto"/>
        <w:ind w:left="720" w:hanging="720"/>
        <w:jc w:val="both"/>
        <w:rPr>
          <w:rFonts w:ascii="Times New Roman" w:hAnsi="Times New Roman" w:cs="Times New Roman"/>
          <w:sz w:val="24"/>
          <w:szCs w:val="24"/>
        </w:rPr>
      </w:pPr>
      <w:r w:rsidRPr="00B65314">
        <w:rPr>
          <w:rFonts w:ascii="Times New Roman" w:hAnsi="Times New Roman" w:cs="Times New Roman"/>
          <w:sz w:val="24"/>
          <w:szCs w:val="24"/>
        </w:rPr>
        <w:lastRenderedPageBreak/>
        <w:t xml:space="preserve">Sugiyono. 2021. </w:t>
      </w:r>
      <w:r w:rsidRPr="00B65314">
        <w:rPr>
          <w:rFonts w:ascii="Times New Roman" w:hAnsi="Times New Roman" w:cs="Times New Roman"/>
          <w:i/>
          <w:sz w:val="24"/>
          <w:szCs w:val="24"/>
        </w:rPr>
        <w:t>Metode Penelitian Kuanitatif, Kualitatif dan R&amp;D</w:t>
      </w:r>
      <w:r w:rsidRPr="00B65314">
        <w:rPr>
          <w:rFonts w:ascii="Times New Roman" w:hAnsi="Times New Roman" w:cs="Times New Roman"/>
          <w:sz w:val="24"/>
          <w:szCs w:val="24"/>
        </w:rPr>
        <w:t>. Alfabeta.</w:t>
      </w:r>
    </w:p>
    <w:p w14:paraId="6D199918"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 xml:space="preserve">Suhardi, D., &amp; Muhammad, A. (2022). Pemgaruh Prinsip Value </w:t>
      </w:r>
      <w:proofErr w:type="gramStart"/>
      <w:r w:rsidRPr="00B65314">
        <w:rPr>
          <w:rFonts w:ascii="Times New Roman" w:hAnsi="Times New Roman" w:cs="Times New Roman"/>
          <w:color w:val="222222"/>
          <w:sz w:val="24"/>
          <w:szCs w:val="24"/>
          <w:shd w:val="clear" w:color="auto" w:fill="FFFFFF"/>
        </w:rPr>
        <w:t>For</w:t>
      </w:r>
      <w:proofErr w:type="gramEnd"/>
      <w:r w:rsidRPr="00B65314">
        <w:rPr>
          <w:rFonts w:ascii="Times New Roman" w:hAnsi="Times New Roman" w:cs="Times New Roman"/>
          <w:color w:val="222222"/>
          <w:sz w:val="24"/>
          <w:szCs w:val="24"/>
          <w:shd w:val="clear" w:color="auto" w:fill="FFFFFF"/>
        </w:rPr>
        <w:t xml:space="preserve"> Money Terhadap Akuntabilitas Publik Dalam Anggaran Pendapatan dan Belanja Desa di Desa Aalamdarma Kecamatan Anjatan Kabupaten Indramayu. </w:t>
      </w:r>
      <w:r w:rsidRPr="00B65314">
        <w:rPr>
          <w:rFonts w:ascii="Times New Roman" w:hAnsi="Times New Roman" w:cs="Times New Roman"/>
          <w:i/>
          <w:iCs/>
          <w:color w:val="222222"/>
          <w:sz w:val="24"/>
          <w:szCs w:val="24"/>
          <w:shd w:val="clear" w:color="auto" w:fill="FFFFFF"/>
        </w:rPr>
        <w:t>The World of Financial Administration Journal</w:t>
      </w:r>
      <w:r w:rsidRPr="00B65314">
        <w:rPr>
          <w:rFonts w:ascii="Times New Roman" w:hAnsi="Times New Roman" w:cs="Times New Roman"/>
          <w:color w:val="222222"/>
          <w:sz w:val="24"/>
          <w:szCs w:val="24"/>
          <w:shd w:val="clear" w:color="auto" w:fill="FFFFFF"/>
        </w:rPr>
        <w:t>.</w:t>
      </w:r>
    </w:p>
    <w:p w14:paraId="0A1310A1" w14:textId="77777777" w:rsidR="00EA6BF8" w:rsidRPr="00B65314" w:rsidRDefault="00EA6BF8" w:rsidP="00EA6BF8">
      <w:pPr>
        <w:spacing w:line="240" w:lineRule="auto"/>
        <w:ind w:left="720" w:hanging="720"/>
        <w:jc w:val="both"/>
        <w:rPr>
          <w:rFonts w:ascii="Times New Roman" w:hAnsi="Times New Roman" w:cs="Times New Roman"/>
          <w:i/>
          <w:iCs/>
          <w:color w:val="222222"/>
          <w:sz w:val="24"/>
          <w:szCs w:val="24"/>
          <w:shd w:val="clear" w:color="auto" w:fill="FFFFFF"/>
        </w:rPr>
      </w:pPr>
      <w:r w:rsidRPr="00B65314">
        <w:rPr>
          <w:rFonts w:ascii="Times New Roman" w:hAnsi="Times New Roman" w:cs="Times New Roman"/>
          <w:color w:val="222222"/>
          <w:sz w:val="24"/>
          <w:szCs w:val="24"/>
          <w:shd w:val="clear" w:color="auto" w:fill="FFFFFF"/>
        </w:rPr>
        <w:t>Wardana, I. (2021). Pengaruh Pemanfaatan Teknologi Informasi, Peran Perangkat Desa Dan Kejelasan Sasaran Anggaran Terhadap Akuntabilitas Pengelolaan Dana Desa Di Kecamatan Kerambitan </w:t>
      </w:r>
      <w:r w:rsidRPr="00B65314">
        <w:rPr>
          <w:rFonts w:ascii="Times New Roman" w:hAnsi="Times New Roman" w:cs="Times New Roman"/>
          <w:i/>
          <w:iCs/>
          <w:color w:val="222222"/>
          <w:sz w:val="24"/>
          <w:szCs w:val="24"/>
          <w:shd w:val="clear" w:color="auto" w:fill="FFFFFF"/>
        </w:rPr>
        <w:t>(Doctoral dissertation, Universitas Pendidikan Ganesha).</w:t>
      </w:r>
    </w:p>
    <w:p w14:paraId="18719AFA"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Waworundeng, A. K. (2022). Analisis Laporan Akuntabilitas Kinerja Pada Dinas Kesehatan Daerah Provinsi Sulawesi Utara. </w:t>
      </w:r>
      <w:r w:rsidRPr="00B65314">
        <w:rPr>
          <w:rFonts w:ascii="Times New Roman" w:hAnsi="Times New Roman" w:cs="Times New Roman"/>
          <w:i/>
          <w:iCs/>
          <w:color w:val="222222"/>
          <w:sz w:val="24"/>
          <w:szCs w:val="24"/>
          <w:shd w:val="clear" w:color="auto" w:fill="FFFFFF"/>
        </w:rPr>
        <w:t>Jurnal LPPM Bidang EkoSosBudKum (Ekonomi, Sosial, Budaya, dan Hukum)</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6</w:t>
      </w:r>
      <w:r w:rsidRPr="00B65314">
        <w:rPr>
          <w:rFonts w:ascii="Times New Roman" w:hAnsi="Times New Roman" w:cs="Times New Roman"/>
          <w:color w:val="222222"/>
          <w:sz w:val="24"/>
          <w:szCs w:val="24"/>
          <w:shd w:val="clear" w:color="auto" w:fill="FFFFFF"/>
        </w:rPr>
        <w:t>(1), 525-532.</w:t>
      </w:r>
    </w:p>
    <w:p w14:paraId="59531BEC" w14:textId="77777777" w:rsidR="00EA6BF8" w:rsidRPr="00B65314" w:rsidRDefault="00EA6BF8" w:rsidP="00EA6BF8">
      <w:pPr>
        <w:spacing w:line="240" w:lineRule="auto"/>
        <w:ind w:left="720" w:hanging="720"/>
        <w:jc w:val="both"/>
        <w:rPr>
          <w:rFonts w:ascii="Times New Roman" w:hAnsi="Times New Roman" w:cs="Times New Roman"/>
          <w:color w:val="222222"/>
          <w:sz w:val="24"/>
          <w:szCs w:val="24"/>
          <w:shd w:val="clear" w:color="auto" w:fill="FFFFFF"/>
        </w:rPr>
      </w:pPr>
      <w:r w:rsidRPr="00B65314">
        <w:rPr>
          <w:rFonts w:ascii="Times New Roman" w:hAnsi="Times New Roman" w:cs="Times New Roman"/>
          <w:color w:val="222222"/>
          <w:sz w:val="24"/>
          <w:szCs w:val="24"/>
          <w:shd w:val="clear" w:color="auto" w:fill="FFFFFF"/>
        </w:rPr>
        <w:t>Yuliastuti, E. R., &amp; Riharjo, I. B. (2020). Pengaruh Kompetensi Petugas, Pengendalian Internal, Dan Kejelasan Sasaran Anggaran Terhadap Akuntabilitas Pengelolaan Dana Desa. </w:t>
      </w:r>
      <w:r w:rsidRPr="00B65314">
        <w:rPr>
          <w:rFonts w:ascii="Times New Roman" w:hAnsi="Times New Roman" w:cs="Times New Roman"/>
          <w:i/>
          <w:iCs/>
          <w:color w:val="222222"/>
          <w:sz w:val="24"/>
          <w:szCs w:val="24"/>
          <w:shd w:val="clear" w:color="auto" w:fill="FFFFFF"/>
        </w:rPr>
        <w:t>Jurnal Ilmu dan Riset Akuntansi (JIRA)</w:t>
      </w:r>
      <w:r w:rsidRPr="00B65314">
        <w:rPr>
          <w:rFonts w:ascii="Times New Roman" w:hAnsi="Times New Roman" w:cs="Times New Roman"/>
          <w:color w:val="222222"/>
          <w:sz w:val="24"/>
          <w:szCs w:val="24"/>
          <w:shd w:val="clear" w:color="auto" w:fill="FFFFFF"/>
        </w:rPr>
        <w:t>, </w:t>
      </w:r>
      <w:r w:rsidRPr="00B65314">
        <w:rPr>
          <w:rFonts w:ascii="Times New Roman" w:hAnsi="Times New Roman" w:cs="Times New Roman"/>
          <w:i/>
          <w:iCs/>
          <w:color w:val="222222"/>
          <w:sz w:val="24"/>
          <w:szCs w:val="24"/>
          <w:shd w:val="clear" w:color="auto" w:fill="FFFFFF"/>
        </w:rPr>
        <w:t>9</w:t>
      </w:r>
      <w:r w:rsidRPr="00B65314">
        <w:rPr>
          <w:rFonts w:ascii="Times New Roman" w:hAnsi="Times New Roman" w:cs="Times New Roman"/>
          <w:color w:val="222222"/>
          <w:sz w:val="24"/>
          <w:szCs w:val="24"/>
          <w:shd w:val="clear" w:color="auto" w:fill="FFFFFF"/>
        </w:rPr>
        <w:t>(10).</w:t>
      </w:r>
    </w:p>
    <w:bookmarkEnd w:id="1"/>
    <w:p w14:paraId="4372E748" w14:textId="5226CBCA" w:rsidR="008816DE" w:rsidRDefault="008816DE">
      <w:r>
        <w:br w:type="page"/>
      </w:r>
    </w:p>
    <w:p w14:paraId="175AF880" w14:textId="77777777" w:rsidR="008816DE" w:rsidRDefault="008816DE" w:rsidP="008816DE">
      <w:pPr>
        <w:rPr>
          <w:rFonts w:ascii="Times New Roman" w:hAnsi="Times New Roman" w:cs="Times New Roman"/>
          <w:b/>
          <w:sz w:val="24"/>
          <w:szCs w:val="24"/>
          <w:lang w:val="en-US"/>
        </w:rPr>
      </w:pPr>
    </w:p>
    <w:p w14:paraId="17FBFB2D" w14:textId="77777777" w:rsidR="008816DE" w:rsidRDefault="008816DE" w:rsidP="008816DE">
      <w:pPr>
        <w:rPr>
          <w:rFonts w:ascii="Times New Roman" w:hAnsi="Times New Roman" w:cs="Times New Roman"/>
          <w:b/>
          <w:sz w:val="24"/>
          <w:szCs w:val="24"/>
          <w:lang w:val="en-US"/>
        </w:rPr>
      </w:pPr>
    </w:p>
    <w:p w14:paraId="38DFBB6C" w14:textId="77777777" w:rsidR="008816DE" w:rsidRDefault="008816DE" w:rsidP="008816DE">
      <w:pPr>
        <w:rPr>
          <w:rFonts w:ascii="Times New Roman" w:hAnsi="Times New Roman" w:cs="Times New Roman"/>
          <w:b/>
          <w:sz w:val="24"/>
          <w:szCs w:val="24"/>
          <w:lang w:val="en-US"/>
        </w:rPr>
      </w:pPr>
    </w:p>
    <w:p w14:paraId="7A260269" w14:textId="77777777" w:rsidR="008816DE" w:rsidRDefault="008816DE" w:rsidP="008816DE">
      <w:pPr>
        <w:rPr>
          <w:rFonts w:ascii="Times New Roman" w:hAnsi="Times New Roman" w:cs="Times New Roman"/>
          <w:b/>
          <w:sz w:val="24"/>
          <w:szCs w:val="24"/>
          <w:lang w:val="en-US"/>
        </w:rPr>
      </w:pPr>
    </w:p>
    <w:p w14:paraId="1F3770BB" w14:textId="77777777" w:rsidR="008816DE" w:rsidRDefault="008816DE" w:rsidP="008816DE">
      <w:pPr>
        <w:rPr>
          <w:rFonts w:ascii="Times New Roman" w:hAnsi="Times New Roman" w:cs="Times New Roman"/>
          <w:b/>
          <w:sz w:val="24"/>
          <w:szCs w:val="24"/>
          <w:lang w:val="en-US"/>
        </w:rPr>
      </w:pPr>
    </w:p>
    <w:p w14:paraId="2CEC6FB4" w14:textId="77777777" w:rsidR="008816DE" w:rsidRDefault="008816DE" w:rsidP="008816DE">
      <w:pPr>
        <w:rPr>
          <w:rFonts w:ascii="Times New Roman" w:hAnsi="Times New Roman" w:cs="Times New Roman"/>
          <w:b/>
          <w:sz w:val="24"/>
          <w:szCs w:val="24"/>
          <w:lang w:val="en-US"/>
        </w:rPr>
      </w:pPr>
    </w:p>
    <w:p w14:paraId="058627F5" w14:textId="77777777" w:rsidR="008816DE" w:rsidRDefault="008816DE" w:rsidP="008816DE">
      <w:pPr>
        <w:rPr>
          <w:rFonts w:ascii="Times New Roman" w:hAnsi="Times New Roman" w:cs="Times New Roman"/>
          <w:b/>
          <w:sz w:val="24"/>
          <w:szCs w:val="24"/>
          <w:lang w:val="en-US"/>
        </w:rPr>
      </w:pPr>
    </w:p>
    <w:p w14:paraId="06B79422" w14:textId="77777777" w:rsidR="008816DE" w:rsidRDefault="008816DE" w:rsidP="008816DE">
      <w:pPr>
        <w:rPr>
          <w:rFonts w:ascii="Times New Roman" w:hAnsi="Times New Roman" w:cs="Times New Roman"/>
          <w:b/>
          <w:sz w:val="24"/>
          <w:szCs w:val="24"/>
          <w:lang w:val="en-US"/>
        </w:rPr>
      </w:pPr>
    </w:p>
    <w:p w14:paraId="4BBAA3AF" w14:textId="77777777" w:rsidR="008816DE" w:rsidRDefault="008816DE" w:rsidP="008816DE">
      <w:pPr>
        <w:rPr>
          <w:rFonts w:ascii="Times New Roman" w:hAnsi="Times New Roman" w:cs="Times New Roman"/>
          <w:b/>
          <w:sz w:val="24"/>
          <w:szCs w:val="24"/>
          <w:lang w:val="en-US"/>
        </w:rPr>
      </w:pPr>
    </w:p>
    <w:p w14:paraId="5226476A" w14:textId="77777777" w:rsidR="008816DE" w:rsidRDefault="008816DE" w:rsidP="008816DE">
      <w:pPr>
        <w:rPr>
          <w:rFonts w:ascii="Times New Roman" w:hAnsi="Times New Roman" w:cs="Times New Roman"/>
          <w:b/>
          <w:sz w:val="24"/>
          <w:szCs w:val="24"/>
          <w:lang w:val="en-US"/>
        </w:rPr>
      </w:pPr>
    </w:p>
    <w:p w14:paraId="218E9B5B" w14:textId="77777777" w:rsidR="008816DE" w:rsidRDefault="008816DE" w:rsidP="008816DE">
      <w:pPr>
        <w:rPr>
          <w:rFonts w:ascii="Times New Roman" w:hAnsi="Times New Roman" w:cs="Times New Roman"/>
          <w:b/>
          <w:sz w:val="24"/>
          <w:szCs w:val="24"/>
          <w:lang w:val="en-US"/>
        </w:rPr>
      </w:pPr>
    </w:p>
    <w:p w14:paraId="76EAB079" w14:textId="77777777" w:rsidR="008816DE" w:rsidRDefault="008816DE" w:rsidP="008816DE">
      <w:pPr>
        <w:rPr>
          <w:rFonts w:ascii="Times New Roman" w:hAnsi="Times New Roman" w:cs="Times New Roman"/>
          <w:b/>
          <w:sz w:val="24"/>
          <w:szCs w:val="24"/>
          <w:lang w:val="en-US"/>
        </w:rPr>
      </w:pPr>
    </w:p>
    <w:p w14:paraId="2480F790" w14:textId="77777777" w:rsidR="008816DE" w:rsidRDefault="008816DE" w:rsidP="008816DE">
      <w:pPr>
        <w:pStyle w:val="Heading1"/>
      </w:pPr>
      <w:bookmarkStart w:id="3" w:name="_Toc140444803"/>
      <w:r w:rsidRPr="000146DC">
        <w:t>LAMPIRAN</w:t>
      </w:r>
      <w:bookmarkEnd w:id="3"/>
    </w:p>
    <w:p w14:paraId="02A60E7B" w14:textId="77777777" w:rsidR="008816DE" w:rsidRDefault="008816DE" w:rsidP="008816DE">
      <w:pPr>
        <w:rPr>
          <w:rFonts w:ascii="Times New Roman" w:hAnsi="Times New Roman" w:cs="Times New Roman"/>
          <w:b/>
          <w:sz w:val="56"/>
          <w:szCs w:val="56"/>
          <w:lang w:val="en-US"/>
        </w:rPr>
      </w:pPr>
      <w:r>
        <w:rPr>
          <w:rFonts w:ascii="Times New Roman" w:hAnsi="Times New Roman" w:cs="Times New Roman"/>
          <w:b/>
          <w:sz w:val="56"/>
          <w:szCs w:val="56"/>
          <w:lang w:val="en-US"/>
        </w:rPr>
        <w:br w:type="page"/>
      </w:r>
    </w:p>
    <w:p w14:paraId="37863CE1" w14:textId="77777777" w:rsidR="008816DE" w:rsidRPr="000146DC" w:rsidRDefault="008816DE" w:rsidP="008816DE">
      <w:pPr>
        <w:rPr>
          <w:rFonts w:ascii="Times New Roman" w:hAnsi="Times New Roman" w:cs="Times New Roman"/>
          <w:b/>
          <w:sz w:val="24"/>
          <w:szCs w:val="24"/>
          <w:lang w:val="en-US"/>
        </w:rPr>
      </w:pPr>
      <w:bookmarkStart w:id="4" w:name="_Hlk134136423"/>
      <w:r>
        <w:rPr>
          <w:rFonts w:ascii="Times New Roman" w:hAnsi="Times New Roman" w:cs="Times New Roman"/>
          <w:b/>
          <w:sz w:val="24"/>
          <w:szCs w:val="24"/>
          <w:lang w:val="en-US"/>
        </w:rPr>
        <w:lastRenderedPageBreak/>
        <w:t>Lampiran 1</w:t>
      </w:r>
    </w:p>
    <w:p w14:paraId="33DA666C" w14:textId="77777777" w:rsidR="008816DE" w:rsidRDefault="008816DE" w:rsidP="008816DE">
      <w:pPr>
        <w:jc w:val="center"/>
        <w:rPr>
          <w:rFonts w:ascii="Times New Roman" w:hAnsi="Times New Roman" w:cs="Times New Roman"/>
          <w:b/>
          <w:sz w:val="24"/>
          <w:szCs w:val="24"/>
          <w:lang w:val="id-ID"/>
        </w:rPr>
      </w:pPr>
    </w:p>
    <w:p w14:paraId="5C98102E" w14:textId="77777777" w:rsidR="008816DE" w:rsidRDefault="008816DE" w:rsidP="008816DE">
      <w:pPr>
        <w:jc w:val="center"/>
        <w:rPr>
          <w:rFonts w:ascii="Times New Roman" w:hAnsi="Times New Roman" w:cs="Times New Roman"/>
          <w:b/>
          <w:sz w:val="24"/>
          <w:szCs w:val="24"/>
          <w:lang w:val="id-ID"/>
        </w:rPr>
      </w:pPr>
      <w:r>
        <w:rPr>
          <w:rFonts w:ascii="Times New Roman" w:hAnsi="Times New Roman" w:cs="Times New Roman"/>
          <w:b/>
          <w:sz w:val="24"/>
          <w:szCs w:val="24"/>
          <w:lang w:val="id-ID"/>
        </w:rPr>
        <w:t>KUESIONER PENELITIAN</w:t>
      </w:r>
    </w:p>
    <w:p w14:paraId="50B19179" w14:textId="77777777" w:rsidR="008816DE" w:rsidRDefault="008816DE" w:rsidP="008816DE">
      <w:pPr>
        <w:spacing w:line="240" w:lineRule="auto"/>
        <w:rPr>
          <w:rFonts w:ascii="Times New Roman" w:hAnsi="Times New Roman" w:cs="Times New Roman"/>
          <w:b/>
          <w:sz w:val="24"/>
          <w:szCs w:val="24"/>
          <w:lang w:val="id-ID"/>
        </w:rPr>
      </w:pPr>
    </w:p>
    <w:p w14:paraId="4726A3DA" w14:textId="77777777" w:rsidR="008816DE" w:rsidRDefault="008816DE" w:rsidP="008816DE">
      <w:pPr>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Yth</w:t>
      </w:r>
      <w:r>
        <w:rPr>
          <w:rFonts w:ascii="Times New Roman" w:hAnsi="Times New Roman" w:cs="Times New Roman"/>
          <w:sz w:val="24"/>
          <w:szCs w:val="24"/>
        </w:rPr>
        <w:t xml:space="preserve">. </w:t>
      </w:r>
      <w:r>
        <w:rPr>
          <w:rFonts w:ascii="Times New Roman" w:hAnsi="Times New Roman" w:cs="Times New Roman"/>
          <w:sz w:val="24"/>
          <w:szCs w:val="24"/>
          <w:lang w:val="id-ID"/>
        </w:rPr>
        <w:t>Bapak/ Ibu/ Sdr/ i Pemerintah Daerah</w:t>
      </w:r>
    </w:p>
    <w:p w14:paraId="3068B451" w14:textId="77777777" w:rsidR="008816DE" w:rsidRDefault="008816DE" w:rsidP="008816DE">
      <w:pPr>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Di Tempat</w:t>
      </w:r>
    </w:p>
    <w:p w14:paraId="3BDA6443" w14:textId="77777777" w:rsidR="008816DE" w:rsidRDefault="008816DE" w:rsidP="008816DE">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Dengan Hormat,</w:t>
      </w:r>
    </w:p>
    <w:p w14:paraId="44453A34" w14:textId="77777777" w:rsidR="008816DE" w:rsidRPr="00926C99" w:rsidRDefault="008816DE" w:rsidP="008816DE">
      <w:pPr>
        <w:spacing w:line="240" w:lineRule="auto"/>
        <w:rPr>
          <w:rFonts w:ascii="Times New Roman" w:hAnsi="Times New Roman" w:cs="Times New Roman"/>
          <w:sz w:val="24"/>
          <w:szCs w:val="24"/>
        </w:rPr>
      </w:pPr>
      <w:r>
        <w:rPr>
          <w:rFonts w:ascii="Times New Roman" w:hAnsi="Times New Roman" w:cs="Times New Roman"/>
          <w:sz w:val="24"/>
          <w:szCs w:val="24"/>
          <w:lang w:val="id-ID"/>
        </w:rPr>
        <w:t xml:space="preserve">Saya </w:t>
      </w:r>
      <w:bookmarkStart w:id="5" w:name="_Hlk130117403"/>
      <w:r>
        <w:rPr>
          <w:rFonts w:ascii="Times New Roman" w:hAnsi="Times New Roman" w:cs="Times New Roman"/>
          <w:sz w:val="24"/>
          <w:szCs w:val="24"/>
          <w:lang w:val="id-ID"/>
        </w:rPr>
        <w:t>yang bertanda tangan dibawah ini</w:t>
      </w:r>
      <w:bookmarkEnd w:id="5"/>
      <w:r>
        <w:rPr>
          <w:rFonts w:ascii="Times New Roman" w:hAnsi="Times New Roman" w:cs="Times New Roman"/>
          <w:sz w:val="24"/>
          <w:szCs w:val="24"/>
        </w:rPr>
        <w:t xml:space="preserve"> :</w:t>
      </w:r>
    </w:p>
    <w:p w14:paraId="2ED6AAE4" w14:textId="77777777" w:rsidR="008816DE" w:rsidRPr="00926C99" w:rsidRDefault="008816DE" w:rsidP="008816DE">
      <w:pPr>
        <w:spacing w:line="240" w:lineRule="auto"/>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Yogi Hernaningsih</w:t>
      </w:r>
    </w:p>
    <w:p w14:paraId="7C66CA09" w14:textId="77777777" w:rsidR="008816DE" w:rsidRPr="00926C99" w:rsidRDefault="008816DE" w:rsidP="008816DE">
      <w:pPr>
        <w:spacing w:line="240" w:lineRule="auto"/>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4319500003</w:t>
      </w:r>
    </w:p>
    <w:p w14:paraId="0E61B9FA" w14:textId="77777777" w:rsidR="008816DE" w:rsidRDefault="008816DE" w:rsidP="008816DE">
      <w:pPr>
        <w:spacing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Memohon kesediaan dari Bapak/Ibu/Sdr/i untuk kiranya dapat berpartisipasi dalam mengisi kuesioner penelitian ini, berkaitan dengan penyusunan skripsi yang saya lakukan dalam rangka menyelesaikan Program Studi Akuntansi S1 Fakultas Ekonomi dan Bisnis Universitas </w:t>
      </w:r>
      <w:r>
        <w:rPr>
          <w:rFonts w:ascii="Times New Roman" w:hAnsi="Times New Roman" w:cs="Times New Roman"/>
          <w:sz w:val="24"/>
          <w:szCs w:val="24"/>
        </w:rPr>
        <w:t>Pancasakti Tegal</w:t>
      </w:r>
      <w:r>
        <w:rPr>
          <w:rFonts w:ascii="Times New Roman" w:hAnsi="Times New Roman" w:cs="Times New Roman"/>
          <w:sz w:val="24"/>
          <w:szCs w:val="24"/>
          <w:lang w:val="id-ID"/>
        </w:rPr>
        <w:t xml:space="preserve"> dengan judul </w:t>
      </w:r>
      <w:r>
        <w:rPr>
          <w:rFonts w:ascii="Times New Roman" w:hAnsi="Times New Roman" w:cs="Times New Roman"/>
          <w:b/>
          <w:sz w:val="24"/>
          <w:szCs w:val="24"/>
          <w:lang w:val="id-ID"/>
        </w:rPr>
        <w:t>“</w:t>
      </w:r>
      <w:r w:rsidRPr="00BB0BFF">
        <w:rPr>
          <w:rFonts w:ascii="Times New Roman" w:hAnsi="Times New Roman" w:cs="Times New Roman"/>
          <w:b/>
          <w:sz w:val="24"/>
          <w:szCs w:val="24"/>
        </w:rPr>
        <w:t xml:space="preserve">Pengaruh </w:t>
      </w:r>
      <w:r w:rsidRPr="00BB0BFF">
        <w:rPr>
          <w:rFonts w:ascii="Times New Roman" w:hAnsi="Times New Roman" w:cs="Times New Roman"/>
          <w:b/>
          <w:sz w:val="24"/>
          <w:szCs w:val="24"/>
          <w:lang w:val="id-ID"/>
        </w:rPr>
        <w:t>Sistem Pengendalian Inter</w:t>
      </w:r>
      <w:r w:rsidRPr="00BB0BFF">
        <w:rPr>
          <w:rFonts w:ascii="Times New Roman" w:hAnsi="Times New Roman" w:cs="Times New Roman"/>
          <w:b/>
          <w:sz w:val="24"/>
          <w:szCs w:val="24"/>
        </w:rPr>
        <w:t xml:space="preserve">nal, Sistem Akuntansi Keuangan Daerah, </w:t>
      </w:r>
      <w:r w:rsidRPr="00BB0BFF">
        <w:rPr>
          <w:rFonts w:ascii="Times New Roman" w:hAnsi="Times New Roman" w:cs="Times New Roman"/>
          <w:b/>
          <w:i/>
          <w:sz w:val="24"/>
          <w:szCs w:val="24"/>
          <w:lang w:val="id-ID"/>
        </w:rPr>
        <w:t xml:space="preserve">Value </w:t>
      </w:r>
      <w:r w:rsidRPr="00BB0BFF">
        <w:rPr>
          <w:rFonts w:ascii="Times New Roman" w:hAnsi="Times New Roman" w:cs="Times New Roman"/>
          <w:b/>
          <w:i/>
          <w:sz w:val="24"/>
          <w:szCs w:val="24"/>
        </w:rPr>
        <w:t>F</w:t>
      </w:r>
      <w:r w:rsidRPr="00BB0BFF">
        <w:rPr>
          <w:rFonts w:ascii="Times New Roman" w:hAnsi="Times New Roman" w:cs="Times New Roman"/>
          <w:b/>
          <w:i/>
          <w:sz w:val="24"/>
          <w:szCs w:val="24"/>
          <w:lang w:val="id-ID"/>
        </w:rPr>
        <w:t>or Mon</w:t>
      </w:r>
      <w:r w:rsidRPr="00BB0BFF">
        <w:rPr>
          <w:rFonts w:ascii="Times New Roman" w:hAnsi="Times New Roman" w:cs="Times New Roman"/>
          <w:b/>
          <w:i/>
          <w:sz w:val="24"/>
          <w:szCs w:val="24"/>
        </w:rPr>
        <w:t>e</w:t>
      </w:r>
      <w:r w:rsidRPr="00BB0BFF">
        <w:rPr>
          <w:rFonts w:ascii="Times New Roman" w:hAnsi="Times New Roman" w:cs="Times New Roman"/>
          <w:b/>
          <w:i/>
          <w:sz w:val="24"/>
          <w:szCs w:val="24"/>
          <w:lang w:val="id-ID"/>
        </w:rPr>
        <w:t>y</w:t>
      </w:r>
      <w:r w:rsidRPr="00BB0BFF">
        <w:rPr>
          <w:rFonts w:ascii="Times New Roman" w:hAnsi="Times New Roman" w:cs="Times New Roman"/>
          <w:b/>
          <w:i/>
          <w:sz w:val="24"/>
          <w:szCs w:val="24"/>
        </w:rPr>
        <w:t>,</w:t>
      </w:r>
      <w:r w:rsidRPr="00BB0BFF">
        <w:rPr>
          <w:rFonts w:ascii="Times New Roman" w:hAnsi="Times New Roman" w:cs="Times New Roman"/>
          <w:b/>
          <w:sz w:val="24"/>
          <w:szCs w:val="24"/>
        </w:rPr>
        <w:t xml:space="preserve"> </w:t>
      </w:r>
      <w:r w:rsidRPr="00BB0BFF">
        <w:rPr>
          <w:rFonts w:ascii="Times New Roman" w:hAnsi="Times New Roman" w:cs="Times New Roman"/>
          <w:b/>
          <w:sz w:val="24"/>
          <w:szCs w:val="24"/>
          <w:lang w:val="id-ID"/>
        </w:rPr>
        <w:t xml:space="preserve">Kejelasan Sasaran Anggaran </w:t>
      </w:r>
      <w:r w:rsidRPr="00BB0BFF">
        <w:rPr>
          <w:rFonts w:ascii="Times New Roman" w:hAnsi="Times New Roman" w:cs="Times New Roman"/>
          <w:b/>
          <w:sz w:val="24"/>
          <w:szCs w:val="24"/>
        </w:rPr>
        <w:t xml:space="preserve">dan </w:t>
      </w:r>
      <w:r w:rsidRPr="00BB0BFF">
        <w:rPr>
          <w:rFonts w:ascii="Times New Roman" w:hAnsi="Times New Roman" w:cs="Times New Roman"/>
          <w:b/>
          <w:sz w:val="24"/>
          <w:szCs w:val="24"/>
          <w:lang w:val="id-ID"/>
        </w:rPr>
        <w:t>Aksesibilitas Laporan Keuangan</w:t>
      </w:r>
      <w:r w:rsidRPr="00BB0BFF">
        <w:rPr>
          <w:rFonts w:ascii="Times New Roman" w:hAnsi="Times New Roman" w:cs="Times New Roman"/>
          <w:b/>
          <w:sz w:val="24"/>
          <w:szCs w:val="24"/>
        </w:rPr>
        <w:t xml:space="preserve"> Terhadap </w:t>
      </w:r>
      <w:r w:rsidRPr="00BB0BFF">
        <w:rPr>
          <w:rFonts w:ascii="Times New Roman" w:hAnsi="Times New Roman" w:cs="Times New Roman"/>
          <w:b/>
          <w:sz w:val="24"/>
          <w:szCs w:val="24"/>
          <w:lang w:val="id-ID"/>
        </w:rPr>
        <w:t>Akuntabilitas Pengelolaan Keuangan Daerah</w:t>
      </w:r>
      <w:r>
        <w:rPr>
          <w:rFonts w:ascii="Times New Roman" w:hAnsi="Times New Roman" w:cs="Times New Roman"/>
          <w:sz w:val="24"/>
          <w:szCs w:val="24"/>
          <w:lang w:val="id-ID"/>
        </w:rPr>
        <w:t xml:space="preserve"> (</w:t>
      </w:r>
      <w:r w:rsidRPr="00740ADC">
        <w:rPr>
          <w:rFonts w:ascii="Times New Roman" w:hAnsi="Times New Roman" w:cs="Times New Roman"/>
          <w:b/>
          <w:sz w:val="24"/>
          <w:szCs w:val="24"/>
          <w:lang w:val="id-ID"/>
        </w:rPr>
        <w:t xml:space="preserve">Studi Empiris pada </w:t>
      </w:r>
      <w:r>
        <w:rPr>
          <w:rFonts w:ascii="Times New Roman" w:hAnsi="Times New Roman" w:cs="Times New Roman"/>
          <w:b/>
          <w:sz w:val="24"/>
          <w:szCs w:val="24"/>
        </w:rPr>
        <w:t xml:space="preserve">Organisasi </w:t>
      </w:r>
      <w:r w:rsidRPr="00740ADC">
        <w:rPr>
          <w:rFonts w:ascii="Times New Roman" w:hAnsi="Times New Roman" w:cs="Times New Roman"/>
          <w:b/>
          <w:sz w:val="24"/>
          <w:szCs w:val="24"/>
          <w:lang w:val="id-ID"/>
        </w:rPr>
        <w:t>Perangkat Daerah Kota Tegal Provinsi Jawa</w:t>
      </w:r>
      <w:r>
        <w:rPr>
          <w:rFonts w:ascii="Times New Roman" w:hAnsi="Times New Roman" w:cs="Times New Roman"/>
          <w:b/>
          <w:sz w:val="24"/>
          <w:szCs w:val="24"/>
        </w:rPr>
        <w:t xml:space="preserve">) </w:t>
      </w:r>
      <w:r>
        <w:rPr>
          <w:rFonts w:ascii="Times New Roman" w:hAnsi="Times New Roman" w:cs="Times New Roman"/>
          <w:sz w:val="24"/>
          <w:szCs w:val="24"/>
          <w:lang w:val="id-ID"/>
        </w:rPr>
        <w:t>Penelitian ini diharapkan dapat memberikan hasil yang bermanfaat.</w:t>
      </w:r>
    </w:p>
    <w:p w14:paraId="5628654A" w14:textId="77777777" w:rsidR="008816DE" w:rsidRDefault="008816DE" w:rsidP="008816DE">
      <w:pPr>
        <w:spacing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Oleh karena itu dimohon kesediaannya untuk mengisi/ menjawab kuesioner ini dengan sejujur-jujurnya sesuai dengan keadaan yang sebenarnya dan dimohon untuk membaca terlebih dahulu petunjuk kuesioner. Kuesioner ini hanya untuk kepentingan skripsi tidak untuk dipublikasikan secara meluas, sehingga kerahasiaan data yang diisi dapat dijaga.</w:t>
      </w:r>
    </w:p>
    <w:p w14:paraId="66C2ADEF" w14:textId="77777777" w:rsidR="008816DE" w:rsidRDefault="008816DE" w:rsidP="008816DE">
      <w:pPr>
        <w:spacing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Atas kesediaan waktu Bapak/Ibu untuk memberikan jawaban atas kuesioner ini, saya ucapkan terima kasih, sekaligus permohonan maaf apabila penelitian ini mengganggu pekerjaan Bapak/Ibu responden.</w:t>
      </w:r>
    </w:p>
    <w:p w14:paraId="559792CC" w14:textId="77777777" w:rsidR="008816DE" w:rsidRDefault="008816DE" w:rsidP="008816DE">
      <w:pPr>
        <w:spacing w:line="240" w:lineRule="auto"/>
        <w:ind w:firstLine="709"/>
        <w:jc w:val="both"/>
        <w:rPr>
          <w:rFonts w:ascii="Times New Roman" w:hAnsi="Times New Roman" w:cs="Times New Roman"/>
          <w:sz w:val="24"/>
          <w:szCs w:val="24"/>
          <w:lang w:val="id-ID"/>
        </w:rPr>
      </w:pPr>
    </w:p>
    <w:p w14:paraId="32E7884F" w14:textId="77777777" w:rsidR="008816DE" w:rsidRDefault="008816DE" w:rsidP="008816DE">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Hormat Saya,</w:t>
      </w:r>
    </w:p>
    <w:p w14:paraId="7764FD43" w14:textId="77777777" w:rsidR="008816DE" w:rsidRDefault="008816DE" w:rsidP="008816DE">
      <w:pPr>
        <w:spacing w:line="360" w:lineRule="auto"/>
        <w:ind w:firstLine="709"/>
        <w:jc w:val="right"/>
        <w:rPr>
          <w:rFonts w:ascii="Times New Roman" w:hAnsi="Times New Roman" w:cs="Times New Roman"/>
          <w:sz w:val="24"/>
          <w:szCs w:val="24"/>
        </w:rPr>
      </w:pPr>
    </w:p>
    <w:p w14:paraId="7854E6E0" w14:textId="77777777" w:rsidR="008816DE" w:rsidRDefault="008816DE" w:rsidP="008816DE">
      <w:pPr>
        <w:spacing w:line="360" w:lineRule="auto"/>
        <w:ind w:firstLine="709"/>
        <w:jc w:val="right"/>
        <w:rPr>
          <w:rFonts w:ascii="Times New Roman" w:hAnsi="Times New Roman" w:cs="Times New Roman"/>
          <w:sz w:val="24"/>
          <w:szCs w:val="24"/>
        </w:rPr>
      </w:pPr>
    </w:p>
    <w:p w14:paraId="6C2A232C" w14:textId="77777777" w:rsidR="008816DE" w:rsidRDefault="008816DE" w:rsidP="008816DE">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u w:val="single"/>
        </w:rPr>
        <w:t>Yogi Hernaningsih</w:t>
      </w:r>
      <w:r>
        <w:rPr>
          <w:rFonts w:ascii="Times New Roman" w:hAnsi="Times New Roman" w:cs="Times New Roman"/>
          <w:sz w:val="24"/>
          <w:szCs w:val="24"/>
        </w:rPr>
        <w:t xml:space="preserve"> </w:t>
      </w:r>
    </w:p>
    <w:p w14:paraId="27943C4E" w14:textId="77777777" w:rsidR="008816DE" w:rsidRDefault="008816DE" w:rsidP="008816DE">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NPM: 4319500003</w:t>
      </w:r>
    </w:p>
    <w:p w14:paraId="7CDA56C5" w14:textId="77777777" w:rsidR="008816DE" w:rsidRPr="00664B2B" w:rsidRDefault="008816DE" w:rsidP="008816DE">
      <w:pPr>
        <w:spacing w:line="360" w:lineRule="auto"/>
        <w:rPr>
          <w:rFonts w:ascii="Times New Roman" w:hAnsi="Times New Roman" w:cs="Times New Roman"/>
          <w:sz w:val="24"/>
          <w:szCs w:val="24"/>
        </w:rPr>
      </w:pPr>
      <w:r>
        <w:rPr>
          <w:rFonts w:ascii="Times New Roman" w:hAnsi="Times New Roman" w:cs="Times New Roman"/>
          <w:b/>
          <w:sz w:val="24"/>
          <w:szCs w:val="24"/>
          <w:lang w:val="id-ID"/>
        </w:rPr>
        <w:lastRenderedPageBreak/>
        <w:t>Petunjuk pengisian:</w:t>
      </w:r>
    </w:p>
    <w:p w14:paraId="5F3FCCFC" w14:textId="77777777" w:rsidR="008816DE" w:rsidRDefault="008816DE" w:rsidP="008816DE">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Pada pertanyaan dibawah ini, anda dimohon untuk mengisi pertanyaan-pertanyaan tersebut dengan keadaan atau kondisi yang sebenarnya.</w:t>
      </w:r>
    </w:p>
    <w:p w14:paraId="2DA7BE7C" w14:textId="77777777" w:rsidR="008816DE" w:rsidRDefault="008816DE" w:rsidP="008816DE">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IDENTITAS RESPONDEN</w:t>
      </w:r>
    </w:p>
    <w:p w14:paraId="174353D8" w14:textId="77777777" w:rsidR="008816DE" w:rsidRDefault="008816DE" w:rsidP="008816DE">
      <w:pPr>
        <w:pStyle w:val="ListParagraph"/>
        <w:numPr>
          <w:ilvl w:val="0"/>
          <w:numId w:val="42"/>
        </w:numPr>
        <w:spacing w:after="200" w:line="36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89FF90A" wp14:editId="6C21B8E4">
                <wp:simplePos x="0" y="0"/>
                <wp:positionH relativeFrom="column">
                  <wp:posOffset>3549015</wp:posOffset>
                </wp:positionH>
                <wp:positionV relativeFrom="paragraph">
                  <wp:posOffset>255905</wp:posOffset>
                </wp:positionV>
                <wp:extent cx="244475" cy="190500"/>
                <wp:effectExtent l="0" t="0" r="22225" b="19050"/>
                <wp:wrapNone/>
                <wp:docPr id="544225485" name="Rectangle 544225485"/>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36F81" id="Rectangle 544225485" o:spid="_x0000_s1026" style="position:absolute;margin-left:279.45pt;margin-top:20.15pt;width:19.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" fillcolor="white [3201]" strokecolor="black [3200]" strokeweight=".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4BEEEDF" wp14:editId="0BDEDE85">
                <wp:simplePos x="0" y="0"/>
                <wp:positionH relativeFrom="column">
                  <wp:posOffset>2386965</wp:posOffset>
                </wp:positionH>
                <wp:positionV relativeFrom="paragraph">
                  <wp:posOffset>252730</wp:posOffset>
                </wp:positionV>
                <wp:extent cx="244475" cy="190500"/>
                <wp:effectExtent l="0" t="0" r="22225" b="19050"/>
                <wp:wrapNone/>
                <wp:docPr id="13851204" name="Rectangle 13851204"/>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2DC03" id="Rectangle 13851204" o:spid="_x0000_s1026" style="position:absolute;margin-left:187.95pt;margin-top:19.9pt;width:19.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" fillcolor="white [3201]" strokecolor="black [3200]" strokeweight=".5pt"/>
            </w:pict>
          </mc:Fallback>
        </mc:AlternateContent>
      </w: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w:t>
      </w:r>
    </w:p>
    <w:p w14:paraId="0CF4532C" w14:textId="77777777" w:rsidR="008816DE" w:rsidRDefault="008816DE" w:rsidP="008816DE">
      <w:pPr>
        <w:pStyle w:val="ListParagraph"/>
        <w:numPr>
          <w:ilvl w:val="0"/>
          <w:numId w:val="42"/>
        </w:numPr>
        <w:spacing w:after="2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Umur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&lt; 25 Tahun           25 – 35 Tahun</w:t>
      </w:r>
    </w:p>
    <w:p w14:paraId="14278053" w14:textId="77777777" w:rsidR="008816DE" w:rsidRDefault="008816DE" w:rsidP="008816DE">
      <w:pPr>
        <w:pStyle w:val="ListParagraph"/>
        <w:spacing w:line="360" w:lineRule="auto"/>
        <w:ind w:left="3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00B5150" wp14:editId="4D3B17FE">
                <wp:simplePos x="0" y="0"/>
                <wp:positionH relativeFrom="column">
                  <wp:posOffset>2390509</wp:posOffset>
                </wp:positionH>
                <wp:positionV relativeFrom="paragraph">
                  <wp:posOffset>6941</wp:posOffset>
                </wp:positionV>
                <wp:extent cx="244475" cy="190500"/>
                <wp:effectExtent l="0" t="0" r="22225" b="19050"/>
                <wp:wrapNone/>
                <wp:docPr id="309581269" name="Rectangle 309581269"/>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15285" id="Rectangle 309581269" o:spid="_x0000_s1026" style="position:absolute;margin-left:188.25pt;margin-top:.55pt;width:19.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" fillcolor="white [3201]" strokecolor="black [3200]" strokeweight=".5pt"/>
            </w:pict>
          </mc:Fallback>
        </mc:AlternateContent>
      </w:r>
      <w:r>
        <w:rPr>
          <w:rFonts w:ascii="Times New Roman" w:hAnsi="Times New Roman" w:cs="Times New Roman"/>
          <w:sz w:val="24"/>
          <w:szCs w:val="24"/>
          <w:lang w:val="id-ID"/>
        </w:rPr>
        <w:t xml:space="preserve">          &gt; 35 Tahun</w:t>
      </w:r>
      <w:r w:rsidRPr="00376B22">
        <w:rPr>
          <w:rFonts w:ascii="Times New Roman" w:hAnsi="Times New Roman" w:cs="Times New Roman"/>
          <w:sz w:val="24"/>
          <w:szCs w:val="24"/>
          <w:lang w:val="id-ID"/>
        </w:rPr>
        <w:t xml:space="preserve"> </w:t>
      </w:r>
    </w:p>
    <w:p w14:paraId="4A72B29D" w14:textId="77777777" w:rsidR="008816DE" w:rsidRDefault="008816DE" w:rsidP="008816DE">
      <w:pPr>
        <w:spacing w:line="360" w:lineRule="auto"/>
        <w:ind w:left="284"/>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F145260" wp14:editId="79A911F3">
                <wp:simplePos x="0" y="0"/>
                <wp:positionH relativeFrom="column">
                  <wp:posOffset>3549015</wp:posOffset>
                </wp:positionH>
                <wp:positionV relativeFrom="paragraph">
                  <wp:posOffset>-635</wp:posOffset>
                </wp:positionV>
                <wp:extent cx="244475" cy="190500"/>
                <wp:effectExtent l="0" t="0" r="22225" b="19050"/>
                <wp:wrapNone/>
                <wp:docPr id="1205444480" name="Rectangle 1205444480"/>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1CE0F" id="Rectangle 1205444480" o:spid="_x0000_s1026" style="position:absolute;margin-left:279.45pt;margin-top:-.05pt;width:19.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" fillcolor="white [3201]" strokecolor="black [3200]" strokeweight=".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62298D4" wp14:editId="584DD91A">
                <wp:simplePos x="0" y="0"/>
                <wp:positionH relativeFrom="column">
                  <wp:posOffset>2390288</wp:posOffset>
                </wp:positionH>
                <wp:positionV relativeFrom="paragraph">
                  <wp:posOffset>-635</wp:posOffset>
                </wp:positionV>
                <wp:extent cx="244475" cy="190500"/>
                <wp:effectExtent l="0" t="0" r="22225" b="19050"/>
                <wp:wrapNone/>
                <wp:docPr id="805264611" name="Rectangle 805264611"/>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EC787" id="Rectangle 805264611" o:spid="_x0000_s1026" style="position:absolute;margin-left:188.2pt;margin-top:-.05pt;width:19.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" fillcolor="white [3201]" strokecolor="black [3200]" strokeweight=".5pt"/>
            </w:pict>
          </mc:Fallback>
        </mc:AlternateContent>
      </w:r>
      <w:r>
        <w:rPr>
          <w:rFonts w:ascii="Times New Roman" w:hAnsi="Times New Roman" w:cs="Times New Roman"/>
          <w:sz w:val="24"/>
          <w:szCs w:val="24"/>
          <w:lang w:val="id-ID"/>
        </w:rPr>
        <w:t xml:space="preserve"> 3.</w:t>
      </w:r>
      <w:r>
        <w:rPr>
          <w:rFonts w:ascii="Times New Roman" w:hAnsi="Times New Roman" w:cs="Times New Roman"/>
          <w:sz w:val="24"/>
          <w:szCs w:val="24"/>
          <w:lang w:val="id-ID"/>
        </w:rPr>
        <w:tab/>
        <w:t>Jenis Kelamin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Perempuan</w:t>
      </w:r>
      <w:r>
        <w:rPr>
          <w:rFonts w:ascii="Times New Roman" w:hAnsi="Times New Roman" w:cs="Times New Roman"/>
          <w:sz w:val="24"/>
          <w:szCs w:val="24"/>
          <w:lang w:val="id-ID"/>
        </w:rPr>
        <w:tab/>
        <w:t xml:space="preserve">     Laki-laki</w:t>
      </w:r>
    </w:p>
    <w:p w14:paraId="2D3B0F4C" w14:textId="77777777" w:rsidR="008816DE" w:rsidRDefault="008816DE" w:rsidP="008816DE">
      <w:pPr>
        <w:spacing w:line="360" w:lineRule="auto"/>
        <w:ind w:left="284"/>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D8E9D5A" wp14:editId="2337568C">
                <wp:simplePos x="0" y="0"/>
                <wp:positionH relativeFrom="column">
                  <wp:posOffset>2390140</wp:posOffset>
                </wp:positionH>
                <wp:positionV relativeFrom="paragraph">
                  <wp:posOffset>375285</wp:posOffset>
                </wp:positionV>
                <wp:extent cx="244475" cy="190500"/>
                <wp:effectExtent l="0" t="0" r="22225" b="19050"/>
                <wp:wrapNone/>
                <wp:docPr id="309915230" name="Rectangle 309915230"/>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85993" id="Rectangle 309915230" o:spid="_x0000_s1026" style="position:absolute;margin-left:188.2pt;margin-top:29.55pt;width:19.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" fillcolor="white [3201]" strokecolor="black [3200]" strokeweight=".5pt"/>
            </w:pict>
          </mc:Fallback>
        </mc:AlternateContent>
      </w:r>
      <w:r>
        <w:rPr>
          <w:rFonts w:ascii="Times New Roman" w:hAnsi="Times New Roman" w:cs="Times New Roman"/>
          <w:sz w:val="24"/>
          <w:szCs w:val="24"/>
          <w:lang w:val="id-ID"/>
        </w:rPr>
        <w:t xml:space="preserve"> 4.</w:t>
      </w:r>
      <w:r>
        <w:rPr>
          <w:rFonts w:ascii="Times New Roman" w:hAnsi="Times New Roman" w:cs="Times New Roman"/>
          <w:sz w:val="24"/>
          <w:szCs w:val="24"/>
          <w:lang w:val="id-ID"/>
        </w:rPr>
        <w:tab/>
        <w:t xml:space="preserve">Nama </w:t>
      </w:r>
      <w:r>
        <w:rPr>
          <w:rFonts w:ascii="Times New Roman" w:hAnsi="Times New Roman" w:cs="Times New Roman"/>
          <w:sz w:val="24"/>
          <w:szCs w:val="24"/>
        </w:rPr>
        <w:t>O</w:t>
      </w:r>
      <w:r>
        <w:rPr>
          <w:rFonts w:ascii="Times New Roman" w:hAnsi="Times New Roman" w:cs="Times New Roman"/>
          <w:sz w:val="24"/>
          <w:szCs w:val="24"/>
          <w:lang w:val="id-ID"/>
        </w:rPr>
        <w:t>PD</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w:t>
      </w:r>
    </w:p>
    <w:p w14:paraId="4DC69D6B" w14:textId="77777777" w:rsidR="008816DE" w:rsidRDefault="008816DE" w:rsidP="008816DE">
      <w:pPr>
        <w:ind w:left="284"/>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CFFEBF7" wp14:editId="210C1190">
                <wp:simplePos x="0" y="0"/>
                <wp:positionH relativeFrom="column">
                  <wp:posOffset>2390140</wp:posOffset>
                </wp:positionH>
                <wp:positionV relativeFrom="paragraph">
                  <wp:posOffset>304165</wp:posOffset>
                </wp:positionV>
                <wp:extent cx="244475" cy="190500"/>
                <wp:effectExtent l="0" t="0" r="22225" b="19050"/>
                <wp:wrapNone/>
                <wp:docPr id="1710253869" name="Rectangle 1710253869"/>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9C058" id="Rectangle 1710253869" o:spid="_x0000_s1026" style="position:absolute;margin-left:188.2pt;margin-top:23.95pt;width:19.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" fillcolor="white [3201]" strokecolor="black [3200]" strokeweight=".5pt"/>
            </w:pict>
          </mc:Fallback>
        </mc:AlternateContent>
      </w:r>
      <w:r>
        <w:rPr>
          <w:rFonts w:ascii="Times New Roman" w:hAnsi="Times New Roman" w:cs="Times New Roman"/>
          <w:sz w:val="24"/>
          <w:szCs w:val="24"/>
          <w:lang w:val="id-ID"/>
        </w:rPr>
        <w:t xml:space="preserve"> 5.</w:t>
      </w:r>
      <w:r>
        <w:rPr>
          <w:rFonts w:ascii="Times New Roman" w:hAnsi="Times New Roman" w:cs="Times New Roman"/>
          <w:sz w:val="24"/>
          <w:szCs w:val="24"/>
          <w:lang w:val="id-ID"/>
        </w:rPr>
        <w:tab/>
        <w:t>Jabatan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Kepala Badan/Dinas/Instansi</w:t>
      </w:r>
    </w:p>
    <w:p w14:paraId="5791DE4C" w14:textId="77777777" w:rsidR="008816DE" w:rsidRPr="00376B22" w:rsidRDefault="008816DE" w:rsidP="008816DE">
      <w:pPr>
        <w:ind w:left="284"/>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70A88F1" wp14:editId="1A347845">
                <wp:simplePos x="0" y="0"/>
                <wp:positionH relativeFrom="column">
                  <wp:posOffset>2390140</wp:posOffset>
                </wp:positionH>
                <wp:positionV relativeFrom="paragraph">
                  <wp:posOffset>299085</wp:posOffset>
                </wp:positionV>
                <wp:extent cx="244475" cy="190500"/>
                <wp:effectExtent l="0" t="0" r="22225" b="19050"/>
                <wp:wrapNone/>
                <wp:docPr id="1883597761" name="Rectangle 1883597761"/>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27044" id="Rectangle 1883597761" o:spid="_x0000_s1026" style="position:absolute;margin-left:188.2pt;margin-top:23.55pt;width:19.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" fillcolor="white [3201]" strokecolor="black [3200]" strokeweight=".5pt"/>
            </w:pict>
          </mc:Fallback>
        </mc:AlternateConten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Kabag/Kabid/Sekertaris</w:t>
      </w:r>
    </w:p>
    <w:p w14:paraId="1209EDF1" w14:textId="77777777" w:rsidR="008816DE" w:rsidRDefault="008816DE" w:rsidP="008816DE">
      <w:pPr>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9F6A610" wp14:editId="364D9A17">
                <wp:simplePos x="0" y="0"/>
                <wp:positionH relativeFrom="column">
                  <wp:posOffset>2390140</wp:posOffset>
                </wp:positionH>
                <wp:positionV relativeFrom="paragraph">
                  <wp:posOffset>306705</wp:posOffset>
                </wp:positionV>
                <wp:extent cx="244475" cy="190500"/>
                <wp:effectExtent l="0" t="0" r="22225" b="19050"/>
                <wp:wrapNone/>
                <wp:docPr id="951450875" name="Rectangle 951450875"/>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4CA36" id="Rectangle 951450875" o:spid="_x0000_s1026" style="position:absolute;margin-left:188.2pt;margin-top:24.15pt;width:19.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" fillcolor="white [3201]" strokecolor="black [3200]" strokeweight=".5pt"/>
            </w:pict>
          </mc:Fallback>
        </mc:AlternateConten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Kasubid/Kasubbag/Kasubdis/Kasie</w:t>
      </w:r>
    </w:p>
    <w:p w14:paraId="21F9F259" w14:textId="77777777" w:rsidR="008816DE" w:rsidRDefault="008816DE" w:rsidP="008816D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Lainnya...............</w:t>
      </w:r>
    </w:p>
    <w:p w14:paraId="0CD2F1DD" w14:textId="77777777" w:rsidR="008816DE" w:rsidRDefault="008816DE" w:rsidP="008816DE">
      <w:pPr>
        <w:spacing w:line="240" w:lineRule="auto"/>
        <w:ind w:left="284"/>
        <w:jc w:val="both"/>
        <w:rPr>
          <w:rFonts w:ascii="Times New Roman" w:hAnsi="Times New Roman" w:cs="Times New Roman"/>
          <w:noProof/>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A1D3BDF" wp14:editId="2E8EB9D9">
                <wp:simplePos x="0" y="0"/>
                <wp:positionH relativeFrom="column">
                  <wp:posOffset>2390140</wp:posOffset>
                </wp:positionH>
                <wp:positionV relativeFrom="paragraph">
                  <wp:posOffset>15875</wp:posOffset>
                </wp:positionV>
                <wp:extent cx="244475" cy="190500"/>
                <wp:effectExtent l="0" t="0" r="22225" b="19050"/>
                <wp:wrapNone/>
                <wp:docPr id="656713088" name="Rectangle 656713088"/>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ACA28" id="Rectangle 656713088" o:spid="_x0000_s1026" style="position:absolute;margin-left:188.2pt;margin-top:1.25pt;width:19.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" fillcolor="white [3201]" strokecolor="black [3200]" strokeweight=".5pt"/>
            </w:pict>
          </mc:Fallback>
        </mc:AlternateContent>
      </w:r>
      <w:r>
        <w:rPr>
          <w:rFonts w:ascii="Times New Roman" w:hAnsi="Times New Roman" w:cs="Times New Roman"/>
          <w:sz w:val="24"/>
          <w:szCs w:val="24"/>
          <w:lang w:val="id-ID"/>
        </w:rPr>
        <w:t xml:space="preserve"> 6. </w:t>
      </w:r>
      <w:r>
        <w:rPr>
          <w:rFonts w:ascii="Times New Roman" w:hAnsi="Times New Roman" w:cs="Times New Roman"/>
          <w:sz w:val="24"/>
          <w:szCs w:val="24"/>
          <w:lang w:val="id-ID"/>
        </w:rPr>
        <w:tab/>
        <w:t>Latar Belakang Pendidikan</w:t>
      </w:r>
      <w:r>
        <w:rPr>
          <w:rFonts w:ascii="Times New Roman" w:hAnsi="Times New Roman" w:cs="Times New Roman"/>
          <w:sz w:val="24"/>
          <w:szCs w:val="24"/>
          <w:lang w:val="id-ID"/>
        </w:rPr>
        <w:tab/>
        <w:t>:</w:t>
      </w:r>
      <w:r w:rsidRPr="00451C35">
        <w:rPr>
          <w:rFonts w:ascii="Times New Roman" w:hAnsi="Times New Roman" w:cs="Times New Roman"/>
          <w:noProof/>
          <w:sz w:val="24"/>
          <w:szCs w:val="24"/>
        </w:rPr>
        <w:t xml:space="preserve"> </w:t>
      </w:r>
      <w:r>
        <w:rPr>
          <w:rFonts w:ascii="Times New Roman" w:hAnsi="Times New Roman" w:cs="Times New Roman"/>
          <w:noProof/>
          <w:sz w:val="24"/>
          <w:szCs w:val="24"/>
          <w:lang w:val="id-ID"/>
        </w:rPr>
        <w:t xml:space="preserve">        Ekonomi / Akuntansi</w:t>
      </w:r>
    </w:p>
    <w:p w14:paraId="1395613D" w14:textId="77777777" w:rsidR="008816DE" w:rsidRDefault="008816DE" w:rsidP="008816DE">
      <w:pPr>
        <w:spacing w:line="240" w:lineRule="auto"/>
        <w:ind w:left="284"/>
        <w:jc w:val="both"/>
        <w:rPr>
          <w:rFonts w:ascii="Times New Roman" w:hAnsi="Times New Roman" w:cs="Times New Roman"/>
          <w:noProof/>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47C7986" wp14:editId="264ECC4B">
                <wp:simplePos x="0" y="0"/>
                <wp:positionH relativeFrom="column">
                  <wp:posOffset>2390140</wp:posOffset>
                </wp:positionH>
                <wp:positionV relativeFrom="paragraph">
                  <wp:posOffset>11430</wp:posOffset>
                </wp:positionV>
                <wp:extent cx="244475" cy="190500"/>
                <wp:effectExtent l="0" t="0" r="22225" b="19050"/>
                <wp:wrapNone/>
                <wp:docPr id="1698053994" name="Rectangle 1698053994"/>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06DD6" id="Rectangle 1698053994" o:spid="_x0000_s1026" style="position:absolute;margin-left:188.2pt;margin-top:.9pt;width:19.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" fillcolor="white [3201]" strokecolor="black [3200]" strokeweight=".5pt"/>
            </w:pict>
          </mc:Fallback>
        </mc:AlternateContent>
      </w:r>
      <w:r>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 xml:space="preserve">          Hukum</w:t>
      </w:r>
    </w:p>
    <w:p w14:paraId="64C00C3E" w14:textId="77777777" w:rsidR="008816DE" w:rsidRDefault="008816DE" w:rsidP="008816DE">
      <w:pPr>
        <w:spacing w:line="240" w:lineRule="auto"/>
        <w:ind w:left="284"/>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8001F14" wp14:editId="77B52731">
                <wp:simplePos x="0" y="0"/>
                <wp:positionH relativeFrom="column">
                  <wp:posOffset>2390509</wp:posOffset>
                </wp:positionH>
                <wp:positionV relativeFrom="paragraph">
                  <wp:posOffset>7148</wp:posOffset>
                </wp:positionV>
                <wp:extent cx="244475" cy="190500"/>
                <wp:effectExtent l="0" t="0" r="22225" b="19050"/>
                <wp:wrapNone/>
                <wp:docPr id="16" name="Rectangle 16"/>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AEDC6" id="Rectangle 16" o:spid="_x0000_s1026" style="position:absolute;margin-left:188.25pt;margin-top:.55pt;width:19.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" fillcolor="white [3201]" strokecolor="black [3200]" strokeweight=".5pt"/>
            </w:pict>
          </mc:Fallback>
        </mc:AlternateConten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Teknik</w:t>
      </w:r>
    </w:p>
    <w:p w14:paraId="36A2915F" w14:textId="77777777" w:rsidR="008816DE" w:rsidRDefault="008816DE" w:rsidP="008816DE">
      <w:pPr>
        <w:spacing w:line="240" w:lineRule="auto"/>
        <w:ind w:left="284"/>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BAD7656" wp14:editId="48A1C50A">
                <wp:simplePos x="0" y="0"/>
                <wp:positionH relativeFrom="column">
                  <wp:posOffset>2390140</wp:posOffset>
                </wp:positionH>
                <wp:positionV relativeFrom="paragraph">
                  <wp:posOffset>289560</wp:posOffset>
                </wp:positionV>
                <wp:extent cx="244475" cy="190500"/>
                <wp:effectExtent l="0" t="0" r="22225" b="19050"/>
                <wp:wrapNone/>
                <wp:docPr id="18" name="Rectangle 18"/>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B22D1" id="Rectangle 18" o:spid="_x0000_s1026" style="position:absolute;margin-left:188.2pt;margin-top:22.8pt;width:19.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" fillcolor="white [3201]" strokecolor="black [3200]" strokeweight=".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110FDF5" wp14:editId="03EB5402">
                <wp:simplePos x="0" y="0"/>
                <wp:positionH relativeFrom="column">
                  <wp:posOffset>2390509</wp:posOffset>
                </wp:positionH>
                <wp:positionV relativeFrom="paragraph">
                  <wp:posOffset>13231</wp:posOffset>
                </wp:positionV>
                <wp:extent cx="244475" cy="190500"/>
                <wp:effectExtent l="0" t="0" r="22225" b="19050"/>
                <wp:wrapNone/>
                <wp:docPr id="17" name="Rectangle 17"/>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CEF8C" id="Rectangle 17" o:spid="_x0000_s1026" style="position:absolute;margin-left:188.25pt;margin-top:1.05pt;width:19.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" fillcolor="white [3201]" strokecolor="black [3200]" strokeweight=".5pt"/>
            </w:pict>
          </mc:Fallback>
        </mc:AlternateConten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Sosial</w:t>
      </w:r>
    </w:p>
    <w:p w14:paraId="15AFC41A" w14:textId="77777777" w:rsidR="008816DE" w:rsidRDefault="008816DE" w:rsidP="008816DE">
      <w:pPr>
        <w:spacing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Lainnya</w:t>
      </w:r>
    </w:p>
    <w:p w14:paraId="1302E414" w14:textId="77777777" w:rsidR="008816DE" w:rsidRPr="00530B23" w:rsidRDefault="008816DE" w:rsidP="008816DE">
      <w:pPr>
        <w:spacing w:line="240" w:lineRule="auto"/>
        <w:ind w:left="284"/>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6028673" wp14:editId="59ECD82E">
                <wp:simplePos x="0" y="0"/>
                <wp:positionH relativeFrom="column">
                  <wp:posOffset>4080510</wp:posOffset>
                </wp:positionH>
                <wp:positionV relativeFrom="paragraph">
                  <wp:posOffset>3810</wp:posOffset>
                </wp:positionV>
                <wp:extent cx="244475" cy="190500"/>
                <wp:effectExtent l="0" t="0" r="22225" b="19050"/>
                <wp:wrapNone/>
                <wp:docPr id="21" name="Rectangle 21"/>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30D72" id="Rectangle 21" o:spid="_x0000_s1026" style="position:absolute;margin-left:321.3pt;margin-top:.3pt;width:19.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" fillcolor="white [3201]" strokecolor="black [3200]" strokeweight=".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E2E3499" wp14:editId="7DA4D441">
                <wp:simplePos x="0" y="0"/>
                <wp:positionH relativeFrom="column">
                  <wp:posOffset>3304540</wp:posOffset>
                </wp:positionH>
                <wp:positionV relativeFrom="paragraph">
                  <wp:posOffset>3810</wp:posOffset>
                </wp:positionV>
                <wp:extent cx="244475" cy="190500"/>
                <wp:effectExtent l="0" t="0" r="22225" b="19050"/>
                <wp:wrapNone/>
                <wp:docPr id="20" name="Rectangle 20"/>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507E1" id="Rectangle 20" o:spid="_x0000_s1026" style="position:absolute;margin-left:260.2pt;margin-top:.3pt;width:19.2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" fillcolor="white [3201]" strokecolor="black [3200]" strokeweight=".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76FB96D" wp14:editId="54294F28">
                <wp:simplePos x="0" y="0"/>
                <wp:positionH relativeFrom="column">
                  <wp:posOffset>2390140</wp:posOffset>
                </wp:positionH>
                <wp:positionV relativeFrom="paragraph">
                  <wp:posOffset>3810</wp:posOffset>
                </wp:positionV>
                <wp:extent cx="244475" cy="190500"/>
                <wp:effectExtent l="0" t="0" r="22225" b="19050"/>
                <wp:wrapNone/>
                <wp:docPr id="19" name="Rectangle 19"/>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1ED85" id="Rectangle 19" o:spid="_x0000_s1026" style="position:absolute;margin-left:188.2pt;margin-top:.3pt;width:19.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" fillcolor="white [3201]" strokecolor="black [3200]" strokeweight=".5pt"/>
            </w:pict>
          </mc:Fallback>
        </mc:AlternateContent>
      </w:r>
      <w:r>
        <w:rPr>
          <w:rFonts w:ascii="Times New Roman" w:hAnsi="Times New Roman" w:cs="Times New Roman"/>
          <w:sz w:val="24"/>
          <w:szCs w:val="24"/>
          <w:lang w:val="id-ID"/>
        </w:rPr>
        <w:t xml:space="preserve"> 7.</w:t>
      </w:r>
      <w:r>
        <w:rPr>
          <w:rFonts w:ascii="Times New Roman" w:hAnsi="Times New Roman" w:cs="Times New Roman"/>
          <w:sz w:val="24"/>
          <w:szCs w:val="24"/>
          <w:lang w:val="id-ID"/>
        </w:rPr>
        <w:tab/>
        <w:t>Pendidikan Terakhir</w:t>
      </w:r>
      <w:r>
        <w:rPr>
          <w:rFonts w:ascii="Times New Roman" w:hAnsi="Times New Roman" w:cs="Times New Roman"/>
          <w:sz w:val="24"/>
          <w:szCs w:val="24"/>
          <w:lang w:val="id-ID"/>
        </w:rPr>
        <w:tab/>
      </w:r>
      <w:r>
        <w:rPr>
          <w:rFonts w:ascii="Times New Roman" w:hAnsi="Times New Roman" w:cs="Times New Roman"/>
          <w:sz w:val="24"/>
          <w:szCs w:val="24"/>
          <w:lang w:val="id-ID"/>
        </w:rPr>
        <w:tab/>
        <w:t>:</w:t>
      </w:r>
      <w:r w:rsidRPr="00530B23">
        <w:rPr>
          <w:rFonts w:ascii="Times New Roman" w:hAnsi="Times New Roman" w:cs="Times New Roman"/>
          <w:noProof/>
          <w:sz w:val="24"/>
          <w:szCs w:val="24"/>
        </w:rPr>
        <w:t xml:space="preserve"> </w:t>
      </w:r>
      <w:r>
        <w:rPr>
          <w:rFonts w:ascii="Times New Roman" w:hAnsi="Times New Roman" w:cs="Times New Roman"/>
          <w:noProof/>
          <w:sz w:val="24"/>
          <w:szCs w:val="24"/>
          <w:lang w:val="id-ID"/>
        </w:rPr>
        <w:t xml:space="preserve">          SLTA             D3              S1</w:t>
      </w:r>
    </w:p>
    <w:p w14:paraId="70F48371" w14:textId="77777777" w:rsidR="008816DE" w:rsidRDefault="008816DE" w:rsidP="008816DE">
      <w:pPr>
        <w:spacing w:line="360" w:lineRule="auto"/>
        <w:ind w:left="709"/>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FCE9316" wp14:editId="42ED9FDD">
                <wp:simplePos x="0" y="0"/>
                <wp:positionH relativeFrom="column">
                  <wp:posOffset>3686810</wp:posOffset>
                </wp:positionH>
                <wp:positionV relativeFrom="paragraph">
                  <wp:posOffset>360045</wp:posOffset>
                </wp:positionV>
                <wp:extent cx="244475" cy="190500"/>
                <wp:effectExtent l="0" t="0" r="22225" b="19050"/>
                <wp:wrapNone/>
                <wp:docPr id="25" name="Rectangle 25"/>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75F89" id="Rectangle 25" o:spid="_x0000_s1026" style="position:absolute;margin-left:290.3pt;margin-top:28.35pt;width:19.2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" fillcolor="white [3201]" strokecolor="black [3200]" strokeweight=".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11AB834" wp14:editId="69197157">
                <wp:simplePos x="0" y="0"/>
                <wp:positionH relativeFrom="column">
                  <wp:posOffset>2390140</wp:posOffset>
                </wp:positionH>
                <wp:positionV relativeFrom="paragraph">
                  <wp:posOffset>360680</wp:posOffset>
                </wp:positionV>
                <wp:extent cx="244475" cy="190500"/>
                <wp:effectExtent l="0" t="0" r="22225" b="19050"/>
                <wp:wrapNone/>
                <wp:docPr id="24" name="Rectangle 24"/>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1F5BF" id="Rectangle 24" o:spid="_x0000_s1026" style="position:absolute;margin-left:188.2pt;margin-top:28.4pt;width:19.2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" fillcolor="white [3201]" strokecolor="black [3200]" strokeweight=".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01DF744" wp14:editId="68A3AB51">
                <wp:simplePos x="0" y="0"/>
                <wp:positionH relativeFrom="column">
                  <wp:posOffset>3304540</wp:posOffset>
                </wp:positionH>
                <wp:positionV relativeFrom="paragraph">
                  <wp:posOffset>-635</wp:posOffset>
                </wp:positionV>
                <wp:extent cx="244475" cy="190500"/>
                <wp:effectExtent l="0" t="0" r="22225" b="19050"/>
                <wp:wrapNone/>
                <wp:docPr id="23" name="Rectangle 23"/>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5FB78" id="Rectangle 23" o:spid="_x0000_s1026" style="position:absolute;margin-left:260.2pt;margin-top:-.05pt;width:19.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" fillcolor="white [3201]" strokecolor="black [3200]" strokeweight=".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9F0246E" wp14:editId="3CB28047">
                <wp:simplePos x="0" y="0"/>
                <wp:positionH relativeFrom="column">
                  <wp:posOffset>2389859</wp:posOffset>
                </wp:positionH>
                <wp:positionV relativeFrom="paragraph">
                  <wp:posOffset>-635</wp:posOffset>
                </wp:positionV>
                <wp:extent cx="244475" cy="190500"/>
                <wp:effectExtent l="0" t="0" r="22225" b="19050"/>
                <wp:wrapNone/>
                <wp:docPr id="22" name="Rectangle 22"/>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A0180" id="Rectangle 22" o:spid="_x0000_s1026" style="position:absolute;margin-left:188.2pt;margin-top:-.05pt;width:19.2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" fillcolor="white [3201]" strokecolor="black [3200]" strokeweight=".5pt"/>
            </w:pict>
          </mc:Fallback>
        </mc:AlternateConten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S2                  Lainnya</w:t>
      </w:r>
    </w:p>
    <w:p w14:paraId="6F637E62" w14:textId="77777777" w:rsidR="008816DE" w:rsidRDefault="008816DE" w:rsidP="008816DE">
      <w:pPr>
        <w:ind w:left="284"/>
        <w:jc w:val="both"/>
        <w:rPr>
          <w:rFonts w:ascii="Times New Roman" w:hAnsi="Times New Roman" w:cs="Times New Roman"/>
          <w:noProof/>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6F00859" wp14:editId="617D0F07">
                <wp:simplePos x="0" y="0"/>
                <wp:positionH relativeFrom="column">
                  <wp:posOffset>3686810</wp:posOffset>
                </wp:positionH>
                <wp:positionV relativeFrom="paragraph">
                  <wp:posOffset>309880</wp:posOffset>
                </wp:positionV>
                <wp:extent cx="244475" cy="190500"/>
                <wp:effectExtent l="0" t="0" r="22225" b="19050"/>
                <wp:wrapNone/>
                <wp:docPr id="27" name="Rectangle 27"/>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1E71E" id="Rectangle 27" o:spid="_x0000_s1026" style="position:absolute;margin-left:290.3pt;margin-top:24.4pt;width:19.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" fillcolor="white [3201]" strokecolor="black [3200]" strokeweight=".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5B67170" wp14:editId="132A8CC3">
                <wp:simplePos x="0" y="0"/>
                <wp:positionH relativeFrom="column">
                  <wp:posOffset>2390140</wp:posOffset>
                </wp:positionH>
                <wp:positionV relativeFrom="paragraph">
                  <wp:posOffset>311150</wp:posOffset>
                </wp:positionV>
                <wp:extent cx="244475" cy="190500"/>
                <wp:effectExtent l="0" t="0" r="22225" b="19050"/>
                <wp:wrapNone/>
                <wp:docPr id="26" name="Rectangle 26"/>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7D647" id="Rectangle 26" o:spid="_x0000_s1026" style="position:absolute;margin-left:188.2pt;margin-top:24.5pt;width:19.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" fillcolor="white [3201]" strokecolor="black [3200]" strokeweight=".5pt"/>
            </w:pict>
          </mc:Fallback>
        </mc:AlternateContent>
      </w:r>
      <w:r>
        <w:rPr>
          <w:rFonts w:ascii="Times New Roman" w:hAnsi="Times New Roman" w:cs="Times New Roman"/>
          <w:sz w:val="24"/>
          <w:szCs w:val="24"/>
          <w:lang w:val="id-ID"/>
        </w:rPr>
        <w:t xml:space="preserve"> 8.</w:t>
      </w:r>
      <w:r>
        <w:rPr>
          <w:rFonts w:ascii="Times New Roman" w:hAnsi="Times New Roman" w:cs="Times New Roman"/>
          <w:sz w:val="24"/>
          <w:szCs w:val="24"/>
          <w:lang w:val="id-ID"/>
        </w:rPr>
        <w:tab/>
        <w:t>Masa Kerja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r w:rsidRPr="00530B23">
        <w:rPr>
          <w:rFonts w:ascii="Times New Roman" w:hAnsi="Times New Roman" w:cs="Times New Roman"/>
          <w:noProof/>
          <w:sz w:val="24"/>
          <w:szCs w:val="24"/>
        </w:rPr>
        <w:t xml:space="preserve"> </w:t>
      </w:r>
      <w:r>
        <w:rPr>
          <w:rFonts w:ascii="Times New Roman" w:hAnsi="Times New Roman" w:cs="Times New Roman"/>
          <w:noProof/>
          <w:sz w:val="24"/>
          <w:szCs w:val="24"/>
          <w:lang w:val="id-ID"/>
        </w:rPr>
        <w:t xml:space="preserve">        &lt; 5 Tahun       </w:t>
      </w:r>
      <w:r>
        <w:rPr>
          <w:rFonts w:ascii="Times New Roman" w:hAnsi="Times New Roman" w:cs="Times New Roman"/>
          <w:noProof/>
          <w:sz w:val="24"/>
          <w:szCs w:val="24"/>
          <w:lang w:val="id-ID"/>
        </w:rPr>
        <w:tab/>
        <w:t xml:space="preserve">         5 – 10 Tahun</w:t>
      </w:r>
    </w:p>
    <w:p w14:paraId="56F46B03" w14:textId="77777777" w:rsidR="008816DE" w:rsidRDefault="008816DE" w:rsidP="008816DE">
      <w:pPr>
        <w:ind w:left="284"/>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266DBB8" wp14:editId="1F081B9B">
                <wp:simplePos x="0" y="0"/>
                <wp:positionH relativeFrom="column">
                  <wp:posOffset>2390140</wp:posOffset>
                </wp:positionH>
                <wp:positionV relativeFrom="paragraph">
                  <wp:posOffset>301625</wp:posOffset>
                </wp:positionV>
                <wp:extent cx="244475" cy="190500"/>
                <wp:effectExtent l="0" t="0" r="22225" b="19050"/>
                <wp:wrapNone/>
                <wp:docPr id="28" name="Rectangle 28"/>
                <wp:cNvGraphicFramePr/>
                <a:graphic xmlns:a="http://schemas.openxmlformats.org/drawingml/2006/main">
                  <a:graphicData uri="http://schemas.microsoft.com/office/word/2010/wordprocessingShape">
                    <wps:wsp>
                      <wps:cNvSpPr/>
                      <wps:spPr>
                        <a:xfrm>
                          <a:off x="0" y="0"/>
                          <a:ext cx="244475" cy="190500"/>
                        </a:xfrm>
                        <a:prstGeom prst="rect">
                          <a:avLst/>
                        </a:prstGeom>
                        <a:ln w="6350"/>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81B0A" id="Rectangle 28" o:spid="_x0000_s1026" style="position:absolute;margin-left:188.2pt;margin-top:23.75pt;width:19.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" fillcolor="white [3201]" strokecolor="black [3200]" strokeweight=".5pt"/>
            </w:pict>
          </mc:Fallback>
        </mc:AlternateConten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10 – 15 Tahun         20 Tahun </w:t>
      </w:r>
    </w:p>
    <w:p w14:paraId="79BA4434" w14:textId="77777777" w:rsidR="008816DE" w:rsidRDefault="008816DE" w:rsidP="008816DE">
      <w:pPr>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&gt; 20 Tahun</w:t>
      </w:r>
    </w:p>
    <w:p w14:paraId="79D7713A" w14:textId="77777777" w:rsidR="008816DE" w:rsidRDefault="008816DE" w:rsidP="008816DE">
      <w:pPr>
        <w:rPr>
          <w:rFonts w:ascii="Times New Roman" w:hAnsi="Times New Roman" w:cs="Times New Roman"/>
          <w:sz w:val="24"/>
          <w:szCs w:val="24"/>
        </w:rPr>
      </w:pPr>
      <w:r>
        <w:rPr>
          <w:rFonts w:ascii="Times New Roman" w:hAnsi="Times New Roman" w:cs="Times New Roman"/>
          <w:sz w:val="24"/>
          <w:szCs w:val="24"/>
        </w:rPr>
        <w:br w:type="page"/>
      </w:r>
    </w:p>
    <w:p w14:paraId="591FC577" w14:textId="77777777" w:rsidR="008816DE" w:rsidRDefault="008816DE" w:rsidP="008816D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Terima Kasih Bapak/Ibu, telah berkenan meluangkan waktu untuk mengisi daftar pertanyaan ini, dimohon untuk memberikan tanggapan yang sesuai dengan pertanyaan-pertanyaan berikut dengan memilih skror yang tersedia dengan tanda (√).</w:t>
      </w:r>
      <w:r>
        <w:rPr>
          <w:rFonts w:ascii="Times New Roman" w:hAnsi="Times New Roman" w:cs="Times New Roman"/>
          <w:sz w:val="24"/>
          <w:szCs w:val="24"/>
        </w:rPr>
        <w:t xml:space="preserve"> </w:t>
      </w:r>
    </w:p>
    <w:p w14:paraId="32E748C3" w14:textId="77777777" w:rsidR="008816DE" w:rsidRDefault="008816DE" w:rsidP="008816DE">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menurut Bapak/Ibu tidak jawaban yang tepat, maka jawaban dapat diberikan pada pilihan yang paling mendekati. Jawaban dituangkan dalam bentuk skala berupa angka antara 1 sampai dengan 5, dimana semakin besar angka menunjukkan semakin setuju responden terhadap materi pertanyaan-pertanyaan. Skor jawan adalah sebagai berikut: </w:t>
      </w:r>
    </w:p>
    <w:tbl>
      <w:tblPr>
        <w:tblStyle w:val="TableGrid"/>
        <w:tblW w:w="9302" w:type="dxa"/>
        <w:tblInd w:w="-572" w:type="dxa"/>
        <w:tblLook w:val="04A0" w:firstRow="1" w:lastRow="0" w:firstColumn="1" w:lastColumn="0" w:noHBand="0" w:noVBand="1"/>
      </w:tblPr>
      <w:tblGrid>
        <w:gridCol w:w="1575"/>
        <w:gridCol w:w="1574"/>
        <w:gridCol w:w="1430"/>
        <w:gridCol w:w="1575"/>
        <w:gridCol w:w="1574"/>
        <w:gridCol w:w="1574"/>
      </w:tblGrid>
      <w:tr w:rsidR="008816DE" w14:paraId="44ECEDDD" w14:textId="77777777" w:rsidTr="001875FC">
        <w:trPr>
          <w:trHeight w:val="1140"/>
        </w:trPr>
        <w:tc>
          <w:tcPr>
            <w:tcW w:w="1575" w:type="dxa"/>
          </w:tcPr>
          <w:p w14:paraId="6DDF3535" w14:textId="77777777" w:rsidR="008816DE" w:rsidRPr="007738D6" w:rsidRDefault="008816DE" w:rsidP="001875FC">
            <w:pPr>
              <w:jc w:val="both"/>
              <w:rPr>
                <w:rFonts w:ascii="Times New Roman" w:hAnsi="Times New Roman" w:cs="Times New Roman"/>
                <w:b/>
                <w:sz w:val="24"/>
                <w:szCs w:val="24"/>
                <w:lang w:val="id-ID"/>
              </w:rPr>
            </w:pPr>
            <w:r>
              <w:rPr>
                <w:rFonts w:ascii="Times New Roman" w:hAnsi="Times New Roman" w:cs="Times New Roman"/>
                <w:b/>
                <w:sz w:val="24"/>
                <w:szCs w:val="24"/>
                <w:lang w:val="id-ID"/>
              </w:rPr>
              <w:t>Keterangan</w:t>
            </w:r>
          </w:p>
        </w:tc>
        <w:tc>
          <w:tcPr>
            <w:tcW w:w="1574" w:type="dxa"/>
          </w:tcPr>
          <w:p w14:paraId="27092053" w14:textId="77777777" w:rsidR="008816DE" w:rsidRDefault="008816DE" w:rsidP="001875FC">
            <w:pPr>
              <w:jc w:val="center"/>
              <w:rPr>
                <w:rFonts w:ascii="Times New Roman" w:hAnsi="Times New Roman" w:cs="Times New Roman"/>
                <w:b/>
                <w:sz w:val="24"/>
                <w:szCs w:val="24"/>
                <w:lang w:val="id-ID"/>
              </w:rPr>
            </w:pPr>
            <w:r>
              <w:rPr>
                <w:rFonts w:ascii="Times New Roman" w:hAnsi="Times New Roman" w:cs="Times New Roman"/>
                <w:b/>
                <w:sz w:val="24"/>
                <w:szCs w:val="24"/>
                <w:lang w:val="id-ID"/>
              </w:rPr>
              <w:t>(SS)</w:t>
            </w:r>
          </w:p>
          <w:p w14:paraId="2429E38D" w14:textId="77777777" w:rsidR="008816DE" w:rsidRPr="007738D6" w:rsidRDefault="008816DE" w:rsidP="001875FC">
            <w:pPr>
              <w:jc w:val="center"/>
              <w:rPr>
                <w:rFonts w:ascii="Times New Roman" w:hAnsi="Times New Roman" w:cs="Times New Roman"/>
                <w:b/>
                <w:sz w:val="24"/>
                <w:szCs w:val="24"/>
                <w:lang w:val="id-ID"/>
              </w:rPr>
            </w:pPr>
            <w:r>
              <w:rPr>
                <w:rFonts w:ascii="Times New Roman" w:hAnsi="Times New Roman" w:cs="Times New Roman"/>
                <w:b/>
                <w:sz w:val="24"/>
                <w:szCs w:val="24"/>
                <w:lang w:val="id-ID"/>
              </w:rPr>
              <w:t>Sanga</w:t>
            </w:r>
            <w:r>
              <w:rPr>
                <w:rFonts w:ascii="Times New Roman" w:hAnsi="Times New Roman" w:cs="Times New Roman"/>
                <w:b/>
                <w:sz w:val="24"/>
                <w:szCs w:val="24"/>
              </w:rPr>
              <w:t xml:space="preserve">t </w:t>
            </w:r>
            <w:r>
              <w:rPr>
                <w:rFonts w:ascii="Times New Roman" w:hAnsi="Times New Roman" w:cs="Times New Roman"/>
                <w:b/>
                <w:sz w:val="24"/>
                <w:szCs w:val="24"/>
                <w:lang w:val="id-ID"/>
              </w:rPr>
              <w:t>Setuju</w:t>
            </w:r>
          </w:p>
        </w:tc>
        <w:tc>
          <w:tcPr>
            <w:tcW w:w="1430" w:type="dxa"/>
          </w:tcPr>
          <w:p w14:paraId="760B5210" w14:textId="77777777" w:rsidR="008816DE" w:rsidRDefault="008816DE" w:rsidP="001875FC">
            <w:pPr>
              <w:jc w:val="center"/>
              <w:rPr>
                <w:rFonts w:ascii="Times New Roman" w:hAnsi="Times New Roman" w:cs="Times New Roman"/>
                <w:b/>
                <w:sz w:val="24"/>
                <w:szCs w:val="24"/>
                <w:lang w:val="id-ID"/>
              </w:rPr>
            </w:pPr>
            <w:r>
              <w:rPr>
                <w:rFonts w:ascii="Times New Roman" w:hAnsi="Times New Roman" w:cs="Times New Roman"/>
                <w:b/>
                <w:sz w:val="24"/>
                <w:szCs w:val="24"/>
                <w:lang w:val="id-ID"/>
              </w:rPr>
              <w:t>(S)</w:t>
            </w:r>
          </w:p>
          <w:p w14:paraId="2B5838B5" w14:textId="77777777" w:rsidR="008816DE" w:rsidRPr="007738D6" w:rsidRDefault="008816DE" w:rsidP="001875FC">
            <w:pPr>
              <w:jc w:val="center"/>
              <w:rPr>
                <w:rFonts w:ascii="Times New Roman" w:hAnsi="Times New Roman" w:cs="Times New Roman"/>
                <w:b/>
                <w:sz w:val="24"/>
                <w:szCs w:val="24"/>
                <w:lang w:val="id-ID"/>
              </w:rPr>
            </w:pPr>
            <w:r>
              <w:rPr>
                <w:rFonts w:ascii="Times New Roman" w:hAnsi="Times New Roman" w:cs="Times New Roman"/>
                <w:b/>
                <w:sz w:val="24"/>
                <w:szCs w:val="24"/>
                <w:lang w:val="id-ID"/>
              </w:rPr>
              <w:t>Setuju</w:t>
            </w:r>
          </w:p>
        </w:tc>
        <w:tc>
          <w:tcPr>
            <w:tcW w:w="1575" w:type="dxa"/>
          </w:tcPr>
          <w:p w14:paraId="72844C32" w14:textId="77777777" w:rsidR="008816DE" w:rsidRDefault="008816DE" w:rsidP="001875FC">
            <w:pPr>
              <w:jc w:val="center"/>
              <w:rPr>
                <w:rFonts w:ascii="Times New Roman" w:hAnsi="Times New Roman" w:cs="Times New Roman"/>
                <w:b/>
                <w:sz w:val="24"/>
                <w:szCs w:val="24"/>
                <w:lang w:val="id-ID"/>
              </w:rPr>
            </w:pPr>
            <w:r>
              <w:rPr>
                <w:rFonts w:ascii="Times New Roman" w:hAnsi="Times New Roman" w:cs="Times New Roman"/>
                <w:b/>
                <w:sz w:val="24"/>
                <w:szCs w:val="24"/>
                <w:lang w:val="id-ID"/>
              </w:rPr>
              <w:t>(CS)</w:t>
            </w:r>
          </w:p>
          <w:p w14:paraId="586C0F33" w14:textId="77777777" w:rsidR="008816DE" w:rsidRPr="007738D6" w:rsidRDefault="008816DE" w:rsidP="001875FC">
            <w:pPr>
              <w:jc w:val="center"/>
              <w:rPr>
                <w:rFonts w:ascii="Times New Roman" w:hAnsi="Times New Roman" w:cs="Times New Roman"/>
                <w:b/>
                <w:sz w:val="24"/>
                <w:szCs w:val="24"/>
                <w:lang w:val="id-ID"/>
              </w:rPr>
            </w:pPr>
            <w:r>
              <w:rPr>
                <w:rFonts w:ascii="Times New Roman" w:hAnsi="Times New Roman" w:cs="Times New Roman"/>
                <w:b/>
                <w:sz w:val="24"/>
                <w:szCs w:val="24"/>
                <w:lang w:val="id-ID"/>
              </w:rPr>
              <w:t>Cukup Setuju</w:t>
            </w:r>
          </w:p>
        </w:tc>
        <w:tc>
          <w:tcPr>
            <w:tcW w:w="1574" w:type="dxa"/>
          </w:tcPr>
          <w:p w14:paraId="44900D3D" w14:textId="77777777" w:rsidR="008816DE" w:rsidRPr="007738D6" w:rsidRDefault="008816DE" w:rsidP="001875FC">
            <w:pPr>
              <w:jc w:val="center"/>
              <w:rPr>
                <w:rFonts w:ascii="Times New Roman" w:hAnsi="Times New Roman" w:cs="Times New Roman"/>
                <w:b/>
                <w:sz w:val="24"/>
                <w:szCs w:val="24"/>
                <w:lang w:val="id-ID"/>
              </w:rPr>
            </w:pPr>
            <w:r w:rsidRPr="007738D6">
              <w:rPr>
                <w:rFonts w:ascii="Times New Roman" w:hAnsi="Times New Roman" w:cs="Times New Roman"/>
                <w:b/>
                <w:sz w:val="24"/>
                <w:szCs w:val="24"/>
                <w:lang w:val="id-ID"/>
              </w:rPr>
              <w:t>(TS)</w:t>
            </w:r>
          </w:p>
          <w:p w14:paraId="6558C4B6" w14:textId="77777777" w:rsidR="008816DE" w:rsidRPr="007738D6" w:rsidRDefault="008816DE" w:rsidP="001875FC">
            <w:pPr>
              <w:jc w:val="center"/>
              <w:rPr>
                <w:rFonts w:ascii="Times New Roman" w:hAnsi="Times New Roman" w:cs="Times New Roman"/>
                <w:b/>
                <w:sz w:val="24"/>
                <w:szCs w:val="24"/>
                <w:lang w:val="id-ID"/>
              </w:rPr>
            </w:pPr>
            <w:r w:rsidRPr="007738D6">
              <w:rPr>
                <w:rFonts w:ascii="Times New Roman" w:hAnsi="Times New Roman" w:cs="Times New Roman"/>
                <w:b/>
                <w:sz w:val="24"/>
                <w:szCs w:val="24"/>
                <w:lang w:val="id-ID"/>
              </w:rPr>
              <w:t>Tidak Setuju</w:t>
            </w:r>
          </w:p>
        </w:tc>
        <w:tc>
          <w:tcPr>
            <w:tcW w:w="1574" w:type="dxa"/>
          </w:tcPr>
          <w:p w14:paraId="197F5502" w14:textId="77777777" w:rsidR="008816DE" w:rsidRPr="007738D6" w:rsidRDefault="008816DE" w:rsidP="001875FC">
            <w:pPr>
              <w:jc w:val="center"/>
              <w:rPr>
                <w:rFonts w:ascii="Times New Roman" w:hAnsi="Times New Roman" w:cs="Times New Roman"/>
                <w:b/>
                <w:sz w:val="24"/>
                <w:szCs w:val="24"/>
                <w:lang w:val="id-ID"/>
              </w:rPr>
            </w:pPr>
            <w:r w:rsidRPr="007738D6">
              <w:rPr>
                <w:rFonts w:ascii="Times New Roman" w:hAnsi="Times New Roman" w:cs="Times New Roman"/>
                <w:b/>
                <w:sz w:val="24"/>
                <w:szCs w:val="24"/>
                <w:lang w:val="id-ID"/>
              </w:rPr>
              <w:t>(STS) Sangat Tidak Setuju</w:t>
            </w:r>
          </w:p>
        </w:tc>
      </w:tr>
      <w:tr w:rsidR="008816DE" w14:paraId="1636DAAE" w14:textId="77777777" w:rsidTr="001875FC">
        <w:trPr>
          <w:trHeight w:val="987"/>
        </w:trPr>
        <w:tc>
          <w:tcPr>
            <w:tcW w:w="1575" w:type="dxa"/>
          </w:tcPr>
          <w:p w14:paraId="506E23B5" w14:textId="77777777" w:rsidR="008816DE" w:rsidRPr="007738D6" w:rsidRDefault="008816DE" w:rsidP="001875FC">
            <w:pPr>
              <w:jc w:val="center"/>
              <w:rPr>
                <w:rFonts w:ascii="Times New Roman" w:hAnsi="Times New Roman" w:cs="Times New Roman"/>
                <w:b/>
                <w:sz w:val="24"/>
                <w:szCs w:val="24"/>
                <w:lang w:val="id-ID"/>
              </w:rPr>
            </w:pPr>
            <w:r w:rsidRPr="007738D6">
              <w:rPr>
                <w:rFonts w:ascii="Times New Roman" w:hAnsi="Times New Roman" w:cs="Times New Roman"/>
                <w:b/>
                <w:sz w:val="24"/>
                <w:szCs w:val="24"/>
                <w:lang w:val="id-ID"/>
              </w:rPr>
              <w:t>Skor</w:t>
            </w:r>
          </w:p>
        </w:tc>
        <w:tc>
          <w:tcPr>
            <w:tcW w:w="1574" w:type="dxa"/>
          </w:tcPr>
          <w:p w14:paraId="2C5CAA3A" w14:textId="77777777" w:rsidR="008816DE" w:rsidRPr="007738D6" w:rsidRDefault="008816DE" w:rsidP="001875FC">
            <w:pPr>
              <w:jc w:val="center"/>
              <w:rPr>
                <w:rFonts w:ascii="Times New Roman" w:hAnsi="Times New Roman" w:cs="Times New Roman"/>
                <w:b/>
                <w:sz w:val="24"/>
                <w:szCs w:val="24"/>
                <w:lang w:val="id-ID"/>
              </w:rPr>
            </w:pPr>
            <w:r w:rsidRPr="007738D6">
              <w:rPr>
                <w:rFonts w:ascii="Times New Roman" w:hAnsi="Times New Roman" w:cs="Times New Roman"/>
                <w:b/>
                <w:sz w:val="24"/>
                <w:szCs w:val="24"/>
                <w:lang w:val="id-ID"/>
              </w:rPr>
              <w:t>5</w:t>
            </w:r>
          </w:p>
        </w:tc>
        <w:tc>
          <w:tcPr>
            <w:tcW w:w="1430" w:type="dxa"/>
          </w:tcPr>
          <w:p w14:paraId="79FB33E1" w14:textId="77777777" w:rsidR="008816DE" w:rsidRPr="007738D6" w:rsidRDefault="008816DE" w:rsidP="001875FC">
            <w:pPr>
              <w:jc w:val="center"/>
              <w:rPr>
                <w:rFonts w:ascii="Times New Roman" w:hAnsi="Times New Roman" w:cs="Times New Roman"/>
                <w:b/>
                <w:sz w:val="24"/>
                <w:szCs w:val="24"/>
                <w:lang w:val="id-ID"/>
              </w:rPr>
            </w:pPr>
            <w:r w:rsidRPr="007738D6">
              <w:rPr>
                <w:rFonts w:ascii="Times New Roman" w:hAnsi="Times New Roman" w:cs="Times New Roman"/>
                <w:b/>
                <w:sz w:val="24"/>
                <w:szCs w:val="24"/>
                <w:lang w:val="id-ID"/>
              </w:rPr>
              <w:t>4</w:t>
            </w:r>
          </w:p>
        </w:tc>
        <w:tc>
          <w:tcPr>
            <w:tcW w:w="1575" w:type="dxa"/>
          </w:tcPr>
          <w:p w14:paraId="35024383" w14:textId="77777777" w:rsidR="008816DE" w:rsidRPr="007738D6" w:rsidRDefault="008816DE" w:rsidP="001875FC">
            <w:pPr>
              <w:jc w:val="center"/>
              <w:rPr>
                <w:rFonts w:ascii="Times New Roman" w:hAnsi="Times New Roman" w:cs="Times New Roman"/>
                <w:b/>
                <w:sz w:val="24"/>
                <w:szCs w:val="24"/>
                <w:lang w:val="id-ID"/>
              </w:rPr>
            </w:pPr>
            <w:r w:rsidRPr="007738D6">
              <w:rPr>
                <w:rFonts w:ascii="Times New Roman" w:hAnsi="Times New Roman" w:cs="Times New Roman"/>
                <w:b/>
                <w:sz w:val="24"/>
                <w:szCs w:val="24"/>
                <w:lang w:val="id-ID"/>
              </w:rPr>
              <w:t>3</w:t>
            </w:r>
          </w:p>
        </w:tc>
        <w:tc>
          <w:tcPr>
            <w:tcW w:w="1574" w:type="dxa"/>
          </w:tcPr>
          <w:p w14:paraId="32E4CD56" w14:textId="77777777" w:rsidR="008816DE" w:rsidRPr="007738D6" w:rsidRDefault="008816DE" w:rsidP="001875FC">
            <w:pPr>
              <w:jc w:val="center"/>
              <w:rPr>
                <w:rFonts w:ascii="Times New Roman" w:hAnsi="Times New Roman" w:cs="Times New Roman"/>
                <w:b/>
                <w:sz w:val="24"/>
                <w:szCs w:val="24"/>
                <w:lang w:val="id-ID"/>
              </w:rPr>
            </w:pPr>
            <w:r w:rsidRPr="007738D6">
              <w:rPr>
                <w:rFonts w:ascii="Times New Roman" w:hAnsi="Times New Roman" w:cs="Times New Roman"/>
                <w:b/>
                <w:sz w:val="24"/>
                <w:szCs w:val="24"/>
                <w:lang w:val="id-ID"/>
              </w:rPr>
              <w:t>2</w:t>
            </w:r>
          </w:p>
        </w:tc>
        <w:tc>
          <w:tcPr>
            <w:tcW w:w="1574" w:type="dxa"/>
          </w:tcPr>
          <w:p w14:paraId="0EA6206E" w14:textId="77777777" w:rsidR="008816DE" w:rsidRPr="007738D6" w:rsidRDefault="008816DE" w:rsidP="001875FC">
            <w:pPr>
              <w:jc w:val="center"/>
              <w:rPr>
                <w:rFonts w:ascii="Times New Roman" w:hAnsi="Times New Roman" w:cs="Times New Roman"/>
                <w:b/>
                <w:sz w:val="24"/>
                <w:szCs w:val="24"/>
                <w:lang w:val="id-ID"/>
              </w:rPr>
            </w:pPr>
            <w:r w:rsidRPr="007738D6">
              <w:rPr>
                <w:rFonts w:ascii="Times New Roman" w:hAnsi="Times New Roman" w:cs="Times New Roman"/>
                <w:b/>
                <w:sz w:val="24"/>
                <w:szCs w:val="24"/>
                <w:lang w:val="id-ID"/>
              </w:rPr>
              <w:t>1</w:t>
            </w:r>
          </w:p>
        </w:tc>
      </w:tr>
    </w:tbl>
    <w:p w14:paraId="516FF9F6" w14:textId="77777777" w:rsidR="008816DE" w:rsidRDefault="008816DE" w:rsidP="008816DE">
      <w:pPr>
        <w:spacing w:line="360" w:lineRule="auto"/>
        <w:jc w:val="both"/>
        <w:rPr>
          <w:rFonts w:ascii="Times New Roman" w:hAnsi="Times New Roman" w:cs="Times New Roman"/>
          <w:b/>
          <w:bCs/>
          <w:sz w:val="24"/>
          <w:szCs w:val="24"/>
          <w:u w:val="single"/>
        </w:rPr>
      </w:pPr>
    </w:p>
    <w:p w14:paraId="4FD52769" w14:textId="77777777" w:rsidR="008816DE" w:rsidRDefault="008816DE" w:rsidP="008816DE">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3F55C734" w14:textId="77777777" w:rsidR="008816DE" w:rsidRDefault="008816DE" w:rsidP="008816DE">
      <w:pPr>
        <w:spacing w:line="240" w:lineRule="auto"/>
        <w:jc w:val="center"/>
        <w:rPr>
          <w:rFonts w:ascii="Times New Roman" w:hAnsi="Times New Roman" w:cs="Times New Roman"/>
          <w:b/>
          <w:bCs/>
          <w:sz w:val="24"/>
          <w:szCs w:val="24"/>
          <w:u w:val="single"/>
        </w:rPr>
      </w:pPr>
      <w:r w:rsidRPr="004F0C2C">
        <w:rPr>
          <w:rFonts w:ascii="Times New Roman" w:hAnsi="Times New Roman" w:cs="Times New Roman"/>
          <w:b/>
          <w:bCs/>
          <w:sz w:val="24"/>
          <w:szCs w:val="24"/>
          <w:u w:val="single"/>
        </w:rPr>
        <w:lastRenderedPageBreak/>
        <w:t>DAFTAR PERTANYAAN</w:t>
      </w:r>
    </w:p>
    <w:p w14:paraId="58C7EA7C" w14:textId="77777777" w:rsidR="008816DE" w:rsidRPr="004F0C2C" w:rsidRDefault="008816DE" w:rsidP="008816DE">
      <w:pPr>
        <w:spacing w:line="240" w:lineRule="auto"/>
        <w:jc w:val="center"/>
        <w:rPr>
          <w:rFonts w:ascii="Times New Roman" w:hAnsi="Times New Roman" w:cs="Times New Roman"/>
          <w:b/>
          <w:bCs/>
          <w:sz w:val="24"/>
          <w:szCs w:val="24"/>
          <w:u w:val="single"/>
        </w:rPr>
      </w:pPr>
    </w:p>
    <w:p w14:paraId="087B73A9" w14:textId="77777777" w:rsidR="008816DE" w:rsidRPr="004F0C2C" w:rsidRDefault="008816DE" w:rsidP="008816DE">
      <w:pPr>
        <w:spacing w:line="240" w:lineRule="auto"/>
        <w:jc w:val="both"/>
        <w:rPr>
          <w:rFonts w:ascii="Times New Roman" w:hAnsi="Times New Roman" w:cs="Times New Roman"/>
          <w:b/>
          <w:bCs/>
          <w:sz w:val="24"/>
          <w:szCs w:val="24"/>
        </w:rPr>
      </w:pPr>
      <w:r w:rsidRPr="004F0C2C">
        <w:rPr>
          <w:rFonts w:ascii="Times New Roman" w:hAnsi="Times New Roman" w:cs="Times New Roman"/>
          <w:b/>
          <w:bCs/>
          <w:sz w:val="24"/>
          <w:szCs w:val="24"/>
        </w:rPr>
        <w:t xml:space="preserve">AKUNTABILITAS PENGELOLAAN KEUANGAN DAERAH (Y) </w:t>
      </w:r>
    </w:p>
    <w:tbl>
      <w:tblPr>
        <w:tblStyle w:val="TableGrid"/>
        <w:tblW w:w="7967" w:type="dxa"/>
        <w:tblInd w:w="108" w:type="dxa"/>
        <w:tblLook w:val="04A0" w:firstRow="1" w:lastRow="0" w:firstColumn="1" w:lastColumn="0" w:noHBand="0" w:noVBand="1"/>
      </w:tblPr>
      <w:tblGrid>
        <w:gridCol w:w="576"/>
        <w:gridCol w:w="3911"/>
        <w:gridCol w:w="694"/>
        <w:gridCol w:w="685"/>
        <w:gridCol w:w="725"/>
        <w:gridCol w:w="667"/>
        <w:gridCol w:w="709"/>
      </w:tblGrid>
      <w:tr w:rsidR="008816DE" w:rsidRPr="004F0C2C" w14:paraId="22994049" w14:textId="77777777" w:rsidTr="001875FC">
        <w:trPr>
          <w:tblHeader/>
        </w:trPr>
        <w:tc>
          <w:tcPr>
            <w:tcW w:w="576" w:type="dxa"/>
            <w:tcBorders>
              <w:bottom w:val="single" w:sz="4" w:space="0" w:color="auto"/>
            </w:tcBorders>
          </w:tcPr>
          <w:p w14:paraId="0310E15B"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NO</w:t>
            </w:r>
          </w:p>
        </w:tc>
        <w:tc>
          <w:tcPr>
            <w:tcW w:w="3911" w:type="dxa"/>
            <w:tcBorders>
              <w:bottom w:val="single" w:sz="4" w:space="0" w:color="auto"/>
            </w:tcBorders>
          </w:tcPr>
          <w:p w14:paraId="39A2140F"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PERNYATAAN</w:t>
            </w:r>
          </w:p>
        </w:tc>
        <w:tc>
          <w:tcPr>
            <w:tcW w:w="694" w:type="dxa"/>
            <w:tcBorders>
              <w:bottom w:val="single" w:sz="4" w:space="0" w:color="auto"/>
            </w:tcBorders>
          </w:tcPr>
          <w:p w14:paraId="19E85F8B"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SS</w:t>
            </w:r>
          </w:p>
        </w:tc>
        <w:tc>
          <w:tcPr>
            <w:tcW w:w="685" w:type="dxa"/>
            <w:tcBorders>
              <w:bottom w:val="single" w:sz="4" w:space="0" w:color="auto"/>
            </w:tcBorders>
          </w:tcPr>
          <w:p w14:paraId="02A604AF"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S</w:t>
            </w:r>
          </w:p>
        </w:tc>
        <w:tc>
          <w:tcPr>
            <w:tcW w:w="725" w:type="dxa"/>
            <w:tcBorders>
              <w:bottom w:val="single" w:sz="4" w:space="0" w:color="auto"/>
            </w:tcBorders>
          </w:tcPr>
          <w:p w14:paraId="360E4EFE"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CS</w:t>
            </w:r>
          </w:p>
        </w:tc>
        <w:tc>
          <w:tcPr>
            <w:tcW w:w="667" w:type="dxa"/>
            <w:tcBorders>
              <w:bottom w:val="single" w:sz="4" w:space="0" w:color="auto"/>
            </w:tcBorders>
          </w:tcPr>
          <w:p w14:paraId="5DF94090"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TS</w:t>
            </w:r>
          </w:p>
        </w:tc>
        <w:tc>
          <w:tcPr>
            <w:tcW w:w="709" w:type="dxa"/>
            <w:tcBorders>
              <w:bottom w:val="single" w:sz="4" w:space="0" w:color="auto"/>
            </w:tcBorders>
          </w:tcPr>
          <w:p w14:paraId="3E2EC06F"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STS</w:t>
            </w:r>
          </w:p>
        </w:tc>
      </w:tr>
      <w:tr w:rsidR="008816DE" w:rsidRPr="004F0C2C" w14:paraId="2C9B7404" w14:textId="77777777" w:rsidTr="001875FC">
        <w:tc>
          <w:tcPr>
            <w:tcW w:w="576" w:type="dxa"/>
            <w:tcBorders>
              <w:right w:val="nil"/>
            </w:tcBorders>
          </w:tcPr>
          <w:p w14:paraId="6C4401D0" w14:textId="77777777" w:rsidR="008816DE" w:rsidRPr="004F0C2C" w:rsidRDefault="008816DE" w:rsidP="001875FC">
            <w:pPr>
              <w:jc w:val="both"/>
              <w:rPr>
                <w:rFonts w:ascii="Times New Roman" w:hAnsi="Times New Roman" w:cs="Times New Roman"/>
                <w:b/>
                <w:sz w:val="24"/>
                <w:szCs w:val="24"/>
                <w:lang w:val="id-ID"/>
              </w:rPr>
            </w:pPr>
          </w:p>
        </w:tc>
        <w:tc>
          <w:tcPr>
            <w:tcW w:w="3911" w:type="dxa"/>
            <w:tcBorders>
              <w:left w:val="nil"/>
              <w:right w:val="nil"/>
            </w:tcBorders>
          </w:tcPr>
          <w:p w14:paraId="08068BD7" w14:textId="77777777" w:rsidR="008816DE" w:rsidRPr="004F0C2C" w:rsidRDefault="008816DE" w:rsidP="001875FC">
            <w:pPr>
              <w:jc w:val="both"/>
              <w:rPr>
                <w:rFonts w:ascii="Times New Roman" w:hAnsi="Times New Roman" w:cs="Times New Roman"/>
                <w:b/>
                <w:sz w:val="24"/>
                <w:szCs w:val="24"/>
              </w:rPr>
            </w:pPr>
            <w:r w:rsidRPr="004F0C2C">
              <w:rPr>
                <w:rFonts w:ascii="Times New Roman" w:hAnsi="Times New Roman" w:cs="Times New Roman"/>
                <w:b/>
                <w:sz w:val="24"/>
                <w:szCs w:val="24"/>
              </w:rPr>
              <w:t>AKUNTABILITAS KEJUJURAN</w:t>
            </w:r>
          </w:p>
        </w:tc>
        <w:tc>
          <w:tcPr>
            <w:tcW w:w="694" w:type="dxa"/>
            <w:tcBorders>
              <w:left w:val="nil"/>
              <w:right w:val="nil"/>
            </w:tcBorders>
          </w:tcPr>
          <w:p w14:paraId="7E2F7392" w14:textId="77777777" w:rsidR="008816DE" w:rsidRPr="004F0C2C" w:rsidRDefault="008816DE" w:rsidP="001875FC">
            <w:pPr>
              <w:jc w:val="both"/>
              <w:rPr>
                <w:rFonts w:ascii="Times New Roman" w:hAnsi="Times New Roman" w:cs="Times New Roman"/>
                <w:b/>
                <w:sz w:val="24"/>
                <w:szCs w:val="24"/>
                <w:lang w:val="id-ID"/>
              </w:rPr>
            </w:pPr>
          </w:p>
        </w:tc>
        <w:tc>
          <w:tcPr>
            <w:tcW w:w="685" w:type="dxa"/>
            <w:tcBorders>
              <w:left w:val="nil"/>
              <w:right w:val="nil"/>
            </w:tcBorders>
          </w:tcPr>
          <w:p w14:paraId="7D719847" w14:textId="77777777" w:rsidR="008816DE" w:rsidRPr="004F0C2C" w:rsidRDefault="008816DE" w:rsidP="001875FC">
            <w:pPr>
              <w:jc w:val="both"/>
              <w:rPr>
                <w:rFonts w:ascii="Times New Roman" w:hAnsi="Times New Roman" w:cs="Times New Roman"/>
                <w:b/>
                <w:sz w:val="24"/>
                <w:szCs w:val="24"/>
                <w:lang w:val="id-ID"/>
              </w:rPr>
            </w:pPr>
          </w:p>
        </w:tc>
        <w:tc>
          <w:tcPr>
            <w:tcW w:w="725" w:type="dxa"/>
            <w:tcBorders>
              <w:left w:val="nil"/>
              <w:right w:val="nil"/>
            </w:tcBorders>
          </w:tcPr>
          <w:p w14:paraId="09EBDFE5" w14:textId="77777777" w:rsidR="008816DE" w:rsidRPr="004F0C2C" w:rsidRDefault="008816DE" w:rsidP="001875FC">
            <w:pPr>
              <w:jc w:val="both"/>
              <w:rPr>
                <w:rFonts w:ascii="Times New Roman" w:hAnsi="Times New Roman" w:cs="Times New Roman"/>
                <w:b/>
                <w:sz w:val="24"/>
                <w:szCs w:val="24"/>
                <w:lang w:val="id-ID"/>
              </w:rPr>
            </w:pPr>
          </w:p>
        </w:tc>
        <w:tc>
          <w:tcPr>
            <w:tcW w:w="667" w:type="dxa"/>
            <w:tcBorders>
              <w:left w:val="nil"/>
              <w:right w:val="nil"/>
            </w:tcBorders>
          </w:tcPr>
          <w:p w14:paraId="38F910A9" w14:textId="77777777" w:rsidR="008816DE" w:rsidRPr="004F0C2C" w:rsidRDefault="008816DE" w:rsidP="001875FC">
            <w:pPr>
              <w:jc w:val="both"/>
              <w:rPr>
                <w:rFonts w:ascii="Times New Roman" w:hAnsi="Times New Roman" w:cs="Times New Roman"/>
                <w:b/>
                <w:sz w:val="24"/>
                <w:szCs w:val="24"/>
                <w:lang w:val="id-ID"/>
              </w:rPr>
            </w:pPr>
          </w:p>
        </w:tc>
        <w:tc>
          <w:tcPr>
            <w:tcW w:w="709" w:type="dxa"/>
            <w:tcBorders>
              <w:left w:val="nil"/>
            </w:tcBorders>
          </w:tcPr>
          <w:p w14:paraId="4600ED46"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47A879B6" w14:textId="77777777" w:rsidTr="001875FC">
        <w:tc>
          <w:tcPr>
            <w:tcW w:w="576" w:type="dxa"/>
          </w:tcPr>
          <w:p w14:paraId="62BE9245"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1</w:t>
            </w:r>
          </w:p>
        </w:tc>
        <w:tc>
          <w:tcPr>
            <w:tcW w:w="3911" w:type="dxa"/>
          </w:tcPr>
          <w:p w14:paraId="43FE5295"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Di dalam OPD, kegiatan yang dilakukan oleh auditor harus melakukan tugasnya dengan jujur sesuai dengan kinerjanya</w:t>
            </w:r>
          </w:p>
        </w:tc>
        <w:tc>
          <w:tcPr>
            <w:tcW w:w="694" w:type="dxa"/>
          </w:tcPr>
          <w:p w14:paraId="0EB2FF17" w14:textId="77777777" w:rsidR="008816DE" w:rsidRPr="004F0C2C" w:rsidRDefault="008816DE" w:rsidP="001875FC">
            <w:pPr>
              <w:jc w:val="both"/>
              <w:rPr>
                <w:rFonts w:ascii="Times New Roman" w:hAnsi="Times New Roman" w:cs="Times New Roman"/>
                <w:sz w:val="24"/>
                <w:szCs w:val="24"/>
                <w:lang w:val="id-ID"/>
              </w:rPr>
            </w:pPr>
          </w:p>
        </w:tc>
        <w:tc>
          <w:tcPr>
            <w:tcW w:w="685" w:type="dxa"/>
          </w:tcPr>
          <w:p w14:paraId="03F0CA7C" w14:textId="77777777" w:rsidR="008816DE" w:rsidRPr="004F0C2C" w:rsidRDefault="008816DE" w:rsidP="001875FC">
            <w:pPr>
              <w:jc w:val="both"/>
              <w:rPr>
                <w:rFonts w:ascii="Times New Roman" w:hAnsi="Times New Roman" w:cs="Times New Roman"/>
                <w:sz w:val="24"/>
                <w:szCs w:val="24"/>
                <w:lang w:val="id-ID"/>
              </w:rPr>
            </w:pPr>
          </w:p>
        </w:tc>
        <w:tc>
          <w:tcPr>
            <w:tcW w:w="725" w:type="dxa"/>
          </w:tcPr>
          <w:p w14:paraId="4794A235" w14:textId="77777777" w:rsidR="008816DE" w:rsidRPr="004F0C2C" w:rsidRDefault="008816DE" w:rsidP="001875FC">
            <w:pPr>
              <w:jc w:val="both"/>
              <w:rPr>
                <w:rFonts w:ascii="Times New Roman" w:hAnsi="Times New Roman" w:cs="Times New Roman"/>
                <w:sz w:val="24"/>
                <w:szCs w:val="24"/>
                <w:lang w:val="id-ID"/>
              </w:rPr>
            </w:pPr>
          </w:p>
        </w:tc>
        <w:tc>
          <w:tcPr>
            <w:tcW w:w="667" w:type="dxa"/>
          </w:tcPr>
          <w:p w14:paraId="2C1F96B5" w14:textId="77777777" w:rsidR="008816DE" w:rsidRPr="004F0C2C" w:rsidRDefault="008816DE" w:rsidP="001875FC">
            <w:pPr>
              <w:jc w:val="both"/>
              <w:rPr>
                <w:rFonts w:ascii="Times New Roman" w:hAnsi="Times New Roman" w:cs="Times New Roman"/>
                <w:sz w:val="24"/>
                <w:szCs w:val="24"/>
                <w:lang w:val="id-ID"/>
              </w:rPr>
            </w:pPr>
          </w:p>
        </w:tc>
        <w:tc>
          <w:tcPr>
            <w:tcW w:w="709" w:type="dxa"/>
          </w:tcPr>
          <w:p w14:paraId="52E57438"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4A5D58B4" w14:textId="77777777" w:rsidTr="001875FC">
        <w:tc>
          <w:tcPr>
            <w:tcW w:w="576" w:type="dxa"/>
            <w:tcBorders>
              <w:bottom w:val="single" w:sz="4" w:space="0" w:color="auto"/>
            </w:tcBorders>
          </w:tcPr>
          <w:p w14:paraId="25520E24"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2</w:t>
            </w:r>
          </w:p>
        </w:tc>
        <w:tc>
          <w:tcPr>
            <w:tcW w:w="3911" w:type="dxa"/>
            <w:tcBorders>
              <w:bottom w:val="single" w:sz="4" w:space="0" w:color="auto"/>
            </w:tcBorders>
          </w:tcPr>
          <w:p w14:paraId="57F53871"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OPD menindaklanjuti suatu kecurangan yang diakibatkan dalam laporan keuangan</w:t>
            </w:r>
          </w:p>
        </w:tc>
        <w:tc>
          <w:tcPr>
            <w:tcW w:w="694" w:type="dxa"/>
            <w:tcBorders>
              <w:bottom w:val="single" w:sz="4" w:space="0" w:color="auto"/>
            </w:tcBorders>
          </w:tcPr>
          <w:p w14:paraId="75833E2F" w14:textId="77777777" w:rsidR="008816DE" w:rsidRPr="004F0C2C" w:rsidRDefault="008816DE" w:rsidP="001875FC">
            <w:pPr>
              <w:jc w:val="both"/>
              <w:rPr>
                <w:rFonts w:ascii="Times New Roman" w:hAnsi="Times New Roman" w:cs="Times New Roman"/>
                <w:sz w:val="24"/>
                <w:szCs w:val="24"/>
                <w:lang w:val="id-ID"/>
              </w:rPr>
            </w:pPr>
          </w:p>
        </w:tc>
        <w:tc>
          <w:tcPr>
            <w:tcW w:w="685" w:type="dxa"/>
            <w:tcBorders>
              <w:bottom w:val="single" w:sz="4" w:space="0" w:color="auto"/>
            </w:tcBorders>
          </w:tcPr>
          <w:p w14:paraId="46F589EF" w14:textId="77777777" w:rsidR="008816DE" w:rsidRPr="004F0C2C" w:rsidRDefault="008816DE" w:rsidP="001875FC">
            <w:pPr>
              <w:jc w:val="both"/>
              <w:rPr>
                <w:rFonts w:ascii="Times New Roman" w:hAnsi="Times New Roman" w:cs="Times New Roman"/>
                <w:sz w:val="24"/>
                <w:szCs w:val="24"/>
                <w:lang w:val="id-ID"/>
              </w:rPr>
            </w:pPr>
          </w:p>
        </w:tc>
        <w:tc>
          <w:tcPr>
            <w:tcW w:w="725" w:type="dxa"/>
            <w:tcBorders>
              <w:bottom w:val="single" w:sz="4" w:space="0" w:color="auto"/>
            </w:tcBorders>
          </w:tcPr>
          <w:p w14:paraId="54B96F36" w14:textId="77777777" w:rsidR="008816DE" w:rsidRPr="004F0C2C" w:rsidRDefault="008816DE" w:rsidP="001875FC">
            <w:pPr>
              <w:jc w:val="both"/>
              <w:rPr>
                <w:rFonts w:ascii="Times New Roman" w:hAnsi="Times New Roman" w:cs="Times New Roman"/>
                <w:sz w:val="24"/>
                <w:szCs w:val="24"/>
                <w:lang w:val="id-ID"/>
              </w:rPr>
            </w:pPr>
          </w:p>
        </w:tc>
        <w:tc>
          <w:tcPr>
            <w:tcW w:w="667" w:type="dxa"/>
            <w:tcBorders>
              <w:bottom w:val="single" w:sz="4" w:space="0" w:color="auto"/>
            </w:tcBorders>
          </w:tcPr>
          <w:p w14:paraId="68EC5F34" w14:textId="77777777" w:rsidR="008816DE" w:rsidRPr="004F0C2C" w:rsidRDefault="008816DE" w:rsidP="001875FC">
            <w:pPr>
              <w:jc w:val="both"/>
              <w:rPr>
                <w:rFonts w:ascii="Times New Roman" w:hAnsi="Times New Roman" w:cs="Times New Roman"/>
                <w:sz w:val="24"/>
                <w:szCs w:val="24"/>
                <w:lang w:val="id-ID"/>
              </w:rPr>
            </w:pPr>
          </w:p>
        </w:tc>
        <w:tc>
          <w:tcPr>
            <w:tcW w:w="709" w:type="dxa"/>
            <w:tcBorders>
              <w:bottom w:val="single" w:sz="4" w:space="0" w:color="auto"/>
            </w:tcBorders>
          </w:tcPr>
          <w:p w14:paraId="4F0D4001"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1D99A406" w14:textId="77777777" w:rsidTr="001875FC">
        <w:tc>
          <w:tcPr>
            <w:tcW w:w="576" w:type="dxa"/>
            <w:tcBorders>
              <w:top w:val="single" w:sz="4" w:space="0" w:color="auto"/>
              <w:left w:val="single" w:sz="4" w:space="0" w:color="auto"/>
              <w:bottom w:val="single" w:sz="4" w:space="0" w:color="auto"/>
              <w:right w:val="nil"/>
            </w:tcBorders>
          </w:tcPr>
          <w:p w14:paraId="7A20D245" w14:textId="77777777" w:rsidR="008816DE" w:rsidRPr="004F0C2C" w:rsidRDefault="008816DE" w:rsidP="001875FC">
            <w:pPr>
              <w:jc w:val="both"/>
              <w:rPr>
                <w:rFonts w:ascii="Times New Roman" w:hAnsi="Times New Roman" w:cs="Times New Roman"/>
                <w:sz w:val="24"/>
                <w:szCs w:val="24"/>
                <w:lang w:val="id-ID"/>
              </w:rPr>
            </w:pPr>
          </w:p>
        </w:tc>
        <w:tc>
          <w:tcPr>
            <w:tcW w:w="3911" w:type="dxa"/>
            <w:tcBorders>
              <w:top w:val="single" w:sz="4" w:space="0" w:color="auto"/>
              <w:left w:val="nil"/>
              <w:bottom w:val="single" w:sz="4" w:space="0" w:color="auto"/>
              <w:right w:val="nil"/>
            </w:tcBorders>
          </w:tcPr>
          <w:p w14:paraId="582F9BF3" w14:textId="77777777" w:rsidR="008816DE" w:rsidRPr="004F0C2C" w:rsidRDefault="008816DE" w:rsidP="001875FC">
            <w:pPr>
              <w:jc w:val="both"/>
              <w:rPr>
                <w:rFonts w:ascii="Times New Roman" w:hAnsi="Times New Roman" w:cs="Times New Roman"/>
                <w:b/>
                <w:bCs/>
                <w:sz w:val="24"/>
                <w:szCs w:val="24"/>
              </w:rPr>
            </w:pPr>
            <w:r w:rsidRPr="004F0C2C">
              <w:rPr>
                <w:rFonts w:ascii="Times New Roman" w:hAnsi="Times New Roman" w:cs="Times New Roman"/>
                <w:b/>
                <w:bCs/>
                <w:sz w:val="24"/>
                <w:szCs w:val="24"/>
              </w:rPr>
              <w:t>AKUNTABILITAS HUKUM</w:t>
            </w:r>
          </w:p>
        </w:tc>
        <w:tc>
          <w:tcPr>
            <w:tcW w:w="694" w:type="dxa"/>
            <w:tcBorders>
              <w:top w:val="single" w:sz="4" w:space="0" w:color="auto"/>
              <w:left w:val="nil"/>
              <w:bottom w:val="single" w:sz="4" w:space="0" w:color="auto"/>
              <w:right w:val="nil"/>
            </w:tcBorders>
          </w:tcPr>
          <w:p w14:paraId="357E8EEC" w14:textId="77777777" w:rsidR="008816DE" w:rsidRPr="004F0C2C" w:rsidRDefault="008816DE" w:rsidP="001875FC">
            <w:pPr>
              <w:jc w:val="both"/>
              <w:rPr>
                <w:rFonts w:ascii="Times New Roman" w:hAnsi="Times New Roman" w:cs="Times New Roman"/>
                <w:sz w:val="24"/>
                <w:szCs w:val="24"/>
                <w:lang w:val="id-ID"/>
              </w:rPr>
            </w:pPr>
          </w:p>
        </w:tc>
        <w:tc>
          <w:tcPr>
            <w:tcW w:w="685" w:type="dxa"/>
            <w:tcBorders>
              <w:top w:val="single" w:sz="4" w:space="0" w:color="auto"/>
              <w:left w:val="nil"/>
              <w:bottom w:val="single" w:sz="4" w:space="0" w:color="auto"/>
              <w:right w:val="nil"/>
            </w:tcBorders>
          </w:tcPr>
          <w:p w14:paraId="533DBED0" w14:textId="77777777" w:rsidR="008816DE" w:rsidRPr="004F0C2C" w:rsidRDefault="008816DE" w:rsidP="001875FC">
            <w:pPr>
              <w:jc w:val="both"/>
              <w:rPr>
                <w:rFonts w:ascii="Times New Roman" w:hAnsi="Times New Roman" w:cs="Times New Roman"/>
                <w:sz w:val="24"/>
                <w:szCs w:val="24"/>
                <w:lang w:val="id-ID"/>
              </w:rPr>
            </w:pPr>
          </w:p>
        </w:tc>
        <w:tc>
          <w:tcPr>
            <w:tcW w:w="725" w:type="dxa"/>
            <w:tcBorders>
              <w:top w:val="single" w:sz="4" w:space="0" w:color="auto"/>
              <w:left w:val="nil"/>
              <w:bottom w:val="single" w:sz="4" w:space="0" w:color="auto"/>
              <w:right w:val="nil"/>
            </w:tcBorders>
          </w:tcPr>
          <w:p w14:paraId="02CE0B8E" w14:textId="77777777" w:rsidR="008816DE" w:rsidRPr="004F0C2C" w:rsidRDefault="008816DE" w:rsidP="001875FC">
            <w:pPr>
              <w:jc w:val="both"/>
              <w:rPr>
                <w:rFonts w:ascii="Times New Roman" w:hAnsi="Times New Roman" w:cs="Times New Roman"/>
                <w:sz w:val="24"/>
                <w:szCs w:val="24"/>
                <w:lang w:val="id-ID"/>
              </w:rPr>
            </w:pPr>
          </w:p>
        </w:tc>
        <w:tc>
          <w:tcPr>
            <w:tcW w:w="667" w:type="dxa"/>
            <w:tcBorders>
              <w:top w:val="single" w:sz="4" w:space="0" w:color="auto"/>
              <w:left w:val="nil"/>
              <w:bottom w:val="single" w:sz="4" w:space="0" w:color="auto"/>
              <w:right w:val="nil"/>
            </w:tcBorders>
          </w:tcPr>
          <w:p w14:paraId="359DFFD5" w14:textId="77777777" w:rsidR="008816DE" w:rsidRPr="004F0C2C" w:rsidRDefault="008816DE" w:rsidP="001875FC">
            <w:pPr>
              <w:jc w:val="both"/>
              <w:rPr>
                <w:rFonts w:ascii="Times New Roman" w:hAnsi="Times New Roman" w:cs="Times New Roman"/>
                <w:sz w:val="24"/>
                <w:szCs w:val="24"/>
                <w:lang w:val="id-ID"/>
              </w:rPr>
            </w:pPr>
          </w:p>
        </w:tc>
        <w:tc>
          <w:tcPr>
            <w:tcW w:w="709" w:type="dxa"/>
            <w:tcBorders>
              <w:top w:val="single" w:sz="4" w:space="0" w:color="auto"/>
              <w:left w:val="nil"/>
              <w:bottom w:val="single" w:sz="4" w:space="0" w:color="auto"/>
              <w:right w:val="single" w:sz="4" w:space="0" w:color="auto"/>
            </w:tcBorders>
          </w:tcPr>
          <w:p w14:paraId="096C5F88"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4769F36A" w14:textId="77777777" w:rsidTr="001875FC">
        <w:tc>
          <w:tcPr>
            <w:tcW w:w="576" w:type="dxa"/>
            <w:tcBorders>
              <w:top w:val="single" w:sz="4" w:space="0" w:color="auto"/>
            </w:tcBorders>
          </w:tcPr>
          <w:p w14:paraId="2A3635D3"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3</w:t>
            </w:r>
          </w:p>
        </w:tc>
        <w:tc>
          <w:tcPr>
            <w:tcW w:w="3911" w:type="dxa"/>
            <w:tcBorders>
              <w:top w:val="single" w:sz="4" w:space="0" w:color="auto"/>
            </w:tcBorders>
          </w:tcPr>
          <w:p w14:paraId="7CBBA99A"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Untuk menghindari terjadinya korupsi, maka OPD melakukan peraturan sesuai dengan hukum yang berlaku</w:t>
            </w:r>
          </w:p>
        </w:tc>
        <w:tc>
          <w:tcPr>
            <w:tcW w:w="694" w:type="dxa"/>
            <w:tcBorders>
              <w:top w:val="single" w:sz="4" w:space="0" w:color="auto"/>
            </w:tcBorders>
          </w:tcPr>
          <w:p w14:paraId="466683DD" w14:textId="77777777" w:rsidR="008816DE" w:rsidRPr="004F0C2C" w:rsidRDefault="008816DE" w:rsidP="001875FC">
            <w:pPr>
              <w:jc w:val="both"/>
              <w:rPr>
                <w:rFonts w:ascii="Times New Roman" w:hAnsi="Times New Roman" w:cs="Times New Roman"/>
                <w:sz w:val="24"/>
                <w:szCs w:val="24"/>
                <w:lang w:val="id-ID"/>
              </w:rPr>
            </w:pPr>
          </w:p>
        </w:tc>
        <w:tc>
          <w:tcPr>
            <w:tcW w:w="685" w:type="dxa"/>
            <w:tcBorders>
              <w:top w:val="single" w:sz="4" w:space="0" w:color="auto"/>
            </w:tcBorders>
          </w:tcPr>
          <w:p w14:paraId="65DD8621" w14:textId="77777777" w:rsidR="008816DE" w:rsidRPr="004F0C2C" w:rsidRDefault="008816DE" w:rsidP="001875FC">
            <w:pPr>
              <w:jc w:val="both"/>
              <w:rPr>
                <w:rFonts w:ascii="Times New Roman" w:hAnsi="Times New Roman" w:cs="Times New Roman"/>
                <w:sz w:val="24"/>
                <w:szCs w:val="24"/>
                <w:lang w:val="id-ID"/>
              </w:rPr>
            </w:pPr>
          </w:p>
        </w:tc>
        <w:tc>
          <w:tcPr>
            <w:tcW w:w="725" w:type="dxa"/>
            <w:tcBorders>
              <w:top w:val="single" w:sz="4" w:space="0" w:color="auto"/>
            </w:tcBorders>
          </w:tcPr>
          <w:p w14:paraId="7E6F9FD0" w14:textId="77777777" w:rsidR="008816DE" w:rsidRPr="004F0C2C" w:rsidRDefault="008816DE" w:rsidP="001875FC">
            <w:pPr>
              <w:jc w:val="both"/>
              <w:rPr>
                <w:rFonts w:ascii="Times New Roman" w:hAnsi="Times New Roman" w:cs="Times New Roman"/>
                <w:sz w:val="24"/>
                <w:szCs w:val="24"/>
                <w:lang w:val="id-ID"/>
              </w:rPr>
            </w:pPr>
          </w:p>
        </w:tc>
        <w:tc>
          <w:tcPr>
            <w:tcW w:w="667" w:type="dxa"/>
            <w:tcBorders>
              <w:top w:val="single" w:sz="4" w:space="0" w:color="auto"/>
            </w:tcBorders>
          </w:tcPr>
          <w:p w14:paraId="1B52EA1F" w14:textId="77777777" w:rsidR="008816DE" w:rsidRPr="004F0C2C" w:rsidRDefault="008816DE" w:rsidP="001875FC">
            <w:pPr>
              <w:jc w:val="both"/>
              <w:rPr>
                <w:rFonts w:ascii="Times New Roman" w:hAnsi="Times New Roman" w:cs="Times New Roman"/>
                <w:sz w:val="24"/>
                <w:szCs w:val="24"/>
                <w:lang w:val="id-ID"/>
              </w:rPr>
            </w:pPr>
          </w:p>
        </w:tc>
        <w:tc>
          <w:tcPr>
            <w:tcW w:w="709" w:type="dxa"/>
            <w:tcBorders>
              <w:top w:val="single" w:sz="4" w:space="0" w:color="auto"/>
            </w:tcBorders>
          </w:tcPr>
          <w:p w14:paraId="56EC6EF8"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3E5DED36" w14:textId="77777777" w:rsidTr="001875FC">
        <w:tc>
          <w:tcPr>
            <w:tcW w:w="576" w:type="dxa"/>
            <w:tcBorders>
              <w:bottom w:val="single" w:sz="4" w:space="0" w:color="auto"/>
            </w:tcBorders>
          </w:tcPr>
          <w:p w14:paraId="46AC02BF"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4</w:t>
            </w:r>
          </w:p>
        </w:tc>
        <w:tc>
          <w:tcPr>
            <w:tcW w:w="3911" w:type="dxa"/>
            <w:tcBorders>
              <w:bottom w:val="single" w:sz="4" w:space="0" w:color="auto"/>
            </w:tcBorders>
          </w:tcPr>
          <w:p w14:paraId="4FF2400A"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OPD akan memberi sanksi yang berat apabila terdapat penyalahgunaan jabatan atau korupsi</w:t>
            </w:r>
          </w:p>
        </w:tc>
        <w:tc>
          <w:tcPr>
            <w:tcW w:w="694" w:type="dxa"/>
            <w:tcBorders>
              <w:bottom w:val="single" w:sz="4" w:space="0" w:color="auto"/>
            </w:tcBorders>
          </w:tcPr>
          <w:p w14:paraId="1B8F93A1" w14:textId="77777777" w:rsidR="008816DE" w:rsidRPr="004F0C2C" w:rsidRDefault="008816DE" w:rsidP="001875FC">
            <w:pPr>
              <w:jc w:val="both"/>
              <w:rPr>
                <w:rFonts w:ascii="Times New Roman" w:hAnsi="Times New Roman" w:cs="Times New Roman"/>
                <w:sz w:val="24"/>
                <w:szCs w:val="24"/>
                <w:lang w:val="id-ID"/>
              </w:rPr>
            </w:pPr>
          </w:p>
        </w:tc>
        <w:tc>
          <w:tcPr>
            <w:tcW w:w="685" w:type="dxa"/>
            <w:tcBorders>
              <w:bottom w:val="single" w:sz="4" w:space="0" w:color="auto"/>
            </w:tcBorders>
          </w:tcPr>
          <w:p w14:paraId="6E1F52B7" w14:textId="77777777" w:rsidR="008816DE" w:rsidRPr="004F0C2C" w:rsidRDefault="008816DE" w:rsidP="001875FC">
            <w:pPr>
              <w:jc w:val="both"/>
              <w:rPr>
                <w:rFonts w:ascii="Times New Roman" w:hAnsi="Times New Roman" w:cs="Times New Roman"/>
                <w:sz w:val="24"/>
                <w:szCs w:val="24"/>
                <w:lang w:val="id-ID"/>
              </w:rPr>
            </w:pPr>
          </w:p>
        </w:tc>
        <w:tc>
          <w:tcPr>
            <w:tcW w:w="725" w:type="dxa"/>
            <w:tcBorders>
              <w:bottom w:val="single" w:sz="4" w:space="0" w:color="auto"/>
            </w:tcBorders>
          </w:tcPr>
          <w:p w14:paraId="42B51E68" w14:textId="77777777" w:rsidR="008816DE" w:rsidRPr="004F0C2C" w:rsidRDefault="008816DE" w:rsidP="001875FC">
            <w:pPr>
              <w:jc w:val="both"/>
              <w:rPr>
                <w:rFonts w:ascii="Times New Roman" w:hAnsi="Times New Roman" w:cs="Times New Roman"/>
                <w:sz w:val="24"/>
                <w:szCs w:val="24"/>
                <w:lang w:val="id-ID"/>
              </w:rPr>
            </w:pPr>
          </w:p>
        </w:tc>
        <w:tc>
          <w:tcPr>
            <w:tcW w:w="667" w:type="dxa"/>
            <w:tcBorders>
              <w:bottom w:val="single" w:sz="4" w:space="0" w:color="auto"/>
            </w:tcBorders>
          </w:tcPr>
          <w:p w14:paraId="395C5339" w14:textId="77777777" w:rsidR="008816DE" w:rsidRPr="004F0C2C" w:rsidRDefault="008816DE" w:rsidP="001875FC">
            <w:pPr>
              <w:jc w:val="both"/>
              <w:rPr>
                <w:rFonts w:ascii="Times New Roman" w:hAnsi="Times New Roman" w:cs="Times New Roman"/>
                <w:sz w:val="24"/>
                <w:szCs w:val="24"/>
                <w:lang w:val="id-ID"/>
              </w:rPr>
            </w:pPr>
          </w:p>
        </w:tc>
        <w:tc>
          <w:tcPr>
            <w:tcW w:w="709" w:type="dxa"/>
            <w:tcBorders>
              <w:bottom w:val="single" w:sz="4" w:space="0" w:color="auto"/>
            </w:tcBorders>
          </w:tcPr>
          <w:p w14:paraId="25F18A93"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21C815BA" w14:textId="77777777" w:rsidTr="001875FC">
        <w:tc>
          <w:tcPr>
            <w:tcW w:w="576" w:type="dxa"/>
            <w:tcBorders>
              <w:right w:val="nil"/>
            </w:tcBorders>
          </w:tcPr>
          <w:p w14:paraId="34621938" w14:textId="77777777" w:rsidR="008816DE" w:rsidRPr="004F0C2C" w:rsidRDefault="008816DE" w:rsidP="001875FC">
            <w:pPr>
              <w:jc w:val="both"/>
              <w:rPr>
                <w:rFonts w:ascii="Times New Roman" w:hAnsi="Times New Roman" w:cs="Times New Roman"/>
                <w:sz w:val="24"/>
                <w:szCs w:val="24"/>
                <w:lang w:val="id-ID"/>
              </w:rPr>
            </w:pPr>
          </w:p>
        </w:tc>
        <w:tc>
          <w:tcPr>
            <w:tcW w:w="3911" w:type="dxa"/>
            <w:tcBorders>
              <w:left w:val="nil"/>
              <w:right w:val="nil"/>
            </w:tcBorders>
          </w:tcPr>
          <w:p w14:paraId="326E42B3" w14:textId="77777777" w:rsidR="008816DE" w:rsidRPr="004F0C2C" w:rsidRDefault="008816DE" w:rsidP="001875FC">
            <w:pPr>
              <w:jc w:val="both"/>
              <w:rPr>
                <w:rFonts w:ascii="Times New Roman" w:hAnsi="Times New Roman" w:cs="Times New Roman"/>
                <w:b/>
                <w:bCs/>
                <w:sz w:val="24"/>
                <w:szCs w:val="24"/>
              </w:rPr>
            </w:pPr>
            <w:r w:rsidRPr="004F0C2C">
              <w:rPr>
                <w:rFonts w:ascii="Times New Roman" w:hAnsi="Times New Roman" w:cs="Times New Roman"/>
                <w:b/>
                <w:bCs/>
                <w:sz w:val="24"/>
                <w:szCs w:val="24"/>
              </w:rPr>
              <w:t>AKUNTABILITAS KEBIJAKAN</w:t>
            </w:r>
          </w:p>
        </w:tc>
        <w:tc>
          <w:tcPr>
            <w:tcW w:w="694" w:type="dxa"/>
            <w:tcBorders>
              <w:left w:val="nil"/>
              <w:right w:val="nil"/>
            </w:tcBorders>
          </w:tcPr>
          <w:p w14:paraId="4B01A033" w14:textId="77777777" w:rsidR="008816DE" w:rsidRPr="004F0C2C" w:rsidRDefault="008816DE" w:rsidP="001875FC">
            <w:pPr>
              <w:jc w:val="both"/>
              <w:rPr>
                <w:rFonts w:ascii="Times New Roman" w:hAnsi="Times New Roman" w:cs="Times New Roman"/>
                <w:sz w:val="24"/>
                <w:szCs w:val="24"/>
                <w:lang w:val="id-ID"/>
              </w:rPr>
            </w:pPr>
          </w:p>
        </w:tc>
        <w:tc>
          <w:tcPr>
            <w:tcW w:w="685" w:type="dxa"/>
            <w:tcBorders>
              <w:left w:val="nil"/>
              <w:right w:val="nil"/>
            </w:tcBorders>
          </w:tcPr>
          <w:p w14:paraId="186B8FD5" w14:textId="77777777" w:rsidR="008816DE" w:rsidRPr="004F0C2C" w:rsidRDefault="008816DE" w:rsidP="001875FC">
            <w:pPr>
              <w:jc w:val="both"/>
              <w:rPr>
                <w:rFonts w:ascii="Times New Roman" w:hAnsi="Times New Roman" w:cs="Times New Roman"/>
                <w:sz w:val="24"/>
                <w:szCs w:val="24"/>
                <w:lang w:val="id-ID"/>
              </w:rPr>
            </w:pPr>
          </w:p>
        </w:tc>
        <w:tc>
          <w:tcPr>
            <w:tcW w:w="725" w:type="dxa"/>
            <w:tcBorders>
              <w:left w:val="nil"/>
              <w:right w:val="nil"/>
            </w:tcBorders>
          </w:tcPr>
          <w:p w14:paraId="7179A6E8" w14:textId="77777777" w:rsidR="008816DE" w:rsidRPr="004F0C2C" w:rsidRDefault="008816DE" w:rsidP="001875FC">
            <w:pPr>
              <w:jc w:val="both"/>
              <w:rPr>
                <w:rFonts w:ascii="Times New Roman" w:hAnsi="Times New Roman" w:cs="Times New Roman"/>
                <w:sz w:val="24"/>
                <w:szCs w:val="24"/>
                <w:lang w:val="id-ID"/>
              </w:rPr>
            </w:pPr>
          </w:p>
        </w:tc>
        <w:tc>
          <w:tcPr>
            <w:tcW w:w="667" w:type="dxa"/>
            <w:tcBorders>
              <w:left w:val="nil"/>
              <w:right w:val="nil"/>
            </w:tcBorders>
          </w:tcPr>
          <w:p w14:paraId="63050BE3" w14:textId="77777777" w:rsidR="008816DE" w:rsidRPr="004F0C2C" w:rsidRDefault="008816DE" w:rsidP="001875FC">
            <w:pPr>
              <w:jc w:val="both"/>
              <w:rPr>
                <w:rFonts w:ascii="Times New Roman" w:hAnsi="Times New Roman" w:cs="Times New Roman"/>
                <w:sz w:val="24"/>
                <w:szCs w:val="24"/>
                <w:lang w:val="id-ID"/>
              </w:rPr>
            </w:pPr>
          </w:p>
        </w:tc>
        <w:tc>
          <w:tcPr>
            <w:tcW w:w="709" w:type="dxa"/>
            <w:tcBorders>
              <w:left w:val="nil"/>
            </w:tcBorders>
          </w:tcPr>
          <w:p w14:paraId="53A5FC2C"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1C05EF35" w14:textId="77777777" w:rsidTr="001875FC">
        <w:tc>
          <w:tcPr>
            <w:tcW w:w="576" w:type="dxa"/>
          </w:tcPr>
          <w:p w14:paraId="13F65012"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5</w:t>
            </w:r>
          </w:p>
        </w:tc>
        <w:tc>
          <w:tcPr>
            <w:tcW w:w="3911" w:type="dxa"/>
          </w:tcPr>
          <w:p w14:paraId="6B6A91A9"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Kebijakan dan aturan pada OPD yang dibuat oleh pemerintah berguna dalam mengevaluasi kinerja</w:t>
            </w:r>
          </w:p>
        </w:tc>
        <w:tc>
          <w:tcPr>
            <w:tcW w:w="694" w:type="dxa"/>
          </w:tcPr>
          <w:p w14:paraId="7262F967" w14:textId="77777777" w:rsidR="008816DE" w:rsidRPr="004F0C2C" w:rsidRDefault="008816DE" w:rsidP="001875FC">
            <w:pPr>
              <w:jc w:val="both"/>
              <w:rPr>
                <w:rFonts w:ascii="Times New Roman" w:hAnsi="Times New Roman" w:cs="Times New Roman"/>
                <w:sz w:val="24"/>
                <w:szCs w:val="24"/>
                <w:lang w:val="id-ID"/>
              </w:rPr>
            </w:pPr>
          </w:p>
        </w:tc>
        <w:tc>
          <w:tcPr>
            <w:tcW w:w="685" w:type="dxa"/>
          </w:tcPr>
          <w:p w14:paraId="5A06CBBE" w14:textId="77777777" w:rsidR="008816DE" w:rsidRPr="004F0C2C" w:rsidRDefault="008816DE" w:rsidP="001875FC">
            <w:pPr>
              <w:jc w:val="both"/>
              <w:rPr>
                <w:rFonts w:ascii="Times New Roman" w:hAnsi="Times New Roman" w:cs="Times New Roman"/>
                <w:sz w:val="24"/>
                <w:szCs w:val="24"/>
                <w:lang w:val="id-ID"/>
              </w:rPr>
            </w:pPr>
          </w:p>
        </w:tc>
        <w:tc>
          <w:tcPr>
            <w:tcW w:w="725" w:type="dxa"/>
          </w:tcPr>
          <w:p w14:paraId="51C32472" w14:textId="77777777" w:rsidR="008816DE" w:rsidRPr="004F0C2C" w:rsidRDefault="008816DE" w:rsidP="001875FC">
            <w:pPr>
              <w:jc w:val="both"/>
              <w:rPr>
                <w:rFonts w:ascii="Times New Roman" w:hAnsi="Times New Roman" w:cs="Times New Roman"/>
                <w:sz w:val="24"/>
                <w:szCs w:val="24"/>
                <w:lang w:val="id-ID"/>
              </w:rPr>
            </w:pPr>
          </w:p>
        </w:tc>
        <w:tc>
          <w:tcPr>
            <w:tcW w:w="667" w:type="dxa"/>
          </w:tcPr>
          <w:p w14:paraId="4659FCE2" w14:textId="77777777" w:rsidR="008816DE" w:rsidRPr="004F0C2C" w:rsidRDefault="008816DE" w:rsidP="001875FC">
            <w:pPr>
              <w:jc w:val="both"/>
              <w:rPr>
                <w:rFonts w:ascii="Times New Roman" w:hAnsi="Times New Roman" w:cs="Times New Roman"/>
                <w:sz w:val="24"/>
                <w:szCs w:val="24"/>
                <w:lang w:val="id-ID"/>
              </w:rPr>
            </w:pPr>
          </w:p>
        </w:tc>
        <w:tc>
          <w:tcPr>
            <w:tcW w:w="709" w:type="dxa"/>
          </w:tcPr>
          <w:p w14:paraId="05475148"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0A30C5FA" w14:textId="77777777" w:rsidTr="001875FC">
        <w:tc>
          <w:tcPr>
            <w:tcW w:w="576" w:type="dxa"/>
            <w:tcBorders>
              <w:bottom w:val="single" w:sz="4" w:space="0" w:color="auto"/>
            </w:tcBorders>
          </w:tcPr>
          <w:p w14:paraId="2AB672A3"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6</w:t>
            </w:r>
          </w:p>
        </w:tc>
        <w:tc>
          <w:tcPr>
            <w:tcW w:w="3911" w:type="dxa"/>
            <w:tcBorders>
              <w:bottom w:val="single" w:sz="4" w:space="0" w:color="auto"/>
            </w:tcBorders>
          </w:tcPr>
          <w:p w14:paraId="34589B67"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Mampu mempertanggungjawabkan terhadap dampak yang ditimbulkan dari kebijakan yang sudah ditetapkan</w:t>
            </w:r>
          </w:p>
        </w:tc>
        <w:tc>
          <w:tcPr>
            <w:tcW w:w="694" w:type="dxa"/>
            <w:tcBorders>
              <w:bottom w:val="single" w:sz="4" w:space="0" w:color="auto"/>
            </w:tcBorders>
          </w:tcPr>
          <w:p w14:paraId="464E7D22" w14:textId="77777777" w:rsidR="008816DE" w:rsidRPr="004F0C2C" w:rsidRDefault="008816DE" w:rsidP="001875FC">
            <w:pPr>
              <w:jc w:val="both"/>
              <w:rPr>
                <w:rFonts w:ascii="Times New Roman" w:hAnsi="Times New Roman" w:cs="Times New Roman"/>
                <w:sz w:val="24"/>
                <w:szCs w:val="24"/>
                <w:lang w:val="id-ID"/>
              </w:rPr>
            </w:pPr>
          </w:p>
        </w:tc>
        <w:tc>
          <w:tcPr>
            <w:tcW w:w="685" w:type="dxa"/>
            <w:tcBorders>
              <w:bottom w:val="single" w:sz="4" w:space="0" w:color="auto"/>
            </w:tcBorders>
          </w:tcPr>
          <w:p w14:paraId="4C235C77" w14:textId="77777777" w:rsidR="008816DE" w:rsidRPr="004F0C2C" w:rsidRDefault="008816DE" w:rsidP="001875FC">
            <w:pPr>
              <w:jc w:val="both"/>
              <w:rPr>
                <w:rFonts w:ascii="Times New Roman" w:hAnsi="Times New Roman" w:cs="Times New Roman"/>
                <w:sz w:val="24"/>
                <w:szCs w:val="24"/>
                <w:lang w:val="id-ID"/>
              </w:rPr>
            </w:pPr>
          </w:p>
        </w:tc>
        <w:tc>
          <w:tcPr>
            <w:tcW w:w="725" w:type="dxa"/>
            <w:tcBorders>
              <w:bottom w:val="single" w:sz="4" w:space="0" w:color="auto"/>
            </w:tcBorders>
          </w:tcPr>
          <w:p w14:paraId="039F1647" w14:textId="77777777" w:rsidR="008816DE" w:rsidRPr="004F0C2C" w:rsidRDefault="008816DE" w:rsidP="001875FC">
            <w:pPr>
              <w:jc w:val="both"/>
              <w:rPr>
                <w:rFonts w:ascii="Times New Roman" w:hAnsi="Times New Roman" w:cs="Times New Roman"/>
                <w:sz w:val="24"/>
                <w:szCs w:val="24"/>
                <w:lang w:val="id-ID"/>
              </w:rPr>
            </w:pPr>
          </w:p>
        </w:tc>
        <w:tc>
          <w:tcPr>
            <w:tcW w:w="667" w:type="dxa"/>
            <w:tcBorders>
              <w:bottom w:val="single" w:sz="4" w:space="0" w:color="auto"/>
            </w:tcBorders>
          </w:tcPr>
          <w:p w14:paraId="09265B7E" w14:textId="77777777" w:rsidR="008816DE" w:rsidRPr="004F0C2C" w:rsidRDefault="008816DE" w:rsidP="001875FC">
            <w:pPr>
              <w:jc w:val="both"/>
              <w:rPr>
                <w:rFonts w:ascii="Times New Roman" w:hAnsi="Times New Roman" w:cs="Times New Roman"/>
                <w:sz w:val="24"/>
                <w:szCs w:val="24"/>
                <w:lang w:val="id-ID"/>
              </w:rPr>
            </w:pPr>
          </w:p>
        </w:tc>
        <w:tc>
          <w:tcPr>
            <w:tcW w:w="709" w:type="dxa"/>
            <w:tcBorders>
              <w:bottom w:val="single" w:sz="4" w:space="0" w:color="auto"/>
            </w:tcBorders>
          </w:tcPr>
          <w:p w14:paraId="1F909F02"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33D7C638" w14:textId="77777777" w:rsidTr="001875FC">
        <w:tc>
          <w:tcPr>
            <w:tcW w:w="576" w:type="dxa"/>
            <w:tcBorders>
              <w:right w:val="nil"/>
            </w:tcBorders>
          </w:tcPr>
          <w:p w14:paraId="0C27CEC8" w14:textId="77777777" w:rsidR="008816DE" w:rsidRPr="004F0C2C" w:rsidRDefault="008816DE" w:rsidP="001875FC">
            <w:pPr>
              <w:jc w:val="both"/>
              <w:rPr>
                <w:rFonts w:ascii="Times New Roman" w:hAnsi="Times New Roman" w:cs="Times New Roman"/>
                <w:b/>
                <w:bCs/>
                <w:sz w:val="24"/>
                <w:szCs w:val="24"/>
                <w:lang w:val="id-ID"/>
              </w:rPr>
            </w:pPr>
          </w:p>
        </w:tc>
        <w:tc>
          <w:tcPr>
            <w:tcW w:w="3911" w:type="dxa"/>
            <w:tcBorders>
              <w:left w:val="nil"/>
              <w:right w:val="nil"/>
            </w:tcBorders>
          </w:tcPr>
          <w:p w14:paraId="6E3482A7" w14:textId="77777777" w:rsidR="008816DE" w:rsidRPr="004F0C2C" w:rsidRDefault="008816DE" w:rsidP="001875FC">
            <w:pPr>
              <w:jc w:val="both"/>
              <w:rPr>
                <w:rFonts w:ascii="Times New Roman" w:hAnsi="Times New Roman" w:cs="Times New Roman"/>
                <w:b/>
                <w:bCs/>
                <w:sz w:val="24"/>
                <w:szCs w:val="24"/>
              </w:rPr>
            </w:pPr>
            <w:r w:rsidRPr="004F0C2C">
              <w:rPr>
                <w:rFonts w:ascii="Times New Roman" w:hAnsi="Times New Roman" w:cs="Times New Roman"/>
                <w:b/>
                <w:bCs/>
                <w:sz w:val="24"/>
                <w:szCs w:val="24"/>
              </w:rPr>
              <w:t>AKUNTABILITAS PROGRAM</w:t>
            </w:r>
          </w:p>
        </w:tc>
        <w:tc>
          <w:tcPr>
            <w:tcW w:w="694" w:type="dxa"/>
            <w:tcBorders>
              <w:left w:val="nil"/>
              <w:right w:val="nil"/>
            </w:tcBorders>
          </w:tcPr>
          <w:p w14:paraId="6F85431E" w14:textId="77777777" w:rsidR="008816DE" w:rsidRPr="004F0C2C" w:rsidRDefault="008816DE" w:rsidP="001875FC">
            <w:pPr>
              <w:jc w:val="both"/>
              <w:rPr>
                <w:rFonts w:ascii="Times New Roman" w:hAnsi="Times New Roman" w:cs="Times New Roman"/>
                <w:b/>
                <w:bCs/>
                <w:sz w:val="24"/>
                <w:szCs w:val="24"/>
                <w:lang w:val="id-ID"/>
              </w:rPr>
            </w:pPr>
          </w:p>
        </w:tc>
        <w:tc>
          <w:tcPr>
            <w:tcW w:w="685" w:type="dxa"/>
            <w:tcBorders>
              <w:left w:val="nil"/>
              <w:right w:val="nil"/>
            </w:tcBorders>
          </w:tcPr>
          <w:p w14:paraId="666CB8E0" w14:textId="77777777" w:rsidR="008816DE" w:rsidRPr="004F0C2C" w:rsidRDefault="008816DE" w:rsidP="001875FC">
            <w:pPr>
              <w:jc w:val="both"/>
              <w:rPr>
                <w:rFonts w:ascii="Times New Roman" w:hAnsi="Times New Roman" w:cs="Times New Roman"/>
                <w:b/>
                <w:bCs/>
                <w:sz w:val="24"/>
                <w:szCs w:val="24"/>
                <w:lang w:val="id-ID"/>
              </w:rPr>
            </w:pPr>
          </w:p>
        </w:tc>
        <w:tc>
          <w:tcPr>
            <w:tcW w:w="725" w:type="dxa"/>
            <w:tcBorders>
              <w:left w:val="nil"/>
              <w:right w:val="nil"/>
            </w:tcBorders>
          </w:tcPr>
          <w:p w14:paraId="73FD67A0" w14:textId="77777777" w:rsidR="008816DE" w:rsidRPr="004F0C2C" w:rsidRDefault="008816DE" w:rsidP="001875FC">
            <w:pPr>
              <w:jc w:val="both"/>
              <w:rPr>
                <w:rFonts w:ascii="Times New Roman" w:hAnsi="Times New Roman" w:cs="Times New Roman"/>
                <w:b/>
                <w:bCs/>
                <w:sz w:val="24"/>
                <w:szCs w:val="24"/>
                <w:lang w:val="id-ID"/>
              </w:rPr>
            </w:pPr>
          </w:p>
        </w:tc>
        <w:tc>
          <w:tcPr>
            <w:tcW w:w="667" w:type="dxa"/>
            <w:tcBorders>
              <w:left w:val="nil"/>
              <w:right w:val="nil"/>
            </w:tcBorders>
          </w:tcPr>
          <w:p w14:paraId="5B7D67CC" w14:textId="77777777" w:rsidR="008816DE" w:rsidRPr="004F0C2C" w:rsidRDefault="008816DE" w:rsidP="001875FC">
            <w:pPr>
              <w:jc w:val="both"/>
              <w:rPr>
                <w:rFonts w:ascii="Times New Roman" w:hAnsi="Times New Roman" w:cs="Times New Roman"/>
                <w:b/>
                <w:bCs/>
                <w:sz w:val="24"/>
                <w:szCs w:val="24"/>
                <w:lang w:val="id-ID"/>
              </w:rPr>
            </w:pPr>
          </w:p>
        </w:tc>
        <w:tc>
          <w:tcPr>
            <w:tcW w:w="709" w:type="dxa"/>
            <w:tcBorders>
              <w:left w:val="nil"/>
            </w:tcBorders>
          </w:tcPr>
          <w:p w14:paraId="7503F4EB" w14:textId="77777777" w:rsidR="008816DE" w:rsidRPr="004F0C2C" w:rsidRDefault="008816DE" w:rsidP="001875FC">
            <w:pPr>
              <w:jc w:val="both"/>
              <w:rPr>
                <w:rFonts w:ascii="Times New Roman" w:hAnsi="Times New Roman" w:cs="Times New Roman"/>
                <w:b/>
                <w:bCs/>
                <w:sz w:val="24"/>
                <w:szCs w:val="24"/>
                <w:lang w:val="id-ID"/>
              </w:rPr>
            </w:pPr>
          </w:p>
        </w:tc>
      </w:tr>
      <w:tr w:rsidR="008816DE" w:rsidRPr="004F0C2C" w14:paraId="42F1590B" w14:textId="77777777" w:rsidTr="001875FC">
        <w:tc>
          <w:tcPr>
            <w:tcW w:w="576" w:type="dxa"/>
          </w:tcPr>
          <w:p w14:paraId="77DC2D14"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7</w:t>
            </w:r>
          </w:p>
        </w:tc>
        <w:tc>
          <w:tcPr>
            <w:tcW w:w="3911" w:type="dxa"/>
          </w:tcPr>
          <w:p w14:paraId="54BA5731"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Pelaksanaan program yang dilakukan OPD dalam melakukan penyusunan anggaran benar-benar dirasakan manfaatnya untuk meningkatkan kinerja</w:t>
            </w:r>
          </w:p>
        </w:tc>
        <w:tc>
          <w:tcPr>
            <w:tcW w:w="694" w:type="dxa"/>
          </w:tcPr>
          <w:p w14:paraId="0BAFE79E" w14:textId="77777777" w:rsidR="008816DE" w:rsidRPr="004F0C2C" w:rsidRDefault="008816DE" w:rsidP="001875FC">
            <w:pPr>
              <w:jc w:val="both"/>
              <w:rPr>
                <w:rFonts w:ascii="Times New Roman" w:hAnsi="Times New Roman" w:cs="Times New Roman"/>
                <w:sz w:val="24"/>
                <w:szCs w:val="24"/>
                <w:lang w:val="id-ID"/>
              </w:rPr>
            </w:pPr>
          </w:p>
        </w:tc>
        <w:tc>
          <w:tcPr>
            <w:tcW w:w="685" w:type="dxa"/>
          </w:tcPr>
          <w:p w14:paraId="765552B1" w14:textId="77777777" w:rsidR="008816DE" w:rsidRPr="004F0C2C" w:rsidRDefault="008816DE" w:rsidP="001875FC">
            <w:pPr>
              <w:jc w:val="both"/>
              <w:rPr>
                <w:rFonts w:ascii="Times New Roman" w:hAnsi="Times New Roman" w:cs="Times New Roman"/>
                <w:sz w:val="24"/>
                <w:szCs w:val="24"/>
                <w:lang w:val="id-ID"/>
              </w:rPr>
            </w:pPr>
          </w:p>
        </w:tc>
        <w:tc>
          <w:tcPr>
            <w:tcW w:w="725" w:type="dxa"/>
          </w:tcPr>
          <w:p w14:paraId="42523647" w14:textId="77777777" w:rsidR="008816DE" w:rsidRPr="004F0C2C" w:rsidRDefault="008816DE" w:rsidP="001875FC">
            <w:pPr>
              <w:jc w:val="both"/>
              <w:rPr>
                <w:rFonts w:ascii="Times New Roman" w:hAnsi="Times New Roman" w:cs="Times New Roman"/>
                <w:sz w:val="24"/>
                <w:szCs w:val="24"/>
                <w:lang w:val="id-ID"/>
              </w:rPr>
            </w:pPr>
          </w:p>
        </w:tc>
        <w:tc>
          <w:tcPr>
            <w:tcW w:w="667" w:type="dxa"/>
          </w:tcPr>
          <w:p w14:paraId="66F923DF" w14:textId="77777777" w:rsidR="008816DE" w:rsidRPr="004F0C2C" w:rsidRDefault="008816DE" w:rsidP="001875FC">
            <w:pPr>
              <w:jc w:val="both"/>
              <w:rPr>
                <w:rFonts w:ascii="Times New Roman" w:hAnsi="Times New Roman" w:cs="Times New Roman"/>
                <w:sz w:val="24"/>
                <w:szCs w:val="24"/>
                <w:lang w:val="id-ID"/>
              </w:rPr>
            </w:pPr>
          </w:p>
        </w:tc>
        <w:tc>
          <w:tcPr>
            <w:tcW w:w="709" w:type="dxa"/>
          </w:tcPr>
          <w:p w14:paraId="7EE2194B"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55A0BBC5" w14:textId="77777777" w:rsidTr="001875FC">
        <w:tc>
          <w:tcPr>
            <w:tcW w:w="576" w:type="dxa"/>
            <w:tcBorders>
              <w:bottom w:val="single" w:sz="4" w:space="0" w:color="auto"/>
            </w:tcBorders>
          </w:tcPr>
          <w:p w14:paraId="3FF1CC25"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8</w:t>
            </w:r>
          </w:p>
        </w:tc>
        <w:tc>
          <w:tcPr>
            <w:tcW w:w="3911" w:type="dxa"/>
            <w:tcBorders>
              <w:bottom w:val="single" w:sz="4" w:space="0" w:color="auto"/>
            </w:tcBorders>
          </w:tcPr>
          <w:p w14:paraId="3A31766B"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Program dirancang dengan mempertimbangkan prinsip efektivitas bahwa kegiatan yang dilaksanakan harus dapat mencapai target yang telah ditetapkan</w:t>
            </w:r>
          </w:p>
        </w:tc>
        <w:tc>
          <w:tcPr>
            <w:tcW w:w="694" w:type="dxa"/>
            <w:tcBorders>
              <w:bottom w:val="single" w:sz="4" w:space="0" w:color="auto"/>
            </w:tcBorders>
          </w:tcPr>
          <w:p w14:paraId="1698AB95" w14:textId="77777777" w:rsidR="008816DE" w:rsidRPr="004F0C2C" w:rsidRDefault="008816DE" w:rsidP="001875FC">
            <w:pPr>
              <w:jc w:val="both"/>
              <w:rPr>
                <w:rFonts w:ascii="Times New Roman" w:hAnsi="Times New Roman" w:cs="Times New Roman"/>
                <w:sz w:val="24"/>
                <w:szCs w:val="24"/>
                <w:lang w:val="id-ID"/>
              </w:rPr>
            </w:pPr>
          </w:p>
        </w:tc>
        <w:tc>
          <w:tcPr>
            <w:tcW w:w="685" w:type="dxa"/>
            <w:tcBorders>
              <w:bottom w:val="single" w:sz="4" w:space="0" w:color="auto"/>
            </w:tcBorders>
          </w:tcPr>
          <w:p w14:paraId="79FB3C41" w14:textId="77777777" w:rsidR="008816DE" w:rsidRPr="004F0C2C" w:rsidRDefault="008816DE" w:rsidP="001875FC">
            <w:pPr>
              <w:jc w:val="both"/>
              <w:rPr>
                <w:rFonts w:ascii="Times New Roman" w:hAnsi="Times New Roman" w:cs="Times New Roman"/>
                <w:sz w:val="24"/>
                <w:szCs w:val="24"/>
                <w:lang w:val="id-ID"/>
              </w:rPr>
            </w:pPr>
          </w:p>
        </w:tc>
        <w:tc>
          <w:tcPr>
            <w:tcW w:w="725" w:type="dxa"/>
            <w:tcBorders>
              <w:bottom w:val="single" w:sz="4" w:space="0" w:color="auto"/>
            </w:tcBorders>
          </w:tcPr>
          <w:p w14:paraId="3643949B" w14:textId="77777777" w:rsidR="008816DE" w:rsidRPr="004F0C2C" w:rsidRDefault="008816DE" w:rsidP="001875FC">
            <w:pPr>
              <w:jc w:val="both"/>
              <w:rPr>
                <w:rFonts w:ascii="Times New Roman" w:hAnsi="Times New Roman" w:cs="Times New Roman"/>
                <w:sz w:val="24"/>
                <w:szCs w:val="24"/>
                <w:lang w:val="id-ID"/>
              </w:rPr>
            </w:pPr>
          </w:p>
        </w:tc>
        <w:tc>
          <w:tcPr>
            <w:tcW w:w="667" w:type="dxa"/>
            <w:tcBorders>
              <w:bottom w:val="single" w:sz="4" w:space="0" w:color="auto"/>
            </w:tcBorders>
          </w:tcPr>
          <w:p w14:paraId="59A8D60C" w14:textId="77777777" w:rsidR="008816DE" w:rsidRPr="004F0C2C" w:rsidRDefault="008816DE" w:rsidP="001875FC">
            <w:pPr>
              <w:jc w:val="both"/>
              <w:rPr>
                <w:rFonts w:ascii="Times New Roman" w:hAnsi="Times New Roman" w:cs="Times New Roman"/>
                <w:sz w:val="24"/>
                <w:szCs w:val="24"/>
                <w:lang w:val="id-ID"/>
              </w:rPr>
            </w:pPr>
          </w:p>
        </w:tc>
        <w:tc>
          <w:tcPr>
            <w:tcW w:w="709" w:type="dxa"/>
            <w:tcBorders>
              <w:bottom w:val="single" w:sz="4" w:space="0" w:color="auto"/>
            </w:tcBorders>
          </w:tcPr>
          <w:p w14:paraId="3D287F19"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5D7344AF" w14:textId="77777777" w:rsidTr="001875FC">
        <w:tc>
          <w:tcPr>
            <w:tcW w:w="576" w:type="dxa"/>
            <w:tcBorders>
              <w:right w:val="nil"/>
            </w:tcBorders>
          </w:tcPr>
          <w:p w14:paraId="12505EAB" w14:textId="77777777" w:rsidR="008816DE" w:rsidRPr="004F0C2C" w:rsidRDefault="008816DE" w:rsidP="001875FC">
            <w:pPr>
              <w:jc w:val="both"/>
              <w:rPr>
                <w:rFonts w:ascii="Times New Roman" w:hAnsi="Times New Roman" w:cs="Times New Roman"/>
                <w:sz w:val="24"/>
                <w:szCs w:val="24"/>
              </w:rPr>
            </w:pPr>
          </w:p>
        </w:tc>
        <w:tc>
          <w:tcPr>
            <w:tcW w:w="3911" w:type="dxa"/>
            <w:tcBorders>
              <w:left w:val="nil"/>
              <w:right w:val="nil"/>
            </w:tcBorders>
          </w:tcPr>
          <w:p w14:paraId="304C8164" w14:textId="77777777" w:rsidR="008816DE" w:rsidRPr="004F0C2C" w:rsidRDefault="008816DE" w:rsidP="001875FC">
            <w:pPr>
              <w:jc w:val="both"/>
              <w:rPr>
                <w:rFonts w:ascii="Times New Roman" w:hAnsi="Times New Roman" w:cs="Times New Roman"/>
                <w:b/>
                <w:bCs/>
                <w:sz w:val="24"/>
                <w:szCs w:val="24"/>
              </w:rPr>
            </w:pPr>
            <w:r w:rsidRPr="004F0C2C">
              <w:rPr>
                <w:rFonts w:ascii="Times New Roman" w:hAnsi="Times New Roman" w:cs="Times New Roman"/>
                <w:b/>
                <w:bCs/>
                <w:sz w:val="24"/>
                <w:szCs w:val="24"/>
              </w:rPr>
              <w:t>AKUNTABILITAS PROSES</w:t>
            </w:r>
          </w:p>
        </w:tc>
        <w:tc>
          <w:tcPr>
            <w:tcW w:w="694" w:type="dxa"/>
            <w:tcBorders>
              <w:left w:val="nil"/>
              <w:right w:val="nil"/>
            </w:tcBorders>
          </w:tcPr>
          <w:p w14:paraId="020CA6CF" w14:textId="77777777" w:rsidR="008816DE" w:rsidRPr="004F0C2C" w:rsidRDefault="008816DE" w:rsidP="001875FC">
            <w:pPr>
              <w:jc w:val="both"/>
              <w:rPr>
                <w:rFonts w:ascii="Times New Roman" w:hAnsi="Times New Roman" w:cs="Times New Roman"/>
                <w:sz w:val="24"/>
                <w:szCs w:val="24"/>
                <w:lang w:val="id-ID"/>
              </w:rPr>
            </w:pPr>
          </w:p>
        </w:tc>
        <w:tc>
          <w:tcPr>
            <w:tcW w:w="685" w:type="dxa"/>
            <w:tcBorders>
              <w:left w:val="nil"/>
              <w:right w:val="nil"/>
            </w:tcBorders>
          </w:tcPr>
          <w:p w14:paraId="3A67FFA2" w14:textId="77777777" w:rsidR="008816DE" w:rsidRPr="004F0C2C" w:rsidRDefault="008816DE" w:rsidP="001875FC">
            <w:pPr>
              <w:jc w:val="both"/>
              <w:rPr>
                <w:rFonts w:ascii="Times New Roman" w:hAnsi="Times New Roman" w:cs="Times New Roman"/>
                <w:sz w:val="24"/>
                <w:szCs w:val="24"/>
                <w:lang w:val="id-ID"/>
              </w:rPr>
            </w:pPr>
          </w:p>
        </w:tc>
        <w:tc>
          <w:tcPr>
            <w:tcW w:w="725" w:type="dxa"/>
            <w:tcBorders>
              <w:left w:val="nil"/>
              <w:right w:val="nil"/>
            </w:tcBorders>
          </w:tcPr>
          <w:p w14:paraId="42C6B8AE" w14:textId="77777777" w:rsidR="008816DE" w:rsidRPr="004F0C2C" w:rsidRDefault="008816DE" w:rsidP="001875FC">
            <w:pPr>
              <w:jc w:val="both"/>
              <w:rPr>
                <w:rFonts w:ascii="Times New Roman" w:hAnsi="Times New Roman" w:cs="Times New Roman"/>
                <w:sz w:val="24"/>
                <w:szCs w:val="24"/>
                <w:lang w:val="id-ID"/>
              </w:rPr>
            </w:pPr>
          </w:p>
        </w:tc>
        <w:tc>
          <w:tcPr>
            <w:tcW w:w="667" w:type="dxa"/>
            <w:tcBorders>
              <w:left w:val="nil"/>
              <w:right w:val="nil"/>
            </w:tcBorders>
          </w:tcPr>
          <w:p w14:paraId="5CA7B8FC" w14:textId="77777777" w:rsidR="008816DE" w:rsidRPr="004F0C2C" w:rsidRDefault="008816DE" w:rsidP="001875FC">
            <w:pPr>
              <w:jc w:val="both"/>
              <w:rPr>
                <w:rFonts w:ascii="Times New Roman" w:hAnsi="Times New Roman" w:cs="Times New Roman"/>
                <w:sz w:val="24"/>
                <w:szCs w:val="24"/>
                <w:lang w:val="id-ID"/>
              </w:rPr>
            </w:pPr>
          </w:p>
        </w:tc>
        <w:tc>
          <w:tcPr>
            <w:tcW w:w="709" w:type="dxa"/>
            <w:tcBorders>
              <w:left w:val="nil"/>
            </w:tcBorders>
          </w:tcPr>
          <w:p w14:paraId="29708A38"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0F2F55CD" w14:textId="77777777" w:rsidTr="001875FC">
        <w:tc>
          <w:tcPr>
            <w:tcW w:w="576" w:type="dxa"/>
          </w:tcPr>
          <w:p w14:paraId="2A1ECC36"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9</w:t>
            </w:r>
          </w:p>
        </w:tc>
        <w:tc>
          <w:tcPr>
            <w:tcW w:w="3911" w:type="dxa"/>
          </w:tcPr>
          <w:p w14:paraId="7A8CF6E6" w14:textId="77777777" w:rsidR="008816DE"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Laporan keuangan BPKAD disampaikan kepada BPK untuk dilakukan pemeriksaan</w:t>
            </w:r>
          </w:p>
          <w:p w14:paraId="0CE8DA1B" w14:textId="77777777" w:rsidR="008816DE" w:rsidRDefault="008816DE" w:rsidP="001875FC">
            <w:pPr>
              <w:jc w:val="both"/>
              <w:rPr>
                <w:rFonts w:ascii="Times New Roman" w:hAnsi="Times New Roman" w:cs="Times New Roman"/>
                <w:sz w:val="24"/>
                <w:szCs w:val="24"/>
              </w:rPr>
            </w:pPr>
          </w:p>
          <w:p w14:paraId="5C03FDB9" w14:textId="77777777" w:rsidR="008816DE" w:rsidRPr="004F0C2C" w:rsidRDefault="008816DE" w:rsidP="001875FC">
            <w:pPr>
              <w:jc w:val="both"/>
              <w:rPr>
                <w:rFonts w:ascii="Times New Roman" w:hAnsi="Times New Roman" w:cs="Times New Roman"/>
                <w:sz w:val="24"/>
                <w:szCs w:val="24"/>
              </w:rPr>
            </w:pPr>
          </w:p>
        </w:tc>
        <w:tc>
          <w:tcPr>
            <w:tcW w:w="694" w:type="dxa"/>
          </w:tcPr>
          <w:p w14:paraId="202979BA" w14:textId="77777777" w:rsidR="008816DE" w:rsidRPr="004F0C2C" w:rsidRDefault="008816DE" w:rsidP="001875FC">
            <w:pPr>
              <w:jc w:val="both"/>
              <w:rPr>
                <w:rFonts w:ascii="Times New Roman" w:hAnsi="Times New Roman" w:cs="Times New Roman"/>
                <w:sz w:val="24"/>
                <w:szCs w:val="24"/>
                <w:lang w:val="id-ID"/>
              </w:rPr>
            </w:pPr>
          </w:p>
        </w:tc>
        <w:tc>
          <w:tcPr>
            <w:tcW w:w="685" w:type="dxa"/>
          </w:tcPr>
          <w:p w14:paraId="722F8E0A" w14:textId="77777777" w:rsidR="008816DE" w:rsidRPr="004F0C2C" w:rsidRDefault="008816DE" w:rsidP="001875FC">
            <w:pPr>
              <w:jc w:val="both"/>
              <w:rPr>
                <w:rFonts w:ascii="Times New Roman" w:hAnsi="Times New Roman" w:cs="Times New Roman"/>
                <w:sz w:val="24"/>
                <w:szCs w:val="24"/>
                <w:lang w:val="id-ID"/>
              </w:rPr>
            </w:pPr>
          </w:p>
        </w:tc>
        <w:tc>
          <w:tcPr>
            <w:tcW w:w="725" w:type="dxa"/>
          </w:tcPr>
          <w:p w14:paraId="2568FBB0" w14:textId="77777777" w:rsidR="008816DE" w:rsidRPr="004F0C2C" w:rsidRDefault="008816DE" w:rsidP="001875FC">
            <w:pPr>
              <w:jc w:val="both"/>
              <w:rPr>
                <w:rFonts w:ascii="Times New Roman" w:hAnsi="Times New Roman" w:cs="Times New Roman"/>
                <w:sz w:val="24"/>
                <w:szCs w:val="24"/>
                <w:lang w:val="id-ID"/>
              </w:rPr>
            </w:pPr>
          </w:p>
        </w:tc>
        <w:tc>
          <w:tcPr>
            <w:tcW w:w="667" w:type="dxa"/>
          </w:tcPr>
          <w:p w14:paraId="478C51B3" w14:textId="77777777" w:rsidR="008816DE" w:rsidRPr="004F0C2C" w:rsidRDefault="008816DE" w:rsidP="001875FC">
            <w:pPr>
              <w:jc w:val="both"/>
              <w:rPr>
                <w:rFonts w:ascii="Times New Roman" w:hAnsi="Times New Roman" w:cs="Times New Roman"/>
                <w:sz w:val="24"/>
                <w:szCs w:val="24"/>
                <w:lang w:val="id-ID"/>
              </w:rPr>
            </w:pPr>
          </w:p>
        </w:tc>
        <w:tc>
          <w:tcPr>
            <w:tcW w:w="709" w:type="dxa"/>
          </w:tcPr>
          <w:p w14:paraId="6D2713CB"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151FC07E" w14:textId="77777777" w:rsidTr="001875FC">
        <w:tc>
          <w:tcPr>
            <w:tcW w:w="576" w:type="dxa"/>
          </w:tcPr>
          <w:p w14:paraId="25FB411D"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lastRenderedPageBreak/>
              <w:t>10</w:t>
            </w:r>
          </w:p>
        </w:tc>
        <w:tc>
          <w:tcPr>
            <w:tcW w:w="3911" w:type="dxa"/>
          </w:tcPr>
          <w:p w14:paraId="32FDAC62"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Laporan keuangan BPKAD di review oleh inspektorat sebelum diserahkan ke BPK</w:t>
            </w:r>
          </w:p>
        </w:tc>
        <w:tc>
          <w:tcPr>
            <w:tcW w:w="694" w:type="dxa"/>
          </w:tcPr>
          <w:p w14:paraId="48CB03F1" w14:textId="77777777" w:rsidR="008816DE" w:rsidRPr="004F0C2C" w:rsidRDefault="008816DE" w:rsidP="001875FC">
            <w:pPr>
              <w:jc w:val="both"/>
              <w:rPr>
                <w:rFonts w:ascii="Times New Roman" w:hAnsi="Times New Roman" w:cs="Times New Roman"/>
                <w:sz w:val="24"/>
                <w:szCs w:val="24"/>
                <w:lang w:val="id-ID"/>
              </w:rPr>
            </w:pPr>
          </w:p>
        </w:tc>
        <w:tc>
          <w:tcPr>
            <w:tcW w:w="685" w:type="dxa"/>
          </w:tcPr>
          <w:p w14:paraId="2F63144F" w14:textId="77777777" w:rsidR="008816DE" w:rsidRPr="004F0C2C" w:rsidRDefault="008816DE" w:rsidP="001875FC">
            <w:pPr>
              <w:jc w:val="both"/>
              <w:rPr>
                <w:rFonts w:ascii="Times New Roman" w:hAnsi="Times New Roman" w:cs="Times New Roman"/>
                <w:sz w:val="24"/>
                <w:szCs w:val="24"/>
                <w:lang w:val="id-ID"/>
              </w:rPr>
            </w:pPr>
          </w:p>
        </w:tc>
        <w:tc>
          <w:tcPr>
            <w:tcW w:w="725" w:type="dxa"/>
          </w:tcPr>
          <w:p w14:paraId="070EF9C9" w14:textId="77777777" w:rsidR="008816DE" w:rsidRPr="004F0C2C" w:rsidRDefault="008816DE" w:rsidP="001875FC">
            <w:pPr>
              <w:jc w:val="both"/>
              <w:rPr>
                <w:rFonts w:ascii="Times New Roman" w:hAnsi="Times New Roman" w:cs="Times New Roman"/>
                <w:sz w:val="24"/>
                <w:szCs w:val="24"/>
                <w:lang w:val="id-ID"/>
              </w:rPr>
            </w:pPr>
          </w:p>
        </w:tc>
        <w:tc>
          <w:tcPr>
            <w:tcW w:w="667" w:type="dxa"/>
          </w:tcPr>
          <w:p w14:paraId="64915AC0" w14:textId="77777777" w:rsidR="008816DE" w:rsidRPr="004F0C2C" w:rsidRDefault="008816DE" w:rsidP="001875FC">
            <w:pPr>
              <w:jc w:val="both"/>
              <w:rPr>
                <w:rFonts w:ascii="Times New Roman" w:hAnsi="Times New Roman" w:cs="Times New Roman"/>
                <w:sz w:val="24"/>
                <w:szCs w:val="24"/>
                <w:lang w:val="id-ID"/>
              </w:rPr>
            </w:pPr>
          </w:p>
        </w:tc>
        <w:tc>
          <w:tcPr>
            <w:tcW w:w="709" w:type="dxa"/>
          </w:tcPr>
          <w:p w14:paraId="37536393" w14:textId="77777777" w:rsidR="008816DE" w:rsidRPr="004F0C2C" w:rsidRDefault="008816DE" w:rsidP="001875FC">
            <w:pPr>
              <w:jc w:val="both"/>
              <w:rPr>
                <w:rFonts w:ascii="Times New Roman" w:hAnsi="Times New Roman" w:cs="Times New Roman"/>
                <w:sz w:val="24"/>
                <w:szCs w:val="24"/>
                <w:lang w:val="id-ID"/>
              </w:rPr>
            </w:pPr>
          </w:p>
        </w:tc>
      </w:tr>
    </w:tbl>
    <w:p w14:paraId="7E285D30" w14:textId="77777777" w:rsidR="008816DE" w:rsidRDefault="008816DE" w:rsidP="008816DE">
      <w:pPr>
        <w:spacing w:line="240" w:lineRule="auto"/>
        <w:jc w:val="both"/>
        <w:rPr>
          <w:rFonts w:ascii="Times New Roman" w:hAnsi="Times New Roman" w:cs="Times New Roman"/>
          <w:b/>
          <w:sz w:val="24"/>
          <w:szCs w:val="24"/>
          <w:lang w:val="id-ID"/>
        </w:rPr>
      </w:pPr>
    </w:p>
    <w:p w14:paraId="6D8BFC36" w14:textId="77777777" w:rsidR="008816DE" w:rsidRPr="004F0C2C" w:rsidRDefault="008816DE" w:rsidP="008816DE">
      <w:pPr>
        <w:spacing w:line="240" w:lineRule="auto"/>
        <w:jc w:val="both"/>
        <w:rPr>
          <w:rFonts w:ascii="Times New Roman" w:hAnsi="Times New Roman" w:cs="Times New Roman"/>
          <w:b/>
          <w:sz w:val="24"/>
          <w:szCs w:val="24"/>
        </w:rPr>
      </w:pPr>
      <w:r w:rsidRPr="004F0C2C">
        <w:rPr>
          <w:rFonts w:ascii="Times New Roman" w:hAnsi="Times New Roman" w:cs="Times New Roman"/>
          <w:b/>
          <w:sz w:val="24"/>
          <w:szCs w:val="24"/>
          <w:lang w:val="id-ID"/>
        </w:rPr>
        <w:t>SISTEM PENGENDALIAN INTERNAL</w:t>
      </w:r>
      <w:r w:rsidRPr="004F0C2C">
        <w:rPr>
          <w:rFonts w:ascii="Times New Roman" w:hAnsi="Times New Roman" w:cs="Times New Roman"/>
          <w:b/>
          <w:sz w:val="24"/>
          <w:szCs w:val="24"/>
        </w:rPr>
        <w:t xml:space="preserve"> (X1)</w:t>
      </w:r>
    </w:p>
    <w:tbl>
      <w:tblPr>
        <w:tblStyle w:val="TableGrid"/>
        <w:tblW w:w="0" w:type="auto"/>
        <w:tblInd w:w="108" w:type="dxa"/>
        <w:tblLook w:val="04A0" w:firstRow="1" w:lastRow="0" w:firstColumn="1" w:lastColumn="0" w:noHBand="0" w:noVBand="1"/>
      </w:tblPr>
      <w:tblGrid>
        <w:gridCol w:w="577"/>
        <w:gridCol w:w="3842"/>
        <w:gridCol w:w="678"/>
        <w:gridCol w:w="659"/>
        <w:gridCol w:w="682"/>
        <w:gridCol w:w="681"/>
        <w:gridCol w:w="700"/>
      </w:tblGrid>
      <w:tr w:rsidR="008816DE" w:rsidRPr="004F0C2C" w14:paraId="75870E35" w14:textId="77777777" w:rsidTr="001875FC">
        <w:trPr>
          <w:tblHeader/>
        </w:trPr>
        <w:tc>
          <w:tcPr>
            <w:tcW w:w="577" w:type="dxa"/>
            <w:tcBorders>
              <w:bottom w:val="single" w:sz="4" w:space="0" w:color="auto"/>
            </w:tcBorders>
          </w:tcPr>
          <w:p w14:paraId="2E579489"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NO</w:t>
            </w:r>
          </w:p>
        </w:tc>
        <w:tc>
          <w:tcPr>
            <w:tcW w:w="3842" w:type="dxa"/>
            <w:tcBorders>
              <w:bottom w:val="single" w:sz="4" w:space="0" w:color="auto"/>
            </w:tcBorders>
          </w:tcPr>
          <w:p w14:paraId="70EA1B6A"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PERNYATAAN</w:t>
            </w:r>
          </w:p>
        </w:tc>
        <w:tc>
          <w:tcPr>
            <w:tcW w:w="678" w:type="dxa"/>
            <w:tcBorders>
              <w:bottom w:val="single" w:sz="4" w:space="0" w:color="auto"/>
            </w:tcBorders>
          </w:tcPr>
          <w:p w14:paraId="602AB4EE"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SS</w:t>
            </w:r>
          </w:p>
        </w:tc>
        <w:tc>
          <w:tcPr>
            <w:tcW w:w="659" w:type="dxa"/>
            <w:tcBorders>
              <w:bottom w:val="single" w:sz="4" w:space="0" w:color="auto"/>
            </w:tcBorders>
          </w:tcPr>
          <w:p w14:paraId="616BFF60"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S</w:t>
            </w:r>
          </w:p>
        </w:tc>
        <w:tc>
          <w:tcPr>
            <w:tcW w:w="682" w:type="dxa"/>
            <w:tcBorders>
              <w:bottom w:val="single" w:sz="4" w:space="0" w:color="auto"/>
            </w:tcBorders>
          </w:tcPr>
          <w:p w14:paraId="0730FBD1"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CS</w:t>
            </w:r>
          </w:p>
        </w:tc>
        <w:tc>
          <w:tcPr>
            <w:tcW w:w="681" w:type="dxa"/>
            <w:tcBorders>
              <w:bottom w:val="single" w:sz="4" w:space="0" w:color="auto"/>
            </w:tcBorders>
          </w:tcPr>
          <w:p w14:paraId="7D3930A7"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TS</w:t>
            </w:r>
          </w:p>
        </w:tc>
        <w:tc>
          <w:tcPr>
            <w:tcW w:w="700" w:type="dxa"/>
            <w:tcBorders>
              <w:bottom w:val="single" w:sz="4" w:space="0" w:color="auto"/>
            </w:tcBorders>
          </w:tcPr>
          <w:p w14:paraId="160C6B8F"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STS</w:t>
            </w:r>
          </w:p>
        </w:tc>
      </w:tr>
      <w:tr w:rsidR="008816DE" w:rsidRPr="004F0C2C" w14:paraId="7D13777C" w14:textId="77777777" w:rsidTr="001875FC">
        <w:tc>
          <w:tcPr>
            <w:tcW w:w="7819" w:type="dxa"/>
            <w:gridSpan w:val="7"/>
          </w:tcPr>
          <w:p w14:paraId="59390F79" w14:textId="77777777" w:rsidR="008816DE" w:rsidRPr="004F0C2C" w:rsidRDefault="008816DE" w:rsidP="001875FC">
            <w:pPr>
              <w:ind w:left="495"/>
              <w:jc w:val="both"/>
              <w:rPr>
                <w:rFonts w:ascii="Times New Roman" w:hAnsi="Times New Roman" w:cs="Times New Roman"/>
                <w:b/>
                <w:sz w:val="24"/>
                <w:szCs w:val="24"/>
              </w:rPr>
            </w:pPr>
            <w:r w:rsidRPr="004F0C2C">
              <w:rPr>
                <w:rFonts w:ascii="Times New Roman" w:hAnsi="Times New Roman" w:cs="Times New Roman"/>
                <w:b/>
                <w:sz w:val="24"/>
                <w:szCs w:val="24"/>
                <w:lang w:val="id-ID"/>
              </w:rPr>
              <w:t>L</w:t>
            </w:r>
            <w:r w:rsidRPr="004F0C2C">
              <w:rPr>
                <w:rFonts w:ascii="Times New Roman" w:hAnsi="Times New Roman" w:cs="Times New Roman"/>
                <w:b/>
                <w:sz w:val="24"/>
                <w:szCs w:val="24"/>
              </w:rPr>
              <w:t xml:space="preserve">INGKUNGAN PENGENDALIAN </w:t>
            </w:r>
          </w:p>
        </w:tc>
      </w:tr>
      <w:tr w:rsidR="008816DE" w:rsidRPr="004F0C2C" w14:paraId="76EF6581" w14:textId="77777777" w:rsidTr="001875FC">
        <w:tc>
          <w:tcPr>
            <w:tcW w:w="577" w:type="dxa"/>
          </w:tcPr>
          <w:p w14:paraId="6EDBCAC7"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1</w:t>
            </w:r>
          </w:p>
        </w:tc>
        <w:tc>
          <w:tcPr>
            <w:tcW w:w="3842" w:type="dxa"/>
          </w:tcPr>
          <w:p w14:paraId="00FF2284"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lang w:val="id-ID"/>
              </w:rPr>
              <w:t>Pimpinan selalu mengambil tindakan yang tegas atas pelanggaran kebijakan, prosedur, atau aturan perilaku</w:t>
            </w:r>
          </w:p>
        </w:tc>
        <w:tc>
          <w:tcPr>
            <w:tcW w:w="678" w:type="dxa"/>
          </w:tcPr>
          <w:p w14:paraId="56DBDCEC" w14:textId="77777777" w:rsidR="008816DE" w:rsidRPr="004F0C2C" w:rsidRDefault="008816DE" w:rsidP="001875FC">
            <w:pPr>
              <w:jc w:val="both"/>
              <w:rPr>
                <w:rFonts w:ascii="Times New Roman" w:hAnsi="Times New Roman" w:cs="Times New Roman"/>
                <w:b/>
                <w:sz w:val="24"/>
                <w:szCs w:val="24"/>
                <w:lang w:val="id-ID"/>
              </w:rPr>
            </w:pPr>
          </w:p>
        </w:tc>
        <w:tc>
          <w:tcPr>
            <w:tcW w:w="659" w:type="dxa"/>
          </w:tcPr>
          <w:p w14:paraId="4BB721B3" w14:textId="77777777" w:rsidR="008816DE" w:rsidRPr="004F0C2C" w:rsidRDefault="008816DE" w:rsidP="001875FC">
            <w:pPr>
              <w:jc w:val="both"/>
              <w:rPr>
                <w:rFonts w:ascii="Times New Roman" w:hAnsi="Times New Roman" w:cs="Times New Roman"/>
                <w:b/>
                <w:sz w:val="24"/>
                <w:szCs w:val="24"/>
                <w:lang w:val="id-ID"/>
              </w:rPr>
            </w:pPr>
          </w:p>
        </w:tc>
        <w:tc>
          <w:tcPr>
            <w:tcW w:w="682" w:type="dxa"/>
          </w:tcPr>
          <w:p w14:paraId="4B94BEC5" w14:textId="77777777" w:rsidR="008816DE" w:rsidRPr="004F0C2C" w:rsidRDefault="008816DE" w:rsidP="001875FC">
            <w:pPr>
              <w:jc w:val="both"/>
              <w:rPr>
                <w:rFonts w:ascii="Times New Roman" w:hAnsi="Times New Roman" w:cs="Times New Roman"/>
                <w:b/>
                <w:sz w:val="24"/>
                <w:szCs w:val="24"/>
                <w:lang w:val="id-ID"/>
              </w:rPr>
            </w:pPr>
          </w:p>
        </w:tc>
        <w:tc>
          <w:tcPr>
            <w:tcW w:w="681" w:type="dxa"/>
          </w:tcPr>
          <w:p w14:paraId="2467773E" w14:textId="77777777" w:rsidR="008816DE" w:rsidRPr="004F0C2C" w:rsidRDefault="008816DE" w:rsidP="001875FC">
            <w:pPr>
              <w:jc w:val="both"/>
              <w:rPr>
                <w:rFonts w:ascii="Times New Roman" w:hAnsi="Times New Roman" w:cs="Times New Roman"/>
                <w:b/>
                <w:sz w:val="24"/>
                <w:szCs w:val="24"/>
                <w:lang w:val="id-ID"/>
              </w:rPr>
            </w:pPr>
          </w:p>
        </w:tc>
        <w:tc>
          <w:tcPr>
            <w:tcW w:w="700" w:type="dxa"/>
          </w:tcPr>
          <w:p w14:paraId="305639AD"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65F3DA43" w14:textId="77777777" w:rsidTr="001875FC">
        <w:tc>
          <w:tcPr>
            <w:tcW w:w="577" w:type="dxa"/>
          </w:tcPr>
          <w:p w14:paraId="591606E3"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2</w:t>
            </w:r>
          </w:p>
        </w:tc>
        <w:tc>
          <w:tcPr>
            <w:tcW w:w="3842" w:type="dxa"/>
          </w:tcPr>
          <w:p w14:paraId="3D132A93"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 xml:space="preserve">Di dalam OPD, setiap pegawai memahami peran pengendalian internal masing-masing </w:t>
            </w:r>
          </w:p>
        </w:tc>
        <w:tc>
          <w:tcPr>
            <w:tcW w:w="678" w:type="dxa"/>
          </w:tcPr>
          <w:p w14:paraId="235529C3" w14:textId="77777777" w:rsidR="008816DE" w:rsidRPr="004F0C2C" w:rsidRDefault="008816DE" w:rsidP="001875FC">
            <w:pPr>
              <w:jc w:val="both"/>
              <w:rPr>
                <w:rFonts w:ascii="Times New Roman" w:hAnsi="Times New Roman" w:cs="Times New Roman"/>
                <w:b/>
                <w:sz w:val="24"/>
                <w:szCs w:val="24"/>
                <w:lang w:val="id-ID"/>
              </w:rPr>
            </w:pPr>
          </w:p>
        </w:tc>
        <w:tc>
          <w:tcPr>
            <w:tcW w:w="659" w:type="dxa"/>
          </w:tcPr>
          <w:p w14:paraId="152FE7F2" w14:textId="77777777" w:rsidR="008816DE" w:rsidRPr="004F0C2C" w:rsidRDefault="008816DE" w:rsidP="001875FC">
            <w:pPr>
              <w:jc w:val="both"/>
              <w:rPr>
                <w:rFonts w:ascii="Times New Roman" w:hAnsi="Times New Roman" w:cs="Times New Roman"/>
                <w:b/>
                <w:sz w:val="24"/>
                <w:szCs w:val="24"/>
                <w:lang w:val="id-ID"/>
              </w:rPr>
            </w:pPr>
          </w:p>
        </w:tc>
        <w:tc>
          <w:tcPr>
            <w:tcW w:w="682" w:type="dxa"/>
          </w:tcPr>
          <w:p w14:paraId="69E1FB0A" w14:textId="77777777" w:rsidR="008816DE" w:rsidRPr="004F0C2C" w:rsidRDefault="008816DE" w:rsidP="001875FC">
            <w:pPr>
              <w:jc w:val="both"/>
              <w:rPr>
                <w:rFonts w:ascii="Times New Roman" w:hAnsi="Times New Roman" w:cs="Times New Roman"/>
                <w:b/>
                <w:sz w:val="24"/>
                <w:szCs w:val="24"/>
                <w:lang w:val="id-ID"/>
              </w:rPr>
            </w:pPr>
          </w:p>
        </w:tc>
        <w:tc>
          <w:tcPr>
            <w:tcW w:w="681" w:type="dxa"/>
          </w:tcPr>
          <w:p w14:paraId="1D689D74" w14:textId="77777777" w:rsidR="008816DE" w:rsidRPr="004F0C2C" w:rsidRDefault="008816DE" w:rsidP="001875FC">
            <w:pPr>
              <w:jc w:val="both"/>
              <w:rPr>
                <w:rFonts w:ascii="Times New Roman" w:hAnsi="Times New Roman" w:cs="Times New Roman"/>
                <w:b/>
                <w:sz w:val="24"/>
                <w:szCs w:val="24"/>
                <w:lang w:val="id-ID"/>
              </w:rPr>
            </w:pPr>
          </w:p>
        </w:tc>
        <w:tc>
          <w:tcPr>
            <w:tcW w:w="700" w:type="dxa"/>
          </w:tcPr>
          <w:p w14:paraId="516D376B"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0D0F7930" w14:textId="77777777" w:rsidTr="001875FC">
        <w:tc>
          <w:tcPr>
            <w:tcW w:w="577" w:type="dxa"/>
            <w:tcBorders>
              <w:bottom w:val="single" w:sz="4" w:space="0" w:color="auto"/>
            </w:tcBorders>
          </w:tcPr>
          <w:p w14:paraId="570926BD"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3</w:t>
            </w:r>
          </w:p>
        </w:tc>
        <w:tc>
          <w:tcPr>
            <w:tcW w:w="3842" w:type="dxa"/>
            <w:tcBorders>
              <w:bottom w:val="single" w:sz="4" w:space="0" w:color="auto"/>
            </w:tcBorders>
          </w:tcPr>
          <w:p w14:paraId="151FF7CE"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OPD dapat menunjukan independensi dalam pengembangan pelaksanaan pengendalian internal</w:t>
            </w:r>
          </w:p>
        </w:tc>
        <w:tc>
          <w:tcPr>
            <w:tcW w:w="678" w:type="dxa"/>
            <w:tcBorders>
              <w:bottom w:val="single" w:sz="4" w:space="0" w:color="auto"/>
            </w:tcBorders>
          </w:tcPr>
          <w:p w14:paraId="067256D5" w14:textId="77777777" w:rsidR="008816DE" w:rsidRPr="004F0C2C" w:rsidRDefault="008816DE" w:rsidP="001875FC">
            <w:pPr>
              <w:jc w:val="both"/>
              <w:rPr>
                <w:rFonts w:ascii="Times New Roman" w:hAnsi="Times New Roman" w:cs="Times New Roman"/>
                <w:b/>
                <w:sz w:val="24"/>
                <w:szCs w:val="24"/>
                <w:lang w:val="id-ID"/>
              </w:rPr>
            </w:pPr>
          </w:p>
        </w:tc>
        <w:tc>
          <w:tcPr>
            <w:tcW w:w="659" w:type="dxa"/>
            <w:tcBorders>
              <w:bottom w:val="single" w:sz="4" w:space="0" w:color="auto"/>
            </w:tcBorders>
          </w:tcPr>
          <w:p w14:paraId="6B79D74F" w14:textId="77777777" w:rsidR="008816DE" w:rsidRPr="004F0C2C" w:rsidRDefault="008816DE" w:rsidP="001875FC">
            <w:pPr>
              <w:jc w:val="both"/>
              <w:rPr>
                <w:rFonts w:ascii="Times New Roman" w:hAnsi="Times New Roman" w:cs="Times New Roman"/>
                <w:b/>
                <w:sz w:val="24"/>
                <w:szCs w:val="24"/>
                <w:lang w:val="id-ID"/>
              </w:rPr>
            </w:pPr>
          </w:p>
        </w:tc>
        <w:tc>
          <w:tcPr>
            <w:tcW w:w="682" w:type="dxa"/>
            <w:tcBorders>
              <w:bottom w:val="single" w:sz="4" w:space="0" w:color="auto"/>
            </w:tcBorders>
          </w:tcPr>
          <w:p w14:paraId="3C45D8CD" w14:textId="77777777" w:rsidR="008816DE" w:rsidRPr="004F0C2C" w:rsidRDefault="008816DE" w:rsidP="001875FC">
            <w:pPr>
              <w:jc w:val="both"/>
              <w:rPr>
                <w:rFonts w:ascii="Times New Roman" w:hAnsi="Times New Roman" w:cs="Times New Roman"/>
                <w:b/>
                <w:sz w:val="24"/>
                <w:szCs w:val="24"/>
                <w:lang w:val="id-ID"/>
              </w:rPr>
            </w:pPr>
          </w:p>
        </w:tc>
        <w:tc>
          <w:tcPr>
            <w:tcW w:w="681" w:type="dxa"/>
            <w:tcBorders>
              <w:bottom w:val="single" w:sz="4" w:space="0" w:color="auto"/>
            </w:tcBorders>
          </w:tcPr>
          <w:p w14:paraId="5E9B07EA" w14:textId="77777777" w:rsidR="008816DE" w:rsidRPr="004F0C2C" w:rsidRDefault="008816DE" w:rsidP="001875FC">
            <w:pPr>
              <w:jc w:val="both"/>
              <w:rPr>
                <w:rFonts w:ascii="Times New Roman" w:hAnsi="Times New Roman" w:cs="Times New Roman"/>
                <w:b/>
                <w:sz w:val="24"/>
                <w:szCs w:val="24"/>
                <w:lang w:val="id-ID"/>
              </w:rPr>
            </w:pPr>
          </w:p>
        </w:tc>
        <w:tc>
          <w:tcPr>
            <w:tcW w:w="700" w:type="dxa"/>
            <w:tcBorders>
              <w:bottom w:val="single" w:sz="4" w:space="0" w:color="auto"/>
            </w:tcBorders>
          </w:tcPr>
          <w:p w14:paraId="7C8B74DF"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4799FECF" w14:textId="77777777" w:rsidTr="001875FC">
        <w:tc>
          <w:tcPr>
            <w:tcW w:w="577" w:type="dxa"/>
            <w:tcBorders>
              <w:right w:val="nil"/>
            </w:tcBorders>
          </w:tcPr>
          <w:p w14:paraId="25A8E8C0" w14:textId="77777777" w:rsidR="008816DE" w:rsidRPr="004F0C2C" w:rsidRDefault="008816DE" w:rsidP="001875FC">
            <w:pPr>
              <w:jc w:val="both"/>
              <w:rPr>
                <w:rFonts w:ascii="Times New Roman" w:hAnsi="Times New Roman" w:cs="Times New Roman"/>
                <w:sz w:val="24"/>
                <w:szCs w:val="24"/>
              </w:rPr>
            </w:pPr>
          </w:p>
        </w:tc>
        <w:tc>
          <w:tcPr>
            <w:tcW w:w="3842" w:type="dxa"/>
            <w:tcBorders>
              <w:left w:val="nil"/>
              <w:right w:val="nil"/>
            </w:tcBorders>
          </w:tcPr>
          <w:p w14:paraId="5BF5DE12" w14:textId="77777777" w:rsidR="008816DE" w:rsidRPr="004F0C2C" w:rsidRDefault="008816DE" w:rsidP="001875FC">
            <w:pPr>
              <w:jc w:val="both"/>
              <w:rPr>
                <w:rFonts w:ascii="Times New Roman" w:hAnsi="Times New Roman" w:cs="Times New Roman"/>
                <w:b/>
                <w:bCs/>
                <w:sz w:val="24"/>
                <w:szCs w:val="24"/>
              </w:rPr>
            </w:pPr>
            <w:r w:rsidRPr="004F0C2C">
              <w:rPr>
                <w:rFonts w:ascii="Times New Roman" w:hAnsi="Times New Roman" w:cs="Times New Roman"/>
                <w:b/>
                <w:bCs/>
                <w:sz w:val="24"/>
                <w:szCs w:val="24"/>
              </w:rPr>
              <w:t>PENILAIAN RESIKO</w:t>
            </w:r>
          </w:p>
        </w:tc>
        <w:tc>
          <w:tcPr>
            <w:tcW w:w="678" w:type="dxa"/>
            <w:tcBorders>
              <w:left w:val="nil"/>
              <w:right w:val="nil"/>
            </w:tcBorders>
          </w:tcPr>
          <w:p w14:paraId="02554DF5" w14:textId="77777777" w:rsidR="008816DE" w:rsidRPr="004F0C2C" w:rsidRDefault="008816DE" w:rsidP="001875FC">
            <w:pPr>
              <w:jc w:val="both"/>
              <w:rPr>
                <w:rFonts w:ascii="Times New Roman" w:hAnsi="Times New Roman" w:cs="Times New Roman"/>
                <w:b/>
                <w:sz w:val="24"/>
                <w:szCs w:val="24"/>
                <w:lang w:val="id-ID"/>
              </w:rPr>
            </w:pPr>
          </w:p>
        </w:tc>
        <w:tc>
          <w:tcPr>
            <w:tcW w:w="659" w:type="dxa"/>
            <w:tcBorders>
              <w:left w:val="nil"/>
              <w:right w:val="nil"/>
            </w:tcBorders>
          </w:tcPr>
          <w:p w14:paraId="1D9C5552" w14:textId="77777777" w:rsidR="008816DE" w:rsidRPr="004F0C2C" w:rsidRDefault="008816DE" w:rsidP="001875FC">
            <w:pPr>
              <w:jc w:val="both"/>
              <w:rPr>
                <w:rFonts w:ascii="Times New Roman" w:hAnsi="Times New Roman" w:cs="Times New Roman"/>
                <w:b/>
                <w:sz w:val="24"/>
                <w:szCs w:val="24"/>
                <w:lang w:val="id-ID"/>
              </w:rPr>
            </w:pPr>
          </w:p>
        </w:tc>
        <w:tc>
          <w:tcPr>
            <w:tcW w:w="682" w:type="dxa"/>
            <w:tcBorders>
              <w:left w:val="nil"/>
              <w:right w:val="nil"/>
            </w:tcBorders>
          </w:tcPr>
          <w:p w14:paraId="1181EFCE" w14:textId="77777777" w:rsidR="008816DE" w:rsidRPr="004F0C2C" w:rsidRDefault="008816DE" w:rsidP="001875FC">
            <w:pPr>
              <w:jc w:val="both"/>
              <w:rPr>
                <w:rFonts w:ascii="Times New Roman" w:hAnsi="Times New Roman" w:cs="Times New Roman"/>
                <w:b/>
                <w:sz w:val="24"/>
                <w:szCs w:val="24"/>
                <w:lang w:val="id-ID"/>
              </w:rPr>
            </w:pPr>
          </w:p>
        </w:tc>
        <w:tc>
          <w:tcPr>
            <w:tcW w:w="681" w:type="dxa"/>
            <w:tcBorders>
              <w:left w:val="nil"/>
              <w:right w:val="nil"/>
            </w:tcBorders>
          </w:tcPr>
          <w:p w14:paraId="40D9611E" w14:textId="77777777" w:rsidR="008816DE" w:rsidRPr="004F0C2C" w:rsidRDefault="008816DE" w:rsidP="001875FC">
            <w:pPr>
              <w:jc w:val="both"/>
              <w:rPr>
                <w:rFonts w:ascii="Times New Roman" w:hAnsi="Times New Roman" w:cs="Times New Roman"/>
                <w:b/>
                <w:sz w:val="24"/>
                <w:szCs w:val="24"/>
                <w:lang w:val="id-ID"/>
              </w:rPr>
            </w:pPr>
          </w:p>
        </w:tc>
        <w:tc>
          <w:tcPr>
            <w:tcW w:w="700" w:type="dxa"/>
            <w:tcBorders>
              <w:left w:val="nil"/>
            </w:tcBorders>
          </w:tcPr>
          <w:p w14:paraId="6E6F86F9"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604CFD3A" w14:textId="77777777" w:rsidTr="001875FC">
        <w:tc>
          <w:tcPr>
            <w:tcW w:w="577" w:type="dxa"/>
          </w:tcPr>
          <w:p w14:paraId="79D12AE1"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4</w:t>
            </w:r>
          </w:p>
        </w:tc>
        <w:tc>
          <w:tcPr>
            <w:tcW w:w="3842" w:type="dxa"/>
          </w:tcPr>
          <w:p w14:paraId="6866F837"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 xml:space="preserve">OPD </w:t>
            </w:r>
            <w:r w:rsidRPr="004F0C2C">
              <w:rPr>
                <w:rFonts w:ascii="Times New Roman" w:hAnsi="Times New Roman" w:cs="Times New Roman"/>
                <w:sz w:val="24"/>
                <w:szCs w:val="24"/>
                <w:lang w:val="id-ID"/>
              </w:rPr>
              <w:t>selalu memiliki rencana pengelolaan atau mengurangi risiko pelanggaran terhadap sistem dan prosedur akuntansi</w:t>
            </w:r>
          </w:p>
        </w:tc>
        <w:tc>
          <w:tcPr>
            <w:tcW w:w="678" w:type="dxa"/>
          </w:tcPr>
          <w:p w14:paraId="514D4732" w14:textId="77777777" w:rsidR="008816DE" w:rsidRPr="004F0C2C" w:rsidRDefault="008816DE" w:rsidP="001875FC">
            <w:pPr>
              <w:jc w:val="both"/>
              <w:rPr>
                <w:rFonts w:ascii="Times New Roman" w:hAnsi="Times New Roman" w:cs="Times New Roman"/>
                <w:b/>
                <w:sz w:val="24"/>
                <w:szCs w:val="24"/>
                <w:lang w:val="id-ID"/>
              </w:rPr>
            </w:pPr>
          </w:p>
        </w:tc>
        <w:tc>
          <w:tcPr>
            <w:tcW w:w="659" w:type="dxa"/>
          </w:tcPr>
          <w:p w14:paraId="1CB1349D" w14:textId="77777777" w:rsidR="008816DE" w:rsidRPr="004F0C2C" w:rsidRDefault="008816DE" w:rsidP="001875FC">
            <w:pPr>
              <w:jc w:val="both"/>
              <w:rPr>
                <w:rFonts w:ascii="Times New Roman" w:hAnsi="Times New Roman" w:cs="Times New Roman"/>
                <w:b/>
                <w:sz w:val="24"/>
                <w:szCs w:val="24"/>
                <w:lang w:val="id-ID"/>
              </w:rPr>
            </w:pPr>
          </w:p>
        </w:tc>
        <w:tc>
          <w:tcPr>
            <w:tcW w:w="682" w:type="dxa"/>
          </w:tcPr>
          <w:p w14:paraId="553C30A4" w14:textId="77777777" w:rsidR="008816DE" w:rsidRPr="004F0C2C" w:rsidRDefault="008816DE" w:rsidP="001875FC">
            <w:pPr>
              <w:jc w:val="both"/>
              <w:rPr>
                <w:rFonts w:ascii="Times New Roman" w:hAnsi="Times New Roman" w:cs="Times New Roman"/>
                <w:b/>
                <w:sz w:val="24"/>
                <w:szCs w:val="24"/>
                <w:lang w:val="id-ID"/>
              </w:rPr>
            </w:pPr>
          </w:p>
        </w:tc>
        <w:tc>
          <w:tcPr>
            <w:tcW w:w="681" w:type="dxa"/>
          </w:tcPr>
          <w:p w14:paraId="0122F9F8" w14:textId="77777777" w:rsidR="008816DE" w:rsidRPr="004F0C2C" w:rsidRDefault="008816DE" w:rsidP="001875FC">
            <w:pPr>
              <w:jc w:val="both"/>
              <w:rPr>
                <w:rFonts w:ascii="Times New Roman" w:hAnsi="Times New Roman" w:cs="Times New Roman"/>
                <w:b/>
                <w:sz w:val="24"/>
                <w:szCs w:val="24"/>
                <w:lang w:val="id-ID"/>
              </w:rPr>
            </w:pPr>
          </w:p>
        </w:tc>
        <w:tc>
          <w:tcPr>
            <w:tcW w:w="700" w:type="dxa"/>
          </w:tcPr>
          <w:p w14:paraId="35DC5245"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6DC9B1C3" w14:textId="77777777" w:rsidTr="001875FC">
        <w:tc>
          <w:tcPr>
            <w:tcW w:w="577" w:type="dxa"/>
            <w:tcBorders>
              <w:bottom w:val="single" w:sz="4" w:space="0" w:color="auto"/>
            </w:tcBorders>
          </w:tcPr>
          <w:p w14:paraId="049B8F69"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5</w:t>
            </w:r>
          </w:p>
        </w:tc>
        <w:tc>
          <w:tcPr>
            <w:tcW w:w="3842" w:type="dxa"/>
            <w:tcBorders>
              <w:bottom w:val="single" w:sz="4" w:space="0" w:color="auto"/>
            </w:tcBorders>
          </w:tcPr>
          <w:p w14:paraId="5ED973DA" w14:textId="77777777" w:rsidR="008816DE"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Struktur organisasi OPD telah menggambarkan dengan jelas mengenai tugas, wewenang, dan tanggung jawab dari setiap bagian</w:t>
            </w:r>
          </w:p>
          <w:p w14:paraId="573E61B0" w14:textId="77777777" w:rsidR="008816DE" w:rsidRPr="004F0C2C" w:rsidRDefault="008816DE" w:rsidP="001875FC">
            <w:pPr>
              <w:jc w:val="both"/>
              <w:rPr>
                <w:rFonts w:ascii="Times New Roman" w:hAnsi="Times New Roman" w:cs="Times New Roman"/>
                <w:sz w:val="24"/>
                <w:szCs w:val="24"/>
              </w:rPr>
            </w:pPr>
          </w:p>
        </w:tc>
        <w:tc>
          <w:tcPr>
            <w:tcW w:w="678" w:type="dxa"/>
            <w:tcBorders>
              <w:bottom w:val="single" w:sz="4" w:space="0" w:color="auto"/>
            </w:tcBorders>
          </w:tcPr>
          <w:p w14:paraId="0F368192" w14:textId="77777777" w:rsidR="008816DE" w:rsidRPr="004F0C2C" w:rsidRDefault="008816DE" w:rsidP="001875FC">
            <w:pPr>
              <w:jc w:val="both"/>
              <w:rPr>
                <w:rFonts w:ascii="Times New Roman" w:hAnsi="Times New Roman" w:cs="Times New Roman"/>
                <w:b/>
                <w:sz w:val="24"/>
                <w:szCs w:val="24"/>
                <w:lang w:val="id-ID"/>
              </w:rPr>
            </w:pPr>
          </w:p>
        </w:tc>
        <w:tc>
          <w:tcPr>
            <w:tcW w:w="659" w:type="dxa"/>
            <w:tcBorders>
              <w:bottom w:val="single" w:sz="4" w:space="0" w:color="auto"/>
            </w:tcBorders>
          </w:tcPr>
          <w:p w14:paraId="39156F58" w14:textId="77777777" w:rsidR="008816DE" w:rsidRPr="004F0C2C" w:rsidRDefault="008816DE" w:rsidP="001875FC">
            <w:pPr>
              <w:jc w:val="both"/>
              <w:rPr>
                <w:rFonts w:ascii="Times New Roman" w:hAnsi="Times New Roman" w:cs="Times New Roman"/>
                <w:b/>
                <w:sz w:val="24"/>
                <w:szCs w:val="24"/>
                <w:lang w:val="id-ID"/>
              </w:rPr>
            </w:pPr>
          </w:p>
        </w:tc>
        <w:tc>
          <w:tcPr>
            <w:tcW w:w="682" w:type="dxa"/>
            <w:tcBorders>
              <w:bottom w:val="single" w:sz="4" w:space="0" w:color="auto"/>
            </w:tcBorders>
          </w:tcPr>
          <w:p w14:paraId="065D4A61" w14:textId="77777777" w:rsidR="008816DE" w:rsidRPr="004F0C2C" w:rsidRDefault="008816DE" w:rsidP="001875FC">
            <w:pPr>
              <w:jc w:val="both"/>
              <w:rPr>
                <w:rFonts w:ascii="Times New Roman" w:hAnsi="Times New Roman" w:cs="Times New Roman"/>
                <w:b/>
                <w:sz w:val="24"/>
                <w:szCs w:val="24"/>
                <w:lang w:val="id-ID"/>
              </w:rPr>
            </w:pPr>
          </w:p>
        </w:tc>
        <w:tc>
          <w:tcPr>
            <w:tcW w:w="681" w:type="dxa"/>
            <w:tcBorders>
              <w:bottom w:val="single" w:sz="4" w:space="0" w:color="auto"/>
            </w:tcBorders>
          </w:tcPr>
          <w:p w14:paraId="43FB22AF" w14:textId="77777777" w:rsidR="008816DE" w:rsidRPr="004F0C2C" w:rsidRDefault="008816DE" w:rsidP="001875FC">
            <w:pPr>
              <w:jc w:val="both"/>
              <w:rPr>
                <w:rFonts w:ascii="Times New Roman" w:hAnsi="Times New Roman" w:cs="Times New Roman"/>
                <w:b/>
                <w:sz w:val="24"/>
                <w:szCs w:val="24"/>
                <w:lang w:val="id-ID"/>
              </w:rPr>
            </w:pPr>
          </w:p>
        </w:tc>
        <w:tc>
          <w:tcPr>
            <w:tcW w:w="700" w:type="dxa"/>
            <w:tcBorders>
              <w:bottom w:val="single" w:sz="4" w:space="0" w:color="auto"/>
            </w:tcBorders>
          </w:tcPr>
          <w:p w14:paraId="146E7D4D"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0B8F095C" w14:textId="77777777" w:rsidTr="001875FC">
        <w:tc>
          <w:tcPr>
            <w:tcW w:w="577" w:type="dxa"/>
            <w:tcBorders>
              <w:right w:val="nil"/>
            </w:tcBorders>
          </w:tcPr>
          <w:p w14:paraId="6DB567EB" w14:textId="77777777" w:rsidR="008816DE" w:rsidRPr="004F0C2C" w:rsidRDefault="008816DE" w:rsidP="001875FC">
            <w:pPr>
              <w:jc w:val="both"/>
              <w:rPr>
                <w:rFonts w:ascii="Times New Roman" w:hAnsi="Times New Roman" w:cs="Times New Roman"/>
                <w:sz w:val="24"/>
                <w:szCs w:val="24"/>
              </w:rPr>
            </w:pPr>
          </w:p>
        </w:tc>
        <w:tc>
          <w:tcPr>
            <w:tcW w:w="3842" w:type="dxa"/>
            <w:tcBorders>
              <w:left w:val="nil"/>
              <w:right w:val="nil"/>
            </w:tcBorders>
          </w:tcPr>
          <w:p w14:paraId="636099BB" w14:textId="77777777" w:rsidR="008816DE" w:rsidRPr="00962057" w:rsidRDefault="008816DE" w:rsidP="001875FC">
            <w:pPr>
              <w:jc w:val="both"/>
              <w:rPr>
                <w:rFonts w:ascii="Times New Roman" w:hAnsi="Times New Roman" w:cs="Times New Roman"/>
                <w:b/>
                <w:bCs/>
                <w:sz w:val="24"/>
                <w:szCs w:val="24"/>
              </w:rPr>
            </w:pPr>
            <w:r w:rsidRPr="00962057">
              <w:rPr>
                <w:rFonts w:ascii="Times New Roman" w:hAnsi="Times New Roman" w:cs="Times New Roman"/>
                <w:b/>
                <w:bCs/>
                <w:sz w:val="24"/>
                <w:szCs w:val="24"/>
              </w:rPr>
              <w:t xml:space="preserve">KEGIATAN PENGENDALIAN </w:t>
            </w:r>
          </w:p>
        </w:tc>
        <w:tc>
          <w:tcPr>
            <w:tcW w:w="678" w:type="dxa"/>
            <w:tcBorders>
              <w:left w:val="nil"/>
              <w:right w:val="nil"/>
            </w:tcBorders>
          </w:tcPr>
          <w:p w14:paraId="0BF6826A" w14:textId="77777777" w:rsidR="008816DE" w:rsidRPr="004F0C2C" w:rsidRDefault="008816DE" w:rsidP="001875FC">
            <w:pPr>
              <w:jc w:val="both"/>
              <w:rPr>
                <w:rFonts w:ascii="Times New Roman" w:hAnsi="Times New Roman" w:cs="Times New Roman"/>
                <w:b/>
                <w:sz w:val="24"/>
                <w:szCs w:val="24"/>
                <w:lang w:val="id-ID"/>
              </w:rPr>
            </w:pPr>
          </w:p>
        </w:tc>
        <w:tc>
          <w:tcPr>
            <w:tcW w:w="659" w:type="dxa"/>
            <w:tcBorders>
              <w:left w:val="nil"/>
              <w:right w:val="nil"/>
            </w:tcBorders>
          </w:tcPr>
          <w:p w14:paraId="0AF5CA11" w14:textId="77777777" w:rsidR="008816DE" w:rsidRPr="004F0C2C" w:rsidRDefault="008816DE" w:rsidP="001875FC">
            <w:pPr>
              <w:jc w:val="both"/>
              <w:rPr>
                <w:rFonts w:ascii="Times New Roman" w:hAnsi="Times New Roman" w:cs="Times New Roman"/>
                <w:b/>
                <w:sz w:val="24"/>
                <w:szCs w:val="24"/>
                <w:lang w:val="id-ID"/>
              </w:rPr>
            </w:pPr>
          </w:p>
        </w:tc>
        <w:tc>
          <w:tcPr>
            <w:tcW w:w="682" w:type="dxa"/>
            <w:tcBorders>
              <w:left w:val="nil"/>
              <w:right w:val="nil"/>
            </w:tcBorders>
          </w:tcPr>
          <w:p w14:paraId="1255B270" w14:textId="77777777" w:rsidR="008816DE" w:rsidRPr="004F0C2C" w:rsidRDefault="008816DE" w:rsidP="001875FC">
            <w:pPr>
              <w:jc w:val="both"/>
              <w:rPr>
                <w:rFonts w:ascii="Times New Roman" w:hAnsi="Times New Roman" w:cs="Times New Roman"/>
                <w:b/>
                <w:sz w:val="24"/>
                <w:szCs w:val="24"/>
                <w:lang w:val="id-ID"/>
              </w:rPr>
            </w:pPr>
          </w:p>
        </w:tc>
        <w:tc>
          <w:tcPr>
            <w:tcW w:w="681" w:type="dxa"/>
            <w:tcBorders>
              <w:left w:val="nil"/>
              <w:right w:val="nil"/>
            </w:tcBorders>
          </w:tcPr>
          <w:p w14:paraId="7CAB385E" w14:textId="77777777" w:rsidR="008816DE" w:rsidRPr="004F0C2C" w:rsidRDefault="008816DE" w:rsidP="001875FC">
            <w:pPr>
              <w:jc w:val="both"/>
              <w:rPr>
                <w:rFonts w:ascii="Times New Roman" w:hAnsi="Times New Roman" w:cs="Times New Roman"/>
                <w:b/>
                <w:sz w:val="24"/>
                <w:szCs w:val="24"/>
                <w:lang w:val="id-ID"/>
              </w:rPr>
            </w:pPr>
          </w:p>
        </w:tc>
        <w:tc>
          <w:tcPr>
            <w:tcW w:w="700" w:type="dxa"/>
            <w:tcBorders>
              <w:left w:val="nil"/>
            </w:tcBorders>
          </w:tcPr>
          <w:p w14:paraId="4F9E6B81"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711A325A" w14:textId="77777777" w:rsidTr="001875FC">
        <w:tc>
          <w:tcPr>
            <w:tcW w:w="577" w:type="dxa"/>
          </w:tcPr>
          <w:p w14:paraId="0966CB91" w14:textId="77777777" w:rsidR="008816DE" w:rsidRPr="004F0C2C" w:rsidRDefault="008816DE" w:rsidP="001875FC">
            <w:pPr>
              <w:jc w:val="both"/>
              <w:rPr>
                <w:rFonts w:ascii="Times New Roman" w:hAnsi="Times New Roman" w:cs="Times New Roman"/>
                <w:sz w:val="24"/>
                <w:szCs w:val="24"/>
              </w:rPr>
            </w:pPr>
            <w:r>
              <w:rPr>
                <w:rFonts w:ascii="Times New Roman" w:hAnsi="Times New Roman" w:cs="Times New Roman"/>
                <w:sz w:val="24"/>
                <w:szCs w:val="24"/>
              </w:rPr>
              <w:t>6</w:t>
            </w:r>
          </w:p>
        </w:tc>
        <w:tc>
          <w:tcPr>
            <w:tcW w:w="3842" w:type="dxa"/>
          </w:tcPr>
          <w:p w14:paraId="479C358B"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Setiap transaksi pada OPD memiliki bukti pendukung sebelum melakukan pencatatan transaksi</w:t>
            </w:r>
          </w:p>
        </w:tc>
        <w:tc>
          <w:tcPr>
            <w:tcW w:w="678" w:type="dxa"/>
          </w:tcPr>
          <w:p w14:paraId="4EBEF45B" w14:textId="77777777" w:rsidR="008816DE" w:rsidRPr="004F0C2C" w:rsidRDefault="008816DE" w:rsidP="001875FC">
            <w:pPr>
              <w:jc w:val="both"/>
              <w:rPr>
                <w:rFonts w:ascii="Times New Roman" w:hAnsi="Times New Roman" w:cs="Times New Roman"/>
                <w:b/>
                <w:sz w:val="24"/>
                <w:szCs w:val="24"/>
                <w:lang w:val="id-ID"/>
              </w:rPr>
            </w:pPr>
          </w:p>
        </w:tc>
        <w:tc>
          <w:tcPr>
            <w:tcW w:w="659" w:type="dxa"/>
          </w:tcPr>
          <w:p w14:paraId="0EB11F41" w14:textId="77777777" w:rsidR="008816DE" w:rsidRPr="004F0C2C" w:rsidRDefault="008816DE" w:rsidP="001875FC">
            <w:pPr>
              <w:jc w:val="both"/>
              <w:rPr>
                <w:rFonts w:ascii="Times New Roman" w:hAnsi="Times New Roman" w:cs="Times New Roman"/>
                <w:b/>
                <w:sz w:val="24"/>
                <w:szCs w:val="24"/>
                <w:lang w:val="id-ID"/>
              </w:rPr>
            </w:pPr>
          </w:p>
        </w:tc>
        <w:tc>
          <w:tcPr>
            <w:tcW w:w="682" w:type="dxa"/>
          </w:tcPr>
          <w:p w14:paraId="3C08AC12" w14:textId="77777777" w:rsidR="008816DE" w:rsidRPr="004F0C2C" w:rsidRDefault="008816DE" w:rsidP="001875FC">
            <w:pPr>
              <w:jc w:val="both"/>
              <w:rPr>
                <w:rFonts w:ascii="Times New Roman" w:hAnsi="Times New Roman" w:cs="Times New Roman"/>
                <w:b/>
                <w:sz w:val="24"/>
                <w:szCs w:val="24"/>
                <w:lang w:val="id-ID"/>
              </w:rPr>
            </w:pPr>
          </w:p>
        </w:tc>
        <w:tc>
          <w:tcPr>
            <w:tcW w:w="681" w:type="dxa"/>
          </w:tcPr>
          <w:p w14:paraId="33BE15DE" w14:textId="77777777" w:rsidR="008816DE" w:rsidRPr="004F0C2C" w:rsidRDefault="008816DE" w:rsidP="001875FC">
            <w:pPr>
              <w:jc w:val="both"/>
              <w:rPr>
                <w:rFonts w:ascii="Times New Roman" w:hAnsi="Times New Roman" w:cs="Times New Roman"/>
                <w:b/>
                <w:sz w:val="24"/>
                <w:szCs w:val="24"/>
                <w:lang w:val="id-ID"/>
              </w:rPr>
            </w:pPr>
          </w:p>
        </w:tc>
        <w:tc>
          <w:tcPr>
            <w:tcW w:w="700" w:type="dxa"/>
          </w:tcPr>
          <w:p w14:paraId="1E59ABA2"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583B62BA" w14:textId="77777777" w:rsidTr="001875FC">
        <w:tc>
          <w:tcPr>
            <w:tcW w:w="577" w:type="dxa"/>
          </w:tcPr>
          <w:p w14:paraId="150A91FF" w14:textId="77777777" w:rsidR="008816DE" w:rsidRPr="004F0C2C" w:rsidRDefault="008816DE" w:rsidP="001875FC">
            <w:pPr>
              <w:jc w:val="both"/>
              <w:rPr>
                <w:rFonts w:ascii="Times New Roman" w:hAnsi="Times New Roman" w:cs="Times New Roman"/>
                <w:sz w:val="24"/>
                <w:szCs w:val="24"/>
              </w:rPr>
            </w:pPr>
            <w:r>
              <w:rPr>
                <w:rFonts w:ascii="Times New Roman" w:hAnsi="Times New Roman" w:cs="Times New Roman"/>
                <w:sz w:val="24"/>
                <w:szCs w:val="24"/>
              </w:rPr>
              <w:t>7</w:t>
            </w:r>
          </w:p>
        </w:tc>
        <w:tc>
          <w:tcPr>
            <w:tcW w:w="3842" w:type="dxa"/>
          </w:tcPr>
          <w:p w14:paraId="518F9B4F"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Dalam pencatatan transaksi, kode akun yang digunakan adalah kode akun yang sesuai dengan transaksi yang dimaksud</w:t>
            </w:r>
          </w:p>
        </w:tc>
        <w:tc>
          <w:tcPr>
            <w:tcW w:w="678" w:type="dxa"/>
          </w:tcPr>
          <w:p w14:paraId="0D45FDF8" w14:textId="77777777" w:rsidR="008816DE" w:rsidRPr="004F0C2C" w:rsidRDefault="008816DE" w:rsidP="001875FC">
            <w:pPr>
              <w:jc w:val="both"/>
              <w:rPr>
                <w:rFonts w:ascii="Times New Roman" w:hAnsi="Times New Roman" w:cs="Times New Roman"/>
                <w:b/>
                <w:sz w:val="24"/>
                <w:szCs w:val="24"/>
                <w:lang w:val="id-ID"/>
              </w:rPr>
            </w:pPr>
          </w:p>
        </w:tc>
        <w:tc>
          <w:tcPr>
            <w:tcW w:w="659" w:type="dxa"/>
          </w:tcPr>
          <w:p w14:paraId="512CC585" w14:textId="77777777" w:rsidR="008816DE" w:rsidRPr="004F0C2C" w:rsidRDefault="008816DE" w:rsidP="001875FC">
            <w:pPr>
              <w:jc w:val="both"/>
              <w:rPr>
                <w:rFonts w:ascii="Times New Roman" w:hAnsi="Times New Roman" w:cs="Times New Roman"/>
                <w:b/>
                <w:sz w:val="24"/>
                <w:szCs w:val="24"/>
                <w:lang w:val="id-ID"/>
              </w:rPr>
            </w:pPr>
          </w:p>
        </w:tc>
        <w:tc>
          <w:tcPr>
            <w:tcW w:w="682" w:type="dxa"/>
          </w:tcPr>
          <w:p w14:paraId="3DA26286" w14:textId="77777777" w:rsidR="008816DE" w:rsidRPr="004F0C2C" w:rsidRDefault="008816DE" w:rsidP="001875FC">
            <w:pPr>
              <w:jc w:val="both"/>
              <w:rPr>
                <w:rFonts w:ascii="Times New Roman" w:hAnsi="Times New Roman" w:cs="Times New Roman"/>
                <w:b/>
                <w:sz w:val="24"/>
                <w:szCs w:val="24"/>
                <w:lang w:val="id-ID"/>
              </w:rPr>
            </w:pPr>
          </w:p>
        </w:tc>
        <w:tc>
          <w:tcPr>
            <w:tcW w:w="681" w:type="dxa"/>
          </w:tcPr>
          <w:p w14:paraId="19AA750A" w14:textId="77777777" w:rsidR="008816DE" w:rsidRPr="004F0C2C" w:rsidRDefault="008816DE" w:rsidP="001875FC">
            <w:pPr>
              <w:jc w:val="both"/>
              <w:rPr>
                <w:rFonts w:ascii="Times New Roman" w:hAnsi="Times New Roman" w:cs="Times New Roman"/>
                <w:b/>
                <w:sz w:val="24"/>
                <w:szCs w:val="24"/>
                <w:lang w:val="id-ID"/>
              </w:rPr>
            </w:pPr>
          </w:p>
        </w:tc>
        <w:tc>
          <w:tcPr>
            <w:tcW w:w="700" w:type="dxa"/>
          </w:tcPr>
          <w:p w14:paraId="3B58C99D"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5D6365B2" w14:textId="77777777" w:rsidTr="001875FC">
        <w:tc>
          <w:tcPr>
            <w:tcW w:w="577" w:type="dxa"/>
            <w:tcBorders>
              <w:bottom w:val="single" w:sz="4" w:space="0" w:color="auto"/>
            </w:tcBorders>
          </w:tcPr>
          <w:p w14:paraId="7947597A" w14:textId="77777777" w:rsidR="008816DE" w:rsidRPr="004F0C2C" w:rsidRDefault="008816DE" w:rsidP="001875FC">
            <w:pPr>
              <w:jc w:val="both"/>
              <w:rPr>
                <w:rFonts w:ascii="Times New Roman" w:hAnsi="Times New Roman" w:cs="Times New Roman"/>
                <w:sz w:val="24"/>
                <w:szCs w:val="24"/>
              </w:rPr>
            </w:pPr>
            <w:r>
              <w:rPr>
                <w:rFonts w:ascii="Times New Roman" w:hAnsi="Times New Roman" w:cs="Times New Roman"/>
                <w:sz w:val="24"/>
                <w:szCs w:val="24"/>
              </w:rPr>
              <w:t>8</w:t>
            </w:r>
          </w:p>
        </w:tc>
        <w:tc>
          <w:tcPr>
            <w:tcW w:w="3842" w:type="dxa"/>
            <w:tcBorders>
              <w:bottom w:val="single" w:sz="4" w:space="0" w:color="auto"/>
            </w:tcBorders>
          </w:tcPr>
          <w:p w14:paraId="41408A57"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Telah dilakukan pemisahan wewenang secara tepat pada OPD untuk melakukan suatu kegiatan atau transaksi</w:t>
            </w:r>
          </w:p>
        </w:tc>
        <w:tc>
          <w:tcPr>
            <w:tcW w:w="678" w:type="dxa"/>
            <w:tcBorders>
              <w:bottom w:val="single" w:sz="4" w:space="0" w:color="auto"/>
            </w:tcBorders>
          </w:tcPr>
          <w:p w14:paraId="64081088" w14:textId="77777777" w:rsidR="008816DE" w:rsidRPr="004F0C2C" w:rsidRDefault="008816DE" w:rsidP="001875FC">
            <w:pPr>
              <w:jc w:val="both"/>
              <w:rPr>
                <w:rFonts w:ascii="Times New Roman" w:hAnsi="Times New Roman" w:cs="Times New Roman"/>
                <w:b/>
                <w:sz w:val="24"/>
                <w:szCs w:val="24"/>
                <w:lang w:val="id-ID"/>
              </w:rPr>
            </w:pPr>
          </w:p>
        </w:tc>
        <w:tc>
          <w:tcPr>
            <w:tcW w:w="659" w:type="dxa"/>
            <w:tcBorders>
              <w:bottom w:val="single" w:sz="4" w:space="0" w:color="auto"/>
            </w:tcBorders>
          </w:tcPr>
          <w:p w14:paraId="246F24F3" w14:textId="77777777" w:rsidR="008816DE" w:rsidRPr="004F0C2C" w:rsidRDefault="008816DE" w:rsidP="001875FC">
            <w:pPr>
              <w:jc w:val="both"/>
              <w:rPr>
                <w:rFonts w:ascii="Times New Roman" w:hAnsi="Times New Roman" w:cs="Times New Roman"/>
                <w:b/>
                <w:sz w:val="24"/>
                <w:szCs w:val="24"/>
                <w:lang w:val="id-ID"/>
              </w:rPr>
            </w:pPr>
          </w:p>
        </w:tc>
        <w:tc>
          <w:tcPr>
            <w:tcW w:w="682" w:type="dxa"/>
            <w:tcBorders>
              <w:bottom w:val="single" w:sz="4" w:space="0" w:color="auto"/>
            </w:tcBorders>
          </w:tcPr>
          <w:p w14:paraId="56E93533" w14:textId="77777777" w:rsidR="008816DE" w:rsidRPr="004F0C2C" w:rsidRDefault="008816DE" w:rsidP="001875FC">
            <w:pPr>
              <w:jc w:val="both"/>
              <w:rPr>
                <w:rFonts w:ascii="Times New Roman" w:hAnsi="Times New Roman" w:cs="Times New Roman"/>
                <w:b/>
                <w:sz w:val="24"/>
                <w:szCs w:val="24"/>
                <w:lang w:val="id-ID"/>
              </w:rPr>
            </w:pPr>
          </w:p>
        </w:tc>
        <w:tc>
          <w:tcPr>
            <w:tcW w:w="681" w:type="dxa"/>
            <w:tcBorders>
              <w:bottom w:val="single" w:sz="4" w:space="0" w:color="auto"/>
            </w:tcBorders>
          </w:tcPr>
          <w:p w14:paraId="4BAAC4D6" w14:textId="77777777" w:rsidR="008816DE" w:rsidRPr="004F0C2C" w:rsidRDefault="008816DE" w:rsidP="001875FC">
            <w:pPr>
              <w:jc w:val="both"/>
              <w:rPr>
                <w:rFonts w:ascii="Times New Roman" w:hAnsi="Times New Roman" w:cs="Times New Roman"/>
                <w:b/>
                <w:sz w:val="24"/>
                <w:szCs w:val="24"/>
                <w:lang w:val="id-ID"/>
              </w:rPr>
            </w:pPr>
          </w:p>
        </w:tc>
        <w:tc>
          <w:tcPr>
            <w:tcW w:w="700" w:type="dxa"/>
            <w:tcBorders>
              <w:bottom w:val="single" w:sz="4" w:space="0" w:color="auto"/>
            </w:tcBorders>
          </w:tcPr>
          <w:p w14:paraId="714E2160"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0EEB7D6F" w14:textId="77777777" w:rsidTr="001875FC">
        <w:tc>
          <w:tcPr>
            <w:tcW w:w="577" w:type="dxa"/>
            <w:tcBorders>
              <w:right w:val="nil"/>
            </w:tcBorders>
          </w:tcPr>
          <w:p w14:paraId="49414763" w14:textId="77777777" w:rsidR="008816DE" w:rsidRPr="004F0C2C" w:rsidRDefault="008816DE" w:rsidP="001875FC">
            <w:pPr>
              <w:jc w:val="both"/>
              <w:rPr>
                <w:rFonts w:ascii="Times New Roman" w:hAnsi="Times New Roman" w:cs="Times New Roman"/>
                <w:sz w:val="24"/>
                <w:szCs w:val="24"/>
              </w:rPr>
            </w:pPr>
          </w:p>
        </w:tc>
        <w:tc>
          <w:tcPr>
            <w:tcW w:w="3842" w:type="dxa"/>
            <w:tcBorders>
              <w:left w:val="nil"/>
              <w:right w:val="nil"/>
            </w:tcBorders>
          </w:tcPr>
          <w:p w14:paraId="685C861E" w14:textId="77777777" w:rsidR="008816DE" w:rsidRPr="00962057" w:rsidRDefault="008816DE" w:rsidP="001875FC">
            <w:pPr>
              <w:jc w:val="both"/>
              <w:rPr>
                <w:rFonts w:ascii="Times New Roman" w:hAnsi="Times New Roman" w:cs="Times New Roman"/>
                <w:b/>
                <w:bCs/>
                <w:sz w:val="24"/>
                <w:szCs w:val="24"/>
              </w:rPr>
            </w:pPr>
            <w:r w:rsidRPr="00962057">
              <w:rPr>
                <w:rFonts w:ascii="Times New Roman" w:hAnsi="Times New Roman" w:cs="Times New Roman"/>
                <w:b/>
                <w:bCs/>
                <w:sz w:val="24"/>
                <w:szCs w:val="24"/>
              </w:rPr>
              <w:t>INFORMASI &amp; KOMUNIKASI</w:t>
            </w:r>
          </w:p>
        </w:tc>
        <w:tc>
          <w:tcPr>
            <w:tcW w:w="678" w:type="dxa"/>
            <w:tcBorders>
              <w:left w:val="nil"/>
              <w:right w:val="nil"/>
            </w:tcBorders>
          </w:tcPr>
          <w:p w14:paraId="40920EFB" w14:textId="77777777" w:rsidR="008816DE" w:rsidRPr="004F0C2C" w:rsidRDefault="008816DE" w:rsidP="001875FC">
            <w:pPr>
              <w:jc w:val="both"/>
              <w:rPr>
                <w:rFonts w:ascii="Times New Roman" w:hAnsi="Times New Roman" w:cs="Times New Roman"/>
                <w:b/>
                <w:sz w:val="24"/>
                <w:szCs w:val="24"/>
                <w:lang w:val="id-ID"/>
              </w:rPr>
            </w:pPr>
          </w:p>
        </w:tc>
        <w:tc>
          <w:tcPr>
            <w:tcW w:w="659" w:type="dxa"/>
            <w:tcBorders>
              <w:left w:val="nil"/>
              <w:right w:val="nil"/>
            </w:tcBorders>
          </w:tcPr>
          <w:p w14:paraId="3E55841B" w14:textId="77777777" w:rsidR="008816DE" w:rsidRPr="004F0C2C" w:rsidRDefault="008816DE" w:rsidP="001875FC">
            <w:pPr>
              <w:jc w:val="both"/>
              <w:rPr>
                <w:rFonts w:ascii="Times New Roman" w:hAnsi="Times New Roman" w:cs="Times New Roman"/>
                <w:b/>
                <w:sz w:val="24"/>
                <w:szCs w:val="24"/>
                <w:lang w:val="id-ID"/>
              </w:rPr>
            </w:pPr>
          </w:p>
        </w:tc>
        <w:tc>
          <w:tcPr>
            <w:tcW w:w="682" w:type="dxa"/>
            <w:tcBorders>
              <w:left w:val="nil"/>
              <w:right w:val="nil"/>
            </w:tcBorders>
          </w:tcPr>
          <w:p w14:paraId="71B9E03D" w14:textId="77777777" w:rsidR="008816DE" w:rsidRPr="004F0C2C" w:rsidRDefault="008816DE" w:rsidP="001875FC">
            <w:pPr>
              <w:jc w:val="both"/>
              <w:rPr>
                <w:rFonts w:ascii="Times New Roman" w:hAnsi="Times New Roman" w:cs="Times New Roman"/>
                <w:b/>
                <w:sz w:val="24"/>
                <w:szCs w:val="24"/>
                <w:lang w:val="id-ID"/>
              </w:rPr>
            </w:pPr>
          </w:p>
        </w:tc>
        <w:tc>
          <w:tcPr>
            <w:tcW w:w="681" w:type="dxa"/>
            <w:tcBorders>
              <w:left w:val="nil"/>
              <w:right w:val="nil"/>
            </w:tcBorders>
          </w:tcPr>
          <w:p w14:paraId="02DC7B9A" w14:textId="77777777" w:rsidR="008816DE" w:rsidRPr="004F0C2C" w:rsidRDefault="008816DE" w:rsidP="001875FC">
            <w:pPr>
              <w:jc w:val="both"/>
              <w:rPr>
                <w:rFonts w:ascii="Times New Roman" w:hAnsi="Times New Roman" w:cs="Times New Roman"/>
                <w:b/>
                <w:sz w:val="24"/>
                <w:szCs w:val="24"/>
                <w:lang w:val="id-ID"/>
              </w:rPr>
            </w:pPr>
          </w:p>
        </w:tc>
        <w:tc>
          <w:tcPr>
            <w:tcW w:w="700" w:type="dxa"/>
            <w:tcBorders>
              <w:left w:val="nil"/>
            </w:tcBorders>
          </w:tcPr>
          <w:p w14:paraId="5F7E64BD"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2530A7C6" w14:textId="77777777" w:rsidTr="001875FC">
        <w:tc>
          <w:tcPr>
            <w:tcW w:w="577" w:type="dxa"/>
          </w:tcPr>
          <w:p w14:paraId="7B37BC79" w14:textId="77777777" w:rsidR="008816DE" w:rsidRPr="004F0C2C" w:rsidRDefault="008816DE" w:rsidP="001875FC">
            <w:pPr>
              <w:jc w:val="both"/>
              <w:rPr>
                <w:rFonts w:ascii="Times New Roman" w:hAnsi="Times New Roman" w:cs="Times New Roman"/>
                <w:sz w:val="24"/>
                <w:szCs w:val="24"/>
              </w:rPr>
            </w:pPr>
            <w:r>
              <w:rPr>
                <w:rFonts w:ascii="Times New Roman" w:hAnsi="Times New Roman" w:cs="Times New Roman"/>
                <w:sz w:val="24"/>
                <w:szCs w:val="24"/>
              </w:rPr>
              <w:t>9</w:t>
            </w:r>
          </w:p>
        </w:tc>
        <w:tc>
          <w:tcPr>
            <w:tcW w:w="3842" w:type="dxa"/>
          </w:tcPr>
          <w:p w14:paraId="24467428" w14:textId="77777777" w:rsidR="008816DE"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 xml:space="preserve">Informasi di </w:t>
            </w:r>
            <w:r w:rsidRPr="004F0C2C">
              <w:rPr>
                <w:rFonts w:ascii="Times New Roman" w:hAnsi="Times New Roman" w:cs="Times New Roman"/>
                <w:sz w:val="24"/>
                <w:szCs w:val="24"/>
              </w:rPr>
              <w:t>O</w:t>
            </w:r>
            <w:r w:rsidRPr="004F0C2C">
              <w:rPr>
                <w:rFonts w:ascii="Times New Roman" w:hAnsi="Times New Roman" w:cs="Times New Roman"/>
                <w:sz w:val="24"/>
                <w:szCs w:val="24"/>
                <w:lang w:val="id-ID"/>
              </w:rPr>
              <w:t xml:space="preserve">PD telah disediakan secara tepat waktu dan </w:t>
            </w:r>
            <w:r w:rsidRPr="004F0C2C">
              <w:rPr>
                <w:rFonts w:ascii="Times New Roman" w:hAnsi="Times New Roman" w:cs="Times New Roman"/>
                <w:sz w:val="24"/>
                <w:szCs w:val="24"/>
                <w:lang w:val="id-ID"/>
              </w:rPr>
              <w:lastRenderedPageBreak/>
              <w:t>memungkinkan untuk dilakukan tindakan korektif secara tepat</w:t>
            </w:r>
          </w:p>
          <w:p w14:paraId="3DE2E24C" w14:textId="77777777" w:rsidR="008816DE" w:rsidRPr="004F0C2C" w:rsidRDefault="008816DE" w:rsidP="001875FC">
            <w:pPr>
              <w:jc w:val="both"/>
              <w:rPr>
                <w:rFonts w:ascii="Times New Roman" w:hAnsi="Times New Roman" w:cs="Times New Roman"/>
                <w:sz w:val="24"/>
                <w:szCs w:val="24"/>
              </w:rPr>
            </w:pPr>
          </w:p>
        </w:tc>
        <w:tc>
          <w:tcPr>
            <w:tcW w:w="678" w:type="dxa"/>
          </w:tcPr>
          <w:p w14:paraId="44104730" w14:textId="77777777" w:rsidR="008816DE" w:rsidRPr="004F0C2C" w:rsidRDefault="008816DE" w:rsidP="001875FC">
            <w:pPr>
              <w:jc w:val="both"/>
              <w:rPr>
                <w:rFonts w:ascii="Times New Roman" w:hAnsi="Times New Roman" w:cs="Times New Roman"/>
                <w:b/>
                <w:sz w:val="24"/>
                <w:szCs w:val="24"/>
                <w:lang w:val="id-ID"/>
              </w:rPr>
            </w:pPr>
          </w:p>
        </w:tc>
        <w:tc>
          <w:tcPr>
            <w:tcW w:w="659" w:type="dxa"/>
          </w:tcPr>
          <w:p w14:paraId="3F87E483" w14:textId="77777777" w:rsidR="008816DE" w:rsidRPr="004F0C2C" w:rsidRDefault="008816DE" w:rsidP="001875FC">
            <w:pPr>
              <w:jc w:val="both"/>
              <w:rPr>
                <w:rFonts w:ascii="Times New Roman" w:hAnsi="Times New Roman" w:cs="Times New Roman"/>
                <w:b/>
                <w:sz w:val="24"/>
                <w:szCs w:val="24"/>
                <w:lang w:val="id-ID"/>
              </w:rPr>
            </w:pPr>
          </w:p>
        </w:tc>
        <w:tc>
          <w:tcPr>
            <w:tcW w:w="682" w:type="dxa"/>
          </w:tcPr>
          <w:p w14:paraId="5B565AE4" w14:textId="77777777" w:rsidR="008816DE" w:rsidRPr="004F0C2C" w:rsidRDefault="008816DE" w:rsidP="001875FC">
            <w:pPr>
              <w:jc w:val="both"/>
              <w:rPr>
                <w:rFonts w:ascii="Times New Roman" w:hAnsi="Times New Roman" w:cs="Times New Roman"/>
                <w:b/>
                <w:sz w:val="24"/>
                <w:szCs w:val="24"/>
                <w:lang w:val="id-ID"/>
              </w:rPr>
            </w:pPr>
          </w:p>
        </w:tc>
        <w:tc>
          <w:tcPr>
            <w:tcW w:w="681" w:type="dxa"/>
          </w:tcPr>
          <w:p w14:paraId="1AE9CCD9" w14:textId="77777777" w:rsidR="008816DE" w:rsidRPr="004F0C2C" w:rsidRDefault="008816DE" w:rsidP="001875FC">
            <w:pPr>
              <w:jc w:val="both"/>
              <w:rPr>
                <w:rFonts w:ascii="Times New Roman" w:hAnsi="Times New Roman" w:cs="Times New Roman"/>
                <w:b/>
                <w:sz w:val="24"/>
                <w:szCs w:val="24"/>
                <w:lang w:val="id-ID"/>
              </w:rPr>
            </w:pPr>
          </w:p>
        </w:tc>
        <w:tc>
          <w:tcPr>
            <w:tcW w:w="700" w:type="dxa"/>
          </w:tcPr>
          <w:p w14:paraId="16646984"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520C2087" w14:textId="77777777" w:rsidTr="001875FC">
        <w:tc>
          <w:tcPr>
            <w:tcW w:w="577" w:type="dxa"/>
          </w:tcPr>
          <w:p w14:paraId="56A120F5" w14:textId="77777777" w:rsidR="008816DE" w:rsidRPr="004F0C2C" w:rsidRDefault="008816DE" w:rsidP="001875FC">
            <w:pPr>
              <w:jc w:val="both"/>
              <w:rPr>
                <w:rFonts w:ascii="Times New Roman" w:hAnsi="Times New Roman" w:cs="Times New Roman"/>
                <w:sz w:val="24"/>
                <w:szCs w:val="24"/>
              </w:rPr>
            </w:pPr>
            <w:r>
              <w:rPr>
                <w:rFonts w:ascii="Times New Roman" w:hAnsi="Times New Roman" w:cs="Times New Roman"/>
                <w:sz w:val="24"/>
                <w:szCs w:val="24"/>
              </w:rPr>
              <w:t>10</w:t>
            </w:r>
          </w:p>
        </w:tc>
        <w:tc>
          <w:tcPr>
            <w:tcW w:w="3842" w:type="dxa"/>
          </w:tcPr>
          <w:p w14:paraId="7E7A4286"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 xml:space="preserve">OPD telah menyediakan alat pendukung untuk berbagai transaksi dan penyajian laporan keuangan seperti perangkat keras </w:t>
            </w:r>
            <w:r w:rsidRPr="004F0C2C">
              <w:rPr>
                <w:rFonts w:ascii="Times New Roman" w:hAnsi="Times New Roman" w:cs="Times New Roman"/>
                <w:i/>
                <w:iCs/>
                <w:sz w:val="24"/>
                <w:szCs w:val="24"/>
              </w:rPr>
              <w:t>(hardware</w:t>
            </w:r>
            <w:r>
              <w:rPr>
                <w:rFonts w:ascii="Times New Roman" w:hAnsi="Times New Roman" w:cs="Times New Roman"/>
                <w:i/>
                <w:iCs/>
                <w:sz w:val="24"/>
                <w:szCs w:val="24"/>
              </w:rPr>
              <w:t>)</w:t>
            </w:r>
          </w:p>
        </w:tc>
        <w:tc>
          <w:tcPr>
            <w:tcW w:w="678" w:type="dxa"/>
          </w:tcPr>
          <w:p w14:paraId="3357019F" w14:textId="77777777" w:rsidR="008816DE" w:rsidRPr="004F0C2C" w:rsidRDefault="008816DE" w:rsidP="001875FC">
            <w:pPr>
              <w:jc w:val="both"/>
              <w:rPr>
                <w:rFonts w:ascii="Times New Roman" w:hAnsi="Times New Roman" w:cs="Times New Roman"/>
                <w:b/>
                <w:sz w:val="24"/>
                <w:szCs w:val="24"/>
                <w:lang w:val="id-ID"/>
              </w:rPr>
            </w:pPr>
          </w:p>
        </w:tc>
        <w:tc>
          <w:tcPr>
            <w:tcW w:w="659" w:type="dxa"/>
          </w:tcPr>
          <w:p w14:paraId="2BE5FCD1" w14:textId="77777777" w:rsidR="008816DE" w:rsidRPr="004F0C2C" w:rsidRDefault="008816DE" w:rsidP="001875FC">
            <w:pPr>
              <w:jc w:val="both"/>
              <w:rPr>
                <w:rFonts w:ascii="Times New Roman" w:hAnsi="Times New Roman" w:cs="Times New Roman"/>
                <w:b/>
                <w:sz w:val="24"/>
                <w:szCs w:val="24"/>
                <w:lang w:val="id-ID"/>
              </w:rPr>
            </w:pPr>
          </w:p>
        </w:tc>
        <w:tc>
          <w:tcPr>
            <w:tcW w:w="682" w:type="dxa"/>
          </w:tcPr>
          <w:p w14:paraId="31209F6A" w14:textId="77777777" w:rsidR="008816DE" w:rsidRPr="004F0C2C" w:rsidRDefault="008816DE" w:rsidP="001875FC">
            <w:pPr>
              <w:jc w:val="both"/>
              <w:rPr>
                <w:rFonts w:ascii="Times New Roman" w:hAnsi="Times New Roman" w:cs="Times New Roman"/>
                <w:b/>
                <w:sz w:val="24"/>
                <w:szCs w:val="24"/>
                <w:lang w:val="id-ID"/>
              </w:rPr>
            </w:pPr>
          </w:p>
        </w:tc>
        <w:tc>
          <w:tcPr>
            <w:tcW w:w="681" w:type="dxa"/>
          </w:tcPr>
          <w:p w14:paraId="4B9075E8" w14:textId="77777777" w:rsidR="008816DE" w:rsidRPr="004F0C2C" w:rsidRDefault="008816DE" w:rsidP="001875FC">
            <w:pPr>
              <w:jc w:val="both"/>
              <w:rPr>
                <w:rFonts w:ascii="Times New Roman" w:hAnsi="Times New Roman" w:cs="Times New Roman"/>
                <w:b/>
                <w:sz w:val="24"/>
                <w:szCs w:val="24"/>
                <w:lang w:val="id-ID"/>
              </w:rPr>
            </w:pPr>
          </w:p>
        </w:tc>
        <w:tc>
          <w:tcPr>
            <w:tcW w:w="700" w:type="dxa"/>
          </w:tcPr>
          <w:p w14:paraId="00081B4E"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78681EE1" w14:textId="77777777" w:rsidTr="001875FC">
        <w:tc>
          <w:tcPr>
            <w:tcW w:w="577" w:type="dxa"/>
            <w:tcBorders>
              <w:bottom w:val="single" w:sz="4" w:space="0" w:color="auto"/>
            </w:tcBorders>
          </w:tcPr>
          <w:p w14:paraId="3648C6CB" w14:textId="77777777" w:rsidR="008816DE" w:rsidRPr="004F0C2C" w:rsidRDefault="008816DE" w:rsidP="001875FC">
            <w:pPr>
              <w:jc w:val="both"/>
              <w:rPr>
                <w:rFonts w:ascii="Times New Roman" w:hAnsi="Times New Roman" w:cs="Times New Roman"/>
                <w:sz w:val="24"/>
                <w:szCs w:val="24"/>
              </w:rPr>
            </w:pPr>
            <w:r>
              <w:rPr>
                <w:rFonts w:ascii="Times New Roman" w:hAnsi="Times New Roman" w:cs="Times New Roman"/>
                <w:sz w:val="24"/>
                <w:szCs w:val="24"/>
              </w:rPr>
              <w:t>11</w:t>
            </w:r>
          </w:p>
        </w:tc>
        <w:tc>
          <w:tcPr>
            <w:tcW w:w="3842" w:type="dxa"/>
            <w:tcBorders>
              <w:bottom w:val="single" w:sz="4" w:space="0" w:color="auto"/>
            </w:tcBorders>
          </w:tcPr>
          <w:p w14:paraId="20FF2281"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lang w:val="id-ID"/>
              </w:rPr>
              <w:t>Saluran komunikasi</w:t>
            </w:r>
            <w:r w:rsidRPr="004F0C2C">
              <w:rPr>
                <w:rFonts w:ascii="Times New Roman" w:hAnsi="Times New Roman" w:cs="Times New Roman"/>
                <w:sz w:val="24"/>
                <w:szCs w:val="24"/>
              </w:rPr>
              <w:t xml:space="preserve"> dan informasi </w:t>
            </w:r>
            <w:r w:rsidRPr="004F0C2C">
              <w:rPr>
                <w:rFonts w:ascii="Times New Roman" w:hAnsi="Times New Roman" w:cs="Times New Roman"/>
                <w:sz w:val="24"/>
                <w:szCs w:val="24"/>
                <w:lang w:val="id-ID"/>
              </w:rPr>
              <w:t>dalam organisasi telah dilaksanakan secara terbuka dan efektif dengan masyarakat, rekanan, dan aparat pengawasan intern dalam memberikan masukan signifikan</w:t>
            </w:r>
          </w:p>
        </w:tc>
        <w:tc>
          <w:tcPr>
            <w:tcW w:w="678" w:type="dxa"/>
            <w:tcBorders>
              <w:bottom w:val="single" w:sz="4" w:space="0" w:color="auto"/>
            </w:tcBorders>
          </w:tcPr>
          <w:p w14:paraId="76DB70A6" w14:textId="77777777" w:rsidR="008816DE" w:rsidRPr="004F0C2C" w:rsidRDefault="008816DE" w:rsidP="001875FC">
            <w:pPr>
              <w:jc w:val="both"/>
              <w:rPr>
                <w:rFonts w:ascii="Times New Roman" w:hAnsi="Times New Roman" w:cs="Times New Roman"/>
                <w:b/>
                <w:sz w:val="24"/>
                <w:szCs w:val="24"/>
                <w:lang w:val="id-ID"/>
              </w:rPr>
            </w:pPr>
          </w:p>
        </w:tc>
        <w:tc>
          <w:tcPr>
            <w:tcW w:w="659" w:type="dxa"/>
            <w:tcBorders>
              <w:bottom w:val="single" w:sz="4" w:space="0" w:color="auto"/>
            </w:tcBorders>
          </w:tcPr>
          <w:p w14:paraId="5B7D7C93" w14:textId="77777777" w:rsidR="008816DE" w:rsidRPr="004F0C2C" w:rsidRDefault="008816DE" w:rsidP="001875FC">
            <w:pPr>
              <w:jc w:val="both"/>
              <w:rPr>
                <w:rFonts w:ascii="Times New Roman" w:hAnsi="Times New Roman" w:cs="Times New Roman"/>
                <w:b/>
                <w:sz w:val="24"/>
                <w:szCs w:val="24"/>
                <w:lang w:val="id-ID"/>
              </w:rPr>
            </w:pPr>
          </w:p>
        </w:tc>
        <w:tc>
          <w:tcPr>
            <w:tcW w:w="682" w:type="dxa"/>
            <w:tcBorders>
              <w:bottom w:val="single" w:sz="4" w:space="0" w:color="auto"/>
            </w:tcBorders>
          </w:tcPr>
          <w:p w14:paraId="7820FF5F" w14:textId="77777777" w:rsidR="008816DE" w:rsidRPr="004F0C2C" w:rsidRDefault="008816DE" w:rsidP="001875FC">
            <w:pPr>
              <w:jc w:val="both"/>
              <w:rPr>
                <w:rFonts w:ascii="Times New Roman" w:hAnsi="Times New Roman" w:cs="Times New Roman"/>
                <w:b/>
                <w:sz w:val="24"/>
                <w:szCs w:val="24"/>
                <w:lang w:val="id-ID"/>
              </w:rPr>
            </w:pPr>
          </w:p>
        </w:tc>
        <w:tc>
          <w:tcPr>
            <w:tcW w:w="681" w:type="dxa"/>
            <w:tcBorders>
              <w:bottom w:val="single" w:sz="4" w:space="0" w:color="auto"/>
            </w:tcBorders>
          </w:tcPr>
          <w:p w14:paraId="24F1D5E7" w14:textId="77777777" w:rsidR="008816DE" w:rsidRPr="004F0C2C" w:rsidRDefault="008816DE" w:rsidP="001875FC">
            <w:pPr>
              <w:jc w:val="both"/>
              <w:rPr>
                <w:rFonts w:ascii="Times New Roman" w:hAnsi="Times New Roman" w:cs="Times New Roman"/>
                <w:b/>
                <w:sz w:val="24"/>
                <w:szCs w:val="24"/>
                <w:lang w:val="id-ID"/>
              </w:rPr>
            </w:pPr>
          </w:p>
        </w:tc>
        <w:tc>
          <w:tcPr>
            <w:tcW w:w="700" w:type="dxa"/>
            <w:tcBorders>
              <w:bottom w:val="single" w:sz="4" w:space="0" w:color="auto"/>
            </w:tcBorders>
          </w:tcPr>
          <w:p w14:paraId="6CA7B217"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42C85017" w14:textId="77777777" w:rsidTr="001875FC">
        <w:tc>
          <w:tcPr>
            <w:tcW w:w="577" w:type="dxa"/>
            <w:tcBorders>
              <w:right w:val="nil"/>
            </w:tcBorders>
          </w:tcPr>
          <w:p w14:paraId="4D7587C3" w14:textId="77777777" w:rsidR="008816DE" w:rsidRPr="004F0C2C" w:rsidRDefault="008816DE" w:rsidP="001875FC">
            <w:pPr>
              <w:jc w:val="both"/>
              <w:rPr>
                <w:rFonts w:ascii="Times New Roman" w:hAnsi="Times New Roman" w:cs="Times New Roman"/>
                <w:sz w:val="24"/>
                <w:szCs w:val="24"/>
              </w:rPr>
            </w:pPr>
          </w:p>
        </w:tc>
        <w:tc>
          <w:tcPr>
            <w:tcW w:w="3842" w:type="dxa"/>
            <w:tcBorders>
              <w:left w:val="nil"/>
              <w:right w:val="nil"/>
            </w:tcBorders>
          </w:tcPr>
          <w:p w14:paraId="30E61E94" w14:textId="77777777" w:rsidR="008816DE" w:rsidRPr="00962057" w:rsidRDefault="008816DE" w:rsidP="001875FC">
            <w:pPr>
              <w:jc w:val="both"/>
              <w:rPr>
                <w:rFonts w:ascii="Times New Roman" w:hAnsi="Times New Roman" w:cs="Times New Roman"/>
                <w:b/>
                <w:bCs/>
                <w:sz w:val="24"/>
                <w:szCs w:val="24"/>
              </w:rPr>
            </w:pPr>
            <w:r w:rsidRPr="00962057">
              <w:rPr>
                <w:rFonts w:ascii="Times New Roman" w:hAnsi="Times New Roman" w:cs="Times New Roman"/>
                <w:b/>
                <w:bCs/>
                <w:sz w:val="24"/>
                <w:szCs w:val="24"/>
              </w:rPr>
              <w:t>PEMANTAUAN</w:t>
            </w:r>
          </w:p>
        </w:tc>
        <w:tc>
          <w:tcPr>
            <w:tcW w:w="678" w:type="dxa"/>
            <w:tcBorders>
              <w:left w:val="nil"/>
              <w:right w:val="nil"/>
            </w:tcBorders>
          </w:tcPr>
          <w:p w14:paraId="072FEC56" w14:textId="77777777" w:rsidR="008816DE" w:rsidRPr="004F0C2C" w:rsidRDefault="008816DE" w:rsidP="001875FC">
            <w:pPr>
              <w:jc w:val="both"/>
              <w:rPr>
                <w:rFonts w:ascii="Times New Roman" w:hAnsi="Times New Roman" w:cs="Times New Roman"/>
                <w:b/>
                <w:sz w:val="24"/>
                <w:szCs w:val="24"/>
                <w:lang w:val="id-ID"/>
              </w:rPr>
            </w:pPr>
          </w:p>
        </w:tc>
        <w:tc>
          <w:tcPr>
            <w:tcW w:w="659" w:type="dxa"/>
            <w:tcBorders>
              <w:left w:val="nil"/>
              <w:right w:val="nil"/>
            </w:tcBorders>
          </w:tcPr>
          <w:p w14:paraId="548A472E" w14:textId="77777777" w:rsidR="008816DE" w:rsidRPr="004F0C2C" w:rsidRDefault="008816DE" w:rsidP="001875FC">
            <w:pPr>
              <w:jc w:val="both"/>
              <w:rPr>
                <w:rFonts w:ascii="Times New Roman" w:hAnsi="Times New Roman" w:cs="Times New Roman"/>
                <w:b/>
                <w:sz w:val="24"/>
                <w:szCs w:val="24"/>
                <w:lang w:val="id-ID"/>
              </w:rPr>
            </w:pPr>
          </w:p>
        </w:tc>
        <w:tc>
          <w:tcPr>
            <w:tcW w:w="682" w:type="dxa"/>
            <w:tcBorders>
              <w:left w:val="nil"/>
              <w:right w:val="nil"/>
            </w:tcBorders>
          </w:tcPr>
          <w:p w14:paraId="57D9826E" w14:textId="77777777" w:rsidR="008816DE" w:rsidRPr="004F0C2C" w:rsidRDefault="008816DE" w:rsidP="001875FC">
            <w:pPr>
              <w:jc w:val="both"/>
              <w:rPr>
                <w:rFonts w:ascii="Times New Roman" w:hAnsi="Times New Roman" w:cs="Times New Roman"/>
                <w:b/>
                <w:sz w:val="24"/>
                <w:szCs w:val="24"/>
                <w:lang w:val="id-ID"/>
              </w:rPr>
            </w:pPr>
          </w:p>
        </w:tc>
        <w:tc>
          <w:tcPr>
            <w:tcW w:w="681" w:type="dxa"/>
            <w:tcBorders>
              <w:left w:val="nil"/>
              <w:right w:val="nil"/>
            </w:tcBorders>
          </w:tcPr>
          <w:p w14:paraId="4E6DA42E" w14:textId="77777777" w:rsidR="008816DE" w:rsidRPr="004F0C2C" w:rsidRDefault="008816DE" w:rsidP="001875FC">
            <w:pPr>
              <w:jc w:val="both"/>
              <w:rPr>
                <w:rFonts w:ascii="Times New Roman" w:hAnsi="Times New Roman" w:cs="Times New Roman"/>
                <w:b/>
                <w:sz w:val="24"/>
                <w:szCs w:val="24"/>
                <w:lang w:val="id-ID"/>
              </w:rPr>
            </w:pPr>
          </w:p>
        </w:tc>
        <w:tc>
          <w:tcPr>
            <w:tcW w:w="700" w:type="dxa"/>
            <w:tcBorders>
              <w:left w:val="nil"/>
            </w:tcBorders>
          </w:tcPr>
          <w:p w14:paraId="5F4059F7"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1A596E97" w14:textId="77777777" w:rsidTr="001875FC">
        <w:tc>
          <w:tcPr>
            <w:tcW w:w="577" w:type="dxa"/>
          </w:tcPr>
          <w:p w14:paraId="19B569C2" w14:textId="77777777" w:rsidR="008816DE" w:rsidRPr="004F0C2C" w:rsidRDefault="008816DE" w:rsidP="001875FC">
            <w:pPr>
              <w:jc w:val="both"/>
              <w:rPr>
                <w:rFonts w:ascii="Times New Roman" w:hAnsi="Times New Roman" w:cs="Times New Roman"/>
                <w:sz w:val="24"/>
                <w:szCs w:val="24"/>
              </w:rPr>
            </w:pPr>
            <w:r>
              <w:rPr>
                <w:rFonts w:ascii="Times New Roman" w:hAnsi="Times New Roman" w:cs="Times New Roman"/>
                <w:sz w:val="24"/>
                <w:szCs w:val="24"/>
              </w:rPr>
              <w:t>12</w:t>
            </w:r>
          </w:p>
        </w:tc>
        <w:tc>
          <w:tcPr>
            <w:tcW w:w="3842" w:type="dxa"/>
          </w:tcPr>
          <w:p w14:paraId="5FA7046D"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Memantau kegiatan pengendalian inernal yang diproses agar hasil yang diperoleh sesuai dengan apa yang dibutuhkan</w:t>
            </w:r>
          </w:p>
        </w:tc>
        <w:tc>
          <w:tcPr>
            <w:tcW w:w="678" w:type="dxa"/>
          </w:tcPr>
          <w:p w14:paraId="2561B858" w14:textId="77777777" w:rsidR="008816DE" w:rsidRPr="004F0C2C" w:rsidRDefault="008816DE" w:rsidP="001875FC">
            <w:pPr>
              <w:jc w:val="both"/>
              <w:rPr>
                <w:rFonts w:ascii="Times New Roman" w:hAnsi="Times New Roman" w:cs="Times New Roman"/>
                <w:b/>
                <w:sz w:val="24"/>
                <w:szCs w:val="24"/>
                <w:lang w:val="id-ID"/>
              </w:rPr>
            </w:pPr>
          </w:p>
        </w:tc>
        <w:tc>
          <w:tcPr>
            <w:tcW w:w="659" w:type="dxa"/>
          </w:tcPr>
          <w:p w14:paraId="30E9CD47" w14:textId="77777777" w:rsidR="008816DE" w:rsidRPr="004F0C2C" w:rsidRDefault="008816DE" w:rsidP="001875FC">
            <w:pPr>
              <w:jc w:val="both"/>
              <w:rPr>
                <w:rFonts w:ascii="Times New Roman" w:hAnsi="Times New Roman" w:cs="Times New Roman"/>
                <w:b/>
                <w:sz w:val="24"/>
                <w:szCs w:val="24"/>
                <w:lang w:val="id-ID"/>
              </w:rPr>
            </w:pPr>
          </w:p>
        </w:tc>
        <w:tc>
          <w:tcPr>
            <w:tcW w:w="682" w:type="dxa"/>
          </w:tcPr>
          <w:p w14:paraId="1474F74F" w14:textId="77777777" w:rsidR="008816DE" w:rsidRPr="004F0C2C" w:rsidRDefault="008816DE" w:rsidP="001875FC">
            <w:pPr>
              <w:jc w:val="both"/>
              <w:rPr>
                <w:rFonts w:ascii="Times New Roman" w:hAnsi="Times New Roman" w:cs="Times New Roman"/>
                <w:b/>
                <w:sz w:val="24"/>
                <w:szCs w:val="24"/>
                <w:lang w:val="id-ID"/>
              </w:rPr>
            </w:pPr>
          </w:p>
        </w:tc>
        <w:tc>
          <w:tcPr>
            <w:tcW w:w="681" w:type="dxa"/>
          </w:tcPr>
          <w:p w14:paraId="6640555C" w14:textId="77777777" w:rsidR="008816DE" w:rsidRPr="004F0C2C" w:rsidRDefault="008816DE" w:rsidP="001875FC">
            <w:pPr>
              <w:jc w:val="both"/>
              <w:rPr>
                <w:rFonts w:ascii="Times New Roman" w:hAnsi="Times New Roman" w:cs="Times New Roman"/>
                <w:b/>
                <w:sz w:val="24"/>
                <w:szCs w:val="24"/>
                <w:lang w:val="id-ID"/>
              </w:rPr>
            </w:pPr>
          </w:p>
        </w:tc>
        <w:tc>
          <w:tcPr>
            <w:tcW w:w="700" w:type="dxa"/>
          </w:tcPr>
          <w:p w14:paraId="4D178516"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5C9EEBC6" w14:textId="77777777" w:rsidTr="001875FC">
        <w:tc>
          <w:tcPr>
            <w:tcW w:w="577" w:type="dxa"/>
          </w:tcPr>
          <w:p w14:paraId="73F46946" w14:textId="77777777" w:rsidR="008816DE" w:rsidRPr="004F0C2C" w:rsidRDefault="008816DE" w:rsidP="001875FC">
            <w:pPr>
              <w:jc w:val="both"/>
              <w:rPr>
                <w:rFonts w:ascii="Times New Roman" w:hAnsi="Times New Roman" w:cs="Times New Roman"/>
                <w:sz w:val="24"/>
                <w:szCs w:val="24"/>
              </w:rPr>
            </w:pPr>
            <w:r>
              <w:rPr>
                <w:rFonts w:ascii="Times New Roman" w:hAnsi="Times New Roman" w:cs="Times New Roman"/>
                <w:sz w:val="24"/>
                <w:szCs w:val="24"/>
              </w:rPr>
              <w:t>13</w:t>
            </w:r>
          </w:p>
        </w:tc>
        <w:tc>
          <w:tcPr>
            <w:tcW w:w="3842" w:type="dxa"/>
          </w:tcPr>
          <w:p w14:paraId="02779B25"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selalu mengevaluasi dan meriview kelemahan pengendalian internal yang perlu perbaikan</w:t>
            </w:r>
          </w:p>
        </w:tc>
        <w:tc>
          <w:tcPr>
            <w:tcW w:w="678" w:type="dxa"/>
          </w:tcPr>
          <w:p w14:paraId="41877F88" w14:textId="77777777" w:rsidR="008816DE" w:rsidRPr="004F0C2C" w:rsidRDefault="008816DE" w:rsidP="001875FC">
            <w:pPr>
              <w:jc w:val="both"/>
              <w:rPr>
                <w:rFonts w:ascii="Times New Roman" w:hAnsi="Times New Roman" w:cs="Times New Roman"/>
                <w:b/>
                <w:sz w:val="24"/>
                <w:szCs w:val="24"/>
                <w:lang w:val="id-ID"/>
              </w:rPr>
            </w:pPr>
          </w:p>
        </w:tc>
        <w:tc>
          <w:tcPr>
            <w:tcW w:w="659" w:type="dxa"/>
          </w:tcPr>
          <w:p w14:paraId="06345AE1" w14:textId="77777777" w:rsidR="008816DE" w:rsidRPr="004F0C2C" w:rsidRDefault="008816DE" w:rsidP="001875FC">
            <w:pPr>
              <w:jc w:val="both"/>
              <w:rPr>
                <w:rFonts w:ascii="Times New Roman" w:hAnsi="Times New Roman" w:cs="Times New Roman"/>
                <w:b/>
                <w:sz w:val="24"/>
                <w:szCs w:val="24"/>
                <w:lang w:val="id-ID"/>
              </w:rPr>
            </w:pPr>
          </w:p>
        </w:tc>
        <w:tc>
          <w:tcPr>
            <w:tcW w:w="682" w:type="dxa"/>
          </w:tcPr>
          <w:p w14:paraId="218F2562" w14:textId="77777777" w:rsidR="008816DE" w:rsidRPr="004F0C2C" w:rsidRDefault="008816DE" w:rsidP="001875FC">
            <w:pPr>
              <w:jc w:val="both"/>
              <w:rPr>
                <w:rFonts w:ascii="Times New Roman" w:hAnsi="Times New Roman" w:cs="Times New Roman"/>
                <w:b/>
                <w:sz w:val="24"/>
                <w:szCs w:val="24"/>
                <w:lang w:val="id-ID"/>
              </w:rPr>
            </w:pPr>
          </w:p>
        </w:tc>
        <w:tc>
          <w:tcPr>
            <w:tcW w:w="681" w:type="dxa"/>
          </w:tcPr>
          <w:p w14:paraId="0B99EA8F" w14:textId="77777777" w:rsidR="008816DE" w:rsidRPr="004F0C2C" w:rsidRDefault="008816DE" w:rsidP="001875FC">
            <w:pPr>
              <w:jc w:val="both"/>
              <w:rPr>
                <w:rFonts w:ascii="Times New Roman" w:hAnsi="Times New Roman" w:cs="Times New Roman"/>
                <w:b/>
                <w:sz w:val="24"/>
                <w:szCs w:val="24"/>
                <w:lang w:val="id-ID"/>
              </w:rPr>
            </w:pPr>
          </w:p>
        </w:tc>
        <w:tc>
          <w:tcPr>
            <w:tcW w:w="700" w:type="dxa"/>
          </w:tcPr>
          <w:p w14:paraId="2AC82E24" w14:textId="77777777" w:rsidR="008816DE" w:rsidRPr="004F0C2C" w:rsidRDefault="008816DE" w:rsidP="001875FC">
            <w:pPr>
              <w:jc w:val="both"/>
              <w:rPr>
                <w:rFonts w:ascii="Times New Roman" w:hAnsi="Times New Roman" w:cs="Times New Roman"/>
                <w:b/>
                <w:sz w:val="24"/>
                <w:szCs w:val="24"/>
                <w:lang w:val="id-ID"/>
              </w:rPr>
            </w:pPr>
          </w:p>
        </w:tc>
      </w:tr>
    </w:tbl>
    <w:p w14:paraId="57C7FCD2" w14:textId="77777777" w:rsidR="008816DE" w:rsidRPr="00962057" w:rsidRDefault="008816DE" w:rsidP="008816DE">
      <w:pPr>
        <w:spacing w:line="240" w:lineRule="auto"/>
        <w:jc w:val="both"/>
        <w:rPr>
          <w:rFonts w:ascii="Times New Roman" w:hAnsi="Times New Roman" w:cs="Times New Roman"/>
          <w:sz w:val="24"/>
          <w:szCs w:val="24"/>
        </w:rPr>
      </w:pPr>
    </w:p>
    <w:p w14:paraId="2E3AE1BA" w14:textId="77777777" w:rsidR="008816DE" w:rsidRPr="004F0C2C" w:rsidRDefault="008816DE" w:rsidP="008816DE">
      <w:pPr>
        <w:spacing w:line="240" w:lineRule="auto"/>
        <w:jc w:val="both"/>
        <w:rPr>
          <w:rFonts w:ascii="Times New Roman" w:hAnsi="Times New Roman" w:cs="Times New Roman"/>
          <w:b/>
          <w:bCs/>
          <w:sz w:val="24"/>
          <w:szCs w:val="24"/>
        </w:rPr>
      </w:pPr>
      <w:r w:rsidRPr="004F0C2C">
        <w:rPr>
          <w:rFonts w:ascii="Times New Roman" w:hAnsi="Times New Roman" w:cs="Times New Roman"/>
          <w:b/>
          <w:bCs/>
          <w:sz w:val="24"/>
          <w:szCs w:val="24"/>
        </w:rPr>
        <w:t>SISTEM AKUNTANSI KEUANGAN DAERAH (X2)</w:t>
      </w:r>
    </w:p>
    <w:tbl>
      <w:tblPr>
        <w:tblStyle w:val="TableGrid"/>
        <w:tblW w:w="0" w:type="auto"/>
        <w:tblInd w:w="108" w:type="dxa"/>
        <w:tblLook w:val="04A0" w:firstRow="1" w:lastRow="0" w:firstColumn="1" w:lastColumn="0" w:noHBand="0" w:noVBand="1"/>
      </w:tblPr>
      <w:tblGrid>
        <w:gridCol w:w="577"/>
        <w:gridCol w:w="3859"/>
        <w:gridCol w:w="674"/>
        <w:gridCol w:w="653"/>
        <w:gridCol w:w="679"/>
        <w:gridCol w:w="678"/>
        <w:gridCol w:w="699"/>
      </w:tblGrid>
      <w:tr w:rsidR="008816DE" w:rsidRPr="004F0C2C" w14:paraId="79ACB5AC" w14:textId="77777777" w:rsidTr="001875FC">
        <w:trPr>
          <w:tblHeader/>
        </w:trPr>
        <w:tc>
          <w:tcPr>
            <w:tcW w:w="577" w:type="dxa"/>
            <w:tcBorders>
              <w:bottom w:val="single" w:sz="4" w:space="0" w:color="auto"/>
            </w:tcBorders>
          </w:tcPr>
          <w:p w14:paraId="23F26374"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NO</w:t>
            </w:r>
          </w:p>
        </w:tc>
        <w:tc>
          <w:tcPr>
            <w:tcW w:w="3859" w:type="dxa"/>
            <w:tcBorders>
              <w:bottom w:val="single" w:sz="4" w:space="0" w:color="auto"/>
            </w:tcBorders>
          </w:tcPr>
          <w:p w14:paraId="24DE2C8A"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PERNYATAAN</w:t>
            </w:r>
          </w:p>
        </w:tc>
        <w:tc>
          <w:tcPr>
            <w:tcW w:w="674" w:type="dxa"/>
            <w:tcBorders>
              <w:bottom w:val="single" w:sz="4" w:space="0" w:color="auto"/>
            </w:tcBorders>
          </w:tcPr>
          <w:p w14:paraId="7A5F63F9"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SS</w:t>
            </w:r>
          </w:p>
        </w:tc>
        <w:tc>
          <w:tcPr>
            <w:tcW w:w="653" w:type="dxa"/>
            <w:tcBorders>
              <w:bottom w:val="single" w:sz="4" w:space="0" w:color="auto"/>
            </w:tcBorders>
          </w:tcPr>
          <w:p w14:paraId="388B505A"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S</w:t>
            </w:r>
          </w:p>
        </w:tc>
        <w:tc>
          <w:tcPr>
            <w:tcW w:w="679" w:type="dxa"/>
            <w:tcBorders>
              <w:bottom w:val="single" w:sz="4" w:space="0" w:color="auto"/>
            </w:tcBorders>
          </w:tcPr>
          <w:p w14:paraId="53966123"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CS</w:t>
            </w:r>
          </w:p>
        </w:tc>
        <w:tc>
          <w:tcPr>
            <w:tcW w:w="678" w:type="dxa"/>
            <w:tcBorders>
              <w:bottom w:val="single" w:sz="4" w:space="0" w:color="auto"/>
            </w:tcBorders>
          </w:tcPr>
          <w:p w14:paraId="4B1970C1"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TS</w:t>
            </w:r>
          </w:p>
        </w:tc>
        <w:tc>
          <w:tcPr>
            <w:tcW w:w="699" w:type="dxa"/>
            <w:tcBorders>
              <w:bottom w:val="single" w:sz="4" w:space="0" w:color="auto"/>
            </w:tcBorders>
          </w:tcPr>
          <w:p w14:paraId="2A076B50"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STS</w:t>
            </w:r>
          </w:p>
        </w:tc>
      </w:tr>
      <w:tr w:rsidR="008816DE" w:rsidRPr="004F0C2C" w14:paraId="5DD7645E" w14:textId="77777777" w:rsidTr="001875FC">
        <w:tc>
          <w:tcPr>
            <w:tcW w:w="577" w:type="dxa"/>
            <w:tcBorders>
              <w:right w:val="nil"/>
            </w:tcBorders>
          </w:tcPr>
          <w:p w14:paraId="71C290FA" w14:textId="77777777" w:rsidR="008816DE" w:rsidRPr="004F0C2C" w:rsidRDefault="008816DE" w:rsidP="001875FC">
            <w:pPr>
              <w:jc w:val="both"/>
              <w:rPr>
                <w:rFonts w:ascii="Times New Roman" w:hAnsi="Times New Roman" w:cs="Times New Roman"/>
                <w:b/>
                <w:sz w:val="24"/>
                <w:szCs w:val="24"/>
                <w:lang w:val="id-ID"/>
              </w:rPr>
            </w:pPr>
          </w:p>
        </w:tc>
        <w:tc>
          <w:tcPr>
            <w:tcW w:w="3859" w:type="dxa"/>
            <w:tcBorders>
              <w:left w:val="nil"/>
              <w:right w:val="nil"/>
            </w:tcBorders>
          </w:tcPr>
          <w:p w14:paraId="5040ACA6" w14:textId="77777777" w:rsidR="008816DE" w:rsidRPr="004F0C2C" w:rsidRDefault="008816DE" w:rsidP="001875FC">
            <w:pPr>
              <w:jc w:val="both"/>
              <w:rPr>
                <w:rFonts w:ascii="Times New Roman" w:hAnsi="Times New Roman" w:cs="Times New Roman"/>
                <w:b/>
                <w:sz w:val="24"/>
                <w:szCs w:val="24"/>
              </w:rPr>
            </w:pPr>
            <w:r w:rsidRPr="004F0C2C">
              <w:rPr>
                <w:rFonts w:ascii="Times New Roman" w:hAnsi="Times New Roman" w:cs="Times New Roman"/>
                <w:b/>
                <w:sz w:val="24"/>
                <w:szCs w:val="24"/>
              </w:rPr>
              <w:t>PENCATATAN</w:t>
            </w:r>
          </w:p>
        </w:tc>
        <w:tc>
          <w:tcPr>
            <w:tcW w:w="674" w:type="dxa"/>
            <w:tcBorders>
              <w:left w:val="nil"/>
              <w:right w:val="nil"/>
            </w:tcBorders>
          </w:tcPr>
          <w:p w14:paraId="5C2C3073" w14:textId="77777777" w:rsidR="008816DE" w:rsidRPr="004F0C2C" w:rsidRDefault="008816DE" w:rsidP="001875FC">
            <w:pPr>
              <w:jc w:val="both"/>
              <w:rPr>
                <w:rFonts w:ascii="Times New Roman" w:hAnsi="Times New Roman" w:cs="Times New Roman"/>
                <w:b/>
                <w:sz w:val="24"/>
                <w:szCs w:val="24"/>
                <w:lang w:val="id-ID"/>
              </w:rPr>
            </w:pPr>
          </w:p>
        </w:tc>
        <w:tc>
          <w:tcPr>
            <w:tcW w:w="653" w:type="dxa"/>
            <w:tcBorders>
              <w:left w:val="nil"/>
              <w:right w:val="nil"/>
            </w:tcBorders>
          </w:tcPr>
          <w:p w14:paraId="264B84F2" w14:textId="77777777" w:rsidR="008816DE" w:rsidRPr="004F0C2C" w:rsidRDefault="008816DE" w:rsidP="001875FC">
            <w:pPr>
              <w:jc w:val="both"/>
              <w:rPr>
                <w:rFonts w:ascii="Times New Roman" w:hAnsi="Times New Roman" w:cs="Times New Roman"/>
                <w:b/>
                <w:sz w:val="24"/>
                <w:szCs w:val="24"/>
                <w:lang w:val="id-ID"/>
              </w:rPr>
            </w:pPr>
          </w:p>
        </w:tc>
        <w:tc>
          <w:tcPr>
            <w:tcW w:w="679" w:type="dxa"/>
            <w:tcBorders>
              <w:left w:val="nil"/>
              <w:right w:val="nil"/>
            </w:tcBorders>
          </w:tcPr>
          <w:p w14:paraId="3A37F13C" w14:textId="77777777" w:rsidR="008816DE" w:rsidRPr="004F0C2C" w:rsidRDefault="008816DE" w:rsidP="001875FC">
            <w:pPr>
              <w:jc w:val="both"/>
              <w:rPr>
                <w:rFonts w:ascii="Times New Roman" w:hAnsi="Times New Roman" w:cs="Times New Roman"/>
                <w:b/>
                <w:sz w:val="24"/>
                <w:szCs w:val="24"/>
                <w:lang w:val="id-ID"/>
              </w:rPr>
            </w:pPr>
          </w:p>
        </w:tc>
        <w:tc>
          <w:tcPr>
            <w:tcW w:w="678" w:type="dxa"/>
            <w:tcBorders>
              <w:left w:val="nil"/>
              <w:right w:val="nil"/>
            </w:tcBorders>
          </w:tcPr>
          <w:p w14:paraId="0F2E62EA" w14:textId="77777777" w:rsidR="008816DE" w:rsidRPr="004F0C2C" w:rsidRDefault="008816DE" w:rsidP="001875FC">
            <w:pPr>
              <w:jc w:val="both"/>
              <w:rPr>
                <w:rFonts w:ascii="Times New Roman" w:hAnsi="Times New Roman" w:cs="Times New Roman"/>
                <w:b/>
                <w:sz w:val="24"/>
                <w:szCs w:val="24"/>
                <w:lang w:val="id-ID"/>
              </w:rPr>
            </w:pPr>
          </w:p>
        </w:tc>
        <w:tc>
          <w:tcPr>
            <w:tcW w:w="699" w:type="dxa"/>
            <w:tcBorders>
              <w:left w:val="nil"/>
            </w:tcBorders>
          </w:tcPr>
          <w:p w14:paraId="019575DE"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6FC3232E" w14:textId="77777777" w:rsidTr="001875FC">
        <w:tc>
          <w:tcPr>
            <w:tcW w:w="577" w:type="dxa"/>
          </w:tcPr>
          <w:p w14:paraId="2B32561F"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1</w:t>
            </w:r>
          </w:p>
        </w:tc>
        <w:tc>
          <w:tcPr>
            <w:tcW w:w="3859" w:type="dxa"/>
          </w:tcPr>
          <w:p w14:paraId="451EBEC0"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Di dalam OPD, sistem akuntansi keuangan yang diterapkan sesuai dengan standar akuntansi pemerintah</w:t>
            </w:r>
          </w:p>
        </w:tc>
        <w:tc>
          <w:tcPr>
            <w:tcW w:w="674" w:type="dxa"/>
          </w:tcPr>
          <w:p w14:paraId="47889D46" w14:textId="77777777" w:rsidR="008816DE" w:rsidRPr="004F0C2C" w:rsidRDefault="008816DE" w:rsidP="001875FC">
            <w:pPr>
              <w:jc w:val="both"/>
              <w:rPr>
                <w:rFonts w:ascii="Times New Roman" w:hAnsi="Times New Roman" w:cs="Times New Roman"/>
                <w:sz w:val="24"/>
                <w:szCs w:val="24"/>
                <w:lang w:val="id-ID"/>
              </w:rPr>
            </w:pPr>
          </w:p>
        </w:tc>
        <w:tc>
          <w:tcPr>
            <w:tcW w:w="653" w:type="dxa"/>
          </w:tcPr>
          <w:p w14:paraId="5F0651E2" w14:textId="77777777" w:rsidR="008816DE" w:rsidRPr="004F0C2C" w:rsidRDefault="008816DE" w:rsidP="001875FC">
            <w:pPr>
              <w:jc w:val="both"/>
              <w:rPr>
                <w:rFonts w:ascii="Times New Roman" w:hAnsi="Times New Roman" w:cs="Times New Roman"/>
                <w:sz w:val="24"/>
                <w:szCs w:val="24"/>
                <w:lang w:val="id-ID"/>
              </w:rPr>
            </w:pPr>
          </w:p>
        </w:tc>
        <w:tc>
          <w:tcPr>
            <w:tcW w:w="679" w:type="dxa"/>
          </w:tcPr>
          <w:p w14:paraId="10802192" w14:textId="77777777" w:rsidR="008816DE" w:rsidRPr="004F0C2C" w:rsidRDefault="008816DE" w:rsidP="001875FC">
            <w:pPr>
              <w:jc w:val="both"/>
              <w:rPr>
                <w:rFonts w:ascii="Times New Roman" w:hAnsi="Times New Roman" w:cs="Times New Roman"/>
                <w:sz w:val="24"/>
                <w:szCs w:val="24"/>
                <w:lang w:val="id-ID"/>
              </w:rPr>
            </w:pPr>
          </w:p>
        </w:tc>
        <w:tc>
          <w:tcPr>
            <w:tcW w:w="678" w:type="dxa"/>
          </w:tcPr>
          <w:p w14:paraId="1E94A90B" w14:textId="77777777" w:rsidR="008816DE" w:rsidRPr="004F0C2C" w:rsidRDefault="008816DE" w:rsidP="001875FC">
            <w:pPr>
              <w:jc w:val="both"/>
              <w:rPr>
                <w:rFonts w:ascii="Times New Roman" w:hAnsi="Times New Roman" w:cs="Times New Roman"/>
                <w:sz w:val="24"/>
                <w:szCs w:val="24"/>
                <w:lang w:val="id-ID"/>
              </w:rPr>
            </w:pPr>
          </w:p>
        </w:tc>
        <w:tc>
          <w:tcPr>
            <w:tcW w:w="699" w:type="dxa"/>
          </w:tcPr>
          <w:p w14:paraId="4825DE04"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1193A561" w14:textId="77777777" w:rsidTr="001875FC">
        <w:tc>
          <w:tcPr>
            <w:tcW w:w="577" w:type="dxa"/>
          </w:tcPr>
          <w:p w14:paraId="2C2992D9"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2</w:t>
            </w:r>
          </w:p>
        </w:tc>
        <w:tc>
          <w:tcPr>
            <w:tcW w:w="3859" w:type="dxa"/>
          </w:tcPr>
          <w:p w14:paraId="51F3617A"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Prosedur pencatatan transaksi yang sesuai dengan standar akuntansi pada umumnya</w:t>
            </w:r>
          </w:p>
        </w:tc>
        <w:tc>
          <w:tcPr>
            <w:tcW w:w="674" w:type="dxa"/>
          </w:tcPr>
          <w:p w14:paraId="00EF6C93" w14:textId="77777777" w:rsidR="008816DE" w:rsidRPr="004F0C2C" w:rsidRDefault="008816DE" w:rsidP="001875FC">
            <w:pPr>
              <w:jc w:val="both"/>
              <w:rPr>
                <w:rFonts w:ascii="Times New Roman" w:hAnsi="Times New Roman" w:cs="Times New Roman"/>
                <w:sz w:val="24"/>
                <w:szCs w:val="24"/>
                <w:lang w:val="id-ID"/>
              </w:rPr>
            </w:pPr>
          </w:p>
        </w:tc>
        <w:tc>
          <w:tcPr>
            <w:tcW w:w="653" w:type="dxa"/>
          </w:tcPr>
          <w:p w14:paraId="7C25026A" w14:textId="77777777" w:rsidR="008816DE" w:rsidRPr="004F0C2C" w:rsidRDefault="008816DE" w:rsidP="001875FC">
            <w:pPr>
              <w:jc w:val="both"/>
              <w:rPr>
                <w:rFonts w:ascii="Times New Roman" w:hAnsi="Times New Roman" w:cs="Times New Roman"/>
                <w:sz w:val="24"/>
                <w:szCs w:val="24"/>
                <w:lang w:val="id-ID"/>
              </w:rPr>
            </w:pPr>
          </w:p>
        </w:tc>
        <w:tc>
          <w:tcPr>
            <w:tcW w:w="679" w:type="dxa"/>
          </w:tcPr>
          <w:p w14:paraId="32DA937F" w14:textId="77777777" w:rsidR="008816DE" w:rsidRPr="004F0C2C" w:rsidRDefault="008816DE" w:rsidP="001875FC">
            <w:pPr>
              <w:jc w:val="both"/>
              <w:rPr>
                <w:rFonts w:ascii="Times New Roman" w:hAnsi="Times New Roman" w:cs="Times New Roman"/>
                <w:sz w:val="24"/>
                <w:szCs w:val="24"/>
                <w:lang w:val="id-ID"/>
              </w:rPr>
            </w:pPr>
          </w:p>
        </w:tc>
        <w:tc>
          <w:tcPr>
            <w:tcW w:w="678" w:type="dxa"/>
          </w:tcPr>
          <w:p w14:paraId="06593F3D" w14:textId="77777777" w:rsidR="008816DE" w:rsidRPr="004F0C2C" w:rsidRDefault="008816DE" w:rsidP="001875FC">
            <w:pPr>
              <w:jc w:val="both"/>
              <w:rPr>
                <w:rFonts w:ascii="Times New Roman" w:hAnsi="Times New Roman" w:cs="Times New Roman"/>
                <w:sz w:val="24"/>
                <w:szCs w:val="24"/>
                <w:lang w:val="id-ID"/>
              </w:rPr>
            </w:pPr>
          </w:p>
        </w:tc>
        <w:tc>
          <w:tcPr>
            <w:tcW w:w="699" w:type="dxa"/>
          </w:tcPr>
          <w:p w14:paraId="28DBC14E"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3671285C" w14:textId="77777777" w:rsidTr="001875FC">
        <w:tc>
          <w:tcPr>
            <w:tcW w:w="577" w:type="dxa"/>
          </w:tcPr>
          <w:p w14:paraId="683C3E1F"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3</w:t>
            </w:r>
          </w:p>
        </w:tc>
        <w:tc>
          <w:tcPr>
            <w:tcW w:w="3859" w:type="dxa"/>
          </w:tcPr>
          <w:p w14:paraId="6A281AD4"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OPD selalu mengakui dan mencatat persedian berdasarkan hasil inventarisasi fisik pada akhir periode akuntansi</w:t>
            </w:r>
          </w:p>
        </w:tc>
        <w:tc>
          <w:tcPr>
            <w:tcW w:w="674" w:type="dxa"/>
          </w:tcPr>
          <w:p w14:paraId="1F9A229D" w14:textId="77777777" w:rsidR="008816DE" w:rsidRPr="004F0C2C" w:rsidRDefault="008816DE" w:rsidP="001875FC">
            <w:pPr>
              <w:jc w:val="both"/>
              <w:rPr>
                <w:rFonts w:ascii="Times New Roman" w:hAnsi="Times New Roman" w:cs="Times New Roman"/>
                <w:sz w:val="24"/>
                <w:szCs w:val="24"/>
                <w:lang w:val="id-ID"/>
              </w:rPr>
            </w:pPr>
          </w:p>
        </w:tc>
        <w:tc>
          <w:tcPr>
            <w:tcW w:w="653" w:type="dxa"/>
          </w:tcPr>
          <w:p w14:paraId="772EB494" w14:textId="77777777" w:rsidR="008816DE" w:rsidRPr="004F0C2C" w:rsidRDefault="008816DE" w:rsidP="001875FC">
            <w:pPr>
              <w:jc w:val="both"/>
              <w:rPr>
                <w:rFonts w:ascii="Times New Roman" w:hAnsi="Times New Roman" w:cs="Times New Roman"/>
                <w:sz w:val="24"/>
                <w:szCs w:val="24"/>
                <w:lang w:val="id-ID"/>
              </w:rPr>
            </w:pPr>
          </w:p>
        </w:tc>
        <w:tc>
          <w:tcPr>
            <w:tcW w:w="679" w:type="dxa"/>
          </w:tcPr>
          <w:p w14:paraId="55D27FE9" w14:textId="77777777" w:rsidR="008816DE" w:rsidRPr="004F0C2C" w:rsidRDefault="008816DE" w:rsidP="001875FC">
            <w:pPr>
              <w:jc w:val="both"/>
              <w:rPr>
                <w:rFonts w:ascii="Times New Roman" w:hAnsi="Times New Roman" w:cs="Times New Roman"/>
                <w:sz w:val="24"/>
                <w:szCs w:val="24"/>
                <w:lang w:val="id-ID"/>
              </w:rPr>
            </w:pPr>
          </w:p>
        </w:tc>
        <w:tc>
          <w:tcPr>
            <w:tcW w:w="678" w:type="dxa"/>
          </w:tcPr>
          <w:p w14:paraId="0781E816" w14:textId="77777777" w:rsidR="008816DE" w:rsidRPr="004F0C2C" w:rsidRDefault="008816DE" w:rsidP="001875FC">
            <w:pPr>
              <w:jc w:val="both"/>
              <w:rPr>
                <w:rFonts w:ascii="Times New Roman" w:hAnsi="Times New Roman" w:cs="Times New Roman"/>
                <w:sz w:val="24"/>
                <w:szCs w:val="24"/>
                <w:lang w:val="id-ID"/>
              </w:rPr>
            </w:pPr>
          </w:p>
        </w:tc>
        <w:tc>
          <w:tcPr>
            <w:tcW w:w="699" w:type="dxa"/>
          </w:tcPr>
          <w:p w14:paraId="1DB150B0"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0EE0C43F" w14:textId="77777777" w:rsidTr="001875FC">
        <w:tc>
          <w:tcPr>
            <w:tcW w:w="577" w:type="dxa"/>
            <w:tcBorders>
              <w:right w:val="nil"/>
            </w:tcBorders>
          </w:tcPr>
          <w:p w14:paraId="2E2622A5" w14:textId="77777777" w:rsidR="008816DE" w:rsidRPr="004F0C2C" w:rsidRDefault="008816DE" w:rsidP="001875FC">
            <w:pPr>
              <w:jc w:val="both"/>
              <w:rPr>
                <w:rFonts w:ascii="Times New Roman" w:hAnsi="Times New Roman" w:cs="Times New Roman"/>
                <w:sz w:val="24"/>
                <w:szCs w:val="24"/>
                <w:lang w:val="id-ID"/>
              </w:rPr>
            </w:pPr>
          </w:p>
        </w:tc>
        <w:tc>
          <w:tcPr>
            <w:tcW w:w="3859" w:type="dxa"/>
            <w:tcBorders>
              <w:left w:val="nil"/>
              <w:right w:val="nil"/>
            </w:tcBorders>
          </w:tcPr>
          <w:p w14:paraId="080BE9E3" w14:textId="77777777" w:rsidR="008816DE" w:rsidRPr="004F0C2C" w:rsidRDefault="008816DE" w:rsidP="001875FC">
            <w:pPr>
              <w:jc w:val="both"/>
              <w:rPr>
                <w:rFonts w:ascii="Times New Roman" w:hAnsi="Times New Roman" w:cs="Times New Roman"/>
                <w:b/>
                <w:bCs/>
                <w:sz w:val="24"/>
                <w:szCs w:val="24"/>
              </w:rPr>
            </w:pPr>
            <w:r w:rsidRPr="004F0C2C">
              <w:rPr>
                <w:rFonts w:ascii="Times New Roman" w:hAnsi="Times New Roman" w:cs="Times New Roman"/>
                <w:b/>
                <w:bCs/>
                <w:sz w:val="24"/>
                <w:szCs w:val="24"/>
              </w:rPr>
              <w:t>PENGIKHTISARAN</w:t>
            </w:r>
          </w:p>
        </w:tc>
        <w:tc>
          <w:tcPr>
            <w:tcW w:w="674" w:type="dxa"/>
            <w:tcBorders>
              <w:left w:val="nil"/>
              <w:right w:val="nil"/>
            </w:tcBorders>
          </w:tcPr>
          <w:p w14:paraId="4C186A0D" w14:textId="77777777" w:rsidR="008816DE" w:rsidRPr="004F0C2C" w:rsidRDefault="008816DE" w:rsidP="001875FC">
            <w:pPr>
              <w:jc w:val="both"/>
              <w:rPr>
                <w:rFonts w:ascii="Times New Roman" w:hAnsi="Times New Roman" w:cs="Times New Roman"/>
                <w:sz w:val="24"/>
                <w:szCs w:val="24"/>
                <w:lang w:val="id-ID"/>
              </w:rPr>
            </w:pPr>
          </w:p>
        </w:tc>
        <w:tc>
          <w:tcPr>
            <w:tcW w:w="653" w:type="dxa"/>
            <w:tcBorders>
              <w:left w:val="nil"/>
              <w:right w:val="nil"/>
            </w:tcBorders>
          </w:tcPr>
          <w:p w14:paraId="5FA96497" w14:textId="77777777" w:rsidR="008816DE" w:rsidRPr="004F0C2C" w:rsidRDefault="008816DE" w:rsidP="001875FC">
            <w:pPr>
              <w:jc w:val="both"/>
              <w:rPr>
                <w:rFonts w:ascii="Times New Roman" w:hAnsi="Times New Roman" w:cs="Times New Roman"/>
                <w:sz w:val="24"/>
                <w:szCs w:val="24"/>
                <w:lang w:val="id-ID"/>
              </w:rPr>
            </w:pPr>
          </w:p>
        </w:tc>
        <w:tc>
          <w:tcPr>
            <w:tcW w:w="679" w:type="dxa"/>
            <w:tcBorders>
              <w:left w:val="nil"/>
              <w:right w:val="nil"/>
            </w:tcBorders>
          </w:tcPr>
          <w:p w14:paraId="0084D5F7" w14:textId="77777777" w:rsidR="008816DE" w:rsidRPr="004F0C2C" w:rsidRDefault="008816DE" w:rsidP="001875FC">
            <w:pPr>
              <w:jc w:val="both"/>
              <w:rPr>
                <w:rFonts w:ascii="Times New Roman" w:hAnsi="Times New Roman" w:cs="Times New Roman"/>
                <w:sz w:val="24"/>
                <w:szCs w:val="24"/>
                <w:lang w:val="id-ID"/>
              </w:rPr>
            </w:pPr>
          </w:p>
        </w:tc>
        <w:tc>
          <w:tcPr>
            <w:tcW w:w="678" w:type="dxa"/>
            <w:tcBorders>
              <w:left w:val="nil"/>
              <w:right w:val="nil"/>
            </w:tcBorders>
          </w:tcPr>
          <w:p w14:paraId="031127CC" w14:textId="77777777" w:rsidR="008816DE" w:rsidRPr="004F0C2C" w:rsidRDefault="008816DE" w:rsidP="001875FC">
            <w:pPr>
              <w:jc w:val="both"/>
              <w:rPr>
                <w:rFonts w:ascii="Times New Roman" w:hAnsi="Times New Roman" w:cs="Times New Roman"/>
                <w:sz w:val="24"/>
                <w:szCs w:val="24"/>
                <w:lang w:val="id-ID"/>
              </w:rPr>
            </w:pPr>
          </w:p>
        </w:tc>
        <w:tc>
          <w:tcPr>
            <w:tcW w:w="699" w:type="dxa"/>
            <w:tcBorders>
              <w:left w:val="nil"/>
            </w:tcBorders>
          </w:tcPr>
          <w:p w14:paraId="44306007"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608963A6" w14:textId="77777777" w:rsidTr="001875FC">
        <w:tc>
          <w:tcPr>
            <w:tcW w:w="577" w:type="dxa"/>
          </w:tcPr>
          <w:p w14:paraId="5FD56BFE" w14:textId="77777777" w:rsidR="008816DE" w:rsidRPr="004F0C2C" w:rsidRDefault="008816DE" w:rsidP="001875FC">
            <w:pPr>
              <w:jc w:val="both"/>
              <w:rPr>
                <w:rFonts w:ascii="Times New Roman" w:hAnsi="Times New Roman" w:cs="Times New Roman"/>
                <w:sz w:val="24"/>
                <w:szCs w:val="24"/>
              </w:rPr>
            </w:pPr>
            <w:r>
              <w:rPr>
                <w:rFonts w:ascii="Times New Roman" w:hAnsi="Times New Roman" w:cs="Times New Roman"/>
                <w:sz w:val="24"/>
                <w:szCs w:val="24"/>
              </w:rPr>
              <w:t>4</w:t>
            </w:r>
          </w:p>
        </w:tc>
        <w:tc>
          <w:tcPr>
            <w:tcW w:w="3859" w:type="dxa"/>
          </w:tcPr>
          <w:p w14:paraId="199CD794"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Terdapat pembuatan/penyusunan neraca saldo, jurnal penyesuaian, kertas kerja, jurnal penutup hingga jurnal pembalik</w:t>
            </w:r>
          </w:p>
        </w:tc>
        <w:tc>
          <w:tcPr>
            <w:tcW w:w="674" w:type="dxa"/>
          </w:tcPr>
          <w:p w14:paraId="3106F640" w14:textId="77777777" w:rsidR="008816DE" w:rsidRPr="004F0C2C" w:rsidRDefault="008816DE" w:rsidP="001875FC">
            <w:pPr>
              <w:jc w:val="both"/>
              <w:rPr>
                <w:rFonts w:ascii="Times New Roman" w:hAnsi="Times New Roman" w:cs="Times New Roman"/>
                <w:sz w:val="24"/>
                <w:szCs w:val="24"/>
                <w:lang w:val="id-ID"/>
              </w:rPr>
            </w:pPr>
          </w:p>
        </w:tc>
        <w:tc>
          <w:tcPr>
            <w:tcW w:w="653" w:type="dxa"/>
          </w:tcPr>
          <w:p w14:paraId="7321B28A" w14:textId="77777777" w:rsidR="008816DE" w:rsidRPr="004F0C2C" w:rsidRDefault="008816DE" w:rsidP="001875FC">
            <w:pPr>
              <w:jc w:val="both"/>
              <w:rPr>
                <w:rFonts w:ascii="Times New Roman" w:hAnsi="Times New Roman" w:cs="Times New Roman"/>
                <w:sz w:val="24"/>
                <w:szCs w:val="24"/>
                <w:lang w:val="id-ID"/>
              </w:rPr>
            </w:pPr>
          </w:p>
        </w:tc>
        <w:tc>
          <w:tcPr>
            <w:tcW w:w="679" w:type="dxa"/>
          </w:tcPr>
          <w:p w14:paraId="6ECB484C" w14:textId="77777777" w:rsidR="008816DE" w:rsidRPr="004F0C2C" w:rsidRDefault="008816DE" w:rsidP="001875FC">
            <w:pPr>
              <w:jc w:val="both"/>
              <w:rPr>
                <w:rFonts w:ascii="Times New Roman" w:hAnsi="Times New Roman" w:cs="Times New Roman"/>
                <w:sz w:val="24"/>
                <w:szCs w:val="24"/>
                <w:lang w:val="id-ID"/>
              </w:rPr>
            </w:pPr>
          </w:p>
        </w:tc>
        <w:tc>
          <w:tcPr>
            <w:tcW w:w="678" w:type="dxa"/>
          </w:tcPr>
          <w:p w14:paraId="07A188AB" w14:textId="77777777" w:rsidR="008816DE" w:rsidRPr="004F0C2C" w:rsidRDefault="008816DE" w:rsidP="001875FC">
            <w:pPr>
              <w:jc w:val="both"/>
              <w:rPr>
                <w:rFonts w:ascii="Times New Roman" w:hAnsi="Times New Roman" w:cs="Times New Roman"/>
                <w:sz w:val="24"/>
                <w:szCs w:val="24"/>
                <w:lang w:val="id-ID"/>
              </w:rPr>
            </w:pPr>
          </w:p>
        </w:tc>
        <w:tc>
          <w:tcPr>
            <w:tcW w:w="699" w:type="dxa"/>
          </w:tcPr>
          <w:p w14:paraId="5B04C1BD"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7FF0FA17" w14:textId="77777777" w:rsidTr="001875FC">
        <w:tc>
          <w:tcPr>
            <w:tcW w:w="577" w:type="dxa"/>
            <w:tcBorders>
              <w:bottom w:val="single" w:sz="4" w:space="0" w:color="auto"/>
            </w:tcBorders>
          </w:tcPr>
          <w:p w14:paraId="11C0B80A" w14:textId="77777777" w:rsidR="008816DE" w:rsidRPr="004F0C2C" w:rsidRDefault="008816DE" w:rsidP="001875FC">
            <w:pPr>
              <w:jc w:val="both"/>
              <w:rPr>
                <w:rFonts w:ascii="Times New Roman" w:hAnsi="Times New Roman" w:cs="Times New Roman"/>
                <w:sz w:val="24"/>
                <w:szCs w:val="24"/>
              </w:rPr>
            </w:pPr>
            <w:r>
              <w:rPr>
                <w:rFonts w:ascii="Times New Roman" w:hAnsi="Times New Roman" w:cs="Times New Roman"/>
                <w:sz w:val="24"/>
                <w:szCs w:val="24"/>
              </w:rPr>
              <w:t>5</w:t>
            </w:r>
          </w:p>
        </w:tc>
        <w:tc>
          <w:tcPr>
            <w:tcW w:w="3859" w:type="dxa"/>
            <w:tcBorders>
              <w:bottom w:val="single" w:sz="4" w:space="0" w:color="auto"/>
            </w:tcBorders>
          </w:tcPr>
          <w:p w14:paraId="29611E38" w14:textId="77777777" w:rsidR="008816DE"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Adanya kedisiplinan dalam pembukuan data laporan keuangan keuangan</w:t>
            </w:r>
          </w:p>
          <w:p w14:paraId="0DD101DE" w14:textId="77777777" w:rsidR="008816DE" w:rsidRPr="004F0C2C" w:rsidRDefault="008816DE" w:rsidP="001875FC">
            <w:pPr>
              <w:jc w:val="both"/>
              <w:rPr>
                <w:rFonts w:ascii="Times New Roman" w:hAnsi="Times New Roman" w:cs="Times New Roman"/>
                <w:sz w:val="24"/>
                <w:szCs w:val="24"/>
              </w:rPr>
            </w:pPr>
          </w:p>
        </w:tc>
        <w:tc>
          <w:tcPr>
            <w:tcW w:w="674" w:type="dxa"/>
            <w:tcBorders>
              <w:bottom w:val="single" w:sz="4" w:space="0" w:color="auto"/>
            </w:tcBorders>
          </w:tcPr>
          <w:p w14:paraId="26416BFB" w14:textId="77777777" w:rsidR="008816DE" w:rsidRPr="004F0C2C" w:rsidRDefault="008816DE" w:rsidP="001875FC">
            <w:pPr>
              <w:jc w:val="both"/>
              <w:rPr>
                <w:rFonts w:ascii="Times New Roman" w:hAnsi="Times New Roman" w:cs="Times New Roman"/>
                <w:sz w:val="24"/>
                <w:szCs w:val="24"/>
                <w:lang w:val="id-ID"/>
              </w:rPr>
            </w:pPr>
          </w:p>
        </w:tc>
        <w:tc>
          <w:tcPr>
            <w:tcW w:w="653" w:type="dxa"/>
            <w:tcBorders>
              <w:bottom w:val="single" w:sz="4" w:space="0" w:color="auto"/>
            </w:tcBorders>
          </w:tcPr>
          <w:p w14:paraId="36D836DA" w14:textId="77777777" w:rsidR="008816DE" w:rsidRPr="004F0C2C" w:rsidRDefault="008816DE" w:rsidP="001875FC">
            <w:pPr>
              <w:jc w:val="both"/>
              <w:rPr>
                <w:rFonts w:ascii="Times New Roman" w:hAnsi="Times New Roman" w:cs="Times New Roman"/>
                <w:sz w:val="24"/>
                <w:szCs w:val="24"/>
                <w:lang w:val="id-ID"/>
              </w:rPr>
            </w:pPr>
          </w:p>
        </w:tc>
        <w:tc>
          <w:tcPr>
            <w:tcW w:w="679" w:type="dxa"/>
            <w:tcBorders>
              <w:bottom w:val="single" w:sz="4" w:space="0" w:color="auto"/>
            </w:tcBorders>
          </w:tcPr>
          <w:p w14:paraId="1FBD2BA7" w14:textId="77777777" w:rsidR="008816DE" w:rsidRPr="004F0C2C" w:rsidRDefault="008816DE" w:rsidP="001875FC">
            <w:pPr>
              <w:jc w:val="both"/>
              <w:rPr>
                <w:rFonts w:ascii="Times New Roman" w:hAnsi="Times New Roman" w:cs="Times New Roman"/>
                <w:sz w:val="24"/>
                <w:szCs w:val="24"/>
                <w:lang w:val="id-ID"/>
              </w:rPr>
            </w:pPr>
          </w:p>
        </w:tc>
        <w:tc>
          <w:tcPr>
            <w:tcW w:w="678" w:type="dxa"/>
            <w:tcBorders>
              <w:bottom w:val="single" w:sz="4" w:space="0" w:color="auto"/>
            </w:tcBorders>
          </w:tcPr>
          <w:p w14:paraId="37407312" w14:textId="77777777" w:rsidR="008816DE" w:rsidRPr="004F0C2C" w:rsidRDefault="008816DE" w:rsidP="001875FC">
            <w:pPr>
              <w:jc w:val="both"/>
              <w:rPr>
                <w:rFonts w:ascii="Times New Roman" w:hAnsi="Times New Roman" w:cs="Times New Roman"/>
                <w:sz w:val="24"/>
                <w:szCs w:val="24"/>
                <w:lang w:val="id-ID"/>
              </w:rPr>
            </w:pPr>
          </w:p>
        </w:tc>
        <w:tc>
          <w:tcPr>
            <w:tcW w:w="699" w:type="dxa"/>
            <w:tcBorders>
              <w:bottom w:val="single" w:sz="4" w:space="0" w:color="auto"/>
            </w:tcBorders>
          </w:tcPr>
          <w:p w14:paraId="3E8B455E"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6D2DC698" w14:textId="77777777" w:rsidTr="001875FC">
        <w:tc>
          <w:tcPr>
            <w:tcW w:w="577" w:type="dxa"/>
            <w:tcBorders>
              <w:right w:val="nil"/>
            </w:tcBorders>
          </w:tcPr>
          <w:p w14:paraId="5AB7477B" w14:textId="77777777" w:rsidR="008816DE" w:rsidRPr="004F0C2C" w:rsidRDefault="008816DE" w:rsidP="001875FC">
            <w:pPr>
              <w:jc w:val="both"/>
              <w:rPr>
                <w:rFonts w:ascii="Times New Roman" w:hAnsi="Times New Roman" w:cs="Times New Roman"/>
                <w:sz w:val="24"/>
                <w:szCs w:val="24"/>
                <w:lang w:val="id-ID"/>
              </w:rPr>
            </w:pPr>
          </w:p>
        </w:tc>
        <w:tc>
          <w:tcPr>
            <w:tcW w:w="3859" w:type="dxa"/>
            <w:tcBorders>
              <w:left w:val="nil"/>
              <w:right w:val="nil"/>
            </w:tcBorders>
          </w:tcPr>
          <w:p w14:paraId="443E0EBA" w14:textId="77777777" w:rsidR="008816DE" w:rsidRPr="004F0C2C" w:rsidRDefault="008816DE" w:rsidP="001875FC">
            <w:pPr>
              <w:jc w:val="both"/>
              <w:rPr>
                <w:rFonts w:ascii="Times New Roman" w:hAnsi="Times New Roman" w:cs="Times New Roman"/>
                <w:b/>
                <w:bCs/>
                <w:sz w:val="24"/>
                <w:szCs w:val="24"/>
              </w:rPr>
            </w:pPr>
            <w:r w:rsidRPr="004F0C2C">
              <w:rPr>
                <w:rFonts w:ascii="Times New Roman" w:hAnsi="Times New Roman" w:cs="Times New Roman"/>
                <w:b/>
                <w:bCs/>
                <w:sz w:val="24"/>
                <w:szCs w:val="24"/>
              </w:rPr>
              <w:t>PELAPORAN</w:t>
            </w:r>
          </w:p>
        </w:tc>
        <w:tc>
          <w:tcPr>
            <w:tcW w:w="674" w:type="dxa"/>
            <w:tcBorders>
              <w:left w:val="nil"/>
              <w:right w:val="nil"/>
            </w:tcBorders>
          </w:tcPr>
          <w:p w14:paraId="1BC7D5A2" w14:textId="77777777" w:rsidR="008816DE" w:rsidRPr="004F0C2C" w:rsidRDefault="008816DE" w:rsidP="001875FC">
            <w:pPr>
              <w:jc w:val="both"/>
              <w:rPr>
                <w:rFonts w:ascii="Times New Roman" w:hAnsi="Times New Roman" w:cs="Times New Roman"/>
                <w:sz w:val="24"/>
                <w:szCs w:val="24"/>
                <w:lang w:val="id-ID"/>
              </w:rPr>
            </w:pPr>
          </w:p>
        </w:tc>
        <w:tc>
          <w:tcPr>
            <w:tcW w:w="653" w:type="dxa"/>
            <w:tcBorders>
              <w:left w:val="nil"/>
              <w:right w:val="nil"/>
            </w:tcBorders>
          </w:tcPr>
          <w:p w14:paraId="5C5B5615" w14:textId="77777777" w:rsidR="008816DE" w:rsidRPr="004F0C2C" w:rsidRDefault="008816DE" w:rsidP="001875FC">
            <w:pPr>
              <w:jc w:val="both"/>
              <w:rPr>
                <w:rFonts w:ascii="Times New Roman" w:hAnsi="Times New Roman" w:cs="Times New Roman"/>
                <w:sz w:val="24"/>
                <w:szCs w:val="24"/>
                <w:lang w:val="id-ID"/>
              </w:rPr>
            </w:pPr>
          </w:p>
        </w:tc>
        <w:tc>
          <w:tcPr>
            <w:tcW w:w="679" w:type="dxa"/>
            <w:tcBorders>
              <w:left w:val="nil"/>
              <w:right w:val="nil"/>
            </w:tcBorders>
          </w:tcPr>
          <w:p w14:paraId="3702403E" w14:textId="77777777" w:rsidR="008816DE" w:rsidRPr="004F0C2C" w:rsidRDefault="008816DE" w:rsidP="001875FC">
            <w:pPr>
              <w:jc w:val="both"/>
              <w:rPr>
                <w:rFonts w:ascii="Times New Roman" w:hAnsi="Times New Roman" w:cs="Times New Roman"/>
                <w:sz w:val="24"/>
                <w:szCs w:val="24"/>
                <w:lang w:val="id-ID"/>
              </w:rPr>
            </w:pPr>
          </w:p>
        </w:tc>
        <w:tc>
          <w:tcPr>
            <w:tcW w:w="678" w:type="dxa"/>
            <w:tcBorders>
              <w:left w:val="nil"/>
              <w:right w:val="nil"/>
            </w:tcBorders>
          </w:tcPr>
          <w:p w14:paraId="6C67517A" w14:textId="77777777" w:rsidR="008816DE" w:rsidRPr="004F0C2C" w:rsidRDefault="008816DE" w:rsidP="001875FC">
            <w:pPr>
              <w:jc w:val="both"/>
              <w:rPr>
                <w:rFonts w:ascii="Times New Roman" w:hAnsi="Times New Roman" w:cs="Times New Roman"/>
                <w:sz w:val="24"/>
                <w:szCs w:val="24"/>
                <w:lang w:val="id-ID"/>
              </w:rPr>
            </w:pPr>
          </w:p>
        </w:tc>
        <w:tc>
          <w:tcPr>
            <w:tcW w:w="699" w:type="dxa"/>
            <w:tcBorders>
              <w:left w:val="nil"/>
            </w:tcBorders>
          </w:tcPr>
          <w:p w14:paraId="52ADB60C"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0E695855" w14:textId="77777777" w:rsidTr="001875FC">
        <w:tc>
          <w:tcPr>
            <w:tcW w:w="577" w:type="dxa"/>
          </w:tcPr>
          <w:p w14:paraId="1028A610" w14:textId="77777777" w:rsidR="008816DE" w:rsidRPr="004F0C2C" w:rsidRDefault="008816DE" w:rsidP="001875FC">
            <w:pPr>
              <w:jc w:val="both"/>
              <w:rPr>
                <w:rFonts w:ascii="Times New Roman" w:hAnsi="Times New Roman" w:cs="Times New Roman"/>
                <w:sz w:val="24"/>
                <w:szCs w:val="24"/>
              </w:rPr>
            </w:pPr>
            <w:r>
              <w:rPr>
                <w:rFonts w:ascii="Times New Roman" w:hAnsi="Times New Roman" w:cs="Times New Roman"/>
                <w:sz w:val="24"/>
                <w:szCs w:val="24"/>
              </w:rPr>
              <w:t>6</w:t>
            </w:r>
          </w:p>
        </w:tc>
        <w:tc>
          <w:tcPr>
            <w:tcW w:w="3859" w:type="dxa"/>
          </w:tcPr>
          <w:p w14:paraId="02777C92"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OPD menyusun laporan keuangan dan dilaporkan secara periodik</w:t>
            </w:r>
          </w:p>
        </w:tc>
        <w:tc>
          <w:tcPr>
            <w:tcW w:w="674" w:type="dxa"/>
          </w:tcPr>
          <w:p w14:paraId="3CF2AED4" w14:textId="77777777" w:rsidR="008816DE" w:rsidRPr="004F0C2C" w:rsidRDefault="008816DE" w:rsidP="001875FC">
            <w:pPr>
              <w:jc w:val="both"/>
              <w:rPr>
                <w:rFonts w:ascii="Times New Roman" w:hAnsi="Times New Roman" w:cs="Times New Roman"/>
                <w:sz w:val="24"/>
                <w:szCs w:val="24"/>
                <w:lang w:val="id-ID"/>
              </w:rPr>
            </w:pPr>
          </w:p>
        </w:tc>
        <w:tc>
          <w:tcPr>
            <w:tcW w:w="653" w:type="dxa"/>
          </w:tcPr>
          <w:p w14:paraId="4529C0ED" w14:textId="77777777" w:rsidR="008816DE" w:rsidRPr="004F0C2C" w:rsidRDefault="008816DE" w:rsidP="001875FC">
            <w:pPr>
              <w:jc w:val="both"/>
              <w:rPr>
                <w:rFonts w:ascii="Times New Roman" w:hAnsi="Times New Roman" w:cs="Times New Roman"/>
                <w:sz w:val="24"/>
                <w:szCs w:val="24"/>
                <w:lang w:val="id-ID"/>
              </w:rPr>
            </w:pPr>
          </w:p>
        </w:tc>
        <w:tc>
          <w:tcPr>
            <w:tcW w:w="679" w:type="dxa"/>
          </w:tcPr>
          <w:p w14:paraId="6DDB20A2" w14:textId="77777777" w:rsidR="008816DE" w:rsidRPr="004F0C2C" w:rsidRDefault="008816DE" w:rsidP="001875FC">
            <w:pPr>
              <w:jc w:val="both"/>
              <w:rPr>
                <w:rFonts w:ascii="Times New Roman" w:hAnsi="Times New Roman" w:cs="Times New Roman"/>
                <w:sz w:val="24"/>
                <w:szCs w:val="24"/>
                <w:lang w:val="id-ID"/>
              </w:rPr>
            </w:pPr>
          </w:p>
        </w:tc>
        <w:tc>
          <w:tcPr>
            <w:tcW w:w="678" w:type="dxa"/>
          </w:tcPr>
          <w:p w14:paraId="0A7FCD35" w14:textId="77777777" w:rsidR="008816DE" w:rsidRPr="004F0C2C" w:rsidRDefault="008816DE" w:rsidP="001875FC">
            <w:pPr>
              <w:jc w:val="both"/>
              <w:rPr>
                <w:rFonts w:ascii="Times New Roman" w:hAnsi="Times New Roman" w:cs="Times New Roman"/>
                <w:sz w:val="24"/>
                <w:szCs w:val="24"/>
                <w:lang w:val="id-ID"/>
              </w:rPr>
            </w:pPr>
          </w:p>
        </w:tc>
        <w:tc>
          <w:tcPr>
            <w:tcW w:w="699" w:type="dxa"/>
          </w:tcPr>
          <w:p w14:paraId="63F02286"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43534F14" w14:textId="77777777" w:rsidTr="001875FC">
        <w:tc>
          <w:tcPr>
            <w:tcW w:w="577" w:type="dxa"/>
          </w:tcPr>
          <w:p w14:paraId="7A6E6CB2" w14:textId="77777777" w:rsidR="008816DE" w:rsidRPr="004F0C2C" w:rsidRDefault="008816DE" w:rsidP="001875FC">
            <w:pPr>
              <w:jc w:val="both"/>
              <w:rPr>
                <w:rFonts w:ascii="Times New Roman" w:hAnsi="Times New Roman" w:cs="Times New Roman"/>
                <w:sz w:val="24"/>
                <w:szCs w:val="24"/>
              </w:rPr>
            </w:pPr>
            <w:r>
              <w:rPr>
                <w:rFonts w:ascii="Times New Roman" w:hAnsi="Times New Roman" w:cs="Times New Roman"/>
                <w:sz w:val="24"/>
                <w:szCs w:val="24"/>
              </w:rPr>
              <w:t>7</w:t>
            </w:r>
          </w:p>
        </w:tc>
        <w:tc>
          <w:tcPr>
            <w:tcW w:w="3859" w:type="dxa"/>
          </w:tcPr>
          <w:p w14:paraId="794CF53A"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 xml:space="preserve">Informasi dari laporan keuangan yang dihasilkan dapat dipahami dengan jelas </w:t>
            </w:r>
          </w:p>
        </w:tc>
        <w:tc>
          <w:tcPr>
            <w:tcW w:w="674" w:type="dxa"/>
          </w:tcPr>
          <w:p w14:paraId="1868A8FC" w14:textId="77777777" w:rsidR="008816DE" w:rsidRPr="004F0C2C" w:rsidRDefault="008816DE" w:rsidP="001875FC">
            <w:pPr>
              <w:jc w:val="both"/>
              <w:rPr>
                <w:rFonts w:ascii="Times New Roman" w:hAnsi="Times New Roman" w:cs="Times New Roman"/>
                <w:sz w:val="24"/>
                <w:szCs w:val="24"/>
                <w:lang w:val="id-ID"/>
              </w:rPr>
            </w:pPr>
          </w:p>
        </w:tc>
        <w:tc>
          <w:tcPr>
            <w:tcW w:w="653" w:type="dxa"/>
          </w:tcPr>
          <w:p w14:paraId="02278938" w14:textId="77777777" w:rsidR="008816DE" w:rsidRPr="004F0C2C" w:rsidRDefault="008816DE" w:rsidP="001875FC">
            <w:pPr>
              <w:jc w:val="both"/>
              <w:rPr>
                <w:rFonts w:ascii="Times New Roman" w:hAnsi="Times New Roman" w:cs="Times New Roman"/>
                <w:sz w:val="24"/>
                <w:szCs w:val="24"/>
                <w:lang w:val="id-ID"/>
              </w:rPr>
            </w:pPr>
          </w:p>
        </w:tc>
        <w:tc>
          <w:tcPr>
            <w:tcW w:w="679" w:type="dxa"/>
          </w:tcPr>
          <w:p w14:paraId="41C7C943" w14:textId="77777777" w:rsidR="008816DE" w:rsidRPr="004F0C2C" w:rsidRDefault="008816DE" w:rsidP="001875FC">
            <w:pPr>
              <w:jc w:val="both"/>
              <w:rPr>
                <w:rFonts w:ascii="Times New Roman" w:hAnsi="Times New Roman" w:cs="Times New Roman"/>
                <w:sz w:val="24"/>
                <w:szCs w:val="24"/>
                <w:lang w:val="id-ID"/>
              </w:rPr>
            </w:pPr>
          </w:p>
        </w:tc>
        <w:tc>
          <w:tcPr>
            <w:tcW w:w="678" w:type="dxa"/>
          </w:tcPr>
          <w:p w14:paraId="2880F7B8" w14:textId="77777777" w:rsidR="008816DE" w:rsidRPr="004F0C2C" w:rsidRDefault="008816DE" w:rsidP="001875FC">
            <w:pPr>
              <w:jc w:val="both"/>
              <w:rPr>
                <w:rFonts w:ascii="Times New Roman" w:hAnsi="Times New Roman" w:cs="Times New Roman"/>
                <w:sz w:val="24"/>
                <w:szCs w:val="24"/>
                <w:lang w:val="id-ID"/>
              </w:rPr>
            </w:pPr>
          </w:p>
        </w:tc>
        <w:tc>
          <w:tcPr>
            <w:tcW w:w="699" w:type="dxa"/>
          </w:tcPr>
          <w:p w14:paraId="76AC194B" w14:textId="77777777" w:rsidR="008816DE" w:rsidRPr="004F0C2C" w:rsidRDefault="008816DE" w:rsidP="001875FC">
            <w:pPr>
              <w:jc w:val="both"/>
              <w:rPr>
                <w:rFonts w:ascii="Times New Roman" w:hAnsi="Times New Roman" w:cs="Times New Roman"/>
                <w:sz w:val="24"/>
                <w:szCs w:val="24"/>
                <w:lang w:val="id-ID"/>
              </w:rPr>
            </w:pPr>
          </w:p>
        </w:tc>
      </w:tr>
    </w:tbl>
    <w:p w14:paraId="6E0D7D6B" w14:textId="77777777" w:rsidR="008816DE" w:rsidRPr="004F0C2C" w:rsidRDefault="008816DE" w:rsidP="008816DE">
      <w:pPr>
        <w:spacing w:line="240" w:lineRule="auto"/>
        <w:jc w:val="both"/>
        <w:rPr>
          <w:rFonts w:ascii="Times New Roman" w:hAnsi="Times New Roman" w:cs="Times New Roman"/>
          <w:b/>
          <w:bCs/>
          <w:i/>
          <w:iCs/>
          <w:sz w:val="24"/>
          <w:szCs w:val="24"/>
        </w:rPr>
      </w:pPr>
    </w:p>
    <w:p w14:paraId="169152D5" w14:textId="77777777" w:rsidR="008816DE" w:rsidRPr="004F0C2C" w:rsidRDefault="008816DE" w:rsidP="008816DE">
      <w:pPr>
        <w:spacing w:line="240" w:lineRule="auto"/>
        <w:jc w:val="both"/>
        <w:rPr>
          <w:rFonts w:ascii="Times New Roman" w:hAnsi="Times New Roman" w:cs="Times New Roman"/>
          <w:b/>
          <w:bCs/>
          <w:i/>
          <w:iCs/>
          <w:sz w:val="24"/>
          <w:szCs w:val="24"/>
        </w:rPr>
      </w:pPr>
      <w:r w:rsidRPr="004F0C2C">
        <w:rPr>
          <w:rFonts w:ascii="Times New Roman" w:hAnsi="Times New Roman" w:cs="Times New Roman"/>
          <w:b/>
          <w:bCs/>
          <w:i/>
          <w:iCs/>
          <w:sz w:val="24"/>
          <w:szCs w:val="24"/>
        </w:rPr>
        <w:t xml:space="preserve">VALUE FOR MONEY </w:t>
      </w:r>
      <w:r w:rsidRPr="004F0C2C">
        <w:rPr>
          <w:rFonts w:ascii="Times New Roman" w:hAnsi="Times New Roman" w:cs="Times New Roman"/>
          <w:b/>
          <w:bCs/>
          <w:sz w:val="24"/>
          <w:szCs w:val="24"/>
        </w:rPr>
        <w:t>(X3)</w:t>
      </w:r>
    </w:p>
    <w:tbl>
      <w:tblPr>
        <w:tblStyle w:val="TableGrid"/>
        <w:tblW w:w="0" w:type="auto"/>
        <w:tblInd w:w="108" w:type="dxa"/>
        <w:tblLook w:val="04A0" w:firstRow="1" w:lastRow="0" w:firstColumn="1" w:lastColumn="0" w:noHBand="0" w:noVBand="1"/>
      </w:tblPr>
      <w:tblGrid>
        <w:gridCol w:w="577"/>
        <w:gridCol w:w="3859"/>
        <w:gridCol w:w="674"/>
        <w:gridCol w:w="653"/>
        <w:gridCol w:w="679"/>
        <w:gridCol w:w="678"/>
        <w:gridCol w:w="699"/>
      </w:tblGrid>
      <w:tr w:rsidR="008816DE" w:rsidRPr="004F0C2C" w14:paraId="342B9287" w14:textId="77777777" w:rsidTr="001875FC">
        <w:trPr>
          <w:tblHeader/>
        </w:trPr>
        <w:tc>
          <w:tcPr>
            <w:tcW w:w="577" w:type="dxa"/>
            <w:tcBorders>
              <w:bottom w:val="single" w:sz="4" w:space="0" w:color="auto"/>
            </w:tcBorders>
          </w:tcPr>
          <w:p w14:paraId="60236AA7"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NO</w:t>
            </w:r>
          </w:p>
        </w:tc>
        <w:tc>
          <w:tcPr>
            <w:tcW w:w="3859" w:type="dxa"/>
            <w:tcBorders>
              <w:bottom w:val="single" w:sz="4" w:space="0" w:color="auto"/>
            </w:tcBorders>
          </w:tcPr>
          <w:p w14:paraId="49BF6820"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PERNYATAAN</w:t>
            </w:r>
          </w:p>
        </w:tc>
        <w:tc>
          <w:tcPr>
            <w:tcW w:w="674" w:type="dxa"/>
            <w:tcBorders>
              <w:bottom w:val="single" w:sz="4" w:space="0" w:color="auto"/>
            </w:tcBorders>
          </w:tcPr>
          <w:p w14:paraId="4F0A7D33"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SS</w:t>
            </w:r>
          </w:p>
        </w:tc>
        <w:tc>
          <w:tcPr>
            <w:tcW w:w="653" w:type="dxa"/>
            <w:tcBorders>
              <w:bottom w:val="single" w:sz="4" w:space="0" w:color="auto"/>
            </w:tcBorders>
          </w:tcPr>
          <w:p w14:paraId="6071E4BE"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S</w:t>
            </w:r>
          </w:p>
        </w:tc>
        <w:tc>
          <w:tcPr>
            <w:tcW w:w="679" w:type="dxa"/>
            <w:tcBorders>
              <w:bottom w:val="single" w:sz="4" w:space="0" w:color="auto"/>
            </w:tcBorders>
          </w:tcPr>
          <w:p w14:paraId="0C61375A"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CS</w:t>
            </w:r>
          </w:p>
        </w:tc>
        <w:tc>
          <w:tcPr>
            <w:tcW w:w="678" w:type="dxa"/>
            <w:tcBorders>
              <w:bottom w:val="single" w:sz="4" w:space="0" w:color="auto"/>
            </w:tcBorders>
          </w:tcPr>
          <w:p w14:paraId="08952182"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TS</w:t>
            </w:r>
          </w:p>
        </w:tc>
        <w:tc>
          <w:tcPr>
            <w:tcW w:w="699" w:type="dxa"/>
            <w:tcBorders>
              <w:bottom w:val="single" w:sz="4" w:space="0" w:color="auto"/>
            </w:tcBorders>
          </w:tcPr>
          <w:p w14:paraId="5C333956"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STS</w:t>
            </w:r>
          </w:p>
        </w:tc>
      </w:tr>
      <w:tr w:rsidR="008816DE" w:rsidRPr="004F0C2C" w14:paraId="55ADC176" w14:textId="77777777" w:rsidTr="001875FC">
        <w:tc>
          <w:tcPr>
            <w:tcW w:w="577" w:type="dxa"/>
            <w:tcBorders>
              <w:right w:val="nil"/>
            </w:tcBorders>
          </w:tcPr>
          <w:p w14:paraId="06A1094E" w14:textId="77777777" w:rsidR="008816DE" w:rsidRPr="004F0C2C" w:rsidRDefault="008816DE" w:rsidP="001875FC">
            <w:pPr>
              <w:jc w:val="both"/>
              <w:rPr>
                <w:rFonts w:ascii="Times New Roman" w:hAnsi="Times New Roman" w:cs="Times New Roman"/>
                <w:b/>
                <w:sz w:val="24"/>
                <w:szCs w:val="24"/>
                <w:lang w:val="id-ID"/>
              </w:rPr>
            </w:pPr>
          </w:p>
        </w:tc>
        <w:tc>
          <w:tcPr>
            <w:tcW w:w="3859" w:type="dxa"/>
            <w:tcBorders>
              <w:left w:val="nil"/>
              <w:right w:val="nil"/>
            </w:tcBorders>
          </w:tcPr>
          <w:p w14:paraId="6AEEBB04" w14:textId="77777777" w:rsidR="008816DE" w:rsidRPr="004F0C2C" w:rsidRDefault="008816DE" w:rsidP="001875FC">
            <w:pPr>
              <w:jc w:val="both"/>
              <w:rPr>
                <w:rFonts w:ascii="Times New Roman" w:hAnsi="Times New Roman" w:cs="Times New Roman"/>
                <w:b/>
                <w:sz w:val="24"/>
                <w:szCs w:val="24"/>
              </w:rPr>
            </w:pPr>
            <w:r w:rsidRPr="004F0C2C">
              <w:rPr>
                <w:rFonts w:ascii="Times New Roman" w:hAnsi="Times New Roman" w:cs="Times New Roman"/>
                <w:b/>
                <w:sz w:val="24"/>
                <w:szCs w:val="24"/>
              </w:rPr>
              <w:t>EFESIEN</w:t>
            </w:r>
          </w:p>
        </w:tc>
        <w:tc>
          <w:tcPr>
            <w:tcW w:w="674" w:type="dxa"/>
            <w:tcBorders>
              <w:left w:val="nil"/>
              <w:right w:val="nil"/>
            </w:tcBorders>
          </w:tcPr>
          <w:p w14:paraId="638985CE" w14:textId="77777777" w:rsidR="008816DE" w:rsidRPr="004F0C2C" w:rsidRDefault="008816DE" w:rsidP="001875FC">
            <w:pPr>
              <w:jc w:val="both"/>
              <w:rPr>
                <w:rFonts w:ascii="Times New Roman" w:hAnsi="Times New Roman" w:cs="Times New Roman"/>
                <w:b/>
                <w:sz w:val="24"/>
                <w:szCs w:val="24"/>
                <w:lang w:val="id-ID"/>
              </w:rPr>
            </w:pPr>
          </w:p>
        </w:tc>
        <w:tc>
          <w:tcPr>
            <w:tcW w:w="653" w:type="dxa"/>
            <w:tcBorders>
              <w:left w:val="nil"/>
              <w:right w:val="nil"/>
            </w:tcBorders>
          </w:tcPr>
          <w:p w14:paraId="2DDF2BB2" w14:textId="77777777" w:rsidR="008816DE" w:rsidRPr="004F0C2C" w:rsidRDefault="008816DE" w:rsidP="001875FC">
            <w:pPr>
              <w:jc w:val="both"/>
              <w:rPr>
                <w:rFonts w:ascii="Times New Roman" w:hAnsi="Times New Roman" w:cs="Times New Roman"/>
                <w:b/>
                <w:sz w:val="24"/>
                <w:szCs w:val="24"/>
                <w:lang w:val="id-ID"/>
              </w:rPr>
            </w:pPr>
          </w:p>
        </w:tc>
        <w:tc>
          <w:tcPr>
            <w:tcW w:w="679" w:type="dxa"/>
            <w:tcBorders>
              <w:left w:val="nil"/>
              <w:right w:val="nil"/>
            </w:tcBorders>
          </w:tcPr>
          <w:p w14:paraId="659C08CE" w14:textId="77777777" w:rsidR="008816DE" w:rsidRPr="004F0C2C" w:rsidRDefault="008816DE" w:rsidP="001875FC">
            <w:pPr>
              <w:jc w:val="both"/>
              <w:rPr>
                <w:rFonts w:ascii="Times New Roman" w:hAnsi="Times New Roman" w:cs="Times New Roman"/>
                <w:b/>
                <w:sz w:val="24"/>
                <w:szCs w:val="24"/>
                <w:lang w:val="id-ID"/>
              </w:rPr>
            </w:pPr>
          </w:p>
        </w:tc>
        <w:tc>
          <w:tcPr>
            <w:tcW w:w="678" w:type="dxa"/>
            <w:tcBorders>
              <w:left w:val="nil"/>
              <w:right w:val="nil"/>
            </w:tcBorders>
          </w:tcPr>
          <w:p w14:paraId="2E0AA911" w14:textId="77777777" w:rsidR="008816DE" w:rsidRPr="004F0C2C" w:rsidRDefault="008816DE" w:rsidP="001875FC">
            <w:pPr>
              <w:jc w:val="both"/>
              <w:rPr>
                <w:rFonts w:ascii="Times New Roman" w:hAnsi="Times New Roman" w:cs="Times New Roman"/>
                <w:b/>
                <w:sz w:val="24"/>
                <w:szCs w:val="24"/>
                <w:lang w:val="id-ID"/>
              </w:rPr>
            </w:pPr>
          </w:p>
        </w:tc>
        <w:tc>
          <w:tcPr>
            <w:tcW w:w="699" w:type="dxa"/>
            <w:tcBorders>
              <w:left w:val="nil"/>
            </w:tcBorders>
          </w:tcPr>
          <w:p w14:paraId="6A04D008"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0DB2597C" w14:textId="77777777" w:rsidTr="001875FC">
        <w:tc>
          <w:tcPr>
            <w:tcW w:w="577" w:type="dxa"/>
          </w:tcPr>
          <w:p w14:paraId="05E39DB1"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1</w:t>
            </w:r>
          </w:p>
        </w:tc>
        <w:tc>
          <w:tcPr>
            <w:tcW w:w="3859" w:type="dxa"/>
          </w:tcPr>
          <w:p w14:paraId="08255044"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lang w:val="id-ID"/>
              </w:rPr>
              <w:t xml:space="preserve">Satuan </w:t>
            </w:r>
            <w:r w:rsidRPr="004F0C2C">
              <w:rPr>
                <w:rFonts w:ascii="Times New Roman" w:hAnsi="Times New Roman" w:cs="Times New Roman"/>
                <w:sz w:val="24"/>
                <w:szCs w:val="24"/>
              </w:rPr>
              <w:t>O</w:t>
            </w:r>
            <w:r w:rsidRPr="004F0C2C">
              <w:rPr>
                <w:rFonts w:ascii="Times New Roman" w:hAnsi="Times New Roman" w:cs="Times New Roman"/>
                <w:sz w:val="24"/>
                <w:szCs w:val="24"/>
                <w:lang w:val="id-ID"/>
              </w:rPr>
              <w:t>PD dalam kegiatannya menghindari kegiatan atau pekerjaan yang tanpa tujuan atau kurang jelas</w:t>
            </w:r>
          </w:p>
        </w:tc>
        <w:tc>
          <w:tcPr>
            <w:tcW w:w="674" w:type="dxa"/>
          </w:tcPr>
          <w:p w14:paraId="1A8506B0" w14:textId="77777777" w:rsidR="008816DE" w:rsidRPr="004F0C2C" w:rsidRDefault="008816DE" w:rsidP="001875FC">
            <w:pPr>
              <w:jc w:val="both"/>
              <w:rPr>
                <w:rFonts w:ascii="Times New Roman" w:hAnsi="Times New Roman" w:cs="Times New Roman"/>
                <w:sz w:val="24"/>
                <w:szCs w:val="24"/>
                <w:lang w:val="id-ID"/>
              </w:rPr>
            </w:pPr>
          </w:p>
        </w:tc>
        <w:tc>
          <w:tcPr>
            <w:tcW w:w="653" w:type="dxa"/>
          </w:tcPr>
          <w:p w14:paraId="7C5E5A70" w14:textId="77777777" w:rsidR="008816DE" w:rsidRPr="004F0C2C" w:rsidRDefault="008816DE" w:rsidP="001875FC">
            <w:pPr>
              <w:jc w:val="both"/>
              <w:rPr>
                <w:rFonts w:ascii="Times New Roman" w:hAnsi="Times New Roman" w:cs="Times New Roman"/>
                <w:sz w:val="24"/>
                <w:szCs w:val="24"/>
                <w:lang w:val="id-ID"/>
              </w:rPr>
            </w:pPr>
          </w:p>
        </w:tc>
        <w:tc>
          <w:tcPr>
            <w:tcW w:w="679" w:type="dxa"/>
          </w:tcPr>
          <w:p w14:paraId="4AC065FC" w14:textId="77777777" w:rsidR="008816DE" w:rsidRPr="004F0C2C" w:rsidRDefault="008816DE" w:rsidP="001875FC">
            <w:pPr>
              <w:jc w:val="both"/>
              <w:rPr>
                <w:rFonts w:ascii="Times New Roman" w:hAnsi="Times New Roman" w:cs="Times New Roman"/>
                <w:sz w:val="24"/>
                <w:szCs w:val="24"/>
                <w:lang w:val="id-ID"/>
              </w:rPr>
            </w:pPr>
          </w:p>
        </w:tc>
        <w:tc>
          <w:tcPr>
            <w:tcW w:w="678" w:type="dxa"/>
          </w:tcPr>
          <w:p w14:paraId="52155295" w14:textId="77777777" w:rsidR="008816DE" w:rsidRPr="004F0C2C" w:rsidRDefault="008816DE" w:rsidP="001875FC">
            <w:pPr>
              <w:jc w:val="both"/>
              <w:rPr>
                <w:rFonts w:ascii="Times New Roman" w:hAnsi="Times New Roman" w:cs="Times New Roman"/>
                <w:sz w:val="24"/>
                <w:szCs w:val="24"/>
                <w:lang w:val="id-ID"/>
              </w:rPr>
            </w:pPr>
          </w:p>
        </w:tc>
        <w:tc>
          <w:tcPr>
            <w:tcW w:w="699" w:type="dxa"/>
          </w:tcPr>
          <w:p w14:paraId="170DF666"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310D9186" w14:textId="77777777" w:rsidTr="001875FC">
        <w:tc>
          <w:tcPr>
            <w:tcW w:w="577" w:type="dxa"/>
          </w:tcPr>
          <w:p w14:paraId="0E1FA6E4"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2</w:t>
            </w:r>
          </w:p>
        </w:tc>
        <w:tc>
          <w:tcPr>
            <w:tcW w:w="3859" w:type="dxa"/>
          </w:tcPr>
          <w:p w14:paraId="6F523F2F"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Pengadaan sumber daya di OPD sesuai dengan kebutuhan pada biaya terendah</w:t>
            </w:r>
          </w:p>
        </w:tc>
        <w:tc>
          <w:tcPr>
            <w:tcW w:w="674" w:type="dxa"/>
          </w:tcPr>
          <w:p w14:paraId="414EDD6B" w14:textId="77777777" w:rsidR="008816DE" w:rsidRPr="004F0C2C" w:rsidRDefault="008816DE" w:rsidP="001875FC">
            <w:pPr>
              <w:jc w:val="both"/>
              <w:rPr>
                <w:rFonts w:ascii="Times New Roman" w:hAnsi="Times New Roman" w:cs="Times New Roman"/>
                <w:sz w:val="24"/>
                <w:szCs w:val="24"/>
                <w:lang w:val="id-ID"/>
              </w:rPr>
            </w:pPr>
          </w:p>
        </w:tc>
        <w:tc>
          <w:tcPr>
            <w:tcW w:w="653" w:type="dxa"/>
          </w:tcPr>
          <w:p w14:paraId="099128B7" w14:textId="77777777" w:rsidR="008816DE" w:rsidRPr="004F0C2C" w:rsidRDefault="008816DE" w:rsidP="001875FC">
            <w:pPr>
              <w:jc w:val="both"/>
              <w:rPr>
                <w:rFonts w:ascii="Times New Roman" w:hAnsi="Times New Roman" w:cs="Times New Roman"/>
                <w:sz w:val="24"/>
                <w:szCs w:val="24"/>
                <w:lang w:val="id-ID"/>
              </w:rPr>
            </w:pPr>
          </w:p>
        </w:tc>
        <w:tc>
          <w:tcPr>
            <w:tcW w:w="679" w:type="dxa"/>
          </w:tcPr>
          <w:p w14:paraId="20D3BBF7" w14:textId="77777777" w:rsidR="008816DE" w:rsidRPr="004F0C2C" w:rsidRDefault="008816DE" w:rsidP="001875FC">
            <w:pPr>
              <w:jc w:val="both"/>
              <w:rPr>
                <w:rFonts w:ascii="Times New Roman" w:hAnsi="Times New Roman" w:cs="Times New Roman"/>
                <w:sz w:val="24"/>
                <w:szCs w:val="24"/>
                <w:lang w:val="id-ID"/>
              </w:rPr>
            </w:pPr>
          </w:p>
        </w:tc>
        <w:tc>
          <w:tcPr>
            <w:tcW w:w="678" w:type="dxa"/>
          </w:tcPr>
          <w:p w14:paraId="75DEB125" w14:textId="77777777" w:rsidR="008816DE" w:rsidRPr="004F0C2C" w:rsidRDefault="008816DE" w:rsidP="001875FC">
            <w:pPr>
              <w:jc w:val="both"/>
              <w:rPr>
                <w:rFonts w:ascii="Times New Roman" w:hAnsi="Times New Roman" w:cs="Times New Roman"/>
                <w:sz w:val="24"/>
                <w:szCs w:val="24"/>
                <w:lang w:val="id-ID"/>
              </w:rPr>
            </w:pPr>
          </w:p>
        </w:tc>
        <w:tc>
          <w:tcPr>
            <w:tcW w:w="699" w:type="dxa"/>
          </w:tcPr>
          <w:p w14:paraId="7B3EBE0A"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5656BB35" w14:textId="77777777" w:rsidTr="001875FC">
        <w:tc>
          <w:tcPr>
            <w:tcW w:w="577" w:type="dxa"/>
          </w:tcPr>
          <w:p w14:paraId="7094A050"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3</w:t>
            </w:r>
          </w:p>
        </w:tc>
        <w:tc>
          <w:tcPr>
            <w:tcW w:w="3859" w:type="dxa"/>
          </w:tcPr>
          <w:p w14:paraId="10D706B7"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 xml:space="preserve">Proses pengelolaan anggaran di OPD dapat menghasilkan </w:t>
            </w:r>
            <w:r w:rsidRPr="004F0C2C">
              <w:rPr>
                <w:rFonts w:ascii="Times New Roman" w:hAnsi="Times New Roman" w:cs="Times New Roman"/>
                <w:i/>
                <w:iCs/>
                <w:sz w:val="24"/>
                <w:szCs w:val="24"/>
              </w:rPr>
              <w:t>output</w:t>
            </w:r>
            <w:r w:rsidRPr="004F0C2C">
              <w:rPr>
                <w:rFonts w:ascii="Times New Roman" w:hAnsi="Times New Roman" w:cs="Times New Roman"/>
                <w:sz w:val="24"/>
                <w:szCs w:val="24"/>
              </w:rPr>
              <w:t xml:space="preserve"> yang optimal dengan sumber daya yang dimiliki </w:t>
            </w:r>
          </w:p>
        </w:tc>
        <w:tc>
          <w:tcPr>
            <w:tcW w:w="674" w:type="dxa"/>
          </w:tcPr>
          <w:p w14:paraId="24295274" w14:textId="77777777" w:rsidR="008816DE" w:rsidRPr="004F0C2C" w:rsidRDefault="008816DE" w:rsidP="001875FC">
            <w:pPr>
              <w:jc w:val="both"/>
              <w:rPr>
                <w:rFonts w:ascii="Times New Roman" w:hAnsi="Times New Roman" w:cs="Times New Roman"/>
                <w:sz w:val="24"/>
                <w:szCs w:val="24"/>
                <w:lang w:val="id-ID"/>
              </w:rPr>
            </w:pPr>
          </w:p>
        </w:tc>
        <w:tc>
          <w:tcPr>
            <w:tcW w:w="653" w:type="dxa"/>
          </w:tcPr>
          <w:p w14:paraId="604CF9EA" w14:textId="77777777" w:rsidR="008816DE" w:rsidRPr="004F0C2C" w:rsidRDefault="008816DE" w:rsidP="001875FC">
            <w:pPr>
              <w:jc w:val="both"/>
              <w:rPr>
                <w:rFonts w:ascii="Times New Roman" w:hAnsi="Times New Roman" w:cs="Times New Roman"/>
                <w:sz w:val="24"/>
                <w:szCs w:val="24"/>
                <w:lang w:val="id-ID"/>
              </w:rPr>
            </w:pPr>
          </w:p>
        </w:tc>
        <w:tc>
          <w:tcPr>
            <w:tcW w:w="679" w:type="dxa"/>
          </w:tcPr>
          <w:p w14:paraId="041C74AE" w14:textId="77777777" w:rsidR="008816DE" w:rsidRPr="004F0C2C" w:rsidRDefault="008816DE" w:rsidP="001875FC">
            <w:pPr>
              <w:jc w:val="both"/>
              <w:rPr>
                <w:rFonts w:ascii="Times New Roman" w:hAnsi="Times New Roman" w:cs="Times New Roman"/>
                <w:sz w:val="24"/>
                <w:szCs w:val="24"/>
                <w:lang w:val="id-ID"/>
              </w:rPr>
            </w:pPr>
          </w:p>
        </w:tc>
        <w:tc>
          <w:tcPr>
            <w:tcW w:w="678" w:type="dxa"/>
          </w:tcPr>
          <w:p w14:paraId="52B4F58D" w14:textId="77777777" w:rsidR="008816DE" w:rsidRPr="004F0C2C" w:rsidRDefault="008816DE" w:rsidP="001875FC">
            <w:pPr>
              <w:jc w:val="both"/>
              <w:rPr>
                <w:rFonts w:ascii="Times New Roman" w:hAnsi="Times New Roman" w:cs="Times New Roman"/>
                <w:sz w:val="24"/>
                <w:szCs w:val="24"/>
                <w:lang w:val="id-ID"/>
              </w:rPr>
            </w:pPr>
          </w:p>
        </w:tc>
        <w:tc>
          <w:tcPr>
            <w:tcW w:w="699" w:type="dxa"/>
          </w:tcPr>
          <w:p w14:paraId="033D00DC"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7A175633" w14:textId="77777777" w:rsidTr="001875FC">
        <w:tc>
          <w:tcPr>
            <w:tcW w:w="577" w:type="dxa"/>
            <w:tcBorders>
              <w:right w:val="nil"/>
            </w:tcBorders>
          </w:tcPr>
          <w:p w14:paraId="5858BE71" w14:textId="77777777" w:rsidR="008816DE" w:rsidRPr="004F0C2C" w:rsidRDefault="008816DE" w:rsidP="001875FC">
            <w:pPr>
              <w:jc w:val="both"/>
              <w:rPr>
                <w:rFonts w:ascii="Times New Roman" w:hAnsi="Times New Roman" w:cs="Times New Roman"/>
                <w:sz w:val="24"/>
                <w:szCs w:val="24"/>
                <w:lang w:val="id-ID"/>
              </w:rPr>
            </w:pPr>
          </w:p>
        </w:tc>
        <w:tc>
          <w:tcPr>
            <w:tcW w:w="3859" w:type="dxa"/>
            <w:tcBorders>
              <w:left w:val="nil"/>
              <w:right w:val="nil"/>
            </w:tcBorders>
          </w:tcPr>
          <w:p w14:paraId="5F8ECBE4" w14:textId="77777777" w:rsidR="008816DE" w:rsidRPr="004F0C2C" w:rsidRDefault="008816DE" w:rsidP="001875FC">
            <w:pPr>
              <w:jc w:val="both"/>
              <w:rPr>
                <w:rFonts w:ascii="Times New Roman" w:hAnsi="Times New Roman" w:cs="Times New Roman"/>
                <w:b/>
                <w:bCs/>
                <w:sz w:val="24"/>
                <w:szCs w:val="24"/>
              </w:rPr>
            </w:pPr>
            <w:r w:rsidRPr="004F0C2C">
              <w:rPr>
                <w:rFonts w:ascii="Times New Roman" w:hAnsi="Times New Roman" w:cs="Times New Roman"/>
                <w:b/>
                <w:bCs/>
                <w:sz w:val="24"/>
                <w:szCs w:val="24"/>
              </w:rPr>
              <w:t>EFEKTIF</w:t>
            </w:r>
          </w:p>
        </w:tc>
        <w:tc>
          <w:tcPr>
            <w:tcW w:w="674" w:type="dxa"/>
            <w:tcBorders>
              <w:left w:val="nil"/>
              <w:right w:val="nil"/>
            </w:tcBorders>
          </w:tcPr>
          <w:p w14:paraId="0430D7AD" w14:textId="77777777" w:rsidR="008816DE" w:rsidRPr="004F0C2C" w:rsidRDefault="008816DE" w:rsidP="001875FC">
            <w:pPr>
              <w:jc w:val="both"/>
              <w:rPr>
                <w:rFonts w:ascii="Times New Roman" w:hAnsi="Times New Roman" w:cs="Times New Roman"/>
                <w:sz w:val="24"/>
                <w:szCs w:val="24"/>
                <w:lang w:val="id-ID"/>
              </w:rPr>
            </w:pPr>
          </w:p>
        </w:tc>
        <w:tc>
          <w:tcPr>
            <w:tcW w:w="653" w:type="dxa"/>
            <w:tcBorders>
              <w:left w:val="nil"/>
              <w:right w:val="nil"/>
            </w:tcBorders>
          </w:tcPr>
          <w:p w14:paraId="60CEC643" w14:textId="77777777" w:rsidR="008816DE" w:rsidRPr="004F0C2C" w:rsidRDefault="008816DE" w:rsidP="001875FC">
            <w:pPr>
              <w:jc w:val="both"/>
              <w:rPr>
                <w:rFonts w:ascii="Times New Roman" w:hAnsi="Times New Roman" w:cs="Times New Roman"/>
                <w:sz w:val="24"/>
                <w:szCs w:val="24"/>
                <w:lang w:val="id-ID"/>
              </w:rPr>
            </w:pPr>
          </w:p>
        </w:tc>
        <w:tc>
          <w:tcPr>
            <w:tcW w:w="679" w:type="dxa"/>
            <w:tcBorders>
              <w:left w:val="nil"/>
              <w:right w:val="nil"/>
            </w:tcBorders>
          </w:tcPr>
          <w:p w14:paraId="7798DDF1" w14:textId="77777777" w:rsidR="008816DE" w:rsidRPr="004F0C2C" w:rsidRDefault="008816DE" w:rsidP="001875FC">
            <w:pPr>
              <w:jc w:val="both"/>
              <w:rPr>
                <w:rFonts w:ascii="Times New Roman" w:hAnsi="Times New Roman" w:cs="Times New Roman"/>
                <w:sz w:val="24"/>
                <w:szCs w:val="24"/>
                <w:lang w:val="id-ID"/>
              </w:rPr>
            </w:pPr>
          </w:p>
        </w:tc>
        <w:tc>
          <w:tcPr>
            <w:tcW w:w="678" w:type="dxa"/>
            <w:tcBorders>
              <w:left w:val="nil"/>
              <w:right w:val="nil"/>
            </w:tcBorders>
          </w:tcPr>
          <w:p w14:paraId="3E874C14" w14:textId="77777777" w:rsidR="008816DE" w:rsidRPr="004F0C2C" w:rsidRDefault="008816DE" w:rsidP="001875FC">
            <w:pPr>
              <w:jc w:val="both"/>
              <w:rPr>
                <w:rFonts w:ascii="Times New Roman" w:hAnsi="Times New Roman" w:cs="Times New Roman"/>
                <w:sz w:val="24"/>
                <w:szCs w:val="24"/>
                <w:lang w:val="id-ID"/>
              </w:rPr>
            </w:pPr>
          </w:p>
        </w:tc>
        <w:tc>
          <w:tcPr>
            <w:tcW w:w="699" w:type="dxa"/>
            <w:tcBorders>
              <w:left w:val="nil"/>
            </w:tcBorders>
          </w:tcPr>
          <w:p w14:paraId="677E79E6"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663CAC58" w14:textId="77777777" w:rsidTr="001875FC">
        <w:tc>
          <w:tcPr>
            <w:tcW w:w="577" w:type="dxa"/>
          </w:tcPr>
          <w:p w14:paraId="6C52E713"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4</w:t>
            </w:r>
          </w:p>
        </w:tc>
        <w:tc>
          <w:tcPr>
            <w:tcW w:w="3859" w:type="dxa"/>
          </w:tcPr>
          <w:p w14:paraId="4377AA2E"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OPD dapat mempertimbangkan alternatif untuk melaksanakan program-programnya yang mungkin dapat memberikan hasil yang lebih baik dan dengan biaya terendah</w:t>
            </w:r>
          </w:p>
        </w:tc>
        <w:tc>
          <w:tcPr>
            <w:tcW w:w="674" w:type="dxa"/>
          </w:tcPr>
          <w:p w14:paraId="60C87E4D" w14:textId="77777777" w:rsidR="008816DE" w:rsidRPr="004F0C2C" w:rsidRDefault="008816DE" w:rsidP="001875FC">
            <w:pPr>
              <w:jc w:val="both"/>
              <w:rPr>
                <w:rFonts w:ascii="Times New Roman" w:hAnsi="Times New Roman" w:cs="Times New Roman"/>
                <w:sz w:val="24"/>
                <w:szCs w:val="24"/>
                <w:lang w:val="id-ID"/>
              </w:rPr>
            </w:pPr>
          </w:p>
        </w:tc>
        <w:tc>
          <w:tcPr>
            <w:tcW w:w="653" w:type="dxa"/>
          </w:tcPr>
          <w:p w14:paraId="06A236C7" w14:textId="77777777" w:rsidR="008816DE" w:rsidRPr="004F0C2C" w:rsidRDefault="008816DE" w:rsidP="001875FC">
            <w:pPr>
              <w:jc w:val="both"/>
              <w:rPr>
                <w:rFonts w:ascii="Times New Roman" w:hAnsi="Times New Roman" w:cs="Times New Roman"/>
                <w:sz w:val="24"/>
                <w:szCs w:val="24"/>
                <w:lang w:val="id-ID"/>
              </w:rPr>
            </w:pPr>
          </w:p>
        </w:tc>
        <w:tc>
          <w:tcPr>
            <w:tcW w:w="679" w:type="dxa"/>
          </w:tcPr>
          <w:p w14:paraId="181C2BDD" w14:textId="77777777" w:rsidR="008816DE" w:rsidRPr="004F0C2C" w:rsidRDefault="008816DE" w:rsidP="001875FC">
            <w:pPr>
              <w:jc w:val="both"/>
              <w:rPr>
                <w:rFonts w:ascii="Times New Roman" w:hAnsi="Times New Roman" w:cs="Times New Roman"/>
                <w:sz w:val="24"/>
                <w:szCs w:val="24"/>
                <w:lang w:val="id-ID"/>
              </w:rPr>
            </w:pPr>
          </w:p>
        </w:tc>
        <w:tc>
          <w:tcPr>
            <w:tcW w:w="678" w:type="dxa"/>
          </w:tcPr>
          <w:p w14:paraId="0BCB8046" w14:textId="77777777" w:rsidR="008816DE" w:rsidRPr="004F0C2C" w:rsidRDefault="008816DE" w:rsidP="001875FC">
            <w:pPr>
              <w:jc w:val="both"/>
              <w:rPr>
                <w:rFonts w:ascii="Times New Roman" w:hAnsi="Times New Roman" w:cs="Times New Roman"/>
                <w:sz w:val="24"/>
                <w:szCs w:val="24"/>
                <w:lang w:val="id-ID"/>
              </w:rPr>
            </w:pPr>
          </w:p>
        </w:tc>
        <w:tc>
          <w:tcPr>
            <w:tcW w:w="699" w:type="dxa"/>
          </w:tcPr>
          <w:p w14:paraId="1904BFBE"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5A6A9C16" w14:textId="77777777" w:rsidTr="001875FC">
        <w:tc>
          <w:tcPr>
            <w:tcW w:w="577" w:type="dxa"/>
          </w:tcPr>
          <w:p w14:paraId="40ACA162"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5</w:t>
            </w:r>
          </w:p>
        </w:tc>
        <w:tc>
          <w:tcPr>
            <w:tcW w:w="3859" w:type="dxa"/>
          </w:tcPr>
          <w:p w14:paraId="39B7F848"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 xml:space="preserve">OPD </w:t>
            </w:r>
            <w:r w:rsidRPr="004F0C2C">
              <w:rPr>
                <w:rFonts w:ascii="Times New Roman" w:hAnsi="Times New Roman" w:cs="Times New Roman"/>
                <w:sz w:val="24"/>
                <w:szCs w:val="24"/>
                <w:lang w:val="id-ID"/>
              </w:rPr>
              <w:t>dapat mengidentifikasi faktor-faktor yang dapat menghambat kinerja</w:t>
            </w:r>
            <w:r w:rsidRPr="004F0C2C">
              <w:rPr>
                <w:rFonts w:ascii="Times New Roman" w:hAnsi="Times New Roman" w:cs="Times New Roman"/>
                <w:sz w:val="24"/>
                <w:szCs w:val="24"/>
              </w:rPr>
              <w:t xml:space="preserve"> atau tujuan program</w:t>
            </w:r>
          </w:p>
        </w:tc>
        <w:tc>
          <w:tcPr>
            <w:tcW w:w="674" w:type="dxa"/>
          </w:tcPr>
          <w:p w14:paraId="61BCA72A" w14:textId="77777777" w:rsidR="008816DE" w:rsidRPr="004F0C2C" w:rsidRDefault="008816DE" w:rsidP="001875FC">
            <w:pPr>
              <w:jc w:val="both"/>
              <w:rPr>
                <w:rFonts w:ascii="Times New Roman" w:hAnsi="Times New Roman" w:cs="Times New Roman"/>
                <w:sz w:val="24"/>
                <w:szCs w:val="24"/>
                <w:lang w:val="id-ID"/>
              </w:rPr>
            </w:pPr>
          </w:p>
        </w:tc>
        <w:tc>
          <w:tcPr>
            <w:tcW w:w="653" w:type="dxa"/>
          </w:tcPr>
          <w:p w14:paraId="1D65DB43" w14:textId="77777777" w:rsidR="008816DE" w:rsidRPr="004F0C2C" w:rsidRDefault="008816DE" w:rsidP="001875FC">
            <w:pPr>
              <w:jc w:val="both"/>
              <w:rPr>
                <w:rFonts w:ascii="Times New Roman" w:hAnsi="Times New Roman" w:cs="Times New Roman"/>
                <w:sz w:val="24"/>
                <w:szCs w:val="24"/>
                <w:lang w:val="id-ID"/>
              </w:rPr>
            </w:pPr>
          </w:p>
        </w:tc>
        <w:tc>
          <w:tcPr>
            <w:tcW w:w="679" w:type="dxa"/>
          </w:tcPr>
          <w:p w14:paraId="67996D7B" w14:textId="77777777" w:rsidR="008816DE" w:rsidRPr="004F0C2C" w:rsidRDefault="008816DE" w:rsidP="001875FC">
            <w:pPr>
              <w:jc w:val="both"/>
              <w:rPr>
                <w:rFonts w:ascii="Times New Roman" w:hAnsi="Times New Roman" w:cs="Times New Roman"/>
                <w:sz w:val="24"/>
                <w:szCs w:val="24"/>
                <w:lang w:val="id-ID"/>
              </w:rPr>
            </w:pPr>
          </w:p>
        </w:tc>
        <w:tc>
          <w:tcPr>
            <w:tcW w:w="678" w:type="dxa"/>
          </w:tcPr>
          <w:p w14:paraId="040A0737" w14:textId="77777777" w:rsidR="008816DE" w:rsidRPr="004F0C2C" w:rsidRDefault="008816DE" w:rsidP="001875FC">
            <w:pPr>
              <w:jc w:val="both"/>
              <w:rPr>
                <w:rFonts w:ascii="Times New Roman" w:hAnsi="Times New Roman" w:cs="Times New Roman"/>
                <w:sz w:val="24"/>
                <w:szCs w:val="24"/>
                <w:lang w:val="id-ID"/>
              </w:rPr>
            </w:pPr>
          </w:p>
        </w:tc>
        <w:tc>
          <w:tcPr>
            <w:tcW w:w="699" w:type="dxa"/>
          </w:tcPr>
          <w:p w14:paraId="0FC3824E"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27240676" w14:textId="77777777" w:rsidTr="001875FC">
        <w:tc>
          <w:tcPr>
            <w:tcW w:w="577" w:type="dxa"/>
            <w:tcBorders>
              <w:bottom w:val="single" w:sz="4" w:space="0" w:color="auto"/>
            </w:tcBorders>
          </w:tcPr>
          <w:p w14:paraId="46F2E935"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6</w:t>
            </w:r>
          </w:p>
        </w:tc>
        <w:tc>
          <w:tcPr>
            <w:tcW w:w="3859" w:type="dxa"/>
            <w:tcBorders>
              <w:bottom w:val="single" w:sz="4" w:space="0" w:color="auto"/>
            </w:tcBorders>
          </w:tcPr>
          <w:p w14:paraId="6FE981B3"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lang w:val="id-ID"/>
              </w:rPr>
              <w:t xml:space="preserve">Sistem pengendalian manajemen </w:t>
            </w:r>
            <w:r w:rsidRPr="004F0C2C">
              <w:rPr>
                <w:rFonts w:ascii="Times New Roman" w:hAnsi="Times New Roman" w:cs="Times New Roman"/>
                <w:sz w:val="24"/>
                <w:szCs w:val="24"/>
              </w:rPr>
              <w:t>O</w:t>
            </w:r>
            <w:r w:rsidRPr="004F0C2C">
              <w:rPr>
                <w:rFonts w:ascii="Times New Roman" w:hAnsi="Times New Roman" w:cs="Times New Roman"/>
                <w:sz w:val="24"/>
                <w:szCs w:val="24"/>
                <w:lang w:val="id-ID"/>
              </w:rPr>
              <w:t>PD sudah cukup memadai untuk mengukur, melaporkan dan memantau tingkat efektivitas program</w:t>
            </w:r>
          </w:p>
        </w:tc>
        <w:tc>
          <w:tcPr>
            <w:tcW w:w="674" w:type="dxa"/>
            <w:tcBorders>
              <w:bottom w:val="single" w:sz="4" w:space="0" w:color="auto"/>
            </w:tcBorders>
          </w:tcPr>
          <w:p w14:paraId="6C219BFF" w14:textId="77777777" w:rsidR="008816DE" w:rsidRPr="004F0C2C" w:rsidRDefault="008816DE" w:rsidP="001875FC">
            <w:pPr>
              <w:jc w:val="both"/>
              <w:rPr>
                <w:rFonts w:ascii="Times New Roman" w:hAnsi="Times New Roman" w:cs="Times New Roman"/>
                <w:sz w:val="24"/>
                <w:szCs w:val="24"/>
                <w:lang w:val="id-ID"/>
              </w:rPr>
            </w:pPr>
          </w:p>
        </w:tc>
        <w:tc>
          <w:tcPr>
            <w:tcW w:w="653" w:type="dxa"/>
            <w:tcBorders>
              <w:bottom w:val="single" w:sz="4" w:space="0" w:color="auto"/>
            </w:tcBorders>
          </w:tcPr>
          <w:p w14:paraId="606A7C19" w14:textId="77777777" w:rsidR="008816DE" w:rsidRPr="004F0C2C" w:rsidRDefault="008816DE" w:rsidP="001875FC">
            <w:pPr>
              <w:jc w:val="both"/>
              <w:rPr>
                <w:rFonts w:ascii="Times New Roman" w:hAnsi="Times New Roman" w:cs="Times New Roman"/>
                <w:sz w:val="24"/>
                <w:szCs w:val="24"/>
                <w:lang w:val="id-ID"/>
              </w:rPr>
            </w:pPr>
          </w:p>
        </w:tc>
        <w:tc>
          <w:tcPr>
            <w:tcW w:w="679" w:type="dxa"/>
            <w:tcBorders>
              <w:bottom w:val="single" w:sz="4" w:space="0" w:color="auto"/>
            </w:tcBorders>
          </w:tcPr>
          <w:p w14:paraId="7027ABA9" w14:textId="77777777" w:rsidR="008816DE" w:rsidRPr="004F0C2C" w:rsidRDefault="008816DE" w:rsidP="001875FC">
            <w:pPr>
              <w:jc w:val="both"/>
              <w:rPr>
                <w:rFonts w:ascii="Times New Roman" w:hAnsi="Times New Roman" w:cs="Times New Roman"/>
                <w:sz w:val="24"/>
                <w:szCs w:val="24"/>
                <w:lang w:val="id-ID"/>
              </w:rPr>
            </w:pPr>
          </w:p>
        </w:tc>
        <w:tc>
          <w:tcPr>
            <w:tcW w:w="678" w:type="dxa"/>
            <w:tcBorders>
              <w:bottom w:val="single" w:sz="4" w:space="0" w:color="auto"/>
            </w:tcBorders>
          </w:tcPr>
          <w:p w14:paraId="3CF177C4" w14:textId="77777777" w:rsidR="008816DE" w:rsidRPr="004F0C2C" w:rsidRDefault="008816DE" w:rsidP="001875FC">
            <w:pPr>
              <w:jc w:val="both"/>
              <w:rPr>
                <w:rFonts w:ascii="Times New Roman" w:hAnsi="Times New Roman" w:cs="Times New Roman"/>
                <w:sz w:val="24"/>
                <w:szCs w:val="24"/>
                <w:lang w:val="id-ID"/>
              </w:rPr>
            </w:pPr>
          </w:p>
        </w:tc>
        <w:tc>
          <w:tcPr>
            <w:tcW w:w="699" w:type="dxa"/>
            <w:tcBorders>
              <w:bottom w:val="single" w:sz="4" w:space="0" w:color="auto"/>
            </w:tcBorders>
          </w:tcPr>
          <w:p w14:paraId="168C8055"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7467EDE7" w14:textId="77777777" w:rsidTr="001875FC">
        <w:tc>
          <w:tcPr>
            <w:tcW w:w="577" w:type="dxa"/>
            <w:tcBorders>
              <w:bottom w:val="single" w:sz="4" w:space="0" w:color="auto"/>
            </w:tcBorders>
          </w:tcPr>
          <w:p w14:paraId="2C189E95"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7</w:t>
            </w:r>
          </w:p>
        </w:tc>
        <w:tc>
          <w:tcPr>
            <w:tcW w:w="3859" w:type="dxa"/>
            <w:tcBorders>
              <w:bottom w:val="single" w:sz="4" w:space="0" w:color="auto"/>
            </w:tcBorders>
          </w:tcPr>
          <w:p w14:paraId="47887912"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 xml:space="preserve">Pelaporan keuangan </w:t>
            </w:r>
            <w:r w:rsidRPr="004F0C2C">
              <w:rPr>
                <w:rFonts w:ascii="Times New Roman" w:hAnsi="Times New Roman" w:cs="Times New Roman"/>
                <w:sz w:val="24"/>
                <w:szCs w:val="24"/>
              </w:rPr>
              <w:t>instansi</w:t>
            </w:r>
            <w:r w:rsidRPr="004F0C2C">
              <w:rPr>
                <w:rFonts w:ascii="Times New Roman" w:hAnsi="Times New Roman" w:cs="Times New Roman"/>
                <w:sz w:val="24"/>
                <w:szCs w:val="24"/>
                <w:lang w:val="id-ID"/>
              </w:rPr>
              <w:t xml:space="preserve"> dapat diukur dan dapat dipertanggungjawabkan mengenai efektivitas programnya</w:t>
            </w:r>
          </w:p>
        </w:tc>
        <w:tc>
          <w:tcPr>
            <w:tcW w:w="674" w:type="dxa"/>
            <w:tcBorders>
              <w:bottom w:val="single" w:sz="4" w:space="0" w:color="auto"/>
            </w:tcBorders>
          </w:tcPr>
          <w:p w14:paraId="59997131" w14:textId="77777777" w:rsidR="008816DE" w:rsidRPr="004F0C2C" w:rsidRDefault="008816DE" w:rsidP="001875FC">
            <w:pPr>
              <w:jc w:val="both"/>
              <w:rPr>
                <w:rFonts w:ascii="Times New Roman" w:hAnsi="Times New Roman" w:cs="Times New Roman"/>
                <w:sz w:val="24"/>
                <w:szCs w:val="24"/>
                <w:lang w:val="id-ID"/>
              </w:rPr>
            </w:pPr>
          </w:p>
        </w:tc>
        <w:tc>
          <w:tcPr>
            <w:tcW w:w="653" w:type="dxa"/>
            <w:tcBorders>
              <w:bottom w:val="single" w:sz="4" w:space="0" w:color="auto"/>
            </w:tcBorders>
          </w:tcPr>
          <w:p w14:paraId="6E9853D8" w14:textId="77777777" w:rsidR="008816DE" w:rsidRPr="004F0C2C" w:rsidRDefault="008816DE" w:rsidP="001875FC">
            <w:pPr>
              <w:jc w:val="both"/>
              <w:rPr>
                <w:rFonts w:ascii="Times New Roman" w:hAnsi="Times New Roman" w:cs="Times New Roman"/>
                <w:sz w:val="24"/>
                <w:szCs w:val="24"/>
                <w:lang w:val="id-ID"/>
              </w:rPr>
            </w:pPr>
          </w:p>
        </w:tc>
        <w:tc>
          <w:tcPr>
            <w:tcW w:w="679" w:type="dxa"/>
            <w:tcBorders>
              <w:bottom w:val="single" w:sz="4" w:space="0" w:color="auto"/>
            </w:tcBorders>
          </w:tcPr>
          <w:p w14:paraId="64D566A6" w14:textId="77777777" w:rsidR="008816DE" w:rsidRPr="004F0C2C" w:rsidRDefault="008816DE" w:rsidP="001875FC">
            <w:pPr>
              <w:jc w:val="both"/>
              <w:rPr>
                <w:rFonts w:ascii="Times New Roman" w:hAnsi="Times New Roman" w:cs="Times New Roman"/>
                <w:sz w:val="24"/>
                <w:szCs w:val="24"/>
                <w:lang w:val="id-ID"/>
              </w:rPr>
            </w:pPr>
          </w:p>
        </w:tc>
        <w:tc>
          <w:tcPr>
            <w:tcW w:w="678" w:type="dxa"/>
            <w:tcBorders>
              <w:bottom w:val="single" w:sz="4" w:space="0" w:color="auto"/>
            </w:tcBorders>
          </w:tcPr>
          <w:p w14:paraId="69CFDEC5" w14:textId="77777777" w:rsidR="008816DE" w:rsidRPr="004F0C2C" w:rsidRDefault="008816DE" w:rsidP="001875FC">
            <w:pPr>
              <w:jc w:val="both"/>
              <w:rPr>
                <w:rFonts w:ascii="Times New Roman" w:hAnsi="Times New Roman" w:cs="Times New Roman"/>
                <w:sz w:val="24"/>
                <w:szCs w:val="24"/>
                <w:lang w:val="id-ID"/>
              </w:rPr>
            </w:pPr>
          </w:p>
        </w:tc>
        <w:tc>
          <w:tcPr>
            <w:tcW w:w="699" w:type="dxa"/>
            <w:tcBorders>
              <w:bottom w:val="single" w:sz="4" w:space="0" w:color="auto"/>
            </w:tcBorders>
          </w:tcPr>
          <w:p w14:paraId="66A21E0E"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08CDAFEC" w14:textId="77777777" w:rsidTr="001875FC">
        <w:tc>
          <w:tcPr>
            <w:tcW w:w="577" w:type="dxa"/>
            <w:tcBorders>
              <w:bottom w:val="single" w:sz="4" w:space="0" w:color="auto"/>
              <w:right w:val="nil"/>
            </w:tcBorders>
          </w:tcPr>
          <w:p w14:paraId="521EA98F" w14:textId="77777777" w:rsidR="008816DE" w:rsidRPr="004F0C2C" w:rsidRDefault="008816DE" w:rsidP="001875FC">
            <w:pPr>
              <w:jc w:val="both"/>
              <w:rPr>
                <w:rFonts w:ascii="Times New Roman" w:hAnsi="Times New Roman" w:cs="Times New Roman"/>
                <w:sz w:val="24"/>
                <w:szCs w:val="24"/>
              </w:rPr>
            </w:pPr>
          </w:p>
        </w:tc>
        <w:tc>
          <w:tcPr>
            <w:tcW w:w="3859" w:type="dxa"/>
            <w:tcBorders>
              <w:left w:val="nil"/>
              <w:bottom w:val="single" w:sz="4" w:space="0" w:color="auto"/>
              <w:right w:val="nil"/>
            </w:tcBorders>
          </w:tcPr>
          <w:p w14:paraId="7D5BA97D" w14:textId="77777777" w:rsidR="008816DE" w:rsidRPr="00962057" w:rsidRDefault="008816DE" w:rsidP="001875FC">
            <w:pPr>
              <w:jc w:val="both"/>
              <w:rPr>
                <w:rFonts w:ascii="Times New Roman" w:hAnsi="Times New Roman" w:cs="Times New Roman"/>
                <w:b/>
                <w:bCs/>
                <w:sz w:val="24"/>
                <w:szCs w:val="24"/>
              </w:rPr>
            </w:pPr>
            <w:r w:rsidRPr="00962057">
              <w:rPr>
                <w:rFonts w:ascii="Times New Roman" w:hAnsi="Times New Roman" w:cs="Times New Roman"/>
                <w:b/>
                <w:bCs/>
                <w:sz w:val="24"/>
                <w:szCs w:val="24"/>
              </w:rPr>
              <w:t>EKONOMI</w:t>
            </w:r>
          </w:p>
        </w:tc>
        <w:tc>
          <w:tcPr>
            <w:tcW w:w="674" w:type="dxa"/>
            <w:tcBorders>
              <w:left w:val="nil"/>
              <w:bottom w:val="single" w:sz="4" w:space="0" w:color="auto"/>
              <w:right w:val="nil"/>
            </w:tcBorders>
          </w:tcPr>
          <w:p w14:paraId="408218BF" w14:textId="77777777" w:rsidR="008816DE" w:rsidRPr="004F0C2C" w:rsidRDefault="008816DE" w:rsidP="001875FC">
            <w:pPr>
              <w:jc w:val="both"/>
              <w:rPr>
                <w:rFonts w:ascii="Times New Roman" w:hAnsi="Times New Roman" w:cs="Times New Roman"/>
                <w:sz w:val="24"/>
                <w:szCs w:val="24"/>
                <w:lang w:val="id-ID"/>
              </w:rPr>
            </w:pPr>
          </w:p>
        </w:tc>
        <w:tc>
          <w:tcPr>
            <w:tcW w:w="653" w:type="dxa"/>
            <w:tcBorders>
              <w:left w:val="nil"/>
              <w:bottom w:val="single" w:sz="4" w:space="0" w:color="auto"/>
              <w:right w:val="nil"/>
            </w:tcBorders>
          </w:tcPr>
          <w:p w14:paraId="59FC266F" w14:textId="77777777" w:rsidR="008816DE" w:rsidRPr="004F0C2C" w:rsidRDefault="008816DE" w:rsidP="001875FC">
            <w:pPr>
              <w:jc w:val="both"/>
              <w:rPr>
                <w:rFonts w:ascii="Times New Roman" w:hAnsi="Times New Roman" w:cs="Times New Roman"/>
                <w:sz w:val="24"/>
                <w:szCs w:val="24"/>
                <w:lang w:val="id-ID"/>
              </w:rPr>
            </w:pPr>
          </w:p>
        </w:tc>
        <w:tc>
          <w:tcPr>
            <w:tcW w:w="679" w:type="dxa"/>
            <w:tcBorders>
              <w:left w:val="nil"/>
              <w:bottom w:val="single" w:sz="4" w:space="0" w:color="auto"/>
              <w:right w:val="nil"/>
            </w:tcBorders>
          </w:tcPr>
          <w:p w14:paraId="395B625E" w14:textId="77777777" w:rsidR="008816DE" w:rsidRPr="004F0C2C" w:rsidRDefault="008816DE" w:rsidP="001875FC">
            <w:pPr>
              <w:jc w:val="both"/>
              <w:rPr>
                <w:rFonts w:ascii="Times New Roman" w:hAnsi="Times New Roman" w:cs="Times New Roman"/>
                <w:sz w:val="24"/>
                <w:szCs w:val="24"/>
                <w:lang w:val="id-ID"/>
              </w:rPr>
            </w:pPr>
          </w:p>
        </w:tc>
        <w:tc>
          <w:tcPr>
            <w:tcW w:w="678" w:type="dxa"/>
            <w:tcBorders>
              <w:left w:val="nil"/>
              <w:bottom w:val="single" w:sz="4" w:space="0" w:color="auto"/>
              <w:right w:val="nil"/>
            </w:tcBorders>
          </w:tcPr>
          <w:p w14:paraId="01D97529" w14:textId="77777777" w:rsidR="008816DE" w:rsidRPr="004F0C2C" w:rsidRDefault="008816DE" w:rsidP="001875FC">
            <w:pPr>
              <w:jc w:val="both"/>
              <w:rPr>
                <w:rFonts w:ascii="Times New Roman" w:hAnsi="Times New Roman" w:cs="Times New Roman"/>
                <w:sz w:val="24"/>
                <w:szCs w:val="24"/>
                <w:lang w:val="id-ID"/>
              </w:rPr>
            </w:pPr>
          </w:p>
        </w:tc>
        <w:tc>
          <w:tcPr>
            <w:tcW w:w="699" w:type="dxa"/>
            <w:tcBorders>
              <w:left w:val="nil"/>
              <w:bottom w:val="single" w:sz="4" w:space="0" w:color="auto"/>
            </w:tcBorders>
          </w:tcPr>
          <w:p w14:paraId="0E70648A"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3E469BED" w14:textId="77777777" w:rsidTr="001875FC">
        <w:tc>
          <w:tcPr>
            <w:tcW w:w="577" w:type="dxa"/>
            <w:tcBorders>
              <w:bottom w:val="single" w:sz="4" w:space="0" w:color="auto"/>
            </w:tcBorders>
          </w:tcPr>
          <w:p w14:paraId="55E2942D" w14:textId="77777777" w:rsidR="008816DE" w:rsidRPr="004F0C2C" w:rsidRDefault="008816DE" w:rsidP="001875FC">
            <w:pPr>
              <w:jc w:val="both"/>
              <w:rPr>
                <w:rFonts w:ascii="Times New Roman" w:hAnsi="Times New Roman" w:cs="Times New Roman"/>
                <w:sz w:val="24"/>
                <w:szCs w:val="24"/>
              </w:rPr>
            </w:pPr>
            <w:r>
              <w:rPr>
                <w:rFonts w:ascii="Times New Roman" w:hAnsi="Times New Roman" w:cs="Times New Roman"/>
                <w:sz w:val="24"/>
                <w:szCs w:val="24"/>
              </w:rPr>
              <w:t>8</w:t>
            </w:r>
          </w:p>
        </w:tc>
        <w:tc>
          <w:tcPr>
            <w:tcW w:w="3859" w:type="dxa"/>
            <w:tcBorders>
              <w:bottom w:val="single" w:sz="4" w:space="0" w:color="auto"/>
            </w:tcBorders>
          </w:tcPr>
          <w:p w14:paraId="705B58F6" w14:textId="77777777" w:rsidR="008816DE"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OPD harus melakukan pengalokasian Sumber daya atau anggaran sesuai dengan kebutuhan</w:t>
            </w:r>
          </w:p>
          <w:p w14:paraId="7B70D4AB" w14:textId="77777777" w:rsidR="008816DE" w:rsidRPr="004F0C2C" w:rsidRDefault="008816DE" w:rsidP="001875FC">
            <w:pPr>
              <w:jc w:val="both"/>
              <w:rPr>
                <w:rFonts w:ascii="Times New Roman" w:hAnsi="Times New Roman" w:cs="Times New Roman"/>
                <w:sz w:val="24"/>
                <w:szCs w:val="24"/>
                <w:lang w:val="id-ID"/>
              </w:rPr>
            </w:pPr>
          </w:p>
        </w:tc>
        <w:tc>
          <w:tcPr>
            <w:tcW w:w="674" w:type="dxa"/>
            <w:tcBorders>
              <w:bottom w:val="single" w:sz="4" w:space="0" w:color="auto"/>
            </w:tcBorders>
          </w:tcPr>
          <w:p w14:paraId="329B9557" w14:textId="77777777" w:rsidR="008816DE" w:rsidRPr="004F0C2C" w:rsidRDefault="008816DE" w:rsidP="001875FC">
            <w:pPr>
              <w:jc w:val="both"/>
              <w:rPr>
                <w:rFonts w:ascii="Times New Roman" w:hAnsi="Times New Roman" w:cs="Times New Roman"/>
                <w:sz w:val="24"/>
                <w:szCs w:val="24"/>
                <w:lang w:val="id-ID"/>
              </w:rPr>
            </w:pPr>
          </w:p>
        </w:tc>
        <w:tc>
          <w:tcPr>
            <w:tcW w:w="653" w:type="dxa"/>
            <w:tcBorders>
              <w:bottom w:val="single" w:sz="4" w:space="0" w:color="auto"/>
            </w:tcBorders>
          </w:tcPr>
          <w:p w14:paraId="15BCEFC4" w14:textId="77777777" w:rsidR="008816DE" w:rsidRPr="004F0C2C" w:rsidRDefault="008816DE" w:rsidP="001875FC">
            <w:pPr>
              <w:jc w:val="both"/>
              <w:rPr>
                <w:rFonts w:ascii="Times New Roman" w:hAnsi="Times New Roman" w:cs="Times New Roman"/>
                <w:sz w:val="24"/>
                <w:szCs w:val="24"/>
                <w:lang w:val="id-ID"/>
              </w:rPr>
            </w:pPr>
          </w:p>
        </w:tc>
        <w:tc>
          <w:tcPr>
            <w:tcW w:w="679" w:type="dxa"/>
            <w:tcBorders>
              <w:bottom w:val="single" w:sz="4" w:space="0" w:color="auto"/>
            </w:tcBorders>
          </w:tcPr>
          <w:p w14:paraId="0C46FEC9" w14:textId="77777777" w:rsidR="008816DE" w:rsidRPr="004F0C2C" w:rsidRDefault="008816DE" w:rsidP="001875FC">
            <w:pPr>
              <w:jc w:val="both"/>
              <w:rPr>
                <w:rFonts w:ascii="Times New Roman" w:hAnsi="Times New Roman" w:cs="Times New Roman"/>
                <w:sz w:val="24"/>
                <w:szCs w:val="24"/>
                <w:lang w:val="id-ID"/>
              </w:rPr>
            </w:pPr>
          </w:p>
        </w:tc>
        <w:tc>
          <w:tcPr>
            <w:tcW w:w="678" w:type="dxa"/>
            <w:tcBorders>
              <w:bottom w:val="single" w:sz="4" w:space="0" w:color="auto"/>
            </w:tcBorders>
          </w:tcPr>
          <w:p w14:paraId="1AA90A90" w14:textId="77777777" w:rsidR="008816DE" w:rsidRPr="004F0C2C" w:rsidRDefault="008816DE" w:rsidP="001875FC">
            <w:pPr>
              <w:jc w:val="both"/>
              <w:rPr>
                <w:rFonts w:ascii="Times New Roman" w:hAnsi="Times New Roman" w:cs="Times New Roman"/>
                <w:sz w:val="24"/>
                <w:szCs w:val="24"/>
                <w:lang w:val="id-ID"/>
              </w:rPr>
            </w:pPr>
          </w:p>
        </w:tc>
        <w:tc>
          <w:tcPr>
            <w:tcW w:w="699" w:type="dxa"/>
            <w:tcBorders>
              <w:bottom w:val="single" w:sz="4" w:space="0" w:color="auto"/>
            </w:tcBorders>
          </w:tcPr>
          <w:p w14:paraId="6206E9DD"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275838C9" w14:textId="77777777" w:rsidTr="001875FC">
        <w:tc>
          <w:tcPr>
            <w:tcW w:w="577" w:type="dxa"/>
            <w:tcBorders>
              <w:bottom w:val="single" w:sz="4" w:space="0" w:color="auto"/>
            </w:tcBorders>
          </w:tcPr>
          <w:p w14:paraId="35D8A85E" w14:textId="77777777" w:rsidR="008816DE" w:rsidRPr="004F0C2C" w:rsidRDefault="008816DE" w:rsidP="001875FC">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3859" w:type="dxa"/>
            <w:tcBorders>
              <w:bottom w:val="single" w:sz="4" w:space="0" w:color="auto"/>
            </w:tcBorders>
          </w:tcPr>
          <w:p w14:paraId="53BFECBF"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rPr>
              <w:t>OPD harus dapat mempertimbangkan sumber daya atau anggaran dengan kesesuaian tujuan dan ketepatan waktu</w:t>
            </w:r>
          </w:p>
        </w:tc>
        <w:tc>
          <w:tcPr>
            <w:tcW w:w="674" w:type="dxa"/>
            <w:tcBorders>
              <w:bottom w:val="single" w:sz="4" w:space="0" w:color="auto"/>
            </w:tcBorders>
          </w:tcPr>
          <w:p w14:paraId="04EA49FC" w14:textId="77777777" w:rsidR="008816DE" w:rsidRPr="004F0C2C" w:rsidRDefault="008816DE" w:rsidP="001875FC">
            <w:pPr>
              <w:jc w:val="both"/>
              <w:rPr>
                <w:rFonts w:ascii="Times New Roman" w:hAnsi="Times New Roman" w:cs="Times New Roman"/>
                <w:sz w:val="24"/>
                <w:szCs w:val="24"/>
                <w:lang w:val="id-ID"/>
              </w:rPr>
            </w:pPr>
          </w:p>
        </w:tc>
        <w:tc>
          <w:tcPr>
            <w:tcW w:w="653" w:type="dxa"/>
            <w:tcBorders>
              <w:bottom w:val="single" w:sz="4" w:space="0" w:color="auto"/>
            </w:tcBorders>
          </w:tcPr>
          <w:p w14:paraId="2B24FFEC" w14:textId="77777777" w:rsidR="008816DE" w:rsidRPr="004F0C2C" w:rsidRDefault="008816DE" w:rsidP="001875FC">
            <w:pPr>
              <w:jc w:val="both"/>
              <w:rPr>
                <w:rFonts w:ascii="Times New Roman" w:hAnsi="Times New Roman" w:cs="Times New Roman"/>
                <w:sz w:val="24"/>
                <w:szCs w:val="24"/>
                <w:lang w:val="id-ID"/>
              </w:rPr>
            </w:pPr>
          </w:p>
        </w:tc>
        <w:tc>
          <w:tcPr>
            <w:tcW w:w="679" w:type="dxa"/>
            <w:tcBorders>
              <w:bottom w:val="single" w:sz="4" w:space="0" w:color="auto"/>
            </w:tcBorders>
          </w:tcPr>
          <w:p w14:paraId="457ABD20" w14:textId="77777777" w:rsidR="008816DE" w:rsidRPr="004F0C2C" w:rsidRDefault="008816DE" w:rsidP="001875FC">
            <w:pPr>
              <w:jc w:val="both"/>
              <w:rPr>
                <w:rFonts w:ascii="Times New Roman" w:hAnsi="Times New Roman" w:cs="Times New Roman"/>
                <w:sz w:val="24"/>
                <w:szCs w:val="24"/>
                <w:lang w:val="id-ID"/>
              </w:rPr>
            </w:pPr>
          </w:p>
        </w:tc>
        <w:tc>
          <w:tcPr>
            <w:tcW w:w="678" w:type="dxa"/>
            <w:tcBorders>
              <w:bottom w:val="single" w:sz="4" w:space="0" w:color="auto"/>
            </w:tcBorders>
          </w:tcPr>
          <w:p w14:paraId="10B65DE7" w14:textId="77777777" w:rsidR="008816DE" w:rsidRPr="004F0C2C" w:rsidRDefault="008816DE" w:rsidP="001875FC">
            <w:pPr>
              <w:jc w:val="both"/>
              <w:rPr>
                <w:rFonts w:ascii="Times New Roman" w:hAnsi="Times New Roman" w:cs="Times New Roman"/>
                <w:sz w:val="24"/>
                <w:szCs w:val="24"/>
                <w:lang w:val="id-ID"/>
              </w:rPr>
            </w:pPr>
          </w:p>
        </w:tc>
        <w:tc>
          <w:tcPr>
            <w:tcW w:w="699" w:type="dxa"/>
            <w:tcBorders>
              <w:bottom w:val="single" w:sz="4" w:space="0" w:color="auto"/>
            </w:tcBorders>
          </w:tcPr>
          <w:p w14:paraId="3F3D2243" w14:textId="77777777" w:rsidR="008816DE" w:rsidRPr="004F0C2C" w:rsidRDefault="008816DE" w:rsidP="001875FC">
            <w:pPr>
              <w:jc w:val="both"/>
              <w:rPr>
                <w:rFonts w:ascii="Times New Roman" w:hAnsi="Times New Roman" w:cs="Times New Roman"/>
                <w:sz w:val="24"/>
                <w:szCs w:val="24"/>
                <w:lang w:val="id-ID"/>
              </w:rPr>
            </w:pPr>
          </w:p>
        </w:tc>
      </w:tr>
    </w:tbl>
    <w:p w14:paraId="7E8745B1" w14:textId="77777777" w:rsidR="008816DE" w:rsidRDefault="008816DE" w:rsidP="008816DE">
      <w:pPr>
        <w:spacing w:line="240" w:lineRule="auto"/>
        <w:jc w:val="both"/>
        <w:rPr>
          <w:rFonts w:ascii="Times New Roman" w:hAnsi="Times New Roman" w:cs="Times New Roman"/>
          <w:b/>
          <w:sz w:val="24"/>
          <w:szCs w:val="24"/>
        </w:rPr>
      </w:pPr>
    </w:p>
    <w:p w14:paraId="26898CDD" w14:textId="77777777" w:rsidR="008816DE" w:rsidRPr="00962057" w:rsidRDefault="008816DE" w:rsidP="008816DE">
      <w:pPr>
        <w:spacing w:line="240" w:lineRule="auto"/>
        <w:jc w:val="both"/>
        <w:rPr>
          <w:rFonts w:ascii="Times New Roman" w:hAnsi="Times New Roman" w:cs="Times New Roman"/>
          <w:sz w:val="24"/>
          <w:szCs w:val="24"/>
        </w:rPr>
      </w:pPr>
      <w:r w:rsidRPr="004F0C2C">
        <w:rPr>
          <w:rFonts w:ascii="Times New Roman" w:hAnsi="Times New Roman" w:cs="Times New Roman"/>
          <w:b/>
          <w:sz w:val="24"/>
          <w:szCs w:val="24"/>
          <w:lang w:val="id-ID"/>
        </w:rPr>
        <w:t>KEJELASAN SASARAN ANGGARAN</w:t>
      </w:r>
      <w:r w:rsidRPr="004F0C2C">
        <w:rPr>
          <w:rFonts w:ascii="Times New Roman" w:hAnsi="Times New Roman" w:cs="Times New Roman"/>
          <w:b/>
          <w:sz w:val="24"/>
          <w:szCs w:val="24"/>
        </w:rPr>
        <w:t xml:space="preserve"> (X4)</w:t>
      </w:r>
    </w:p>
    <w:tbl>
      <w:tblPr>
        <w:tblStyle w:val="TableGrid"/>
        <w:tblW w:w="0" w:type="auto"/>
        <w:tblInd w:w="108" w:type="dxa"/>
        <w:tblLook w:val="04A0" w:firstRow="1" w:lastRow="0" w:firstColumn="1" w:lastColumn="0" w:noHBand="0" w:noVBand="1"/>
      </w:tblPr>
      <w:tblGrid>
        <w:gridCol w:w="576"/>
        <w:gridCol w:w="3835"/>
        <w:gridCol w:w="679"/>
        <w:gridCol w:w="662"/>
        <w:gridCol w:w="684"/>
        <w:gridCol w:w="683"/>
        <w:gridCol w:w="700"/>
      </w:tblGrid>
      <w:tr w:rsidR="008816DE" w:rsidRPr="004F0C2C" w14:paraId="54C91A2F" w14:textId="77777777" w:rsidTr="001875FC">
        <w:trPr>
          <w:tblHeader/>
        </w:trPr>
        <w:tc>
          <w:tcPr>
            <w:tcW w:w="576" w:type="dxa"/>
            <w:tcBorders>
              <w:bottom w:val="single" w:sz="4" w:space="0" w:color="auto"/>
            </w:tcBorders>
          </w:tcPr>
          <w:p w14:paraId="05EDD3FA"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NO</w:t>
            </w:r>
          </w:p>
        </w:tc>
        <w:tc>
          <w:tcPr>
            <w:tcW w:w="3835" w:type="dxa"/>
            <w:tcBorders>
              <w:bottom w:val="single" w:sz="4" w:space="0" w:color="auto"/>
            </w:tcBorders>
          </w:tcPr>
          <w:p w14:paraId="0FE9E18F"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PERNYATAAN</w:t>
            </w:r>
          </w:p>
        </w:tc>
        <w:tc>
          <w:tcPr>
            <w:tcW w:w="679" w:type="dxa"/>
            <w:tcBorders>
              <w:bottom w:val="single" w:sz="4" w:space="0" w:color="auto"/>
            </w:tcBorders>
          </w:tcPr>
          <w:p w14:paraId="1A7EE638"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SS</w:t>
            </w:r>
          </w:p>
        </w:tc>
        <w:tc>
          <w:tcPr>
            <w:tcW w:w="662" w:type="dxa"/>
            <w:tcBorders>
              <w:bottom w:val="single" w:sz="4" w:space="0" w:color="auto"/>
            </w:tcBorders>
          </w:tcPr>
          <w:p w14:paraId="1152BFD3"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S</w:t>
            </w:r>
          </w:p>
        </w:tc>
        <w:tc>
          <w:tcPr>
            <w:tcW w:w="684" w:type="dxa"/>
            <w:tcBorders>
              <w:bottom w:val="single" w:sz="4" w:space="0" w:color="auto"/>
            </w:tcBorders>
          </w:tcPr>
          <w:p w14:paraId="2E95AE16"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CS</w:t>
            </w:r>
          </w:p>
        </w:tc>
        <w:tc>
          <w:tcPr>
            <w:tcW w:w="683" w:type="dxa"/>
            <w:tcBorders>
              <w:bottom w:val="single" w:sz="4" w:space="0" w:color="auto"/>
            </w:tcBorders>
          </w:tcPr>
          <w:p w14:paraId="3F4450D1"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TS</w:t>
            </w:r>
          </w:p>
        </w:tc>
        <w:tc>
          <w:tcPr>
            <w:tcW w:w="700" w:type="dxa"/>
            <w:tcBorders>
              <w:bottom w:val="single" w:sz="4" w:space="0" w:color="auto"/>
            </w:tcBorders>
          </w:tcPr>
          <w:p w14:paraId="3ADD3F10"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STS</w:t>
            </w:r>
          </w:p>
        </w:tc>
      </w:tr>
      <w:tr w:rsidR="008816DE" w:rsidRPr="004F0C2C" w14:paraId="79D4084B" w14:textId="77777777" w:rsidTr="001875FC">
        <w:tc>
          <w:tcPr>
            <w:tcW w:w="576" w:type="dxa"/>
            <w:tcBorders>
              <w:right w:val="nil"/>
            </w:tcBorders>
          </w:tcPr>
          <w:p w14:paraId="41FE60F4" w14:textId="77777777" w:rsidR="008816DE" w:rsidRPr="004F0C2C" w:rsidRDefault="008816DE" w:rsidP="001875FC">
            <w:pPr>
              <w:jc w:val="both"/>
              <w:rPr>
                <w:rFonts w:ascii="Times New Roman" w:hAnsi="Times New Roman" w:cs="Times New Roman"/>
                <w:b/>
                <w:sz w:val="24"/>
                <w:szCs w:val="24"/>
                <w:lang w:val="id-ID"/>
              </w:rPr>
            </w:pPr>
          </w:p>
        </w:tc>
        <w:tc>
          <w:tcPr>
            <w:tcW w:w="3835" w:type="dxa"/>
            <w:tcBorders>
              <w:left w:val="nil"/>
              <w:right w:val="nil"/>
            </w:tcBorders>
          </w:tcPr>
          <w:p w14:paraId="56DA4F59" w14:textId="77777777" w:rsidR="008816DE" w:rsidRPr="004F0C2C" w:rsidRDefault="008816DE" w:rsidP="001875FC">
            <w:pPr>
              <w:jc w:val="both"/>
              <w:rPr>
                <w:rFonts w:ascii="Times New Roman" w:hAnsi="Times New Roman" w:cs="Times New Roman"/>
                <w:b/>
                <w:sz w:val="24"/>
                <w:szCs w:val="24"/>
              </w:rPr>
            </w:pPr>
            <w:r w:rsidRPr="004F0C2C">
              <w:rPr>
                <w:rFonts w:ascii="Times New Roman" w:hAnsi="Times New Roman" w:cs="Times New Roman"/>
                <w:b/>
                <w:sz w:val="24"/>
                <w:szCs w:val="24"/>
              </w:rPr>
              <w:t>TUJUAN</w:t>
            </w:r>
          </w:p>
        </w:tc>
        <w:tc>
          <w:tcPr>
            <w:tcW w:w="679" w:type="dxa"/>
            <w:tcBorders>
              <w:left w:val="nil"/>
              <w:right w:val="nil"/>
            </w:tcBorders>
          </w:tcPr>
          <w:p w14:paraId="1022F9F4" w14:textId="77777777" w:rsidR="008816DE" w:rsidRPr="004F0C2C" w:rsidRDefault="008816DE" w:rsidP="001875FC">
            <w:pPr>
              <w:jc w:val="both"/>
              <w:rPr>
                <w:rFonts w:ascii="Times New Roman" w:hAnsi="Times New Roman" w:cs="Times New Roman"/>
                <w:b/>
                <w:sz w:val="24"/>
                <w:szCs w:val="24"/>
                <w:lang w:val="id-ID"/>
              </w:rPr>
            </w:pPr>
          </w:p>
        </w:tc>
        <w:tc>
          <w:tcPr>
            <w:tcW w:w="662" w:type="dxa"/>
            <w:tcBorders>
              <w:left w:val="nil"/>
              <w:right w:val="nil"/>
            </w:tcBorders>
          </w:tcPr>
          <w:p w14:paraId="28DBB958" w14:textId="77777777" w:rsidR="008816DE" w:rsidRPr="004F0C2C" w:rsidRDefault="008816DE" w:rsidP="001875FC">
            <w:pPr>
              <w:jc w:val="both"/>
              <w:rPr>
                <w:rFonts w:ascii="Times New Roman" w:hAnsi="Times New Roman" w:cs="Times New Roman"/>
                <w:b/>
                <w:sz w:val="24"/>
                <w:szCs w:val="24"/>
                <w:lang w:val="id-ID"/>
              </w:rPr>
            </w:pPr>
          </w:p>
        </w:tc>
        <w:tc>
          <w:tcPr>
            <w:tcW w:w="684" w:type="dxa"/>
            <w:tcBorders>
              <w:left w:val="nil"/>
              <w:right w:val="nil"/>
            </w:tcBorders>
          </w:tcPr>
          <w:p w14:paraId="1062252F" w14:textId="77777777" w:rsidR="008816DE" w:rsidRPr="004F0C2C" w:rsidRDefault="008816DE" w:rsidP="001875FC">
            <w:pPr>
              <w:jc w:val="both"/>
              <w:rPr>
                <w:rFonts w:ascii="Times New Roman" w:hAnsi="Times New Roman" w:cs="Times New Roman"/>
                <w:b/>
                <w:sz w:val="24"/>
                <w:szCs w:val="24"/>
                <w:lang w:val="id-ID"/>
              </w:rPr>
            </w:pPr>
          </w:p>
        </w:tc>
        <w:tc>
          <w:tcPr>
            <w:tcW w:w="683" w:type="dxa"/>
            <w:tcBorders>
              <w:left w:val="nil"/>
              <w:right w:val="nil"/>
            </w:tcBorders>
          </w:tcPr>
          <w:p w14:paraId="2039491A" w14:textId="77777777" w:rsidR="008816DE" w:rsidRPr="004F0C2C" w:rsidRDefault="008816DE" w:rsidP="001875FC">
            <w:pPr>
              <w:jc w:val="both"/>
              <w:rPr>
                <w:rFonts w:ascii="Times New Roman" w:hAnsi="Times New Roman" w:cs="Times New Roman"/>
                <w:b/>
                <w:sz w:val="24"/>
                <w:szCs w:val="24"/>
                <w:lang w:val="id-ID"/>
              </w:rPr>
            </w:pPr>
          </w:p>
        </w:tc>
        <w:tc>
          <w:tcPr>
            <w:tcW w:w="700" w:type="dxa"/>
            <w:tcBorders>
              <w:left w:val="nil"/>
            </w:tcBorders>
          </w:tcPr>
          <w:p w14:paraId="50B639CB"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156FD1CA" w14:textId="77777777" w:rsidTr="001875FC">
        <w:tc>
          <w:tcPr>
            <w:tcW w:w="576" w:type="dxa"/>
          </w:tcPr>
          <w:p w14:paraId="564F267F"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1</w:t>
            </w:r>
          </w:p>
        </w:tc>
        <w:tc>
          <w:tcPr>
            <w:tcW w:w="3835" w:type="dxa"/>
          </w:tcPr>
          <w:p w14:paraId="3584BCB7"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Pada OPD, rencana kerja dan anggaran telah disesuaikan dengan Rencana Anggaran Pendapatan dan Belanja Negara (RAPBN)</w:t>
            </w:r>
          </w:p>
        </w:tc>
        <w:tc>
          <w:tcPr>
            <w:tcW w:w="679" w:type="dxa"/>
          </w:tcPr>
          <w:p w14:paraId="40488582" w14:textId="77777777" w:rsidR="008816DE" w:rsidRPr="004F0C2C" w:rsidRDefault="008816DE" w:rsidP="001875FC">
            <w:pPr>
              <w:jc w:val="both"/>
              <w:rPr>
                <w:rFonts w:ascii="Times New Roman" w:hAnsi="Times New Roman" w:cs="Times New Roman"/>
                <w:sz w:val="24"/>
                <w:szCs w:val="24"/>
                <w:lang w:val="id-ID"/>
              </w:rPr>
            </w:pPr>
          </w:p>
        </w:tc>
        <w:tc>
          <w:tcPr>
            <w:tcW w:w="662" w:type="dxa"/>
          </w:tcPr>
          <w:p w14:paraId="39369B94" w14:textId="77777777" w:rsidR="008816DE" w:rsidRPr="004F0C2C" w:rsidRDefault="008816DE" w:rsidP="001875FC">
            <w:pPr>
              <w:jc w:val="both"/>
              <w:rPr>
                <w:rFonts w:ascii="Times New Roman" w:hAnsi="Times New Roman" w:cs="Times New Roman"/>
                <w:sz w:val="24"/>
                <w:szCs w:val="24"/>
                <w:lang w:val="id-ID"/>
              </w:rPr>
            </w:pPr>
          </w:p>
        </w:tc>
        <w:tc>
          <w:tcPr>
            <w:tcW w:w="684" w:type="dxa"/>
          </w:tcPr>
          <w:p w14:paraId="7EFB3DF3" w14:textId="77777777" w:rsidR="008816DE" w:rsidRPr="004F0C2C" w:rsidRDefault="008816DE" w:rsidP="001875FC">
            <w:pPr>
              <w:jc w:val="both"/>
              <w:rPr>
                <w:rFonts w:ascii="Times New Roman" w:hAnsi="Times New Roman" w:cs="Times New Roman"/>
                <w:sz w:val="24"/>
                <w:szCs w:val="24"/>
                <w:lang w:val="id-ID"/>
              </w:rPr>
            </w:pPr>
          </w:p>
        </w:tc>
        <w:tc>
          <w:tcPr>
            <w:tcW w:w="683" w:type="dxa"/>
          </w:tcPr>
          <w:p w14:paraId="07849488" w14:textId="77777777" w:rsidR="008816DE" w:rsidRPr="004F0C2C" w:rsidRDefault="008816DE" w:rsidP="001875FC">
            <w:pPr>
              <w:jc w:val="both"/>
              <w:rPr>
                <w:rFonts w:ascii="Times New Roman" w:hAnsi="Times New Roman" w:cs="Times New Roman"/>
                <w:sz w:val="24"/>
                <w:szCs w:val="24"/>
                <w:lang w:val="id-ID"/>
              </w:rPr>
            </w:pPr>
          </w:p>
        </w:tc>
        <w:tc>
          <w:tcPr>
            <w:tcW w:w="700" w:type="dxa"/>
          </w:tcPr>
          <w:p w14:paraId="0442E5A0"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2180B9AA" w14:textId="77777777" w:rsidTr="001875FC">
        <w:tc>
          <w:tcPr>
            <w:tcW w:w="576" w:type="dxa"/>
            <w:tcBorders>
              <w:bottom w:val="single" w:sz="4" w:space="0" w:color="auto"/>
            </w:tcBorders>
          </w:tcPr>
          <w:p w14:paraId="7DD001BA"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2</w:t>
            </w:r>
          </w:p>
        </w:tc>
        <w:tc>
          <w:tcPr>
            <w:tcW w:w="3835" w:type="dxa"/>
            <w:tcBorders>
              <w:bottom w:val="single" w:sz="4" w:space="0" w:color="auto"/>
            </w:tcBorders>
          </w:tcPr>
          <w:p w14:paraId="2FDF4A7C"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Di dalam OPD kejelasan sasaran anggaran telah terdefinikasikan dengan jelas, detail dan menyeluruh</w:t>
            </w:r>
          </w:p>
        </w:tc>
        <w:tc>
          <w:tcPr>
            <w:tcW w:w="679" w:type="dxa"/>
            <w:tcBorders>
              <w:bottom w:val="single" w:sz="4" w:space="0" w:color="auto"/>
            </w:tcBorders>
          </w:tcPr>
          <w:p w14:paraId="24395216" w14:textId="77777777" w:rsidR="008816DE" w:rsidRPr="004F0C2C" w:rsidRDefault="008816DE" w:rsidP="001875FC">
            <w:pPr>
              <w:jc w:val="both"/>
              <w:rPr>
                <w:rFonts w:ascii="Times New Roman" w:hAnsi="Times New Roman" w:cs="Times New Roman"/>
                <w:sz w:val="24"/>
                <w:szCs w:val="24"/>
                <w:lang w:val="id-ID"/>
              </w:rPr>
            </w:pPr>
          </w:p>
        </w:tc>
        <w:tc>
          <w:tcPr>
            <w:tcW w:w="662" w:type="dxa"/>
            <w:tcBorders>
              <w:bottom w:val="single" w:sz="4" w:space="0" w:color="auto"/>
            </w:tcBorders>
          </w:tcPr>
          <w:p w14:paraId="460EE411" w14:textId="77777777" w:rsidR="008816DE" w:rsidRPr="004F0C2C" w:rsidRDefault="008816DE" w:rsidP="001875FC">
            <w:pPr>
              <w:jc w:val="both"/>
              <w:rPr>
                <w:rFonts w:ascii="Times New Roman" w:hAnsi="Times New Roman" w:cs="Times New Roman"/>
                <w:sz w:val="24"/>
                <w:szCs w:val="24"/>
                <w:lang w:val="id-ID"/>
              </w:rPr>
            </w:pPr>
          </w:p>
        </w:tc>
        <w:tc>
          <w:tcPr>
            <w:tcW w:w="684" w:type="dxa"/>
            <w:tcBorders>
              <w:bottom w:val="single" w:sz="4" w:space="0" w:color="auto"/>
            </w:tcBorders>
          </w:tcPr>
          <w:p w14:paraId="4450445B"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bottom w:val="single" w:sz="4" w:space="0" w:color="auto"/>
            </w:tcBorders>
          </w:tcPr>
          <w:p w14:paraId="565B2B47"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bottom w:val="single" w:sz="4" w:space="0" w:color="auto"/>
            </w:tcBorders>
          </w:tcPr>
          <w:p w14:paraId="029822EE"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401D0C09" w14:textId="77777777" w:rsidTr="001875FC">
        <w:tc>
          <w:tcPr>
            <w:tcW w:w="576" w:type="dxa"/>
            <w:tcBorders>
              <w:right w:val="nil"/>
            </w:tcBorders>
          </w:tcPr>
          <w:p w14:paraId="625F60E3" w14:textId="77777777" w:rsidR="008816DE" w:rsidRPr="004F0C2C" w:rsidRDefault="008816DE" w:rsidP="001875FC">
            <w:pPr>
              <w:jc w:val="both"/>
              <w:rPr>
                <w:rFonts w:ascii="Times New Roman" w:hAnsi="Times New Roman" w:cs="Times New Roman"/>
                <w:b/>
                <w:bCs/>
                <w:sz w:val="24"/>
                <w:szCs w:val="24"/>
              </w:rPr>
            </w:pPr>
          </w:p>
        </w:tc>
        <w:tc>
          <w:tcPr>
            <w:tcW w:w="3835" w:type="dxa"/>
            <w:tcBorders>
              <w:left w:val="nil"/>
              <w:right w:val="nil"/>
            </w:tcBorders>
          </w:tcPr>
          <w:p w14:paraId="0014C2CE" w14:textId="77777777" w:rsidR="008816DE" w:rsidRPr="004F0C2C" w:rsidRDefault="008816DE" w:rsidP="001875FC">
            <w:pPr>
              <w:jc w:val="both"/>
              <w:rPr>
                <w:rFonts w:ascii="Times New Roman" w:hAnsi="Times New Roman" w:cs="Times New Roman"/>
                <w:b/>
                <w:bCs/>
                <w:sz w:val="24"/>
                <w:szCs w:val="24"/>
              </w:rPr>
            </w:pPr>
            <w:r w:rsidRPr="004F0C2C">
              <w:rPr>
                <w:rFonts w:ascii="Times New Roman" w:hAnsi="Times New Roman" w:cs="Times New Roman"/>
                <w:b/>
                <w:bCs/>
                <w:sz w:val="24"/>
                <w:szCs w:val="24"/>
              </w:rPr>
              <w:t>STANDAR</w:t>
            </w:r>
          </w:p>
        </w:tc>
        <w:tc>
          <w:tcPr>
            <w:tcW w:w="679" w:type="dxa"/>
            <w:tcBorders>
              <w:left w:val="nil"/>
              <w:right w:val="nil"/>
            </w:tcBorders>
          </w:tcPr>
          <w:p w14:paraId="37820040" w14:textId="77777777" w:rsidR="008816DE" w:rsidRPr="004F0C2C" w:rsidRDefault="008816DE" w:rsidP="001875FC">
            <w:pPr>
              <w:jc w:val="both"/>
              <w:rPr>
                <w:rFonts w:ascii="Times New Roman" w:hAnsi="Times New Roman" w:cs="Times New Roman"/>
                <w:sz w:val="24"/>
                <w:szCs w:val="24"/>
                <w:lang w:val="id-ID"/>
              </w:rPr>
            </w:pPr>
          </w:p>
        </w:tc>
        <w:tc>
          <w:tcPr>
            <w:tcW w:w="662" w:type="dxa"/>
            <w:tcBorders>
              <w:left w:val="nil"/>
              <w:right w:val="nil"/>
            </w:tcBorders>
          </w:tcPr>
          <w:p w14:paraId="11505F8F" w14:textId="77777777" w:rsidR="008816DE" w:rsidRPr="004F0C2C" w:rsidRDefault="008816DE" w:rsidP="001875FC">
            <w:pPr>
              <w:jc w:val="both"/>
              <w:rPr>
                <w:rFonts w:ascii="Times New Roman" w:hAnsi="Times New Roman" w:cs="Times New Roman"/>
                <w:sz w:val="24"/>
                <w:szCs w:val="24"/>
                <w:lang w:val="id-ID"/>
              </w:rPr>
            </w:pPr>
          </w:p>
        </w:tc>
        <w:tc>
          <w:tcPr>
            <w:tcW w:w="684" w:type="dxa"/>
            <w:tcBorders>
              <w:left w:val="nil"/>
              <w:right w:val="nil"/>
            </w:tcBorders>
          </w:tcPr>
          <w:p w14:paraId="536EBCED"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left w:val="nil"/>
              <w:right w:val="nil"/>
            </w:tcBorders>
          </w:tcPr>
          <w:p w14:paraId="5A52B0FB"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left w:val="nil"/>
            </w:tcBorders>
          </w:tcPr>
          <w:p w14:paraId="315C61B4"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3B347CDA" w14:textId="77777777" w:rsidTr="001875FC">
        <w:tc>
          <w:tcPr>
            <w:tcW w:w="576" w:type="dxa"/>
          </w:tcPr>
          <w:p w14:paraId="35638059"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3</w:t>
            </w:r>
          </w:p>
        </w:tc>
        <w:tc>
          <w:tcPr>
            <w:tcW w:w="3835" w:type="dxa"/>
          </w:tcPr>
          <w:p w14:paraId="453FB052"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Sasaran pada OPD telah diketahui sangat jelas, spesifik dan terstruktur</w:t>
            </w:r>
          </w:p>
        </w:tc>
        <w:tc>
          <w:tcPr>
            <w:tcW w:w="679" w:type="dxa"/>
          </w:tcPr>
          <w:p w14:paraId="375C1966" w14:textId="77777777" w:rsidR="008816DE" w:rsidRPr="004F0C2C" w:rsidRDefault="008816DE" w:rsidP="001875FC">
            <w:pPr>
              <w:jc w:val="both"/>
              <w:rPr>
                <w:rFonts w:ascii="Times New Roman" w:hAnsi="Times New Roman" w:cs="Times New Roman"/>
                <w:sz w:val="24"/>
                <w:szCs w:val="24"/>
                <w:lang w:val="id-ID"/>
              </w:rPr>
            </w:pPr>
          </w:p>
        </w:tc>
        <w:tc>
          <w:tcPr>
            <w:tcW w:w="662" w:type="dxa"/>
          </w:tcPr>
          <w:p w14:paraId="63472F33" w14:textId="77777777" w:rsidR="008816DE" w:rsidRPr="004F0C2C" w:rsidRDefault="008816DE" w:rsidP="001875FC">
            <w:pPr>
              <w:jc w:val="both"/>
              <w:rPr>
                <w:rFonts w:ascii="Times New Roman" w:hAnsi="Times New Roman" w:cs="Times New Roman"/>
                <w:sz w:val="24"/>
                <w:szCs w:val="24"/>
                <w:lang w:val="id-ID"/>
              </w:rPr>
            </w:pPr>
          </w:p>
        </w:tc>
        <w:tc>
          <w:tcPr>
            <w:tcW w:w="684" w:type="dxa"/>
          </w:tcPr>
          <w:p w14:paraId="3CEAACDE" w14:textId="77777777" w:rsidR="008816DE" w:rsidRPr="004F0C2C" w:rsidRDefault="008816DE" w:rsidP="001875FC">
            <w:pPr>
              <w:jc w:val="both"/>
              <w:rPr>
                <w:rFonts w:ascii="Times New Roman" w:hAnsi="Times New Roman" w:cs="Times New Roman"/>
                <w:sz w:val="24"/>
                <w:szCs w:val="24"/>
                <w:lang w:val="id-ID"/>
              </w:rPr>
            </w:pPr>
          </w:p>
        </w:tc>
        <w:tc>
          <w:tcPr>
            <w:tcW w:w="683" w:type="dxa"/>
          </w:tcPr>
          <w:p w14:paraId="11F6855C" w14:textId="77777777" w:rsidR="008816DE" w:rsidRPr="004F0C2C" w:rsidRDefault="008816DE" w:rsidP="001875FC">
            <w:pPr>
              <w:jc w:val="both"/>
              <w:rPr>
                <w:rFonts w:ascii="Times New Roman" w:hAnsi="Times New Roman" w:cs="Times New Roman"/>
                <w:sz w:val="24"/>
                <w:szCs w:val="24"/>
                <w:lang w:val="id-ID"/>
              </w:rPr>
            </w:pPr>
          </w:p>
        </w:tc>
        <w:tc>
          <w:tcPr>
            <w:tcW w:w="700" w:type="dxa"/>
          </w:tcPr>
          <w:p w14:paraId="3966E38D"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36154ED7" w14:textId="77777777" w:rsidTr="001875FC">
        <w:tc>
          <w:tcPr>
            <w:tcW w:w="576" w:type="dxa"/>
            <w:tcBorders>
              <w:bottom w:val="single" w:sz="4" w:space="0" w:color="auto"/>
            </w:tcBorders>
          </w:tcPr>
          <w:p w14:paraId="67A68EDC"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4</w:t>
            </w:r>
          </w:p>
        </w:tc>
        <w:tc>
          <w:tcPr>
            <w:tcW w:w="3835" w:type="dxa"/>
            <w:tcBorders>
              <w:bottom w:val="single" w:sz="4" w:space="0" w:color="auto"/>
            </w:tcBorders>
          </w:tcPr>
          <w:p w14:paraId="7BC37BB0"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Di dalam OPD dibutuhkan keahlian dan pengetahuan yang tinggi untuk mencapai sasaran anggaran (RBA)</w:t>
            </w:r>
          </w:p>
        </w:tc>
        <w:tc>
          <w:tcPr>
            <w:tcW w:w="679" w:type="dxa"/>
            <w:tcBorders>
              <w:bottom w:val="single" w:sz="4" w:space="0" w:color="auto"/>
            </w:tcBorders>
          </w:tcPr>
          <w:p w14:paraId="156D131D" w14:textId="77777777" w:rsidR="008816DE" w:rsidRPr="004F0C2C" w:rsidRDefault="008816DE" w:rsidP="001875FC">
            <w:pPr>
              <w:jc w:val="both"/>
              <w:rPr>
                <w:rFonts w:ascii="Times New Roman" w:hAnsi="Times New Roman" w:cs="Times New Roman"/>
                <w:sz w:val="24"/>
                <w:szCs w:val="24"/>
                <w:lang w:val="id-ID"/>
              </w:rPr>
            </w:pPr>
          </w:p>
        </w:tc>
        <w:tc>
          <w:tcPr>
            <w:tcW w:w="662" w:type="dxa"/>
            <w:tcBorders>
              <w:bottom w:val="single" w:sz="4" w:space="0" w:color="auto"/>
            </w:tcBorders>
          </w:tcPr>
          <w:p w14:paraId="148302E6" w14:textId="77777777" w:rsidR="008816DE" w:rsidRPr="004F0C2C" w:rsidRDefault="008816DE" w:rsidP="001875FC">
            <w:pPr>
              <w:jc w:val="both"/>
              <w:rPr>
                <w:rFonts w:ascii="Times New Roman" w:hAnsi="Times New Roman" w:cs="Times New Roman"/>
                <w:sz w:val="24"/>
                <w:szCs w:val="24"/>
                <w:lang w:val="id-ID"/>
              </w:rPr>
            </w:pPr>
          </w:p>
        </w:tc>
        <w:tc>
          <w:tcPr>
            <w:tcW w:w="684" w:type="dxa"/>
            <w:tcBorders>
              <w:bottom w:val="single" w:sz="4" w:space="0" w:color="auto"/>
            </w:tcBorders>
          </w:tcPr>
          <w:p w14:paraId="0112F059"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bottom w:val="single" w:sz="4" w:space="0" w:color="auto"/>
            </w:tcBorders>
          </w:tcPr>
          <w:p w14:paraId="4E9B420D"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bottom w:val="single" w:sz="4" w:space="0" w:color="auto"/>
            </w:tcBorders>
          </w:tcPr>
          <w:p w14:paraId="3541BDA6"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25AB137C" w14:textId="77777777" w:rsidTr="001875FC">
        <w:tc>
          <w:tcPr>
            <w:tcW w:w="576" w:type="dxa"/>
            <w:tcBorders>
              <w:right w:val="nil"/>
            </w:tcBorders>
          </w:tcPr>
          <w:p w14:paraId="6A7E5729" w14:textId="77777777" w:rsidR="008816DE" w:rsidRPr="004F0C2C" w:rsidRDefault="008816DE" w:rsidP="001875FC">
            <w:pPr>
              <w:jc w:val="both"/>
              <w:rPr>
                <w:rFonts w:ascii="Times New Roman" w:hAnsi="Times New Roman" w:cs="Times New Roman"/>
                <w:sz w:val="24"/>
                <w:szCs w:val="24"/>
              </w:rPr>
            </w:pPr>
          </w:p>
        </w:tc>
        <w:tc>
          <w:tcPr>
            <w:tcW w:w="3835" w:type="dxa"/>
            <w:tcBorders>
              <w:left w:val="nil"/>
              <w:right w:val="nil"/>
            </w:tcBorders>
          </w:tcPr>
          <w:p w14:paraId="0BE29D8F" w14:textId="77777777" w:rsidR="008816DE" w:rsidRPr="004F0C2C" w:rsidRDefault="008816DE" w:rsidP="001875FC">
            <w:pPr>
              <w:jc w:val="both"/>
              <w:rPr>
                <w:rFonts w:ascii="Times New Roman" w:hAnsi="Times New Roman" w:cs="Times New Roman"/>
                <w:b/>
                <w:bCs/>
                <w:sz w:val="24"/>
                <w:szCs w:val="24"/>
              </w:rPr>
            </w:pPr>
            <w:r w:rsidRPr="004F0C2C">
              <w:rPr>
                <w:rFonts w:ascii="Times New Roman" w:hAnsi="Times New Roman" w:cs="Times New Roman"/>
                <w:b/>
                <w:bCs/>
                <w:sz w:val="24"/>
                <w:szCs w:val="24"/>
              </w:rPr>
              <w:t>JANGKA WAKTU</w:t>
            </w:r>
          </w:p>
        </w:tc>
        <w:tc>
          <w:tcPr>
            <w:tcW w:w="679" w:type="dxa"/>
            <w:tcBorders>
              <w:left w:val="nil"/>
              <w:right w:val="nil"/>
            </w:tcBorders>
          </w:tcPr>
          <w:p w14:paraId="0FC32C60" w14:textId="77777777" w:rsidR="008816DE" w:rsidRPr="004F0C2C" w:rsidRDefault="008816DE" w:rsidP="001875FC">
            <w:pPr>
              <w:jc w:val="both"/>
              <w:rPr>
                <w:rFonts w:ascii="Times New Roman" w:hAnsi="Times New Roman" w:cs="Times New Roman"/>
                <w:sz w:val="24"/>
                <w:szCs w:val="24"/>
                <w:lang w:val="id-ID"/>
              </w:rPr>
            </w:pPr>
          </w:p>
        </w:tc>
        <w:tc>
          <w:tcPr>
            <w:tcW w:w="662" w:type="dxa"/>
            <w:tcBorders>
              <w:left w:val="nil"/>
              <w:right w:val="nil"/>
            </w:tcBorders>
          </w:tcPr>
          <w:p w14:paraId="4D8A25E8" w14:textId="77777777" w:rsidR="008816DE" w:rsidRPr="004F0C2C" w:rsidRDefault="008816DE" w:rsidP="001875FC">
            <w:pPr>
              <w:jc w:val="both"/>
              <w:rPr>
                <w:rFonts w:ascii="Times New Roman" w:hAnsi="Times New Roman" w:cs="Times New Roman"/>
                <w:sz w:val="24"/>
                <w:szCs w:val="24"/>
                <w:lang w:val="id-ID"/>
              </w:rPr>
            </w:pPr>
          </w:p>
        </w:tc>
        <w:tc>
          <w:tcPr>
            <w:tcW w:w="684" w:type="dxa"/>
            <w:tcBorders>
              <w:left w:val="nil"/>
              <w:right w:val="nil"/>
            </w:tcBorders>
          </w:tcPr>
          <w:p w14:paraId="47DD169D"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left w:val="nil"/>
              <w:right w:val="nil"/>
            </w:tcBorders>
          </w:tcPr>
          <w:p w14:paraId="07B95D01"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left w:val="nil"/>
            </w:tcBorders>
          </w:tcPr>
          <w:p w14:paraId="6D31AC47"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1DB623A3" w14:textId="77777777" w:rsidTr="001875FC">
        <w:tc>
          <w:tcPr>
            <w:tcW w:w="576" w:type="dxa"/>
          </w:tcPr>
          <w:p w14:paraId="2F1740E8"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5</w:t>
            </w:r>
          </w:p>
        </w:tc>
        <w:tc>
          <w:tcPr>
            <w:tcW w:w="3835" w:type="dxa"/>
          </w:tcPr>
          <w:p w14:paraId="2A21DB59"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Ada batas waktu yang telah ditentukan untuk setiap program kerja</w:t>
            </w:r>
          </w:p>
        </w:tc>
        <w:tc>
          <w:tcPr>
            <w:tcW w:w="679" w:type="dxa"/>
          </w:tcPr>
          <w:p w14:paraId="6FE8C1B7" w14:textId="77777777" w:rsidR="008816DE" w:rsidRPr="004F0C2C" w:rsidRDefault="008816DE" w:rsidP="001875FC">
            <w:pPr>
              <w:jc w:val="both"/>
              <w:rPr>
                <w:rFonts w:ascii="Times New Roman" w:hAnsi="Times New Roman" w:cs="Times New Roman"/>
                <w:sz w:val="24"/>
                <w:szCs w:val="24"/>
                <w:lang w:val="id-ID"/>
              </w:rPr>
            </w:pPr>
          </w:p>
        </w:tc>
        <w:tc>
          <w:tcPr>
            <w:tcW w:w="662" w:type="dxa"/>
          </w:tcPr>
          <w:p w14:paraId="4F5C8842" w14:textId="77777777" w:rsidR="008816DE" w:rsidRPr="004F0C2C" w:rsidRDefault="008816DE" w:rsidP="001875FC">
            <w:pPr>
              <w:jc w:val="both"/>
              <w:rPr>
                <w:rFonts w:ascii="Times New Roman" w:hAnsi="Times New Roman" w:cs="Times New Roman"/>
                <w:sz w:val="24"/>
                <w:szCs w:val="24"/>
                <w:lang w:val="id-ID"/>
              </w:rPr>
            </w:pPr>
          </w:p>
        </w:tc>
        <w:tc>
          <w:tcPr>
            <w:tcW w:w="684" w:type="dxa"/>
          </w:tcPr>
          <w:p w14:paraId="2BE432B4" w14:textId="77777777" w:rsidR="008816DE" w:rsidRPr="004F0C2C" w:rsidRDefault="008816DE" w:rsidP="001875FC">
            <w:pPr>
              <w:jc w:val="both"/>
              <w:rPr>
                <w:rFonts w:ascii="Times New Roman" w:hAnsi="Times New Roman" w:cs="Times New Roman"/>
                <w:sz w:val="24"/>
                <w:szCs w:val="24"/>
                <w:lang w:val="id-ID"/>
              </w:rPr>
            </w:pPr>
          </w:p>
        </w:tc>
        <w:tc>
          <w:tcPr>
            <w:tcW w:w="683" w:type="dxa"/>
          </w:tcPr>
          <w:p w14:paraId="6C79FE5A" w14:textId="77777777" w:rsidR="008816DE" w:rsidRPr="004F0C2C" w:rsidRDefault="008816DE" w:rsidP="001875FC">
            <w:pPr>
              <w:jc w:val="both"/>
              <w:rPr>
                <w:rFonts w:ascii="Times New Roman" w:hAnsi="Times New Roman" w:cs="Times New Roman"/>
                <w:sz w:val="24"/>
                <w:szCs w:val="24"/>
                <w:lang w:val="id-ID"/>
              </w:rPr>
            </w:pPr>
          </w:p>
        </w:tc>
        <w:tc>
          <w:tcPr>
            <w:tcW w:w="700" w:type="dxa"/>
          </w:tcPr>
          <w:p w14:paraId="1F1FB02B"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5AD888D5" w14:textId="77777777" w:rsidTr="001875FC">
        <w:tc>
          <w:tcPr>
            <w:tcW w:w="576" w:type="dxa"/>
            <w:tcBorders>
              <w:bottom w:val="single" w:sz="4" w:space="0" w:color="auto"/>
            </w:tcBorders>
          </w:tcPr>
          <w:p w14:paraId="6F81D8A9"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6</w:t>
            </w:r>
          </w:p>
        </w:tc>
        <w:tc>
          <w:tcPr>
            <w:tcW w:w="3835" w:type="dxa"/>
            <w:tcBorders>
              <w:bottom w:val="single" w:sz="4" w:space="0" w:color="auto"/>
            </w:tcBorders>
          </w:tcPr>
          <w:p w14:paraId="6361D14A"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Penyusunan laporan keuangan disesuaikan dengan bidang organisasi dan diselesaikan secara tepat waktu</w:t>
            </w:r>
          </w:p>
        </w:tc>
        <w:tc>
          <w:tcPr>
            <w:tcW w:w="679" w:type="dxa"/>
            <w:tcBorders>
              <w:bottom w:val="single" w:sz="4" w:space="0" w:color="auto"/>
            </w:tcBorders>
          </w:tcPr>
          <w:p w14:paraId="3AA6F480" w14:textId="77777777" w:rsidR="008816DE" w:rsidRPr="004F0C2C" w:rsidRDefault="008816DE" w:rsidP="001875FC">
            <w:pPr>
              <w:jc w:val="both"/>
              <w:rPr>
                <w:rFonts w:ascii="Times New Roman" w:hAnsi="Times New Roman" w:cs="Times New Roman"/>
                <w:sz w:val="24"/>
                <w:szCs w:val="24"/>
                <w:lang w:val="id-ID"/>
              </w:rPr>
            </w:pPr>
          </w:p>
        </w:tc>
        <w:tc>
          <w:tcPr>
            <w:tcW w:w="662" w:type="dxa"/>
            <w:tcBorders>
              <w:bottom w:val="single" w:sz="4" w:space="0" w:color="auto"/>
            </w:tcBorders>
          </w:tcPr>
          <w:p w14:paraId="31FEAC91" w14:textId="77777777" w:rsidR="008816DE" w:rsidRPr="004F0C2C" w:rsidRDefault="008816DE" w:rsidP="001875FC">
            <w:pPr>
              <w:jc w:val="both"/>
              <w:rPr>
                <w:rFonts w:ascii="Times New Roman" w:hAnsi="Times New Roman" w:cs="Times New Roman"/>
                <w:sz w:val="24"/>
                <w:szCs w:val="24"/>
                <w:lang w:val="id-ID"/>
              </w:rPr>
            </w:pPr>
          </w:p>
        </w:tc>
        <w:tc>
          <w:tcPr>
            <w:tcW w:w="684" w:type="dxa"/>
            <w:tcBorders>
              <w:bottom w:val="single" w:sz="4" w:space="0" w:color="auto"/>
            </w:tcBorders>
          </w:tcPr>
          <w:p w14:paraId="122EF6E4"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bottom w:val="single" w:sz="4" w:space="0" w:color="auto"/>
            </w:tcBorders>
          </w:tcPr>
          <w:p w14:paraId="2EC255DB"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bottom w:val="single" w:sz="4" w:space="0" w:color="auto"/>
            </w:tcBorders>
          </w:tcPr>
          <w:p w14:paraId="706481E8"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4760F9C5" w14:textId="77777777" w:rsidTr="001875FC">
        <w:tc>
          <w:tcPr>
            <w:tcW w:w="576" w:type="dxa"/>
            <w:tcBorders>
              <w:bottom w:val="single" w:sz="4" w:space="0" w:color="auto"/>
              <w:right w:val="nil"/>
            </w:tcBorders>
          </w:tcPr>
          <w:p w14:paraId="40062E6B" w14:textId="77777777" w:rsidR="008816DE" w:rsidRPr="004F0C2C" w:rsidRDefault="008816DE" w:rsidP="001875FC">
            <w:pPr>
              <w:jc w:val="both"/>
              <w:rPr>
                <w:rFonts w:ascii="Times New Roman" w:hAnsi="Times New Roman" w:cs="Times New Roman"/>
                <w:sz w:val="24"/>
                <w:szCs w:val="24"/>
              </w:rPr>
            </w:pPr>
          </w:p>
        </w:tc>
        <w:tc>
          <w:tcPr>
            <w:tcW w:w="3835" w:type="dxa"/>
            <w:tcBorders>
              <w:left w:val="nil"/>
              <w:bottom w:val="single" w:sz="4" w:space="0" w:color="auto"/>
              <w:right w:val="nil"/>
            </w:tcBorders>
          </w:tcPr>
          <w:p w14:paraId="482F8CF2" w14:textId="77777777" w:rsidR="008816DE" w:rsidRPr="009E688D" w:rsidRDefault="008816DE" w:rsidP="001875FC">
            <w:pPr>
              <w:jc w:val="both"/>
              <w:rPr>
                <w:rFonts w:ascii="Times New Roman" w:hAnsi="Times New Roman" w:cs="Times New Roman"/>
                <w:b/>
                <w:bCs/>
                <w:sz w:val="24"/>
                <w:szCs w:val="24"/>
              </w:rPr>
            </w:pPr>
            <w:r w:rsidRPr="009E688D">
              <w:rPr>
                <w:rFonts w:ascii="Times New Roman" w:hAnsi="Times New Roman" w:cs="Times New Roman"/>
                <w:b/>
                <w:bCs/>
                <w:sz w:val="24"/>
                <w:szCs w:val="24"/>
              </w:rPr>
              <w:t xml:space="preserve">SASARAN PRIORITAS </w:t>
            </w:r>
          </w:p>
        </w:tc>
        <w:tc>
          <w:tcPr>
            <w:tcW w:w="679" w:type="dxa"/>
            <w:tcBorders>
              <w:left w:val="nil"/>
              <w:bottom w:val="single" w:sz="4" w:space="0" w:color="auto"/>
              <w:right w:val="nil"/>
            </w:tcBorders>
          </w:tcPr>
          <w:p w14:paraId="633F0417" w14:textId="77777777" w:rsidR="008816DE" w:rsidRPr="004F0C2C" w:rsidRDefault="008816DE" w:rsidP="001875FC">
            <w:pPr>
              <w:jc w:val="both"/>
              <w:rPr>
                <w:rFonts w:ascii="Times New Roman" w:hAnsi="Times New Roman" w:cs="Times New Roman"/>
                <w:sz w:val="24"/>
                <w:szCs w:val="24"/>
                <w:lang w:val="id-ID"/>
              </w:rPr>
            </w:pPr>
          </w:p>
        </w:tc>
        <w:tc>
          <w:tcPr>
            <w:tcW w:w="662" w:type="dxa"/>
            <w:tcBorders>
              <w:left w:val="nil"/>
              <w:bottom w:val="single" w:sz="4" w:space="0" w:color="auto"/>
              <w:right w:val="nil"/>
            </w:tcBorders>
          </w:tcPr>
          <w:p w14:paraId="038CE0F1" w14:textId="77777777" w:rsidR="008816DE" w:rsidRPr="004F0C2C" w:rsidRDefault="008816DE" w:rsidP="001875FC">
            <w:pPr>
              <w:jc w:val="both"/>
              <w:rPr>
                <w:rFonts w:ascii="Times New Roman" w:hAnsi="Times New Roman" w:cs="Times New Roman"/>
                <w:sz w:val="24"/>
                <w:szCs w:val="24"/>
                <w:lang w:val="id-ID"/>
              </w:rPr>
            </w:pPr>
          </w:p>
        </w:tc>
        <w:tc>
          <w:tcPr>
            <w:tcW w:w="684" w:type="dxa"/>
            <w:tcBorders>
              <w:left w:val="nil"/>
              <w:bottom w:val="single" w:sz="4" w:space="0" w:color="auto"/>
              <w:right w:val="nil"/>
            </w:tcBorders>
          </w:tcPr>
          <w:p w14:paraId="4E9E3752"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left w:val="nil"/>
              <w:bottom w:val="single" w:sz="4" w:space="0" w:color="auto"/>
              <w:right w:val="nil"/>
            </w:tcBorders>
          </w:tcPr>
          <w:p w14:paraId="26BD205A"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left w:val="nil"/>
              <w:bottom w:val="single" w:sz="4" w:space="0" w:color="auto"/>
            </w:tcBorders>
          </w:tcPr>
          <w:p w14:paraId="408EF530"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214932D4" w14:textId="77777777" w:rsidTr="001875FC">
        <w:tc>
          <w:tcPr>
            <w:tcW w:w="576" w:type="dxa"/>
            <w:tcBorders>
              <w:bottom w:val="single" w:sz="4" w:space="0" w:color="auto"/>
            </w:tcBorders>
          </w:tcPr>
          <w:p w14:paraId="6E5AD168" w14:textId="77777777" w:rsidR="008816DE" w:rsidRPr="004F0C2C" w:rsidRDefault="008816DE" w:rsidP="001875FC">
            <w:pPr>
              <w:jc w:val="both"/>
              <w:rPr>
                <w:rFonts w:ascii="Times New Roman" w:hAnsi="Times New Roman" w:cs="Times New Roman"/>
                <w:sz w:val="24"/>
                <w:szCs w:val="24"/>
              </w:rPr>
            </w:pPr>
            <w:r>
              <w:rPr>
                <w:rFonts w:ascii="Times New Roman" w:hAnsi="Times New Roman" w:cs="Times New Roman"/>
                <w:sz w:val="24"/>
                <w:szCs w:val="24"/>
              </w:rPr>
              <w:t>7</w:t>
            </w:r>
          </w:p>
        </w:tc>
        <w:tc>
          <w:tcPr>
            <w:tcW w:w="3835" w:type="dxa"/>
            <w:tcBorders>
              <w:bottom w:val="single" w:sz="4" w:space="0" w:color="auto"/>
            </w:tcBorders>
          </w:tcPr>
          <w:p w14:paraId="2D2070A1"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Ketidakjelasan anggaran perlu dihindari dalam penentuan rencana anggaran secara dimasing-masing unit</w:t>
            </w:r>
          </w:p>
        </w:tc>
        <w:tc>
          <w:tcPr>
            <w:tcW w:w="679" w:type="dxa"/>
            <w:tcBorders>
              <w:bottom w:val="single" w:sz="4" w:space="0" w:color="auto"/>
            </w:tcBorders>
          </w:tcPr>
          <w:p w14:paraId="508D8F0D" w14:textId="77777777" w:rsidR="008816DE" w:rsidRPr="004F0C2C" w:rsidRDefault="008816DE" w:rsidP="001875FC">
            <w:pPr>
              <w:jc w:val="both"/>
              <w:rPr>
                <w:rFonts w:ascii="Times New Roman" w:hAnsi="Times New Roman" w:cs="Times New Roman"/>
                <w:sz w:val="24"/>
                <w:szCs w:val="24"/>
                <w:lang w:val="id-ID"/>
              </w:rPr>
            </w:pPr>
          </w:p>
        </w:tc>
        <w:tc>
          <w:tcPr>
            <w:tcW w:w="662" w:type="dxa"/>
            <w:tcBorders>
              <w:bottom w:val="single" w:sz="4" w:space="0" w:color="auto"/>
            </w:tcBorders>
          </w:tcPr>
          <w:p w14:paraId="61B5D943" w14:textId="77777777" w:rsidR="008816DE" w:rsidRPr="004F0C2C" w:rsidRDefault="008816DE" w:rsidP="001875FC">
            <w:pPr>
              <w:jc w:val="both"/>
              <w:rPr>
                <w:rFonts w:ascii="Times New Roman" w:hAnsi="Times New Roman" w:cs="Times New Roman"/>
                <w:sz w:val="24"/>
                <w:szCs w:val="24"/>
                <w:lang w:val="id-ID"/>
              </w:rPr>
            </w:pPr>
          </w:p>
        </w:tc>
        <w:tc>
          <w:tcPr>
            <w:tcW w:w="684" w:type="dxa"/>
            <w:tcBorders>
              <w:bottom w:val="single" w:sz="4" w:space="0" w:color="auto"/>
            </w:tcBorders>
          </w:tcPr>
          <w:p w14:paraId="185CBCA1"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bottom w:val="single" w:sz="4" w:space="0" w:color="auto"/>
            </w:tcBorders>
          </w:tcPr>
          <w:p w14:paraId="38BD256F"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bottom w:val="single" w:sz="4" w:space="0" w:color="auto"/>
            </w:tcBorders>
          </w:tcPr>
          <w:p w14:paraId="4B51EEF6"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30133809" w14:textId="77777777" w:rsidTr="001875FC">
        <w:tc>
          <w:tcPr>
            <w:tcW w:w="576" w:type="dxa"/>
            <w:tcBorders>
              <w:bottom w:val="single" w:sz="4" w:space="0" w:color="auto"/>
            </w:tcBorders>
          </w:tcPr>
          <w:p w14:paraId="102FB23B" w14:textId="77777777" w:rsidR="008816DE" w:rsidRPr="004F0C2C" w:rsidRDefault="008816DE" w:rsidP="001875FC">
            <w:pPr>
              <w:jc w:val="both"/>
              <w:rPr>
                <w:rFonts w:ascii="Times New Roman" w:hAnsi="Times New Roman" w:cs="Times New Roman"/>
                <w:sz w:val="24"/>
                <w:szCs w:val="24"/>
              </w:rPr>
            </w:pPr>
            <w:r>
              <w:rPr>
                <w:rFonts w:ascii="Times New Roman" w:hAnsi="Times New Roman" w:cs="Times New Roman"/>
                <w:sz w:val="24"/>
                <w:szCs w:val="24"/>
              </w:rPr>
              <w:t>8</w:t>
            </w:r>
          </w:p>
        </w:tc>
        <w:tc>
          <w:tcPr>
            <w:tcW w:w="3835" w:type="dxa"/>
            <w:tcBorders>
              <w:bottom w:val="single" w:sz="4" w:space="0" w:color="auto"/>
            </w:tcBorders>
          </w:tcPr>
          <w:p w14:paraId="10D5324A" w14:textId="77777777" w:rsidR="008816DE"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Menyadari bahwa sasaran anggaran satuan kerja pada APBD tersebut merupakan hal yang penting sehingga penyelesaian kegiatan yang sesuai dengan ketetapan dalam anggaran tersebut perlu diprioritaskan</w:t>
            </w:r>
          </w:p>
          <w:p w14:paraId="5DF704D7" w14:textId="77777777" w:rsidR="008816DE" w:rsidRDefault="008816DE" w:rsidP="001875FC">
            <w:pPr>
              <w:jc w:val="both"/>
              <w:rPr>
                <w:rFonts w:ascii="Times New Roman" w:hAnsi="Times New Roman" w:cs="Times New Roman"/>
                <w:sz w:val="24"/>
                <w:szCs w:val="24"/>
              </w:rPr>
            </w:pPr>
          </w:p>
          <w:p w14:paraId="6881A2A4" w14:textId="77777777" w:rsidR="008816DE" w:rsidRPr="004F0C2C" w:rsidRDefault="008816DE" w:rsidP="001875FC">
            <w:pPr>
              <w:jc w:val="both"/>
              <w:rPr>
                <w:rFonts w:ascii="Times New Roman" w:hAnsi="Times New Roman" w:cs="Times New Roman"/>
                <w:sz w:val="24"/>
                <w:szCs w:val="24"/>
              </w:rPr>
            </w:pPr>
          </w:p>
        </w:tc>
        <w:tc>
          <w:tcPr>
            <w:tcW w:w="679" w:type="dxa"/>
            <w:tcBorders>
              <w:bottom w:val="single" w:sz="4" w:space="0" w:color="auto"/>
            </w:tcBorders>
          </w:tcPr>
          <w:p w14:paraId="5049550E" w14:textId="77777777" w:rsidR="008816DE" w:rsidRPr="004F0C2C" w:rsidRDefault="008816DE" w:rsidP="001875FC">
            <w:pPr>
              <w:jc w:val="both"/>
              <w:rPr>
                <w:rFonts w:ascii="Times New Roman" w:hAnsi="Times New Roman" w:cs="Times New Roman"/>
                <w:sz w:val="24"/>
                <w:szCs w:val="24"/>
                <w:lang w:val="id-ID"/>
              </w:rPr>
            </w:pPr>
          </w:p>
        </w:tc>
        <w:tc>
          <w:tcPr>
            <w:tcW w:w="662" w:type="dxa"/>
            <w:tcBorders>
              <w:bottom w:val="single" w:sz="4" w:space="0" w:color="auto"/>
            </w:tcBorders>
          </w:tcPr>
          <w:p w14:paraId="2850CE02" w14:textId="77777777" w:rsidR="008816DE" w:rsidRPr="004F0C2C" w:rsidRDefault="008816DE" w:rsidP="001875FC">
            <w:pPr>
              <w:jc w:val="both"/>
              <w:rPr>
                <w:rFonts w:ascii="Times New Roman" w:hAnsi="Times New Roman" w:cs="Times New Roman"/>
                <w:sz w:val="24"/>
                <w:szCs w:val="24"/>
                <w:lang w:val="id-ID"/>
              </w:rPr>
            </w:pPr>
          </w:p>
        </w:tc>
        <w:tc>
          <w:tcPr>
            <w:tcW w:w="684" w:type="dxa"/>
            <w:tcBorders>
              <w:bottom w:val="single" w:sz="4" w:space="0" w:color="auto"/>
            </w:tcBorders>
          </w:tcPr>
          <w:p w14:paraId="3EFBE6FD"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bottom w:val="single" w:sz="4" w:space="0" w:color="auto"/>
            </w:tcBorders>
          </w:tcPr>
          <w:p w14:paraId="60D93D97"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bottom w:val="single" w:sz="4" w:space="0" w:color="auto"/>
            </w:tcBorders>
          </w:tcPr>
          <w:p w14:paraId="091CC737"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083711C0" w14:textId="77777777" w:rsidTr="001875FC">
        <w:tc>
          <w:tcPr>
            <w:tcW w:w="576" w:type="dxa"/>
            <w:tcBorders>
              <w:bottom w:val="single" w:sz="4" w:space="0" w:color="auto"/>
              <w:right w:val="nil"/>
            </w:tcBorders>
          </w:tcPr>
          <w:p w14:paraId="6C598DCE" w14:textId="77777777" w:rsidR="008816DE" w:rsidRDefault="008816DE" w:rsidP="001875FC">
            <w:pPr>
              <w:jc w:val="both"/>
              <w:rPr>
                <w:rFonts w:ascii="Times New Roman" w:hAnsi="Times New Roman" w:cs="Times New Roman"/>
                <w:sz w:val="24"/>
                <w:szCs w:val="24"/>
              </w:rPr>
            </w:pPr>
          </w:p>
        </w:tc>
        <w:tc>
          <w:tcPr>
            <w:tcW w:w="3835" w:type="dxa"/>
            <w:tcBorders>
              <w:left w:val="nil"/>
              <w:bottom w:val="single" w:sz="4" w:space="0" w:color="auto"/>
              <w:right w:val="nil"/>
            </w:tcBorders>
          </w:tcPr>
          <w:p w14:paraId="42A1FE30" w14:textId="77777777" w:rsidR="008816DE" w:rsidRPr="009E688D" w:rsidRDefault="008816DE" w:rsidP="001875FC">
            <w:pPr>
              <w:jc w:val="both"/>
              <w:rPr>
                <w:rFonts w:ascii="Times New Roman" w:hAnsi="Times New Roman" w:cs="Times New Roman"/>
                <w:b/>
                <w:bCs/>
                <w:sz w:val="24"/>
                <w:szCs w:val="24"/>
              </w:rPr>
            </w:pPr>
            <w:r w:rsidRPr="009E688D">
              <w:rPr>
                <w:rFonts w:ascii="Times New Roman" w:hAnsi="Times New Roman" w:cs="Times New Roman"/>
                <w:b/>
                <w:bCs/>
                <w:sz w:val="24"/>
                <w:szCs w:val="24"/>
              </w:rPr>
              <w:t>TINGKAT KESULITAN</w:t>
            </w:r>
          </w:p>
        </w:tc>
        <w:tc>
          <w:tcPr>
            <w:tcW w:w="679" w:type="dxa"/>
            <w:tcBorders>
              <w:left w:val="nil"/>
              <w:bottom w:val="single" w:sz="4" w:space="0" w:color="auto"/>
              <w:right w:val="nil"/>
            </w:tcBorders>
          </w:tcPr>
          <w:p w14:paraId="5BA15612" w14:textId="77777777" w:rsidR="008816DE" w:rsidRPr="004F0C2C" w:rsidRDefault="008816DE" w:rsidP="001875FC">
            <w:pPr>
              <w:jc w:val="both"/>
              <w:rPr>
                <w:rFonts w:ascii="Times New Roman" w:hAnsi="Times New Roman" w:cs="Times New Roman"/>
                <w:sz w:val="24"/>
                <w:szCs w:val="24"/>
                <w:lang w:val="id-ID"/>
              </w:rPr>
            </w:pPr>
          </w:p>
        </w:tc>
        <w:tc>
          <w:tcPr>
            <w:tcW w:w="662" w:type="dxa"/>
            <w:tcBorders>
              <w:left w:val="nil"/>
              <w:bottom w:val="single" w:sz="4" w:space="0" w:color="auto"/>
              <w:right w:val="nil"/>
            </w:tcBorders>
          </w:tcPr>
          <w:p w14:paraId="576FDA30" w14:textId="77777777" w:rsidR="008816DE" w:rsidRPr="004F0C2C" w:rsidRDefault="008816DE" w:rsidP="001875FC">
            <w:pPr>
              <w:jc w:val="both"/>
              <w:rPr>
                <w:rFonts w:ascii="Times New Roman" w:hAnsi="Times New Roman" w:cs="Times New Roman"/>
                <w:sz w:val="24"/>
                <w:szCs w:val="24"/>
                <w:lang w:val="id-ID"/>
              </w:rPr>
            </w:pPr>
          </w:p>
        </w:tc>
        <w:tc>
          <w:tcPr>
            <w:tcW w:w="684" w:type="dxa"/>
            <w:tcBorders>
              <w:left w:val="nil"/>
              <w:bottom w:val="single" w:sz="4" w:space="0" w:color="auto"/>
              <w:right w:val="nil"/>
            </w:tcBorders>
          </w:tcPr>
          <w:p w14:paraId="7912419F"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left w:val="nil"/>
              <w:bottom w:val="single" w:sz="4" w:space="0" w:color="auto"/>
              <w:right w:val="nil"/>
            </w:tcBorders>
          </w:tcPr>
          <w:p w14:paraId="4C6C56F7"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left w:val="nil"/>
              <w:bottom w:val="single" w:sz="4" w:space="0" w:color="auto"/>
            </w:tcBorders>
          </w:tcPr>
          <w:p w14:paraId="73511247"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33BC3B32" w14:textId="77777777" w:rsidTr="001875FC">
        <w:tc>
          <w:tcPr>
            <w:tcW w:w="576" w:type="dxa"/>
            <w:tcBorders>
              <w:bottom w:val="single" w:sz="4" w:space="0" w:color="auto"/>
            </w:tcBorders>
          </w:tcPr>
          <w:p w14:paraId="43B0B237" w14:textId="77777777" w:rsidR="008816DE" w:rsidRDefault="008816DE" w:rsidP="001875FC">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3835" w:type="dxa"/>
            <w:tcBorders>
              <w:bottom w:val="single" w:sz="4" w:space="0" w:color="auto"/>
            </w:tcBorders>
          </w:tcPr>
          <w:p w14:paraId="6CB1BC0C"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Anggaran ditetapkan dalam satuan ukuran tertentu sehinga memudahkan penilaian</w:t>
            </w:r>
          </w:p>
        </w:tc>
        <w:tc>
          <w:tcPr>
            <w:tcW w:w="679" w:type="dxa"/>
            <w:tcBorders>
              <w:bottom w:val="single" w:sz="4" w:space="0" w:color="auto"/>
            </w:tcBorders>
          </w:tcPr>
          <w:p w14:paraId="798810EA" w14:textId="77777777" w:rsidR="008816DE" w:rsidRPr="004F0C2C" w:rsidRDefault="008816DE" w:rsidP="001875FC">
            <w:pPr>
              <w:jc w:val="both"/>
              <w:rPr>
                <w:rFonts w:ascii="Times New Roman" w:hAnsi="Times New Roman" w:cs="Times New Roman"/>
                <w:sz w:val="24"/>
                <w:szCs w:val="24"/>
                <w:lang w:val="id-ID"/>
              </w:rPr>
            </w:pPr>
          </w:p>
        </w:tc>
        <w:tc>
          <w:tcPr>
            <w:tcW w:w="662" w:type="dxa"/>
            <w:tcBorders>
              <w:bottom w:val="single" w:sz="4" w:space="0" w:color="auto"/>
            </w:tcBorders>
          </w:tcPr>
          <w:p w14:paraId="73FDEB3F" w14:textId="77777777" w:rsidR="008816DE" w:rsidRPr="004F0C2C" w:rsidRDefault="008816DE" w:rsidP="001875FC">
            <w:pPr>
              <w:jc w:val="both"/>
              <w:rPr>
                <w:rFonts w:ascii="Times New Roman" w:hAnsi="Times New Roman" w:cs="Times New Roman"/>
                <w:sz w:val="24"/>
                <w:szCs w:val="24"/>
                <w:lang w:val="id-ID"/>
              </w:rPr>
            </w:pPr>
          </w:p>
        </w:tc>
        <w:tc>
          <w:tcPr>
            <w:tcW w:w="684" w:type="dxa"/>
            <w:tcBorders>
              <w:bottom w:val="single" w:sz="4" w:space="0" w:color="auto"/>
            </w:tcBorders>
          </w:tcPr>
          <w:p w14:paraId="6F36D508"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bottom w:val="single" w:sz="4" w:space="0" w:color="auto"/>
            </w:tcBorders>
          </w:tcPr>
          <w:p w14:paraId="25978B92"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bottom w:val="single" w:sz="4" w:space="0" w:color="auto"/>
            </w:tcBorders>
          </w:tcPr>
          <w:p w14:paraId="41D216A9"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4D03C818" w14:textId="77777777" w:rsidTr="001875FC">
        <w:tc>
          <w:tcPr>
            <w:tcW w:w="576" w:type="dxa"/>
            <w:tcBorders>
              <w:bottom w:val="single" w:sz="4" w:space="0" w:color="auto"/>
            </w:tcBorders>
          </w:tcPr>
          <w:p w14:paraId="5737B2EC" w14:textId="77777777" w:rsidR="008816DE" w:rsidRDefault="008816DE" w:rsidP="001875FC">
            <w:pPr>
              <w:jc w:val="both"/>
              <w:rPr>
                <w:rFonts w:ascii="Times New Roman" w:hAnsi="Times New Roman" w:cs="Times New Roman"/>
                <w:sz w:val="24"/>
                <w:szCs w:val="24"/>
              </w:rPr>
            </w:pPr>
            <w:r>
              <w:rPr>
                <w:rFonts w:ascii="Times New Roman" w:hAnsi="Times New Roman" w:cs="Times New Roman"/>
                <w:sz w:val="24"/>
                <w:szCs w:val="24"/>
              </w:rPr>
              <w:t>10</w:t>
            </w:r>
          </w:p>
        </w:tc>
        <w:tc>
          <w:tcPr>
            <w:tcW w:w="3835" w:type="dxa"/>
            <w:tcBorders>
              <w:bottom w:val="single" w:sz="4" w:space="0" w:color="auto"/>
            </w:tcBorders>
          </w:tcPr>
          <w:p w14:paraId="0ED7E5B3"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Kejelasan sasaran anggaran suatu program harus dimengerti dan dipahami oleh semua aparat dan pemimpin</w:t>
            </w:r>
          </w:p>
        </w:tc>
        <w:tc>
          <w:tcPr>
            <w:tcW w:w="679" w:type="dxa"/>
            <w:tcBorders>
              <w:bottom w:val="single" w:sz="4" w:space="0" w:color="auto"/>
            </w:tcBorders>
          </w:tcPr>
          <w:p w14:paraId="0B93AEF7" w14:textId="77777777" w:rsidR="008816DE" w:rsidRPr="004F0C2C" w:rsidRDefault="008816DE" w:rsidP="001875FC">
            <w:pPr>
              <w:jc w:val="both"/>
              <w:rPr>
                <w:rFonts w:ascii="Times New Roman" w:hAnsi="Times New Roman" w:cs="Times New Roman"/>
                <w:sz w:val="24"/>
                <w:szCs w:val="24"/>
                <w:lang w:val="id-ID"/>
              </w:rPr>
            </w:pPr>
          </w:p>
        </w:tc>
        <w:tc>
          <w:tcPr>
            <w:tcW w:w="662" w:type="dxa"/>
            <w:tcBorders>
              <w:bottom w:val="single" w:sz="4" w:space="0" w:color="auto"/>
            </w:tcBorders>
          </w:tcPr>
          <w:p w14:paraId="3BABF047" w14:textId="77777777" w:rsidR="008816DE" w:rsidRPr="004F0C2C" w:rsidRDefault="008816DE" w:rsidP="001875FC">
            <w:pPr>
              <w:jc w:val="both"/>
              <w:rPr>
                <w:rFonts w:ascii="Times New Roman" w:hAnsi="Times New Roman" w:cs="Times New Roman"/>
                <w:sz w:val="24"/>
                <w:szCs w:val="24"/>
                <w:lang w:val="id-ID"/>
              </w:rPr>
            </w:pPr>
          </w:p>
        </w:tc>
        <w:tc>
          <w:tcPr>
            <w:tcW w:w="684" w:type="dxa"/>
            <w:tcBorders>
              <w:bottom w:val="single" w:sz="4" w:space="0" w:color="auto"/>
            </w:tcBorders>
          </w:tcPr>
          <w:p w14:paraId="4E2DB69F"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bottom w:val="single" w:sz="4" w:space="0" w:color="auto"/>
            </w:tcBorders>
          </w:tcPr>
          <w:p w14:paraId="4AC3E201"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bottom w:val="single" w:sz="4" w:space="0" w:color="auto"/>
            </w:tcBorders>
          </w:tcPr>
          <w:p w14:paraId="57C21DF3"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239DEFD7" w14:textId="77777777" w:rsidTr="001875FC">
        <w:tc>
          <w:tcPr>
            <w:tcW w:w="576" w:type="dxa"/>
            <w:tcBorders>
              <w:bottom w:val="single" w:sz="4" w:space="0" w:color="auto"/>
              <w:right w:val="nil"/>
            </w:tcBorders>
          </w:tcPr>
          <w:p w14:paraId="2520323D" w14:textId="77777777" w:rsidR="008816DE" w:rsidRDefault="008816DE" w:rsidP="001875FC">
            <w:pPr>
              <w:jc w:val="both"/>
              <w:rPr>
                <w:rFonts w:ascii="Times New Roman" w:hAnsi="Times New Roman" w:cs="Times New Roman"/>
                <w:sz w:val="24"/>
                <w:szCs w:val="24"/>
              </w:rPr>
            </w:pPr>
          </w:p>
        </w:tc>
        <w:tc>
          <w:tcPr>
            <w:tcW w:w="3835" w:type="dxa"/>
            <w:tcBorders>
              <w:left w:val="nil"/>
              <w:bottom w:val="single" w:sz="4" w:space="0" w:color="auto"/>
              <w:right w:val="nil"/>
            </w:tcBorders>
          </w:tcPr>
          <w:p w14:paraId="5F3408C1" w14:textId="77777777" w:rsidR="008816DE" w:rsidRPr="009E688D" w:rsidRDefault="008816DE" w:rsidP="001875FC">
            <w:pPr>
              <w:jc w:val="both"/>
              <w:rPr>
                <w:rFonts w:ascii="Times New Roman" w:hAnsi="Times New Roman" w:cs="Times New Roman"/>
                <w:b/>
                <w:bCs/>
                <w:sz w:val="24"/>
                <w:szCs w:val="24"/>
              </w:rPr>
            </w:pPr>
            <w:r w:rsidRPr="009E688D">
              <w:rPr>
                <w:rFonts w:ascii="Times New Roman" w:hAnsi="Times New Roman" w:cs="Times New Roman"/>
                <w:b/>
                <w:bCs/>
                <w:sz w:val="24"/>
                <w:szCs w:val="24"/>
              </w:rPr>
              <w:t>KEPENTINGAN</w:t>
            </w:r>
          </w:p>
        </w:tc>
        <w:tc>
          <w:tcPr>
            <w:tcW w:w="679" w:type="dxa"/>
            <w:tcBorders>
              <w:left w:val="nil"/>
              <w:bottom w:val="single" w:sz="4" w:space="0" w:color="auto"/>
              <w:right w:val="nil"/>
            </w:tcBorders>
          </w:tcPr>
          <w:p w14:paraId="6A40AF99" w14:textId="77777777" w:rsidR="008816DE" w:rsidRPr="004F0C2C" w:rsidRDefault="008816DE" w:rsidP="001875FC">
            <w:pPr>
              <w:jc w:val="both"/>
              <w:rPr>
                <w:rFonts w:ascii="Times New Roman" w:hAnsi="Times New Roman" w:cs="Times New Roman"/>
                <w:sz w:val="24"/>
                <w:szCs w:val="24"/>
                <w:lang w:val="id-ID"/>
              </w:rPr>
            </w:pPr>
          </w:p>
        </w:tc>
        <w:tc>
          <w:tcPr>
            <w:tcW w:w="662" w:type="dxa"/>
            <w:tcBorders>
              <w:left w:val="nil"/>
              <w:bottom w:val="single" w:sz="4" w:space="0" w:color="auto"/>
              <w:right w:val="nil"/>
            </w:tcBorders>
          </w:tcPr>
          <w:p w14:paraId="4E9D7877" w14:textId="77777777" w:rsidR="008816DE" w:rsidRPr="004F0C2C" w:rsidRDefault="008816DE" w:rsidP="001875FC">
            <w:pPr>
              <w:jc w:val="both"/>
              <w:rPr>
                <w:rFonts w:ascii="Times New Roman" w:hAnsi="Times New Roman" w:cs="Times New Roman"/>
                <w:sz w:val="24"/>
                <w:szCs w:val="24"/>
                <w:lang w:val="id-ID"/>
              </w:rPr>
            </w:pPr>
          </w:p>
        </w:tc>
        <w:tc>
          <w:tcPr>
            <w:tcW w:w="684" w:type="dxa"/>
            <w:tcBorders>
              <w:left w:val="nil"/>
              <w:bottom w:val="single" w:sz="4" w:space="0" w:color="auto"/>
              <w:right w:val="nil"/>
            </w:tcBorders>
          </w:tcPr>
          <w:p w14:paraId="0A235F0D"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left w:val="nil"/>
              <w:bottom w:val="single" w:sz="4" w:space="0" w:color="auto"/>
              <w:right w:val="nil"/>
            </w:tcBorders>
          </w:tcPr>
          <w:p w14:paraId="0A0225D5"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left w:val="nil"/>
              <w:bottom w:val="single" w:sz="4" w:space="0" w:color="auto"/>
            </w:tcBorders>
          </w:tcPr>
          <w:p w14:paraId="0F720106"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23481AB3" w14:textId="77777777" w:rsidTr="001875FC">
        <w:tc>
          <w:tcPr>
            <w:tcW w:w="576" w:type="dxa"/>
            <w:tcBorders>
              <w:bottom w:val="single" w:sz="4" w:space="0" w:color="auto"/>
            </w:tcBorders>
          </w:tcPr>
          <w:p w14:paraId="7D06C878" w14:textId="77777777" w:rsidR="008816DE" w:rsidRDefault="008816DE" w:rsidP="001875FC">
            <w:pPr>
              <w:jc w:val="both"/>
              <w:rPr>
                <w:rFonts w:ascii="Times New Roman" w:hAnsi="Times New Roman" w:cs="Times New Roman"/>
                <w:sz w:val="24"/>
                <w:szCs w:val="24"/>
              </w:rPr>
            </w:pPr>
            <w:r>
              <w:rPr>
                <w:rFonts w:ascii="Times New Roman" w:hAnsi="Times New Roman" w:cs="Times New Roman"/>
                <w:sz w:val="24"/>
                <w:szCs w:val="24"/>
              </w:rPr>
              <w:t>11</w:t>
            </w:r>
          </w:p>
        </w:tc>
        <w:tc>
          <w:tcPr>
            <w:tcW w:w="3835" w:type="dxa"/>
            <w:tcBorders>
              <w:bottom w:val="single" w:sz="4" w:space="0" w:color="auto"/>
            </w:tcBorders>
          </w:tcPr>
          <w:p w14:paraId="08459ABC"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Di dalam OPD pelaksanaan anggaran sudah sesuai dengan SOP yang berlaku berdasarkan kualitas, partisipasi, dan penempatan sesuai dengan tugas yang diberikan</w:t>
            </w:r>
          </w:p>
        </w:tc>
        <w:tc>
          <w:tcPr>
            <w:tcW w:w="679" w:type="dxa"/>
            <w:tcBorders>
              <w:bottom w:val="single" w:sz="4" w:space="0" w:color="auto"/>
            </w:tcBorders>
          </w:tcPr>
          <w:p w14:paraId="714DCA94" w14:textId="77777777" w:rsidR="008816DE" w:rsidRPr="004F0C2C" w:rsidRDefault="008816DE" w:rsidP="001875FC">
            <w:pPr>
              <w:jc w:val="both"/>
              <w:rPr>
                <w:rFonts w:ascii="Times New Roman" w:hAnsi="Times New Roman" w:cs="Times New Roman"/>
                <w:sz w:val="24"/>
                <w:szCs w:val="24"/>
                <w:lang w:val="id-ID"/>
              </w:rPr>
            </w:pPr>
          </w:p>
        </w:tc>
        <w:tc>
          <w:tcPr>
            <w:tcW w:w="662" w:type="dxa"/>
            <w:tcBorders>
              <w:bottom w:val="single" w:sz="4" w:space="0" w:color="auto"/>
            </w:tcBorders>
          </w:tcPr>
          <w:p w14:paraId="50617704" w14:textId="77777777" w:rsidR="008816DE" w:rsidRPr="004F0C2C" w:rsidRDefault="008816DE" w:rsidP="001875FC">
            <w:pPr>
              <w:jc w:val="both"/>
              <w:rPr>
                <w:rFonts w:ascii="Times New Roman" w:hAnsi="Times New Roman" w:cs="Times New Roman"/>
                <w:sz w:val="24"/>
                <w:szCs w:val="24"/>
                <w:lang w:val="id-ID"/>
              </w:rPr>
            </w:pPr>
          </w:p>
        </w:tc>
        <w:tc>
          <w:tcPr>
            <w:tcW w:w="684" w:type="dxa"/>
            <w:tcBorders>
              <w:bottom w:val="single" w:sz="4" w:space="0" w:color="auto"/>
            </w:tcBorders>
          </w:tcPr>
          <w:p w14:paraId="461FB9FB"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bottom w:val="single" w:sz="4" w:space="0" w:color="auto"/>
            </w:tcBorders>
          </w:tcPr>
          <w:p w14:paraId="4A2EB0BE"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bottom w:val="single" w:sz="4" w:space="0" w:color="auto"/>
            </w:tcBorders>
          </w:tcPr>
          <w:p w14:paraId="7C3F4BB3"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2A4472C3" w14:textId="77777777" w:rsidTr="001875FC">
        <w:tc>
          <w:tcPr>
            <w:tcW w:w="576" w:type="dxa"/>
            <w:tcBorders>
              <w:bottom w:val="single" w:sz="4" w:space="0" w:color="auto"/>
            </w:tcBorders>
          </w:tcPr>
          <w:p w14:paraId="2035047E" w14:textId="77777777" w:rsidR="008816DE" w:rsidRDefault="008816DE" w:rsidP="001875FC">
            <w:pPr>
              <w:jc w:val="both"/>
              <w:rPr>
                <w:rFonts w:ascii="Times New Roman" w:hAnsi="Times New Roman" w:cs="Times New Roman"/>
                <w:sz w:val="24"/>
                <w:szCs w:val="24"/>
              </w:rPr>
            </w:pPr>
            <w:r>
              <w:rPr>
                <w:rFonts w:ascii="Times New Roman" w:hAnsi="Times New Roman" w:cs="Times New Roman"/>
                <w:sz w:val="24"/>
                <w:szCs w:val="24"/>
              </w:rPr>
              <w:t>12</w:t>
            </w:r>
          </w:p>
        </w:tc>
        <w:tc>
          <w:tcPr>
            <w:tcW w:w="3835" w:type="dxa"/>
            <w:tcBorders>
              <w:bottom w:val="single" w:sz="4" w:space="0" w:color="auto"/>
            </w:tcBorders>
          </w:tcPr>
          <w:p w14:paraId="2CFA29D8"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Jika memiliki kebih dari satu sasaran untuk dicapai, maka mengetahui mana yang paling penting dan mana yang kurang penting</w:t>
            </w:r>
          </w:p>
        </w:tc>
        <w:tc>
          <w:tcPr>
            <w:tcW w:w="679" w:type="dxa"/>
            <w:tcBorders>
              <w:bottom w:val="single" w:sz="4" w:space="0" w:color="auto"/>
            </w:tcBorders>
          </w:tcPr>
          <w:p w14:paraId="142415AB" w14:textId="77777777" w:rsidR="008816DE" w:rsidRPr="004F0C2C" w:rsidRDefault="008816DE" w:rsidP="001875FC">
            <w:pPr>
              <w:jc w:val="both"/>
              <w:rPr>
                <w:rFonts w:ascii="Times New Roman" w:hAnsi="Times New Roman" w:cs="Times New Roman"/>
                <w:sz w:val="24"/>
                <w:szCs w:val="24"/>
                <w:lang w:val="id-ID"/>
              </w:rPr>
            </w:pPr>
          </w:p>
        </w:tc>
        <w:tc>
          <w:tcPr>
            <w:tcW w:w="662" w:type="dxa"/>
            <w:tcBorders>
              <w:bottom w:val="single" w:sz="4" w:space="0" w:color="auto"/>
            </w:tcBorders>
          </w:tcPr>
          <w:p w14:paraId="475FFE90" w14:textId="77777777" w:rsidR="008816DE" w:rsidRPr="004F0C2C" w:rsidRDefault="008816DE" w:rsidP="001875FC">
            <w:pPr>
              <w:jc w:val="both"/>
              <w:rPr>
                <w:rFonts w:ascii="Times New Roman" w:hAnsi="Times New Roman" w:cs="Times New Roman"/>
                <w:sz w:val="24"/>
                <w:szCs w:val="24"/>
                <w:lang w:val="id-ID"/>
              </w:rPr>
            </w:pPr>
          </w:p>
        </w:tc>
        <w:tc>
          <w:tcPr>
            <w:tcW w:w="684" w:type="dxa"/>
            <w:tcBorders>
              <w:bottom w:val="single" w:sz="4" w:space="0" w:color="auto"/>
            </w:tcBorders>
          </w:tcPr>
          <w:p w14:paraId="48B5B20E"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bottom w:val="single" w:sz="4" w:space="0" w:color="auto"/>
            </w:tcBorders>
          </w:tcPr>
          <w:p w14:paraId="7D7C9175"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bottom w:val="single" w:sz="4" w:space="0" w:color="auto"/>
            </w:tcBorders>
          </w:tcPr>
          <w:p w14:paraId="2EE5358F"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6D5DE182" w14:textId="77777777" w:rsidTr="001875FC">
        <w:tc>
          <w:tcPr>
            <w:tcW w:w="576" w:type="dxa"/>
            <w:tcBorders>
              <w:bottom w:val="single" w:sz="4" w:space="0" w:color="auto"/>
              <w:right w:val="nil"/>
            </w:tcBorders>
          </w:tcPr>
          <w:p w14:paraId="1EF36514" w14:textId="77777777" w:rsidR="008816DE" w:rsidRDefault="008816DE" w:rsidP="001875FC">
            <w:pPr>
              <w:jc w:val="both"/>
              <w:rPr>
                <w:rFonts w:ascii="Times New Roman" w:hAnsi="Times New Roman" w:cs="Times New Roman"/>
                <w:sz w:val="24"/>
                <w:szCs w:val="24"/>
              </w:rPr>
            </w:pPr>
          </w:p>
        </w:tc>
        <w:tc>
          <w:tcPr>
            <w:tcW w:w="3835" w:type="dxa"/>
            <w:tcBorders>
              <w:left w:val="nil"/>
              <w:bottom w:val="single" w:sz="4" w:space="0" w:color="auto"/>
              <w:right w:val="nil"/>
            </w:tcBorders>
          </w:tcPr>
          <w:p w14:paraId="7A79799E" w14:textId="77777777" w:rsidR="008816DE" w:rsidRPr="009E688D" w:rsidRDefault="008816DE" w:rsidP="001875FC">
            <w:pPr>
              <w:jc w:val="both"/>
              <w:rPr>
                <w:rFonts w:ascii="Times New Roman" w:hAnsi="Times New Roman" w:cs="Times New Roman"/>
                <w:b/>
                <w:bCs/>
                <w:sz w:val="24"/>
                <w:szCs w:val="24"/>
              </w:rPr>
            </w:pPr>
            <w:r w:rsidRPr="009E688D">
              <w:rPr>
                <w:rFonts w:ascii="Times New Roman" w:hAnsi="Times New Roman" w:cs="Times New Roman"/>
                <w:b/>
                <w:bCs/>
                <w:sz w:val="24"/>
                <w:szCs w:val="24"/>
              </w:rPr>
              <w:t>KINERJA</w:t>
            </w:r>
          </w:p>
        </w:tc>
        <w:tc>
          <w:tcPr>
            <w:tcW w:w="679" w:type="dxa"/>
            <w:tcBorders>
              <w:left w:val="nil"/>
              <w:bottom w:val="single" w:sz="4" w:space="0" w:color="auto"/>
              <w:right w:val="nil"/>
            </w:tcBorders>
          </w:tcPr>
          <w:p w14:paraId="213B9BEF" w14:textId="77777777" w:rsidR="008816DE" w:rsidRPr="004F0C2C" w:rsidRDefault="008816DE" w:rsidP="001875FC">
            <w:pPr>
              <w:jc w:val="both"/>
              <w:rPr>
                <w:rFonts w:ascii="Times New Roman" w:hAnsi="Times New Roman" w:cs="Times New Roman"/>
                <w:sz w:val="24"/>
                <w:szCs w:val="24"/>
                <w:lang w:val="id-ID"/>
              </w:rPr>
            </w:pPr>
          </w:p>
        </w:tc>
        <w:tc>
          <w:tcPr>
            <w:tcW w:w="662" w:type="dxa"/>
            <w:tcBorders>
              <w:left w:val="nil"/>
              <w:bottom w:val="single" w:sz="4" w:space="0" w:color="auto"/>
              <w:right w:val="nil"/>
            </w:tcBorders>
          </w:tcPr>
          <w:p w14:paraId="06D9EB48" w14:textId="77777777" w:rsidR="008816DE" w:rsidRPr="004F0C2C" w:rsidRDefault="008816DE" w:rsidP="001875FC">
            <w:pPr>
              <w:jc w:val="both"/>
              <w:rPr>
                <w:rFonts w:ascii="Times New Roman" w:hAnsi="Times New Roman" w:cs="Times New Roman"/>
                <w:sz w:val="24"/>
                <w:szCs w:val="24"/>
                <w:lang w:val="id-ID"/>
              </w:rPr>
            </w:pPr>
          </w:p>
        </w:tc>
        <w:tc>
          <w:tcPr>
            <w:tcW w:w="684" w:type="dxa"/>
            <w:tcBorders>
              <w:left w:val="nil"/>
              <w:bottom w:val="single" w:sz="4" w:space="0" w:color="auto"/>
              <w:right w:val="nil"/>
            </w:tcBorders>
          </w:tcPr>
          <w:p w14:paraId="7123D942"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left w:val="nil"/>
              <w:bottom w:val="single" w:sz="4" w:space="0" w:color="auto"/>
              <w:right w:val="nil"/>
            </w:tcBorders>
          </w:tcPr>
          <w:p w14:paraId="0752AA59"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left w:val="nil"/>
              <w:bottom w:val="single" w:sz="4" w:space="0" w:color="auto"/>
            </w:tcBorders>
          </w:tcPr>
          <w:p w14:paraId="095DC511"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77745835" w14:textId="77777777" w:rsidTr="001875FC">
        <w:tc>
          <w:tcPr>
            <w:tcW w:w="576" w:type="dxa"/>
          </w:tcPr>
          <w:p w14:paraId="45A12B3E" w14:textId="77777777" w:rsidR="008816DE" w:rsidRDefault="008816DE" w:rsidP="001875FC">
            <w:pPr>
              <w:jc w:val="both"/>
              <w:rPr>
                <w:rFonts w:ascii="Times New Roman" w:hAnsi="Times New Roman" w:cs="Times New Roman"/>
                <w:sz w:val="24"/>
                <w:szCs w:val="24"/>
              </w:rPr>
            </w:pPr>
            <w:r>
              <w:rPr>
                <w:rFonts w:ascii="Times New Roman" w:hAnsi="Times New Roman" w:cs="Times New Roman"/>
                <w:sz w:val="24"/>
                <w:szCs w:val="24"/>
              </w:rPr>
              <w:t>13</w:t>
            </w:r>
          </w:p>
        </w:tc>
        <w:tc>
          <w:tcPr>
            <w:tcW w:w="3835" w:type="dxa"/>
          </w:tcPr>
          <w:p w14:paraId="5304BC78"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 xml:space="preserve">Kejelasan sasaran anggaran dan partisipasi penyusunan anggaran pada OPD merupakan salah satu faktor dominan yang dapat membantu atau mendukung tujuan-tujuan OPD secara efektif dan efisien  </w:t>
            </w:r>
          </w:p>
        </w:tc>
        <w:tc>
          <w:tcPr>
            <w:tcW w:w="679" w:type="dxa"/>
          </w:tcPr>
          <w:p w14:paraId="77BF245A" w14:textId="77777777" w:rsidR="008816DE" w:rsidRPr="004F0C2C" w:rsidRDefault="008816DE" w:rsidP="001875FC">
            <w:pPr>
              <w:jc w:val="both"/>
              <w:rPr>
                <w:rFonts w:ascii="Times New Roman" w:hAnsi="Times New Roman" w:cs="Times New Roman"/>
                <w:sz w:val="24"/>
                <w:szCs w:val="24"/>
                <w:lang w:val="id-ID"/>
              </w:rPr>
            </w:pPr>
          </w:p>
        </w:tc>
        <w:tc>
          <w:tcPr>
            <w:tcW w:w="662" w:type="dxa"/>
          </w:tcPr>
          <w:p w14:paraId="7AE28BF3" w14:textId="77777777" w:rsidR="008816DE" w:rsidRPr="004F0C2C" w:rsidRDefault="008816DE" w:rsidP="001875FC">
            <w:pPr>
              <w:jc w:val="both"/>
              <w:rPr>
                <w:rFonts w:ascii="Times New Roman" w:hAnsi="Times New Roman" w:cs="Times New Roman"/>
                <w:sz w:val="24"/>
                <w:szCs w:val="24"/>
                <w:lang w:val="id-ID"/>
              </w:rPr>
            </w:pPr>
          </w:p>
        </w:tc>
        <w:tc>
          <w:tcPr>
            <w:tcW w:w="684" w:type="dxa"/>
          </w:tcPr>
          <w:p w14:paraId="601FE1D6" w14:textId="77777777" w:rsidR="008816DE" w:rsidRPr="004F0C2C" w:rsidRDefault="008816DE" w:rsidP="001875FC">
            <w:pPr>
              <w:jc w:val="both"/>
              <w:rPr>
                <w:rFonts w:ascii="Times New Roman" w:hAnsi="Times New Roman" w:cs="Times New Roman"/>
                <w:sz w:val="24"/>
                <w:szCs w:val="24"/>
                <w:lang w:val="id-ID"/>
              </w:rPr>
            </w:pPr>
          </w:p>
        </w:tc>
        <w:tc>
          <w:tcPr>
            <w:tcW w:w="683" w:type="dxa"/>
          </w:tcPr>
          <w:p w14:paraId="4227B29F" w14:textId="77777777" w:rsidR="008816DE" w:rsidRPr="004F0C2C" w:rsidRDefault="008816DE" w:rsidP="001875FC">
            <w:pPr>
              <w:jc w:val="both"/>
              <w:rPr>
                <w:rFonts w:ascii="Times New Roman" w:hAnsi="Times New Roman" w:cs="Times New Roman"/>
                <w:sz w:val="24"/>
                <w:szCs w:val="24"/>
                <w:lang w:val="id-ID"/>
              </w:rPr>
            </w:pPr>
          </w:p>
        </w:tc>
        <w:tc>
          <w:tcPr>
            <w:tcW w:w="700" w:type="dxa"/>
          </w:tcPr>
          <w:p w14:paraId="07FC5C7A"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3A71D607" w14:textId="77777777" w:rsidTr="001875FC">
        <w:tc>
          <w:tcPr>
            <w:tcW w:w="576" w:type="dxa"/>
            <w:tcBorders>
              <w:bottom w:val="single" w:sz="4" w:space="0" w:color="auto"/>
            </w:tcBorders>
          </w:tcPr>
          <w:p w14:paraId="4568E9AE" w14:textId="77777777" w:rsidR="008816DE" w:rsidRDefault="008816DE" w:rsidP="001875FC">
            <w:pPr>
              <w:jc w:val="both"/>
              <w:rPr>
                <w:rFonts w:ascii="Times New Roman" w:hAnsi="Times New Roman" w:cs="Times New Roman"/>
                <w:sz w:val="24"/>
                <w:szCs w:val="24"/>
              </w:rPr>
            </w:pPr>
            <w:r>
              <w:rPr>
                <w:rFonts w:ascii="Times New Roman" w:hAnsi="Times New Roman" w:cs="Times New Roman"/>
                <w:sz w:val="24"/>
                <w:szCs w:val="24"/>
              </w:rPr>
              <w:t>14</w:t>
            </w:r>
          </w:p>
        </w:tc>
        <w:tc>
          <w:tcPr>
            <w:tcW w:w="3835" w:type="dxa"/>
            <w:tcBorders>
              <w:bottom w:val="single" w:sz="4" w:space="0" w:color="auto"/>
            </w:tcBorders>
          </w:tcPr>
          <w:p w14:paraId="64D99EF0"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Pelaksanaan kegiatan telah dikontrol dengan ukuran atau indikator kinerja yang jelas untuk menilai tingkat keberhasilan suatu program/kegiatan/ proyek</w:t>
            </w:r>
          </w:p>
        </w:tc>
        <w:tc>
          <w:tcPr>
            <w:tcW w:w="679" w:type="dxa"/>
            <w:tcBorders>
              <w:bottom w:val="single" w:sz="4" w:space="0" w:color="auto"/>
            </w:tcBorders>
          </w:tcPr>
          <w:p w14:paraId="0BB33827" w14:textId="77777777" w:rsidR="008816DE" w:rsidRPr="004F0C2C" w:rsidRDefault="008816DE" w:rsidP="001875FC">
            <w:pPr>
              <w:jc w:val="both"/>
              <w:rPr>
                <w:rFonts w:ascii="Times New Roman" w:hAnsi="Times New Roman" w:cs="Times New Roman"/>
                <w:sz w:val="24"/>
                <w:szCs w:val="24"/>
                <w:lang w:val="id-ID"/>
              </w:rPr>
            </w:pPr>
          </w:p>
        </w:tc>
        <w:tc>
          <w:tcPr>
            <w:tcW w:w="662" w:type="dxa"/>
            <w:tcBorders>
              <w:bottom w:val="single" w:sz="4" w:space="0" w:color="auto"/>
            </w:tcBorders>
          </w:tcPr>
          <w:p w14:paraId="757DF746" w14:textId="77777777" w:rsidR="008816DE" w:rsidRPr="004F0C2C" w:rsidRDefault="008816DE" w:rsidP="001875FC">
            <w:pPr>
              <w:jc w:val="both"/>
              <w:rPr>
                <w:rFonts w:ascii="Times New Roman" w:hAnsi="Times New Roman" w:cs="Times New Roman"/>
                <w:sz w:val="24"/>
                <w:szCs w:val="24"/>
                <w:lang w:val="id-ID"/>
              </w:rPr>
            </w:pPr>
          </w:p>
        </w:tc>
        <w:tc>
          <w:tcPr>
            <w:tcW w:w="684" w:type="dxa"/>
            <w:tcBorders>
              <w:bottom w:val="single" w:sz="4" w:space="0" w:color="auto"/>
            </w:tcBorders>
          </w:tcPr>
          <w:p w14:paraId="7C8420BA"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bottom w:val="single" w:sz="4" w:space="0" w:color="auto"/>
            </w:tcBorders>
          </w:tcPr>
          <w:p w14:paraId="73E879C7"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bottom w:val="single" w:sz="4" w:space="0" w:color="auto"/>
            </w:tcBorders>
          </w:tcPr>
          <w:p w14:paraId="3894AB06" w14:textId="77777777" w:rsidR="008816DE" w:rsidRPr="004F0C2C" w:rsidRDefault="008816DE" w:rsidP="001875FC">
            <w:pPr>
              <w:jc w:val="both"/>
              <w:rPr>
                <w:rFonts w:ascii="Times New Roman" w:hAnsi="Times New Roman" w:cs="Times New Roman"/>
                <w:sz w:val="24"/>
                <w:szCs w:val="24"/>
                <w:lang w:val="id-ID"/>
              </w:rPr>
            </w:pPr>
          </w:p>
        </w:tc>
      </w:tr>
    </w:tbl>
    <w:p w14:paraId="3C2CA402" w14:textId="77777777" w:rsidR="008816DE" w:rsidRPr="009E688D" w:rsidRDefault="008816DE" w:rsidP="008816DE">
      <w:pPr>
        <w:spacing w:line="240" w:lineRule="auto"/>
        <w:jc w:val="both"/>
        <w:rPr>
          <w:rFonts w:ascii="Times New Roman" w:hAnsi="Times New Roman" w:cs="Times New Roman"/>
          <w:sz w:val="24"/>
          <w:szCs w:val="24"/>
        </w:rPr>
      </w:pPr>
    </w:p>
    <w:p w14:paraId="179CB5EC" w14:textId="77777777" w:rsidR="008816DE" w:rsidRPr="004F0C2C" w:rsidRDefault="008816DE" w:rsidP="008816DE">
      <w:pPr>
        <w:spacing w:line="240" w:lineRule="auto"/>
        <w:jc w:val="both"/>
        <w:rPr>
          <w:rFonts w:ascii="Times New Roman" w:hAnsi="Times New Roman" w:cs="Times New Roman"/>
          <w:b/>
          <w:sz w:val="24"/>
          <w:szCs w:val="24"/>
        </w:rPr>
      </w:pPr>
      <w:r w:rsidRPr="004F0C2C">
        <w:rPr>
          <w:rFonts w:ascii="Times New Roman" w:hAnsi="Times New Roman" w:cs="Times New Roman"/>
          <w:b/>
          <w:sz w:val="24"/>
          <w:szCs w:val="24"/>
          <w:lang w:val="id-ID"/>
        </w:rPr>
        <w:t>AKSESIBILITAS LAPORAN KEUANGAN DAERAH</w:t>
      </w:r>
      <w:r w:rsidRPr="004F0C2C">
        <w:rPr>
          <w:rFonts w:ascii="Times New Roman" w:hAnsi="Times New Roman" w:cs="Times New Roman"/>
          <w:b/>
          <w:sz w:val="24"/>
          <w:szCs w:val="24"/>
        </w:rPr>
        <w:t xml:space="preserve"> (X5) </w:t>
      </w:r>
    </w:p>
    <w:tbl>
      <w:tblPr>
        <w:tblStyle w:val="TableGrid"/>
        <w:tblW w:w="0" w:type="auto"/>
        <w:tblInd w:w="108" w:type="dxa"/>
        <w:tblLook w:val="04A0" w:firstRow="1" w:lastRow="0" w:firstColumn="1" w:lastColumn="0" w:noHBand="0" w:noVBand="1"/>
      </w:tblPr>
      <w:tblGrid>
        <w:gridCol w:w="577"/>
        <w:gridCol w:w="3839"/>
        <w:gridCol w:w="678"/>
        <w:gridCol w:w="660"/>
        <w:gridCol w:w="683"/>
        <w:gridCol w:w="682"/>
        <w:gridCol w:w="700"/>
      </w:tblGrid>
      <w:tr w:rsidR="008816DE" w:rsidRPr="004F0C2C" w14:paraId="10C709A5" w14:textId="77777777" w:rsidTr="001875FC">
        <w:tc>
          <w:tcPr>
            <w:tcW w:w="577" w:type="dxa"/>
            <w:tcBorders>
              <w:bottom w:val="single" w:sz="4" w:space="0" w:color="auto"/>
            </w:tcBorders>
          </w:tcPr>
          <w:p w14:paraId="71FBE65D"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NO</w:t>
            </w:r>
          </w:p>
        </w:tc>
        <w:tc>
          <w:tcPr>
            <w:tcW w:w="3839" w:type="dxa"/>
            <w:tcBorders>
              <w:bottom w:val="single" w:sz="4" w:space="0" w:color="auto"/>
            </w:tcBorders>
          </w:tcPr>
          <w:p w14:paraId="67C17080"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PERNYATAAN</w:t>
            </w:r>
          </w:p>
        </w:tc>
        <w:tc>
          <w:tcPr>
            <w:tcW w:w="678" w:type="dxa"/>
            <w:tcBorders>
              <w:bottom w:val="single" w:sz="4" w:space="0" w:color="auto"/>
            </w:tcBorders>
          </w:tcPr>
          <w:p w14:paraId="0305BBF1"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SS</w:t>
            </w:r>
          </w:p>
        </w:tc>
        <w:tc>
          <w:tcPr>
            <w:tcW w:w="660" w:type="dxa"/>
            <w:tcBorders>
              <w:bottom w:val="single" w:sz="4" w:space="0" w:color="auto"/>
            </w:tcBorders>
          </w:tcPr>
          <w:p w14:paraId="0E07AD13"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S</w:t>
            </w:r>
          </w:p>
        </w:tc>
        <w:tc>
          <w:tcPr>
            <w:tcW w:w="683" w:type="dxa"/>
            <w:tcBorders>
              <w:bottom w:val="single" w:sz="4" w:space="0" w:color="auto"/>
            </w:tcBorders>
          </w:tcPr>
          <w:p w14:paraId="57875EEF"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CS</w:t>
            </w:r>
          </w:p>
        </w:tc>
        <w:tc>
          <w:tcPr>
            <w:tcW w:w="682" w:type="dxa"/>
            <w:tcBorders>
              <w:bottom w:val="single" w:sz="4" w:space="0" w:color="auto"/>
            </w:tcBorders>
          </w:tcPr>
          <w:p w14:paraId="7F51EE08"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TS</w:t>
            </w:r>
          </w:p>
        </w:tc>
        <w:tc>
          <w:tcPr>
            <w:tcW w:w="700" w:type="dxa"/>
            <w:tcBorders>
              <w:bottom w:val="single" w:sz="4" w:space="0" w:color="auto"/>
            </w:tcBorders>
          </w:tcPr>
          <w:p w14:paraId="0525A8BD" w14:textId="77777777" w:rsidR="008816DE" w:rsidRPr="004F0C2C" w:rsidRDefault="008816DE" w:rsidP="001875FC">
            <w:pPr>
              <w:jc w:val="center"/>
              <w:rPr>
                <w:rFonts w:ascii="Times New Roman" w:hAnsi="Times New Roman" w:cs="Times New Roman"/>
                <w:b/>
                <w:sz w:val="24"/>
                <w:szCs w:val="24"/>
                <w:lang w:val="id-ID"/>
              </w:rPr>
            </w:pPr>
            <w:r w:rsidRPr="004F0C2C">
              <w:rPr>
                <w:rFonts w:ascii="Times New Roman" w:hAnsi="Times New Roman" w:cs="Times New Roman"/>
                <w:b/>
                <w:sz w:val="24"/>
                <w:szCs w:val="24"/>
                <w:lang w:val="id-ID"/>
              </w:rPr>
              <w:t>STS</w:t>
            </w:r>
          </w:p>
        </w:tc>
      </w:tr>
      <w:tr w:rsidR="008816DE" w:rsidRPr="004F0C2C" w14:paraId="3D1A287F" w14:textId="77777777" w:rsidTr="001875FC">
        <w:tc>
          <w:tcPr>
            <w:tcW w:w="577" w:type="dxa"/>
            <w:tcBorders>
              <w:right w:val="nil"/>
            </w:tcBorders>
          </w:tcPr>
          <w:p w14:paraId="3EC9AE26" w14:textId="77777777" w:rsidR="008816DE" w:rsidRPr="004F0C2C" w:rsidRDefault="008816DE" w:rsidP="001875FC">
            <w:pPr>
              <w:jc w:val="both"/>
              <w:rPr>
                <w:rFonts w:ascii="Times New Roman" w:hAnsi="Times New Roman" w:cs="Times New Roman"/>
                <w:b/>
                <w:sz w:val="24"/>
                <w:szCs w:val="24"/>
                <w:lang w:val="id-ID"/>
              </w:rPr>
            </w:pPr>
          </w:p>
        </w:tc>
        <w:tc>
          <w:tcPr>
            <w:tcW w:w="3839" w:type="dxa"/>
            <w:tcBorders>
              <w:left w:val="nil"/>
              <w:right w:val="nil"/>
            </w:tcBorders>
          </w:tcPr>
          <w:p w14:paraId="5A2AABEA" w14:textId="77777777" w:rsidR="008816DE" w:rsidRPr="004F0C2C" w:rsidRDefault="008816DE" w:rsidP="001875FC">
            <w:pPr>
              <w:jc w:val="both"/>
              <w:rPr>
                <w:rFonts w:ascii="Times New Roman" w:hAnsi="Times New Roman" w:cs="Times New Roman"/>
                <w:b/>
                <w:sz w:val="24"/>
                <w:szCs w:val="24"/>
              </w:rPr>
            </w:pPr>
            <w:r w:rsidRPr="004F0C2C">
              <w:rPr>
                <w:rFonts w:ascii="Times New Roman" w:hAnsi="Times New Roman" w:cs="Times New Roman"/>
                <w:b/>
                <w:sz w:val="24"/>
                <w:szCs w:val="24"/>
              </w:rPr>
              <w:t>KETERBUKAAN</w:t>
            </w:r>
          </w:p>
        </w:tc>
        <w:tc>
          <w:tcPr>
            <w:tcW w:w="678" w:type="dxa"/>
            <w:tcBorders>
              <w:left w:val="nil"/>
              <w:right w:val="nil"/>
            </w:tcBorders>
          </w:tcPr>
          <w:p w14:paraId="32120E1E" w14:textId="77777777" w:rsidR="008816DE" w:rsidRPr="004F0C2C" w:rsidRDefault="008816DE" w:rsidP="001875FC">
            <w:pPr>
              <w:jc w:val="both"/>
              <w:rPr>
                <w:rFonts w:ascii="Times New Roman" w:hAnsi="Times New Roman" w:cs="Times New Roman"/>
                <w:b/>
                <w:sz w:val="24"/>
                <w:szCs w:val="24"/>
                <w:lang w:val="id-ID"/>
              </w:rPr>
            </w:pPr>
          </w:p>
        </w:tc>
        <w:tc>
          <w:tcPr>
            <w:tcW w:w="660" w:type="dxa"/>
            <w:tcBorders>
              <w:left w:val="nil"/>
              <w:right w:val="nil"/>
            </w:tcBorders>
          </w:tcPr>
          <w:p w14:paraId="79B47421" w14:textId="77777777" w:rsidR="008816DE" w:rsidRPr="004F0C2C" w:rsidRDefault="008816DE" w:rsidP="001875FC">
            <w:pPr>
              <w:jc w:val="both"/>
              <w:rPr>
                <w:rFonts w:ascii="Times New Roman" w:hAnsi="Times New Roman" w:cs="Times New Roman"/>
                <w:b/>
                <w:sz w:val="24"/>
                <w:szCs w:val="24"/>
                <w:lang w:val="id-ID"/>
              </w:rPr>
            </w:pPr>
          </w:p>
        </w:tc>
        <w:tc>
          <w:tcPr>
            <w:tcW w:w="683" w:type="dxa"/>
            <w:tcBorders>
              <w:left w:val="nil"/>
              <w:right w:val="nil"/>
            </w:tcBorders>
          </w:tcPr>
          <w:p w14:paraId="1AD81106" w14:textId="77777777" w:rsidR="008816DE" w:rsidRPr="004F0C2C" w:rsidRDefault="008816DE" w:rsidP="001875FC">
            <w:pPr>
              <w:jc w:val="both"/>
              <w:rPr>
                <w:rFonts w:ascii="Times New Roman" w:hAnsi="Times New Roman" w:cs="Times New Roman"/>
                <w:b/>
                <w:sz w:val="24"/>
                <w:szCs w:val="24"/>
                <w:lang w:val="id-ID"/>
              </w:rPr>
            </w:pPr>
          </w:p>
        </w:tc>
        <w:tc>
          <w:tcPr>
            <w:tcW w:w="682" w:type="dxa"/>
            <w:tcBorders>
              <w:left w:val="nil"/>
              <w:right w:val="nil"/>
            </w:tcBorders>
          </w:tcPr>
          <w:p w14:paraId="6E11D08B" w14:textId="77777777" w:rsidR="008816DE" w:rsidRPr="004F0C2C" w:rsidRDefault="008816DE" w:rsidP="001875FC">
            <w:pPr>
              <w:jc w:val="both"/>
              <w:rPr>
                <w:rFonts w:ascii="Times New Roman" w:hAnsi="Times New Roman" w:cs="Times New Roman"/>
                <w:b/>
                <w:sz w:val="24"/>
                <w:szCs w:val="24"/>
                <w:lang w:val="id-ID"/>
              </w:rPr>
            </w:pPr>
          </w:p>
        </w:tc>
        <w:tc>
          <w:tcPr>
            <w:tcW w:w="700" w:type="dxa"/>
            <w:tcBorders>
              <w:left w:val="nil"/>
            </w:tcBorders>
          </w:tcPr>
          <w:p w14:paraId="3C7A5BA2" w14:textId="77777777" w:rsidR="008816DE" w:rsidRPr="004F0C2C" w:rsidRDefault="008816DE" w:rsidP="001875FC">
            <w:pPr>
              <w:jc w:val="both"/>
              <w:rPr>
                <w:rFonts w:ascii="Times New Roman" w:hAnsi="Times New Roman" w:cs="Times New Roman"/>
                <w:b/>
                <w:sz w:val="24"/>
                <w:szCs w:val="24"/>
                <w:lang w:val="id-ID"/>
              </w:rPr>
            </w:pPr>
          </w:p>
        </w:tc>
      </w:tr>
      <w:tr w:rsidR="008816DE" w:rsidRPr="004F0C2C" w14:paraId="30FFC1EF" w14:textId="77777777" w:rsidTr="001875FC">
        <w:tc>
          <w:tcPr>
            <w:tcW w:w="577" w:type="dxa"/>
          </w:tcPr>
          <w:p w14:paraId="2F907764"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1</w:t>
            </w:r>
          </w:p>
        </w:tc>
        <w:tc>
          <w:tcPr>
            <w:tcW w:w="3839" w:type="dxa"/>
          </w:tcPr>
          <w:p w14:paraId="5440F658"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Laporan keuangan daerah dipublikasikan secara terbuka melalui med</w:t>
            </w:r>
            <w:r w:rsidRPr="004F0C2C">
              <w:rPr>
                <w:rFonts w:ascii="Times New Roman" w:hAnsi="Times New Roman" w:cs="Times New Roman"/>
                <w:sz w:val="24"/>
                <w:szCs w:val="24"/>
              </w:rPr>
              <w:t>i</w:t>
            </w:r>
            <w:r w:rsidRPr="004F0C2C">
              <w:rPr>
                <w:rFonts w:ascii="Times New Roman" w:hAnsi="Times New Roman" w:cs="Times New Roman"/>
                <w:sz w:val="24"/>
                <w:szCs w:val="24"/>
                <w:lang w:val="id-ID"/>
              </w:rPr>
              <w:t>a massa</w:t>
            </w:r>
          </w:p>
        </w:tc>
        <w:tc>
          <w:tcPr>
            <w:tcW w:w="678" w:type="dxa"/>
          </w:tcPr>
          <w:p w14:paraId="5B375E97" w14:textId="77777777" w:rsidR="008816DE" w:rsidRPr="004F0C2C" w:rsidRDefault="008816DE" w:rsidP="001875FC">
            <w:pPr>
              <w:jc w:val="both"/>
              <w:rPr>
                <w:rFonts w:ascii="Times New Roman" w:hAnsi="Times New Roman" w:cs="Times New Roman"/>
                <w:sz w:val="24"/>
                <w:szCs w:val="24"/>
                <w:lang w:val="id-ID"/>
              </w:rPr>
            </w:pPr>
          </w:p>
        </w:tc>
        <w:tc>
          <w:tcPr>
            <w:tcW w:w="660" w:type="dxa"/>
          </w:tcPr>
          <w:p w14:paraId="7634B1C6" w14:textId="77777777" w:rsidR="008816DE" w:rsidRPr="004F0C2C" w:rsidRDefault="008816DE" w:rsidP="001875FC">
            <w:pPr>
              <w:jc w:val="both"/>
              <w:rPr>
                <w:rFonts w:ascii="Times New Roman" w:hAnsi="Times New Roman" w:cs="Times New Roman"/>
                <w:sz w:val="24"/>
                <w:szCs w:val="24"/>
                <w:lang w:val="id-ID"/>
              </w:rPr>
            </w:pPr>
          </w:p>
        </w:tc>
        <w:tc>
          <w:tcPr>
            <w:tcW w:w="683" w:type="dxa"/>
          </w:tcPr>
          <w:p w14:paraId="5E9500D9" w14:textId="77777777" w:rsidR="008816DE" w:rsidRPr="004F0C2C" w:rsidRDefault="008816DE" w:rsidP="001875FC">
            <w:pPr>
              <w:jc w:val="both"/>
              <w:rPr>
                <w:rFonts w:ascii="Times New Roman" w:hAnsi="Times New Roman" w:cs="Times New Roman"/>
                <w:sz w:val="24"/>
                <w:szCs w:val="24"/>
                <w:lang w:val="id-ID"/>
              </w:rPr>
            </w:pPr>
          </w:p>
        </w:tc>
        <w:tc>
          <w:tcPr>
            <w:tcW w:w="682" w:type="dxa"/>
          </w:tcPr>
          <w:p w14:paraId="154E71DB" w14:textId="77777777" w:rsidR="008816DE" w:rsidRPr="004F0C2C" w:rsidRDefault="008816DE" w:rsidP="001875FC">
            <w:pPr>
              <w:jc w:val="both"/>
              <w:rPr>
                <w:rFonts w:ascii="Times New Roman" w:hAnsi="Times New Roman" w:cs="Times New Roman"/>
                <w:sz w:val="24"/>
                <w:szCs w:val="24"/>
                <w:lang w:val="id-ID"/>
              </w:rPr>
            </w:pPr>
          </w:p>
        </w:tc>
        <w:tc>
          <w:tcPr>
            <w:tcW w:w="700" w:type="dxa"/>
          </w:tcPr>
          <w:p w14:paraId="7D729D0C"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301B3974" w14:textId="77777777" w:rsidTr="001875FC">
        <w:tc>
          <w:tcPr>
            <w:tcW w:w="577" w:type="dxa"/>
            <w:tcBorders>
              <w:bottom w:val="single" w:sz="4" w:space="0" w:color="auto"/>
            </w:tcBorders>
          </w:tcPr>
          <w:p w14:paraId="5EBFA8F1"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2</w:t>
            </w:r>
          </w:p>
        </w:tc>
        <w:tc>
          <w:tcPr>
            <w:tcW w:w="3839" w:type="dxa"/>
            <w:tcBorders>
              <w:bottom w:val="single" w:sz="4" w:space="0" w:color="auto"/>
            </w:tcBorders>
          </w:tcPr>
          <w:p w14:paraId="79C10B73"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rPr>
              <w:t>Sistem informasi keuangan yang diterapkan dapat menyajikan informasi sesuai dengan kebutuhan</w:t>
            </w:r>
          </w:p>
        </w:tc>
        <w:tc>
          <w:tcPr>
            <w:tcW w:w="678" w:type="dxa"/>
            <w:tcBorders>
              <w:bottom w:val="single" w:sz="4" w:space="0" w:color="auto"/>
            </w:tcBorders>
          </w:tcPr>
          <w:p w14:paraId="7DE13C2D" w14:textId="77777777" w:rsidR="008816DE" w:rsidRPr="004F0C2C" w:rsidRDefault="008816DE" w:rsidP="001875FC">
            <w:pPr>
              <w:jc w:val="both"/>
              <w:rPr>
                <w:rFonts w:ascii="Times New Roman" w:hAnsi="Times New Roman" w:cs="Times New Roman"/>
                <w:sz w:val="24"/>
                <w:szCs w:val="24"/>
                <w:lang w:val="id-ID"/>
              </w:rPr>
            </w:pPr>
          </w:p>
        </w:tc>
        <w:tc>
          <w:tcPr>
            <w:tcW w:w="660" w:type="dxa"/>
            <w:tcBorders>
              <w:bottom w:val="single" w:sz="4" w:space="0" w:color="auto"/>
            </w:tcBorders>
          </w:tcPr>
          <w:p w14:paraId="44CE7EDC"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bottom w:val="single" w:sz="4" w:space="0" w:color="auto"/>
            </w:tcBorders>
          </w:tcPr>
          <w:p w14:paraId="40E5A925" w14:textId="77777777" w:rsidR="008816DE" w:rsidRPr="004F0C2C" w:rsidRDefault="008816DE" w:rsidP="001875FC">
            <w:pPr>
              <w:jc w:val="both"/>
              <w:rPr>
                <w:rFonts w:ascii="Times New Roman" w:hAnsi="Times New Roman" w:cs="Times New Roman"/>
                <w:sz w:val="24"/>
                <w:szCs w:val="24"/>
                <w:lang w:val="id-ID"/>
              </w:rPr>
            </w:pPr>
          </w:p>
        </w:tc>
        <w:tc>
          <w:tcPr>
            <w:tcW w:w="682" w:type="dxa"/>
            <w:tcBorders>
              <w:bottom w:val="single" w:sz="4" w:space="0" w:color="auto"/>
            </w:tcBorders>
          </w:tcPr>
          <w:p w14:paraId="4596C782"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bottom w:val="single" w:sz="4" w:space="0" w:color="auto"/>
            </w:tcBorders>
          </w:tcPr>
          <w:p w14:paraId="4470A29D"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71D2BD36" w14:textId="77777777" w:rsidTr="001875FC">
        <w:tc>
          <w:tcPr>
            <w:tcW w:w="577" w:type="dxa"/>
            <w:tcBorders>
              <w:right w:val="nil"/>
            </w:tcBorders>
          </w:tcPr>
          <w:p w14:paraId="1F77D782" w14:textId="77777777" w:rsidR="008816DE" w:rsidRPr="004F0C2C" w:rsidRDefault="008816DE" w:rsidP="001875FC">
            <w:pPr>
              <w:jc w:val="both"/>
              <w:rPr>
                <w:rFonts w:ascii="Times New Roman" w:hAnsi="Times New Roman" w:cs="Times New Roman"/>
                <w:sz w:val="24"/>
                <w:szCs w:val="24"/>
              </w:rPr>
            </w:pPr>
          </w:p>
        </w:tc>
        <w:tc>
          <w:tcPr>
            <w:tcW w:w="3839" w:type="dxa"/>
            <w:tcBorders>
              <w:left w:val="nil"/>
              <w:right w:val="nil"/>
            </w:tcBorders>
          </w:tcPr>
          <w:p w14:paraId="53934AD3" w14:textId="77777777" w:rsidR="008816DE" w:rsidRPr="004F0C2C" w:rsidRDefault="008816DE" w:rsidP="001875FC">
            <w:pPr>
              <w:jc w:val="both"/>
              <w:rPr>
                <w:rFonts w:ascii="Times New Roman" w:hAnsi="Times New Roman" w:cs="Times New Roman"/>
                <w:b/>
                <w:bCs/>
                <w:sz w:val="24"/>
                <w:szCs w:val="24"/>
              </w:rPr>
            </w:pPr>
            <w:r w:rsidRPr="004F0C2C">
              <w:rPr>
                <w:rFonts w:ascii="Times New Roman" w:hAnsi="Times New Roman" w:cs="Times New Roman"/>
                <w:b/>
                <w:bCs/>
                <w:sz w:val="24"/>
                <w:szCs w:val="24"/>
              </w:rPr>
              <w:t>KEMUDAHAN</w:t>
            </w:r>
          </w:p>
        </w:tc>
        <w:tc>
          <w:tcPr>
            <w:tcW w:w="678" w:type="dxa"/>
            <w:tcBorders>
              <w:left w:val="nil"/>
              <w:right w:val="nil"/>
            </w:tcBorders>
          </w:tcPr>
          <w:p w14:paraId="54AA6E1F" w14:textId="77777777" w:rsidR="008816DE" w:rsidRPr="004F0C2C" w:rsidRDefault="008816DE" w:rsidP="001875FC">
            <w:pPr>
              <w:jc w:val="both"/>
              <w:rPr>
                <w:rFonts w:ascii="Times New Roman" w:hAnsi="Times New Roman" w:cs="Times New Roman"/>
                <w:sz w:val="24"/>
                <w:szCs w:val="24"/>
                <w:lang w:val="id-ID"/>
              </w:rPr>
            </w:pPr>
          </w:p>
        </w:tc>
        <w:tc>
          <w:tcPr>
            <w:tcW w:w="660" w:type="dxa"/>
            <w:tcBorders>
              <w:left w:val="nil"/>
              <w:right w:val="nil"/>
            </w:tcBorders>
          </w:tcPr>
          <w:p w14:paraId="294F8390"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left w:val="nil"/>
              <w:right w:val="nil"/>
            </w:tcBorders>
          </w:tcPr>
          <w:p w14:paraId="6A76FF28" w14:textId="77777777" w:rsidR="008816DE" w:rsidRPr="004F0C2C" w:rsidRDefault="008816DE" w:rsidP="001875FC">
            <w:pPr>
              <w:jc w:val="both"/>
              <w:rPr>
                <w:rFonts w:ascii="Times New Roman" w:hAnsi="Times New Roman" w:cs="Times New Roman"/>
                <w:sz w:val="24"/>
                <w:szCs w:val="24"/>
                <w:lang w:val="id-ID"/>
              </w:rPr>
            </w:pPr>
          </w:p>
        </w:tc>
        <w:tc>
          <w:tcPr>
            <w:tcW w:w="682" w:type="dxa"/>
            <w:tcBorders>
              <w:left w:val="nil"/>
              <w:right w:val="nil"/>
            </w:tcBorders>
          </w:tcPr>
          <w:p w14:paraId="7227852F"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left w:val="nil"/>
            </w:tcBorders>
          </w:tcPr>
          <w:p w14:paraId="712D4C3D"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7E90ECE9" w14:textId="77777777" w:rsidTr="001875FC">
        <w:tc>
          <w:tcPr>
            <w:tcW w:w="577" w:type="dxa"/>
          </w:tcPr>
          <w:p w14:paraId="3CB1C6F7"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3</w:t>
            </w:r>
          </w:p>
        </w:tc>
        <w:tc>
          <w:tcPr>
            <w:tcW w:w="3839" w:type="dxa"/>
          </w:tcPr>
          <w:p w14:paraId="0B2ABF6F"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lang w:val="id-ID"/>
              </w:rPr>
              <w:t xml:space="preserve">Para pengguna laporan keuangan daerah dapat dengan mudah </w:t>
            </w:r>
            <w:r w:rsidRPr="004F0C2C">
              <w:rPr>
                <w:rFonts w:ascii="Times New Roman" w:hAnsi="Times New Roman" w:cs="Times New Roman"/>
                <w:sz w:val="24"/>
                <w:szCs w:val="24"/>
                <w:lang w:val="id-ID"/>
              </w:rPr>
              <w:lastRenderedPageBreak/>
              <w:t>memperoleh informasi tentang laporan keuangan daerah</w:t>
            </w:r>
          </w:p>
        </w:tc>
        <w:tc>
          <w:tcPr>
            <w:tcW w:w="678" w:type="dxa"/>
          </w:tcPr>
          <w:p w14:paraId="01FEC6AA" w14:textId="77777777" w:rsidR="008816DE" w:rsidRPr="004F0C2C" w:rsidRDefault="008816DE" w:rsidP="001875FC">
            <w:pPr>
              <w:jc w:val="both"/>
              <w:rPr>
                <w:rFonts w:ascii="Times New Roman" w:hAnsi="Times New Roman" w:cs="Times New Roman"/>
                <w:sz w:val="24"/>
                <w:szCs w:val="24"/>
                <w:lang w:val="id-ID"/>
              </w:rPr>
            </w:pPr>
          </w:p>
        </w:tc>
        <w:tc>
          <w:tcPr>
            <w:tcW w:w="660" w:type="dxa"/>
          </w:tcPr>
          <w:p w14:paraId="26182A39" w14:textId="77777777" w:rsidR="008816DE" w:rsidRPr="004F0C2C" w:rsidRDefault="008816DE" w:rsidP="001875FC">
            <w:pPr>
              <w:jc w:val="both"/>
              <w:rPr>
                <w:rFonts w:ascii="Times New Roman" w:hAnsi="Times New Roman" w:cs="Times New Roman"/>
                <w:sz w:val="24"/>
                <w:szCs w:val="24"/>
                <w:lang w:val="id-ID"/>
              </w:rPr>
            </w:pPr>
          </w:p>
        </w:tc>
        <w:tc>
          <w:tcPr>
            <w:tcW w:w="683" w:type="dxa"/>
          </w:tcPr>
          <w:p w14:paraId="0818849C" w14:textId="77777777" w:rsidR="008816DE" w:rsidRPr="004F0C2C" w:rsidRDefault="008816DE" w:rsidP="001875FC">
            <w:pPr>
              <w:jc w:val="both"/>
              <w:rPr>
                <w:rFonts w:ascii="Times New Roman" w:hAnsi="Times New Roman" w:cs="Times New Roman"/>
                <w:sz w:val="24"/>
                <w:szCs w:val="24"/>
                <w:lang w:val="id-ID"/>
              </w:rPr>
            </w:pPr>
          </w:p>
        </w:tc>
        <w:tc>
          <w:tcPr>
            <w:tcW w:w="682" w:type="dxa"/>
          </w:tcPr>
          <w:p w14:paraId="2FA40C1F" w14:textId="77777777" w:rsidR="008816DE" w:rsidRPr="004F0C2C" w:rsidRDefault="008816DE" w:rsidP="001875FC">
            <w:pPr>
              <w:jc w:val="both"/>
              <w:rPr>
                <w:rFonts w:ascii="Times New Roman" w:hAnsi="Times New Roman" w:cs="Times New Roman"/>
                <w:sz w:val="24"/>
                <w:szCs w:val="24"/>
                <w:lang w:val="id-ID"/>
              </w:rPr>
            </w:pPr>
          </w:p>
        </w:tc>
        <w:tc>
          <w:tcPr>
            <w:tcW w:w="700" w:type="dxa"/>
          </w:tcPr>
          <w:p w14:paraId="4371C49F"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33ECE1E7" w14:textId="77777777" w:rsidTr="001875FC">
        <w:tc>
          <w:tcPr>
            <w:tcW w:w="577" w:type="dxa"/>
            <w:tcBorders>
              <w:bottom w:val="single" w:sz="4" w:space="0" w:color="auto"/>
            </w:tcBorders>
          </w:tcPr>
          <w:p w14:paraId="18DDAF17"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4</w:t>
            </w:r>
          </w:p>
        </w:tc>
        <w:tc>
          <w:tcPr>
            <w:tcW w:w="3839" w:type="dxa"/>
            <w:tcBorders>
              <w:bottom w:val="single" w:sz="4" w:space="0" w:color="auto"/>
            </w:tcBorders>
          </w:tcPr>
          <w:p w14:paraId="0B92D65B" w14:textId="77777777" w:rsidR="008816DE" w:rsidRPr="004F0C2C" w:rsidRDefault="008816DE" w:rsidP="001875FC">
            <w:pPr>
              <w:jc w:val="both"/>
              <w:rPr>
                <w:rFonts w:ascii="Times New Roman" w:hAnsi="Times New Roman" w:cs="Times New Roman"/>
                <w:sz w:val="24"/>
                <w:szCs w:val="24"/>
                <w:lang w:val="id-ID"/>
              </w:rPr>
            </w:pPr>
            <w:r w:rsidRPr="004F0C2C">
              <w:rPr>
                <w:rFonts w:ascii="Times New Roman" w:hAnsi="Times New Roman" w:cs="Times New Roman"/>
                <w:sz w:val="24"/>
                <w:szCs w:val="24"/>
              </w:rPr>
              <w:t>informasi laporan keuangan memberikan informasi secara lengkap yang berguna untuk pengambilan keputusan</w:t>
            </w:r>
          </w:p>
        </w:tc>
        <w:tc>
          <w:tcPr>
            <w:tcW w:w="678" w:type="dxa"/>
            <w:tcBorders>
              <w:bottom w:val="single" w:sz="4" w:space="0" w:color="auto"/>
            </w:tcBorders>
          </w:tcPr>
          <w:p w14:paraId="1B362219" w14:textId="77777777" w:rsidR="008816DE" w:rsidRPr="004F0C2C" w:rsidRDefault="008816DE" w:rsidP="001875FC">
            <w:pPr>
              <w:jc w:val="both"/>
              <w:rPr>
                <w:rFonts w:ascii="Times New Roman" w:hAnsi="Times New Roman" w:cs="Times New Roman"/>
                <w:sz w:val="24"/>
                <w:szCs w:val="24"/>
                <w:lang w:val="id-ID"/>
              </w:rPr>
            </w:pPr>
          </w:p>
        </w:tc>
        <w:tc>
          <w:tcPr>
            <w:tcW w:w="660" w:type="dxa"/>
            <w:tcBorders>
              <w:bottom w:val="single" w:sz="4" w:space="0" w:color="auto"/>
            </w:tcBorders>
          </w:tcPr>
          <w:p w14:paraId="06C6E60A"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bottom w:val="single" w:sz="4" w:space="0" w:color="auto"/>
            </w:tcBorders>
          </w:tcPr>
          <w:p w14:paraId="1773AFA7" w14:textId="77777777" w:rsidR="008816DE" w:rsidRPr="004F0C2C" w:rsidRDefault="008816DE" w:rsidP="001875FC">
            <w:pPr>
              <w:jc w:val="both"/>
              <w:rPr>
                <w:rFonts w:ascii="Times New Roman" w:hAnsi="Times New Roman" w:cs="Times New Roman"/>
                <w:sz w:val="24"/>
                <w:szCs w:val="24"/>
                <w:lang w:val="id-ID"/>
              </w:rPr>
            </w:pPr>
          </w:p>
        </w:tc>
        <w:tc>
          <w:tcPr>
            <w:tcW w:w="682" w:type="dxa"/>
            <w:tcBorders>
              <w:bottom w:val="single" w:sz="4" w:space="0" w:color="auto"/>
            </w:tcBorders>
          </w:tcPr>
          <w:p w14:paraId="4C265EFA"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bottom w:val="single" w:sz="4" w:space="0" w:color="auto"/>
            </w:tcBorders>
          </w:tcPr>
          <w:p w14:paraId="77167755"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71577A65" w14:textId="77777777" w:rsidTr="001875FC">
        <w:tc>
          <w:tcPr>
            <w:tcW w:w="577" w:type="dxa"/>
            <w:tcBorders>
              <w:right w:val="nil"/>
            </w:tcBorders>
          </w:tcPr>
          <w:p w14:paraId="21A335A9" w14:textId="77777777" w:rsidR="008816DE" w:rsidRPr="004F0C2C" w:rsidRDefault="008816DE" w:rsidP="001875FC">
            <w:pPr>
              <w:jc w:val="both"/>
              <w:rPr>
                <w:rFonts w:ascii="Times New Roman" w:hAnsi="Times New Roman" w:cs="Times New Roman"/>
                <w:sz w:val="24"/>
                <w:szCs w:val="24"/>
              </w:rPr>
            </w:pPr>
          </w:p>
        </w:tc>
        <w:tc>
          <w:tcPr>
            <w:tcW w:w="3839" w:type="dxa"/>
            <w:tcBorders>
              <w:left w:val="nil"/>
              <w:right w:val="nil"/>
            </w:tcBorders>
          </w:tcPr>
          <w:p w14:paraId="0D4E469A" w14:textId="77777777" w:rsidR="008816DE" w:rsidRPr="004F0C2C" w:rsidRDefault="008816DE" w:rsidP="001875FC">
            <w:pPr>
              <w:jc w:val="both"/>
              <w:rPr>
                <w:rFonts w:ascii="Times New Roman" w:hAnsi="Times New Roman" w:cs="Times New Roman"/>
                <w:b/>
                <w:bCs/>
                <w:i/>
                <w:iCs/>
                <w:sz w:val="24"/>
                <w:szCs w:val="24"/>
                <w:lang w:val="id-ID"/>
              </w:rPr>
            </w:pPr>
            <w:r w:rsidRPr="004F0C2C">
              <w:rPr>
                <w:rFonts w:ascii="Times New Roman" w:eastAsia="Times New Roman" w:hAnsi="Times New Roman" w:cs="Times New Roman"/>
                <w:b/>
                <w:bCs/>
                <w:i/>
                <w:iCs/>
                <w:color w:val="000000"/>
                <w:sz w:val="24"/>
                <w:szCs w:val="24"/>
                <w:lang w:eastAsia="en-ID"/>
              </w:rPr>
              <w:t>ACCESIBLE</w:t>
            </w:r>
          </w:p>
        </w:tc>
        <w:tc>
          <w:tcPr>
            <w:tcW w:w="678" w:type="dxa"/>
            <w:tcBorders>
              <w:left w:val="nil"/>
              <w:right w:val="nil"/>
            </w:tcBorders>
          </w:tcPr>
          <w:p w14:paraId="0EF729E3" w14:textId="77777777" w:rsidR="008816DE" w:rsidRPr="004F0C2C" w:rsidRDefault="008816DE" w:rsidP="001875FC">
            <w:pPr>
              <w:jc w:val="both"/>
              <w:rPr>
                <w:rFonts w:ascii="Times New Roman" w:hAnsi="Times New Roman" w:cs="Times New Roman"/>
                <w:sz w:val="24"/>
                <w:szCs w:val="24"/>
                <w:lang w:val="id-ID"/>
              </w:rPr>
            </w:pPr>
          </w:p>
        </w:tc>
        <w:tc>
          <w:tcPr>
            <w:tcW w:w="660" w:type="dxa"/>
            <w:tcBorders>
              <w:left w:val="nil"/>
              <w:right w:val="nil"/>
            </w:tcBorders>
          </w:tcPr>
          <w:p w14:paraId="3B0E95D3" w14:textId="77777777" w:rsidR="008816DE" w:rsidRPr="004F0C2C" w:rsidRDefault="008816DE" w:rsidP="001875FC">
            <w:pPr>
              <w:jc w:val="both"/>
              <w:rPr>
                <w:rFonts w:ascii="Times New Roman" w:hAnsi="Times New Roman" w:cs="Times New Roman"/>
                <w:sz w:val="24"/>
                <w:szCs w:val="24"/>
                <w:lang w:val="id-ID"/>
              </w:rPr>
            </w:pPr>
          </w:p>
        </w:tc>
        <w:tc>
          <w:tcPr>
            <w:tcW w:w="683" w:type="dxa"/>
            <w:tcBorders>
              <w:left w:val="nil"/>
              <w:right w:val="nil"/>
            </w:tcBorders>
          </w:tcPr>
          <w:p w14:paraId="39968782" w14:textId="77777777" w:rsidR="008816DE" w:rsidRPr="004F0C2C" w:rsidRDefault="008816DE" w:rsidP="001875FC">
            <w:pPr>
              <w:jc w:val="both"/>
              <w:rPr>
                <w:rFonts w:ascii="Times New Roman" w:hAnsi="Times New Roman" w:cs="Times New Roman"/>
                <w:sz w:val="24"/>
                <w:szCs w:val="24"/>
                <w:lang w:val="id-ID"/>
              </w:rPr>
            </w:pPr>
          </w:p>
        </w:tc>
        <w:tc>
          <w:tcPr>
            <w:tcW w:w="682" w:type="dxa"/>
            <w:tcBorders>
              <w:left w:val="nil"/>
              <w:right w:val="nil"/>
            </w:tcBorders>
          </w:tcPr>
          <w:p w14:paraId="5ED9677B" w14:textId="77777777" w:rsidR="008816DE" w:rsidRPr="004F0C2C" w:rsidRDefault="008816DE" w:rsidP="001875FC">
            <w:pPr>
              <w:jc w:val="both"/>
              <w:rPr>
                <w:rFonts w:ascii="Times New Roman" w:hAnsi="Times New Roman" w:cs="Times New Roman"/>
                <w:sz w:val="24"/>
                <w:szCs w:val="24"/>
                <w:lang w:val="id-ID"/>
              </w:rPr>
            </w:pPr>
          </w:p>
        </w:tc>
        <w:tc>
          <w:tcPr>
            <w:tcW w:w="700" w:type="dxa"/>
            <w:tcBorders>
              <w:left w:val="nil"/>
            </w:tcBorders>
          </w:tcPr>
          <w:p w14:paraId="5563D10B"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725067C6" w14:textId="77777777" w:rsidTr="001875FC">
        <w:tc>
          <w:tcPr>
            <w:tcW w:w="577" w:type="dxa"/>
          </w:tcPr>
          <w:p w14:paraId="43FF6802"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5</w:t>
            </w:r>
          </w:p>
        </w:tc>
        <w:tc>
          <w:tcPr>
            <w:tcW w:w="3839" w:type="dxa"/>
          </w:tcPr>
          <w:p w14:paraId="3845DD2F"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 xml:space="preserve">Laporan keuangan dapat diakses kapanpun dan dimanapun </w:t>
            </w:r>
          </w:p>
        </w:tc>
        <w:tc>
          <w:tcPr>
            <w:tcW w:w="678" w:type="dxa"/>
          </w:tcPr>
          <w:p w14:paraId="6B432059" w14:textId="77777777" w:rsidR="008816DE" w:rsidRPr="004F0C2C" w:rsidRDefault="008816DE" w:rsidP="001875FC">
            <w:pPr>
              <w:jc w:val="both"/>
              <w:rPr>
                <w:rFonts w:ascii="Times New Roman" w:hAnsi="Times New Roman" w:cs="Times New Roman"/>
                <w:sz w:val="24"/>
                <w:szCs w:val="24"/>
                <w:lang w:val="id-ID"/>
              </w:rPr>
            </w:pPr>
          </w:p>
        </w:tc>
        <w:tc>
          <w:tcPr>
            <w:tcW w:w="660" w:type="dxa"/>
          </w:tcPr>
          <w:p w14:paraId="093CF317" w14:textId="77777777" w:rsidR="008816DE" w:rsidRPr="004F0C2C" w:rsidRDefault="008816DE" w:rsidP="001875FC">
            <w:pPr>
              <w:jc w:val="both"/>
              <w:rPr>
                <w:rFonts w:ascii="Times New Roman" w:hAnsi="Times New Roman" w:cs="Times New Roman"/>
                <w:sz w:val="24"/>
                <w:szCs w:val="24"/>
                <w:lang w:val="id-ID"/>
              </w:rPr>
            </w:pPr>
          </w:p>
        </w:tc>
        <w:tc>
          <w:tcPr>
            <w:tcW w:w="683" w:type="dxa"/>
          </w:tcPr>
          <w:p w14:paraId="02467D78" w14:textId="77777777" w:rsidR="008816DE" w:rsidRPr="004F0C2C" w:rsidRDefault="008816DE" w:rsidP="001875FC">
            <w:pPr>
              <w:jc w:val="both"/>
              <w:rPr>
                <w:rFonts w:ascii="Times New Roman" w:hAnsi="Times New Roman" w:cs="Times New Roman"/>
                <w:sz w:val="24"/>
                <w:szCs w:val="24"/>
                <w:lang w:val="id-ID"/>
              </w:rPr>
            </w:pPr>
          </w:p>
        </w:tc>
        <w:tc>
          <w:tcPr>
            <w:tcW w:w="682" w:type="dxa"/>
          </w:tcPr>
          <w:p w14:paraId="65481C57" w14:textId="77777777" w:rsidR="008816DE" w:rsidRPr="004F0C2C" w:rsidRDefault="008816DE" w:rsidP="001875FC">
            <w:pPr>
              <w:jc w:val="both"/>
              <w:rPr>
                <w:rFonts w:ascii="Times New Roman" w:hAnsi="Times New Roman" w:cs="Times New Roman"/>
                <w:sz w:val="24"/>
                <w:szCs w:val="24"/>
                <w:lang w:val="id-ID"/>
              </w:rPr>
            </w:pPr>
          </w:p>
        </w:tc>
        <w:tc>
          <w:tcPr>
            <w:tcW w:w="700" w:type="dxa"/>
          </w:tcPr>
          <w:p w14:paraId="1A7414D8" w14:textId="77777777" w:rsidR="008816DE" w:rsidRPr="004F0C2C" w:rsidRDefault="008816DE" w:rsidP="001875FC">
            <w:pPr>
              <w:jc w:val="both"/>
              <w:rPr>
                <w:rFonts w:ascii="Times New Roman" w:hAnsi="Times New Roman" w:cs="Times New Roman"/>
                <w:sz w:val="24"/>
                <w:szCs w:val="24"/>
                <w:lang w:val="id-ID"/>
              </w:rPr>
            </w:pPr>
          </w:p>
        </w:tc>
      </w:tr>
      <w:tr w:rsidR="008816DE" w:rsidRPr="004F0C2C" w14:paraId="7094A580" w14:textId="77777777" w:rsidTr="001875FC">
        <w:tc>
          <w:tcPr>
            <w:tcW w:w="577" w:type="dxa"/>
          </w:tcPr>
          <w:p w14:paraId="11AA17CF"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6</w:t>
            </w:r>
          </w:p>
        </w:tc>
        <w:tc>
          <w:tcPr>
            <w:tcW w:w="3839" w:type="dxa"/>
          </w:tcPr>
          <w:p w14:paraId="456023DC" w14:textId="77777777" w:rsidR="008816DE" w:rsidRPr="004F0C2C" w:rsidRDefault="008816DE" w:rsidP="001875FC">
            <w:pPr>
              <w:jc w:val="both"/>
              <w:rPr>
                <w:rFonts w:ascii="Times New Roman" w:hAnsi="Times New Roman" w:cs="Times New Roman"/>
                <w:sz w:val="24"/>
                <w:szCs w:val="24"/>
              </w:rPr>
            </w:pPr>
            <w:r w:rsidRPr="004F0C2C">
              <w:rPr>
                <w:rFonts w:ascii="Times New Roman" w:hAnsi="Times New Roman" w:cs="Times New Roman"/>
                <w:sz w:val="24"/>
                <w:szCs w:val="24"/>
              </w:rPr>
              <w:t>Seluruh pengguna memiliki kemudahan yang sama dalam mengakses laporan keuangan</w:t>
            </w:r>
          </w:p>
        </w:tc>
        <w:tc>
          <w:tcPr>
            <w:tcW w:w="678" w:type="dxa"/>
          </w:tcPr>
          <w:p w14:paraId="144C8997" w14:textId="77777777" w:rsidR="008816DE" w:rsidRPr="004F0C2C" w:rsidRDefault="008816DE" w:rsidP="001875FC">
            <w:pPr>
              <w:jc w:val="both"/>
              <w:rPr>
                <w:rFonts w:ascii="Times New Roman" w:hAnsi="Times New Roman" w:cs="Times New Roman"/>
                <w:sz w:val="24"/>
                <w:szCs w:val="24"/>
                <w:lang w:val="id-ID"/>
              </w:rPr>
            </w:pPr>
          </w:p>
        </w:tc>
        <w:tc>
          <w:tcPr>
            <w:tcW w:w="660" w:type="dxa"/>
          </w:tcPr>
          <w:p w14:paraId="57471117" w14:textId="77777777" w:rsidR="008816DE" w:rsidRPr="004F0C2C" w:rsidRDefault="008816DE" w:rsidP="001875FC">
            <w:pPr>
              <w:jc w:val="both"/>
              <w:rPr>
                <w:rFonts w:ascii="Times New Roman" w:hAnsi="Times New Roman" w:cs="Times New Roman"/>
                <w:sz w:val="24"/>
                <w:szCs w:val="24"/>
                <w:lang w:val="id-ID"/>
              </w:rPr>
            </w:pPr>
          </w:p>
        </w:tc>
        <w:tc>
          <w:tcPr>
            <w:tcW w:w="683" w:type="dxa"/>
          </w:tcPr>
          <w:p w14:paraId="5C6771C6" w14:textId="77777777" w:rsidR="008816DE" w:rsidRPr="004F0C2C" w:rsidRDefault="008816DE" w:rsidP="001875FC">
            <w:pPr>
              <w:jc w:val="both"/>
              <w:rPr>
                <w:rFonts w:ascii="Times New Roman" w:hAnsi="Times New Roman" w:cs="Times New Roman"/>
                <w:sz w:val="24"/>
                <w:szCs w:val="24"/>
                <w:lang w:val="id-ID"/>
              </w:rPr>
            </w:pPr>
          </w:p>
        </w:tc>
        <w:tc>
          <w:tcPr>
            <w:tcW w:w="682" w:type="dxa"/>
          </w:tcPr>
          <w:p w14:paraId="0784B1A5" w14:textId="77777777" w:rsidR="008816DE" w:rsidRPr="004F0C2C" w:rsidRDefault="008816DE" w:rsidP="001875FC">
            <w:pPr>
              <w:jc w:val="both"/>
              <w:rPr>
                <w:rFonts w:ascii="Times New Roman" w:hAnsi="Times New Roman" w:cs="Times New Roman"/>
                <w:sz w:val="24"/>
                <w:szCs w:val="24"/>
                <w:lang w:val="id-ID"/>
              </w:rPr>
            </w:pPr>
          </w:p>
        </w:tc>
        <w:tc>
          <w:tcPr>
            <w:tcW w:w="700" w:type="dxa"/>
          </w:tcPr>
          <w:p w14:paraId="089FABF6" w14:textId="77777777" w:rsidR="008816DE" w:rsidRPr="004F0C2C" w:rsidRDefault="008816DE" w:rsidP="001875FC">
            <w:pPr>
              <w:jc w:val="both"/>
              <w:rPr>
                <w:rFonts w:ascii="Times New Roman" w:hAnsi="Times New Roman" w:cs="Times New Roman"/>
                <w:sz w:val="24"/>
                <w:szCs w:val="24"/>
                <w:lang w:val="id-ID"/>
              </w:rPr>
            </w:pPr>
          </w:p>
        </w:tc>
      </w:tr>
      <w:bookmarkEnd w:id="4"/>
    </w:tbl>
    <w:p w14:paraId="119E14FE" w14:textId="77777777" w:rsidR="008816DE" w:rsidRDefault="008816DE" w:rsidP="008816DE">
      <w:pPr>
        <w:rPr>
          <w:rFonts w:ascii="Times New Roman" w:hAnsi="Times New Roman" w:cs="Times New Roman"/>
          <w:b/>
          <w:sz w:val="24"/>
          <w:szCs w:val="24"/>
          <w:lang w:val="en-US"/>
        </w:rPr>
      </w:pPr>
    </w:p>
    <w:p w14:paraId="7898008E" w14:textId="77777777" w:rsidR="008816DE" w:rsidRDefault="008816DE" w:rsidP="008816DE">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A5A2ED5" w14:textId="77777777" w:rsidR="008816DE" w:rsidRDefault="008816DE" w:rsidP="008816DE">
      <w:pPr>
        <w:ind w:left="567"/>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Lampiran 2A</w:t>
      </w:r>
    </w:p>
    <w:p w14:paraId="70C3AD44" w14:textId="77777777" w:rsidR="008816DE" w:rsidRPr="000675B9" w:rsidRDefault="008816DE" w:rsidP="008816DE">
      <w:pPr>
        <w:ind w:left="567"/>
        <w:rPr>
          <w:rFonts w:ascii="Times New Roman" w:hAnsi="Times New Roman" w:cs="Times New Roman"/>
          <w:bCs/>
          <w:sz w:val="24"/>
          <w:szCs w:val="24"/>
          <w:lang w:val="en-US"/>
        </w:rPr>
      </w:pPr>
      <w:r w:rsidRPr="000675B9">
        <w:rPr>
          <w:rFonts w:ascii="Times New Roman" w:hAnsi="Times New Roman" w:cs="Times New Roman"/>
          <w:bCs/>
          <w:sz w:val="24"/>
          <w:szCs w:val="24"/>
          <w:lang w:val="en-US"/>
        </w:rPr>
        <w:t>Tabulasi Jawaban Responden Variabel Sistem Pengendalian Internal</w:t>
      </w:r>
    </w:p>
    <w:tbl>
      <w:tblPr>
        <w:tblpPr w:leftFromText="180" w:rightFromText="180" w:vertAnchor="text" w:horzAnchor="page" w:tblpX="1" w:tblpY="330"/>
        <w:tblW w:w="8905" w:type="dxa"/>
        <w:tblLook w:val="04A0" w:firstRow="1" w:lastRow="0" w:firstColumn="1" w:lastColumn="0" w:noHBand="0" w:noVBand="1"/>
      </w:tblPr>
      <w:tblGrid>
        <w:gridCol w:w="566"/>
        <w:gridCol w:w="538"/>
        <w:gridCol w:w="538"/>
        <w:gridCol w:w="538"/>
        <w:gridCol w:w="538"/>
        <w:gridCol w:w="538"/>
        <w:gridCol w:w="538"/>
        <w:gridCol w:w="537"/>
        <w:gridCol w:w="537"/>
        <w:gridCol w:w="537"/>
        <w:gridCol w:w="613"/>
        <w:gridCol w:w="589"/>
        <w:gridCol w:w="680"/>
        <w:gridCol w:w="708"/>
        <w:gridCol w:w="910"/>
      </w:tblGrid>
      <w:tr w:rsidR="008816DE" w:rsidRPr="000B2B2E" w14:paraId="7AD4F4E6" w14:textId="77777777" w:rsidTr="008816DE">
        <w:trPr>
          <w:trHeight w:val="125"/>
          <w:tblHeader/>
        </w:trPr>
        <w:tc>
          <w:tcPr>
            <w:tcW w:w="5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DB0EB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No</w:t>
            </w:r>
          </w:p>
        </w:tc>
        <w:tc>
          <w:tcPr>
            <w:tcW w:w="8339"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77CFD2C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 xml:space="preserve">Sistem Pengendalian Internal </w:t>
            </w:r>
          </w:p>
        </w:tc>
      </w:tr>
      <w:tr w:rsidR="008816DE" w:rsidRPr="000B2B2E" w14:paraId="6417C147" w14:textId="77777777" w:rsidTr="008816DE">
        <w:trPr>
          <w:trHeight w:val="125"/>
          <w:tblHeader/>
        </w:trPr>
        <w:tc>
          <w:tcPr>
            <w:tcW w:w="566" w:type="dxa"/>
            <w:vMerge/>
            <w:tcBorders>
              <w:top w:val="single" w:sz="4" w:space="0" w:color="auto"/>
              <w:left w:val="single" w:sz="4" w:space="0" w:color="auto"/>
              <w:bottom w:val="single" w:sz="4" w:space="0" w:color="000000"/>
              <w:right w:val="single" w:sz="4" w:space="0" w:color="auto"/>
            </w:tcBorders>
            <w:vAlign w:val="center"/>
            <w:hideMark/>
          </w:tcPr>
          <w:p w14:paraId="56C42426" w14:textId="77777777" w:rsidR="008816DE" w:rsidRPr="000B2B2E" w:rsidRDefault="008816DE" w:rsidP="001875FC">
            <w:pPr>
              <w:spacing w:after="0" w:line="240" w:lineRule="auto"/>
              <w:rPr>
                <w:rFonts w:ascii="Times New Roman" w:eastAsia="Times New Roman" w:hAnsi="Times New Roman" w:cs="Times New Roman"/>
                <w:color w:val="000000"/>
                <w:sz w:val="24"/>
                <w:szCs w:val="24"/>
                <w:lang w:eastAsia="en-ID"/>
              </w:rPr>
            </w:pPr>
          </w:p>
        </w:tc>
        <w:tc>
          <w:tcPr>
            <w:tcW w:w="538" w:type="dxa"/>
            <w:tcBorders>
              <w:top w:val="nil"/>
              <w:left w:val="nil"/>
              <w:bottom w:val="single" w:sz="4" w:space="0" w:color="auto"/>
              <w:right w:val="single" w:sz="4" w:space="0" w:color="auto"/>
            </w:tcBorders>
            <w:shd w:val="clear" w:color="auto" w:fill="auto"/>
            <w:noWrap/>
            <w:vAlign w:val="center"/>
            <w:hideMark/>
          </w:tcPr>
          <w:p w14:paraId="3DABA4B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1</w:t>
            </w:r>
          </w:p>
        </w:tc>
        <w:tc>
          <w:tcPr>
            <w:tcW w:w="538" w:type="dxa"/>
            <w:tcBorders>
              <w:top w:val="nil"/>
              <w:left w:val="nil"/>
              <w:bottom w:val="single" w:sz="4" w:space="0" w:color="auto"/>
              <w:right w:val="single" w:sz="4" w:space="0" w:color="auto"/>
            </w:tcBorders>
            <w:shd w:val="clear" w:color="auto" w:fill="auto"/>
            <w:noWrap/>
            <w:vAlign w:val="center"/>
            <w:hideMark/>
          </w:tcPr>
          <w:p w14:paraId="7CDBC5D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2</w:t>
            </w:r>
          </w:p>
        </w:tc>
        <w:tc>
          <w:tcPr>
            <w:tcW w:w="538" w:type="dxa"/>
            <w:tcBorders>
              <w:top w:val="nil"/>
              <w:left w:val="nil"/>
              <w:bottom w:val="single" w:sz="4" w:space="0" w:color="auto"/>
              <w:right w:val="single" w:sz="4" w:space="0" w:color="auto"/>
            </w:tcBorders>
            <w:shd w:val="clear" w:color="auto" w:fill="auto"/>
            <w:noWrap/>
            <w:vAlign w:val="center"/>
            <w:hideMark/>
          </w:tcPr>
          <w:p w14:paraId="1640D6F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w:t>
            </w:r>
          </w:p>
        </w:tc>
        <w:tc>
          <w:tcPr>
            <w:tcW w:w="538" w:type="dxa"/>
            <w:tcBorders>
              <w:top w:val="nil"/>
              <w:left w:val="nil"/>
              <w:bottom w:val="single" w:sz="4" w:space="0" w:color="auto"/>
              <w:right w:val="single" w:sz="4" w:space="0" w:color="auto"/>
            </w:tcBorders>
            <w:shd w:val="clear" w:color="auto" w:fill="auto"/>
            <w:noWrap/>
            <w:vAlign w:val="center"/>
            <w:hideMark/>
          </w:tcPr>
          <w:p w14:paraId="50848FA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8891C5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F121C4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w:t>
            </w:r>
          </w:p>
        </w:tc>
        <w:tc>
          <w:tcPr>
            <w:tcW w:w="537" w:type="dxa"/>
            <w:tcBorders>
              <w:top w:val="nil"/>
              <w:left w:val="nil"/>
              <w:bottom w:val="single" w:sz="4" w:space="0" w:color="auto"/>
              <w:right w:val="single" w:sz="4" w:space="0" w:color="auto"/>
            </w:tcBorders>
            <w:shd w:val="clear" w:color="auto" w:fill="auto"/>
            <w:noWrap/>
            <w:vAlign w:val="center"/>
            <w:hideMark/>
          </w:tcPr>
          <w:p w14:paraId="44D40A1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7</w:t>
            </w:r>
          </w:p>
        </w:tc>
        <w:tc>
          <w:tcPr>
            <w:tcW w:w="537" w:type="dxa"/>
            <w:tcBorders>
              <w:top w:val="nil"/>
              <w:left w:val="nil"/>
              <w:bottom w:val="single" w:sz="4" w:space="0" w:color="auto"/>
              <w:right w:val="single" w:sz="4" w:space="0" w:color="auto"/>
            </w:tcBorders>
            <w:shd w:val="clear" w:color="auto" w:fill="auto"/>
            <w:noWrap/>
            <w:vAlign w:val="center"/>
            <w:hideMark/>
          </w:tcPr>
          <w:p w14:paraId="1592F71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8</w:t>
            </w:r>
          </w:p>
        </w:tc>
        <w:tc>
          <w:tcPr>
            <w:tcW w:w="537" w:type="dxa"/>
            <w:tcBorders>
              <w:top w:val="nil"/>
              <w:left w:val="nil"/>
              <w:bottom w:val="single" w:sz="4" w:space="0" w:color="auto"/>
              <w:right w:val="single" w:sz="4" w:space="0" w:color="auto"/>
            </w:tcBorders>
            <w:shd w:val="clear" w:color="auto" w:fill="auto"/>
            <w:noWrap/>
            <w:vAlign w:val="center"/>
            <w:hideMark/>
          </w:tcPr>
          <w:p w14:paraId="421DB05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9</w:t>
            </w:r>
          </w:p>
        </w:tc>
        <w:tc>
          <w:tcPr>
            <w:tcW w:w="613" w:type="dxa"/>
            <w:tcBorders>
              <w:top w:val="nil"/>
              <w:left w:val="nil"/>
              <w:bottom w:val="single" w:sz="4" w:space="0" w:color="auto"/>
              <w:right w:val="single" w:sz="4" w:space="0" w:color="auto"/>
            </w:tcBorders>
            <w:shd w:val="clear" w:color="auto" w:fill="auto"/>
            <w:noWrap/>
            <w:vAlign w:val="center"/>
            <w:hideMark/>
          </w:tcPr>
          <w:p w14:paraId="080350B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10</w:t>
            </w:r>
          </w:p>
        </w:tc>
        <w:tc>
          <w:tcPr>
            <w:tcW w:w="589" w:type="dxa"/>
            <w:tcBorders>
              <w:top w:val="nil"/>
              <w:left w:val="nil"/>
              <w:bottom w:val="single" w:sz="4" w:space="0" w:color="auto"/>
              <w:right w:val="single" w:sz="4" w:space="0" w:color="auto"/>
            </w:tcBorders>
            <w:shd w:val="clear" w:color="auto" w:fill="auto"/>
            <w:noWrap/>
            <w:vAlign w:val="center"/>
            <w:hideMark/>
          </w:tcPr>
          <w:p w14:paraId="023CB5D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11</w:t>
            </w:r>
          </w:p>
        </w:tc>
        <w:tc>
          <w:tcPr>
            <w:tcW w:w="680" w:type="dxa"/>
            <w:tcBorders>
              <w:top w:val="nil"/>
              <w:left w:val="nil"/>
              <w:bottom w:val="single" w:sz="4" w:space="0" w:color="auto"/>
              <w:right w:val="single" w:sz="4" w:space="0" w:color="auto"/>
            </w:tcBorders>
            <w:shd w:val="clear" w:color="auto" w:fill="auto"/>
            <w:noWrap/>
            <w:vAlign w:val="center"/>
            <w:hideMark/>
          </w:tcPr>
          <w:p w14:paraId="6E19549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12</w:t>
            </w:r>
          </w:p>
        </w:tc>
        <w:tc>
          <w:tcPr>
            <w:tcW w:w="708" w:type="dxa"/>
            <w:tcBorders>
              <w:top w:val="nil"/>
              <w:left w:val="nil"/>
              <w:bottom w:val="single" w:sz="4" w:space="0" w:color="auto"/>
              <w:right w:val="single" w:sz="4" w:space="0" w:color="auto"/>
            </w:tcBorders>
            <w:shd w:val="clear" w:color="auto" w:fill="auto"/>
            <w:noWrap/>
            <w:vAlign w:val="center"/>
            <w:hideMark/>
          </w:tcPr>
          <w:p w14:paraId="5CCE3FD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13</w:t>
            </w:r>
          </w:p>
        </w:tc>
        <w:tc>
          <w:tcPr>
            <w:tcW w:w="910" w:type="dxa"/>
            <w:tcBorders>
              <w:top w:val="nil"/>
              <w:left w:val="nil"/>
              <w:bottom w:val="single" w:sz="4" w:space="0" w:color="auto"/>
              <w:right w:val="single" w:sz="4" w:space="0" w:color="auto"/>
            </w:tcBorders>
            <w:shd w:val="clear" w:color="auto" w:fill="auto"/>
            <w:noWrap/>
            <w:vAlign w:val="center"/>
            <w:hideMark/>
          </w:tcPr>
          <w:p w14:paraId="6F7484C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 xml:space="preserve">Jumlah </w:t>
            </w:r>
          </w:p>
        </w:tc>
      </w:tr>
      <w:tr w:rsidR="008816DE" w:rsidRPr="000B2B2E" w14:paraId="55AC6584"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E5EB71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1</w:t>
            </w:r>
          </w:p>
        </w:tc>
        <w:tc>
          <w:tcPr>
            <w:tcW w:w="538" w:type="dxa"/>
            <w:tcBorders>
              <w:top w:val="nil"/>
              <w:left w:val="nil"/>
              <w:bottom w:val="single" w:sz="4" w:space="0" w:color="auto"/>
              <w:right w:val="single" w:sz="4" w:space="0" w:color="auto"/>
            </w:tcBorders>
            <w:shd w:val="clear" w:color="auto" w:fill="auto"/>
            <w:noWrap/>
            <w:vAlign w:val="center"/>
            <w:hideMark/>
          </w:tcPr>
          <w:p w14:paraId="12A3596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FA8BEA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7A79D8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4543EF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F0005D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EECAB8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287C0F4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3A634FC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0EF8E44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7D5A673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1036604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11185FB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6F1D5DE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54A8400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58</w:t>
            </w:r>
          </w:p>
        </w:tc>
      </w:tr>
      <w:tr w:rsidR="008816DE" w:rsidRPr="000B2B2E" w14:paraId="66364EE5"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1BF5C2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2</w:t>
            </w:r>
          </w:p>
        </w:tc>
        <w:tc>
          <w:tcPr>
            <w:tcW w:w="538" w:type="dxa"/>
            <w:tcBorders>
              <w:top w:val="nil"/>
              <w:left w:val="nil"/>
              <w:bottom w:val="single" w:sz="4" w:space="0" w:color="auto"/>
              <w:right w:val="single" w:sz="4" w:space="0" w:color="auto"/>
            </w:tcBorders>
            <w:shd w:val="clear" w:color="auto" w:fill="auto"/>
            <w:noWrap/>
            <w:vAlign w:val="center"/>
            <w:hideMark/>
          </w:tcPr>
          <w:p w14:paraId="353F574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A03219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52C9AE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B3FBC8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7315A3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B5FE16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28560C7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82852E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E01011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5793D0C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5CBC708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4436B56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01DA04A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23F0C15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65</w:t>
            </w:r>
          </w:p>
        </w:tc>
      </w:tr>
      <w:tr w:rsidR="008816DE" w:rsidRPr="000B2B2E" w14:paraId="43173522"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4C7D96A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w:t>
            </w:r>
          </w:p>
        </w:tc>
        <w:tc>
          <w:tcPr>
            <w:tcW w:w="538" w:type="dxa"/>
            <w:tcBorders>
              <w:top w:val="nil"/>
              <w:left w:val="nil"/>
              <w:bottom w:val="single" w:sz="4" w:space="0" w:color="auto"/>
              <w:right w:val="single" w:sz="4" w:space="0" w:color="auto"/>
            </w:tcBorders>
            <w:shd w:val="clear" w:color="auto" w:fill="auto"/>
            <w:noWrap/>
            <w:vAlign w:val="center"/>
            <w:hideMark/>
          </w:tcPr>
          <w:p w14:paraId="090A9C3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7174E8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542D8B5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247FFF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4F32B13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6C6788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670BC20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491FED6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68E32DE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6E640A0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0EE24B2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1A68B94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E99C56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2C36884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52</w:t>
            </w:r>
          </w:p>
        </w:tc>
      </w:tr>
      <w:tr w:rsidR="008816DE" w:rsidRPr="000B2B2E" w14:paraId="02103CD7"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6C5E204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20A510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0D4AF0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A4C504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CB0835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AAC833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733B01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74F883D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7CE7464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4F808E1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11D75F3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0E6CCBE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7ED7074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1A3E142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5A97868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65</w:t>
            </w:r>
          </w:p>
        </w:tc>
      </w:tr>
      <w:tr w:rsidR="008816DE" w:rsidRPr="000B2B2E" w14:paraId="1D72D9B9"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43FAB12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36A6BE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4BB364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D1DC05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969C50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9B90A3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ACABEC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F065C8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2182DF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74A71EE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4A5AB35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149F96A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49627FE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2D1532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136ED1C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59</w:t>
            </w:r>
          </w:p>
        </w:tc>
      </w:tr>
      <w:tr w:rsidR="008816DE" w:rsidRPr="000B2B2E" w14:paraId="76B9D466"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A174F8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w:t>
            </w:r>
          </w:p>
        </w:tc>
        <w:tc>
          <w:tcPr>
            <w:tcW w:w="538" w:type="dxa"/>
            <w:tcBorders>
              <w:top w:val="nil"/>
              <w:left w:val="nil"/>
              <w:bottom w:val="single" w:sz="4" w:space="0" w:color="auto"/>
              <w:right w:val="single" w:sz="4" w:space="0" w:color="auto"/>
            </w:tcBorders>
            <w:shd w:val="clear" w:color="auto" w:fill="auto"/>
            <w:noWrap/>
            <w:vAlign w:val="center"/>
            <w:hideMark/>
          </w:tcPr>
          <w:p w14:paraId="4B53705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B08D80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D55318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859FAD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EF8A1B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3607EE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7F1888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580FCC1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7115131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5089AAC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4C68627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5B972DF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51CB9E1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0B7DDDF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59</w:t>
            </w:r>
          </w:p>
        </w:tc>
      </w:tr>
      <w:tr w:rsidR="008816DE" w:rsidRPr="000B2B2E" w14:paraId="2D3FC5FC"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21654A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7</w:t>
            </w:r>
          </w:p>
        </w:tc>
        <w:tc>
          <w:tcPr>
            <w:tcW w:w="538" w:type="dxa"/>
            <w:tcBorders>
              <w:top w:val="nil"/>
              <w:left w:val="nil"/>
              <w:bottom w:val="single" w:sz="4" w:space="0" w:color="auto"/>
              <w:right w:val="single" w:sz="4" w:space="0" w:color="auto"/>
            </w:tcBorders>
            <w:shd w:val="clear" w:color="auto" w:fill="auto"/>
            <w:noWrap/>
            <w:vAlign w:val="center"/>
            <w:hideMark/>
          </w:tcPr>
          <w:p w14:paraId="3DBB41F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53DFA29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456E25B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DAAD98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E67819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3E308C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27D5418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3B3F42C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04F11C9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30E1A57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5B95A84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1766D5F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5F2C04F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36C7E24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52</w:t>
            </w:r>
          </w:p>
        </w:tc>
      </w:tr>
      <w:tr w:rsidR="008816DE" w:rsidRPr="000B2B2E" w14:paraId="662C89AD"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029B1D6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8</w:t>
            </w:r>
          </w:p>
        </w:tc>
        <w:tc>
          <w:tcPr>
            <w:tcW w:w="538" w:type="dxa"/>
            <w:tcBorders>
              <w:top w:val="nil"/>
              <w:left w:val="nil"/>
              <w:bottom w:val="single" w:sz="4" w:space="0" w:color="auto"/>
              <w:right w:val="single" w:sz="4" w:space="0" w:color="auto"/>
            </w:tcBorders>
            <w:shd w:val="clear" w:color="auto" w:fill="auto"/>
            <w:noWrap/>
            <w:vAlign w:val="center"/>
            <w:hideMark/>
          </w:tcPr>
          <w:p w14:paraId="13C2DAF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5582A6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260748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962820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324435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137CB1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6477795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5676D0B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27324C6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4FAA0DA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49DA40F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54FA3AC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1EAD232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732B7B7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64</w:t>
            </w:r>
          </w:p>
        </w:tc>
      </w:tr>
      <w:tr w:rsidR="008816DE" w:rsidRPr="000B2B2E" w14:paraId="3221DDD5"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5AA9F0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9</w:t>
            </w:r>
          </w:p>
        </w:tc>
        <w:tc>
          <w:tcPr>
            <w:tcW w:w="538" w:type="dxa"/>
            <w:tcBorders>
              <w:top w:val="nil"/>
              <w:left w:val="nil"/>
              <w:bottom w:val="single" w:sz="4" w:space="0" w:color="auto"/>
              <w:right w:val="single" w:sz="4" w:space="0" w:color="auto"/>
            </w:tcBorders>
            <w:shd w:val="clear" w:color="auto" w:fill="auto"/>
            <w:noWrap/>
            <w:vAlign w:val="center"/>
            <w:hideMark/>
          </w:tcPr>
          <w:p w14:paraId="0DA34F3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D23E1D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49C4A5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ADD369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383F4E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856342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1E1BA2E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2545063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640CD38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5B1B066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36D1980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21C1182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07C7ABE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121B088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58</w:t>
            </w:r>
          </w:p>
        </w:tc>
      </w:tr>
      <w:tr w:rsidR="008816DE" w:rsidRPr="000B2B2E" w14:paraId="6AC6C76D"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8480B3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10</w:t>
            </w:r>
          </w:p>
        </w:tc>
        <w:tc>
          <w:tcPr>
            <w:tcW w:w="538" w:type="dxa"/>
            <w:tcBorders>
              <w:top w:val="nil"/>
              <w:left w:val="nil"/>
              <w:bottom w:val="single" w:sz="4" w:space="0" w:color="auto"/>
              <w:right w:val="single" w:sz="4" w:space="0" w:color="auto"/>
            </w:tcBorders>
            <w:shd w:val="clear" w:color="auto" w:fill="auto"/>
            <w:noWrap/>
            <w:vAlign w:val="center"/>
            <w:hideMark/>
          </w:tcPr>
          <w:p w14:paraId="5EE3513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1AE833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EECBA9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ABECBA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497CA9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E43E58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2DC99B1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2A4F0DB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35CE930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50EA5F8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4A60D4C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7FCEC7D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AD5EAE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3BA2ACA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58</w:t>
            </w:r>
          </w:p>
        </w:tc>
      </w:tr>
      <w:tr w:rsidR="008816DE" w:rsidRPr="000B2B2E" w14:paraId="3F4084ED"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66DDA05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11</w:t>
            </w:r>
          </w:p>
        </w:tc>
        <w:tc>
          <w:tcPr>
            <w:tcW w:w="538" w:type="dxa"/>
            <w:tcBorders>
              <w:top w:val="nil"/>
              <w:left w:val="nil"/>
              <w:bottom w:val="single" w:sz="4" w:space="0" w:color="auto"/>
              <w:right w:val="single" w:sz="4" w:space="0" w:color="auto"/>
            </w:tcBorders>
            <w:shd w:val="clear" w:color="auto" w:fill="auto"/>
            <w:noWrap/>
            <w:vAlign w:val="center"/>
            <w:hideMark/>
          </w:tcPr>
          <w:p w14:paraId="5F5D6AF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DDE8B5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D95104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A9E550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731A4E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68ECDF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7F81279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18D9C7E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75D65A7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3B59122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631AE98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1A7E3EE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83F1F3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289D8D3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62</w:t>
            </w:r>
          </w:p>
        </w:tc>
      </w:tr>
      <w:tr w:rsidR="008816DE" w:rsidRPr="000B2B2E" w14:paraId="79E84232"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938462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12</w:t>
            </w:r>
          </w:p>
        </w:tc>
        <w:tc>
          <w:tcPr>
            <w:tcW w:w="538" w:type="dxa"/>
            <w:tcBorders>
              <w:top w:val="nil"/>
              <w:left w:val="nil"/>
              <w:bottom w:val="single" w:sz="4" w:space="0" w:color="auto"/>
              <w:right w:val="single" w:sz="4" w:space="0" w:color="auto"/>
            </w:tcBorders>
            <w:shd w:val="clear" w:color="auto" w:fill="auto"/>
            <w:noWrap/>
            <w:vAlign w:val="center"/>
            <w:hideMark/>
          </w:tcPr>
          <w:p w14:paraId="6EE8EA2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86C217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74D257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5A2AEC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1D17E7C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9229A5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7F87395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01B0B57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732EB33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619DC05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7BE88A1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230789C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33E3C5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359D984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57</w:t>
            </w:r>
          </w:p>
        </w:tc>
      </w:tr>
      <w:tr w:rsidR="008816DE" w:rsidRPr="000B2B2E" w14:paraId="3FA6D933"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E4066E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13</w:t>
            </w:r>
          </w:p>
        </w:tc>
        <w:tc>
          <w:tcPr>
            <w:tcW w:w="538" w:type="dxa"/>
            <w:tcBorders>
              <w:top w:val="nil"/>
              <w:left w:val="nil"/>
              <w:bottom w:val="single" w:sz="4" w:space="0" w:color="auto"/>
              <w:right w:val="single" w:sz="4" w:space="0" w:color="auto"/>
            </w:tcBorders>
            <w:shd w:val="clear" w:color="auto" w:fill="auto"/>
            <w:noWrap/>
            <w:vAlign w:val="center"/>
            <w:hideMark/>
          </w:tcPr>
          <w:p w14:paraId="67B8BE1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561D3E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50AD9F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C5900D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D83359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DAACB4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5C442C5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3E65FA7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69479B6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7B2179E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4E4EC20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3E764D0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5B76C2A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7615DC0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57</w:t>
            </w:r>
          </w:p>
        </w:tc>
      </w:tr>
      <w:tr w:rsidR="008816DE" w:rsidRPr="000B2B2E" w14:paraId="43FA75A0"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EE75FA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14</w:t>
            </w:r>
          </w:p>
        </w:tc>
        <w:tc>
          <w:tcPr>
            <w:tcW w:w="538" w:type="dxa"/>
            <w:tcBorders>
              <w:top w:val="nil"/>
              <w:left w:val="nil"/>
              <w:bottom w:val="single" w:sz="4" w:space="0" w:color="auto"/>
              <w:right w:val="single" w:sz="4" w:space="0" w:color="auto"/>
            </w:tcBorders>
            <w:shd w:val="clear" w:color="auto" w:fill="auto"/>
            <w:noWrap/>
            <w:vAlign w:val="center"/>
            <w:hideMark/>
          </w:tcPr>
          <w:p w14:paraId="0D4D799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03F3DE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5366D6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5410FCE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AC267D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F16284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1013F3B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6879E86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27D6B73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733F074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540804C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52ABAD5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1F25D02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08AF311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60</w:t>
            </w:r>
          </w:p>
        </w:tc>
      </w:tr>
      <w:tr w:rsidR="008816DE" w:rsidRPr="000B2B2E" w14:paraId="28369F70"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A7F5F2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15</w:t>
            </w:r>
          </w:p>
        </w:tc>
        <w:tc>
          <w:tcPr>
            <w:tcW w:w="538" w:type="dxa"/>
            <w:tcBorders>
              <w:top w:val="nil"/>
              <w:left w:val="nil"/>
              <w:bottom w:val="single" w:sz="4" w:space="0" w:color="auto"/>
              <w:right w:val="single" w:sz="4" w:space="0" w:color="auto"/>
            </w:tcBorders>
            <w:shd w:val="clear" w:color="auto" w:fill="auto"/>
            <w:noWrap/>
            <w:vAlign w:val="center"/>
            <w:hideMark/>
          </w:tcPr>
          <w:p w14:paraId="037247D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5239DF1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113037B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1D74B5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B712D5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FE5C81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2D3AD90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45A4A8F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58F2501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62F745B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433A62A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31E6C2E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CD11BB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7D224ED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59</w:t>
            </w:r>
          </w:p>
        </w:tc>
      </w:tr>
      <w:tr w:rsidR="008816DE" w:rsidRPr="000B2B2E" w14:paraId="2D8C7ABA"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28F5AB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16</w:t>
            </w:r>
          </w:p>
        </w:tc>
        <w:tc>
          <w:tcPr>
            <w:tcW w:w="538" w:type="dxa"/>
            <w:tcBorders>
              <w:top w:val="nil"/>
              <w:left w:val="nil"/>
              <w:bottom w:val="single" w:sz="4" w:space="0" w:color="auto"/>
              <w:right w:val="single" w:sz="4" w:space="0" w:color="auto"/>
            </w:tcBorders>
            <w:shd w:val="clear" w:color="auto" w:fill="auto"/>
            <w:noWrap/>
            <w:vAlign w:val="center"/>
            <w:hideMark/>
          </w:tcPr>
          <w:p w14:paraId="6098D05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17D5E9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1A3920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1B265DC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9E8747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55C88C3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9B6E58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4891437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07D50B2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1319035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41A1572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659A32E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679F0AA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5B6785F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58</w:t>
            </w:r>
          </w:p>
        </w:tc>
      </w:tr>
      <w:tr w:rsidR="008816DE" w:rsidRPr="000B2B2E" w14:paraId="71D57D08"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014D0B6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17</w:t>
            </w:r>
          </w:p>
        </w:tc>
        <w:tc>
          <w:tcPr>
            <w:tcW w:w="538" w:type="dxa"/>
            <w:tcBorders>
              <w:top w:val="nil"/>
              <w:left w:val="nil"/>
              <w:bottom w:val="single" w:sz="4" w:space="0" w:color="auto"/>
              <w:right w:val="single" w:sz="4" w:space="0" w:color="auto"/>
            </w:tcBorders>
            <w:shd w:val="clear" w:color="auto" w:fill="auto"/>
            <w:noWrap/>
            <w:vAlign w:val="center"/>
            <w:hideMark/>
          </w:tcPr>
          <w:p w14:paraId="03BB8CD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D16075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123882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B2AEC9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8C39EC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3AEC8B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135672C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767D86D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48ABDF4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04A228C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5C02F65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78B058B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204855C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120F58F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65</w:t>
            </w:r>
          </w:p>
        </w:tc>
      </w:tr>
      <w:tr w:rsidR="008816DE" w:rsidRPr="000B2B2E" w14:paraId="5AB88F81"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62A92A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18</w:t>
            </w:r>
          </w:p>
        </w:tc>
        <w:tc>
          <w:tcPr>
            <w:tcW w:w="538" w:type="dxa"/>
            <w:tcBorders>
              <w:top w:val="nil"/>
              <w:left w:val="nil"/>
              <w:bottom w:val="single" w:sz="4" w:space="0" w:color="auto"/>
              <w:right w:val="single" w:sz="4" w:space="0" w:color="auto"/>
            </w:tcBorders>
            <w:shd w:val="clear" w:color="auto" w:fill="auto"/>
            <w:noWrap/>
            <w:vAlign w:val="center"/>
            <w:hideMark/>
          </w:tcPr>
          <w:p w14:paraId="4A49803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0C88C8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8C3187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F8F554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8C6FF9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547F29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543331B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4B06708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5116BB7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70236DD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1A39E39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39DCF5E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6CD2041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4FF3E58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58</w:t>
            </w:r>
          </w:p>
        </w:tc>
      </w:tr>
      <w:tr w:rsidR="008816DE" w:rsidRPr="000B2B2E" w14:paraId="409EAE24"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5663B8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19</w:t>
            </w:r>
          </w:p>
        </w:tc>
        <w:tc>
          <w:tcPr>
            <w:tcW w:w="538" w:type="dxa"/>
            <w:tcBorders>
              <w:top w:val="nil"/>
              <w:left w:val="nil"/>
              <w:bottom w:val="single" w:sz="4" w:space="0" w:color="auto"/>
              <w:right w:val="single" w:sz="4" w:space="0" w:color="auto"/>
            </w:tcBorders>
            <w:shd w:val="clear" w:color="auto" w:fill="auto"/>
            <w:noWrap/>
            <w:vAlign w:val="center"/>
            <w:hideMark/>
          </w:tcPr>
          <w:p w14:paraId="6E077B7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0179B8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4B77A0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5DD0C6B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D643D7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996AFA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24DEA1E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BF68A0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C19868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4A4AE96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36E8A74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1667061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962A23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27F6C2D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60</w:t>
            </w:r>
          </w:p>
        </w:tc>
      </w:tr>
      <w:tr w:rsidR="008816DE" w:rsidRPr="000B2B2E" w14:paraId="578A2662"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28B7FB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20</w:t>
            </w:r>
          </w:p>
        </w:tc>
        <w:tc>
          <w:tcPr>
            <w:tcW w:w="538" w:type="dxa"/>
            <w:tcBorders>
              <w:top w:val="nil"/>
              <w:left w:val="nil"/>
              <w:bottom w:val="single" w:sz="4" w:space="0" w:color="auto"/>
              <w:right w:val="single" w:sz="4" w:space="0" w:color="auto"/>
            </w:tcBorders>
            <w:shd w:val="clear" w:color="auto" w:fill="auto"/>
            <w:noWrap/>
            <w:vAlign w:val="center"/>
            <w:hideMark/>
          </w:tcPr>
          <w:p w14:paraId="5CAF1A6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49568A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2DC396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459274B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E93691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833797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9C68E9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2159D71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E9DF7E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5D3B611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4A09380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5EB6471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11D3320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6E33E2A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62</w:t>
            </w:r>
          </w:p>
        </w:tc>
      </w:tr>
      <w:tr w:rsidR="008816DE" w:rsidRPr="000B2B2E" w14:paraId="66FC13EC"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69EF6D0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21</w:t>
            </w:r>
          </w:p>
        </w:tc>
        <w:tc>
          <w:tcPr>
            <w:tcW w:w="538" w:type="dxa"/>
            <w:tcBorders>
              <w:top w:val="nil"/>
              <w:left w:val="nil"/>
              <w:bottom w:val="single" w:sz="4" w:space="0" w:color="auto"/>
              <w:right w:val="single" w:sz="4" w:space="0" w:color="auto"/>
            </w:tcBorders>
            <w:shd w:val="clear" w:color="auto" w:fill="auto"/>
            <w:noWrap/>
            <w:vAlign w:val="center"/>
            <w:hideMark/>
          </w:tcPr>
          <w:p w14:paraId="2136367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7D4C21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827733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C7B733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70029B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C4E6EA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17F72C6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06FF08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616BDF0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025739C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674F60E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6B44615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39565F8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419AB41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65</w:t>
            </w:r>
          </w:p>
        </w:tc>
      </w:tr>
      <w:tr w:rsidR="008816DE" w:rsidRPr="000B2B2E" w14:paraId="006B9FCA"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6F9533B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22</w:t>
            </w:r>
          </w:p>
        </w:tc>
        <w:tc>
          <w:tcPr>
            <w:tcW w:w="538" w:type="dxa"/>
            <w:tcBorders>
              <w:top w:val="nil"/>
              <w:left w:val="nil"/>
              <w:bottom w:val="single" w:sz="4" w:space="0" w:color="auto"/>
              <w:right w:val="single" w:sz="4" w:space="0" w:color="auto"/>
            </w:tcBorders>
            <w:shd w:val="clear" w:color="auto" w:fill="auto"/>
            <w:noWrap/>
            <w:vAlign w:val="center"/>
            <w:hideMark/>
          </w:tcPr>
          <w:p w14:paraId="49ED5A9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1B9BA7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D3305A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96CA7C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86CEAB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575202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95F88C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310F29D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2DC5C88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17AA69D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7FAC0B1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0631657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300E5B6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31D62C3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60</w:t>
            </w:r>
          </w:p>
        </w:tc>
      </w:tr>
      <w:tr w:rsidR="008816DE" w:rsidRPr="000B2B2E" w14:paraId="4ADE8662"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3BDDBF6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23</w:t>
            </w:r>
          </w:p>
        </w:tc>
        <w:tc>
          <w:tcPr>
            <w:tcW w:w="538" w:type="dxa"/>
            <w:tcBorders>
              <w:top w:val="nil"/>
              <w:left w:val="nil"/>
              <w:bottom w:val="single" w:sz="4" w:space="0" w:color="auto"/>
              <w:right w:val="single" w:sz="4" w:space="0" w:color="auto"/>
            </w:tcBorders>
            <w:shd w:val="clear" w:color="auto" w:fill="auto"/>
            <w:noWrap/>
            <w:vAlign w:val="center"/>
            <w:hideMark/>
          </w:tcPr>
          <w:p w14:paraId="4503D28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EAFF4E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F544CA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00D04E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E82A76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55BFF5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555EA09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2A42A1D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59483DD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4378BDB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0A13DFB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37794F9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3EEEF8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406702A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52</w:t>
            </w:r>
          </w:p>
        </w:tc>
      </w:tr>
      <w:tr w:rsidR="008816DE" w:rsidRPr="000B2B2E" w14:paraId="2F57EF8E"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5D627C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24</w:t>
            </w:r>
          </w:p>
        </w:tc>
        <w:tc>
          <w:tcPr>
            <w:tcW w:w="538" w:type="dxa"/>
            <w:tcBorders>
              <w:top w:val="nil"/>
              <w:left w:val="nil"/>
              <w:bottom w:val="single" w:sz="4" w:space="0" w:color="auto"/>
              <w:right w:val="single" w:sz="4" w:space="0" w:color="auto"/>
            </w:tcBorders>
            <w:shd w:val="clear" w:color="auto" w:fill="auto"/>
            <w:noWrap/>
            <w:vAlign w:val="center"/>
            <w:hideMark/>
          </w:tcPr>
          <w:p w14:paraId="13C0F6C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CC70E7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w:t>
            </w:r>
          </w:p>
        </w:tc>
        <w:tc>
          <w:tcPr>
            <w:tcW w:w="538" w:type="dxa"/>
            <w:tcBorders>
              <w:top w:val="nil"/>
              <w:left w:val="nil"/>
              <w:bottom w:val="single" w:sz="4" w:space="0" w:color="auto"/>
              <w:right w:val="single" w:sz="4" w:space="0" w:color="auto"/>
            </w:tcBorders>
            <w:shd w:val="clear" w:color="auto" w:fill="auto"/>
            <w:noWrap/>
            <w:vAlign w:val="center"/>
            <w:hideMark/>
          </w:tcPr>
          <w:p w14:paraId="2B821E6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w:t>
            </w:r>
          </w:p>
        </w:tc>
        <w:tc>
          <w:tcPr>
            <w:tcW w:w="538" w:type="dxa"/>
            <w:tcBorders>
              <w:top w:val="nil"/>
              <w:left w:val="nil"/>
              <w:bottom w:val="single" w:sz="4" w:space="0" w:color="auto"/>
              <w:right w:val="single" w:sz="4" w:space="0" w:color="auto"/>
            </w:tcBorders>
            <w:shd w:val="clear" w:color="auto" w:fill="auto"/>
            <w:noWrap/>
            <w:vAlign w:val="center"/>
            <w:hideMark/>
          </w:tcPr>
          <w:p w14:paraId="39D634E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9B8850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6D4CBE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C9EBBF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409D361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w:t>
            </w:r>
          </w:p>
        </w:tc>
        <w:tc>
          <w:tcPr>
            <w:tcW w:w="537" w:type="dxa"/>
            <w:tcBorders>
              <w:top w:val="nil"/>
              <w:left w:val="nil"/>
              <w:bottom w:val="single" w:sz="4" w:space="0" w:color="auto"/>
              <w:right w:val="single" w:sz="4" w:space="0" w:color="auto"/>
            </w:tcBorders>
            <w:shd w:val="clear" w:color="auto" w:fill="auto"/>
            <w:noWrap/>
            <w:vAlign w:val="center"/>
            <w:hideMark/>
          </w:tcPr>
          <w:p w14:paraId="6A31D26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1461610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76D5334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6C1DC2F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CCCC41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w:t>
            </w:r>
          </w:p>
        </w:tc>
        <w:tc>
          <w:tcPr>
            <w:tcW w:w="910" w:type="dxa"/>
            <w:tcBorders>
              <w:top w:val="nil"/>
              <w:left w:val="nil"/>
              <w:bottom w:val="single" w:sz="4" w:space="0" w:color="auto"/>
              <w:right w:val="single" w:sz="4" w:space="0" w:color="auto"/>
            </w:tcBorders>
            <w:shd w:val="clear" w:color="auto" w:fill="auto"/>
            <w:noWrap/>
            <w:vAlign w:val="center"/>
            <w:hideMark/>
          </w:tcPr>
          <w:p w14:paraId="668C4C4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52</w:t>
            </w:r>
          </w:p>
        </w:tc>
      </w:tr>
      <w:tr w:rsidR="008816DE" w:rsidRPr="000B2B2E" w14:paraId="7F3286C7"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B8DDC4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25</w:t>
            </w:r>
          </w:p>
        </w:tc>
        <w:tc>
          <w:tcPr>
            <w:tcW w:w="538" w:type="dxa"/>
            <w:tcBorders>
              <w:top w:val="nil"/>
              <w:left w:val="nil"/>
              <w:bottom w:val="single" w:sz="4" w:space="0" w:color="auto"/>
              <w:right w:val="single" w:sz="4" w:space="0" w:color="auto"/>
            </w:tcBorders>
            <w:shd w:val="clear" w:color="auto" w:fill="auto"/>
            <w:noWrap/>
            <w:vAlign w:val="center"/>
            <w:hideMark/>
          </w:tcPr>
          <w:p w14:paraId="6C4934E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4F7FBEA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2C2488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264B1B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C038C1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F21D51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4FF9074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1F984D7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30E0839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3024AB3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09C85C4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6688013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AA30EB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2C777E3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52</w:t>
            </w:r>
          </w:p>
        </w:tc>
      </w:tr>
      <w:tr w:rsidR="008816DE" w:rsidRPr="000B2B2E" w14:paraId="6ABA61D9"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0698F5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26</w:t>
            </w:r>
          </w:p>
        </w:tc>
        <w:tc>
          <w:tcPr>
            <w:tcW w:w="538" w:type="dxa"/>
            <w:tcBorders>
              <w:top w:val="nil"/>
              <w:left w:val="nil"/>
              <w:bottom w:val="single" w:sz="4" w:space="0" w:color="auto"/>
              <w:right w:val="single" w:sz="4" w:space="0" w:color="auto"/>
            </w:tcBorders>
            <w:shd w:val="clear" w:color="auto" w:fill="auto"/>
            <w:noWrap/>
            <w:vAlign w:val="center"/>
            <w:hideMark/>
          </w:tcPr>
          <w:p w14:paraId="7CAC804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0C1F9D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C99681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143C32A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46FD0E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0AEE24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402BE5E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6F20CC6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584D74D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2E8725C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11C22C4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612A3EF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2CBF78E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488D2B1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52</w:t>
            </w:r>
          </w:p>
        </w:tc>
      </w:tr>
      <w:tr w:rsidR="008816DE" w:rsidRPr="000B2B2E" w14:paraId="13E3CD32"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0B48BBE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27</w:t>
            </w:r>
          </w:p>
        </w:tc>
        <w:tc>
          <w:tcPr>
            <w:tcW w:w="538" w:type="dxa"/>
            <w:tcBorders>
              <w:top w:val="nil"/>
              <w:left w:val="nil"/>
              <w:bottom w:val="single" w:sz="4" w:space="0" w:color="auto"/>
              <w:right w:val="single" w:sz="4" w:space="0" w:color="auto"/>
            </w:tcBorders>
            <w:shd w:val="clear" w:color="auto" w:fill="auto"/>
            <w:noWrap/>
            <w:vAlign w:val="center"/>
            <w:hideMark/>
          </w:tcPr>
          <w:p w14:paraId="005CEF8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85E9FE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1295D2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AE7692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ABA503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8A3B83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5BDEE58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11194EA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12EC37B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0B230EE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5B00559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36E0643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59723E9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0ED81D2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65</w:t>
            </w:r>
          </w:p>
        </w:tc>
      </w:tr>
      <w:tr w:rsidR="008816DE" w:rsidRPr="000B2B2E" w14:paraId="63B725E2"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543B11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28</w:t>
            </w:r>
          </w:p>
        </w:tc>
        <w:tc>
          <w:tcPr>
            <w:tcW w:w="538" w:type="dxa"/>
            <w:tcBorders>
              <w:top w:val="nil"/>
              <w:left w:val="nil"/>
              <w:bottom w:val="single" w:sz="4" w:space="0" w:color="auto"/>
              <w:right w:val="single" w:sz="4" w:space="0" w:color="auto"/>
            </w:tcBorders>
            <w:shd w:val="clear" w:color="auto" w:fill="auto"/>
            <w:noWrap/>
            <w:vAlign w:val="center"/>
            <w:hideMark/>
          </w:tcPr>
          <w:p w14:paraId="30ED5C2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CF42E3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5E9EA23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6C2F45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023D8C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A407F8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1769E04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53CCB69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6F849EC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4DCD45A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56F5615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1EA452B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2106504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0A43BD0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60</w:t>
            </w:r>
          </w:p>
        </w:tc>
      </w:tr>
      <w:tr w:rsidR="008816DE" w:rsidRPr="000B2B2E" w14:paraId="633E8CFA"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04352A5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29</w:t>
            </w:r>
          </w:p>
        </w:tc>
        <w:tc>
          <w:tcPr>
            <w:tcW w:w="538" w:type="dxa"/>
            <w:tcBorders>
              <w:top w:val="nil"/>
              <w:left w:val="nil"/>
              <w:bottom w:val="single" w:sz="4" w:space="0" w:color="auto"/>
              <w:right w:val="single" w:sz="4" w:space="0" w:color="auto"/>
            </w:tcBorders>
            <w:shd w:val="clear" w:color="auto" w:fill="auto"/>
            <w:noWrap/>
            <w:vAlign w:val="center"/>
            <w:hideMark/>
          </w:tcPr>
          <w:p w14:paraId="06A714C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52D47B0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C80442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1FC3AE7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108CF5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A071AB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3D98BDB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27B2EA2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15CD976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0B3573C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1CA85A3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0199A23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DEFB35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6FC13C9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52</w:t>
            </w:r>
          </w:p>
        </w:tc>
      </w:tr>
      <w:tr w:rsidR="008816DE" w:rsidRPr="000B2B2E" w14:paraId="42E3BF74"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1B3331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30</w:t>
            </w:r>
          </w:p>
        </w:tc>
        <w:tc>
          <w:tcPr>
            <w:tcW w:w="538" w:type="dxa"/>
            <w:tcBorders>
              <w:top w:val="nil"/>
              <w:left w:val="nil"/>
              <w:bottom w:val="single" w:sz="4" w:space="0" w:color="auto"/>
              <w:right w:val="single" w:sz="4" w:space="0" w:color="auto"/>
            </w:tcBorders>
            <w:shd w:val="clear" w:color="auto" w:fill="auto"/>
            <w:noWrap/>
            <w:vAlign w:val="center"/>
            <w:hideMark/>
          </w:tcPr>
          <w:p w14:paraId="02BC55F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E39F52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07F145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63C346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4EB35BB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51D23E7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9B343E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3D40EB9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7E9B685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2AFF5D1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21A3739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1696CDE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265495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72BC750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54</w:t>
            </w:r>
          </w:p>
        </w:tc>
      </w:tr>
      <w:tr w:rsidR="008816DE" w:rsidRPr="000B2B2E" w14:paraId="2DA3AB11"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36349A7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31</w:t>
            </w:r>
          </w:p>
        </w:tc>
        <w:tc>
          <w:tcPr>
            <w:tcW w:w="538" w:type="dxa"/>
            <w:tcBorders>
              <w:top w:val="nil"/>
              <w:left w:val="nil"/>
              <w:bottom w:val="single" w:sz="4" w:space="0" w:color="auto"/>
              <w:right w:val="single" w:sz="4" w:space="0" w:color="auto"/>
            </w:tcBorders>
            <w:shd w:val="clear" w:color="auto" w:fill="auto"/>
            <w:noWrap/>
            <w:vAlign w:val="center"/>
            <w:hideMark/>
          </w:tcPr>
          <w:p w14:paraId="1B175C9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A48DD8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866A25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46E9C7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275C8F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BAC757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2224259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5FC3C37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742F68E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59D74AB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335B2E1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4C051F9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7B99FD3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5D94B9A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65</w:t>
            </w:r>
          </w:p>
        </w:tc>
      </w:tr>
      <w:tr w:rsidR="008816DE" w:rsidRPr="000B2B2E" w14:paraId="3B4B7CBE"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AE66BC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32</w:t>
            </w:r>
          </w:p>
        </w:tc>
        <w:tc>
          <w:tcPr>
            <w:tcW w:w="538" w:type="dxa"/>
            <w:tcBorders>
              <w:top w:val="nil"/>
              <w:left w:val="nil"/>
              <w:bottom w:val="single" w:sz="4" w:space="0" w:color="auto"/>
              <w:right w:val="single" w:sz="4" w:space="0" w:color="auto"/>
            </w:tcBorders>
            <w:shd w:val="clear" w:color="auto" w:fill="auto"/>
            <w:noWrap/>
            <w:vAlign w:val="center"/>
            <w:hideMark/>
          </w:tcPr>
          <w:p w14:paraId="74C107B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C518BF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F72404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D19495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E20B05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4719793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374CA9D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131D96E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7132A29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3E9434B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56B6998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362DD75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17AA2C8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7679D77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58</w:t>
            </w:r>
          </w:p>
        </w:tc>
      </w:tr>
      <w:tr w:rsidR="008816DE" w:rsidRPr="000B2B2E" w14:paraId="406213A4"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9FD6BC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33</w:t>
            </w:r>
          </w:p>
        </w:tc>
        <w:tc>
          <w:tcPr>
            <w:tcW w:w="538" w:type="dxa"/>
            <w:tcBorders>
              <w:top w:val="nil"/>
              <w:left w:val="nil"/>
              <w:bottom w:val="single" w:sz="4" w:space="0" w:color="auto"/>
              <w:right w:val="single" w:sz="4" w:space="0" w:color="auto"/>
            </w:tcBorders>
            <w:shd w:val="clear" w:color="auto" w:fill="auto"/>
            <w:noWrap/>
            <w:vAlign w:val="center"/>
            <w:hideMark/>
          </w:tcPr>
          <w:p w14:paraId="6A1B7FB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BFF569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DA9A0C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F8A5F9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A82078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966F68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2E0D172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473CFE4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9F44AA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7BE0C67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792B200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06792B3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717C12D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3FEB492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65</w:t>
            </w:r>
          </w:p>
        </w:tc>
      </w:tr>
      <w:tr w:rsidR="008816DE" w:rsidRPr="000B2B2E" w14:paraId="7B610EE4"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0D98567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34</w:t>
            </w:r>
          </w:p>
        </w:tc>
        <w:tc>
          <w:tcPr>
            <w:tcW w:w="538" w:type="dxa"/>
            <w:tcBorders>
              <w:top w:val="nil"/>
              <w:left w:val="nil"/>
              <w:bottom w:val="single" w:sz="4" w:space="0" w:color="auto"/>
              <w:right w:val="single" w:sz="4" w:space="0" w:color="auto"/>
            </w:tcBorders>
            <w:shd w:val="clear" w:color="auto" w:fill="auto"/>
            <w:noWrap/>
            <w:vAlign w:val="center"/>
            <w:hideMark/>
          </w:tcPr>
          <w:p w14:paraId="2838FB0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D03FEE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D57EF2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17EFE0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FE3BE8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F117AD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3CA367A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63CC0C5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260258E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431A1E1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5C022A3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5A1A0DC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348F023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6D5545B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65</w:t>
            </w:r>
          </w:p>
        </w:tc>
      </w:tr>
      <w:tr w:rsidR="008816DE" w:rsidRPr="000B2B2E" w14:paraId="28822F0C"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58539B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35</w:t>
            </w:r>
          </w:p>
        </w:tc>
        <w:tc>
          <w:tcPr>
            <w:tcW w:w="538" w:type="dxa"/>
            <w:tcBorders>
              <w:top w:val="nil"/>
              <w:left w:val="nil"/>
              <w:bottom w:val="single" w:sz="4" w:space="0" w:color="auto"/>
              <w:right w:val="single" w:sz="4" w:space="0" w:color="auto"/>
            </w:tcBorders>
            <w:shd w:val="clear" w:color="auto" w:fill="auto"/>
            <w:noWrap/>
            <w:vAlign w:val="center"/>
            <w:hideMark/>
          </w:tcPr>
          <w:p w14:paraId="7302EE5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527DDAB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413D76C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E027C4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06643F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1E4995E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80768B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1F4868F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37EF2EE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6DE6709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3C7923B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0E5B465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5EA6804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3493E34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54</w:t>
            </w:r>
          </w:p>
        </w:tc>
      </w:tr>
      <w:tr w:rsidR="008816DE" w:rsidRPr="000B2B2E" w14:paraId="48993386"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553B18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36</w:t>
            </w:r>
          </w:p>
        </w:tc>
        <w:tc>
          <w:tcPr>
            <w:tcW w:w="538" w:type="dxa"/>
            <w:tcBorders>
              <w:top w:val="nil"/>
              <w:left w:val="nil"/>
              <w:bottom w:val="single" w:sz="4" w:space="0" w:color="auto"/>
              <w:right w:val="single" w:sz="4" w:space="0" w:color="auto"/>
            </w:tcBorders>
            <w:shd w:val="clear" w:color="auto" w:fill="auto"/>
            <w:noWrap/>
            <w:vAlign w:val="center"/>
            <w:hideMark/>
          </w:tcPr>
          <w:p w14:paraId="16CF786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04A6C1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220BCE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CFC36B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2CB34C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8B3FE7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1C36356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66ACB61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0AD3921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7198332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76EE4A5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2EA78F7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D371B7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7626C67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57</w:t>
            </w:r>
          </w:p>
        </w:tc>
      </w:tr>
      <w:tr w:rsidR="008816DE" w:rsidRPr="000B2B2E" w14:paraId="57010F6A"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385A899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37</w:t>
            </w:r>
          </w:p>
        </w:tc>
        <w:tc>
          <w:tcPr>
            <w:tcW w:w="538" w:type="dxa"/>
            <w:tcBorders>
              <w:top w:val="nil"/>
              <w:left w:val="nil"/>
              <w:bottom w:val="single" w:sz="4" w:space="0" w:color="auto"/>
              <w:right w:val="single" w:sz="4" w:space="0" w:color="auto"/>
            </w:tcBorders>
            <w:shd w:val="clear" w:color="auto" w:fill="auto"/>
            <w:noWrap/>
            <w:vAlign w:val="center"/>
            <w:hideMark/>
          </w:tcPr>
          <w:p w14:paraId="045D9E5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68FDE0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844658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2F83A2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7DC780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FF6BBA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0788E3B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299476E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3FA1BE0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3B03EB0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205C7F9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17980DC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F55C5D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5894941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57</w:t>
            </w:r>
          </w:p>
        </w:tc>
      </w:tr>
      <w:tr w:rsidR="008816DE" w:rsidRPr="000B2B2E" w14:paraId="087BFA35"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EB93B0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38</w:t>
            </w:r>
          </w:p>
        </w:tc>
        <w:tc>
          <w:tcPr>
            <w:tcW w:w="538" w:type="dxa"/>
            <w:tcBorders>
              <w:top w:val="nil"/>
              <w:left w:val="nil"/>
              <w:bottom w:val="single" w:sz="4" w:space="0" w:color="auto"/>
              <w:right w:val="single" w:sz="4" w:space="0" w:color="auto"/>
            </w:tcBorders>
            <w:shd w:val="clear" w:color="auto" w:fill="auto"/>
            <w:noWrap/>
            <w:vAlign w:val="center"/>
            <w:hideMark/>
          </w:tcPr>
          <w:p w14:paraId="031AA6D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07EF5B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11A48FF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13419E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6D3641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6B40C8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6451F4E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372D3BE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5D5FDBA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417B054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2786BD6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771BEF6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5BB3E7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7B58608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54</w:t>
            </w:r>
          </w:p>
        </w:tc>
      </w:tr>
      <w:tr w:rsidR="008816DE" w:rsidRPr="000B2B2E" w14:paraId="6F7889D3"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173A6AB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lastRenderedPageBreak/>
              <w:t>39</w:t>
            </w:r>
          </w:p>
        </w:tc>
        <w:tc>
          <w:tcPr>
            <w:tcW w:w="538" w:type="dxa"/>
            <w:tcBorders>
              <w:top w:val="nil"/>
              <w:left w:val="nil"/>
              <w:bottom w:val="single" w:sz="4" w:space="0" w:color="auto"/>
              <w:right w:val="single" w:sz="4" w:space="0" w:color="auto"/>
            </w:tcBorders>
            <w:shd w:val="clear" w:color="auto" w:fill="auto"/>
            <w:noWrap/>
            <w:vAlign w:val="center"/>
            <w:hideMark/>
          </w:tcPr>
          <w:p w14:paraId="371DCA4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CE6A63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78284D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52DDF5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BDD631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72F77C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33138C0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0FF0986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1C1289E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0E41DD8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0FDD5A9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39EA248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6894E8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3C965CF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52</w:t>
            </w:r>
          </w:p>
        </w:tc>
      </w:tr>
      <w:tr w:rsidR="008816DE" w:rsidRPr="000B2B2E" w14:paraId="4D424AB7"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E4C62A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40</w:t>
            </w:r>
          </w:p>
        </w:tc>
        <w:tc>
          <w:tcPr>
            <w:tcW w:w="538" w:type="dxa"/>
            <w:tcBorders>
              <w:top w:val="nil"/>
              <w:left w:val="nil"/>
              <w:bottom w:val="single" w:sz="4" w:space="0" w:color="auto"/>
              <w:right w:val="single" w:sz="4" w:space="0" w:color="auto"/>
            </w:tcBorders>
            <w:shd w:val="clear" w:color="auto" w:fill="auto"/>
            <w:noWrap/>
            <w:vAlign w:val="center"/>
            <w:hideMark/>
          </w:tcPr>
          <w:p w14:paraId="53719C6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4888E48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w:t>
            </w:r>
          </w:p>
        </w:tc>
        <w:tc>
          <w:tcPr>
            <w:tcW w:w="538" w:type="dxa"/>
            <w:tcBorders>
              <w:top w:val="nil"/>
              <w:left w:val="nil"/>
              <w:bottom w:val="single" w:sz="4" w:space="0" w:color="auto"/>
              <w:right w:val="single" w:sz="4" w:space="0" w:color="auto"/>
            </w:tcBorders>
            <w:shd w:val="clear" w:color="auto" w:fill="auto"/>
            <w:noWrap/>
            <w:vAlign w:val="center"/>
            <w:hideMark/>
          </w:tcPr>
          <w:p w14:paraId="46B38D6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w:t>
            </w:r>
          </w:p>
        </w:tc>
        <w:tc>
          <w:tcPr>
            <w:tcW w:w="538" w:type="dxa"/>
            <w:tcBorders>
              <w:top w:val="nil"/>
              <w:left w:val="nil"/>
              <w:bottom w:val="single" w:sz="4" w:space="0" w:color="auto"/>
              <w:right w:val="single" w:sz="4" w:space="0" w:color="auto"/>
            </w:tcBorders>
            <w:shd w:val="clear" w:color="auto" w:fill="auto"/>
            <w:noWrap/>
            <w:vAlign w:val="center"/>
            <w:hideMark/>
          </w:tcPr>
          <w:p w14:paraId="714435A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0CC33D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4ECD07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5C0527A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4CCF697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w:t>
            </w:r>
          </w:p>
        </w:tc>
        <w:tc>
          <w:tcPr>
            <w:tcW w:w="537" w:type="dxa"/>
            <w:tcBorders>
              <w:top w:val="nil"/>
              <w:left w:val="nil"/>
              <w:bottom w:val="single" w:sz="4" w:space="0" w:color="auto"/>
              <w:right w:val="single" w:sz="4" w:space="0" w:color="auto"/>
            </w:tcBorders>
            <w:shd w:val="clear" w:color="auto" w:fill="auto"/>
            <w:noWrap/>
            <w:vAlign w:val="center"/>
            <w:hideMark/>
          </w:tcPr>
          <w:p w14:paraId="4C0DE9B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4CCC42D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532CE36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7C1CFA8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EC4D10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w:t>
            </w:r>
          </w:p>
        </w:tc>
        <w:tc>
          <w:tcPr>
            <w:tcW w:w="910" w:type="dxa"/>
            <w:tcBorders>
              <w:top w:val="nil"/>
              <w:left w:val="nil"/>
              <w:bottom w:val="single" w:sz="4" w:space="0" w:color="auto"/>
              <w:right w:val="single" w:sz="4" w:space="0" w:color="auto"/>
            </w:tcBorders>
            <w:shd w:val="clear" w:color="auto" w:fill="auto"/>
            <w:noWrap/>
            <w:vAlign w:val="center"/>
            <w:hideMark/>
          </w:tcPr>
          <w:p w14:paraId="5F9409A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52</w:t>
            </w:r>
          </w:p>
        </w:tc>
      </w:tr>
      <w:tr w:rsidR="008816DE" w:rsidRPr="000B2B2E" w14:paraId="5DCAE573"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0339378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41</w:t>
            </w:r>
          </w:p>
        </w:tc>
        <w:tc>
          <w:tcPr>
            <w:tcW w:w="538" w:type="dxa"/>
            <w:tcBorders>
              <w:top w:val="nil"/>
              <w:left w:val="nil"/>
              <w:bottom w:val="single" w:sz="4" w:space="0" w:color="auto"/>
              <w:right w:val="single" w:sz="4" w:space="0" w:color="auto"/>
            </w:tcBorders>
            <w:shd w:val="clear" w:color="auto" w:fill="auto"/>
            <w:noWrap/>
            <w:vAlign w:val="center"/>
            <w:hideMark/>
          </w:tcPr>
          <w:p w14:paraId="4514293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17DB71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EE4C55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97477D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4268B5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45BD25D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04622FC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45D0C53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752B48A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188E9E1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32546C9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6BD7B81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4DBD801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79E83F2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58</w:t>
            </w:r>
          </w:p>
        </w:tc>
      </w:tr>
      <w:tr w:rsidR="008816DE" w:rsidRPr="000B2B2E" w14:paraId="7B0282C8"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4BD14E6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42</w:t>
            </w:r>
          </w:p>
        </w:tc>
        <w:tc>
          <w:tcPr>
            <w:tcW w:w="538" w:type="dxa"/>
            <w:tcBorders>
              <w:top w:val="nil"/>
              <w:left w:val="nil"/>
              <w:bottom w:val="single" w:sz="4" w:space="0" w:color="auto"/>
              <w:right w:val="single" w:sz="4" w:space="0" w:color="auto"/>
            </w:tcBorders>
            <w:shd w:val="clear" w:color="auto" w:fill="auto"/>
            <w:noWrap/>
            <w:vAlign w:val="center"/>
            <w:hideMark/>
          </w:tcPr>
          <w:p w14:paraId="37B9DF9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0C4A98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3A9A1C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5DB0061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4E58B8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5275DB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4243FA5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44E8D8C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33D0B14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682D644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306CEB2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5D87396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27B2CBC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1140B8E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60</w:t>
            </w:r>
          </w:p>
        </w:tc>
      </w:tr>
      <w:tr w:rsidR="008816DE" w:rsidRPr="000B2B2E" w14:paraId="24E56F2E"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A601F1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43</w:t>
            </w:r>
          </w:p>
        </w:tc>
        <w:tc>
          <w:tcPr>
            <w:tcW w:w="538" w:type="dxa"/>
            <w:tcBorders>
              <w:top w:val="nil"/>
              <w:left w:val="nil"/>
              <w:bottom w:val="single" w:sz="4" w:space="0" w:color="auto"/>
              <w:right w:val="single" w:sz="4" w:space="0" w:color="auto"/>
            </w:tcBorders>
            <w:shd w:val="clear" w:color="auto" w:fill="auto"/>
            <w:noWrap/>
            <w:vAlign w:val="center"/>
            <w:hideMark/>
          </w:tcPr>
          <w:p w14:paraId="449515D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672945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4B1CE4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4428F1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87872C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FD6D9D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4070A9E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3D33131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6B6FD26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3BE6FDE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27A83E8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7C74455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13951B8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5A4F07A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59</w:t>
            </w:r>
          </w:p>
        </w:tc>
      </w:tr>
      <w:tr w:rsidR="008816DE" w:rsidRPr="000B2B2E" w14:paraId="16A4EC32"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10E7059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44</w:t>
            </w:r>
          </w:p>
        </w:tc>
        <w:tc>
          <w:tcPr>
            <w:tcW w:w="538" w:type="dxa"/>
            <w:tcBorders>
              <w:top w:val="nil"/>
              <w:left w:val="nil"/>
              <w:bottom w:val="single" w:sz="4" w:space="0" w:color="auto"/>
              <w:right w:val="single" w:sz="4" w:space="0" w:color="auto"/>
            </w:tcBorders>
            <w:shd w:val="clear" w:color="auto" w:fill="auto"/>
            <w:noWrap/>
            <w:vAlign w:val="center"/>
            <w:hideMark/>
          </w:tcPr>
          <w:p w14:paraId="09CD349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0673F1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3EB9AE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0A2C2C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F16EF8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1DEF367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7D08CD0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55ADFA3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0E6572F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64F7424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7CB720A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186D2FC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2FCE3E8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1642AAF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59</w:t>
            </w:r>
          </w:p>
        </w:tc>
      </w:tr>
      <w:tr w:rsidR="008816DE" w:rsidRPr="000B2B2E" w14:paraId="1D614F4E"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005EB5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45</w:t>
            </w:r>
          </w:p>
        </w:tc>
        <w:tc>
          <w:tcPr>
            <w:tcW w:w="538" w:type="dxa"/>
            <w:tcBorders>
              <w:top w:val="nil"/>
              <w:left w:val="nil"/>
              <w:bottom w:val="single" w:sz="4" w:space="0" w:color="auto"/>
              <w:right w:val="single" w:sz="4" w:space="0" w:color="auto"/>
            </w:tcBorders>
            <w:shd w:val="clear" w:color="auto" w:fill="auto"/>
            <w:noWrap/>
            <w:vAlign w:val="center"/>
            <w:hideMark/>
          </w:tcPr>
          <w:p w14:paraId="0E21624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1C3640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FE1498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0CE392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2734BB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C2D388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3DDF371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37522EB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66D74B3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6C6D7F4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3FB8C22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2DFC1ED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C38EAF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6E99CD2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52</w:t>
            </w:r>
          </w:p>
        </w:tc>
      </w:tr>
      <w:tr w:rsidR="008816DE" w:rsidRPr="000B2B2E" w14:paraId="6FB6B432"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392C24E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46</w:t>
            </w:r>
          </w:p>
        </w:tc>
        <w:tc>
          <w:tcPr>
            <w:tcW w:w="538" w:type="dxa"/>
            <w:tcBorders>
              <w:top w:val="nil"/>
              <w:left w:val="nil"/>
              <w:bottom w:val="single" w:sz="4" w:space="0" w:color="auto"/>
              <w:right w:val="single" w:sz="4" w:space="0" w:color="auto"/>
            </w:tcBorders>
            <w:shd w:val="clear" w:color="auto" w:fill="auto"/>
            <w:noWrap/>
            <w:vAlign w:val="center"/>
            <w:hideMark/>
          </w:tcPr>
          <w:p w14:paraId="6D9062E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572FC9A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F5713D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AA1A7C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16AD5FD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1443AFC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3BC116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60F3A22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7D9FE1C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79A5203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4ED22D0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70157AC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313B7A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267849D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56</w:t>
            </w:r>
          </w:p>
        </w:tc>
      </w:tr>
      <w:tr w:rsidR="008816DE" w:rsidRPr="000B2B2E" w14:paraId="316C8F66"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4F2BDE3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47</w:t>
            </w:r>
          </w:p>
        </w:tc>
        <w:tc>
          <w:tcPr>
            <w:tcW w:w="538" w:type="dxa"/>
            <w:tcBorders>
              <w:top w:val="nil"/>
              <w:left w:val="nil"/>
              <w:bottom w:val="single" w:sz="4" w:space="0" w:color="auto"/>
              <w:right w:val="single" w:sz="4" w:space="0" w:color="auto"/>
            </w:tcBorders>
            <w:shd w:val="clear" w:color="auto" w:fill="auto"/>
            <w:noWrap/>
            <w:vAlign w:val="center"/>
            <w:hideMark/>
          </w:tcPr>
          <w:p w14:paraId="60F9E8E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E69EEB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0F6DC4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96DAA3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F280E1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EB284B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7199547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22493A3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6E4BD8D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6ECB00D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7CECAD7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1EC8B62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1501E2D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0468540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57</w:t>
            </w:r>
          </w:p>
        </w:tc>
      </w:tr>
      <w:tr w:rsidR="008816DE" w:rsidRPr="000B2B2E" w14:paraId="356C9682"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CC6036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48</w:t>
            </w:r>
          </w:p>
        </w:tc>
        <w:tc>
          <w:tcPr>
            <w:tcW w:w="538" w:type="dxa"/>
            <w:tcBorders>
              <w:top w:val="nil"/>
              <w:left w:val="nil"/>
              <w:bottom w:val="single" w:sz="4" w:space="0" w:color="auto"/>
              <w:right w:val="single" w:sz="4" w:space="0" w:color="auto"/>
            </w:tcBorders>
            <w:shd w:val="clear" w:color="auto" w:fill="auto"/>
            <w:noWrap/>
            <w:vAlign w:val="center"/>
            <w:hideMark/>
          </w:tcPr>
          <w:p w14:paraId="437CC3C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470A3A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w:t>
            </w:r>
          </w:p>
        </w:tc>
        <w:tc>
          <w:tcPr>
            <w:tcW w:w="538" w:type="dxa"/>
            <w:tcBorders>
              <w:top w:val="nil"/>
              <w:left w:val="nil"/>
              <w:bottom w:val="single" w:sz="4" w:space="0" w:color="auto"/>
              <w:right w:val="single" w:sz="4" w:space="0" w:color="auto"/>
            </w:tcBorders>
            <w:shd w:val="clear" w:color="auto" w:fill="auto"/>
            <w:noWrap/>
            <w:vAlign w:val="center"/>
            <w:hideMark/>
          </w:tcPr>
          <w:p w14:paraId="10442EF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2CB858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4CDD81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17E8D57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5A51CC5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0F18C92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44E887D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27B064A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w:t>
            </w:r>
          </w:p>
        </w:tc>
        <w:tc>
          <w:tcPr>
            <w:tcW w:w="589" w:type="dxa"/>
            <w:tcBorders>
              <w:top w:val="nil"/>
              <w:left w:val="nil"/>
              <w:bottom w:val="single" w:sz="4" w:space="0" w:color="auto"/>
              <w:right w:val="single" w:sz="4" w:space="0" w:color="auto"/>
            </w:tcBorders>
            <w:shd w:val="clear" w:color="auto" w:fill="auto"/>
            <w:noWrap/>
            <w:vAlign w:val="center"/>
            <w:hideMark/>
          </w:tcPr>
          <w:p w14:paraId="351225D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1441CA4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3AF8AE6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71466A6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55</w:t>
            </w:r>
          </w:p>
        </w:tc>
      </w:tr>
      <w:tr w:rsidR="008816DE" w:rsidRPr="000B2B2E" w14:paraId="0718E24A"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1D6CFC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49</w:t>
            </w:r>
          </w:p>
        </w:tc>
        <w:tc>
          <w:tcPr>
            <w:tcW w:w="538" w:type="dxa"/>
            <w:tcBorders>
              <w:top w:val="nil"/>
              <w:left w:val="nil"/>
              <w:bottom w:val="single" w:sz="4" w:space="0" w:color="auto"/>
              <w:right w:val="single" w:sz="4" w:space="0" w:color="auto"/>
            </w:tcBorders>
            <w:shd w:val="clear" w:color="auto" w:fill="auto"/>
            <w:noWrap/>
            <w:vAlign w:val="center"/>
            <w:hideMark/>
          </w:tcPr>
          <w:p w14:paraId="48ED8A8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5BE89F0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629DA0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E9D725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493857D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118F6E1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4680042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382D5B0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3F09570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645DB38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79BD8DD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77F79A1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0DE6F1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2058BB5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52</w:t>
            </w:r>
          </w:p>
        </w:tc>
      </w:tr>
      <w:tr w:rsidR="008816DE" w:rsidRPr="000B2B2E" w14:paraId="20F28D97"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60ADDBE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50</w:t>
            </w:r>
          </w:p>
        </w:tc>
        <w:tc>
          <w:tcPr>
            <w:tcW w:w="538" w:type="dxa"/>
            <w:tcBorders>
              <w:top w:val="nil"/>
              <w:left w:val="nil"/>
              <w:bottom w:val="single" w:sz="4" w:space="0" w:color="auto"/>
              <w:right w:val="single" w:sz="4" w:space="0" w:color="auto"/>
            </w:tcBorders>
            <w:shd w:val="clear" w:color="auto" w:fill="auto"/>
            <w:noWrap/>
            <w:vAlign w:val="center"/>
            <w:hideMark/>
          </w:tcPr>
          <w:p w14:paraId="08D99DB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1F84077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w:t>
            </w:r>
          </w:p>
        </w:tc>
        <w:tc>
          <w:tcPr>
            <w:tcW w:w="538" w:type="dxa"/>
            <w:tcBorders>
              <w:top w:val="nil"/>
              <w:left w:val="nil"/>
              <w:bottom w:val="single" w:sz="4" w:space="0" w:color="auto"/>
              <w:right w:val="single" w:sz="4" w:space="0" w:color="auto"/>
            </w:tcBorders>
            <w:shd w:val="clear" w:color="auto" w:fill="auto"/>
            <w:noWrap/>
            <w:vAlign w:val="center"/>
            <w:hideMark/>
          </w:tcPr>
          <w:p w14:paraId="271F2A7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1ADB11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F7065C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5FC43D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39C3D88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2955FD0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62D8841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274FD63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3CDB06B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399CFCB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56988DD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358741C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51</w:t>
            </w:r>
          </w:p>
        </w:tc>
      </w:tr>
      <w:tr w:rsidR="008816DE" w:rsidRPr="000B2B2E" w14:paraId="194381C5"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142E92B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51</w:t>
            </w:r>
          </w:p>
        </w:tc>
        <w:tc>
          <w:tcPr>
            <w:tcW w:w="538" w:type="dxa"/>
            <w:tcBorders>
              <w:top w:val="nil"/>
              <w:left w:val="nil"/>
              <w:bottom w:val="single" w:sz="4" w:space="0" w:color="auto"/>
              <w:right w:val="single" w:sz="4" w:space="0" w:color="auto"/>
            </w:tcBorders>
            <w:shd w:val="clear" w:color="auto" w:fill="auto"/>
            <w:noWrap/>
            <w:vAlign w:val="center"/>
            <w:hideMark/>
          </w:tcPr>
          <w:p w14:paraId="59BFBE3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BF20DB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005F4D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F8F76A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DC809F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E32FE9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455E4AC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4D67EFF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276E972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58A874C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5194BB1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51D9BE5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2968D64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35F1D34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54</w:t>
            </w:r>
          </w:p>
        </w:tc>
      </w:tr>
      <w:tr w:rsidR="008816DE" w:rsidRPr="000B2B2E" w14:paraId="01ACBFDF"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4DD62BC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52</w:t>
            </w:r>
          </w:p>
        </w:tc>
        <w:tc>
          <w:tcPr>
            <w:tcW w:w="538" w:type="dxa"/>
            <w:tcBorders>
              <w:top w:val="nil"/>
              <w:left w:val="nil"/>
              <w:bottom w:val="single" w:sz="4" w:space="0" w:color="auto"/>
              <w:right w:val="single" w:sz="4" w:space="0" w:color="auto"/>
            </w:tcBorders>
            <w:shd w:val="clear" w:color="auto" w:fill="auto"/>
            <w:noWrap/>
            <w:vAlign w:val="center"/>
            <w:hideMark/>
          </w:tcPr>
          <w:p w14:paraId="2C5A102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162AEEC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8181C9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w:t>
            </w:r>
          </w:p>
        </w:tc>
        <w:tc>
          <w:tcPr>
            <w:tcW w:w="538" w:type="dxa"/>
            <w:tcBorders>
              <w:top w:val="nil"/>
              <w:left w:val="nil"/>
              <w:bottom w:val="single" w:sz="4" w:space="0" w:color="auto"/>
              <w:right w:val="single" w:sz="4" w:space="0" w:color="auto"/>
            </w:tcBorders>
            <w:shd w:val="clear" w:color="auto" w:fill="auto"/>
            <w:noWrap/>
            <w:vAlign w:val="center"/>
            <w:hideMark/>
          </w:tcPr>
          <w:p w14:paraId="200EB3B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w:t>
            </w:r>
          </w:p>
        </w:tc>
        <w:tc>
          <w:tcPr>
            <w:tcW w:w="538" w:type="dxa"/>
            <w:tcBorders>
              <w:top w:val="nil"/>
              <w:left w:val="nil"/>
              <w:bottom w:val="single" w:sz="4" w:space="0" w:color="auto"/>
              <w:right w:val="single" w:sz="4" w:space="0" w:color="auto"/>
            </w:tcBorders>
            <w:shd w:val="clear" w:color="auto" w:fill="auto"/>
            <w:noWrap/>
            <w:vAlign w:val="center"/>
            <w:hideMark/>
          </w:tcPr>
          <w:p w14:paraId="6F103C0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5CDCCC1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1D8F451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1C5A1A9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47BAABC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5F5DEA5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30F3995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0C4D9B7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w:t>
            </w:r>
          </w:p>
        </w:tc>
        <w:tc>
          <w:tcPr>
            <w:tcW w:w="708" w:type="dxa"/>
            <w:tcBorders>
              <w:top w:val="nil"/>
              <w:left w:val="nil"/>
              <w:bottom w:val="single" w:sz="4" w:space="0" w:color="auto"/>
              <w:right w:val="single" w:sz="4" w:space="0" w:color="auto"/>
            </w:tcBorders>
            <w:shd w:val="clear" w:color="auto" w:fill="auto"/>
            <w:noWrap/>
            <w:vAlign w:val="center"/>
            <w:hideMark/>
          </w:tcPr>
          <w:p w14:paraId="18529C7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344978D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51</w:t>
            </w:r>
          </w:p>
        </w:tc>
      </w:tr>
      <w:tr w:rsidR="008816DE" w:rsidRPr="000B2B2E" w14:paraId="23879917"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B498E9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53</w:t>
            </w:r>
          </w:p>
        </w:tc>
        <w:tc>
          <w:tcPr>
            <w:tcW w:w="538" w:type="dxa"/>
            <w:tcBorders>
              <w:top w:val="nil"/>
              <w:left w:val="nil"/>
              <w:bottom w:val="single" w:sz="4" w:space="0" w:color="auto"/>
              <w:right w:val="single" w:sz="4" w:space="0" w:color="auto"/>
            </w:tcBorders>
            <w:shd w:val="clear" w:color="auto" w:fill="auto"/>
            <w:noWrap/>
            <w:vAlign w:val="center"/>
            <w:hideMark/>
          </w:tcPr>
          <w:p w14:paraId="2FF0737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689FAE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66AB6D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6F486C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DE28C9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738DEC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6BC6D17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455F321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7010ED5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546F59F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4EDBF7C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67BD885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D23BBB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0EE5DE2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59</w:t>
            </w:r>
          </w:p>
        </w:tc>
      </w:tr>
      <w:tr w:rsidR="008816DE" w:rsidRPr="000B2B2E" w14:paraId="749C8558"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408DFE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54</w:t>
            </w:r>
          </w:p>
        </w:tc>
        <w:tc>
          <w:tcPr>
            <w:tcW w:w="538" w:type="dxa"/>
            <w:tcBorders>
              <w:top w:val="nil"/>
              <w:left w:val="nil"/>
              <w:bottom w:val="single" w:sz="4" w:space="0" w:color="auto"/>
              <w:right w:val="single" w:sz="4" w:space="0" w:color="auto"/>
            </w:tcBorders>
            <w:shd w:val="clear" w:color="auto" w:fill="auto"/>
            <w:noWrap/>
            <w:vAlign w:val="center"/>
            <w:hideMark/>
          </w:tcPr>
          <w:p w14:paraId="03832F0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AB03EF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66D5E2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CC0F93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226B6E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242E38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2B1E98D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4FD9524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5F37660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6B51353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25744F3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7A0E98C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1D093C2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06548C7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59</w:t>
            </w:r>
          </w:p>
        </w:tc>
      </w:tr>
      <w:tr w:rsidR="008816DE" w:rsidRPr="000B2B2E" w14:paraId="142B4037"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33B466F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55</w:t>
            </w:r>
          </w:p>
        </w:tc>
        <w:tc>
          <w:tcPr>
            <w:tcW w:w="538" w:type="dxa"/>
            <w:tcBorders>
              <w:top w:val="nil"/>
              <w:left w:val="nil"/>
              <w:bottom w:val="single" w:sz="4" w:space="0" w:color="auto"/>
              <w:right w:val="single" w:sz="4" w:space="0" w:color="auto"/>
            </w:tcBorders>
            <w:shd w:val="clear" w:color="auto" w:fill="auto"/>
            <w:noWrap/>
            <w:vAlign w:val="center"/>
            <w:hideMark/>
          </w:tcPr>
          <w:p w14:paraId="2ADE33F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97D8E9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0D2E46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59054A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D0D38D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F4AF26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4941AF1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77E6A0C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65B2DE9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1A11264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1EF68E8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73C7440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3E89E96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4BCD0AF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58</w:t>
            </w:r>
          </w:p>
        </w:tc>
      </w:tr>
      <w:tr w:rsidR="008816DE" w:rsidRPr="000B2B2E" w14:paraId="40278ED1"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A4B293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56</w:t>
            </w:r>
          </w:p>
        </w:tc>
        <w:tc>
          <w:tcPr>
            <w:tcW w:w="538" w:type="dxa"/>
            <w:tcBorders>
              <w:top w:val="nil"/>
              <w:left w:val="nil"/>
              <w:bottom w:val="single" w:sz="4" w:space="0" w:color="auto"/>
              <w:right w:val="single" w:sz="4" w:space="0" w:color="auto"/>
            </w:tcBorders>
            <w:shd w:val="clear" w:color="auto" w:fill="auto"/>
            <w:noWrap/>
            <w:vAlign w:val="center"/>
            <w:hideMark/>
          </w:tcPr>
          <w:p w14:paraId="1078F56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B6B42C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CED249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0A137A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3DFEA9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0385BA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2D22097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0DD1D94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4688168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6DD4642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0812E75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5842A17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F3850E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7E849A7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58</w:t>
            </w:r>
          </w:p>
        </w:tc>
      </w:tr>
      <w:tr w:rsidR="008816DE" w:rsidRPr="000B2B2E" w14:paraId="354DD06F"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489EC6D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57</w:t>
            </w:r>
          </w:p>
        </w:tc>
        <w:tc>
          <w:tcPr>
            <w:tcW w:w="538" w:type="dxa"/>
            <w:tcBorders>
              <w:top w:val="nil"/>
              <w:left w:val="nil"/>
              <w:bottom w:val="single" w:sz="4" w:space="0" w:color="auto"/>
              <w:right w:val="single" w:sz="4" w:space="0" w:color="auto"/>
            </w:tcBorders>
            <w:shd w:val="clear" w:color="auto" w:fill="auto"/>
            <w:noWrap/>
            <w:vAlign w:val="center"/>
            <w:hideMark/>
          </w:tcPr>
          <w:p w14:paraId="0E3FC51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F78845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D79723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71F90C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1030D1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4D1A3EE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2EB7D4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1F310AF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377DA1B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69B18BA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5B47328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556B1D7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957558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7679AF7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59</w:t>
            </w:r>
          </w:p>
        </w:tc>
      </w:tr>
      <w:tr w:rsidR="008816DE" w:rsidRPr="000B2B2E" w14:paraId="542F3A75"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0542089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58</w:t>
            </w:r>
          </w:p>
        </w:tc>
        <w:tc>
          <w:tcPr>
            <w:tcW w:w="538" w:type="dxa"/>
            <w:tcBorders>
              <w:top w:val="nil"/>
              <w:left w:val="nil"/>
              <w:bottom w:val="single" w:sz="4" w:space="0" w:color="auto"/>
              <w:right w:val="single" w:sz="4" w:space="0" w:color="auto"/>
            </w:tcBorders>
            <w:shd w:val="clear" w:color="auto" w:fill="auto"/>
            <w:noWrap/>
            <w:vAlign w:val="center"/>
            <w:hideMark/>
          </w:tcPr>
          <w:p w14:paraId="514F7F2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1CD411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A473EA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4A3CC14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17CF846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F1650F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662BB68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3606C48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3CAEDE5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1B9575C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4FD3D43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0C803C8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2E9F1A5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28C2CC9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58</w:t>
            </w:r>
          </w:p>
        </w:tc>
      </w:tr>
      <w:tr w:rsidR="008816DE" w:rsidRPr="000B2B2E" w14:paraId="1B016EB3"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32E27B8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59</w:t>
            </w:r>
          </w:p>
        </w:tc>
        <w:tc>
          <w:tcPr>
            <w:tcW w:w="538" w:type="dxa"/>
            <w:tcBorders>
              <w:top w:val="nil"/>
              <w:left w:val="nil"/>
              <w:bottom w:val="single" w:sz="4" w:space="0" w:color="auto"/>
              <w:right w:val="single" w:sz="4" w:space="0" w:color="auto"/>
            </w:tcBorders>
            <w:shd w:val="clear" w:color="auto" w:fill="auto"/>
            <w:noWrap/>
            <w:vAlign w:val="center"/>
            <w:hideMark/>
          </w:tcPr>
          <w:p w14:paraId="35AA193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996937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0A454C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B5575F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89B617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BF7FF2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5403857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2623A5A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4096004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5596A2F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0EF7273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3AA82D0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0D3C99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37E9AF9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60</w:t>
            </w:r>
          </w:p>
        </w:tc>
      </w:tr>
      <w:tr w:rsidR="008816DE" w:rsidRPr="000B2B2E" w14:paraId="3A0652AE"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10089C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60</w:t>
            </w:r>
          </w:p>
        </w:tc>
        <w:tc>
          <w:tcPr>
            <w:tcW w:w="538" w:type="dxa"/>
            <w:tcBorders>
              <w:top w:val="nil"/>
              <w:left w:val="nil"/>
              <w:bottom w:val="single" w:sz="4" w:space="0" w:color="auto"/>
              <w:right w:val="single" w:sz="4" w:space="0" w:color="auto"/>
            </w:tcBorders>
            <w:shd w:val="clear" w:color="auto" w:fill="auto"/>
            <w:noWrap/>
            <w:vAlign w:val="center"/>
            <w:hideMark/>
          </w:tcPr>
          <w:p w14:paraId="2CB1FBA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30FC1C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E8AE60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41A6C35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5A036D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E65DC2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4BCC26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5879CBC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538B17D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1A1D58D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72E5CE2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752281C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47D9F12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0F047B9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62</w:t>
            </w:r>
          </w:p>
        </w:tc>
      </w:tr>
      <w:tr w:rsidR="008816DE" w:rsidRPr="000B2B2E" w14:paraId="7C463684"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1F9EBC9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61</w:t>
            </w:r>
          </w:p>
        </w:tc>
        <w:tc>
          <w:tcPr>
            <w:tcW w:w="538" w:type="dxa"/>
            <w:tcBorders>
              <w:top w:val="nil"/>
              <w:left w:val="nil"/>
              <w:bottom w:val="single" w:sz="4" w:space="0" w:color="auto"/>
              <w:right w:val="single" w:sz="4" w:space="0" w:color="auto"/>
            </w:tcBorders>
            <w:shd w:val="clear" w:color="auto" w:fill="auto"/>
            <w:noWrap/>
            <w:vAlign w:val="center"/>
            <w:hideMark/>
          </w:tcPr>
          <w:p w14:paraId="27B5F5D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AA47AF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30F25D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72C3C9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71E4F1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0CE03F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3A7A30C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7CAE48A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4525893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4C0D709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3AA670B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1E3EADA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659836E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1B7F435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65</w:t>
            </w:r>
          </w:p>
        </w:tc>
      </w:tr>
      <w:tr w:rsidR="008816DE" w:rsidRPr="000B2B2E" w14:paraId="05599560"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CA659B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62</w:t>
            </w:r>
          </w:p>
        </w:tc>
        <w:tc>
          <w:tcPr>
            <w:tcW w:w="538" w:type="dxa"/>
            <w:tcBorders>
              <w:top w:val="nil"/>
              <w:left w:val="nil"/>
              <w:bottom w:val="single" w:sz="4" w:space="0" w:color="auto"/>
              <w:right w:val="single" w:sz="4" w:space="0" w:color="auto"/>
            </w:tcBorders>
            <w:shd w:val="clear" w:color="auto" w:fill="auto"/>
            <w:noWrap/>
            <w:vAlign w:val="center"/>
            <w:hideMark/>
          </w:tcPr>
          <w:p w14:paraId="04CCB3C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C18804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12FEE29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5748764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1EF5CF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6CD2B6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2807859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439D6E1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0994451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182B3EB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4E112D7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040A49A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19B79B0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33C41B5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60</w:t>
            </w:r>
          </w:p>
        </w:tc>
      </w:tr>
      <w:tr w:rsidR="008816DE" w:rsidRPr="000B2B2E" w14:paraId="0D56C49B"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8C4434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63</w:t>
            </w:r>
          </w:p>
        </w:tc>
        <w:tc>
          <w:tcPr>
            <w:tcW w:w="538" w:type="dxa"/>
            <w:tcBorders>
              <w:top w:val="nil"/>
              <w:left w:val="nil"/>
              <w:bottom w:val="single" w:sz="4" w:space="0" w:color="auto"/>
              <w:right w:val="single" w:sz="4" w:space="0" w:color="auto"/>
            </w:tcBorders>
            <w:shd w:val="clear" w:color="auto" w:fill="auto"/>
            <w:noWrap/>
            <w:vAlign w:val="center"/>
            <w:hideMark/>
          </w:tcPr>
          <w:p w14:paraId="7C5554C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0A3392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40D4709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0F078E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145BB95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1DE1527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682634C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1CC3154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03130E1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0D1174E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71BDCFB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19D70A4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9B2DA5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0D6F993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52</w:t>
            </w:r>
          </w:p>
        </w:tc>
      </w:tr>
      <w:tr w:rsidR="008816DE" w:rsidRPr="000B2B2E" w14:paraId="50499B7F"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4C1230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64</w:t>
            </w:r>
          </w:p>
        </w:tc>
        <w:tc>
          <w:tcPr>
            <w:tcW w:w="538" w:type="dxa"/>
            <w:tcBorders>
              <w:top w:val="nil"/>
              <w:left w:val="nil"/>
              <w:bottom w:val="single" w:sz="4" w:space="0" w:color="auto"/>
              <w:right w:val="single" w:sz="4" w:space="0" w:color="auto"/>
            </w:tcBorders>
            <w:shd w:val="clear" w:color="auto" w:fill="auto"/>
            <w:noWrap/>
            <w:vAlign w:val="center"/>
            <w:hideMark/>
          </w:tcPr>
          <w:p w14:paraId="106ACB7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C0D80D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3</w:t>
            </w:r>
          </w:p>
        </w:tc>
        <w:tc>
          <w:tcPr>
            <w:tcW w:w="538" w:type="dxa"/>
            <w:tcBorders>
              <w:top w:val="nil"/>
              <w:left w:val="nil"/>
              <w:bottom w:val="single" w:sz="4" w:space="0" w:color="auto"/>
              <w:right w:val="single" w:sz="4" w:space="0" w:color="auto"/>
            </w:tcBorders>
            <w:shd w:val="clear" w:color="auto" w:fill="auto"/>
            <w:noWrap/>
            <w:vAlign w:val="center"/>
            <w:hideMark/>
          </w:tcPr>
          <w:p w14:paraId="5D143FF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CE7102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763295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236D16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7C0BC5D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6AB295A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60236CD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4A13AA7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6F800ED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1EC740D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5D0FBBB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3FA24BF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51</w:t>
            </w:r>
          </w:p>
        </w:tc>
      </w:tr>
      <w:tr w:rsidR="008816DE" w:rsidRPr="000B2B2E" w14:paraId="01CB7B7C"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32DF43A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65</w:t>
            </w:r>
          </w:p>
        </w:tc>
        <w:tc>
          <w:tcPr>
            <w:tcW w:w="538" w:type="dxa"/>
            <w:tcBorders>
              <w:top w:val="nil"/>
              <w:left w:val="nil"/>
              <w:bottom w:val="single" w:sz="4" w:space="0" w:color="auto"/>
              <w:right w:val="single" w:sz="4" w:space="0" w:color="auto"/>
            </w:tcBorders>
            <w:shd w:val="clear" w:color="auto" w:fill="auto"/>
            <w:noWrap/>
            <w:vAlign w:val="center"/>
            <w:hideMark/>
          </w:tcPr>
          <w:p w14:paraId="3A32784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D3D91F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E1482F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3F15BA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D56F82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5C7AD73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6F9E69A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2B476F3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6E81E16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07B0F92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2B52DA4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248CCDD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8C1176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32ABBF0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59</w:t>
            </w:r>
          </w:p>
        </w:tc>
      </w:tr>
      <w:tr w:rsidR="008816DE" w:rsidRPr="000B2B2E" w14:paraId="39C89287"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64CE9A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66</w:t>
            </w:r>
          </w:p>
        </w:tc>
        <w:tc>
          <w:tcPr>
            <w:tcW w:w="538" w:type="dxa"/>
            <w:tcBorders>
              <w:top w:val="nil"/>
              <w:left w:val="nil"/>
              <w:bottom w:val="single" w:sz="4" w:space="0" w:color="auto"/>
              <w:right w:val="single" w:sz="4" w:space="0" w:color="auto"/>
            </w:tcBorders>
            <w:shd w:val="clear" w:color="auto" w:fill="auto"/>
            <w:noWrap/>
            <w:vAlign w:val="center"/>
            <w:hideMark/>
          </w:tcPr>
          <w:p w14:paraId="7FACD94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518645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3CD441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4B9862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C5BC28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741CE3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2291F24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5408216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56F71CB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6114F18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7B8243C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4F6ECF3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690FFAC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2515361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59</w:t>
            </w:r>
          </w:p>
        </w:tc>
      </w:tr>
      <w:tr w:rsidR="008816DE" w:rsidRPr="000B2B2E" w14:paraId="73C7BB19"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EAA292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67</w:t>
            </w:r>
          </w:p>
        </w:tc>
        <w:tc>
          <w:tcPr>
            <w:tcW w:w="538" w:type="dxa"/>
            <w:tcBorders>
              <w:top w:val="nil"/>
              <w:left w:val="nil"/>
              <w:bottom w:val="single" w:sz="4" w:space="0" w:color="auto"/>
              <w:right w:val="single" w:sz="4" w:space="0" w:color="auto"/>
            </w:tcBorders>
            <w:shd w:val="clear" w:color="auto" w:fill="auto"/>
            <w:noWrap/>
            <w:vAlign w:val="center"/>
            <w:hideMark/>
          </w:tcPr>
          <w:p w14:paraId="40F9640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3A80515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7BD51C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4F7B4C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DDE526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50C817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6BCFFE6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255FDAD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695C062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0A651D6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6424B47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6F2CACE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1FF1C1B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18A1019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54</w:t>
            </w:r>
          </w:p>
        </w:tc>
      </w:tr>
      <w:tr w:rsidR="008816DE" w:rsidRPr="000B2B2E" w14:paraId="11D44883"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061B0D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68</w:t>
            </w:r>
          </w:p>
        </w:tc>
        <w:tc>
          <w:tcPr>
            <w:tcW w:w="538" w:type="dxa"/>
            <w:tcBorders>
              <w:top w:val="nil"/>
              <w:left w:val="nil"/>
              <w:bottom w:val="single" w:sz="4" w:space="0" w:color="auto"/>
              <w:right w:val="single" w:sz="4" w:space="0" w:color="auto"/>
            </w:tcBorders>
            <w:shd w:val="clear" w:color="auto" w:fill="auto"/>
            <w:noWrap/>
            <w:vAlign w:val="center"/>
            <w:hideMark/>
          </w:tcPr>
          <w:p w14:paraId="4EC9B3D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B06395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8D2BBD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77BE20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69BA4C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C0D258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5F65B7E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5C4E2A6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3DBCD44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1028B07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040684B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091D74B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A14227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017C1F9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57</w:t>
            </w:r>
          </w:p>
        </w:tc>
      </w:tr>
      <w:tr w:rsidR="008816DE" w:rsidRPr="000B2B2E" w14:paraId="7CE301DA"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17EE719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69</w:t>
            </w:r>
          </w:p>
        </w:tc>
        <w:tc>
          <w:tcPr>
            <w:tcW w:w="538" w:type="dxa"/>
            <w:tcBorders>
              <w:top w:val="nil"/>
              <w:left w:val="nil"/>
              <w:bottom w:val="single" w:sz="4" w:space="0" w:color="auto"/>
              <w:right w:val="single" w:sz="4" w:space="0" w:color="auto"/>
            </w:tcBorders>
            <w:shd w:val="clear" w:color="auto" w:fill="auto"/>
            <w:noWrap/>
            <w:vAlign w:val="center"/>
            <w:hideMark/>
          </w:tcPr>
          <w:p w14:paraId="3189062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70BD3F1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72A842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51BA05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FE3B00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CE3F43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601E059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7AC8DFC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073E779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027DC33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2DB761D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6F31197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49AA1EE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1E71555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65</w:t>
            </w:r>
          </w:p>
        </w:tc>
      </w:tr>
      <w:tr w:rsidR="008816DE" w:rsidRPr="000B2B2E" w14:paraId="71511482"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BCB0AF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70</w:t>
            </w:r>
          </w:p>
        </w:tc>
        <w:tc>
          <w:tcPr>
            <w:tcW w:w="538" w:type="dxa"/>
            <w:tcBorders>
              <w:top w:val="nil"/>
              <w:left w:val="nil"/>
              <w:bottom w:val="single" w:sz="4" w:space="0" w:color="auto"/>
              <w:right w:val="single" w:sz="4" w:space="0" w:color="auto"/>
            </w:tcBorders>
            <w:shd w:val="clear" w:color="auto" w:fill="auto"/>
            <w:noWrap/>
            <w:vAlign w:val="center"/>
            <w:hideMark/>
          </w:tcPr>
          <w:p w14:paraId="276FBE6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04E8631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622F266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5E01EB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2075D9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F9F825E"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15590F5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14AD4EA0"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57AE0C7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4B202D5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89" w:type="dxa"/>
            <w:tcBorders>
              <w:top w:val="nil"/>
              <w:left w:val="nil"/>
              <w:bottom w:val="single" w:sz="4" w:space="0" w:color="auto"/>
              <w:right w:val="single" w:sz="4" w:space="0" w:color="auto"/>
            </w:tcBorders>
            <w:shd w:val="clear" w:color="auto" w:fill="auto"/>
            <w:noWrap/>
            <w:vAlign w:val="center"/>
            <w:hideMark/>
          </w:tcPr>
          <w:p w14:paraId="2C78E1E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347E958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773B7AF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3FE93989"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58</w:t>
            </w:r>
          </w:p>
        </w:tc>
      </w:tr>
      <w:tr w:rsidR="008816DE" w:rsidRPr="000B2B2E" w14:paraId="04EAAA3C"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4E8CB3F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71</w:t>
            </w:r>
          </w:p>
        </w:tc>
        <w:tc>
          <w:tcPr>
            <w:tcW w:w="538" w:type="dxa"/>
            <w:tcBorders>
              <w:top w:val="nil"/>
              <w:left w:val="nil"/>
              <w:bottom w:val="single" w:sz="4" w:space="0" w:color="auto"/>
              <w:right w:val="single" w:sz="4" w:space="0" w:color="auto"/>
            </w:tcBorders>
            <w:shd w:val="clear" w:color="auto" w:fill="auto"/>
            <w:noWrap/>
            <w:vAlign w:val="center"/>
            <w:hideMark/>
          </w:tcPr>
          <w:p w14:paraId="06E0E49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7CAD86B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2815CD8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6779C28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452887C4"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EED320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2CA64AB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028CD2C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7" w:type="dxa"/>
            <w:tcBorders>
              <w:top w:val="nil"/>
              <w:left w:val="nil"/>
              <w:bottom w:val="single" w:sz="4" w:space="0" w:color="auto"/>
              <w:right w:val="single" w:sz="4" w:space="0" w:color="auto"/>
            </w:tcBorders>
            <w:shd w:val="clear" w:color="auto" w:fill="auto"/>
            <w:noWrap/>
            <w:vAlign w:val="center"/>
            <w:hideMark/>
          </w:tcPr>
          <w:p w14:paraId="6F7DF72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613" w:type="dxa"/>
            <w:tcBorders>
              <w:top w:val="nil"/>
              <w:left w:val="nil"/>
              <w:bottom w:val="single" w:sz="4" w:space="0" w:color="auto"/>
              <w:right w:val="single" w:sz="4" w:space="0" w:color="auto"/>
            </w:tcBorders>
            <w:shd w:val="clear" w:color="auto" w:fill="auto"/>
            <w:noWrap/>
            <w:vAlign w:val="center"/>
            <w:hideMark/>
          </w:tcPr>
          <w:p w14:paraId="4E7F601F"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079764A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55FCF08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3A5063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910" w:type="dxa"/>
            <w:tcBorders>
              <w:top w:val="nil"/>
              <w:left w:val="nil"/>
              <w:bottom w:val="single" w:sz="4" w:space="0" w:color="auto"/>
              <w:right w:val="single" w:sz="4" w:space="0" w:color="auto"/>
            </w:tcBorders>
            <w:shd w:val="clear" w:color="auto" w:fill="auto"/>
            <w:noWrap/>
            <w:vAlign w:val="center"/>
            <w:hideMark/>
          </w:tcPr>
          <w:p w14:paraId="4CEB961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57</w:t>
            </w:r>
          </w:p>
        </w:tc>
      </w:tr>
      <w:tr w:rsidR="008816DE" w:rsidRPr="000B2B2E" w14:paraId="010F8AB5" w14:textId="77777777" w:rsidTr="008816DE">
        <w:trPr>
          <w:trHeight w:val="1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39916F27"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72</w:t>
            </w:r>
          </w:p>
        </w:tc>
        <w:tc>
          <w:tcPr>
            <w:tcW w:w="538" w:type="dxa"/>
            <w:tcBorders>
              <w:top w:val="nil"/>
              <w:left w:val="nil"/>
              <w:bottom w:val="single" w:sz="4" w:space="0" w:color="auto"/>
              <w:right w:val="single" w:sz="4" w:space="0" w:color="auto"/>
            </w:tcBorders>
            <w:shd w:val="clear" w:color="auto" w:fill="auto"/>
            <w:noWrap/>
            <w:vAlign w:val="center"/>
            <w:hideMark/>
          </w:tcPr>
          <w:p w14:paraId="1B61FD38"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193BFCDA"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2D5FF0D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54A64F8D"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8" w:type="dxa"/>
            <w:tcBorders>
              <w:top w:val="nil"/>
              <w:left w:val="nil"/>
              <w:bottom w:val="single" w:sz="4" w:space="0" w:color="auto"/>
              <w:right w:val="single" w:sz="4" w:space="0" w:color="auto"/>
            </w:tcBorders>
            <w:shd w:val="clear" w:color="auto" w:fill="auto"/>
            <w:noWrap/>
            <w:vAlign w:val="center"/>
            <w:hideMark/>
          </w:tcPr>
          <w:p w14:paraId="0B46B4F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38" w:type="dxa"/>
            <w:tcBorders>
              <w:top w:val="nil"/>
              <w:left w:val="nil"/>
              <w:bottom w:val="single" w:sz="4" w:space="0" w:color="auto"/>
              <w:right w:val="single" w:sz="4" w:space="0" w:color="auto"/>
            </w:tcBorders>
            <w:shd w:val="clear" w:color="auto" w:fill="auto"/>
            <w:noWrap/>
            <w:vAlign w:val="center"/>
            <w:hideMark/>
          </w:tcPr>
          <w:p w14:paraId="3298E19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2E131561"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2D27F49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4</w:t>
            </w:r>
          </w:p>
        </w:tc>
        <w:tc>
          <w:tcPr>
            <w:tcW w:w="537" w:type="dxa"/>
            <w:tcBorders>
              <w:top w:val="nil"/>
              <w:left w:val="nil"/>
              <w:bottom w:val="single" w:sz="4" w:space="0" w:color="auto"/>
              <w:right w:val="single" w:sz="4" w:space="0" w:color="auto"/>
            </w:tcBorders>
            <w:shd w:val="clear" w:color="auto" w:fill="auto"/>
            <w:noWrap/>
            <w:vAlign w:val="center"/>
            <w:hideMark/>
          </w:tcPr>
          <w:p w14:paraId="70DE3FB5"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13" w:type="dxa"/>
            <w:tcBorders>
              <w:top w:val="nil"/>
              <w:left w:val="nil"/>
              <w:bottom w:val="single" w:sz="4" w:space="0" w:color="auto"/>
              <w:right w:val="single" w:sz="4" w:space="0" w:color="auto"/>
            </w:tcBorders>
            <w:shd w:val="clear" w:color="auto" w:fill="auto"/>
            <w:noWrap/>
            <w:vAlign w:val="center"/>
            <w:hideMark/>
          </w:tcPr>
          <w:p w14:paraId="193EE536"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589" w:type="dxa"/>
            <w:tcBorders>
              <w:top w:val="nil"/>
              <w:left w:val="nil"/>
              <w:bottom w:val="single" w:sz="4" w:space="0" w:color="auto"/>
              <w:right w:val="single" w:sz="4" w:space="0" w:color="auto"/>
            </w:tcBorders>
            <w:shd w:val="clear" w:color="auto" w:fill="auto"/>
            <w:noWrap/>
            <w:vAlign w:val="center"/>
            <w:hideMark/>
          </w:tcPr>
          <w:p w14:paraId="1CEC162C"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281B4963"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39DB25AB"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5</w:t>
            </w:r>
          </w:p>
        </w:tc>
        <w:tc>
          <w:tcPr>
            <w:tcW w:w="910" w:type="dxa"/>
            <w:tcBorders>
              <w:top w:val="nil"/>
              <w:left w:val="nil"/>
              <w:bottom w:val="single" w:sz="4" w:space="0" w:color="auto"/>
              <w:right w:val="single" w:sz="4" w:space="0" w:color="auto"/>
            </w:tcBorders>
            <w:shd w:val="clear" w:color="auto" w:fill="auto"/>
            <w:noWrap/>
            <w:vAlign w:val="center"/>
            <w:hideMark/>
          </w:tcPr>
          <w:p w14:paraId="2740EEA2" w14:textId="77777777" w:rsidR="008816DE" w:rsidRPr="000B2B2E"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B2B2E">
              <w:rPr>
                <w:rFonts w:ascii="Times New Roman" w:eastAsia="Times New Roman" w:hAnsi="Times New Roman" w:cs="Times New Roman"/>
                <w:color w:val="000000"/>
                <w:sz w:val="24"/>
                <w:szCs w:val="24"/>
                <w:lang w:eastAsia="en-ID"/>
              </w:rPr>
              <w:t>60</w:t>
            </w:r>
          </w:p>
        </w:tc>
      </w:tr>
    </w:tbl>
    <w:p w14:paraId="4C48EAAA" w14:textId="77777777" w:rsidR="008816DE" w:rsidRDefault="008816DE" w:rsidP="008816DE">
      <w:pPr>
        <w:rPr>
          <w:rFonts w:ascii="Times New Roman" w:hAnsi="Times New Roman" w:cs="Times New Roman"/>
          <w:b/>
          <w:sz w:val="24"/>
          <w:szCs w:val="24"/>
          <w:lang w:val="en-US"/>
        </w:rPr>
      </w:pPr>
    </w:p>
    <w:p w14:paraId="245F5C58" w14:textId="77777777" w:rsidR="008816DE" w:rsidRDefault="008816DE" w:rsidP="008816DE">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79666013" w14:textId="77777777" w:rsidR="008816DE" w:rsidRPr="000675B9" w:rsidRDefault="008816DE" w:rsidP="008816DE">
      <w:pPr>
        <w:ind w:left="567"/>
        <w:rPr>
          <w:rFonts w:ascii="Times New Roman" w:hAnsi="Times New Roman" w:cs="Times New Roman"/>
          <w:b/>
          <w:sz w:val="24"/>
          <w:szCs w:val="24"/>
          <w:lang w:val="en-US"/>
        </w:rPr>
      </w:pPr>
      <w:r w:rsidRPr="000675B9">
        <w:rPr>
          <w:rFonts w:ascii="Times New Roman" w:hAnsi="Times New Roman" w:cs="Times New Roman"/>
          <w:b/>
          <w:sz w:val="24"/>
          <w:szCs w:val="24"/>
          <w:lang w:val="en-US"/>
        </w:rPr>
        <w:lastRenderedPageBreak/>
        <w:t xml:space="preserve">Lampiran 2B </w:t>
      </w:r>
    </w:p>
    <w:p w14:paraId="6780BD60" w14:textId="77777777" w:rsidR="008816DE" w:rsidRDefault="008816DE" w:rsidP="008816DE">
      <w:pPr>
        <w:ind w:left="567"/>
        <w:rPr>
          <w:rFonts w:ascii="Times New Roman" w:hAnsi="Times New Roman" w:cs="Times New Roman"/>
          <w:bCs/>
          <w:sz w:val="24"/>
          <w:szCs w:val="24"/>
          <w:lang w:val="en-US"/>
        </w:rPr>
      </w:pPr>
      <w:r>
        <w:rPr>
          <w:rFonts w:ascii="Times New Roman" w:hAnsi="Times New Roman" w:cs="Times New Roman"/>
          <w:bCs/>
          <w:sz w:val="24"/>
          <w:szCs w:val="24"/>
          <w:lang w:val="en-US"/>
        </w:rPr>
        <w:t>Tabulasi Jawaban Responden Variabel Sistem Akuntansi Kuenagan Daerah</w:t>
      </w:r>
    </w:p>
    <w:tbl>
      <w:tblPr>
        <w:tblW w:w="6277" w:type="dxa"/>
        <w:tblInd w:w="1440" w:type="dxa"/>
        <w:tblLook w:val="04A0" w:firstRow="1" w:lastRow="0" w:firstColumn="1" w:lastColumn="0" w:noHBand="0" w:noVBand="1"/>
      </w:tblPr>
      <w:tblGrid>
        <w:gridCol w:w="579"/>
        <w:gridCol w:w="659"/>
        <w:gridCol w:w="658"/>
        <w:gridCol w:w="658"/>
        <w:gridCol w:w="658"/>
        <w:gridCol w:w="658"/>
        <w:gridCol w:w="658"/>
        <w:gridCol w:w="658"/>
        <w:gridCol w:w="1091"/>
      </w:tblGrid>
      <w:tr w:rsidR="008816DE" w:rsidRPr="000675B9" w14:paraId="7D8CCCAF" w14:textId="77777777" w:rsidTr="001875FC">
        <w:trPr>
          <w:trHeight w:val="300"/>
          <w:tblHeader/>
        </w:trPr>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0EDEB1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No</w:t>
            </w:r>
          </w:p>
        </w:tc>
        <w:tc>
          <w:tcPr>
            <w:tcW w:w="5698"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26165D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Sistem Akuntansi Keuangan Daerah</w:t>
            </w:r>
          </w:p>
        </w:tc>
      </w:tr>
      <w:tr w:rsidR="008816DE" w:rsidRPr="000675B9" w14:paraId="625F1548" w14:textId="77777777" w:rsidTr="001875FC">
        <w:trPr>
          <w:trHeight w:val="300"/>
          <w:tblHeader/>
        </w:trPr>
        <w:tc>
          <w:tcPr>
            <w:tcW w:w="579" w:type="dxa"/>
            <w:vMerge/>
            <w:tcBorders>
              <w:top w:val="single" w:sz="4" w:space="0" w:color="auto"/>
              <w:left w:val="single" w:sz="4" w:space="0" w:color="auto"/>
              <w:bottom w:val="single" w:sz="4" w:space="0" w:color="000000"/>
              <w:right w:val="single" w:sz="4" w:space="0" w:color="auto"/>
            </w:tcBorders>
            <w:vAlign w:val="center"/>
            <w:hideMark/>
          </w:tcPr>
          <w:p w14:paraId="1D953EC7" w14:textId="77777777" w:rsidR="008816DE" w:rsidRPr="000675B9" w:rsidRDefault="008816DE" w:rsidP="001875FC">
            <w:pPr>
              <w:spacing w:after="0" w:line="240" w:lineRule="auto"/>
              <w:rPr>
                <w:rFonts w:ascii="Times New Roman" w:eastAsia="Times New Roman" w:hAnsi="Times New Roman" w:cs="Times New Roman"/>
                <w:color w:val="000000"/>
                <w:sz w:val="24"/>
                <w:szCs w:val="24"/>
                <w:lang w:eastAsia="en-ID"/>
              </w:rPr>
            </w:pPr>
          </w:p>
        </w:tc>
        <w:tc>
          <w:tcPr>
            <w:tcW w:w="659" w:type="dxa"/>
            <w:tcBorders>
              <w:top w:val="nil"/>
              <w:left w:val="nil"/>
              <w:bottom w:val="single" w:sz="4" w:space="0" w:color="auto"/>
              <w:right w:val="single" w:sz="4" w:space="0" w:color="auto"/>
            </w:tcBorders>
            <w:shd w:val="clear" w:color="auto" w:fill="auto"/>
            <w:noWrap/>
            <w:vAlign w:val="center"/>
            <w:hideMark/>
          </w:tcPr>
          <w:p w14:paraId="01960CA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1</w:t>
            </w:r>
          </w:p>
        </w:tc>
        <w:tc>
          <w:tcPr>
            <w:tcW w:w="658" w:type="dxa"/>
            <w:tcBorders>
              <w:top w:val="nil"/>
              <w:left w:val="nil"/>
              <w:bottom w:val="single" w:sz="4" w:space="0" w:color="auto"/>
              <w:right w:val="single" w:sz="4" w:space="0" w:color="auto"/>
            </w:tcBorders>
            <w:shd w:val="clear" w:color="auto" w:fill="auto"/>
            <w:noWrap/>
            <w:vAlign w:val="center"/>
            <w:hideMark/>
          </w:tcPr>
          <w:p w14:paraId="7470D4A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w:t>
            </w:r>
          </w:p>
        </w:tc>
        <w:tc>
          <w:tcPr>
            <w:tcW w:w="658" w:type="dxa"/>
            <w:tcBorders>
              <w:top w:val="nil"/>
              <w:left w:val="nil"/>
              <w:bottom w:val="single" w:sz="4" w:space="0" w:color="auto"/>
              <w:right w:val="single" w:sz="4" w:space="0" w:color="auto"/>
            </w:tcBorders>
            <w:shd w:val="clear" w:color="auto" w:fill="auto"/>
            <w:noWrap/>
            <w:vAlign w:val="center"/>
            <w:hideMark/>
          </w:tcPr>
          <w:p w14:paraId="279C323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w:t>
            </w:r>
          </w:p>
        </w:tc>
        <w:tc>
          <w:tcPr>
            <w:tcW w:w="658" w:type="dxa"/>
            <w:tcBorders>
              <w:top w:val="nil"/>
              <w:left w:val="nil"/>
              <w:bottom w:val="single" w:sz="4" w:space="0" w:color="auto"/>
              <w:right w:val="single" w:sz="4" w:space="0" w:color="auto"/>
            </w:tcBorders>
            <w:shd w:val="clear" w:color="auto" w:fill="auto"/>
            <w:noWrap/>
            <w:vAlign w:val="center"/>
            <w:hideMark/>
          </w:tcPr>
          <w:p w14:paraId="2E402C7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center"/>
            <w:hideMark/>
          </w:tcPr>
          <w:p w14:paraId="6EF7D1E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center"/>
            <w:hideMark/>
          </w:tcPr>
          <w:p w14:paraId="343CC65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6</w:t>
            </w:r>
          </w:p>
        </w:tc>
        <w:tc>
          <w:tcPr>
            <w:tcW w:w="658" w:type="dxa"/>
            <w:tcBorders>
              <w:top w:val="nil"/>
              <w:left w:val="nil"/>
              <w:bottom w:val="single" w:sz="4" w:space="0" w:color="auto"/>
              <w:right w:val="single" w:sz="4" w:space="0" w:color="auto"/>
            </w:tcBorders>
            <w:shd w:val="clear" w:color="auto" w:fill="auto"/>
            <w:noWrap/>
            <w:vAlign w:val="center"/>
            <w:hideMark/>
          </w:tcPr>
          <w:p w14:paraId="1A90CFD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7</w:t>
            </w:r>
          </w:p>
        </w:tc>
        <w:tc>
          <w:tcPr>
            <w:tcW w:w="1091" w:type="dxa"/>
            <w:tcBorders>
              <w:top w:val="nil"/>
              <w:left w:val="nil"/>
              <w:bottom w:val="single" w:sz="4" w:space="0" w:color="auto"/>
              <w:right w:val="single" w:sz="4" w:space="0" w:color="auto"/>
            </w:tcBorders>
            <w:shd w:val="clear" w:color="auto" w:fill="auto"/>
            <w:noWrap/>
            <w:vAlign w:val="bottom"/>
            <w:hideMark/>
          </w:tcPr>
          <w:p w14:paraId="408250B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 xml:space="preserve">Jumlah </w:t>
            </w:r>
          </w:p>
        </w:tc>
      </w:tr>
      <w:tr w:rsidR="008816DE" w:rsidRPr="000675B9" w14:paraId="7AF4436D"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74C049B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1</w:t>
            </w:r>
          </w:p>
        </w:tc>
        <w:tc>
          <w:tcPr>
            <w:tcW w:w="659" w:type="dxa"/>
            <w:tcBorders>
              <w:top w:val="nil"/>
              <w:left w:val="nil"/>
              <w:bottom w:val="single" w:sz="4" w:space="0" w:color="auto"/>
              <w:right w:val="single" w:sz="4" w:space="0" w:color="auto"/>
            </w:tcBorders>
            <w:shd w:val="clear" w:color="auto" w:fill="auto"/>
            <w:noWrap/>
            <w:vAlign w:val="bottom"/>
            <w:hideMark/>
          </w:tcPr>
          <w:p w14:paraId="0FD8D42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C500B4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5CD693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44AA60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ECFE07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7E2F61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908C24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7011EE6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40626404"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7CBB49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w:t>
            </w:r>
          </w:p>
        </w:tc>
        <w:tc>
          <w:tcPr>
            <w:tcW w:w="659" w:type="dxa"/>
            <w:tcBorders>
              <w:top w:val="nil"/>
              <w:left w:val="nil"/>
              <w:bottom w:val="single" w:sz="4" w:space="0" w:color="auto"/>
              <w:right w:val="single" w:sz="4" w:space="0" w:color="auto"/>
            </w:tcBorders>
            <w:shd w:val="clear" w:color="auto" w:fill="auto"/>
            <w:noWrap/>
            <w:vAlign w:val="bottom"/>
            <w:hideMark/>
          </w:tcPr>
          <w:p w14:paraId="2CDBF8C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DE3775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A65C29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CE6ABA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853806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672CB3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CEB9D6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4601713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32</w:t>
            </w:r>
          </w:p>
        </w:tc>
      </w:tr>
      <w:tr w:rsidR="008816DE" w:rsidRPr="000675B9" w14:paraId="4C97F58C"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9A3B70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w:t>
            </w:r>
          </w:p>
        </w:tc>
        <w:tc>
          <w:tcPr>
            <w:tcW w:w="659" w:type="dxa"/>
            <w:tcBorders>
              <w:top w:val="nil"/>
              <w:left w:val="nil"/>
              <w:bottom w:val="single" w:sz="4" w:space="0" w:color="auto"/>
              <w:right w:val="single" w:sz="4" w:space="0" w:color="auto"/>
            </w:tcBorders>
            <w:shd w:val="clear" w:color="auto" w:fill="auto"/>
            <w:noWrap/>
            <w:vAlign w:val="bottom"/>
            <w:hideMark/>
          </w:tcPr>
          <w:p w14:paraId="38B195F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FD3A37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533BC1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CC2A0D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1A1D2B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81E8D2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718F71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63CD0DD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28</w:t>
            </w:r>
          </w:p>
        </w:tc>
      </w:tr>
      <w:tr w:rsidR="008816DE" w:rsidRPr="000675B9" w14:paraId="041770C5"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7CB3E7E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9" w:type="dxa"/>
            <w:tcBorders>
              <w:top w:val="nil"/>
              <w:left w:val="nil"/>
              <w:bottom w:val="single" w:sz="4" w:space="0" w:color="auto"/>
              <w:right w:val="single" w:sz="4" w:space="0" w:color="auto"/>
            </w:tcBorders>
            <w:shd w:val="clear" w:color="auto" w:fill="auto"/>
            <w:noWrap/>
            <w:vAlign w:val="bottom"/>
            <w:hideMark/>
          </w:tcPr>
          <w:p w14:paraId="1CD4864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03000E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CA0413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AF3A36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FD0124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C59737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EB0C33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2E3D634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2EAFD8F3"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24DE95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9" w:type="dxa"/>
            <w:tcBorders>
              <w:top w:val="nil"/>
              <w:left w:val="nil"/>
              <w:bottom w:val="single" w:sz="4" w:space="0" w:color="auto"/>
              <w:right w:val="single" w:sz="4" w:space="0" w:color="auto"/>
            </w:tcBorders>
            <w:shd w:val="clear" w:color="auto" w:fill="auto"/>
            <w:noWrap/>
            <w:vAlign w:val="bottom"/>
            <w:hideMark/>
          </w:tcPr>
          <w:p w14:paraId="51FD9C2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95C4D1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505A1A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4165B2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8B3D3D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5D1BAF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9FD640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68F2338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1761BC91"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B22B56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6</w:t>
            </w:r>
          </w:p>
        </w:tc>
        <w:tc>
          <w:tcPr>
            <w:tcW w:w="659" w:type="dxa"/>
            <w:tcBorders>
              <w:top w:val="nil"/>
              <w:left w:val="nil"/>
              <w:bottom w:val="single" w:sz="4" w:space="0" w:color="auto"/>
              <w:right w:val="single" w:sz="4" w:space="0" w:color="auto"/>
            </w:tcBorders>
            <w:shd w:val="clear" w:color="auto" w:fill="auto"/>
            <w:noWrap/>
            <w:vAlign w:val="bottom"/>
            <w:hideMark/>
          </w:tcPr>
          <w:p w14:paraId="6D94E83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49D2C4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CB8260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F971DD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361091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CA6897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BF4EA2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1DC7DC7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32</w:t>
            </w:r>
          </w:p>
        </w:tc>
      </w:tr>
      <w:tr w:rsidR="008816DE" w:rsidRPr="000675B9" w14:paraId="0E02EAC8"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B8BB96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7</w:t>
            </w:r>
          </w:p>
        </w:tc>
        <w:tc>
          <w:tcPr>
            <w:tcW w:w="659" w:type="dxa"/>
            <w:tcBorders>
              <w:top w:val="nil"/>
              <w:left w:val="nil"/>
              <w:bottom w:val="single" w:sz="4" w:space="0" w:color="auto"/>
              <w:right w:val="single" w:sz="4" w:space="0" w:color="auto"/>
            </w:tcBorders>
            <w:shd w:val="clear" w:color="auto" w:fill="auto"/>
            <w:noWrap/>
            <w:vAlign w:val="bottom"/>
            <w:hideMark/>
          </w:tcPr>
          <w:p w14:paraId="5A547D2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6515D9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A80345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364900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3F511C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BB8384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5545AC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302B73B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70C14FA3"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0F5B01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8</w:t>
            </w:r>
          </w:p>
        </w:tc>
        <w:tc>
          <w:tcPr>
            <w:tcW w:w="659" w:type="dxa"/>
            <w:tcBorders>
              <w:top w:val="nil"/>
              <w:left w:val="nil"/>
              <w:bottom w:val="single" w:sz="4" w:space="0" w:color="auto"/>
              <w:right w:val="single" w:sz="4" w:space="0" w:color="auto"/>
            </w:tcBorders>
            <w:shd w:val="clear" w:color="auto" w:fill="auto"/>
            <w:noWrap/>
            <w:vAlign w:val="bottom"/>
            <w:hideMark/>
          </w:tcPr>
          <w:p w14:paraId="0C70DCA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0CE20B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ECA578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38D060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42DEE0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1122D9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16B843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14BB4E8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35</w:t>
            </w:r>
          </w:p>
        </w:tc>
      </w:tr>
      <w:tr w:rsidR="008816DE" w:rsidRPr="000675B9" w14:paraId="173161A6"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4319127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9</w:t>
            </w:r>
          </w:p>
        </w:tc>
        <w:tc>
          <w:tcPr>
            <w:tcW w:w="659" w:type="dxa"/>
            <w:tcBorders>
              <w:top w:val="nil"/>
              <w:left w:val="nil"/>
              <w:bottom w:val="single" w:sz="4" w:space="0" w:color="auto"/>
              <w:right w:val="single" w:sz="4" w:space="0" w:color="auto"/>
            </w:tcBorders>
            <w:shd w:val="clear" w:color="auto" w:fill="auto"/>
            <w:noWrap/>
            <w:vAlign w:val="bottom"/>
            <w:hideMark/>
          </w:tcPr>
          <w:p w14:paraId="33E562C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20B2B1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180A6B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F88650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E99280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4A2C91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408C10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0EE235A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697CEC48"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C7BDB3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10</w:t>
            </w:r>
          </w:p>
        </w:tc>
        <w:tc>
          <w:tcPr>
            <w:tcW w:w="659" w:type="dxa"/>
            <w:tcBorders>
              <w:top w:val="nil"/>
              <w:left w:val="nil"/>
              <w:bottom w:val="single" w:sz="4" w:space="0" w:color="auto"/>
              <w:right w:val="single" w:sz="4" w:space="0" w:color="auto"/>
            </w:tcBorders>
            <w:shd w:val="clear" w:color="auto" w:fill="auto"/>
            <w:noWrap/>
            <w:vAlign w:val="bottom"/>
            <w:hideMark/>
          </w:tcPr>
          <w:p w14:paraId="1694E85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9A2A0B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EFC1BB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8BF2A4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8C5722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9B9413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308EA1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180A982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73299FE6"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7881829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11</w:t>
            </w:r>
          </w:p>
        </w:tc>
        <w:tc>
          <w:tcPr>
            <w:tcW w:w="659" w:type="dxa"/>
            <w:tcBorders>
              <w:top w:val="nil"/>
              <w:left w:val="nil"/>
              <w:bottom w:val="single" w:sz="4" w:space="0" w:color="auto"/>
              <w:right w:val="single" w:sz="4" w:space="0" w:color="auto"/>
            </w:tcBorders>
            <w:shd w:val="clear" w:color="auto" w:fill="auto"/>
            <w:noWrap/>
            <w:vAlign w:val="bottom"/>
            <w:hideMark/>
          </w:tcPr>
          <w:p w14:paraId="1B7C8F9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49C489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A99114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D37F35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67FD6D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1625F8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5F6D0C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18B5026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33</w:t>
            </w:r>
          </w:p>
        </w:tc>
      </w:tr>
      <w:tr w:rsidR="008816DE" w:rsidRPr="000675B9" w14:paraId="0B2F40C4"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EE8382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12</w:t>
            </w:r>
          </w:p>
        </w:tc>
        <w:tc>
          <w:tcPr>
            <w:tcW w:w="659" w:type="dxa"/>
            <w:tcBorders>
              <w:top w:val="nil"/>
              <w:left w:val="nil"/>
              <w:bottom w:val="single" w:sz="4" w:space="0" w:color="auto"/>
              <w:right w:val="single" w:sz="4" w:space="0" w:color="auto"/>
            </w:tcBorders>
            <w:shd w:val="clear" w:color="auto" w:fill="auto"/>
            <w:noWrap/>
            <w:vAlign w:val="bottom"/>
            <w:hideMark/>
          </w:tcPr>
          <w:p w14:paraId="4DBE5AA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AA96F0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114FA4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CD2E32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161ACE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B321FC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CFA390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6669FD8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32</w:t>
            </w:r>
          </w:p>
        </w:tc>
      </w:tr>
      <w:tr w:rsidR="008816DE" w:rsidRPr="000675B9" w14:paraId="4F3E6708"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ED45F3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13</w:t>
            </w:r>
          </w:p>
        </w:tc>
        <w:tc>
          <w:tcPr>
            <w:tcW w:w="659" w:type="dxa"/>
            <w:tcBorders>
              <w:top w:val="nil"/>
              <w:left w:val="nil"/>
              <w:bottom w:val="single" w:sz="4" w:space="0" w:color="auto"/>
              <w:right w:val="single" w:sz="4" w:space="0" w:color="auto"/>
            </w:tcBorders>
            <w:shd w:val="clear" w:color="auto" w:fill="auto"/>
            <w:noWrap/>
            <w:vAlign w:val="bottom"/>
            <w:hideMark/>
          </w:tcPr>
          <w:p w14:paraId="2454B94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155013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51D1AD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89C4F6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F9DED7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8ABD50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31875D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3C6D7C1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33</w:t>
            </w:r>
          </w:p>
        </w:tc>
      </w:tr>
      <w:tr w:rsidR="008816DE" w:rsidRPr="000675B9" w14:paraId="54E0987E"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8036E3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14</w:t>
            </w:r>
          </w:p>
        </w:tc>
        <w:tc>
          <w:tcPr>
            <w:tcW w:w="659" w:type="dxa"/>
            <w:tcBorders>
              <w:top w:val="nil"/>
              <w:left w:val="nil"/>
              <w:bottom w:val="single" w:sz="4" w:space="0" w:color="auto"/>
              <w:right w:val="single" w:sz="4" w:space="0" w:color="auto"/>
            </w:tcBorders>
            <w:shd w:val="clear" w:color="auto" w:fill="auto"/>
            <w:noWrap/>
            <w:vAlign w:val="bottom"/>
            <w:hideMark/>
          </w:tcPr>
          <w:p w14:paraId="26A89C7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D880CB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75D009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5EC12C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C98E3B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064964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DE627F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3198FAF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32</w:t>
            </w:r>
          </w:p>
        </w:tc>
      </w:tr>
      <w:tr w:rsidR="008816DE" w:rsidRPr="000675B9" w14:paraId="665BE4D4"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4746ED8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15</w:t>
            </w:r>
          </w:p>
        </w:tc>
        <w:tc>
          <w:tcPr>
            <w:tcW w:w="659" w:type="dxa"/>
            <w:tcBorders>
              <w:top w:val="nil"/>
              <w:left w:val="nil"/>
              <w:bottom w:val="single" w:sz="4" w:space="0" w:color="auto"/>
              <w:right w:val="single" w:sz="4" w:space="0" w:color="auto"/>
            </w:tcBorders>
            <w:shd w:val="clear" w:color="auto" w:fill="auto"/>
            <w:noWrap/>
            <w:vAlign w:val="bottom"/>
            <w:hideMark/>
          </w:tcPr>
          <w:p w14:paraId="0713CA3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D403B0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424453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E8137F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E4D9DE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2B0961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B79E58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1E66BC8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32</w:t>
            </w:r>
          </w:p>
        </w:tc>
      </w:tr>
      <w:tr w:rsidR="008816DE" w:rsidRPr="000675B9" w14:paraId="62B2CB38"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E668C0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16</w:t>
            </w:r>
          </w:p>
        </w:tc>
        <w:tc>
          <w:tcPr>
            <w:tcW w:w="659" w:type="dxa"/>
            <w:tcBorders>
              <w:top w:val="nil"/>
              <w:left w:val="nil"/>
              <w:bottom w:val="single" w:sz="4" w:space="0" w:color="auto"/>
              <w:right w:val="single" w:sz="4" w:space="0" w:color="auto"/>
            </w:tcBorders>
            <w:shd w:val="clear" w:color="auto" w:fill="auto"/>
            <w:noWrap/>
            <w:vAlign w:val="bottom"/>
            <w:hideMark/>
          </w:tcPr>
          <w:p w14:paraId="6F16E1C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BE0653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A9895D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AB8902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57DF89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CB7627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24981B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7902278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33</w:t>
            </w:r>
          </w:p>
        </w:tc>
      </w:tr>
      <w:tr w:rsidR="008816DE" w:rsidRPr="000675B9" w14:paraId="5B6E7377"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02AFC4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17</w:t>
            </w:r>
          </w:p>
        </w:tc>
        <w:tc>
          <w:tcPr>
            <w:tcW w:w="659" w:type="dxa"/>
            <w:tcBorders>
              <w:top w:val="nil"/>
              <w:left w:val="nil"/>
              <w:bottom w:val="single" w:sz="4" w:space="0" w:color="auto"/>
              <w:right w:val="single" w:sz="4" w:space="0" w:color="auto"/>
            </w:tcBorders>
            <w:shd w:val="clear" w:color="auto" w:fill="auto"/>
            <w:noWrap/>
            <w:vAlign w:val="bottom"/>
            <w:hideMark/>
          </w:tcPr>
          <w:p w14:paraId="0C1D474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A45131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6FA317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7485DC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E43447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5A6252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1ED260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61D8F65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35</w:t>
            </w:r>
          </w:p>
        </w:tc>
      </w:tr>
      <w:tr w:rsidR="008816DE" w:rsidRPr="000675B9" w14:paraId="66526A14"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3750879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18</w:t>
            </w:r>
          </w:p>
        </w:tc>
        <w:tc>
          <w:tcPr>
            <w:tcW w:w="659" w:type="dxa"/>
            <w:tcBorders>
              <w:top w:val="nil"/>
              <w:left w:val="nil"/>
              <w:bottom w:val="single" w:sz="4" w:space="0" w:color="auto"/>
              <w:right w:val="single" w:sz="4" w:space="0" w:color="auto"/>
            </w:tcBorders>
            <w:shd w:val="clear" w:color="auto" w:fill="auto"/>
            <w:noWrap/>
            <w:vAlign w:val="bottom"/>
            <w:hideMark/>
          </w:tcPr>
          <w:p w14:paraId="276F03F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8F7556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394E96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2CACDB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943A3D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2F1B40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D93E4C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1DBC92A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33</w:t>
            </w:r>
          </w:p>
        </w:tc>
      </w:tr>
      <w:tr w:rsidR="008816DE" w:rsidRPr="000675B9" w14:paraId="5887630C"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2BC6C9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19</w:t>
            </w:r>
          </w:p>
        </w:tc>
        <w:tc>
          <w:tcPr>
            <w:tcW w:w="659" w:type="dxa"/>
            <w:tcBorders>
              <w:top w:val="nil"/>
              <w:left w:val="nil"/>
              <w:bottom w:val="single" w:sz="4" w:space="0" w:color="auto"/>
              <w:right w:val="single" w:sz="4" w:space="0" w:color="auto"/>
            </w:tcBorders>
            <w:shd w:val="clear" w:color="auto" w:fill="auto"/>
            <w:noWrap/>
            <w:vAlign w:val="bottom"/>
            <w:hideMark/>
          </w:tcPr>
          <w:p w14:paraId="119DAE5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936649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6BE315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9790A0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38202A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DABF01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827A4F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03F13B9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35</w:t>
            </w:r>
          </w:p>
        </w:tc>
      </w:tr>
      <w:tr w:rsidR="008816DE" w:rsidRPr="000675B9" w14:paraId="701DCD0E"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CEFABB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20</w:t>
            </w:r>
          </w:p>
        </w:tc>
        <w:tc>
          <w:tcPr>
            <w:tcW w:w="659" w:type="dxa"/>
            <w:tcBorders>
              <w:top w:val="nil"/>
              <w:left w:val="nil"/>
              <w:bottom w:val="single" w:sz="4" w:space="0" w:color="auto"/>
              <w:right w:val="single" w:sz="4" w:space="0" w:color="auto"/>
            </w:tcBorders>
            <w:shd w:val="clear" w:color="auto" w:fill="auto"/>
            <w:noWrap/>
            <w:vAlign w:val="bottom"/>
            <w:hideMark/>
          </w:tcPr>
          <w:p w14:paraId="719C261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E6EDFB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E88ED0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5F93FC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6110EF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777C07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81F91F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0E305AF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35</w:t>
            </w:r>
          </w:p>
        </w:tc>
      </w:tr>
      <w:tr w:rsidR="008816DE" w:rsidRPr="000675B9" w14:paraId="242AFB60"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4250757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21</w:t>
            </w:r>
          </w:p>
        </w:tc>
        <w:tc>
          <w:tcPr>
            <w:tcW w:w="659" w:type="dxa"/>
            <w:tcBorders>
              <w:top w:val="nil"/>
              <w:left w:val="nil"/>
              <w:bottom w:val="single" w:sz="4" w:space="0" w:color="auto"/>
              <w:right w:val="single" w:sz="4" w:space="0" w:color="auto"/>
            </w:tcBorders>
            <w:shd w:val="clear" w:color="auto" w:fill="auto"/>
            <w:noWrap/>
            <w:vAlign w:val="bottom"/>
            <w:hideMark/>
          </w:tcPr>
          <w:p w14:paraId="23B6447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26E8AD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5D01CC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BEC3E7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124CB4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B96FBD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A47746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6248F6A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29</w:t>
            </w:r>
          </w:p>
        </w:tc>
      </w:tr>
      <w:tr w:rsidR="008816DE" w:rsidRPr="000675B9" w14:paraId="162DCEA8"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FFA46C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22</w:t>
            </w:r>
          </w:p>
        </w:tc>
        <w:tc>
          <w:tcPr>
            <w:tcW w:w="659" w:type="dxa"/>
            <w:tcBorders>
              <w:top w:val="nil"/>
              <w:left w:val="nil"/>
              <w:bottom w:val="single" w:sz="4" w:space="0" w:color="auto"/>
              <w:right w:val="single" w:sz="4" w:space="0" w:color="auto"/>
            </w:tcBorders>
            <w:shd w:val="clear" w:color="auto" w:fill="auto"/>
            <w:noWrap/>
            <w:vAlign w:val="bottom"/>
            <w:hideMark/>
          </w:tcPr>
          <w:p w14:paraId="5F79FCE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5E84E7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C16DA3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3BE1F3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FBF388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5E930F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E08795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0623603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33</w:t>
            </w:r>
          </w:p>
        </w:tc>
      </w:tr>
      <w:tr w:rsidR="008816DE" w:rsidRPr="000675B9" w14:paraId="62CB32D3"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765DC5D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23</w:t>
            </w:r>
          </w:p>
        </w:tc>
        <w:tc>
          <w:tcPr>
            <w:tcW w:w="659" w:type="dxa"/>
            <w:tcBorders>
              <w:top w:val="nil"/>
              <w:left w:val="nil"/>
              <w:bottom w:val="single" w:sz="4" w:space="0" w:color="auto"/>
              <w:right w:val="single" w:sz="4" w:space="0" w:color="auto"/>
            </w:tcBorders>
            <w:shd w:val="clear" w:color="auto" w:fill="auto"/>
            <w:noWrap/>
            <w:vAlign w:val="bottom"/>
            <w:hideMark/>
          </w:tcPr>
          <w:p w14:paraId="067CB06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8879E9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5DC759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5977D8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FB7071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B9905E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884605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0971836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7F1A90FB"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869C72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24</w:t>
            </w:r>
          </w:p>
        </w:tc>
        <w:tc>
          <w:tcPr>
            <w:tcW w:w="659" w:type="dxa"/>
            <w:tcBorders>
              <w:top w:val="nil"/>
              <w:left w:val="nil"/>
              <w:bottom w:val="single" w:sz="4" w:space="0" w:color="auto"/>
              <w:right w:val="single" w:sz="4" w:space="0" w:color="auto"/>
            </w:tcBorders>
            <w:shd w:val="clear" w:color="auto" w:fill="auto"/>
            <w:noWrap/>
            <w:vAlign w:val="bottom"/>
            <w:hideMark/>
          </w:tcPr>
          <w:p w14:paraId="7D092E3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43E6C5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9CF0B5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6F3CCB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2028CA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6DBF27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EF261E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53A1BE9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35</w:t>
            </w:r>
          </w:p>
        </w:tc>
      </w:tr>
      <w:tr w:rsidR="008816DE" w:rsidRPr="000675B9" w14:paraId="1A4384D0"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3938E85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25</w:t>
            </w:r>
          </w:p>
        </w:tc>
        <w:tc>
          <w:tcPr>
            <w:tcW w:w="659" w:type="dxa"/>
            <w:tcBorders>
              <w:top w:val="nil"/>
              <w:left w:val="nil"/>
              <w:bottom w:val="single" w:sz="4" w:space="0" w:color="auto"/>
              <w:right w:val="single" w:sz="4" w:space="0" w:color="auto"/>
            </w:tcBorders>
            <w:shd w:val="clear" w:color="auto" w:fill="auto"/>
            <w:noWrap/>
            <w:vAlign w:val="bottom"/>
            <w:hideMark/>
          </w:tcPr>
          <w:p w14:paraId="5737294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A384FE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D5F38F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91893E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EEDCAC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389C67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78F41E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1DDF4AC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30</w:t>
            </w:r>
          </w:p>
        </w:tc>
      </w:tr>
      <w:tr w:rsidR="008816DE" w:rsidRPr="000675B9" w14:paraId="36F708CC"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B4AE9F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26</w:t>
            </w:r>
          </w:p>
        </w:tc>
        <w:tc>
          <w:tcPr>
            <w:tcW w:w="659" w:type="dxa"/>
            <w:tcBorders>
              <w:top w:val="nil"/>
              <w:left w:val="nil"/>
              <w:bottom w:val="single" w:sz="4" w:space="0" w:color="auto"/>
              <w:right w:val="single" w:sz="4" w:space="0" w:color="auto"/>
            </w:tcBorders>
            <w:shd w:val="clear" w:color="auto" w:fill="auto"/>
            <w:noWrap/>
            <w:vAlign w:val="bottom"/>
            <w:hideMark/>
          </w:tcPr>
          <w:p w14:paraId="73FE90B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803344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DF908E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5D7EEA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7EB10A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FEB836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91DF0D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4CAD7F3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19A126E1"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3E19587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27</w:t>
            </w:r>
          </w:p>
        </w:tc>
        <w:tc>
          <w:tcPr>
            <w:tcW w:w="659" w:type="dxa"/>
            <w:tcBorders>
              <w:top w:val="nil"/>
              <w:left w:val="nil"/>
              <w:bottom w:val="single" w:sz="4" w:space="0" w:color="auto"/>
              <w:right w:val="single" w:sz="4" w:space="0" w:color="auto"/>
            </w:tcBorders>
            <w:shd w:val="clear" w:color="auto" w:fill="auto"/>
            <w:noWrap/>
            <w:vAlign w:val="bottom"/>
            <w:hideMark/>
          </w:tcPr>
          <w:p w14:paraId="6D62DB3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47FAF1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16D839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15DF71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CDD394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DEA047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5B96C1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7574B71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121D488F"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65D55B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28</w:t>
            </w:r>
          </w:p>
        </w:tc>
        <w:tc>
          <w:tcPr>
            <w:tcW w:w="659" w:type="dxa"/>
            <w:tcBorders>
              <w:top w:val="nil"/>
              <w:left w:val="nil"/>
              <w:bottom w:val="single" w:sz="4" w:space="0" w:color="auto"/>
              <w:right w:val="single" w:sz="4" w:space="0" w:color="auto"/>
            </w:tcBorders>
            <w:shd w:val="clear" w:color="auto" w:fill="auto"/>
            <w:noWrap/>
            <w:vAlign w:val="bottom"/>
            <w:hideMark/>
          </w:tcPr>
          <w:p w14:paraId="55AD138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BD2428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C4E5EB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594D5D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9DBA17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9CD692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848F09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2142936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33</w:t>
            </w:r>
          </w:p>
        </w:tc>
      </w:tr>
      <w:tr w:rsidR="008816DE" w:rsidRPr="000675B9" w14:paraId="291C4E64"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87558A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29</w:t>
            </w:r>
          </w:p>
        </w:tc>
        <w:tc>
          <w:tcPr>
            <w:tcW w:w="659" w:type="dxa"/>
            <w:tcBorders>
              <w:top w:val="nil"/>
              <w:left w:val="nil"/>
              <w:bottom w:val="single" w:sz="4" w:space="0" w:color="auto"/>
              <w:right w:val="single" w:sz="4" w:space="0" w:color="auto"/>
            </w:tcBorders>
            <w:shd w:val="clear" w:color="auto" w:fill="auto"/>
            <w:noWrap/>
            <w:vAlign w:val="bottom"/>
            <w:hideMark/>
          </w:tcPr>
          <w:p w14:paraId="18D6320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C49A44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02F6BE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64AE3A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20CE8C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44B8D2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17245F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47F1FA4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28</w:t>
            </w:r>
          </w:p>
        </w:tc>
      </w:tr>
      <w:tr w:rsidR="008816DE" w:rsidRPr="000675B9" w14:paraId="53E895BE"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3DF813D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30</w:t>
            </w:r>
          </w:p>
        </w:tc>
        <w:tc>
          <w:tcPr>
            <w:tcW w:w="659" w:type="dxa"/>
            <w:tcBorders>
              <w:top w:val="nil"/>
              <w:left w:val="nil"/>
              <w:bottom w:val="single" w:sz="4" w:space="0" w:color="auto"/>
              <w:right w:val="single" w:sz="4" w:space="0" w:color="auto"/>
            </w:tcBorders>
            <w:shd w:val="clear" w:color="auto" w:fill="auto"/>
            <w:noWrap/>
            <w:vAlign w:val="bottom"/>
            <w:hideMark/>
          </w:tcPr>
          <w:p w14:paraId="711D095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1FB8B2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A16DE8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A643FE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2F3933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563CE8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0F7865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62EA5C6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28</w:t>
            </w:r>
          </w:p>
        </w:tc>
      </w:tr>
      <w:tr w:rsidR="008816DE" w:rsidRPr="000675B9" w14:paraId="4D243F82"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CC5733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c>
          <w:tcPr>
            <w:tcW w:w="659" w:type="dxa"/>
            <w:tcBorders>
              <w:top w:val="nil"/>
              <w:left w:val="nil"/>
              <w:bottom w:val="single" w:sz="4" w:space="0" w:color="auto"/>
              <w:right w:val="single" w:sz="4" w:space="0" w:color="auto"/>
            </w:tcBorders>
            <w:shd w:val="clear" w:color="auto" w:fill="auto"/>
            <w:noWrap/>
            <w:vAlign w:val="bottom"/>
            <w:hideMark/>
          </w:tcPr>
          <w:p w14:paraId="5DE0D81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5CFF56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605551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59E3EC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2DC2A7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355278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4D9AD1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3DD2702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35</w:t>
            </w:r>
          </w:p>
        </w:tc>
      </w:tr>
      <w:tr w:rsidR="008816DE" w:rsidRPr="000675B9" w14:paraId="51D6212B"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2A54DC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32</w:t>
            </w:r>
          </w:p>
        </w:tc>
        <w:tc>
          <w:tcPr>
            <w:tcW w:w="659" w:type="dxa"/>
            <w:tcBorders>
              <w:top w:val="nil"/>
              <w:left w:val="nil"/>
              <w:bottom w:val="single" w:sz="4" w:space="0" w:color="auto"/>
              <w:right w:val="single" w:sz="4" w:space="0" w:color="auto"/>
            </w:tcBorders>
            <w:shd w:val="clear" w:color="auto" w:fill="auto"/>
            <w:noWrap/>
            <w:vAlign w:val="bottom"/>
            <w:hideMark/>
          </w:tcPr>
          <w:p w14:paraId="1AA6505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965138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5AA8DB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B0C5CF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456FFE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8A496D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D3B7FF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7EA9C42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33</w:t>
            </w:r>
          </w:p>
        </w:tc>
      </w:tr>
      <w:tr w:rsidR="008816DE" w:rsidRPr="000675B9" w14:paraId="25612C99"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EC3602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33</w:t>
            </w:r>
          </w:p>
        </w:tc>
        <w:tc>
          <w:tcPr>
            <w:tcW w:w="659" w:type="dxa"/>
            <w:tcBorders>
              <w:top w:val="nil"/>
              <w:left w:val="nil"/>
              <w:bottom w:val="single" w:sz="4" w:space="0" w:color="auto"/>
              <w:right w:val="single" w:sz="4" w:space="0" w:color="auto"/>
            </w:tcBorders>
            <w:shd w:val="clear" w:color="auto" w:fill="auto"/>
            <w:noWrap/>
            <w:vAlign w:val="bottom"/>
            <w:hideMark/>
          </w:tcPr>
          <w:p w14:paraId="484BFFA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69C44F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40ED5F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833C9A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5CB48A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2B02C9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BAAFCC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19B08EC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32</w:t>
            </w:r>
          </w:p>
        </w:tc>
      </w:tr>
      <w:tr w:rsidR="008816DE" w:rsidRPr="000675B9" w14:paraId="59F6E22F"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BF8C30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34</w:t>
            </w:r>
          </w:p>
        </w:tc>
        <w:tc>
          <w:tcPr>
            <w:tcW w:w="659" w:type="dxa"/>
            <w:tcBorders>
              <w:top w:val="nil"/>
              <w:left w:val="nil"/>
              <w:bottom w:val="single" w:sz="4" w:space="0" w:color="auto"/>
              <w:right w:val="single" w:sz="4" w:space="0" w:color="auto"/>
            </w:tcBorders>
            <w:shd w:val="clear" w:color="auto" w:fill="auto"/>
            <w:noWrap/>
            <w:vAlign w:val="bottom"/>
            <w:hideMark/>
          </w:tcPr>
          <w:p w14:paraId="315F788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6A0A73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C3BDBB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F68190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794E17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59A1D0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45828A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751C4E5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268630C0"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F4FF8E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35</w:t>
            </w:r>
          </w:p>
        </w:tc>
        <w:tc>
          <w:tcPr>
            <w:tcW w:w="659" w:type="dxa"/>
            <w:tcBorders>
              <w:top w:val="nil"/>
              <w:left w:val="nil"/>
              <w:bottom w:val="single" w:sz="4" w:space="0" w:color="auto"/>
              <w:right w:val="single" w:sz="4" w:space="0" w:color="auto"/>
            </w:tcBorders>
            <w:shd w:val="clear" w:color="auto" w:fill="auto"/>
            <w:noWrap/>
            <w:vAlign w:val="bottom"/>
            <w:hideMark/>
          </w:tcPr>
          <w:p w14:paraId="6A0D330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76B5D8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CEEB5B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CBD180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D4E838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818AF7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610C89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3CEB361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30</w:t>
            </w:r>
          </w:p>
        </w:tc>
      </w:tr>
      <w:tr w:rsidR="008816DE" w:rsidRPr="000675B9" w14:paraId="08894D39"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508F1E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36</w:t>
            </w:r>
          </w:p>
        </w:tc>
        <w:tc>
          <w:tcPr>
            <w:tcW w:w="659" w:type="dxa"/>
            <w:tcBorders>
              <w:top w:val="nil"/>
              <w:left w:val="nil"/>
              <w:bottom w:val="single" w:sz="4" w:space="0" w:color="auto"/>
              <w:right w:val="single" w:sz="4" w:space="0" w:color="auto"/>
            </w:tcBorders>
            <w:shd w:val="clear" w:color="auto" w:fill="auto"/>
            <w:noWrap/>
            <w:vAlign w:val="bottom"/>
            <w:hideMark/>
          </w:tcPr>
          <w:p w14:paraId="433598B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A3178B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6F1714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792A3D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FA4C8D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FBA00D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DBE903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42B0827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04ECCC99"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664363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lastRenderedPageBreak/>
              <w:t>37</w:t>
            </w:r>
          </w:p>
        </w:tc>
        <w:tc>
          <w:tcPr>
            <w:tcW w:w="659" w:type="dxa"/>
            <w:tcBorders>
              <w:top w:val="nil"/>
              <w:left w:val="nil"/>
              <w:bottom w:val="single" w:sz="4" w:space="0" w:color="auto"/>
              <w:right w:val="single" w:sz="4" w:space="0" w:color="auto"/>
            </w:tcBorders>
            <w:shd w:val="clear" w:color="auto" w:fill="auto"/>
            <w:noWrap/>
            <w:vAlign w:val="bottom"/>
            <w:hideMark/>
          </w:tcPr>
          <w:p w14:paraId="1D80796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4BF333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61BF4E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98E554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46A29B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7CFD9D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BE46D4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3540759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5D658223"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B71C4C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38</w:t>
            </w:r>
          </w:p>
        </w:tc>
        <w:tc>
          <w:tcPr>
            <w:tcW w:w="659" w:type="dxa"/>
            <w:tcBorders>
              <w:top w:val="nil"/>
              <w:left w:val="nil"/>
              <w:bottom w:val="single" w:sz="4" w:space="0" w:color="auto"/>
              <w:right w:val="single" w:sz="4" w:space="0" w:color="auto"/>
            </w:tcBorders>
            <w:shd w:val="clear" w:color="auto" w:fill="auto"/>
            <w:noWrap/>
            <w:vAlign w:val="bottom"/>
            <w:hideMark/>
          </w:tcPr>
          <w:p w14:paraId="2696CCC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23BAB6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62AE9C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75757F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CD6024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92176E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3DBE03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6535D62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30</w:t>
            </w:r>
          </w:p>
        </w:tc>
      </w:tr>
      <w:tr w:rsidR="008816DE" w:rsidRPr="000675B9" w14:paraId="3AB08820"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A3E6F1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39</w:t>
            </w:r>
          </w:p>
        </w:tc>
        <w:tc>
          <w:tcPr>
            <w:tcW w:w="659" w:type="dxa"/>
            <w:tcBorders>
              <w:top w:val="nil"/>
              <w:left w:val="nil"/>
              <w:bottom w:val="single" w:sz="4" w:space="0" w:color="auto"/>
              <w:right w:val="single" w:sz="4" w:space="0" w:color="auto"/>
            </w:tcBorders>
            <w:shd w:val="clear" w:color="auto" w:fill="auto"/>
            <w:noWrap/>
            <w:vAlign w:val="bottom"/>
            <w:hideMark/>
          </w:tcPr>
          <w:p w14:paraId="683911F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073CCB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58125A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68D5E4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8671DB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6EADCD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B2770F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3325581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28</w:t>
            </w:r>
          </w:p>
        </w:tc>
      </w:tr>
      <w:tr w:rsidR="008816DE" w:rsidRPr="000675B9" w14:paraId="0B7A8C3E"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163087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40</w:t>
            </w:r>
          </w:p>
        </w:tc>
        <w:tc>
          <w:tcPr>
            <w:tcW w:w="659" w:type="dxa"/>
            <w:tcBorders>
              <w:top w:val="nil"/>
              <w:left w:val="nil"/>
              <w:bottom w:val="single" w:sz="4" w:space="0" w:color="auto"/>
              <w:right w:val="single" w:sz="4" w:space="0" w:color="auto"/>
            </w:tcBorders>
            <w:shd w:val="clear" w:color="auto" w:fill="auto"/>
            <w:noWrap/>
            <w:vAlign w:val="bottom"/>
            <w:hideMark/>
          </w:tcPr>
          <w:p w14:paraId="6F47C89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FE643A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FBD797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2EA8FD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B9E213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C6D5EE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ADF6E0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488E059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35</w:t>
            </w:r>
          </w:p>
        </w:tc>
      </w:tr>
      <w:tr w:rsidR="008816DE" w:rsidRPr="000675B9" w14:paraId="77E384C9"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7762D41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41</w:t>
            </w:r>
          </w:p>
        </w:tc>
        <w:tc>
          <w:tcPr>
            <w:tcW w:w="659" w:type="dxa"/>
            <w:tcBorders>
              <w:top w:val="nil"/>
              <w:left w:val="nil"/>
              <w:bottom w:val="single" w:sz="4" w:space="0" w:color="auto"/>
              <w:right w:val="single" w:sz="4" w:space="0" w:color="auto"/>
            </w:tcBorders>
            <w:shd w:val="clear" w:color="auto" w:fill="auto"/>
            <w:noWrap/>
            <w:vAlign w:val="bottom"/>
            <w:hideMark/>
          </w:tcPr>
          <w:p w14:paraId="256EEDE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BA9099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EE19D7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0623C7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3B5719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2D3DD6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4E203C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2DB79BD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0D5990CD"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E6A1DD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42</w:t>
            </w:r>
          </w:p>
        </w:tc>
        <w:tc>
          <w:tcPr>
            <w:tcW w:w="659" w:type="dxa"/>
            <w:tcBorders>
              <w:top w:val="nil"/>
              <w:left w:val="nil"/>
              <w:bottom w:val="single" w:sz="4" w:space="0" w:color="auto"/>
              <w:right w:val="single" w:sz="4" w:space="0" w:color="auto"/>
            </w:tcBorders>
            <w:shd w:val="clear" w:color="auto" w:fill="auto"/>
            <w:noWrap/>
            <w:vAlign w:val="bottom"/>
            <w:hideMark/>
          </w:tcPr>
          <w:p w14:paraId="7808711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6E7560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3DCEA5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D16FFA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65B2AD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286A31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22C6DC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0D7CF1E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32</w:t>
            </w:r>
          </w:p>
        </w:tc>
      </w:tr>
      <w:tr w:rsidR="008816DE" w:rsidRPr="000675B9" w14:paraId="03CFF50B"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4014C67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43</w:t>
            </w:r>
          </w:p>
        </w:tc>
        <w:tc>
          <w:tcPr>
            <w:tcW w:w="659" w:type="dxa"/>
            <w:tcBorders>
              <w:top w:val="nil"/>
              <w:left w:val="nil"/>
              <w:bottom w:val="single" w:sz="4" w:space="0" w:color="auto"/>
              <w:right w:val="single" w:sz="4" w:space="0" w:color="auto"/>
            </w:tcBorders>
            <w:shd w:val="clear" w:color="auto" w:fill="auto"/>
            <w:noWrap/>
            <w:vAlign w:val="bottom"/>
            <w:hideMark/>
          </w:tcPr>
          <w:p w14:paraId="780D98D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CAD6E5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46F9BC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8B92C9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2F169C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w:t>
            </w:r>
          </w:p>
        </w:tc>
        <w:tc>
          <w:tcPr>
            <w:tcW w:w="658" w:type="dxa"/>
            <w:tcBorders>
              <w:top w:val="nil"/>
              <w:left w:val="nil"/>
              <w:bottom w:val="single" w:sz="4" w:space="0" w:color="auto"/>
              <w:right w:val="single" w:sz="4" w:space="0" w:color="auto"/>
            </w:tcBorders>
            <w:shd w:val="clear" w:color="auto" w:fill="auto"/>
            <w:noWrap/>
            <w:vAlign w:val="bottom"/>
            <w:hideMark/>
          </w:tcPr>
          <w:p w14:paraId="627338C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956FDF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1958EED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1486FC0A"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BF8644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44</w:t>
            </w:r>
          </w:p>
        </w:tc>
        <w:tc>
          <w:tcPr>
            <w:tcW w:w="659" w:type="dxa"/>
            <w:tcBorders>
              <w:top w:val="nil"/>
              <w:left w:val="nil"/>
              <w:bottom w:val="single" w:sz="4" w:space="0" w:color="auto"/>
              <w:right w:val="single" w:sz="4" w:space="0" w:color="auto"/>
            </w:tcBorders>
            <w:shd w:val="clear" w:color="auto" w:fill="auto"/>
            <w:noWrap/>
            <w:vAlign w:val="bottom"/>
            <w:hideMark/>
          </w:tcPr>
          <w:p w14:paraId="632C34A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1EE1A8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67D928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A6B0FD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84ACFC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911824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FC06D4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642C5A0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30</w:t>
            </w:r>
          </w:p>
        </w:tc>
      </w:tr>
      <w:tr w:rsidR="008816DE" w:rsidRPr="000675B9" w14:paraId="3B741B12"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97FCD4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45</w:t>
            </w:r>
          </w:p>
        </w:tc>
        <w:tc>
          <w:tcPr>
            <w:tcW w:w="659" w:type="dxa"/>
            <w:tcBorders>
              <w:top w:val="nil"/>
              <w:left w:val="nil"/>
              <w:bottom w:val="single" w:sz="4" w:space="0" w:color="auto"/>
              <w:right w:val="single" w:sz="4" w:space="0" w:color="auto"/>
            </w:tcBorders>
            <w:shd w:val="clear" w:color="auto" w:fill="auto"/>
            <w:noWrap/>
            <w:vAlign w:val="bottom"/>
            <w:hideMark/>
          </w:tcPr>
          <w:p w14:paraId="56F2AE6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719733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6650D7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DC2994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D7FD73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C714F2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1F7292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11F33CE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29</w:t>
            </w:r>
          </w:p>
        </w:tc>
      </w:tr>
      <w:tr w:rsidR="008816DE" w:rsidRPr="000675B9" w14:paraId="7BAAA249"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703F615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46</w:t>
            </w:r>
          </w:p>
        </w:tc>
        <w:tc>
          <w:tcPr>
            <w:tcW w:w="659" w:type="dxa"/>
            <w:tcBorders>
              <w:top w:val="nil"/>
              <w:left w:val="nil"/>
              <w:bottom w:val="single" w:sz="4" w:space="0" w:color="auto"/>
              <w:right w:val="single" w:sz="4" w:space="0" w:color="auto"/>
            </w:tcBorders>
            <w:shd w:val="clear" w:color="auto" w:fill="auto"/>
            <w:noWrap/>
            <w:vAlign w:val="bottom"/>
            <w:hideMark/>
          </w:tcPr>
          <w:p w14:paraId="4A875F9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66A007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B9F9C7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542113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29A52C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5675FA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9CE94E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1533B4C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30</w:t>
            </w:r>
          </w:p>
        </w:tc>
      </w:tr>
      <w:tr w:rsidR="008816DE" w:rsidRPr="000675B9" w14:paraId="55B74C4A"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C20B79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47</w:t>
            </w:r>
          </w:p>
        </w:tc>
        <w:tc>
          <w:tcPr>
            <w:tcW w:w="659" w:type="dxa"/>
            <w:tcBorders>
              <w:top w:val="nil"/>
              <w:left w:val="nil"/>
              <w:bottom w:val="single" w:sz="4" w:space="0" w:color="auto"/>
              <w:right w:val="single" w:sz="4" w:space="0" w:color="auto"/>
            </w:tcBorders>
            <w:shd w:val="clear" w:color="auto" w:fill="auto"/>
            <w:noWrap/>
            <w:vAlign w:val="bottom"/>
            <w:hideMark/>
          </w:tcPr>
          <w:p w14:paraId="6E30EDD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621D30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AA8D5A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A19776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E05ACE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AC75D6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D5734C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2591640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32</w:t>
            </w:r>
          </w:p>
        </w:tc>
      </w:tr>
      <w:tr w:rsidR="008816DE" w:rsidRPr="000675B9" w14:paraId="59BA81B8"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73F6945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48</w:t>
            </w:r>
          </w:p>
        </w:tc>
        <w:tc>
          <w:tcPr>
            <w:tcW w:w="659" w:type="dxa"/>
            <w:tcBorders>
              <w:top w:val="nil"/>
              <w:left w:val="nil"/>
              <w:bottom w:val="single" w:sz="4" w:space="0" w:color="auto"/>
              <w:right w:val="single" w:sz="4" w:space="0" w:color="auto"/>
            </w:tcBorders>
            <w:shd w:val="clear" w:color="auto" w:fill="auto"/>
            <w:noWrap/>
            <w:vAlign w:val="bottom"/>
            <w:hideMark/>
          </w:tcPr>
          <w:p w14:paraId="55A699B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362CFF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0D177E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EF1708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F76807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02B7A0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EF415E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54F86EA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4793BFAC"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30F436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49</w:t>
            </w:r>
          </w:p>
        </w:tc>
        <w:tc>
          <w:tcPr>
            <w:tcW w:w="659" w:type="dxa"/>
            <w:tcBorders>
              <w:top w:val="nil"/>
              <w:left w:val="nil"/>
              <w:bottom w:val="single" w:sz="4" w:space="0" w:color="auto"/>
              <w:right w:val="single" w:sz="4" w:space="0" w:color="auto"/>
            </w:tcBorders>
            <w:shd w:val="clear" w:color="auto" w:fill="auto"/>
            <w:noWrap/>
            <w:vAlign w:val="bottom"/>
            <w:hideMark/>
          </w:tcPr>
          <w:p w14:paraId="5B991B1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BB1DB7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13D12F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F0E349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F03BBE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D4B5D8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F4F3BF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4DBC303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5B9C320B"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A2CFAB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50</w:t>
            </w:r>
          </w:p>
        </w:tc>
        <w:tc>
          <w:tcPr>
            <w:tcW w:w="659" w:type="dxa"/>
            <w:tcBorders>
              <w:top w:val="nil"/>
              <w:left w:val="nil"/>
              <w:bottom w:val="single" w:sz="4" w:space="0" w:color="auto"/>
              <w:right w:val="single" w:sz="4" w:space="0" w:color="auto"/>
            </w:tcBorders>
            <w:shd w:val="clear" w:color="auto" w:fill="auto"/>
            <w:noWrap/>
            <w:vAlign w:val="bottom"/>
            <w:hideMark/>
          </w:tcPr>
          <w:p w14:paraId="7A9AC7B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EEBDE9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9C81D0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D0F6AC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w:t>
            </w:r>
          </w:p>
        </w:tc>
        <w:tc>
          <w:tcPr>
            <w:tcW w:w="658" w:type="dxa"/>
            <w:tcBorders>
              <w:top w:val="nil"/>
              <w:left w:val="nil"/>
              <w:bottom w:val="single" w:sz="4" w:space="0" w:color="auto"/>
              <w:right w:val="single" w:sz="4" w:space="0" w:color="auto"/>
            </w:tcBorders>
            <w:shd w:val="clear" w:color="auto" w:fill="auto"/>
            <w:noWrap/>
            <w:vAlign w:val="bottom"/>
            <w:hideMark/>
          </w:tcPr>
          <w:p w14:paraId="037FC26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7511A1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D61F0A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115A989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28</w:t>
            </w:r>
          </w:p>
        </w:tc>
      </w:tr>
      <w:tr w:rsidR="008816DE" w:rsidRPr="000675B9" w14:paraId="19D3944D"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238A66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51</w:t>
            </w:r>
          </w:p>
        </w:tc>
        <w:tc>
          <w:tcPr>
            <w:tcW w:w="659" w:type="dxa"/>
            <w:tcBorders>
              <w:top w:val="nil"/>
              <w:left w:val="nil"/>
              <w:bottom w:val="single" w:sz="4" w:space="0" w:color="auto"/>
              <w:right w:val="single" w:sz="4" w:space="0" w:color="auto"/>
            </w:tcBorders>
            <w:shd w:val="clear" w:color="auto" w:fill="auto"/>
            <w:noWrap/>
            <w:vAlign w:val="bottom"/>
            <w:hideMark/>
          </w:tcPr>
          <w:p w14:paraId="22540E5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DB7DCE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1A3537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1C55D6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B9E526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3CCF70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92E138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47AED94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28</w:t>
            </w:r>
          </w:p>
        </w:tc>
      </w:tr>
      <w:tr w:rsidR="008816DE" w:rsidRPr="000675B9" w14:paraId="51AF4CCD"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4ED175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52</w:t>
            </w:r>
          </w:p>
        </w:tc>
        <w:tc>
          <w:tcPr>
            <w:tcW w:w="659" w:type="dxa"/>
            <w:tcBorders>
              <w:top w:val="nil"/>
              <w:left w:val="nil"/>
              <w:bottom w:val="single" w:sz="4" w:space="0" w:color="auto"/>
              <w:right w:val="single" w:sz="4" w:space="0" w:color="auto"/>
            </w:tcBorders>
            <w:shd w:val="clear" w:color="auto" w:fill="auto"/>
            <w:noWrap/>
            <w:vAlign w:val="bottom"/>
            <w:hideMark/>
          </w:tcPr>
          <w:p w14:paraId="76A4C4A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A1A5F3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0C4962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0C04A3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BEB7B0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3DC19C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DD5DDC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60A9159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34</w:t>
            </w:r>
          </w:p>
        </w:tc>
      </w:tr>
      <w:tr w:rsidR="008816DE" w:rsidRPr="000675B9" w14:paraId="5D12AE0E"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4D223EB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53</w:t>
            </w:r>
          </w:p>
        </w:tc>
        <w:tc>
          <w:tcPr>
            <w:tcW w:w="659" w:type="dxa"/>
            <w:tcBorders>
              <w:top w:val="nil"/>
              <w:left w:val="nil"/>
              <w:bottom w:val="single" w:sz="4" w:space="0" w:color="auto"/>
              <w:right w:val="single" w:sz="4" w:space="0" w:color="auto"/>
            </w:tcBorders>
            <w:shd w:val="clear" w:color="auto" w:fill="auto"/>
            <w:noWrap/>
            <w:vAlign w:val="bottom"/>
            <w:hideMark/>
          </w:tcPr>
          <w:p w14:paraId="35CD086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5C88FB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A3F3F9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7768BD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9DED19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41AEFF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87477F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572C645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23F09F52"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30AC355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54</w:t>
            </w:r>
          </w:p>
        </w:tc>
        <w:tc>
          <w:tcPr>
            <w:tcW w:w="659" w:type="dxa"/>
            <w:tcBorders>
              <w:top w:val="nil"/>
              <w:left w:val="nil"/>
              <w:bottom w:val="single" w:sz="4" w:space="0" w:color="auto"/>
              <w:right w:val="single" w:sz="4" w:space="0" w:color="auto"/>
            </w:tcBorders>
            <w:shd w:val="clear" w:color="auto" w:fill="auto"/>
            <w:noWrap/>
            <w:vAlign w:val="bottom"/>
            <w:hideMark/>
          </w:tcPr>
          <w:p w14:paraId="5988084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2B351C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45631E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9C4BA7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B3146E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C79310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05ACD1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067A7BE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32</w:t>
            </w:r>
          </w:p>
        </w:tc>
      </w:tr>
      <w:tr w:rsidR="008816DE" w:rsidRPr="000675B9" w14:paraId="21D7C14A"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11CC21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55</w:t>
            </w:r>
          </w:p>
        </w:tc>
        <w:tc>
          <w:tcPr>
            <w:tcW w:w="659" w:type="dxa"/>
            <w:tcBorders>
              <w:top w:val="nil"/>
              <w:left w:val="nil"/>
              <w:bottom w:val="single" w:sz="4" w:space="0" w:color="auto"/>
              <w:right w:val="single" w:sz="4" w:space="0" w:color="auto"/>
            </w:tcBorders>
            <w:shd w:val="clear" w:color="auto" w:fill="auto"/>
            <w:noWrap/>
            <w:vAlign w:val="bottom"/>
            <w:hideMark/>
          </w:tcPr>
          <w:p w14:paraId="274DBF4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CAFA3A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925A1C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3BCD31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DFA29B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11F129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019252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1FB29A5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374D0BC2"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D1F0AD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56</w:t>
            </w:r>
          </w:p>
        </w:tc>
        <w:tc>
          <w:tcPr>
            <w:tcW w:w="659" w:type="dxa"/>
            <w:tcBorders>
              <w:top w:val="nil"/>
              <w:left w:val="nil"/>
              <w:bottom w:val="single" w:sz="4" w:space="0" w:color="auto"/>
              <w:right w:val="single" w:sz="4" w:space="0" w:color="auto"/>
            </w:tcBorders>
            <w:shd w:val="clear" w:color="auto" w:fill="auto"/>
            <w:noWrap/>
            <w:vAlign w:val="bottom"/>
            <w:hideMark/>
          </w:tcPr>
          <w:p w14:paraId="5AF108C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BEB304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8A8208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4F3F9D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EC5569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396FD3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27D59E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5DEF103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053B9303"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1C8D0C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57</w:t>
            </w:r>
          </w:p>
        </w:tc>
        <w:tc>
          <w:tcPr>
            <w:tcW w:w="659" w:type="dxa"/>
            <w:tcBorders>
              <w:top w:val="nil"/>
              <w:left w:val="nil"/>
              <w:bottom w:val="single" w:sz="4" w:space="0" w:color="auto"/>
              <w:right w:val="single" w:sz="4" w:space="0" w:color="auto"/>
            </w:tcBorders>
            <w:shd w:val="clear" w:color="auto" w:fill="auto"/>
            <w:noWrap/>
            <w:vAlign w:val="bottom"/>
            <w:hideMark/>
          </w:tcPr>
          <w:p w14:paraId="2FFEC1E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B60AF2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72D346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C40323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5D2C61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2071C7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5DC5B4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21A655F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32</w:t>
            </w:r>
          </w:p>
        </w:tc>
      </w:tr>
      <w:tr w:rsidR="008816DE" w:rsidRPr="000675B9" w14:paraId="7C3CE41B"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9837DC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58</w:t>
            </w:r>
          </w:p>
        </w:tc>
        <w:tc>
          <w:tcPr>
            <w:tcW w:w="659" w:type="dxa"/>
            <w:tcBorders>
              <w:top w:val="nil"/>
              <w:left w:val="nil"/>
              <w:bottom w:val="single" w:sz="4" w:space="0" w:color="auto"/>
              <w:right w:val="single" w:sz="4" w:space="0" w:color="auto"/>
            </w:tcBorders>
            <w:shd w:val="clear" w:color="auto" w:fill="auto"/>
            <w:noWrap/>
            <w:vAlign w:val="bottom"/>
            <w:hideMark/>
          </w:tcPr>
          <w:p w14:paraId="247C40A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DC879C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EF52CA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EBEB63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5615AF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2EC4AD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DFF028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6B10BD5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33</w:t>
            </w:r>
          </w:p>
        </w:tc>
      </w:tr>
      <w:tr w:rsidR="008816DE" w:rsidRPr="000675B9" w14:paraId="115E970E"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4707EBD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59</w:t>
            </w:r>
          </w:p>
        </w:tc>
        <w:tc>
          <w:tcPr>
            <w:tcW w:w="659" w:type="dxa"/>
            <w:tcBorders>
              <w:top w:val="nil"/>
              <w:left w:val="nil"/>
              <w:bottom w:val="single" w:sz="4" w:space="0" w:color="auto"/>
              <w:right w:val="single" w:sz="4" w:space="0" w:color="auto"/>
            </w:tcBorders>
            <w:shd w:val="clear" w:color="auto" w:fill="auto"/>
            <w:noWrap/>
            <w:vAlign w:val="bottom"/>
            <w:hideMark/>
          </w:tcPr>
          <w:p w14:paraId="15EFD06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C1AE0D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E2FDD9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D54A2A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2F0AE5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65E33D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6F7F4A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5171AF4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35</w:t>
            </w:r>
          </w:p>
        </w:tc>
      </w:tr>
      <w:tr w:rsidR="008816DE" w:rsidRPr="000675B9" w14:paraId="75174D38"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74D5C08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60</w:t>
            </w:r>
          </w:p>
        </w:tc>
        <w:tc>
          <w:tcPr>
            <w:tcW w:w="659" w:type="dxa"/>
            <w:tcBorders>
              <w:top w:val="nil"/>
              <w:left w:val="nil"/>
              <w:bottom w:val="single" w:sz="4" w:space="0" w:color="auto"/>
              <w:right w:val="single" w:sz="4" w:space="0" w:color="auto"/>
            </w:tcBorders>
            <w:shd w:val="clear" w:color="auto" w:fill="auto"/>
            <w:noWrap/>
            <w:vAlign w:val="bottom"/>
            <w:hideMark/>
          </w:tcPr>
          <w:p w14:paraId="474745E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4522A9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F3934C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0AB9B0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2672D5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B44301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1F68E8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0AC650D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35</w:t>
            </w:r>
          </w:p>
        </w:tc>
      </w:tr>
      <w:tr w:rsidR="008816DE" w:rsidRPr="000675B9" w14:paraId="4F61A253"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9FA61B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61</w:t>
            </w:r>
          </w:p>
        </w:tc>
        <w:tc>
          <w:tcPr>
            <w:tcW w:w="659" w:type="dxa"/>
            <w:tcBorders>
              <w:top w:val="nil"/>
              <w:left w:val="nil"/>
              <w:bottom w:val="single" w:sz="4" w:space="0" w:color="auto"/>
              <w:right w:val="single" w:sz="4" w:space="0" w:color="auto"/>
            </w:tcBorders>
            <w:shd w:val="clear" w:color="auto" w:fill="auto"/>
            <w:noWrap/>
            <w:vAlign w:val="bottom"/>
            <w:hideMark/>
          </w:tcPr>
          <w:p w14:paraId="35848E5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956658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282649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F596ED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4FED9B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FF4367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6DAA1B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1C7BAB2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09DB3523"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F9D3BF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62</w:t>
            </w:r>
          </w:p>
        </w:tc>
        <w:tc>
          <w:tcPr>
            <w:tcW w:w="659" w:type="dxa"/>
            <w:tcBorders>
              <w:top w:val="nil"/>
              <w:left w:val="nil"/>
              <w:bottom w:val="single" w:sz="4" w:space="0" w:color="auto"/>
              <w:right w:val="single" w:sz="4" w:space="0" w:color="auto"/>
            </w:tcBorders>
            <w:shd w:val="clear" w:color="auto" w:fill="auto"/>
            <w:noWrap/>
            <w:vAlign w:val="bottom"/>
            <w:hideMark/>
          </w:tcPr>
          <w:p w14:paraId="7E126F8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44EB27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A21604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D76CCC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19B7BA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4E3DC3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484BB7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2318CF7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33</w:t>
            </w:r>
          </w:p>
        </w:tc>
      </w:tr>
      <w:tr w:rsidR="008816DE" w:rsidRPr="000675B9" w14:paraId="3EBE6223"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399248B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63</w:t>
            </w:r>
          </w:p>
        </w:tc>
        <w:tc>
          <w:tcPr>
            <w:tcW w:w="659" w:type="dxa"/>
            <w:tcBorders>
              <w:top w:val="nil"/>
              <w:left w:val="nil"/>
              <w:bottom w:val="single" w:sz="4" w:space="0" w:color="auto"/>
              <w:right w:val="single" w:sz="4" w:space="0" w:color="auto"/>
            </w:tcBorders>
            <w:shd w:val="clear" w:color="auto" w:fill="auto"/>
            <w:noWrap/>
            <w:vAlign w:val="bottom"/>
            <w:hideMark/>
          </w:tcPr>
          <w:p w14:paraId="3BFBAB5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0E9A1F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DF76DC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83A439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E40578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56A447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8D03C4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77A637F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09E1D879"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8C7BD5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64</w:t>
            </w:r>
          </w:p>
        </w:tc>
        <w:tc>
          <w:tcPr>
            <w:tcW w:w="659" w:type="dxa"/>
            <w:tcBorders>
              <w:top w:val="nil"/>
              <w:left w:val="nil"/>
              <w:bottom w:val="single" w:sz="4" w:space="0" w:color="auto"/>
              <w:right w:val="single" w:sz="4" w:space="0" w:color="auto"/>
            </w:tcBorders>
            <w:shd w:val="clear" w:color="auto" w:fill="auto"/>
            <w:noWrap/>
            <w:vAlign w:val="bottom"/>
            <w:hideMark/>
          </w:tcPr>
          <w:p w14:paraId="11B7B0A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F00249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389C59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76D5BC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w:t>
            </w:r>
          </w:p>
        </w:tc>
        <w:tc>
          <w:tcPr>
            <w:tcW w:w="658" w:type="dxa"/>
            <w:tcBorders>
              <w:top w:val="nil"/>
              <w:left w:val="nil"/>
              <w:bottom w:val="single" w:sz="4" w:space="0" w:color="auto"/>
              <w:right w:val="single" w:sz="4" w:space="0" w:color="auto"/>
            </w:tcBorders>
            <w:shd w:val="clear" w:color="auto" w:fill="auto"/>
            <w:noWrap/>
            <w:vAlign w:val="bottom"/>
            <w:hideMark/>
          </w:tcPr>
          <w:p w14:paraId="69662CF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FD8EE5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03CE9F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0BE9229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28</w:t>
            </w:r>
          </w:p>
        </w:tc>
      </w:tr>
      <w:tr w:rsidR="008816DE" w:rsidRPr="000675B9" w14:paraId="50A26BF3"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383A61F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65</w:t>
            </w:r>
          </w:p>
        </w:tc>
        <w:tc>
          <w:tcPr>
            <w:tcW w:w="659" w:type="dxa"/>
            <w:tcBorders>
              <w:top w:val="nil"/>
              <w:left w:val="nil"/>
              <w:bottom w:val="single" w:sz="4" w:space="0" w:color="auto"/>
              <w:right w:val="single" w:sz="4" w:space="0" w:color="auto"/>
            </w:tcBorders>
            <w:shd w:val="clear" w:color="auto" w:fill="auto"/>
            <w:noWrap/>
            <w:vAlign w:val="bottom"/>
            <w:hideMark/>
          </w:tcPr>
          <w:p w14:paraId="32CD099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EF4A21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9FA4E5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29BB29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A1E84E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w:t>
            </w:r>
          </w:p>
        </w:tc>
        <w:tc>
          <w:tcPr>
            <w:tcW w:w="658" w:type="dxa"/>
            <w:tcBorders>
              <w:top w:val="nil"/>
              <w:left w:val="nil"/>
              <w:bottom w:val="single" w:sz="4" w:space="0" w:color="auto"/>
              <w:right w:val="single" w:sz="4" w:space="0" w:color="auto"/>
            </w:tcBorders>
            <w:shd w:val="clear" w:color="auto" w:fill="auto"/>
            <w:noWrap/>
            <w:vAlign w:val="bottom"/>
            <w:hideMark/>
          </w:tcPr>
          <w:p w14:paraId="4FDC463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07D7DD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7951C29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1F3FB0B1"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2142E8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66</w:t>
            </w:r>
          </w:p>
        </w:tc>
        <w:tc>
          <w:tcPr>
            <w:tcW w:w="659" w:type="dxa"/>
            <w:tcBorders>
              <w:top w:val="nil"/>
              <w:left w:val="nil"/>
              <w:bottom w:val="single" w:sz="4" w:space="0" w:color="auto"/>
              <w:right w:val="single" w:sz="4" w:space="0" w:color="auto"/>
            </w:tcBorders>
            <w:shd w:val="clear" w:color="auto" w:fill="auto"/>
            <w:noWrap/>
            <w:vAlign w:val="bottom"/>
            <w:hideMark/>
          </w:tcPr>
          <w:p w14:paraId="5B48F3E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8C224D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B0B110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298649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B57362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BC4DBA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A2B173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6227785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30</w:t>
            </w:r>
          </w:p>
        </w:tc>
      </w:tr>
      <w:tr w:rsidR="008816DE" w:rsidRPr="000675B9" w14:paraId="50304FF9"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96A340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67</w:t>
            </w:r>
          </w:p>
        </w:tc>
        <w:tc>
          <w:tcPr>
            <w:tcW w:w="659" w:type="dxa"/>
            <w:tcBorders>
              <w:top w:val="nil"/>
              <w:left w:val="nil"/>
              <w:bottom w:val="single" w:sz="4" w:space="0" w:color="auto"/>
              <w:right w:val="single" w:sz="4" w:space="0" w:color="auto"/>
            </w:tcBorders>
            <w:shd w:val="clear" w:color="auto" w:fill="auto"/>
            <w:noWrap/>
            <w:vAlign w:val="bottom"/>
            <w:hideMark/>
          </w:tcPr>
          <w:p w14:paraId="2A5B574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D2EF02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CBF704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3742BCB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164E946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FA0A1D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06D8E3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75F4ECE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30</w:t>
            </w:r>
          </w:p>
        </w:tc>
      </w:tr>
      <w:tr w:rsidR="008816DE" w:rsidRPr="000675B9" w14:paraId="562C11B1"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878F45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68</w:t>
            </w:r>
          </w:p>
        </w:tc>
        <w:tc>
          <w:tcPr>
            <w:tcW w:w="659" w:type="dxa"/>
            <w:tcBorders>
              <w:top w:val="nil"/>
              <w:left w:val="nil"/>
              <w:bottom w:val="single" w:sz="4" w:space="0" w:color="auto"/>
              <w:right w:val="single" w:sz="4" w:space="0" w:color="auto"/>
            </w:tcBorders>
            <w:shd w:val="clear" w:color="auto" w:fill="auto"/>
            <w:noWrap/>
            <w:vAlign w:val="bottom"/>
            <w:hideMark/>
          </w:tcPr>
          <w:p w14:paraId="0343D67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5C86CFD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AE16C8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50DC265"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2BE79BD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F5290B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4D87E31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1091" w:type="dxa"/>
            <w:tcBorders>
              <w:top w:val="nil"/>
              <w:left w:val="nil"/>
              <w:bottom w:val="single" w:sz="4" w:space="0" w:color="auto"/>
              <w:right w:val="single" w:sz="4" w:space="0" w:color="auto"/>
            </w:tcBorders>
            <w:shd w:val="clear" w:color="auto" w:fill="auto"/>
            <w:noWrap/>
            <w:vAlign w:val="bottom"/>
            <w:hideMark/>
          </w:tcPr>
          <w:p w14:paraId="711F3B1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31</w:t>
            </w:r>
          </w:p>
        </w:tc>
      </w:tr>
      <w:tr w:rsidR="008816DE" w:rsidRPr="000675B9" w14:paraId="773D7A07"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73AF8FD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69</w:t>
            </w:r>
          </w:p>
        </w:tc>
        <w:tc>
          <w:tcPr>
            <w:tcW w:w="659" w:type="dxa"/>
            <w:tcBorders>
              <w:top w:val="nil"/>
              <w:left w:val="nil"/>
              <w:bottom w:val="single" w:sz="4" w:space="0" w:color="auto"/>
              <w:right w:val="single" w:sz="4" w:space="0" w:color="auto"/>
            </w:tcBorders>
            <w:shd w:val="clear" w:color="auto" w:fill="auto"/>
            <w:noWrap/>
            <w:vAlign w:val="bottom"/>
            <w:hideMark/>
          </w:tcPr>
          <w:p w14:paraId="312DEB1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49A0D65A"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A4C245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161B222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29FA185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A85C50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8E5B467"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1F46B93F"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35</w:t>
            </w:r>
          </w:p>
        </w:tc>
      </w:tr>
      <w:tr w:rsidR="008816DE" w:rsidRPr="000675B9" w14:paraId="0251EB89"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C7F5E1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70</w:t>
            </w:r>
          </w:p>
        </w:tc>
        <w:tc>
          <w:tcPr>
            <w:tcW w:w="659" w:type="dxa"/>
            <w:tcBorders>
              <w:top w:val="nil"/>
              <w:left w:val="nil"/>
              <w:bottom w:val="single" w:sz="4" w:space="0" w:color="auto"/>
              <w:right w:val="single" w:sz="4" w:space="0" w:color="auto"/>
            </w:tcBorders>
            <w:shd w:val="clear" w:color="auto" w:fill="auto"/>
            <w:noWrap/>
            <w:vAlign w:val="bottom"/>
            <w:hideMark/>
          </w:tcPr>
          <w:p w14:paraId="0D48B86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9D5FA9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0FA4F4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DC08FB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F56446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0B8B3D6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7BF2FF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7C9F321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33</w:t>
            </w:r>
          </w:p>
        </w:tc>
      </w:tr>
      <w:tr w:rsidR="008816DE" w:rsidRPr="000675B9" w14:paraId="5F3DB29C"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BC5A36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71</w:t>
            </w:r>
          </w:p>
        </w:tc>
        <w:tc>
          <w:tcPr>
            <w:tcW w:w="659" w:type="dxa"/>
            <w:tcBorders>
              <w:top w:val="nil"/>
              <w:left w:val="nil"/>
              <w:bottom w:val="single" w:sz="4" w:space="0" w:color="auto"/>
              <w:right w:val="single" w:sz="4" w:space="0" w:color="auto"/>
            </w:tcBorders>
            <w:shd w:val="clear" w:color="auto" w:fill="auto"/>
            <w:noWrap/>
            <w:vAlign w:val="bottom"/>
            <w:hideMark/>
          </w:tcPr>
          <w:p w14:paraId="0819E4C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46AB900"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D4827DD"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042E349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7BA4162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0F3218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6A59EA9E"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168AA08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33</w:t>
            </w:r>
          </w:p>
        </w:tc>
      </w:tr>
      <w:tr w:rsidR="008816DE" w:rsidRPr="000675B9" w14:paraId="62DB6A4B" w14:textId="77777777" w:rsidTr="001875F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CF9FAC3"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72</w:t>
            </w:r>
          </w:p>
        </w:tc>
        <w:tc>
          <w:tcPr>
            <w:tcW w:w="659" w:type="dxa"/>
            <w:tcBorders>
              <w:top w:val="nil"/>
              <w:left w:val="nil"/>
              <w:bottom w:val="single" w:sz="4" w:space="0" w:color="auto"/>
              <w:right w:val="single" w:sz="4" w:space="0" w:color="auto"/>
            </w:tcBorders>
            <w:shd w:val="clear" w:color="auto" w:fill="auto"/>
            <w:noWrap/>
            <w:vAlign w:val="bottom"/>
            <w:hideMark/>
          </w:tcPr>
          <w:p w14:paraId="7D1600D9"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02B8841"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1171688"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5DC82EFB"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14:paraId="63BF2946"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379F5752"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14:paraId="76E5A60C"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5</w:t>
            </w:r>
          </w:p>
        </w:tc>
        <w:tc>
          <w:tcPr>
            <w:tcW w:w="1091" w:type="dxa"/>
            <w:tcBorders>
              <w:top w:val="nil"/>
              <w:left w:val="nil"/>
              <w:bottom w:val="single" w:sz="4" w:space="0" w:color="auto"/>
              <w:right w:val="single" w:sz="4" w:space="0" w:color="auto"/>
            </w:tcBorders>
            <w:shd w:val="clear" w:color="auto" w:fill="auto"/>
            <w:noWrap/>
            <w:vAlign w:val="bottom"/>
            <w:hideMark/>
          </w:tcPr>
          <w:p w14:paraId="63202294" w14:textId="77777777" w:rsidR="008816DE" w:rsidRPr="000675B9"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0675B9">
              <w:rPr>
                <w:rFonts w:ascii="Times New Roman" w:eastAsia="Times New Roman" w:hAnsi="Times New Roman" w:cs="Times New Roman"/>
                <w:color w:val="000000"/>
                <w:sz w:val="24"/>
                <w:szCs w:val="24"/>
                <w:lang w:eastAsia="en-ID"/>
              </w:rPr>
              <w:t>32</w:t>
            </w:r>
          </w:p>
        </w:tc>
      </w:tr>
    </w:tbl>
    <w:p w14:paraId="1689B9FB" w14:textId="77777777" w:rsidR="008816DE" w:rsidRDefault="008816DE" w:rsidP="008816DE">
      <w:pPr>
        <w:rPr>
          <w:rFonts w:ascii="Times New Roman" w:hAnsi="Times New Roman" w:cs="Times New Roman"/>
          <w:bCs/>
          <w:sz w:val="24"/>
          <w:szCs w:val="24"/>
          <w:lang w:val="en-US"/>
        </w:rPr>
      </w:pPr>
    </w:p>
    <w:p w14:paraId="3CB099E4" w14:textId="77777777" w:rsidR="008816DE" w:rsidRDefault="008816DE" w:rsidP="008816DE">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5E0C9326" w14:textId="77777777" w:rsidR="008816DE" w:rsidRPr="00795B04" w:rsidRDefault="008816DE" w:rsidP="008816DE">
      <w:pPr>
        <w:ind w:left="567"/>
        <w:rPr>
          <w:rFonts w:ascii="Times New Roman" w:hAnsi="Times New Roman" w:cs="Times New Roman"/>
          <w:b/>
          <w:sz w:val="24"/>
          <w:szCs w:val="24"/>
          <w:lang w:val="en-US"/>
        </w:rPr>
      </w:pPr>
      <w:r w:rsidRPr="00795B04">
        <w:rPr>
          <w:rFonts w:ascii="Times New Roman" w:hAnsi="Times New Roman" w:cs="Times New Roman"/>
          <w:b/>
          <w:sz w:val="24"/>
          <w:szCs w:val="24"/>
          <w:lang w:val="en-US"/>
        </w:rPr>
        <w:lastRenderedPageBreak/>
        <w:t>Lampiran 2C</w:t>
      </w:r>
    </w:p>
    <w:p w14:paraId="2375F20C" w14:textId="77777777" w:rsidR="008816DE" w:rsidRDefault="008816DE" w:rsidP="008816DE">
      <w:pPr>
        <w:ind w:left="567"/>
        <w:rPr>
          <w:rFonts w:ascii="Times New Roman" w:hAnsi="Times New Roman" w:cs="Times New Roman"/>
          <w:bCs/>
          <w:sz w:val="24"/>
          <w:szCs w:val="24"/>
          <w:lang w:val="en-US"/>
        </w:rPr>
      </w:pPr>
      <w:r>
        <w:rPr>
          <w:rFonts w:ascii="Times New Roman" w:hAnsi="Times New Roman" w:cs="Times New Roman"/>
          <w:bCs/>
          <w:sz w:val="24"/>
          <w:szCs w:val="24"/>
          <w:lang w:val="en-US"/>
        </w:rPr>
        <w:t xml:space="preserve">Tabulasi Jawaban Responden Variabel </w:t>
      </w:r>
      <w:r w:rsidRPr="00795B04">
        <w:rPr>
          <w:rFonts w:ascii="Times New Roman" w:hAnsi="Times New Roman" w:cs="Times New Roman"/>
          <w:bCs/>
          <w:i/>
          <w:iCs/>
          <w:sz w:val="24"/>
          <w:szCs w:val="24"/>
          <w:lang w:val="en-US"/>
        </w:rPr>
        <w:t xml:space="preserve">Value </w:t>
      </w:r>
      <w:proofErr w:type="gramStart"/>
      <w:r w:rsidRPr="00795B04">
        <w:rPr>
          <w:rFonts w:ascii="Times New Roman" w:hAnsi="Times New Roman" w:cs="Times New Roman"/>
          <w:bCs/>
          <w:i/>
          <w:iCs/>
          <w:sz w:val="24"/>
          <w:szCs w:val="24"/>
          <w:lang w:val="en-US"/>
        </w:rPr>
        <w:t>For</w:t>
      </w:r>
      <w:proofErr w:type="gramEnd"/>
      <w:r w:rsidRPr="00795B04">
        <w:rPr>
          <w:rFonts w:ascii="Times New Roman" w:hAnsi="Times New Roman" w:cs="Times New Roman"/>
          <w:bCs/>
          <w:i/>
          <w:iCs/>
          <w:sz w:val="24"/>
          <w:szCs w:val="24"/>
          <w:lang w:val="en-US"/>
        </w:rPr>
        <w:t xml:space="preserve"> Money</w:t>
      </w:r>
      <w:r>
        <w:rPr>
          <w:rFonts w:ascii="Times New Roman" w:hAnsi="Times New Roman" w:cs="Times New Roman"/>
          <w:bCs/>
          <w:sz w:val="24"/>
          <w:szCs w:val="24"/>
          <w:lang w:val="en-US"/>
        </w:rPr>
        <w:t xml:space="preserve"> </w:t>
      </w:r>
    </w:p>
    <w:tbl>
      <w:tblPr>
        <w:tblW w:w="8330" w:type="dxa"/>
        <w:tblInd w:w="720" w:type="dxa"/>
        <w:tblLook w:val="04A0" w:firstRow="1" w:lastRow="0" w:firstColumn="1" w:lastColumn="0" w:noHBand="0" w:noVBand="1"/>
      </w:tblPr>
      <w:tblGrid>
        <w:gridCol w:w="681"/>
        <w:gridCol w:w="703"/>
        <w:gridCol w:w="709"/>
        <w:gridCol w:w="709"/>
        <w:gridCol w:w="708"/>
        <w:gridCol w:w="709"/>
        <w:gridCol w:w="709"/>
        <w:gridCol w:w="709"/>
        <w:gridCol w:w="708"/>
        <w:gridCol w:w="709"/>
        <w:gridCol w:w="1276"/>
      </w:tblGrid>
      <w:tr w:rsidR="008816DE" w:rsidRPr="003A747B" w14:paraId="725BEF52" w14:textId="77777777" w:rsidTr="001875FC">
        <w:trPr>
          <w:trHeight w:val="300"/>
          <w:tblHeader/>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D376A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No</w:t>
            </w:r>
          </w:p>
        </w:tc>
        <w:tc>
          <w:tcPr>
            <w:tcW w:w="6373" w:type="dxa"/>
            <w:gridSpan w:val="9"/>
            <w:tcBorders>
              <w:top w:val="single" w:sz="4" w:space="0" w:color="auto"/>
              <w:left w:val="nil"/>
              <w:bottom w:val="single" w:sz="4" w:space="0" w:color="auto"/>
              <w:right w:val="single" w:sz="4" w:space="0" w:color="auto"/>
            </w:tcBorders>
            <w:shd w:val="clear" w:color="auto" w:fill="auto"/>
            <w:noWrap/>
            <w:vAlign w:val="center"/>
            <w:hideMark/>
          </w:tcPr>
          <w:p w14:paraId="117B924D" w14:textId="77777777" w:rsidR="008816DE" w:rsidRPr="003A747B" w:rsidRDefault="008816DE" w:rsidP="001875FC">
            <w:pPr>
              <w:spacing w:after="0" w:line="240" w:lineRule="auto"/>
              <w:jc w:val="center"/>
              <w:rPr>
                <w:rFonts w:ascii="Times New Roman" w:eastAsia="Times New Roman" w:hAnsi="Times New Roman" w:cs="Times New Roman"/>
                <w:i/>
                <w:iCs/>
                <w:color w:val="000000"/>
                <w:sz w:val="24"/>
                <w:szCs w:val="24"/>
                <w:lang w:eastAsia="en-ID"/>
              </w:rPr>
            </w:pPr>
            <w:r w:rsidRPr="003A747B">
              <w:rPr>
                <w:rFonts w:ascii="Times New Roman" w:eastAsia="Times New Roman" w:hAnsi="Times New Roman" w:cs="Times New Roman"/>
                <w:i/>
                <w:iCs/>
                <w:color w:val="000000"/>
                <w:sz w:val="24"/>
                <w:szCs w:val="24"/>
                <w:lang w:eastAsia="en-ID"/>
              </w:rPr>
              <w:t>Value For Money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A85F4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 </w:t>
            </w:r>
          </w:p>
        </w:tc>
      </w:tr>
      <w:tr w:rsidR="008816DE" w:rsidRPr="00CF74C3" w14:paraId="0E066218" w14:textId="77777777" w:rsidTr="001875FC">
        <w:trPr>
          <w:trHeight w:val="300"/>
          <w:tblHeader/>
        </w:trPr>
        <w:tc>
          <w:tcPr>
            <w:tcW w:w="681" w:type="dxa"/>
            <w:vMerge/>
            <w:tcBorders>
              <w:top w:val="single" w:sz="4" w:space="0" w:color="auto"/>
              <w:left w:val="single" w:sz="4" w:space="0" w:color="auto"/>
              <w:bottom w:val="single" w:sz="4" w:space="0" w:color="000000"/>
              <w:right w:val="single" w:sz="4" w:space="0" w:color="auto"/>
            </w:tcBorders>
            <w:vAlign w:val="center"/>
            <w:hideMark/>
          </w:tcPr>
          <w:p w14:paraId="4BF91666" w14:textId="77777777" w:rsidR="008816DE" w:rsidRPr="003A747B" w:rsidRDefault="008816DE" w:rsidP="001875FC">
            <w:pPr>
              <w:spacing w:after="0" w:line="240" w:lineRule="auto"/>
              <w:rPr>
                <w:rFonts w:ascii="Times New Roman" w:eastAsia="Times New Roman" w:hAnsi="Times New Roman" w:cs="Times New Roman"/>
                <w:color w:val="000000"/>
                <w:sz w:val="24"/>
                <w:szCs w:val="24"/>
                <w:lang w:eastAsia="en-ID"/>
              </w:rPr>
            </w:pPr>
          </w:p>
        </w:tc>
        <w:tc>
          <w:tcPr>
            <w:tcW w:w="703" w:type="dxa"/>
            <w:tcBorders>
              <w:top w:val="nil"/>
              <w:left w:val="nil"/>
              <w:bottom w:val="single" w:sz="4" w:space="0" w:color="auto"/>
              <w:right w:val="single" w:sz="4" w:space="0" w:color="auto"/>
            </w:tcBorders>
            <w:shd w:val="clear" w:color="auto" w:fill="auto"/>
            <w:noWrap/>
            <w:vAlign w:val="center"/>
            <w:hideMark/>
          </w:tcPr>
          <w:p w14:paraId="2DDD196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1</w:t>
            </w:r>
          </w:p>
        </w:tc>
        <w:tc>
          <w:tcPr>
            <w:tcW w:w="709" w:type="dxa"/>
            <w:tcBorders>
              <w:top w:val="nil"/>
              <w:left w:val="nil"/>
              <w:bottom w:val="single" w:sz="4" w:space="0" w:color="auto"/>
              <w:right w:val="single" w:sz="4" w:space="0" w:color="auto"/>
            </w:tcBorders>
            <w:shd w:val="clear" w:color="auto" w:fill="auto"/>
            <w:noWrap/>
            <w:vAlign w:val="center"/>
            <w:hideMark/>
          </w:tcPr>
          <w:p w14:paraId="16244FC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2</w:t>
            </w:r>
          </w:p>
        </w:tc>
        <w:tc>
          <w:tcPr>
            <w:tcW w:w="709" w:type="dxa"/>
            <w:tcBorders>
              <w:top w:val="nil"/>
              <w:left w:val="nil"/>
              <w:bottom w:val="single" w:sz="4" w:space="0" w:color="auto"/>
              <w:right w:val="single" w:sz="4" w:space="0" w:color="auto"/>
            </w:tcBorders>
            <w:shd w:val="clear" w:color="auto" w:fill="auto"/>
            <w:noWrap/>
            <w:vAlign w:val="center"/>
            <w:hideMark/>
          </w:tcPr>
          <w:p w14:paraId="0A16149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8" w:type="dxa"/>
            <w:tcBorders>
              <w:top w:val="nil"/>
              <w:left w:val="nil"/>
              <w:bottom w:val="single" w:sz="4" w:space="0" w:color="auto"/>
              <w:right w:val="single" w:sz="4" w:space="0" w:color="auto"/>
            </w:tcBorders>
            <w:shd w:val="clear" w:color="auto" w:fill="auto"/>
            <w:noWrap/>
            <w:vAlign w:val="center"/>
            <w:hideMark/>
          </w:tcPr>
          <w:p w14:paraId="0C2173C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A642BC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6FEF725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6</w:t>
            </w:r>
          </w:p>
        </w:tc>
        <w:tc>
          <w:tcPr>
            <w:tcW w:w="709" w:type="dxa"/>
            <w:tcBorders>
              <w:top w:val="nil"/>
              <w:left w:val="nil"/>
              <w:bottom w:val="single" w:sz="4" w:space="0" w:color="auto"/>
              <w:right w:val="single" w:sz="4" w:space="0" w:color="auto"/>
            </w:tcBorders>
            <w:shd w:val="clear" w:color="auto" w:fill="auto"/>
            <w:noWrap/>
            <w:vAlign w:val="center"/>
            <w:hideMark/>
          </w:tcPr>
          <w:p w14:paraId="50033F5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7</w:t>
            </w:r>
          </w:p>
        </w:tc>
        <w:tc>
          <w:tcPr>
            <w:tcW w:w="708" w:type="dxa"/>
            <w:tcBorders>
              <w:top w:val="nil"/>
              <w:left w:val="nil"/>
              <w:bottom w:val="single" w:sz="4" w:space="0" w:color="auto"/>
              <w:right w:val="single" w:sz="4" w:space="0" w:color="auto"/>
            </w:tcBorders>
            <w:shd w:val="clear" w:color="auto" w:fill="auto"/>
            <w:noWrap/>
            <w:vAlign w:val="center"/>
            <w:hideMark/>
          </w:tcPr>
          <w:p w14:paraId="27A0BEB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8</w:t>
            </w:r>
          </w:p>
        </w:tc>
        <w:tc>
          <w:tcPr>
            <w:tcW w:w="709" w:type="dxa"/>
            <w:tcBorders>
              <w:top w:val="nil"/>
              <w:left w:val="nil"/>
              <w:bottom w:val="single" w:sz="4" w:space="0" w:color="auto"/>
              <w:right w:val="single" w:sz="4" w:space="0" w:color="auto"/>
            </w:tcBorders>
            <w:shd w:val="clear" w:color="auto" w:fill="auto"/>
            <w:noWrap/>
            <w:vAlign w:val="center"/>
            <w:hideMark/>
          </w:tcPr>
          <w:p w14:paraId="5CC09C5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9</w:t>
            </w:r>
          </w:p>
        </w:tc>
        <w:tc>
          <w:tcPr>
            <w:tcW w:w="1276" w:type="dxa"/>
            <w:tcBorders>
              <w:top w:val="nil"/>
              <w:left w:val="nil"/>
              <w:bottom w:val="single" w:sz="4" w:space="0" w:color="auto"/>
              <w:right w:val="single" w:sz="4" w:space="0" w:color="auto"/>
            </w:tcBorders>
            <w:shd w:val="clear" w:color="auto" w:fill="auto"/>
            <w:noWrap/>
            <w:vAlign w:val="center"/>
            <w:hideMark/>
          </w:tcPr>
          <w:p w14:paraId="6439873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 xml:space="preserve">Jumlah </w:t>
            </w:r>
          </w:p>
        </w:tc>
      </w:tr>
      <w:tr w:rsidR="008816DE" w:rsidRPr="00CF74C3" w14:paraId="44014B3C"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5EDDCE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1</w:t>
            </w:r>
          </w:p>
        </w:tc>
        <w:tc>
          <w:tcPr>
            <w:tcW w:w="703" w:type="dxa"/>
            <w:tcBorders>
              <w:top w:val="nil"/>
              <w:left w:val="nil"/>
              <w:bottom w:val="single" w:sz="4" w:space="0" w:color="auto"/>
              <w:right w:val="single" w:sz="4" w:space="0" w:color="auto"/>
            </w:tcBorders>
            <w:shd w:val="clear" w:color="auto" w:fill="auto"/>
            <w:noWrap/>
            <w:vAlign w:val="center"/>
            <w:hideMark/>
          </w:tcPr>
          <w:p w14:paraId="31406DE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FC3E9B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9E8F16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288309C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61A60E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D040FF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FE5BB0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B456AF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124602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2B890E9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5316F920"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0B0263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2</w:t>
            </w:r>
          </w:p>
        </w:tc>
        <w:tc>
          <w:tcPr>
            <w:tcW w:w="703" w:type="dxa"/>
            <w:tcBorders>
              <w:top w:val="nil"/>
              <w:left w:val="nil"/>
              <w:bottom w:val="single" w:sz="4" w:space="0" w:color="auto"/>
              <w:right w:val="single" w:sz="4" w:space="0" w:color="auto"/>
            </w:tcBorders>
            <w:shd w:val="clear" w:color="auto" w:fill="auto"/>
            <w:noWrap/>
            <w:vAlign w:val="center"/>
            <w:hideMark/>
          </w:tcPr>
          <w:p w14:paraId="00B721F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C9FB31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5A73A7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5B7A80A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5A75C5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08E5A3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028877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5DE1A7A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4E901A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69F0B9D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711E2472"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360100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3" w:type="dxa"/>
            <w:tcBorders>
              <w:top w:val="nil"/>
              <w:left w:val="nil"/>
              <w:bottom w:val="single" w:sz="4" w:space="0" w:color="auto"/>
              <w:right w:val="single" w:sz="4" w:space="0" w:color="auto"/>
            </w:tcBorders>
            <w:shd w:val="clear" w:color="auto" w:fill="auto"/>
            <w:noWrap/>
            <w:vAlign w:val="center"/>
            <w:hideMark/>
          </w:tcPr>
          <w:p w14:paraId="07548AE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160B08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5602BB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557ADA8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51F852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544F86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1FA2DD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5BE0B5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6C6E2B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26F3C6C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3A3E0441"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C692D4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3" w:type="dxa"/>
            <w:tcBorders>
              <w:top w:val="nil"/>
              <w:left w:val="nil"/>
              <w:bottom w:val="single" w:sz="4" w:space="0" w:color="auto"/>
              <w:right w:val="single" w:sz="4" w:space="0" w:color="auto"/>
            </w:tcBorders>
            <w:shd w:val="clear" w:color="auto" w:fill="auto"/>
            <w:noWrap/>
            <w:vAlign w:val="center"/>
            <w:hideMark/>
          </w:tcPr>
          <w:p w14:paraId="59FB3DB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67C249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393D59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97713C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783E52B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9F7403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D6872B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5B06FCA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36166E0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1588C01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39</w:t>
            </w:r>
          </w:p>
        </w:tc>
      </w:tr>
      <w:tr w:rsidR="008816DE" w:rsidRPr="00CF74C3" w14:paraId="16E3E872"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835F98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3" w:type="dxa"/>
            <w:tcBorders>
              <w:top w:val="nil"/>
              <w:left w:val="nil"/>
              <w:bottom w:val="single" w:sz="4" w:space="0" w:color="auto"/>
              <w:right w:val="single" w:sz="4" w:space="0" w:color="auto"/>
            </w:tcBorders>
            <w:shd w:val="clear" w:color="auto" w:fill="auto"/>
            <w:noWrap/>
            <w:vAlign w:val="center"/>
            <w:hideMark/>
          </w:tcPr>
          <w:p w14:paraId="49B331B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A87532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48E144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9ACAD4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07F58B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07AACC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D445C9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2A1C91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3AC55B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4560352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252E20DC"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05917A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6</w:t>
            </w:r>
          </w:p>
        </w:tc>
        <w:tc>
          <w:tcPr>
            <w:tcW w:w="703" w:type="dxa"/>
            <w:tcBorders>
              <w:top w:val="nil"/>
              <w:left w:val="nil"/>
              <w:bottom w:val="single" w:sz="4" w:space="0" w:color="auto"/>
              <w:right w:val="single" w:sz="4" w:space="0" w:color="auto"/>
            </w:tcBorders>
            <w:shd w:val="clear" w:color="auto" w:fill="auto"/>
            <w:noWrap/>
            <w:vAlign w:val="center"/>
            <w:hideMark/>
          </w:tcPr>
          <w:p w14:paraId="34EC80D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0185E0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71DCE24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1E28C3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B294D7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A8E301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BD6C17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28C98C9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72233F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5630B21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37</w:t>
            </w:r>
          </w:p>
        </w:tc>
      </w:tr>
      <w:tr w:rsidR="008816DE" w:rsidRPr="00CF74C3" w14:paraId="53A2B6FC"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5AF6A5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7</w:t>
            </w:r>
          </w:p>
        </w:tc>
        <w:tc>
          <w:tcPr>
            <w:tcW w:w="703" w:type="dxa"/>
            <w:tcBorders>
              <w:top w:val="nil"/>
              <w:left w:val="nil"/>
              <w:bottom w:val="single" w:sz="4" w:space="0" w:color="auto"/>
              <w:right w:val="single" w:sz="4" w:space="0" w:color="auto"/>
            </w:tcBorders>
            <w:shd w:val="clear" w:color="auto" w:fill="auto"/>
            <w:noWrap/>
            <w:vAlign w:val="center"/>
            <w:hideMark/>
          </w:tcPr>
          <w:p w14:paraId="658F845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DD3E2E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4B3A83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B48C44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19DEB0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24D1C5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34612E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250C5B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FBE7EE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2A171C3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269EFCA9"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452BA3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8</w:t>
            </w:r>
          </w:p>
        </w:tc>
        <w:tc>
          <w:tcPr>
            <w:tcW w:w="703" w:type="dxa"/>
            <w:tcBorders>
              <w:top w:val="nil"/>
              <w:left w:val="nil"/>
              <w:bottom w:val="single" w:sz="4" w:space="0" w:color="auto"/>
              <w:right w:val="single" w:sz="4" w:space="0" w:color="auto"/>
            </w:tcBorders>
            <w:shd w:val="clear" w:color="auto" w:fill="auto"/>
            <w:noWrap/>
            <w:vAlign w:val="center"/>
            <w:hideMark/>
          </w:tcPr>
          <w:p w14:paraId="14BD98B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898265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1004394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0D16A99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975F52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D4AC27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38124AC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0CAC8E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E8AD46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5F038F5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39</w:t>
            </w:r>
          </w:p>
        </w:tc>
      </w:tr>
      <w:tr w:rsidR="008816DE" w:rsidRPr="00CF74C3" w14:paraId="63D3872A"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C4FA32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9</w:t>
            </w:r>
          </w:p>
        </w:tc>
        <w:tc>
          <w:tcPr>
            <w:tcW w:w="703" w:type="dxa"/>
            <w:tcBorders>
              <w:top w:val="nil"/>
              <w:left w:val="nil"/>
              <w:bottom w:val="single" w:sz="4" w:space="0" w:color="auto"/>
              <w:right w:val="single" w:sz="4" w:space="0" w:color="auto"/>
            </w:tcBorders>
            <w:shd w:val="clear" w:color="auto" w:fill="auto"/>
            <w:noWrap/>
            <w:vAlign w:val="center"/>
            <w:hideMark/>
          </w:tcPr>
          <w:p w14:paraId="56320A9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58CE433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BF64DF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3197ED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423682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D5F718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1939F2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74DD48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FDF9A8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0037480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37</w:t>
            </w:r>
          </w:p>
        </w:tc>
      </w:tr>
      <w:tr w:rsidR="008816DE" w:rsidRPr="00CF74C3" w14:paraId="4D0FCEB5"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4F546C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10</w:t>
            </w:r>
          </w:p>
        </w:tc>
        <w:tc>
          <w:tcPr>
            <w:tcW w:w="703" w:type="dxa"/>
            <w:tcBorders>
              <w:top w:val="nil"/>
              <w:left w:val="nil"/>
              <w:bottom w:val="single" w:sz="4" w:space="0" w:color="auto"/>
              <w:right w:val="single" w:sz="4" w:space="0" w:color="auto"/>
            </w:tcBorders>
            <w:shd w:val="clear" w:color="auto" w:fill="auto"/>
            <w:noWrap/>
            <w:vAlign w:val="center"/>
            <w:hideMark/>
          </w:tcPr>
          <w:p w14:paraId="10AA07F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600018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9480C8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C15B1D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7548FA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217A78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0829FD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E39CA2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A0C1D1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1DC5EC8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4CB4049A"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279E38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11</w:t>
            </w:r>
          </w:p>
        </w:tc>
        <w:tc>
          <w:tcPr>
            <w:tcW w:w="703" w:type="dxa"/>
            <w:tcBorders>
              <w:top w:val="nil"/>
              <w:left w:val="nil"/>
              <w:bottom w:val="single" w:sz="4" w:space="0" w:color="auto"/>
              <w:right w:val="single" w:sz="4" w:space="0" w:color="auto"/>
            </w:tcBorders>
            <w:shd w:val="clear" w:color="auto" w:fill="auto"/>
            <w:noWrap/>
            <w:vAlign w:val="center"/>
            <w:hideMark/>
          </w:tcPr>
          <w:p w14:paraId="491A697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154DCA2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64505F8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A6CB9F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82649D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FEB772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747CA6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182D593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9" w:type="dxa"/>
            <w:tcBorders>
              <w:top w:val="nil"/>
              <w:left w:val="nil"/>
              <w:bottom w:val="single" w:sz="4" w:space="0" w:color="auto"/>
              <w:right w:val="single" w:sz="4" w:space="0" w:color="auto"/>
            </w:tcBorders>
            <w:shd w:val="clear" w:color="auto" w:fill="auto"/>
            <w:noWrap/>
            <w:vAlign w:val="center"/>
            <w:hideMark/>
          </w:tcPr>
          <w:p w14:paraId="1EC5686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1276" w:type="dxa"/>
            <w:tcBorders>
              <w:top w:val="nil"/>
              <w:left w:val="nil"/>
              <w:bottom w:val="single" w:sz="4" w:space="0" w:color="auto"/>
              <w:right w:val="single" w:sz="4" w:space="0" w:color="auto"/>
            </w:tcBorders>
            <w:shd w:val="clear" w:color="auto" w:fill="auto"/>
            <w:noWrap/>
            <w:vAlign w:val="center"/>
            <w:hideMark/>
          </w:tcPr>
          <w:p w14:paraId="164413B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1E72CB0A"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121749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12</w:t>
            </w:r>
          </w:p>
        </w:tc>
        <w:tc>
          <w:tcPr>
            <w:tcW w:w="703" w:type="dxa"/>
            <w:tcBorders>
              <w:top w:val="nil"/>
              <w:left w:val="nil"/>
              <w:bottom w:val="single" w:sz="4" w:space="0" w:color="auto"/>
              <w:right w:val="single" w:sz="4" w:space="0" w:color="auto"/>
            </w:tcBorders>
            <w:shd w:val="clear" w:color="auto" w:fill="auto"/>
            <w:noWrap/>
            <w:vAlign w:val="center"/>
            <w:hideMark/>
          </w:tcPr>
          <w:p w14:paraId="6B82AD3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F3C8B4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0B6CF6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20402C6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8F4B19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E4E4BA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CB8C59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7812B1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15EE72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60D675D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54057124"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4E3F8A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13</w:t>
            </w:r>
          </w:p>
        </w:tc>
        <w:tc>
          <w:tcPr>
            <w:tcW w:w="703" w:type="dxa"/>
            <w:tcBorders>
              <w:top w:val="nil"/>
              <w:left w:val="nil"/>
              <w:bottom w:val="single" w:sz="4" w:space="0" w:color="auto"/>
              <w:right w:val="single" w:sz="4" w:space="0" w:color="auto"/>
            </w:tcBorders>
            <w:shd w:val="clear" w:color="auto" w:fill="auto"/>
            <w:noWrap/>
            <w:vAlign w:val="center"/>
            <w:hideMark/>
          </w:tcPr>
          <w:p w14:paraId="28C6029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F5E4D5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FCA17C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8" w:type="dxa"/>
            <w:tcBorders>
              <w:top w:val="nil"/>
              <w:left w:val="nil"/>
              <w:bottom w:val="single" w:sz="4" w:space="0" w:color="auto"/>
              <w:right w:val="single" w:sz="4" w:space="0" w:color="auto"/>
            </w:tcBorders>
            <w:shd w:val="clear" w:color="auto" w:fill="auto"/>
            <w:noWrap/>
            <w:vAlign w:val="center"/>
            <w:hideMark/>
          </w:tcPr>
          <w:p w14:paraId="36FF6CA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FF865E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776B7A2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713A45F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639A20A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2AE40C2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09B3DBD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40</w:t>
            </w:r>
          </w:p>
        </w:tc>
      </w:tr>
      <w:tr w:rsidR="008816DE" w:rsidRPr="00CF74C3" w14:paraId="47412C47"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FD2481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14</w:t>
            </w:r>
          </w:p>
        </w:tc>
        <w:tc>
          <w:tcPr>
            <w:tcW w:w="703" w:type="dxa"/>
            <w:tcBorders>
              <w:top w:val="nil"/>
              <w:left w:val="nil"/>
              <w:bottom w:val="single" w:sz="4" w:space="0" w:color="auto"/>
              <w:right w:val="single" w:sz="4" w:space="0" w:color="auto"/>
            </w:tcBorders>
            <w:shd w:val="clear" w:color="auto" w:fill="auto"/>
            <w:noWrap/>
            <w:vAlign w:val="center"/>
            <w:hideMark/>
          </w:tcPr>
          <w:p w14:paraId="7124AEA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74C8F0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F1834C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1EAE388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CBA376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EED41E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5F0593E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7407069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C949F4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7CAE56B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40</w:t>
            </w:r>
          </w:p>
        </w:tc>
      </w:tr>
      <w:tr w:rsidR="008816DE" w:rsidRPr="00CF74C3" w14:paraId="5FDF7FE2"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A4C876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15</w:t>
            </w:r>
          </w:p>
        </w:tc>
        <w:tc>
          <w:tcPr>
            <w:tcW w:w="703" w:type="dxa"/>
            <w:tcBorders>
              <w:top w:val="nil"/>
              <w:left w:val="nil"/>
              <w:bottom w:val="single" w:sz="4" w:space="0" w:color="auto"/>
              <w:right w:val="single" w:sz="4" w:space="0" w:color="auto"/>
            </w:tcBorders>
            <w:shd w:val="clear" w:color="auto" w:fill="auto"/>
            <w:noWrap/>
            <w:vAlign w:val="center"/>
            <w:hideMark/>
          </w:tcPr>
          <w:p w14:paraId="54F3F5B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E26C2F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011D11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68E95D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7179EC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032A57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22036F8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78DB1E1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91EE04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008DED9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38</w:t>
            </w:r>
          </w:p>
        </w:tc>
      </w:tr>
      <w:tr w:rsidR="008816DE" w:rsidRPr="00CF74C3" w14:paraId="23194E69"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C39E16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16</w:t>
            </w:r>
          </w:p>
        </w:tc>
        <w:tc>
          <w:tcPr>
            <w:tcW w:w="703" w:type="dxa"/>
            <w:tcBorders>
              <w:top w:val="nil"/>
              <w:left w:val="nil"/>
              <w:bottom w:val="single" w:sz="4" w:space="0" w:color="auto"/>
              <w:right w:val="single" w:sz="4" w:space="0" w:color="auto"/>
            </w:tcBorders>
            <w:shd w:val="clear" w:color="auto" w:fill="auto"/>
            <w:noWrap/>
            <w:vAlign w:val="center"/>
            <w:hideMark/>
          </w:tcPr>
          <w:p w14:paraId="7388619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5213BFE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5AB6050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13EB4D3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4FDD38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58A8C3C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5D6A713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578559D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1D45C4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3AE5F5F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41</w:t>
            </w:r>
          </w:p>
        </w:tc>
      </w:tr>
      <w:tr w:rsidR="008816DE" w:rsidRPr="00CF74C3" w14:paraId="419881C7"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CE1D18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17</w:t>
            </w:r>
          </w:p>
        </w:tc>
        <w:tc>
          <w:tcPr>
            <w:tcW w:w="703" w:type="dxa"/>
            <w:tcBorders>
              <w:top w:val="nil"/>
              <w:left w:val="nil"/>
              <w:bottom w:val="single" w:sz="4" w:space="0" w:color="auto"/>
              <w:right w:val="single" w:sz="4" w:space="0" w:color="auto"/>
            </w:tcBorders>
            <w:shd w:val="clear" w:color="auto" w:fill="auto"/>
            <w:noWrap/>
            <w:vAlign w:val="center"/>
            <w:hideMark/>
          </w:tcPr>
          <w:p w14:paraId="1E3041E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3C5BDE5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2B6D1FF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146F622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10163B5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3FEEDD5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49ADDB3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2DBFEF4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374B3AE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5C1F8E0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45</w:t>
            </w:r>
          </w:p>
        </w:tc>
      </w:tr>
      <w:tr w:rsidR="008816DE" w:rsidRPr="00CF74C3" w14:paraId="3888E060"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2B783F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18</w:t>
            </w:r>
          </w:p>
        </w:tc>
        <w:tc>
          <w:tcPr>
            <w:tcW w:w="703" w:type="dxa"/>
            <w:tcBorders>
              <w:top w:val="nil"/>
              <w:left w:val="nil"/>
              <w:bottom w:val="single" w:sz="4" w:space="0" w:color="auto"/>
              <w:right w:val="single" w:sz="4" w:space="0" w:color="auto"/>
            </w:tcBorders>
            <w:shd w:val="clear" w:color="auto" w:fill="auto"/>
            <w:noWrap/>
            <w:vAlign w:val="center"/>
            <w:hideMark/>
          </w:tcPr>
          <w:p w14:paraId="254E57F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990C81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5259DB4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5C3DE4F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4D86D8F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493D41E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4E164F8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48F4C2C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70E05D7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6A6ED25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44</w:t>
            </w:r>
          </w:p>
        </w:tc>
      </w:tr>
      <w:tr w:rsidR="008816DE" w:rsidRPr="00CF74C3" w14:paraId="329F6B07"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6148B4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19</w:t>
            </w:r>
          </w:p>
        </w:tc>
        <w:tc>
          <w:tcPr>
            <w:tcW w:w="703" w:type="dxa"/>
            <w:tcBorders>
              <w:top w:val="nil"/>
              <w:left w:val="nil"/>
              <w:bottom w:val="single" w:sz="4" w:space="0" w:color="auto"/>
              <w:right w:val="single" w:sz="4" w:space="0" w:color="auto"/>
            </w:tcBorders>
            <w:shd w:val="clear" w:color="auto" w:fill="auto"/>
            <w:noWrap/>
            <w:vAlign w:val="center"/>
            <w:hideMark/>
          </w:tcPr>
          <w:p w14:paraId="0D2F284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529531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D6623C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5278460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6B22D97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2FED95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5E5CB4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BB464B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2288BF7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7326CD5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40</w:t>
            </w:r>
          </w:p>
        </w:tc>
      </w:tr>
      <w:tr w:rsidR="008816DE" w:rsidRPr="00CF74C3" w14:paraId="628283A4"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8D9B3D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20</w:t>
            </w:r>
          </w:p>
        </w:tc>
        <w:tc>
          <w:tcPr>
            <w:tcW w:w="703" w:type="dxa"/>
            <w:tcBorders>
              <w:top w:val="nil"/>
              <w:left w:val="nil"/>
              <w:bottom w:val="single" w:sz="4" w:space="0" w:color="auto"/>
              <w:right w:val="single" w:sz="4" w:space="0" w:color="auto"/>
            </w:tcBorders>
            <w:shd w:val="clear" w:color="auto" w:fill="auto"/>
            <w:noWrap/>
            <w:vAlign w:val="center"/>
            <w:hideMark/>
          </w:tcPr>
          <w:p w14:paraId="42D5708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14B166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8A7571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16C4055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790E809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C694AA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E628C8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15B56A3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6BB9682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42DE3AC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40</w:t>
            </w:r>
          </w:p>
        </w:tc>
      </w:tr>
      <w:tr w:rsidR="008816DE" w:rsidRPr="00CF74C3" w14:paraId="51DF8ABA"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4011B1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21</w:t>
            </w:r>
          </w:p>
        </w:tc>
        <w:tc>
          <w:tcPr>
            <w:tcW w:w="703" w:type="dxa"/>
            <w:tcBorders>
              <w:top w:val="nil"/>
              <w:left w:val="nil"/>
              <w:bottom w:val="single" w:sz="4" w:space="0" w:color="auto"/>
              <w:right w:val="single" w:sz="4" w:space="0" w:color="auto"/>
            </w:tcBorders>
            <w:shd w:val="clear" w:color="auto" w:fill="auto"/>
            <w:noWrap/>
            <w:vAlign w:val="center"/>
            <w:hideMark/>
          </w:tcPr>
          <w:p w14:paraId="797A475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31058C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529D72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12EDFD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E4ED0B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0A9D57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E703AE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28FD07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23D091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3A93C45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1956A30C"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7D9F4F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22</w:t>
            </w:r>
          </w:p>
        </w:tc>
        <w:tc>
          <w:tcPr>
            <w:tcW w:w="703" w:type="dxa"/>
            <w:tcBorders>
              <w:top w:val="nil"/>
              <w:left w:val="nil"/>
              <w:bottom w:val="single" w:sz="4" w:space="0" w:color="auto"/>
              <w:right w:val="single" w:sz="4" w:space="0" w:color="auto"/>
            </w:tcBorders>
            <w:shd w:val="clear" w:color="auto" w:fill="auto"/>
            <w:noWrap/>
            <w:vAlign w:val="center"/>
            <w:hideMark/>
          </w:tcPr>
          <w:p w14:paraId="4F9750B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7B00640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590A61C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7E568F5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9C5302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CD6240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3E323B0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280E4A0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473B2FB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44A216E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42</w:t>
            </w:r>
          </w:p>
        </w:tc>
      </w:tr>
      <w:tr w:rsidR="008816DE" w:rsidRPr="00CF74C3" w14:paraId="5BF670EE"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BB9BD2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23</w:t>
            </w:r>
          </w:p>
        </w:tc>
        <w:tc>
          <w:tcPr>
            <w:tcW w:w="703" w:type="dxa"/>
            <w:tcBorders>
              <w:top w:val="nil"/>
              <w:left w:val="nil"/>
              <w:bottom w:val="single" w:sz="4" w:space="0" w:color="auto"/>
              <w:right w:val="single" w:sz="4" w:space="0" w:color="auto"/>
            </w:tcBorders>
            <w:shd w:val="clear" w:color="auto" w:fill="auto"/>
            <w:noWrap/>
            <w:vAlign w:val="center"/>
            <w:hideMark/>
          </w:tcPr>
          <w:p w14:paraId="0F99768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D65D7B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7114ED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E09586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791554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9" w:type="dxa"/>
            <w:tcBorders>
              <w:top w:val="nil"/>
              <w:left w:val="nil"/>
              <w:bottom w:val="single" w:sz="4" w:space="0" w:color="auto"/>
              <w:right w:val="single" w:sz="4" w:space="0" w:color="auto"/>
            </w:tcBorders>
            <w:shd w:val="clear" w:color="auto" w:fill="auto"/>
            <w:noWrap/>
            <w:vAlign w:val="center"/>
            <w:hideMark/>
          </w:tcPr>
          <w:p w14:paraId="3D80D01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9" w:type="dxa"/>
            <w:tcBorders>
              <w:top w:val="nil"/>
              <w:left w:val="nil"/>
              <w:bottom w:val="single" w:sz="4" w:space="0" w:color="auto"/>
              <w:right w:val="single" w:sz="4" w:space="0" w:color="auto"/>
            </w:tcBorders>
            <w:shd w:val="clear" w:color="auto" w:fill="auto"/>
            <w:noWrap/>
            <w:vAlign w:val="center"/>
            <w:hideMark/>
          </w:tcPr>
          <w:p w14:paraId="11BCF48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8" w:type="dxa"/>
            <w:tcBorders>
              <w:top w:val="nil"/>
              <w:left w:val="nil"/>
              <w:bottom w:val="single" w:sz="4" w:space="0" w:color="auto"/>
              <w:right w:val="single" w:sz="4" w:space="0" w:color="auto"/>
            </w:tcBorders>
            <w:shd w:val="clear" w:color="auto" w:fill="auto"/>
            <w:noWrap/>
            <w:vAlign w:val="center"/>
            <w:hideMark/>
          </w:tcPr>
          <w:p w14:paraId="18FCB80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9" w:type="dxa"/>
            <w:tcBorders>
              <w:top w:val="nil"/>
              <w:left w:val="nil"/>
              <w:bottom w:val="single" w:sz="4" w:space="0" w:color="auto"/>
              <w:right w:val="single" w:sz="4" w:space="0" w:color="auto"/>
            </w:tcBorders>
            <w:shd w:val="clear" w:color="auto" w:fill="auto"/>
            <w:noWrap/>
            <w:vAlign w:val="center"/>
            <w:hideMark/>
          </w:tcPr>
          <w:p w14:paraId="322CC31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1276" w:type="dxa"/>
            <w:tcBorders>
              <w:top w:val="nil"/>
              <w:left w:val="nil"/>
              <w:bottom w:val="single" w:sz="4" w:space="0" w:color="auto"/>
              <w:right w:val="single" w:sz="4" w:space="0" w:color="auto"/>
            </w:tcBorders>
            <w:shd w:val="clear" w:color="auto" w:fill="auto"/>
            <w:noWrap/>
            <w:vAlign w:val="center"/>
            <w:hideMark/>
          </w:tcPr>
          <w:p w14:paraId="7A459F1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31</w:t>
            </w:r>
          </w:p>
        </w:tc>
      </w:tr>
      <w:tr w:rsidR="008816DE" w:rsidRPr="00CF74C3" w14:paraId="1FB71C3F"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857404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24</w:t>
            </w:r>
          </w:p>
        </w:tc>
        <w:tc>
          <w:tcPr>
            <w:tcW w:w="703" w:type="dxa"/>
            <w:tcBorders>
              <w:top w:val="nil"/>
              <w:left w:val="nil"/>
              <w:bottom w:val="single" w:sz="4" w:space="0" w:color="auto"/>
              <w:right w:val="single" w:sz="4" w:space="0" w:color="auto"/>
            </w:tcBorders>
            <w:shd w:val="clear" w:color="auto" w:fill="auto"/>
            <w:noWrap/>
            <w:vAlign w:val="center"/>
            <w:hideMark/>
          </w:tcPr>
          <w:p w14:paraId="664A2AF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65EA4D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9" w:type="dxa"/>
            <w:tcBorders>
              <w:top w:val="nil"/>
              <w:left w:val="nil"/>
              <w:bottom w:val="single" w:sz="4" w:space="0" w:color="auto"/>
              <w:right w:val="single" w:sz="4" w:space="0" w:color="auto"/>
            </w:tcBorders>
            <w:shd w:val="clear" w:color="auto" w:fill="auto"/>
            <w:noWrap/>
            <w:vAlign w:val="center"/>
            <w:hideMark/>
          </w:tcPr>
          <w:p w14:paraId="37E6898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8" w:type="dxa"/>
            <w:tcBorders>
              <w:top w:val="nil"/>
              <w:left w:val="nil"/>
              <w:bottom w:val="single" w:sz="4" w:space="0" w:color="auto"/>
              <w:right w:val="single" w:sz="4" w:space="0" w:color="auto"/>
            </w:tcBorders>
            <w:shd w:val="clear" w:color="auto" w:fill="auto"/>
            <w:noWrap/>
            <w:vAlign w:val="center"/>
            <w:hideMark/>
          </w:tcPr>
          <w:p w14:paraId="2237979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9BFBD5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BCECC7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7874E6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CD8408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F2F625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37DC766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34</w:t>
            </w:r>
          </w:p>
        </w:tc>
      </w:tr>
      <w:tr w:rsidR="008816DE" w:rsidRPr="00CF74C3" w14:paraId="106581C1"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EC353A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25</w:t>
            </w:r>
          </w:p>
        </w:tc>
        <w:tc>
          <w:tcPr>
            <w:tcW w:w="703" w:type="dxa"/>
            <w:tcBorders>
              <w:top w:val="nil"/>
              <w:left w:val="nil"/>
              <w:bottom w:val="single" w:sz="4" w:space="0" w:color="auto"/>
              <w:right w:val="single" w:sz="4" w:space="0" w:color="auto"/>
            </w:tcBorders>
            <w:shd w:val="clear" w:color="auto" w:fill="auto"/>
            <w:noWrap/>
            <w:vAlign w:val="center"/>
            <w:hideMark/>
          </w:tcPr>
          <w:p w14:paraId="366D4BC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A00821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08B3E5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18E359D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4FB26F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213782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FF430A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25FB460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3B9EF0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7F12D43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09B6CAC0"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12F8F2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26</w:t>
            </w:r>
          </w:p>
        </w:tc>
        <w:tc>
          <w:tcPr>
            <w:tcW w:w="703" w:type="dxa"/>
            <w:tcBorders>
              <w:top w:val="nil"/>
              <w:left w:val="nil"/>
              <w:bottom w:val="single" w:sz="4" w:space="0" w:color="auto"/>
              <w:right w:val="single" w:sz="4" w:space="0" w:color="auto"/>
            </w:tcBorders>
            <w:shd w:val="clear" w:color="auto" w:fill="auto"/>
            <w:noWrap/>
            <w:vAlign w:val="center"/>
            <w:hideMark/>
          </w:tcPr>
          <w:p w14:paraId="38945E7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EF86F5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BD354D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56A6A7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E84019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93E094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BF783B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1185254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BF2E86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70C9D32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7A61C1D8"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48CEF2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27</w:t>
            </w:r>
          </w:p>
        </w:tc>
        <w:tc>
          <w:tcPr>
            <w:tcW w:w="703" w:type="dxa"/>
            <w:tcBorders>
              <w:top w:val="nil"/>
              <w:left w:val="nil"/>
              <w:bottom w:val="single" w:sz="4" w:space="0" w:color="auto"/>
              <w:right w:val="single" w:sz="4" w:space="0" w:color="auto"/>
            </w:tcBorders>
            <w:shd w:val="clear" w:color="auto" w:fill="auto"/>
            <w:noWrap/>
            <w:vAlign w:val="center"/>
            <w:hideMark/>
          </w:tcPr>
          <w:p w14:paraId="6DBFAF5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DB6865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E4C29B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1AEA472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28B8509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41F7F41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605BE44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4051746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FEB498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50702C5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40</w:t>
            </w:r>
          </w:p>
        </w:tc>
      </w:tr>
      <w:tr w:rsidR="008816DE" w:rsidRPr="00CF74C3" w14:paraId="636BB677"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3567D2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28</w:t>
            </w:r>
          </w:p>
        </w:tc>
        <w:tc>
          <w:tcPr>
            <w:tcW w:w="703" w:type="dxa"/>
            <w:tcBorders>
              <w:top w:val="nil"/>
              <w:left w:val="nil"/>
              <w:bottom w:val="single" w:sz="4" w:space="0" w:color="auto"/>
              <w:right w:val="single" w:sz="4" w:space="0" w:color="auto"/>
            </w:tcBorders>
            <w:shd w:val="clear" w:color="auto" w:fill="auto"/>
            <w:noWrap/>
            <w:vAlign w:val="center"/>
            <w:hideMark/>
          </w:tcPr>
          <w:p w14:paraId="780CC4A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1CE0C89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767CB40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29145D7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D51A8A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0C0823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444F2BA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2C4A72B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3F1EE60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1F6AE8A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42</w:t>
            </w:r>
          </w:p>
        </w:tc>
      </w:tr>
      <w:tr w:rsidR="008816DE" w:rsidRPr="00CF74C3" w14:paraId="7BDDDE79"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643D9B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29</w:t>
            </w:r>
          </w:p>
        </w:tc>
        <w:tc>
          <w:tcPr>
            <w:tcW w:w="703" w:type="dxa"/>
            <w:tcBorders>
              <w:top w:val="nil"/>
              <w:left w:val="nil"/>
              <w:bottom w:val="single" w:sz="4" w:space="0" w:color="auto"/>
              <w:right w:val="single" w:sz="4" w:space="0" w:color="auto"/>
            </w:tcBorders>
            <w:shd w:val="clear" w:color="auto" w:fill="auto"/>
            <w:noWrap/>
            <w:vAlign w:val="center"/>
            <w:hideMark/>
          </w:tcPr>
          <w:p w14:paraId="6404C75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660C18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8ED3F3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09F25C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47831D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21D892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22495C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0920A7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3DA8730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025116A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37</w:t>
            </w:r>
          </w:p>
        </w:tc>
      </w:tr>
      <w:tr w:rsidR="008816DE" w:rsidRPr="00CF74C3" w14:paraId="6E8B2AD5"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9ACCCD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30</w:t>
            </w:r>
          </w:p>
        </w:tc>
        <w:tc>
          <w:tcPr>
            <w:tcW w:w="703" w:type="dxa"/>
            <w:tcBorders>
              <w:top w:val="nil"/>
              <w:left w:val="nil"/>
              <w:bottom w:val="single" w:sz="4" w:space="0" w:color="auto"/>
              <w:right w:val="single" w:sz="4" w:space="0" w:color="auto"/>
            </w:tcBorders>
            <w:shd w:val="clear" w:color="auto" w:fill="auto"/>
            <w:noWrap/>
            <w:vAlign w:val="center"/>
            <w:hideMark/>
          </w:tcPr>
          <w:p w14:paraId="4539ED8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A5B179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3A4956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C048E4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5D3D97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B49AA1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40F906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424451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E7A821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7CDE12F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1165CF64"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BF70CC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31</w:t>
            </w:r>
          </w:p>
        </w:tc>
        <w:tc>
          <w:tcPr>
            <w:tcW w:w="703" w:type="dxa"/>
            <w:tcBorders>
              <w:top w:val="nil"/>
              <w:left w:val="nil"/>
              <w:bottom w:val="single" w:sz="4" w:space="0" w:color="auto"/>
              <w:right w:val="single" w:sz="4" w:space="0" w:color="auto"/>
            </w:tcBorders>
            <w:shd w:val="clear" w:color="auto" w:fill="auto"/>
            <w:noWrap/>
            <w:vAlign w:val="center"/>
            <w:hideMark/>
          </w:tcPr>
          <w:p w14:paraId="7FB1778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6430BB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524988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7FC96B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402DAC6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33B32A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111E3B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265AABA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F78891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4E2F8DF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37</w:t>
            </w:r>
          </w:p>
        </w:tc>
      </w:tr>
      <w:tr w:rsidR="008816DE" w:rsidRPr="00CF74C3" w14:paraId="18F86F3F"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9D1EB9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32</w:t>
            </w:r>
          </w:p>
        </w:tc>
        <w:tc>
          <w:tcPr>
            <w:tcW w:w="703" w:type="dxa"/>
            <w:tcBorders>
              <w:top w:val="nil"/>
              <w:left w:val="nil"/>
              <w:bottom w:val="single" w:sz="4" w:space="0" w:color="auto"/>
              <w:right w:val="single" w:sz="4" w:space="0" w:color="auto"/>
            </w:tcBorders>
            <w:shd w:val="clear" w:color="auto" w:fill="auto"/>
            <w:noWrap/>
            <w:vAlign w:val="center"/>
            <w:hideMark/>
          </w:tcPr>
          <w:p w14:paraId="55471B6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3F21BD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1A22415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2F31C90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23FAC9C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671B606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204F624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207B3E5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3312D6E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74CA890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44</w:t>
            </w:r>
          </w:p>
        </w:tc>
      </w:tr>
      <w:tr w:rsidR="008816DE" w:rsidRPr="00CF74C3" w14:paraId="7D83DDF3"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DD08E4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33</w:t>
            </w:r>
          </w:p>
        </w:tc>
        <w:tc>
          <w:tcPr>
            <w:tcW w:w="703" w:type="dxa"/>
            <w:tcBorders>
              <w:top w:val="nil"/>
              <w:left w:val="nil"/>
              <w:bottom w:val="single" w:sz="4" w:space="0" w:color="auto"/>
              <w:right w:val="single" w:sz="4" w:space="0" w:color="auto"/>
            </w:tcBorders>
            <w:shd w:val="clear" w:color="auto" w:fill="auto"/>
            <w:noWrap/>
            <w:vAlign w:val="center"/>
            <w:hideMark/>
          </w:tcPr>
          <w:p w14:paraId="14EF94E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9" w:type="dxa"/>
            <w:tcBorders>
              <w:top w:val="nil"/>
              <w:left w:val="nil"/>
              <w:bottom w:val="single" w:sz="4" w:space="0" w:color="auto"/>
              <w:right w:val="single" w:sz="4" w:space="0" w:color="auto"/>
            </w:tcBorders>
            <w:shd w:val="clear" w:color="auto" w:fill="auto"/>
            <w:noWrap/>
            <w:vAlign w:val="center"/>
            <w:hideMark/>
          </w:tcPr>
          <w:p w14:paraId="462F807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75F167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5ED9B8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774BB7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448EF9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D1C5D8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43BFC0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C413E8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1E09EAD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35</w:t>
            </w:r>
          </w:p>
        </w:tc>
      </w:tr>
      <w:tr w:rsidR="008816DE" w:rsidRPr="00CF74C3" w14:paraId="60F4BF55"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6E69FE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34</w:t>
            </w:r>
          </w:p>
        </w:tc>
        <w:tc>
          <w:tcPr>
            <w:tcW w:w="703" w:type="dxa"/>
            <w:tcBorders>
              <w:top w:val="nil"/>
              <w:left w:val="nil"/>
              <w:bottom w:val="single" w:sz="4" w:space="0" w:color="auto"/>
              <w:right w:val="single" w:sz="4" w:space="0" w:color="auto"/>
            </w:tcBorders>
            <w:shd w:val="clear" w:color="auto" w:fill="auto"/>
            <w:noWrap/>
            <w:vAlign w:val="center"/>
            <w:hideMark/>
          </w:tcPr>
          <w:p w14:paraId="1892094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57A11B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706E3D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E60603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257EA0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1BA1CC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BEE0EE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6BD7D6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1E80534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3C0683A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38</w:t>
            </w:r>
          </w:p>
        </w:tc>
      </w:tr>
      <w:tr w:rsidR="008816DE" w:rsidRPr="00CF74C3" w14:paraId="16D0FB52"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85D05C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35</w:t>
            </w:r>
          </w:p>
        </w:tc>
        <w:tc>
          <w:tcPr>
            <w:tcW w:w="703" w:type="dxa"/>
            <w:tcBorders>
              <w:top w:val="nil"/>
              <w:left w:val="nil"/>
              <w:bottom w:val="single" w:sz="4" w:space="0" w:color="auto"/>
              <w:right w:val="single" w:sz="4" w:space="0" w:color="auto"/>
            </w:tcBorders>
            <w:shd w:val="clear" w:color="auto" w:fill="auto"/>
            <w:noWrap/>
            <w:vAlign w:val="center"/>
            <w:hideMark/>
          </w:tcPr>
          <w:p w14:paraId="13B3A4B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6DC20EB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8BC4CD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ADCA86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7E35382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AB82DF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6C8826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53F4DD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5899C8D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1EBB69A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40</w:t>
            </w:r>
          </w:p>
        </w:tc>
      </w:tr>
      <w:tr w:rsidR="008816DE" w:rsidRPr="00CF74C3" w14:paraId="6CC7DAE6"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A462F7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c>
          <w:tcPr>
            <w:tcW w:w="703" w:type="dxa"/>
            <w:tcBorders>
              <w:top w:val="nil"/>
              <w:left w:val="nil"/>
              <w:bottom w:val="single" w:sz="4" w:space="0" w:color="auto"/>
              <w:right w:val="single" w:sz="4" w:space="0" w:color="auto"/>
            </w:tcBorders>
            <w:shd w:val="clear" w:color="auto" w:fill="auto"/>
            <w:noWrap/>
            <w:vAlign w:val="center"/>
            <w:hideMark/>
          </w:tcPr>
          <w:p w14:paraId="219898D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62B4B8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75FEB1A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6F1FB2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C3CFCE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ABE2B4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C8F90C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AB1BC1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F88C49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4CEAF50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37</w:t>
            </w:r>
          </w:p>
        </w:tc>
      </w:tr>
      <w:tr w:rsidR="008816DE" w:rsidRPr="00CF74C3" w14:paraId="3175839D"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A2587F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lastRenderedPageBreak/>
              <w:t>37</w:t>
            </w:r>
          </w:p>
        </w:tc>
        <w:tc>
          <w:tcPr>
            <w:tcW w:w="703" w:type="dxa"/>
            <w:tcBorders>
              <w:top w:val="nil"/>
              <w:left w:val="nil"/>
              <w:bottom w:val="single" w:sz="4" w:space="0" w:color="auto"/>
              <w:right w:val="single" w:sz="4" w:space="0" w:color="auto"/>
            </w:tcBorders>
            <w:shd w:val="clear" w:color="auto" w:fill="auto"/>
            <w:noWrap/>
            <w:vAlign w:val="center"/>
            <w:hideMark/>
          </w:tcPr>
          <w:p w14:paraId="1CDDE37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76C838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68FDD0F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C4588A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298B6C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7A9B69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4CF33D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5C05CAA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53C3DE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5320EEC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37</w:t>
            </w:r>
          </w:p>
        </w:tc>
      </w:tr>
      <w:tr w:rsidR="008816DE" w:rsidRPr="00CF74C3" w14:paraId="30CDBB2E"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446FBC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38</w:t>
            </w:r>
          </w:p>
        </w:tc>
        <w:tc>
          <w:tcPr>
            <w:tcW w:w="703" w:type="dxa"/>
            <w:tcBorders>
              <w:top w:val="nil"/>
              <w:left w:val="nil"/>
              <w:bottom w:val="single" w:sz="4" w:space="0" w:color="auto"/>
              <w:right w:val="single" w:sz="4" w:space="0" w:color="auto"/>
            </w:tcBorders>
            <w:shd w:val="clear" w:color="auto" w:fill="auto"/>
            <w:noWrap/>
            <w:vAlign w:val="center"/>
            <w:hideMark/>
          </w:tcPr>
          <w:p w14:paraId="3235975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4CFB0E1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6575D8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0AB8BC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001D868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7BE454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975828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1C1D37F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27F8116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72BF528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40</w:t>
            </w:r>
          </w:p>
        </w:tc>
      </w:tr>
      <w:tr w:rsidR="008816DE" w:rsidRPr="00CF74C3" w14:paraId="4C6A3674"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5F92A38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39</w:t>
            </w:r>
          </w:p>
        </w:tc>
        <w:tc>
          <w:tcPr>
            <w:tcW w:w="703" w:type="dxa"/>
            <w:tcBorders>
              <w:top w:val="nil"/>
              <w:left w:val="nil"/>
              <w:bottom w:val="single" w:sz="4" w:space="0" w:color="auto"/>
              <w:right w:val="single" w:sz="4" w:space="0" w:color="auto"/>
            </w:tcBorders>
            <w:shd w:val="clear" w:color="auto" w:fill="auto"/>
            <w:noWrap/>
            <w:vAlign w:val="center"/>
            <w:hideMark/>
          </w:tcPr>
          <w:p w14:paraId="17979D3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E777C3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8E5CC2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2D6FE5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CE9271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78CF65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5D2695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420790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CD12CB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1FAD0A2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1EF43B7A"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1B7EF4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40</w:t>
            </w:r>
          </w:p>
        </w:tc>
        <w:tc>
          <w:tcPr>
            <w:tcW w:w="703" w:type="dxa"/>
            <w:tcBorders>
              <w:top w:val="nil"/>
              <w:left w:val="nil"/>
              <w:bottom w:val="single" w:sz="4" w:space="0" w:color="auto"/>
              <w:right w:val="single" w:sz="4" w:space="0" w:color="auto"/>
            </w:tcBorders>
            <w:shd w:val="clear" w:color="auto" w:fill="auto"/>
            <w:noWrap/>
            <w:vAlign w:val="center"/>
            <w:hideMark/>
          </w:tcPr>
          <w:p w14:paraId="28629F2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A7F7AE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9" w:type="dxa"/>
            <w:tcBorders>
              <w:top w:val="nil"/>
              <w:left w:val="nil"/>
              <w:bottom w:val="single" w:sz="4" w:space="0" w:color="auto"/>
              <w:right w:val="single" w:sz="4" w:space="0" w:color="auto"/>
            </w:tcBorders>
            <w:shd w:val="clear" w:color="auto" w:fill="auto"/>
            <w:noWrap/>
            <w:vAlign w:val="center"/>
            <w:hideMark/>
          </w:tcPr>
          <w:p w14:paraId="379A8F1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8" w:type="dxa"/>
            <w:tcBorders>
              <w:top w:val="nil"/>
              <w:left w:val="nil"/>
              <w:bottom w:val="single" w:sz="4" w:space="0" w:color="auto"/>
              <w:right w:val="single" w:sz="4" w:space="0" w:color="auto"/>
            </w:tcBorders>
            <w:shd w:val="clear" w:color="auto" w:fill="auto"/>
            <w:noWrap/>
            <w:vAlign w:val="center"/>
            <w:hideMark/>
          </w:tcPr>
          <w:p w14:paraId="3F702E6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9" w:type="dxa"/>
            <w:tcBorders>
              <w:top w:val="nil"/>
              <w:left w:val="nil"/>
              <w:bottom w:val="single" w:sz="4" w:space="0" w:color="auto"/>
              <w:right w:val="single" w:sz="4" w:space="0" w:color="auto"/>
            </w:tcBorders>
            <w:shd w:val="clear" w:color="auto" w:fill="auto"/>
            <w:noWrap/>
            <w:vAlign w:val="center"/>
            <w:hideMark/>
          </w:tcPr>
          <w:p w14:paraId="4DB14FC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64F6DA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02D5A2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6E891D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330A34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0BF3B1A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33</w:t>
            </w:r>
          </w:p>
        </w:tc>
      </w:tr>
      <w:tr w:rsidR="008816DE" w:rsidRPr="00CF74C3" w14:paraId="7EBED8B6"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A9A73F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41</w:t>
            </w:r>
          </w:p>
        </w:tc>
        <w:tc>
          <w:tcPr>
            <w:tcW w:w="703" w:type="dxa"/>
            <w:tcBorders>
              <w:top w:val="nil"/>
              <w:left w:val="nil"/>
              <w:bottom w:val="single" w:sz="4" w:space="0" w:color="auto"/>
              <w:right w:val="single" w:sz="4" w:space="0" w:color="auto"/>
            </w:tcBorders>
            <w:shd w:val="clear" w:color="auto" w:fill="auto"/>
            <w:noWrap/>
            <w:vAlign w:val="center"/>
            <w:hideMark/>
          </w:tcPr>
          <w:p w14:paraId="325E960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1AD79B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722EA5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184366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9" w:type="dxa"/>
            <w:tcBorders>
              <w:top w:val="nil"/>
              <w:left w:val="nil"/>
              <w:bottom w:val="single" w:sz="4" w:space="0" w:color="auto"/>
              <w:right w:val="single" w:sz="4" w:space="0" w:color="auto"/>
            </w:tcBorders>
            <w:shd w:val="clear" w:color="auto" w:fill="auto"/>
            <w:noWrap/>
            <w:vAlign w:val="center"/>
            <w:hideMark/>
          </w:tcPr>
          <w:p w14:paraId="4828463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4C199CC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0DA0F8A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36F0D0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652DB6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33B696A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37</w:t>
            </w:r>
          </w:p>
        </w:tc>
      </w:tr>
      <w:tr w:rsidR="008816DE" w:rsidRPr="00CF74C3" w14:paraId="33F7737A"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A8CBFF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42</w:t>
            </w:r>
          </w:p>
        </w:tc>
        <w:tc>
          <w:tcPr>
            <w:tcW w:w="703" w:type="dxa"/>
            <w:tcBorders>
              <w:top w:val="nil"/>
              <w:left w:val="nil"/>
              <w:bottom w:val="single" w:sz="4" w:space="0" w:color="auto"/>
              <w:right w:val="single" w:sz="4" w:space="0" w:color="auto"/>
            </w:tcBorders>
            <w:shd w:val="clear" w:color="auto" w:fill="auto"/>
            <w:noWrap/>
            <w:vAlign w:val="center"/>
            <w:hideMark/>
          </w:tcPr>
          <w:p w14:paraId="04AD5EB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A167EC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C0B316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473E9D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DDF466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99DDC1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810B73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1452A66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1C6B84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7F99379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25FCFDCA"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715E97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43</w:t>
            </w:r>
          </w:p>
        </w:tc>
        <w:tc>
          <w:tcPr>
            <w:tcW w:w="703" w:type="dxa"/>
            <w:tcBorders>
              <w:top w:val="nil"/>
              <w:left w:val="nil"/>
              <w:bottom w:val="single" w:sz="4" w:space="0" w:color="auto"/>
              <w:right w:val="single" w:sz="4" w:space="0" w:color="auto"/>
            </w:tcBorders>
            <w:shd w:val="clear" w:color="auto" w:fill="auto"/>
            <w:noWrap/>
            <w:vAlign w:val="center"/>
            <w:hideMark/>
          </w:tcPr>
          <w:p w14:paraId="5EAA1B0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EDC8AA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DBF123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162A85A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855F79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5081DD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36EA88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744764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87A217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20638BF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492B4B6C"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5A0E24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44</w:t>
            </w:r>
          </w:p>
        </w:tc>
        <w:tc>
          <w:tcPr>
            <w:tcW w:w="703" w:type="dxa"/>
            <w:tcBorders>
              <w:top w:val="nil"/>
              <w:left w:val="nil"/>
              <w:bottom w:val="single" w:sz="4" w:space="0" w:color="auto"/>
              <w:right w:val="single" w:sz="4" w:space="0" w:color="auto"/>
            </w:tcBorders>
            <w:shd w:val="clear" w:color="auto" w:fill="auto"/>
            <w:noWrap/>
            <w:vAlign w:val="center"/>
            <w:hideMark/>
          </w:tcPr>
          <w:p w14:paraId="3816C5D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CAFC9F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EE3661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54D1438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B182F1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9D457A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233A61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276B27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EA871D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1F24285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2F25CEA8"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CF9373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45</w:t>
            </w:r>
          </w:p>
        </w:tc>
        <w:tc>
          <w:tcPr>
            <w:tcW w:w="703" w:type="dxa"/>
            <w:tcBorders>
              <w:top w:val="nil"/>
              <w:left w:val="nil"/>
              <w:bottom w:val="single" w:sz="4" w:space="0" w:color="auto"/>
              <w:right w:val="single" w:sz="4" w:space="0" w:color="auto"/>
            </w:tcBorders>
            <w:shd w:val="clear" w:color="auto" w:fill="auto"/>
            <w:noWrap/>
            <w:vAlign w:val="center"/>
            <w:hideMark/>
          </w:tcPr>
          <w:p w14:paraId="1FC80FA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90E196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CF0FE5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145A813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F1AD4A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9" w:type="dxa"/>
            <w:tcBorders>
              <w:top w:val="nil"/>
              <w:left w:val="nil"/>
              <w:bottom w:val="single" w:sz="4" w:space="0" w:color="auto"/>
              <w:right w:val="single" w:sz="4" w:space="0" w:color="auto"/>
            </w:tcBorders>
            <w:shd w:val="clear" w:color="auto" w:fill="auto"/>
            <w:noWrap/>
            <w:vAlign w:val="center"/>
            <w:hideMark/>
          </w:tcPr>
          <w:p w14:paraId="735C9F5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9" w:type="dxa"/>
            <w:tcBorders>
              <w:top w:val="nil"/>
              <w:left w:val="nil"/>
              <w:bottom w:val="single" w:sz="4" w:space="0" w:color="auto"/>
              <w:right w:val="single" w:sz="4" w:space="0" w:color="auto"/>
            </w:tcBorders>
            <w:shd w:val="clear" w:color="auto" w:fill="auto"/>
            <w:noWrap/>
            <w:vAlign w:val="center"/>
            <w:hideMark/>
          </w:tcPr>
          <w:p w14:paraId="4359F84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D9627E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486F6D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38B9134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34</w:t>
            </w:r>
          </w:p>
        </w:tc>
      </w:tr>
      <w:tr w:rsidR="008816DE" w:rsidRPr="00CF74C3" w14:paraId="0A56BB91"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5875D58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46</w:t>
            </w:r>
          </w:p>
        </w:tc>
        <w:tc>
          <w:tcPr>
            <w:tcW w:w="703" w:type="dxa"/>
            <w:tcBorders>
              <w:top w:val="nil"/>
              <w:left w:val="nil"/>
              <w:bottom w:val="single" w:sz="4" w:space="0" w:color="auto"/>
              <w:right w:val="single" w:sz="4" w:space="0" w:color="auto"/>
            </w:tcBorders>
            <w:shd w:val="clear" w:color="auto" w:fill="auto"/>
            <w:noWrap/>
            <w:vAlign w:val="center"/>
            <w:hideMark/>
          </w:tcPr>
          <w:p w14:paraId="3B8D755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CDC11A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19F101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2E38E79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819969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8B43AE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543EA3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97DDC7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C804EF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11627CB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703F791F"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C6669A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47</w:t>
            </w:r>
          </w:p>
        </w:tc>
        <w:tc>
          <w:tcPr>
            <w:tcW w:w="703" w:type="dxa"/>
            <w:tcBorders>
              <w:top w:val="nil"/>
              <w:left w:val="nil"/>
              <w:bottom w:val="single" w:sz="4" w:space="0" w:color="auto"/>
              <w:right w:val="single" w:sz="4" w:space="0" w:color="auto"/>
            </w:tcBorders>
            <w:shd w:val="clear" w:color="auto" w:fill="auto"/>
            <w:noWrap/>
            <w:vAlign w:val="center"/>
            <w:hideMark/>
          </w:tcPr>
          <w:p w14:paraId="3FF07D3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8018F3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EE0D73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52AD8B2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6C07B7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14E2AD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ECEA8C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92D2A3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4B8679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116BD10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3A077CCB"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E168A3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48</w:t>
            </w:r>
          </w:p>
        </w:tc>
        <w:tc>
          <w:tcPr>
            <w:tcW w:w="703" w:type="dxa"/>
            <w:tcBorders>
              <w:top w:val="nil"/>
              <w:left w:val="nil"/>
              <w:bottom w:val="single" w:sz="4" w:space="0" w:color="auto"/>
              <w:right w:val="single" w:sz="4" w:space="0" w:color="auto"/>
            </w:tcBorders>
            <w:shd w:val="clear" w:color="auto" w:fill="auto"/>
            <w:noWrap/>
            <w:vAlign w:val="center"/>
            <w:hideMark/>
          </w:tcPr>
          <w:p w14:paraId="51C0D51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DBCACC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A3D0FB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8" w:type="dxa"/>
            <w:tcBorders>
              <w:top w:val="nil"/>
              <w:left w:val="nil"/>
              <w:bottom w:val="single" w:sz="4" w:space="0" w:color="auto"/>
              <w:right w:val="single" w:sz="4" w:space="0" w:color="auto"/>
            </w:tcBorders>
            <w:shd w:val="clear" w:color="auto" w:fill="auto"/>
            <w:noWrap/>
            <w:vAlign w:val="center"/>
            <w:hideMark/>
          </w:tcPr>
          <w:p w14:paraId="13905C4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430312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67DABBE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D68384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243088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0ABFB7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70DBC45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3B0D36CB"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C4B4D1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49</w:t>
            </w:r>
          </w:p>
        </w:tc>
        <w:tc>
          <w:tcPr>
            <w:tcW w:w="703" w:type="dxa"/>
            <w:tcBorders>
              <w:top w:val="nil"/>
              <w:left w:val="nil"/>
              <w:bottom w:val="single" w:sz="4" w:space="0" w:color="auto"/>
              <w:right w:val="single" w:sz="4" w:space="0" w:color="auto"/>
            </w:tcBorders>
            <w:shd w:val="clear" w:color="auto" w:fill="auto"/>
            <w:noWrap/>
            <w:vAlign w:val="center"/>
            <w:hideMark/>
          </w:tcPr>
          <w:p w14:paraId="7FD940E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4C9C883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C22377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7B5A9E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F43606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6D526D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A3F78B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10060AC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52D90E8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6C0FF3E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39</w:t>
            </w:r>
          </w:p>
        </w:tc>
      </w:tr>
      <w:tr w:rsidR="008816DE" w:rsidRPr="00CF74C3" w14:paraId="59CF9B3B"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4FBDB0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50</w:t>
            </w:r>
          </w:p>
        </w:tc>
        <w:tc>
          <w:tcPr>
            <w:tcW w:w="703" w:type="dxa"/>
            <w:tcBorders>
              <w:top w:val="nil"/>
              <w:left w:val="nil"/>
              <w:bottom w:val="single" w:sz="4" w:space="0" w:color="auto"/>
              <w:right w:val="single" w:sz="4" w:space="0" w:color="auto"/>
            </w:tcBorders>
            <w:shd w:val="clear" w:color="auto" w:fill="auto"/>
            <w:noWrap/>
            <w:vAlign w:val="center"/>
            <w:hideMark/>
          </w:tcPr>
          <w:p w14:paraId="4D0F11E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62ED41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D8C266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4AA8E1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E1A038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706904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1DA218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84600A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094E09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6A79B2D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008A1647"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C830EA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51</w:t>
            </w:r>
          </w:p>
        </w:tc>
        <w:tc>
          <w:tcPr>
            <w:tcW w:w="703" w:type="dxa"/>
            <w:tcBorders>
              <w:top w:val="nil"/>
              <w:left w:val="nil"/>
              <w:bottom w:val="single" w:sz="4" w:space="0" w:color="auto"/>
              <w:right w:val="single" w:sz="4" w:space="0" w:color="auto"/>
            </w:tcBorders>
            <w:shd w:val="clear" w:color="auto" w:fill="auto"/>
            <w:noWrap/>
            <w:vAlign w:val="center"/>
            <w:hideMark/>
          </w:tcPr>
          <w:p w14:paraId="1AD6364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6ECDCD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9" w:type="dxa"/>
            <w:tcBorders>
              <w:top w:val="nil"/>
              <w:left w:val="nil"/>
              <w:bottom w:val="single" w:sz="4" w:space="0" w:color="auto"/>
              <w:right w:val="single" w:sz="4" w:space="0" w:color="auto"/>
            </w:tcBorders>
            <w:shd w:val="clear" w:color="auto" w:fill="auto"/>
            <w:noWrap/>
            <w:vAlign w:val="center"/>
            <w:hideMark/>
          </w:tcPr>
          <w:p w14:paraId="67E113E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0C538B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91CCBD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0C50CB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2867E6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2CAB59A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49A623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71B67A9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35</w:t>
            </w:r>
          </w:p>
        </w:tc>
      </w:tr>
      <w:tr w:rsidR="008816DE" w:rsidRPr="00CF74C3" w14:paraId="141295F3"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C855B6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52</w:t>
            </w:r>
          </w:p>
        </w:tc>
        <w:tc>
          <w:tcPr>
            <w:tcW w:w="703" w:type="dxa"/>
            <w:tcBorders>
              <w:top w:val="nil"/>
              <w:left w:val="nil"/>
              <w:bottom w:val="single" w:sz="4" w:space="0" w:color="auto"/>
              <w:right w:val="single" w:sz="4" w:space="0" w:color="auto"/>
            </w:tcBorders>
            <w:shd w:val="clear" w:color="auto" w:fill="auto"/>
            <w:noWrap/>
            <w:vAlign w:val="center"/>
            <w:hideMark/>
          </w:tcPr>
          <w:p w14:paraId="3310BF2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481678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36E4AC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0937F49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2ADEF3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5BFB01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5D3D77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AFD0FD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0956C79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61339CC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39</w:t>
            </w:r>
          </w:p>
        </w:tc>
      </w:tr>
      <w:tr w:rsidR="008816DE" w:rsidRPr="00CF74C3" w14:paraId="23FDBED6"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80F575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53</w:t>
            </w:r>
          </w:p>
        </w:tc>
        <w:tc>
          <w:tcPr>
            <w:tcW w:w="703" w:type="dxa"/>
            <w:tcBorders>
              <w:top w:val="nil"/>
              <w:left w:val="nil"/>
              <w:bottom w:val="single" w:sz="4" w:space="0" w:color="auto"/>
              <w:right w:val="single" w:sz="4" w:space="0" w:color="auto"/>
            </w:tcBorders>
            <w:shd w:val="clear" w:color="auto" w:fill="auto"/>
            <w:noWrap/>
            <w:vAlign w:val="center"/>
            <w:hideMark/>
          </w:tcPr>
          <w:p w14:paraId="6F96195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C57FB8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659FFF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5BD023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F0BCCC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2BAE5D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71098A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2BD7BA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A3D10C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03BA7A9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0D4C8925"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588ED24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54</w:t>
            </w:r>
          </w:p>
        </w:tc>
        <w:tc>
          <w:tcPr>
            <w:tcW w:w="703" w:type="dxa"/>
            <w:tcBorders>
              <w:top w:val="nil"/>
              <w:left w:val="nil"/>
              <w:bottom w:val="single" w:sz="4" w:space="0" w:color="auto"/>
              <w:right w:val="single" w:sz="4" w:space="0" w:color="auto"/>
            </w:tcBorders>
            <w:shd w:val="clear" w:color="auto" w:fill="auto"/>
            <w:noWrap/>
            <w:vAlign w:val="center"/>
            <w:hideMark/>
          </w:tcPr>
          <w:p w14:paraId="7A2528D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E9D559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74E866D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12BDB40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2B112E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E2E893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A52313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E379E1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6B9BE2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5EC02B5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37</w:t>
            </w:r>
          </w:p>
        </w:tc>
      </w:tr>
      <w:tr w:rsidR="008816DE" w:rsidRPr="00CF74C3" w14:paraId="7F1AF6C2"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C361BA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55</w:t>
            </w:r>
          </w:p>
        </w:tc>
        <w:tc>
          <w:tcPr>
            <w:tcW w:w="703" w:type="dxa"/>
            <w:tcBorders>
              <w:top w:val="nil"/>
              <w:left w:val="nil"/>
              <w:bottom w:val="single" w:sz="4" w:space="0" w:color="auto"/>
              <w:right w:val="single" w:sz="4" w:space="0" w:color="auto"/>
            </w:tcBorders>
            <w:shd w:val="clear" w:color="auto" w:fill="auto"/>
            <w:noWrap/>
            <w:vAlign w:val="center"/>
            <w:hideMark/>
          </w:tcPr>
          <w:p w14:paraId="52D0570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1DA83EB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A7B377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40BBE8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19902E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6114B2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07D254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C0D112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C56F92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3FA02E3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37</w:t>
            </w:r>
          </w:p>
        </w:tc>
      </w:tr>
      <w:tr w:rsidR="008816DE" w:rsidRPr="00CF74C3" w14:paraId="157DE822"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879627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56</w:t>
            </w:r>
          </w:p>
        </w:tc>
        <w:tc>
          <w:tcPr>
            <w:tcW w:w="703" w:type="dxa"/>
            <w:tcBorders>
              <w:top w:val="nil"/>
              <w:left w:val="nil"/>
              <w:bottom w:val="single" w:sz="4" w:space="0" w:color="auto"/>
              <w:right w:val="single" w:sz="4" w:space="0" w:color="auto"/>
            </w:tcBorders>
            <w:shd w:val="clear" w:color="auto" w:fill="auto"/>
            <w:noWrap/>
            <w:vAlign w:val="center"/>
            <w:hideMark/>
          </w:tcPr>
          <w:p w14:paraId="73C26D8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4F0C42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3A1425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C7BC6D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3883D3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CA20EE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021665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5C5EFB1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2D31D4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381840E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6092E42B"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A3F258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57</w:t>
            </w:r>
          </w:p>
        </w:tc>
        <w:tc>
          <w:tcPr>
            <w:tcW w:w="703" w:type="dxa"/>
            <w:tcBorders>
              <w:top w:val="nil"/>
              <w:left w:val="nil"/>
              <w:bottom w:val="single" w:sz="4" w:space="0" w:color="auto"/>
              <w:right w:val="single" w:sz="4" w:space="0" w:color="auto"/>
            </w:tcBorders>
            <w:shd w:val="clear" w:color="auto" w:fill="auto"/>
            <w:noWrap/>
            <w:vAlign w:val="center"/>
            <w:hideMark/>
          </w:tcPr>
          <w:p w14:paraId="038EDF2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B14408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2FC2E9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F9455D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8AEAE4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0603C4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76F50D8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3215453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50E3AC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3DF0F92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38</w:t>
            </w:r>
          </w:p>
        </w:tc>
      </w:tr>
      <w:tr w:rsidR="008816DE" w:rsidRPr="00CF74C3" w14:paraId="76968101"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E483CC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58</w:t>
            </w:r>
          </w:p>
        </w:tc>
        <w:tc>
          <w:tcPr>
            <w:tcW w:w="703" w:type="dxa"/>
            <w:tcBorders>
              <w:top w:val="nil"/>
              <w:left w:val="nil"/>
              <w:bottom w:val="single" w:sz="4" w:space="0" w:color="auto"/>
              <w:right w:val="single" w:sz="4" w:space="0" w:color="auto"/>
            </w:tcBorders>
            <w:shd w:val="clear" w:color="auto" w:fill="auto"/>
            <w:noWrap/>
            <w:vAlign w:val="center"/>
            <w:hideMark/>
          </w:tcPr>
          <w:p w14:paraId="344FB0F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704519D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25FD680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58DD33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CEC3DD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7E0E4E8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05E78BE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1EEFD8B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25ABC1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1DEF0B7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41</w:t>
            </w:r>
          </w:p>
        </w:tc>
      </w:tr>
      <w:tr w:rsidR="008816DE" w:rsidRPr="00CF74C3" w14:paraId="1411AAC0"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6E001D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59</w:t>
            </w:r>
          </w:p>
        </w:tc>
        <w:tc>
          <w:tcPr>
            <w:tcW w:w="703" w:type="dxa"/>
            <w:tcBorders>
              <w:top w:val="nil"/>
              <w:left w:val="nil"/>
              <w:bottom w:val="single" w:sz="4" w:space="0" w:color="auto"/>
              <w:right w:val="single" w:sz="4" w:space="0" w:color="auto"/>
            </w:tcBorders>
            <w:shd w:val="clear" w:color="auto" w:fill="auto"/>
            <w:noWrap/>
            <w:vAlign w:val="center"/>
            <w:hideMark/>
          </w:tcPr>
          <w:p w14:paraId="5AB3865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434E33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BFE60C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18D3359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79BBBB6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210EDD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E81AE3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005750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4C669F5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17FB059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40</w:t>
            </w:r>
          </w:p>
        </w:tc>
      </w:tr>
      <w:tr w:rsidR="008816DE" w:rsidRPr="00CF74C3" w14:paraId="013DF8BA"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4D0532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60</w:t>
            </w:r>
          </w:p>
        </w:tc>
        <w:tc>
          <w:tcPr>
            <w:tcW w:w="703" w:type="dxa"/>
            <w:tcBorders>
              <w:top w:val="nil"/>
              <w:left w:val="nil"/>
              <w:bottom w:val="single" w:sz="4" w:space="0" w:color="auto"/>
              <w:right w:val="single" w:sz="4" w:space="0" w:color="auto"/>
            </w:tcBorders>
            <w:shd w:val="clear" w:color="auto" w:fill="auto"/>
            <w:noWrap/>
            <w:vAlign w:val="center"/>
            <w:hideMark/>
          </w:tcPr>
          <w:p w14:paraId="4711E87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510D28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169A46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0CD55DC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707AC0D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045622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0D469A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1FE54D6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3AD77BC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77B54C5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40</w:t>
            </w:r>
          </w:p>
        </w:tc>
      </w:tr>
      <w:tr w:rsidR="008816DE" w:rsidRPr="00CF74C3" w14:paraId="641EAE1B"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17BB2B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61</w:t>
            </w:r>
          </w:p>
        </w:tc>
        <w:tc>
          <w:tcPr>
            <w:tcW w:w="703" w:type="dxa"/>
            <w:tcBorders>
              <w:top w:val="nil"/>
              <w:left w:val="nil"/>
              <w:bottom w:val="single" w:sz="4" w:space="0" w:color="auto"/>
              <w:right w:val="single" w:sz="4" w:space="0" w:color="auto"/>
            </w:tcBorders>
            <w:shd w:val="clear" w:color="auto" w:fill="auto"/>
            <w:noWrap/>
            <w:vAlign w:val="center"/>
            <w:hideMark/>
          </w:tcPr>
          <w:p w14:paraId="4182EFD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737F19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83CB3B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BC7E06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6DF8B69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7981C3B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023DAC2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130327D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B1B653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65074CE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40</w:t>
            </w:r>
          </w:p>
        </w:tc>
      </w:tr>
      <w:tr w:rsidR="008816DE" w:rsidRPr="00CF74C3" w14:paraId="351BC064"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80A40B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62</w:t>
            </w:r>
          </w:p>
        </w:tc>
        <w:tc>
          <w:tcPr>
            <w:tcW w:w="703" w:type="dxa"/>
            <w:tcBorders>
              <w:top w:val="nil"/>
              <w:left w:val="nil"/>
              <w:bottom w:val="single" w:sz="4" w:space="0" w:color="auto"/>
              <w:right w:val="single" w:sz="4" w:space="0" w:color="auto"/>
            </w:tcBorders>
            <w:shd w:val="clear" w:color="auto" w:fill="auto"/>
            <w:noWrap/>
            <w:vAlign w:val="center"/>
            <w:hideMark/>
          </w:tcPr>
          <w:p w14:paraId="0C6260F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352E901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565A8A3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6A751AD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994D46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DA427E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2D9C08F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56108DB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541AC40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21E04DF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42</w:t>
            </w:r>
          </w:p>
        </w:tc>
      </w:tr>
      <w:tr w:rsidR="008816DE" w:rsidRPr="00CF74C3" w14:paraId="5E35F60E"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4B096F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63</w:t>
            </w:r>
          </w:p>
        </w:tc>
        <w:tc>
          <w:tcPr>
            <w:tcW w:w="703" w:type="dxa"/>
            <w:tcBorders>
              <w:top w:val="nil"/>
              <w:left w:val="nil"/>
              <w:bottom w:val="single" w:sz="4" w:space="0" w:color="auto"/>
              <w:right w:val="single" w:sz="4" w:space="0" w:color="auto"/>
            </w:tcBorders>
            <w:shd w:val="clear" w:color="auto" w:fill="auto"/>
            <w:noWrap/>
            <w:vAlign w:val="center"/>
            <w:hideMark/>
          </w:tcPr>
          <w:p w14:paraId="059D5FE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0173C07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0AA34A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2CB375D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BBD7A3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F07B05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5057B6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E5D2C2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67731A3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45C2D36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39</w:t>
            </w:r>
          </w:p>
        </w:tc>
      </w:tr>
      <w:tr w:rsidR="008816DE" w:rsidRPr="00CF74C3" w14:paraId="764D6474"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572D61C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64</w:t>
            </w:r>
          </w:p>
        </w:tc>
        <w:tc>
          <w:tcPr>
            <w:tcW w:w="703" w:type="dxa"/>
            <w:tcBorders>
              <w:top w:val="nil"/>
              <w:left w:val="nil"/>
              <w:bottom w:val="single" w:sz="4" w:space="0" w:color="auto"/>
              <w:right w:val="single" w:sz="4" w:space="0" w:color="auto"/>
            </w:tcBorders>
            <w:shd w:val="clear" w:color="auto" w:fill="auto"/>
            <w:noWrap/>
            <w:vAlign w:val="center"/>
            <w:hideMark/>
          </w:tcPr>
          <w:p w14:paraId="030D28A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ADE215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6B275D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27601C3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D2732A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3CF5E9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56C1DC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2FBFE04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F0B83A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27C61CD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1F4BEB80"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213BC1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65</w:t>
            </w:r>
          </w:p>
        </w:tc>
        <w:tc>
          <w:tcPr>
            <w:tcW w:w="703" w:type="dxa"/>
            <w:tcBorders>
              <w:top w:val="nil"/>
              <w:left w:val="nil"/>
              <w:bottom w:val="single" w:sz="4" w:space="0" w:color="auto"/>
              <w:right w:val="single" w:sz="4" w:space="0" w:color="auto"/>
            </w:tcBorders>
            <w:shd w:val="clear" w:color="auto" w:fill="auto"/>
            <w:noWrap/>
            <w:vAlign w:val="center"/>
            <w:hideMark/>
          </w:tcPr>
          <w:p w14:paraId="1A2475A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3C3898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F80AAE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62A5BF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216844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4DD22B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28A4DB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4ED3D03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EE71E4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7380626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19FD160A"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E965E7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66</w:t>
            </w:r>
          </w:p>
        </w:tc>
        <w:tc>
          <w:tcPr>
            <w:tcW w:w="703" w:type="dxa"/>
            <w:tcBorders>
              <w:top w:val="nil"/>
              <w:left w:val="nil"/>
              <w:bottom w:val="single" w:sz="4" w:space="0" w:color="auto"/>
              <w:right w:val="single" w:sz="4" w:space="0" w:color="auto"/>
            </w:tcBorders>
            <w:shd w:val="clear" w:color="auto" w:fill="auto"/>
            <w:noWrap/>
            <w:vAlign w:val="center"/>
            <w:hideMark/>
          </w:tcPr>
          <w:p w14:paraId="29B4158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CAB1C1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B61405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6CEF685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7826D5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1A9117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E0F2BC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570EC08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BFC585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4AD64AB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36</w:t>
            </w:r>
          </w:p>
        </w:tc>
      </w:tr>
      <w:tr w:rsidR="008816DE" w:rsidRPr="00CF74C3" w14:paraId="0416EB3B"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D43430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67</w:t>
            </w:r>
          </w:p>
        </w:tc>
        <w:tc>
          <w:tcPr>
            <w:tcW w:w="703" w:type="dxa"/>
            <w:tcBorders>
              <w:top w:val="nil"/>
              <w:left w:val="nil"/>
              <w:bottom w:val="single" w:sz="4" w:space="0" w:color="auto"/>
              <w:right w:val="single" w:sz="4" w:space="0" w:color="auto"/>
            </w:tcBorders>
            <w:shd w:val="clear" w:color="auto" w:fill="auto"/>
            <w:noWrap/>
            <w:vAlign w:val="center"/>
            <w:hideMark/>
          </w:tcPr>
          <w:p w14:paraId="386ED1F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0E78A3B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52DF19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E9ABBC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6121729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B34F8E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A3D495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C32D0B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047DD4F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6A601BC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40</w:t>
            </w:r>
          </w:p>
        </w:tc>
      </w:tr>
      <w:tr w:rsidR="008816DE" w:rsidRPr="00CF74C3" w14:paraId="6FAA9C95"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E4AD78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68</w:t>
            </w:r>
          </w:p>
        </w:tc>
        <w:tc>
          <w:tcPr>
            <w:tcW w:w="703" w:type="dxa"/>
            <w:tcBorders>
              <w:top w:val="nil"/>
              <w:left w:val="nil"/>
              <w:bottom w:val="single" w:sz="4" w:space="0" w:color="auto"/>
              <w:right w:val="single" w:sz="4" w:space="0" w:color="auto"/>
            </w:tcBorders>
            <w:shd w:val="clear" w:color="auto" w:fill="auto"/>
            <w:noWrap/>
            <w:vAlign w:val="center"/>
            <w:hideMark/>
          </w:tcPr>
          <w:p w14:paraId="183C210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5CAE2A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6366F35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7F92516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B49E5D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D0321A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0C2FC90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203F1F6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30A5804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5837CC6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37</w:t>
            </w:r>
          </w:p>
        </w:tc>
      </w:tr>
      <w:tr w:rsidR="008816DE" w:rsidRPr="00CF74C3" w14:paraId="720195AF"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F45ED4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69</w:t>
            </w:r>
          </w:p>
        </w:tc>
        <w:tc>
          <w:tcPr>
            <w:tcW w:w="703" w:type="dxa"/>
            <w:tcBorders>
              <w:top w:val="nil"/>
              <w:left w:val="nil"/>
              <w:bottom w:val="single" w:sz="4" w:space="0" w:color="auto"/>
              <w:right w:val="single" w:sz="4" w:space="0" w:color="auto"/>
            </w:tcBorders>
            <w:shd w:val="clear" w:color="auto" w:fill="auto"/>
            <w:noWrap/>
            <w:vAlign w:val="center"/>
            <w:hideMark/>
          </w:tcPr>
          <w:p w14:paraId="38AD6F7A"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09A605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D6E5B8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3DB9D176"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1CA5751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28A737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47C49DC"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14:paraId="0F2A6E8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9DE7F8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1276" w:type="dxa"/>
            <w:tcBorders>
              <w:top w:val="nil"/>
              <w:left w:val="nil"/>
              <w:bottom w:val="single" w:sz="4" w:space="0" w:color="auto"/>
              <w:right w:val="single" w:sz="4" w:space="0" w:color="auto"/>
            </w:tcBorders>
            <w:shd w:val="clear" w:color="auto" w:fill="auto"/>
            <w:noWrap/>
            <w:vAlign w:val="center"/>
            <w:hideMark/>
          </w:tcPr>
          <w:p w14:paraId="17CEC25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37</w:t>
            </w:r>
          </w:p>
        </w:tc>
      </w:tr>
      <w:tr w:rsidR="008816DE" w:rsidRPr="00CF74C3" w14:paraId="0D634936"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1D848D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70</w:t>
            </w:r>
          </w:p>
        </w:tc>
        <w:tc>
          <w:tcPr>
            <w:tcW w:w="703" w:type="dxa"/>
            <w:tcBorders>
              <w:top w:val="nil"/>
              <w:left w:val="nil"/>
              <w:bottom w:val="single" w:sz="4" w:space="0" w:color="auto"/>
              <w:right w:val="single" w:sz="4" w:space="0" w:color="auto"/>
            </w:tcBorders>
            <w:shd w:val="clear" w:color="auto" w:fill="auto"/>
            <w:noWrap/>
            <w:vAlign w:val="center"/>
            <w:hideMark/>
          </w:tcPr>
          <w:p w14:paraId="217054E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D74E24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3818990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22B36B0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581E8C7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26FF9AA8"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36DCE85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53C9114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63A82D2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45D8132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44</w:t>
            </w:r>
          </w:p>
        </w:tc>
      </w:tr>
      <w:tr w:rsidR="008816DE" w:rsidRPr="00CF74C3" w14:paraId="5F5BFF0B"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4FC5D22"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71</w:t>
            </w:r>
          </w:p>
        </w:tc>
        <w:tc>
          <w:tcPr>
            <w:tcW w:w="703" w:type="dxa"/>
            <w:tcBorders>
              <w:top w:val="nil"/>
              <w:left w:val="nil"/>
              <w:bottom w:val="single" w:sz="4" w:space="0" w:color="auto"/>
              <w:right w:val="single" w:sz="4" w:space="0" w:color="auto"/>
            </w:tcBorders>
            <w:shd w:val="clear" w:color="auto" w:fill="auto"/>
            <w:noWrap/>
            <w:vAlign w:val="center"/>
            <w:hideMark/>
          </w:tcPr>
          <w:p w14:paraId="508DA3E3"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64D520B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5F540F5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3</w:t>
            </w:r>
          </w:p>
        </w:tc>
        <w:tc>
          <w:tcPr>
            <w:tcW w:w="708" w:type="dxa"/>
            <w:tcBorders>
              <w:top w:val="nil"/>
              <w:left w:val="nil"/>
              <w:bottom w:val="single" w:sz="4" w:space="0" w:color="auto"/>
              <w:right w:val="single" w:sz="4" w:space="0" w:color="auto"/>
            </w:tcBorders>
            <w:shd w:val="clear" w:color="auto" w:fill="auto"/>
            <w:noWrap/>
            <w:vAlign w:val="center"/>
            <w:hideMark/>
          </w:tcPr>
          <w:p w14:paraId="36DDBC7F"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39534F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3E1CF57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7801B01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73CC743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0593152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769F7BC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40</w:t>
            </w:r>
          </w:p>
        </w:tc>
      </w:tr>
      <w:tr w:rsidR="008816DE" w:rsidRPr="00CF74C3" w14:paraId="68BD3468"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754381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72</w:t>
            </w:r>
          </w:p>
        </w:tc>
        <w:tc>
          <w:tcPr>
            <w:tcW w:w="703" w:type="dxa"/>
            <w:tcBorders>
              <w:top w:val="nil"/>
              <w:left w:val="nil"/>
              <w:bottom w:val="single" w:sz="4" w:space="0" w:color="auto"/>
              <w:right w:val="single" w:sz="4" w:space="0" w:color="auto"/>
            </w:tcBorders>
            <w:shd w:val="clear" w:color="auto" w:fill="auto"/>
            <w:noWrap/>
            <w:vAlign w:val="center"/>
            <w:hideMark/>
          </w:tcPr>
          <w:p w14:paraId="24F998B0"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16635DD9"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7D14135D"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0637C635"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4BB96A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4B8E5AE1"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14:paraId="2F415304"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708" w:type="dxa"/>
            <w:tcBorders>
              <w:top w:val="nil"/>
              <w:left w:val="nil"/>
              <w:bottom w:val="single" w:sz="4" w:space="0" w:color="auto"/>
              <w:right w:val="single" w:sz="4" w:space="0" w:color="auto"/>
            </w:tcBorders>
            <w:shd w:val="clear" w:color="auto" w:fill="auto"/>
            <w:noWrap/>
            <w:vAlign w:val="center"/>
            <w:hideMark/>
          </w:tcPr>
          <w:p w14:paraId="781A7BCB"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14:paraId="2B0C158E"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5</w:t>
            </w:r>
          </w:p>
        </w:tc>
        <w:tc>
          <w:tcPr>
            <w:tcW w:w="1276" w:type="dxa"/>
            <w:tcBorders>
              <w:top w:val="nil"/>
              <w:left w:val="nil"/>
              <w:bottom w:val="single" w:sz="4" w:space="0" w:color="auto"/>
              <w:right w:val="single" w:sz="4" w:space="0" w:color="auto"/>
            </w:tcBorders>
            <w:shd w:val="clear" w:color="auto" w:fill="auto"/>
            <w:noWrap/>
            <w:vAlign w:val="center"/>
            <w:hideMark/>
          </w:tcPr>
          <w:p w14:paraId="09A3B757" w14:textId="77777777" w:rsidR="008816DE" w:rsidRPr="003A747B"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3A747B">
              <w:rPr>
                <w:rFonts w:ascii="Times New Roman" w:eastAsia="Times New Roman" w:hAnsi="Times New Roman" w:cs="Times New Roman"/>
                <w:color w:val="000000"/>
                <w:sz w:val="24"/>
                <w:szCs w:val="24"/>
                <w:lang w:eastAsia="en-ID"/>
              </w:rPr>
              <w:t>40</w:t>
            </w:r>
          </w:p>
        </w:tc>
      </w:tr>
    </w:tbl>
    <w:p w14:paraId="3D9075A3" w14:textId="77777777" w:rsidR="008816DE" w:rsidRDefault="008816DE" w:rsidP="008816DE">
      <w:pPr>
        <w:ind w:firstLine="567"/>
        <w:rPr>
          <w:rFonts w:ascii="Times New Roman" w:hAnsi="Times New Roman" w:cs="Times New Roman"/>
          <w:bCs/>
          <w:sz w:val="24"/>
          <w:szCs w:val="24"/>
          <w:lang w:val="en-US"/>
        </w:rPr>
      </w:pPr>
    </w:p>
    <w:p w14:paraId="69FDD1B8" w14:textId="77777777" w:rsidR="008816DE" w:rsidRDefault="008816DE" w:rsidP="008816DE">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49636213" w14:textId="77777777" w:rsidR="008816DE" w:rsidRPr="00795B04" w:rsidRDefault="008816DE" w:rsidP="008816DE">
      <w:pPr>
        <w:ind w:firstLine="567"/>
        <w:rPr>
          <w:rFonts w:ascii="Times New Roman" w:hAnsi="Times New Roman" w:cs="Times New Roman"/>
          <w:b/>
          <w:sz w:val="24"/>
          <w:szCs w:val="24"/>
          <w:lang w:val="en-US"/>
        </w:rPr>
      </w:pPr>
      <w:r w:rsidRPr="00795B04">
        <w:rPr>
          <w:rFonts w:ascii="Times New Roman" w:hAnsi="Times New Roman" w:cs="Times New Roman"/>
          <w:b/>
          <w:sz w:val="24"/>
          <w:szCs w:val="24"/>
          <w:lang w:val="en-US"/>
        </w:rPr>
        <w:lastRenderedPageBreak/>
        <w:t>Lampiran 2</w:t>
      </w:r>
      <w:r>
        <w:rPr>
          <w:rFonts w:ascii="Times New Roman" w:hAnsi="Times New Roman" w:cs="Times New Roman"/>
          <w:b/>
          <w:sz w:val="24"/>
          <w:szCs w:val="24"/>
          <w:lang w:val="en-US"/>
        </w:rPr>
        <w:t>D</w:t>
      </w:r>
    </w:p>
    <w:p w14:paraId="04B651C4" w14:textId="77777777" w:rsidR="008816DE" w:rsidRDefault="008816DE" w:rsidP="008816DE">
      <w:pPr>
        <w:ind w:left="567"/>
        <w:rPr>
          <w:rFonts w:ascii="Times New Roman" w:hAnsi="Times New Roman" w:cs="Times New Roman"/>
          <w:bCs/>
          <w:sz w:val="24"/>
          <w:szCs w:val="24"/>
          <w:lang w:val="en-US"/>
        </w:rPr>
      </w:pPr>
      <w:r>
        <w:rPr>
          <w:rFonts w:ascii="Times New Roman" w:hAnsi="Times New Roman" w:cs="Times New Roman"/>
          <w:bCs/>
          <w:sz w:val="24"/>
          <w:szCs w:val="24"/>
          <w:lang w:val="en-US"/>
        </w:rPr>
        <w:t xml:space="preserve">Tabulasi Jawaban Responden Variabel Kejelasan Sasaran Anggaran </w:t>
      </w:r>
    </w:p>
    <w:tbl>
      <w:tblPr>
        <w:tblW w:w="8319" w:type="dxa"/>
        <w:tblInd w:w="720" w:type="dxa"/>
        <w:tblLook w:val="04A0" w:firstRow="1" w:lastRow="0" w:firstColumn="1" w:lastColumn="0" w:noHBand="0" w:noVBand="1"/>
      </w:tblPr>
      <w:tblGrid>
        <w:gridCol w:w="640"/>
        <w:gridCol w:w="413"/>
        <w:gridCol w:w="413"/>
        <w:gridCol w:w="413"/>
        <w:gridCol w:w="413"/>
        <w:gridCol w:w="413"/>
        <w:gridCol w:w="413"/>
        <w:gridCol w:w="413"/>
        <w:gridCol w:w="413"/>
        <w:gridCol w:w="413"/>
        <w:gridCol w:w="600"/>
        <w:gridCol w:w="567"/>
        <w:gridCol w:w="567"/>
        <w:gridCol w:w="567"/>
        <w:gridCol w:w="567"/>
        <w:gridCol w:w="1094"/>
      </w:tblGrid>
      <w:tr w:rsidR="008816DE" w:rsidRPr="00197FE1" w14:paraId="5F4428E5" w14:textId="77777777" w:rsidTr="001875FC">
        <w:trPr>
          <w:trHeight w:val="300"/>
          <w:tblHeader/>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6B7E0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No</w:t>
            </w:r>
          </w:p>
        </w:tc>
        <w:tc>
          <w:tcPr>
            <w:tcW w:w="7679"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73CECAB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Kejelasan Sasaran Anggaran</w:t>
            </w:r>
          </w:p>
        </w:tc>
      </w:tr>
      <w:tr w:rsidR="008816DE" w:rsidRPr="00197FE1" w14:paraId="164BA4C9" w14:textId="77777777" w:rsidTr="001875FC">
        <w:trPr>
          <w:trHeight w:val="300"/>
          <w:tblHeader/>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54E1C59D" w14:textId="77777777" w:rsidR="008816DE" w:rsidRPr="00197FE1" w:rsidRDefault="008816DE" w:rsidP="001875FC">
            <w:pPr>
              <w:spacing w:after="0" w:line="240" w:lineRule="auto"/>
              <w:rPr>
                <w:rFonts w:ascii="Times New Roman" w:eastAsia="Times New Roman" w:hAnsi="Times New Roman" w:cs="Times New Roman"/>
                <w:color w:val="000000"/>
                <w:sz w:val="24"/>
                <w:szCs w:val="24"/>
                <w:lang w:eastAsia="en-ID"/>
              </w:rPr>
            </w:pPr>
          </w:p>
        </w:tc>
        <w:tc>
          <w:tcPr>
            <w:tcW w:w="413" w:type="dxa"/>
            <w:tcBorders>
              <w:top w:val="nil"/>
              <w:left w:val="nil"/>
              <w:bottom w:val="single" w:sz="4" w:space="0" w:color="auto"/>
              <w:right w:val="single" w:sz="4" w:space="0" w:color="auto"/>
            </w:tcBorders>
            <w:shd w:val="clear" w:color="auto" w:fill="auto"/>
            <w:noWrap/>
            <w:vAlign w:val="center"/>
            <w:hideMark/>
          </w:tcPr>
          <w:p w14:paraId="7466EB8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1</w:t>
            </w:r>
          </w:p>
        </w:tc>
        <w:tc>
          <w:tcPr>
            <w:tcW w:w="413" w:type="dxa"/>
            <w:tcBorders>
              <w:top w:val="nil"/>
              <w:left w:val="nil"/>
              <w:bottom w:val="single" w:sz="4" w:space="0" w:color="auto"/>
              <w:right w:val="single" w:sz="4" w:space="0" w:color="auto"/>
            </w:tcBorders>
            <w:shd w:val="clear" w:color="auto" w:fill="auto"/>
            <w:noWrap/>
            <w:vAlign w:val="center"/>
            <w:hideMark/>
          </w:tcPr>
          <w:p w14:paraId="2B659B0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2</w:t>
            </w:r>
          </w:p>
        </w:tc>
        <w:tc>
          <w:tcPr>
            <w:tcW w:w="413" w:type="dxa"/>
            <w:tcBorders>
              <w:top w:val="nil"/>
              <w:left w:val="nil"/>
              <w:bottom w:val="single" w:sz="4" w:space="0" w:color="auto"/>
              <w:right w:val="single" w:sz="4" w:space="0" w:color="auto"/>
            </w:tcBorders>
            <w:shd w:val="clear" w:color="auto" w:fill="auto"/>
            <w:noWrap/>
            <w:vAlign w:val="center"/>
            <w:hideMark/>
          </w:tcPr>
          <w:p w14:paraId="73F9AD1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413" w:type="dxa"/>
            <w:tcBorders>
              <w:top w:val="nil"/>
              <w:left w:val="nil"/>
              <w:bottom w:val="single" w:sz="4" w:space="0" w:color="auto"/>
              <w:right w:val="single" w:sz="4" w:space="0" w:color="auto"/>
            </w:tcBorders>
            <w:shd w:val="clear" w:color="auto" w:fill="auto"/>
            <w:noWrap/>
            <w:vAlign w:val="center"/>
            <w:hideMark/>
          </w:tcPr>
          <w:p w14:paraId="4C73339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A8FCE1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9E27A8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w:t>
            </w:r>
          </w:p>
        </w:tc>
        <w:tc>
          <w:tcPr>
            <w:tcW w:w="413" w:type="dxa"/>
            <w:tcBorders>
              <w:top w:val="nil"/>
              <w:left w:val="nil"/>
              <w:bottom w:val="single" w:sz="4" w:space="0" w:color="auto"/>
              <w:right w:val="single" w:sz="4" w:space="0" w:color="auto"/>
            </w:tcBorders>
            <w:shd w:val="clear" w:color="auto" w:fill="auto"/>
            <w:noWrap/>
            <w:vAlign w:val="center"/>
            <w:hideMark/>
          </w:tcPr>
          <w:p w14:paraId="0083B18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7</w:t>
            </w:r>
          </w:p>
        </w:tc>
        <w:tc>
          <w:tcPr>
            <w:tcW w:w="413" w:type="dxa"/>
            <w:tcBorders>
              <w:top w:val="nil"/>
              <w:left w:val="nil"/>
              <w:bottom w:val="single" w:sz="4" w:space="0" w:color="auto"/>
              <w:right w:val="single" w:sz="4" w:space="0" w:color="auto"/>
            </w:tcBorders>
            <w:shd w:val="clear" w:color="auto" w:fill="auto"/>
            <w:noWrap/>
            <w:vAlign w:val="center"/>
            <w:hideMark/>
          </w:tcPr>
          <w:p w14:paraId="573DBD0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8</w:t>
            </w:r>
          </w:p>
        </w:tc>
        <w:tc>
          <w:tcPr>
            <w:tcW w:w="413" w:type="dxa"/>
            <w:tcBorders>
              <w:top w:val="nil"/>
              <w:left w:val="nil"/>
              <w:bottom w:val="single" w:sz="4" w:space="0" w:color="auto"/>
              <w:right w:val="single" w:sz="4" w:space="0" w:color="auto"/>
            </w:tcBorders>
            <w:shd w:val="clear" w:color="auto" w:fill="auto"/>
            <w:noWrap/>
            <w:vAlign w:val="center"/>
            <w:hideMark/>
          </w:tcPr>
          <w:p w14:paraId="768A094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9</w:t>
            </w:r>
          </w:p>
        </w:tc>
        <w:tc>
          <w:tcPr>
            <w:tcW w:w="600" w:type="dxa"/>
            <w:tcBorders>
              <w:top w:val="nil"/>
              <w:left w:val="nil"/>
              <w:bottom w:val="single" w:sz="4" w:space="0" w:color="auto"/>
              <w:right w:val="single" w:sz="4" w:space="0" w:color="auto"/>
            </w:tcBorders>
            <w:shd w:val="clear" w:color="auto" w:fill="auto"/>
            <w:noWrap/>
            <w:vAlign w:val="center"/>
            <w:hideMark/>
          </w:tcPr>
          <w:p w14:paraId="28934D5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10</w:t>
            </w:r>
          </w:p>
        </w:tc>
        <w:tc>
          <w:tcPr>
            <w:tcW w:w="567" w:type="dxa"/>
            <w:tcBorders>
              <w:top w:val="nil"/>
              <w:left w:val="nil"/>
              <w:bottom w:val="single" w:sz="4" w:space="0" w:color="auto"/>
              <w:right w:val="single" w:sz="4" w:space="0" w:color="auto"/>
            </w:tcBorders>
            <w:shd w:val="clear" w:color="auto" w:fill="auto"/>
            <w:noWrap/>
            <w:vAlign w:val="center"/>
            <w:hideMark/>
          </w:tcPr>
          <w:p w14:paraId="360A434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11</w:t>
            </w:r>
          </w:p>
        </w:tc>
        <w:tc>
          <w:tcPr>
            <w:tcW w:w="567" w:type="dxa"/>
            <w:tcBorders>
              <w:top w:val="nil"/>
              <w:left w:val="nil"/>
              <w:bottom w:val="single" w:sz="4" w:space="0" w:color="auto"/>
              <w:right w:val="single" w:sz="4" w:space="0" w:color="auto"/>
            </w:tcBorders>
            <w:shd w:val="clear" w:color="auto" w:fill="auto"/>
            <w:noWrap/>
            <w:vAlign w:val="center"/>
            <w:hideMark/>
          </w:tcPr>
          <w:p w14:paraId="42C45B6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12</w:t>
            </w:r>
          </w:p>
        </w:tc>
        <w:tc>
          <w:tcPr>
            <w:tcW w:w="567" w:type="dxa"/>
            <w:tcBorders>
              <w:top w:val="nil"/>
              <w:left w:val="nil"/>
              <w:bottom w:val="single" w:sz="4" w:space="0" w:color="auto"/>
              <w:right w:val="single" w:sz="4" w:space="0" w:color="auto"/>
            </w:tcBorders>
            <w:shd w:val="clear" w:color="auto" w:fill="auto"/>
            <w:noWrap/>
            <w:vAlign w:val="center"/>
            <w:hideMark/>
          </w:tcPr>
          <w:p w14:paraId="01F453D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13</w:t>
            </w:r>
          </w:p>
        </w:tc>
        <w:tc>
          <w:tcPr>
            <w:tcW w:w="567" w:type="dxa"/>
            <w:tcBorders>
              <w:top w:val="nil"/>
              <w:left w:val="nil"/>
              <w:bottom w:val="single" w:sz="4" w:space="0" w:color="auto"/>
              <w:right w:val="single" w:sz="4" w:space="0" w:color="auto"/>
            </w:tcBorders>
            <w:shd w:val="clear" w:color="auto" w:fill="auto"/>
            <w:noWrap/>
            <w:vAlign w:val="center"/>
            <w:hideMark/>
          </w:tcPr>
          <w:p w14:paraId="15423B6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14</w:t>
            </w:r>
          </w:p>
        </w:tc>
        <w:tc>
          <w:tcPr>
            <w:tcW w:w="1094" w:type="dxa"/>
            <w:tcBorders>
              <w:top w:val="nil"/>
              <w:left w:val="nil"/>
              <w:bottom w:val="single" w:sz="4" w:space="0" w:color="auto"/>
              <w:right w:val="single" w:sz="4" w:space="0" w:color="auto"/>
            </w:tcBorders>
            <w:shd w:val="clear" w:color="auto" w:fill="auto"/>
            <w:noWrap/>
            <w:vAlign w:val="center"/>
            <w:hideMark/>
          </w:tcPr>
          <w:p w14:paraId="28EC8F8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Jumlah</w:t>
            </w:r>
          </w:p>
        </w:tc>
      </w:tr>
      <w:tr w:rsidR="008816DE" w:rsidRPr="00197FE1" w14:paraId="3CDE17ED"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FD6BF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1</w:t>
            </w:r>
          </w:p>
        </w:tc>
        <w:tc>
          <w:tcPr>
            <w:tcW w:w="413" w:type="dxa"/>
            <w:tcBorders>
              <w:top w:val="nil"/>
              <w:left w:val="nil"/>
              <w:bottom w:val="single" w:sz="4" w:space="0" w:color="auto"/>
              <w:right w:val="single" w:sz="4" w:space="0" w:color="auto"/>
            </w:tcBorders>
            <w:shd w:val="clear" w:color="auto" w:fill="auto"/>
            <w:noWrap/>
            <w:vAlign w:val="center"/>
            <w:hideMark/>
          </w:tcPr>
          <w:p w14:paraId="0B23BE5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54AFBA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8A632C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AF5E95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70640B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5ECB13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457B94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46B2C3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E8BEA9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58B4381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4D8A6E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56875F2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225B463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2A0C7E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0D20C2C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58</w:t>
            </w:r>
          </w:p>
        </w:tc>
      </w:tr>
      <w:tr w:rsidR="008816DE" w:rsidRPr="00197FE1" w14:paraId="47D8EC02"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48B6B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2</w:t>
            </w:r>
          </w:p>
        </w:tc>
        <w:tc>
          <w:tcPr>
            <w:tcW w:w="413" w:type="dxa"/>
            <w:tcBorders>
              <w:top w:val="nil"/>
              <w:left w:val="nil"/>
              <w:bottom w:val="single" w:sz="4" w:space="0" w:color="auto"/>
              <w:right w:val="single" w:sz="4" w:space="0" w:color="auto"/>
            </w:tcBorders>
            <w:shd w:val="clear" w:color="auto" w:fill="auto"/>
            <w:noWrap/>
            <w:vAlign w:val="center"/>
            <w:hideMark/>
          </w:tcPr>
          <w:p w14:paraId="139564B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546889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DF2F23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C429D9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2A3940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871930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823256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75EA56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4FD2B9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0F7E871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411568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8310C0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CA6341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F2A2DC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602A0A4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57</w:t>
            </w:r>
          </w:p>
        </w:tc>
      </w:tr>
      <w:tr w:rsidR="008816DE" w:rsidRPr="00197FE1" w14:paraId="1D864A11"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E2D4A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413" w:type="dxa"/>
            <w:tcBorders>
              <w:top w:val="nil"/>
              <w:left w:val="nil"/>
              <w:bottom w:val="single" w:sz="4" w:space="0" w:color="auto"/>
              <w:right w:val="single" w:sz="4" w:space="0" w:color="auto"/>
            </w:tcBorders>
            <w:shd w:val="clear" w:color="auto" w:fill="auto"/>
            <w:noWrap/>
            <w:vAlign w:val="center"/>
            <w:hideMark/>
          </w:tcPr>
          <w:p w14:paraId="0403FE6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8438E0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2ADAAB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B7B237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E0B94A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D525BA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B93DE9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2CFA35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2BB3CC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641803F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85C50B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5890E88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A3636E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CE5E37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3A53022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56</w:t>
            </w:r>
          </w:p>
        </w:tc>
      </w:tr>
      <w:tr w:rsidR="008816DE" w:rsidRPr="00197FE1" w14:paraId="719ACAB0"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D434F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F0173F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5CAFBC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72A302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3887063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F072E7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18EA96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905BF4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C876E4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29EFDE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687E50E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50F3195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92013D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EA70FC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A142C5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22F6D01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57</w:t>
            </w:r>
          </w:p>
        </w:tc>
      </w:tr>
      <w:tr w:rsidR="008816DE" w:rsidRPr="00197FE1" w14:paraId="05937C80"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5EC03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FFFF42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947ADD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DE56AE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543BAB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25E2C4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1D5BC6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FA93A4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A2E33A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980506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1A9A5FB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F57659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6E252B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38B002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692C12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3709948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56</w:t>
            </w:r>
          </w:p>
        </w:tc>
      </w:tr>
      <w:tr w:rsidR="008816DE" w:rsidRPr="00197FE1" w14:paraId="4D2D8394"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1BE73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w:t>
            </w:r>
          </w:p>
        </w:tc>
        <w:tc>
          <w:tcPr>
            <w:tcW w:w="413" w:type="dxa"/>
            <w:tcBorders>
              <w:top w:val="nil"/>
              <w:left w:val="nil"/>
              <w:bottom w:val="single" w:sz="4" w:space="0" w:color="auto"/>
              <w:right w:val="single" w:sz="4" w:space="0" w:color="auto"/>
            </w:tcBorders>
            <w:shd w:val="clear" w:color="auto" w:fill="auto"/>
            <w:noWrap/>
            <w:vAlign w:val="center"/>
            <w:hideMark/>
          </w:tcPr>
          <w:p w14:paraId="7782AD2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B38BE0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ADDFF4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198568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C3CA1B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D1471B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45B9F4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9FAFF6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4D24CF4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183003B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50AB30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6822A6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AA22AC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A50015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7A4F3EE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58</w:t>
            </w:r>
          </w:p>
        </w:tc>
      </w:tr>
      <w:tr w:rsidR="008816DE" w:rsidRPr="00197FE1" w14:paraId="72ADBCAE"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1DA63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7</w:t>
            </w:r>
          </w:p>
        </w:tc>
        <w:tc>
          <w:tcPr>
            <w:tcW w:w="413" w:type="dxa"/>
            <w:tcBorders>
              <w:top w:val="nil"/>
              <w:left w:val="nil"/>
              <w:bottom w:val="single" w:sz="4" w:space="0" w:color="auto"/>
              <w:right w:val="single" w:sz="4" w:space="0" w:color="auto"/>
            </w:tcBorders>
            <w:shd w:val="clear" w:color="auto" w:fill="auto"/>
            <w:noWrap/>
            <w:vAlign w:val="center"/>
            <w:hideMark/>
          </w:tcPr>
          <w:p w14:paraId="1A7FA4C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DE1B46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46D3614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648F7E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85A46F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A61052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70EEB4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264DB4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23D46D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600" w:type="dxa"/>
            <w:tcBorders>
              <w:top w:val="nil"/>
              <w:left w:val="nil"/>
              <w:bottom w:val="single" w:sz="4" w:space="0" w:color="auto"/>
              <w:right w:val="single" w:sz="4" w:space="0" w:color="auto"/>
            </w:tcBorders>
            <w:shd w:val="clear" w:color="auto" w:fill="auto"/>
            <w:noWrap/>
            <w:vAlign w:val="center"/>
            <w:hideMark/>
          </w:tcPr>
          <w:p w14:paraId="73D3F00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4AC771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0762787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67B43A6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831851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6ECABC7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62</w:t>
            </w:r>
          </w:p>
        </w:tc>
      </w:tr>
      <w:tr w:rsidR="008816DE" w:rsidRPr="00197FE1" w14:paraId="25CB5899"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2C651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8</w:t>
            </w:r>
          </w:p>
        </w:tc>
        <w:tc>
          <w:tcPr>
            <w:tcW w:w="413" w:type="dxa"/>
            <w:tcBorders>
              <w:top w:val="nil"/>
              <w:left w:val="nil"/>
              <w:bottom w:val="single" w:sz="4" w:space="0" w:color="auto"/>
              <w:right w:val="single" w:sz="4" w:space="0" w:color="auto"/>
            </w:tcBorders>
            <w:shd w:val="clear" w:color="auto" w:fill="auto"/>
            <w:noWrap/>
            <w:vAlign w:val="center"/>
            <w:hideMark/>
          </w:tcPr>
          <w:p w14:paraId="582FAD6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81D08A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4CE221F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A3E1A7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B8AD66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84FC83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7C1CD6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0F21BB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31E553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6DB8AE2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0FDA91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E4BD31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DEE9C2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5E9935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6CC6E85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59</w:t>
            </w:r>
          </w:p>
        </w:tc>
      </w:tr>
      <w:tr w:rsidR="008816DE" w:rsidRPr="00197FE1" w14:paraId="4D3CA472"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12B21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9</w:t>
            </w:r>
          </w:p>
        </w:tc>
        <w:tc>
          <w:tcPr>
            <w:tcW w:w="413" w:type="dxa"/>
            <w:tcBorders>
              <w:top w:val="nil"/>
              <w:left w:val="nil"/>
              <w:bottom w:val="single" w:sz="4" w:space="0" w:color="auto"/>
              <w:right w:val="single" w:sz="4" w:space="0" w:color="auto"/>
            </w:tcBorders>
            <w:shd w:val="clear" w:color="auto" w:fill="auto"/>
            <w:noWrap/>
            <w:vAlign w:val="center"/>
            <w:hideMark/>
          </w:tcPr>
          <w:p w14:paraId="3946BAE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97DF42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00B949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7514A2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497F6A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4DDDE4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EA5F8F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04C7F5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1BDBFC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600" w:type="dxa"/>
            <w:tcBorders>
              <w:top w:val="nil"/>
              <w:left w:val="nil"/>
              <w:bottom w:val="single" w:sz="4" w:space="0" w:color="auto"/>
              <w:right w:val="single" w:sz="4" w:space="0" w:color="auto"/>
            </w:tcBorders>
            <w:shd w:val="clear" w:color="auto" w:fill="auto"/>
            <w:noWrap/>
            <w:vAlign w:val="center"/>
            <w:hideMark/>
          </w:tcPr>
          <w:p w14:paraId="57736F0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277B77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45C6FC9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DD61AC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9CF46C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3FDAF02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59</w:t>
            </w:r>
          </w:p>
        </w:tc>
      </w:tr>
      <w:tr w:rsidR="008816DE" w:rsidRPr="00197FE1" w14:paraId="27E66B9D"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7D88C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10</w:t>
            </w:r>
          </w:p>
        </w:tc>
        <w:tc>
          <w:tcPr>
            <w:tcW w:w="413" w:type="dxa"/>
            <w:tcBorders>
              <w:top w:val="nil"/>
              <w:left w:val="nil"/>
              <w:bottom w:val="single" w:sz="4" w:space="0" w:color="auto"/>
              <w:right w:val="single" w:sz="4" w:space="0" w:color="auto"/>
            </w:tcBorders>
            <w:shd w:val="clear" w:color="auto" w:fill="auto"/>
            <w:noWrap/>
            <w:vAlign w:val="center"/>
            <w:hideMark/>
          </w:tcPr>
          <w:p w14:paraId="2CF5DCB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F2133D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7CDC2D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BB9DF3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4B54B0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A0B08C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45D9D7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66E441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F36A46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600" w:type="dxa"/>
            <w:tcBorders>
              <w:top w:val="nil"/>
              <w:left w:val="nil"/>
              <w:bottom w:val="single" w:sz="4" w:space="0" w:color="auto"/>
              <w:right w:val="single" w:sz="4" w:space="0" w:color="auto"/>
            </w:tcBorders>
            <w:shd w:val="clear" w:color="auto" w:fill="auto"/>
            <w:noWrap/>
            <w:vAlign w:val="center"/>
            <w:hideMark/>
          </w:tcPr>
          <w:p w14:paraId="1E4E0E4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385EA2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3374640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32F6C6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D5E031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3AAA074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59</w:t>
            </w:r>
          </w:p>
        </w:tc>
      </w:tr>
      <w:tr w:rsidR="008816DE" w:rsidRPr="00197FE1" w14:paraId="1A7B1B6A"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BB35A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11</w:t>
            </w:r>
          </w:p>
        </w:tc>
        <w:tc>
          <w:tcPr>
            <w:tcW w:w="413" w:type="dxa"/>
            <w:tcBorders>
              <w:top w:val="nil"/>
              <w:left w:val="nil"/>
              <w:bottom w:val="single" w:sz="4" w:space="0" w:color="auto"/>
              <w:right w:val="single" w:sz="4" w:space="0" w:color="auto"/>
            </w:tcBorders>
            <w:shd w:val="clear" w:color="auto" w:fill="auto"/>
            <w:noWrap/>
            <w:vAlign w:val="center"/>
            <w:hideMark/>
          </w:tcPr>
          <w:p w14:paraId="220757A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EB9D29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9D1DF6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3742A6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A8B0C1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35C301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2AEAD3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238DBC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A54E47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600" w:type="dxa"/>
            <w:tcBorders>
              <w:top w:val="nil"/>
              <w:left w:val="nil"/>
              <w:bottom w:val="single" w:sz="4" w:space="0" w:color="auto"/>
              <w:right w:val="single" w:sz="4" w:space="0" w:color="auto"/>
            </w:tcBorders>
            <w:shd w:val="clear" w:color="auto" w:fill="auto"/>
            <w:noWrap/>
            <w:vAlign w:val="center"/>
            <w:hideMark/>
          </w:tcPr>
          <w:p w14:paraId="35CDB4B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F9BE57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0ABEFD8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5C10916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2A6540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41F2CBA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58</w:t>
            </w:r>
          </w:p>
        </w:tc>
      </w:tr>
      <w:tr w:rsidR="008816DE" w:rsidRPr="00197FE1" w14:paraId="4CA71C4B"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D76AE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12</w:t>
            </w:r>
          </w:p>
        </w:tc>
        <w:tc>
          <w:tcPr>
            <w:tcW w:w="413" w:type="dxa"/>
            <w:tcBorders>
              <w:top w:val="nil"/>
              <w:left w:val="nil"/>
              <w:bottom w:val="single" w:sz="4" w:space="0" w:color="auto"/>
              <w:right w:val="single" w:sz="4" w:space="0" w:color="auto"/>
            </w:tcBorders>
            <w:shd w:val="clear" w:color="auto" w:fill="auto"/>
            <w:noWrap/>
            <w:vAlign w:val="center"/>
            <w:hideMark/>
          </w:tcPr>
          <w:p w14:paraId="062CFF0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413" w:type="dxa"/>
            <w:tcBorders>
              <w:top w:val="nil"/>
              <w:left w:val="nil"/>
              <w:bottom w:val="single" w:sz="4" w:space="0" w:color="auto"/>
              <w:right w:val="single" w:sz="4" w:space="0" w:color="auto"/>
            </w:tcBorders>
            <w:shd w:val="clear" w:color="auto" w:fill="auto"/>
            <w:noWrap/>
            <w:vAlign w:val="center"/>
            <w:hideMark/>
          </w:tcPr>
          <w:p w14:paraId="073F902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413" w:type="dxa"/>
            <w:tcBorders>
              <w:top w:val="nil"/>
              <w:left w:val="nil"/>
              <w:bottom w:val="single" w:sz="4" w:space="0" w:color="auto"/>
              <w:right w:val="single" w:sz="4" w:space="0" w:color="auto"/>
            </w:tcBorders>
            <w:shd w:val="clear" w:color="auto" w:fill="auto"/>
            <w:noWrap/>
            <w:vAlign w:val="center"/>
            <w:hideMark/>
          </w:tcPr>
          <w:p w14:paraId="2C8AB46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413" w:type="dxa"/>
            <w:tcBorders>
              <w:top w:val="nil"/>
              <w:left w:val="nil"/>
              <w:bottom w:val="single" w:sz="4" w:space="0" w:color="auto"/>
              <w:right w:val="single" w:sz="4" w:space="0" w:color="auto"/>
            </w:tcBorders>
            <w:shd w:val="clear" w:color="auto" w:fill="auto"/>
            <w:noWrap/>
            <w:vAlign w:val="center"/>
            <w:hideMark/>
          </w:tcPr>
          <w:p w14:paraId="6038047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413" w:type="dxa"/>
            <w:tcBorders>
              <w:top w:val="nil"/>
              <w:left w:val="nil"/>
              <w:bottom w:val="single" w:sz="4" w:space="0" w:color="auto"/>
              <w:right w:val="single" w:sz="4" w:space="0" w:color="auto"/>
            </w:tcBorders>
            <w:shd w:val="clear" w:color="auto" w:fill="auto"/>
            <w:noWrap/>
            <w:vAlign w:val="center"/>
            <w:hideMark/>
          </w:tcPr>
          <w:p w14:paraId="6010781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2DCC86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B01D9E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413" w:type="dxa"/>
            <w:tcBorders>
              <w:top w:val="nil"/>
              <w:left w:val="nil"/>
              <w:bottom w:val="single" w:sz="4" w:space="0" w:color="auto"/>
              <w:right w:val="single" w:sz="4" w:space="0" w:color="auto"/>
            </w:tcBorders>
            <w:shd w:val="clear" w:color="auto" w:fill="auto"/>
            <w:noWrap/>
            <w:vAlign w:val="center"/>
            <w:hideMark/>
          </w:tcPr>
          <w:p w14:paraId="3111911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413" w:type="dxa"/>
            <w:tcBorders>
              <w:top w:val="nil"/>
              <w:left w:val="nil"/>
              <w:bottom w:val="single" w:sz="4" w:space="0" w:color="auto"/>
              <w:right w:val="single" w:sz="4" w:space="0" w:color="auto"/>
            </w:tcBorders>
            <w:shd w:val="clear" w:color="auto" w:fill="auto"/>
            <w:noWrap/>
            <w:vAlign w:val="center"/>
            <w:hideMark/>
          </w:tcPr>
          <w:p w14:paraId="09F80A3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0BAC477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567" w:type="dxa"/>
            <w:tcBorders>
              <w:top w:val="nil"/>
              <w:left w:val="nil"/>
              <w:bottom w:val="single" w:sz="4" w:space="0" w:color="auto"/>
              <w:right w:val="single" w:sz="4" w:space="0" w:color="auto"/>
            </w:tcBorders>
            <w:shd w:val="clear" w:color="auto" w:fill="auto"/>
            <w:noWrap/>
            <w:vAlign w:val="center"/>
            <w:hideMark/>
          </w:tcPr>
          <w:p w14:paraId="6B3F044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567" w:type="dxa"/>
            <w:tcBorders>
              <w:top w:val="nil"/>
              <w:left w:val="nil"/>
              <w:bottom w:val="single" w:sz="4" w:space="0" w:color="auto"/>
              <w:right w:val="single" w:sz="4" w:space="0" w:color="auto"/>
            </w:tcBorders>
            <w:shd w:val="clear" w:color="auto" w:fill="auto"/>
            <w:noWrap/>
            <w:vAlign w:val="center"/>
            <w:hideMark/>
          </w:tcPr>
          <w:p w14:paraId="6B95479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567" w:type="dxa"/>
            <w:tcBorders>
              <w:top w:val="nil"/>
              <w:left w:val="nil"/>
              <w:bottom w:val="single" w:sz="4" w:space="0" w:color="auto"/>
              <w:right w:val="single" w:sz="4" w:space="0" w:color="auto"/>
            </w:tcBorders>
            <w:shd w:val="clear" w:color="auto" w:fill="auto"/>
            <w:noWrap/>
            <w:vAlign w:val="center"/>
            <w:hideMark/>
          </w:tcPr>
          <w:p w14:paraId="58E8D75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79A940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002CAAF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47</w:t>
            </w:r>
          </w:p>
        </w:tc>
      </w:tr>
      <w:tr w:rsidR="008816DE" w:rsidRPr="00197FE1" w14:paraId="3EF92969"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F5584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13</w:t>
            </w:r>
          </w:p>
        </w:tc>
        <w:tc>
          <w:tcPr>
            <w:tcW w:w="413" w:type="dxa"/>
            <w:tcBorders>
              <w:top w:val="nil"/>
              <w:left w:val="nil"/>
              <w:bottom w:val="single" w:sz="4" w:space="0" w:color="auto"/>
              <w:right w:val="single" w:sz="4" w:space="0" w:color="auto"/>
            </w:tcBorders>
            <w:shd w:val="clear" w:color="auto" w:fill="auto"/>
            <w:noWrap/>
            <w:vAlign w:val="center"/>
            <w:hideMark/>
          </w:tcPr>
          <w:p w14:paraId="7C48FE7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7566D6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9AECF6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2582A0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B50B5B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2590F3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DA99EF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F44A92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81ADA5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0937486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8E1302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200D30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54ACC0B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269C1B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2E383FE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58</w:t>
            </w:r>
          </w:p>
        </w:tc>
      </w:tr>
      <w:tr w:rsidR="008816DE" w:rsidRPr="00197FE1" w14:paraId="743C193D"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B6887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14</w:t>
            </w:r>
          </w:p>
        </w:tc>
        <w:tc>
          <w:tcPr>
            <w:tcW w:w="413" w:type="dxa"/>
            <w:tcBorders>
              <w:top w:val="nil"/>
              <w:left w:val="nil"/>
              <w:bottom w:val="single" w:sz="4" w:space="0" w:color="auto"/>
              <w:right w:val="single" w:sz="4" w:space="0" w:color="auto"/>
            </w:tcBorders>
            <w:shd w:val="clear" w:color="auto" w:fill="auto"/>
            <w:noWrap/>
            <w:vAlign w:val="center"/>
            <w:hideMark/>
          </w:tcPr>
          <w:p w14:paraId="309E4FF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46D9D3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C34A6C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AEE5CA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5648BD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6D56956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DAE240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CA9D0F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9C2E0E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743A24A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59DF43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7AF978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36543DD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58D5B60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1094" w:type="dxa"/>
            <w:tcBorders>
              <w:top w:val="nil"/>
              <w:left w:val="nil"/>
              <w:bottom w:val="single" w:sz="4" w:space="0" w:color="auto"/>
              <w:right w:val="single" w:sz="4" w:space="0" w:color="auto"/>
            </w:tcBorders>
            <w:shd w:val="clear" w:color="auto" w:fill="auto"/>
            <w:noWrap/>
            <w:vAlign w:val="center"/>
            <w:hideMark/>
          </w:tcPr>
          <w:p w14:paraId="19B5F31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62</w:t>
            </w:r>
          </w:p>
        </w:tc>
      </w:tr>
      <w:tr w:rsidR="008816DE" w:rsidRPr="00197FE1" w14:paraId="6BB42C27"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A12F7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15</w:t>
            </w:r>
          </w:p>
        </w:tc>
        <w:tc>
          <w:tcPr>
            <w:tcW w:w="413" w:type="dxa"/>
            <w:tcBorders>
              <w:top w:val="nil"/>
              <w:left w:val="nil"/>
              <w:bottom w:val="single" w:sz="4" w:space="0" w:color="auto"/>
              <w:right w:val="single" w:sz="4" w:space="0" w:color="auto"/>
            </w:tcBorders>
            <w:shd w:val="clear" w:color="auto" w:fill="auto"/>
            <w:noWrap/>
            <w:vAlign w:val="center"/>
            <w:hideMark/>
          </w:tcPr>
          <w:p w14:paraId="02A7079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CDB863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CB8118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C85E91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684D2C3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3A53D3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52AA35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6FC9800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04229B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25475E4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DF8628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CE85FE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9B42E1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058BD9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376D006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60</w:t>
            </w:r>
          </w:p>
        </w:tc>
      </w:tr>
      <w:tr w:rsidR="008816DE" w:rsidRPr="00197FE1" w14:paraId="2F1BD3CF"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0EC6B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16</w:t>
            </w:r>
          </w:p>
        </w:tc>
        <w:tc>
          <w:tcPr>
            <w:tcW w:w="413" w:type="dxa"/>
            <w:tcBorders>
              <w:top w:val="nil"/>
              <w:left w:val="nil"/>
              <w:bottom w:val="single" w:sz="4" w:space="0" w:color="auto"/>
              <w:right w:val="single" w:sz="4" w:space="0" w:color="auto"/>
            </w:tcBorders>
            <w:shd w:val="clear" w:color="auto" w:fill="auto"/>
            <w:noWrap/>
            <w:vAlign w:val="center"/>
            <w:hideMark/>
          </w:tcPr>
          <w:p w14:paraId="23EAE9C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618065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2B6DE5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C7B863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49D7EB8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B7473A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D86FD4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EAE8A0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8F2A34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5F6DFE1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9BA379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17F25C6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7D024D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721961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7E877EE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61</w:t>
            </w:r>
          </w:p>
        </w:tc>
      </w:tr>
      <w:tr w:rsidR="008816DE" w:rsidRPr="00197FE1" w14:paraId="38E04E99"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99841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17</w:t>
            </w:r>
          </w:p>
        </w:tc>
        <w:tc>
          <w:tcPr>
            <w:tcW w:w="413" w:type="dxa"/>
            <w:tcBorders>
              <w:top w:val="nil"/>
              <w:left w:val="nil"/>
              <w:bottom w:val="single" w:sz="4" w:space="0" w:color="auto"/>
              <w:right w:val="single" w:sz="4" w:space="0" w:color="auto"/>
            </w:tcBorders>
            <w:shd w:val="clear" w:color="auto" w:fill="auto"/>
            <w:noWrap/>
            <w:vAlign w:val="center"/>
            <w:hideMark/>
          </w:tcPr>
          <w:p w14:paraId="716D42A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7A36B9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362849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585C32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479C029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471C0B6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9EE899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F216CE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05AB35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629F65C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810544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57E824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158F77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D1AA55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3245BFE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60</w:t>
            </w:r>
          </w:p>
        </w:tc>
      </w:tr>
      <w:tr w:rsidR="008816DE" w:rsidRPr="00197FE1" w14:paraId="337B46F7"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340E3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18</w:t>
            </w:r>
          </w:p>
        </w:tc>
        <w:tc>
          <w:tcPr>
            <w:tcW w:w="413" w:type="dxa"/>
            <w:tcBorders>
              <w:top w:val="nil"/>
              <w:left w:val="nil"/>
              <w:bottom w:val="single" w:sz="4" w:space="0" w:color="auto"/>
              <w:right w:val="single" w:sz="4" w:space="0" w:color="auto"/>
            </w:tcBorders>
            <w:shd w:val="clear" w:color="auto" w:fill="auto"/>
            <w:noWrap/>
            <w:vAlign w:val="center"/>
            <w:hideMark/>
          </w:tcPr>
          <w:p w14:paraId="3812042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6366AD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0AE958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4ABFFF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58773F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879487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FDCCBE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4862C6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A61ADE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10594BE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4CC11CB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7770C0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D15D5F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9BF3C8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6880E26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63</w:t>
            </w:r>
          </w:p>
        </w:tc>
      </w:tr>
      <w:tr w:rsidR="008816DE" w:rsidRPr="00197FE1" w14:paraId="7A684D18"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5E43A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19</w:t>
            </w:r>
          </w:p>
        </w:tc>
        <w:tc>
          <w:tcPr>
            <w:tcW w:w="413" w:type="dxa"/>
            <w:tcBorders>
              <w:top w:val="nil"/>
              <w:left w:val="nil"/>
              <w:bottom w:val="single" w:sz="4" w:space="0" w:color="auto"/>
              <w:right w:val="single" w:sz="4" w:space="0" w:color="auto"/>
            </w:tcBorders>
            <w:shd w:val="clear" w:color="auto" w:fill="auto"/>
            <w:noWrap/>
            <w:vAlign w:val="center"/>
            <w:hideMark/>
          </w:tcPr>
          <w:p w14:paraId="0A553F6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36ED41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4DCB8FF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55E91C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80B6F1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9B1792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4880D48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16654A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DCB409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1979051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52C449D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F50E5A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6D87859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31C119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1094" w:type="dxa"/>
            <w:tcBorders>
              <w:top w:val="nil"/>
              <w:left w:val="nil"/>
              <w:bottom w:val="single" w:sz="4" w:space="0" w:color="auto"/>
              <w:right w:val="single" w:sz="4" w:space="0" w:color="auto"/>
            </w:tcBorders>
            <w:shd w:val="clear" w:color="auto" w:fill="auto"/>
            <w:noWrap/>
            <w:vAlign w:val="center"/>
            <w:hideMark/>
          </w:tcPr>
          <w:p w14:paraId="66DAFEA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64</w:t>
            </w:r>
          </w:p>
        </w:tc>
      </w:tr>
      <w:tr w:rsidR="008816DE" w:rsidRPr="00197FE1" w14:paraId="78497A93"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628F4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20</w:t>
            </w:r>
          </w:p>
        </w:tc>
        <w:tc>
          <w:tcPr>
            <w:tcW w:w="413" w:type="dxa"/>
            <w:tcBorders>
              <w:top w:val="nil"/>
              <w:left w:val="nil"/>
              <w:bottom w:val="single" w:sz="4" w:space="0" w:color="auto"/>
              <w:right w:val="single" w:sz="4" w:space="0" w:color="auto"/>
            </w:tcBorders>
            <w:shd w:val="clear" w:color="auto" w:fill="auto"/>
            <w:noWrap/>
            <w:vAlign w:val="center"/>
            <w:hideMark/>
          </w:tcPr>
          <w:p w14:paraId="762040E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4E67E0F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22F7E4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30BB23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2C00A8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3C617A4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29D7C7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6EBDC12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0A86ED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58B0B4A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0E0E306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516388E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7288DE1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7BBF03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1094" w:type="dxa"/>
            <w:tcBorders>
              <w:top w:val="nil"/>
              <w:left w:val="nil"/>
              <w:bottom w:val="single" w:sz="4" w:space="0" w:color="auto"/>
              <w:right w:val="single" w:sz="4" w:space="0" w:color="auto"/>
            </w:tcBorders>
            <w:shd w:val="clear" w:color="auto" w:fill="auto"/>
            <w:noWrap/>
            <w:vAlign w:val="center"/>
            <w:hideMark/>
          </w:tcPr>
          <w:p w14:paraId="4FFB571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64</w:t>
            </w:r>
          </w:p>
        </w:tc>
      </w:tr>
      <w:tr w:rsidR="008816DE" w:rsidRPr="00197FE1" w14:paraId="40FEBE51"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F05C7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21</w:t>
            </w:r>
          </w:p>
        </w:tc>
        <w:tc>
          <w:tcPr>
            <w:tcW w:w="413" w:type="dxa"/>
            <w:tcBorders>
              <w:top w:val="nil"/>
              <w:left w:val="nil"/>
              <w:bottom w:val="single" w:sz="4" w:space="0" w:color="auto"/>
              <w:right w:val="single" w:sz="4" w:space="0" w:color="auto"/>
            </w:tcBorders>
            <w:shd w:val="clear" w:color="auto" w:fill="auto"/>
            <w:noWrap/>
            <w:vAlign w:val="center"/>
            <w:hideMark/>
          </w:tcPr>
          <w:p w14:paraId="61179C2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61CDEE4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343B653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5A71B7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6D5835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81B812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236C75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A8AB02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35945D3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600" w:type="dxa"/>
            <w:tcBorders>
              <w:top w:val="nil"/>
              <w:left w:val="nil"/>
              <w:bottom w:val="single" w:sz="4" w:space="0" w:color="auto"/>
              <w:right w:val="single" w:sz="4" w:space="0" w:color="auto"/>
            </w:tcBorders>
            <w:shd w:val="clear" w:color="auto" w:fill="auto"/>
            <w:noWrap/>
            <w:vAlign w:val="center"/>
            <w:hideMark/>
          </w:tcPr>
          <w:p w14:paraId="17C92F3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C2462B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3AEAC56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5BA363C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638541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59FFAF8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62</w:t>
            </w:r>
          </w:p>
        </w:tc>
      </w:tr>
      <w:tr w:rsidR="008816DE" w:rsidRPr="00197FE1" w14:paraId="36FA354E"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D7FA3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22</w:t>
            </w:r>
          </w:p>
        </w:tc>
        <w:tc>
          <w:tcPr>
            <w:tcW w:w="413" w:type="dxa"/>
            <w:tcBorders>
              <w:top w:val="nil"/>
              <w:left w:val="nil"/>
              <w:bottom w:val="single" w:sz="4" w:space="0" w:color="auto"/>
              <w:right w:val="single" w:sz="4" w:space="0" w:color="auto"/>
            </w:tcBorders>
            <w:shd w:val="clear" w:color="auto" w:fill="auto"/>
            <w:noWrap/>
            <w:vAlign w:val="center"/>
            <w:hideMark/>
          </w:tcPr>
          <w:p w14:paraId="03A6490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D4C447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1EC836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3979899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69F4B4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817C73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341B24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A6194A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C90A75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600" w:type="dxa"/>
            <w:tcBorders>
              <w:top w:val="nil"/>
              <w:left w:val="nil"/>
              <w:bottom w:val="single" w:sz="4" w:space="0" w:color="auto"/>
              <w:right w:val="single" w:sz="4" w:space="0" w:color="auto"/>
            </w:tcBorders>
            <w:shd w:val="clear" w:color="auto" w:fill="auto"/>
            <w:noWrap/>
            <w:vAlign w:val="center"/>
            <w:hideMark/>
          </w:tcPr>
          <w:p w14:paraId="24711C1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24E48A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04653B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507330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503E7F2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08A181B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62</w:t>
            </w:r>
          </w:p>
        </w:tc>
      </w:tr>
      <w:tr w:rsidR="008816DE" w:rsidRPr="00197FE1" w14:paraId="4350AA05"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DBB36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23</w:t>
            </w:r>
          </w:p>
        </w:tc>
        <w:tc>
          <w:tcPr>
            <w:tcW w:w="413" w:type="dxa"/>
            <w:tcBorders>
              <w:top w:val="nil"/>
              <w:left w:val="nil"/>
              <w:bottom w:val="single" w:sz="4" w:space="0" w:color="auto"/>
              <w:right w:val="single" w:sz="4" w:space="0" w:color="auto"/>
            </w:tcBorders>
            <w:shd w:val="clear" w:color="auto" w:fill="auto"/>
            <w:noWrap/>
            <w:vAlign w:val="center"/>
            <w:hideMark/>
          </w:tcPr>
          <w:p w14:paraId="027F180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0C92CD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0CB0B3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879B07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F73B89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57E7B1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045C8B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60323C3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23E0AF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2137638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4F2C61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50A5E46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73815E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DAD8B5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55C6B66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64</w:t>
            </w:r>
          </w:p>
        </w:tc>
      </w:tr>
      <w:tr w:rsidR="008816DE" w:rsidRPr="00197FE1" w14:paraId="324B3607"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974D6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24</w:t>
            </w:r>
          </w:p>
        </w:tc>
        <w:tc>
          <w:tcPr>
            <w:tcW w:w="413" w:type="dxa"/>
            <w:tcBorders>
              <w:top w:val="nil"/>
              <w:left w:val="nil"/>
              <w:bottom w:val="single" w:sz="4" w:space="0" w:color="auto"/>
              <w:right w:val="single" w:sz="4" w:space="0" w:color="auto"/>
            </w:tcBorders>
            <w:shd w:val="clear" w:color="auto" w:fill="auto"/>
            <w:noWrap/>
            <w:vAlign w:val="center"/>
            <w:hideMark/>
          </w:tcPr>
          <w:p w14:paraId="2F81E64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2</w:t>
            </w:r>
          </w:p>
        </w:tc>
        <w:tc>
          <w:tcPr>
            <w:tcW w:w="413" w:type="dxa"/>
            <w:tcBorders>
              <w:top w:val="nil"/>
              <w:left w:val="nil"/>
              <w:bottom w:val="single" w:sz="4" w:space="0" w:color="auto"/>
              <w:right w:val="single" w:sz="4" w:space="0" w:color="auto"/>
            </w:tcBorders>
            <w:shd w:val="clear" w:color="auto" w:fill="auto"/>
            <w:noWrap/>
            <w:vAlign w:val="center"/>
            <w:hideMark/>
          </w:tcPr>
          <w:p w14:paraId="256BF48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991BF5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766E2B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3115875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1F4DE4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4A0132C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B069B7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3788136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600" w:type="dxa"/>
            <w:tcBorders>
              <w:top w:val="nil"/>
              <w:left w:val="nil"/>
              <w:bottom w:val="single" w:sz="4" w:space="0" w:color="auto"/>
              <w:right w:val="single" w:sz="4" w:space="0" w:color="auto"/>
            </w:tcBorders>
            <w:shd w:val="clear" w:color="auto" w:fill="auto"/>
            <w:noWrap/>
            <w:vAlign w:val="center"/>
            <w:hideMark/>
          </w:tcPr>
          <w:p w14:paraId="7A5C4B9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1CC305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567" w:type="dxa"/>
            <w:tcBorders>
              <w:top w:val="nil"/>
              <w:left w:val="nil"/>
              <w:bottom w:val="single" w:sz="4" w:space="0" w:color="auto"/>
              <w:right w:val="single" w:sz="4" w:space="0" w:color="auto"/>
            </w:tcBorders>
            <w:shd w:val="clear" w:color="auto" w:fill="auto"/>
            <w:noWrap/>
            <w:vAlign w:val="center"/>
            <w:hideMark/>
          </w:tcPr>
          <w:p w14:paraId="5167C08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567" w:type="dxa"/>
            <w:tcBorders>
              <w:top w:val="nil"/>
              <w:left w:val="nil"/>
              <w:bottom w:val="single" w:sz="4" w:space="0" w:color="auto"/>
              <w:right w:val="single" w:sz="4" w:space="0" w:color="auto"/>
            </w:tcBorders>
            <w:shd w:val="clear" w:color="auto" w:fill="auto"/>
            <w:noWrap/>
            <w:vAlign w:val="center"/>
            <w:hideMark/>
          </w:tcPr>
          <w:p w14:paraId="145251C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5187C3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1094" w:type="dxa"/>
            <w:tcBorders>
              <w:top w:val="nil"/>
              <w:left w:val="nil"/>
              <w:bottom w:val="single" w:sz="4" w:space="0" w:color="auto"/>
              <w:right w:val="single" w:sz="4" w:space="0" w:color="auto"/>
            </w:tcBorders>
            <w:shd w:val="clear" w:color="auto" w:fill="auto"/>
            <w:noWrap/>
            <w:vAlign w:val="center"/>
            <w:hideMark/>
          </w:tcPr>
          <w:p w14:paraId="0761140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59</w:t>
            </w:r>
          </w:p>
        </w:tc>
      </w:tr>
      <w:tr w:rsidR="008816DE" w:rsidRPr="00197FE1" w14:paraId="409F3CFB"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64755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25</w:t>
            </w:r>
          </w:p>
        </w:tc>
        <w:tc>
          <w:tcPr>
            <w:tcW w:w="413" w:type="dxa"/>
            <w:tcBorders>
              <w:top w:val="nil"/>
              <w:left w:val="nil"/>
              <w:bottom w:val="single" w:sz="4" w:space="0" w:color="auto"/>
              <w:right w:val="single" w:sz="4" w:space="0" w:color="auto"/>
            </w:tcBorders>
            <w:shd w:val="clear" w:color="auto" w:fill="auto"/>
            <w:noWrap/>
            <w:vAlign w:val="center"/>
            <w:hideMark/>
          </w:tcPr>
          <w:p w14:paraId="4AF5AF4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E51B3C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F6B68C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69EB78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1F3F38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6D2B6C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CBA81E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A1648B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3EF9CF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6A65BAC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5BBC02B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56C21CA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FD2D0A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59C165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50113EB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56</w:t>
            </w:r>
          </w:p>
        </w:tc>
      </w:tr>
      <w:tr w:rsidR="008816DE" w:rsidRPr="00197FE1" w14:paraId="4CE6A912"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F34ED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26</w:t>
            </w:r>
          </w:p>
        </w:tc>
        <w:tc>
          <w:tcPr>
            <w:tcW w:w="413" w:type="dxa"/>
            <w:tcBorders>
              <w:top w:val="nil"/>
              <w:left w:val="nil"/>
              <w:bottom w:val="single" w:sz="4" w:space="0" w:color="auto"/>
              <w:right w:val="single" w:sz="4" w:space="0" w:color="auto"/>
            </w:tcBorders>
            <w:shd w:val="clear" w:color="auto" w:fill="auto"/>
            <w:noWrap/>
            <w:vAlign w:val="center"/>
            <w:hideMark/>
          </w:tcPr>
          <w:p w14:paraId="0C253A6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B3EF55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955BAC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8EA5CE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1FAB4C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9F60C3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F4040B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F00CF4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D1BD1B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7F49694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E58455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5B6933A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DF09DE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2E7C01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4FC17D0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57</w:t>
            </w:r>
          </w:p>
        </w:tc>
      </w:tr>
      <w:tr w:rsidR="008816DE" w:rsidRPr="00197FE1" w14:paraId="6163403A"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F0F97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27</w:t>
            </w:r>
          </w:p>
        </w:tc>
        <w:tc>
          <w:tcPr>
            <w:tcW w:w="413" w:type="dxa"/>
            <w:tcBorders>
              <w:top w:val="nil"/>
              <w:left w:val="nil"/>
              <w:bottom w:val="single" w:sz="4" w:space="0" w:color="auto"/>
              <w:right w:val="single" w:sz="4" w:space="0" w:color="auto"/>
            </w:tcBorders>
            <w:shd w:val="clear" w:color="auto" w:fill="auto"/>
            <w:noWrap/>
            <w:vAlign w:val="center"/>
            <w:hideMark/>
          </w:tcPr>
          <w:p w14:paraId="029F59F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364A5B3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D9A906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DA258B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8335A0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51077D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3D20B4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C08A2E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25D48C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600" w:type="dxa"/>
            <w:tcBorders>
              <w:top w:val="nil"/>
              <w:left w:val="nil"/>
              <w:bottom w:val="single" w:sz="4" w:space="0" w:color="auto"/>
              <w:right w:val="single" w:sz="4" w:space="0" w:color="auto"/>
            </w:tcBorders>
            <w:shd w:val="clear" w:color="auto" w:fill="auto"/>
            <w:noWrap/>
            <w:vAlign w:val="center"/>
            <w:hideMark/>
          </w:tcPr>
          <w:p w14:paraId="5FBF1A7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1665AC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0EB6976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0DDB535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217F86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1094" w:type="dxa"/>
            <w:tcBorders>
              <w:top w:val="nil"/>
              <w:left w:val="nil"/>
              <w:bottom w:val="single" w:sz="4" w:space="0" w:color="auto"/>
              <w:right w:val="single" w:sz="4" w:space="0" w:color="auto"/>
            </w:tcBorders>
            <w:shd w:val="clear" w:color="auto" w:fill="auto"/>
            <w:noWrap/>
            <w:vAlign w:val="center"/>
            <w:hideMark/>
          </w:tcPr>
          <w:p w14:paraId="5CA2820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63</w:t>
            </w:r>
          </w:p>
        </w:tc>
      </w:tr>
      <w:tr w:rsidR="008816DE" w:rsidRPr="00197FE1" w14:paraId="4B2CE07E"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A3CA5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28</w:t>
            </w:r>
          </w:p>
        </w:tc>
        <w:tc>
          <w:tcPr>
            <w:tcW w:w="413" w:type="dxa"/>
            <w:tcBorders>
              <w:top w:val="nil"/>
              <w:left w:val="nil"/>
              <w:bottom w:val="single" w:sz="4" w:space="0" w:color="auto"/>
              <w:right w:val="single" w:sz="4" w:space="0" w:color="auto"/>
            </w:tcBorders>
            <w:shd w:val="clear" w:color="auto" w:fill="auto"/>
            <w:noWrap/>
            <w:vAlign w:val="center"/>
            <w:hideMark/>
          </w:tcPr>
          <w:p w14:paraId="21951F5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0E093B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28EB88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6849FAF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92DD38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6E1907A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146BC2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1ADDA9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5A7E7A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600" w:type="dxa"/>
            <w:tcBorders>
              <w:top w:val="nil"/>
              <w:left w:val="nil"/>
              <w:bottom w:val="single" w:sz="4" w:space="0" w:color="auto"/>
              <w:right w:val="single" w:sz="4" w:space="0" w:color="auto"/>
            </w:tcBorders>
            <w:shd w:val="clear" w:color="auto" w:fill="auto"/>
            <w:noWrap/>
            <w:vAlign w:val="center"/>
            <w:hideMark/>
          </w:tcPr>
          <w:p w14:paraId="356F348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640169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3AF3AA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546A016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1C53D2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06C83F3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63</w:t>
            </w:r>
          </w:p>
        </w:tc>
      </w:tr>
      <w:tr w:rsidR="008816DE" w:rsidRPr="00197FE1" w14:paraId="507830DD"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AD1A4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29</w:t>
            </w:r>
          </w:p>
        </w:tc>
        <w:tc>
          <w:tcPr>
            <w:tcW w:w="413" w:type="dxa"/>
            <w:tcBorders>
              <w:top w:val="nil"/>
              <w:left w:val="nil"/>
              <w:bottom w:val="single" w:sz="4" w:space="0" w:color="auto"/>
              <w:right w:val="single" w:sz="4" w:space="0" w:color="auto"/>
            </w:tcBorders>
            <w:shd w:val="clear" w:color="auto" w:fill="auto"/>
            <w:noWrap/>
            <w:vAlign w:val="center"/>
            <w:hideMark/>
          </w:tcPr>
          <w:p w14:paraId="72D50E0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287D0E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F66D85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787072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22B4DA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24F90C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172259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3180E8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CF15B1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6240F86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186268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280580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50BE599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17ED2A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6964861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58</w:t>
            </w:r>
          </w:p>
        </w:tc>
      </w:tr>
      <w:tr w:rsidR="008816DE" w:rsidRPr="00197FE1" w14:paraId="1FDE91BF"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F75D5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30</w:t>
            </w:r>
          </w:p>
        </w:tc>
        <w:tc>
          <w:tcPr>
            <w:tcW w:w="413" w:type="dxa"/>
            <w:tcBorders>
              <w:top w:val="nil"/>
              <w:left w:val="nil"/>
              <w:bottom w:val="single" w:sz="4" w:space="0" w:color="auto"/>
              <w:right w:val="single" w:sz="4" w:space="0" w:color="auto"/>
            </w:tcBorders>
            <w:shd w:val="clear" w:color="auto" w:fill="auto"/>
            <w:noWrap/>
            <w:vAlign w:val="center"/>
            <w:hideMark/>
          </w:tcPr>
          <w:p w14:paraId="05C477E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D395DB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CCE270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BBC0BB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819382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A8CFD0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DD2BCF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8A94DD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21CFF3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7D77920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F2B225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64D0416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469433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5445D0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5AB2FE9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59</w:t>
            </w:r>
          </w:p>
        </w:tc>
      </w:tr>
      <w:tr w:rsidR="008816DE" w:rsidRPr="00197FE1" w14:paraId="47BD9EC4"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8A158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31</w:t>
            </w:r>
          </w:p>
        </w:tc>
        <w:tc>
          <w:tcPr>
            <w:tcW w:w="413" w:type="dxa"/>
            <w:tcBorders>
              <w:top w:val="nil"/>
              <w:left w:val="nil"/>
              <w:bottom w:val="single" w:sz="4" w:space="0" w:color="auto"/>
              <w:right w:val="single" w:sz="4" w:space="0" w:color="auto"/>
            </w:tcBorders>
            <w:shd w:val="clear" w:color="auto" w:fill="auto"/>
            <w:noWrap/>
            <w:vAlign w:val="center"/>
            <w:hideMark/>
          </w:tcPr>
          <w:p w14:paraId="24684D9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07524C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9116D8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CA33EC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DABA89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D6E818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36C742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2B1FBE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118A12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38EC55A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5D9DB4E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631598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E4493E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7EB6C3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3DA395F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56</w:t>
            </w:r>
          </w:p>
        </w:tc>
      </w:tr>
      <w:tr w:rsidR="008816DE" w:rsidRPr="00197FE1" w14:paraId="0B99F520"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80A43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32</w:t>
            </w:r>
          </w:p>
        </w:tc>
        <w:tc>
          <w:tcPr>
            <w:tcW w:w="413" w:type="dxa"/>
            <w:tcBorders>
              <w:top w:val="nil"/>
              <w:left w:val="nil"/>
              <w:bottom w:val="single" w:sz="4" w:space="0" w:color="auto"/>
              <w:right w:val="single" w:sz="4" w:space="0" w:color="auto"/>
            </w:tcBorders>
            <w:shd w:val="clear" w:color="auto" w:fill="auto"/>
            <w:noWrap/>
            <w:vAlign w:val="center"/>
            <w:hideMark/>
          </w:tcPr>
          <w:p w14:paraId="722891B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96C15F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62938CF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1935FE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DD2228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182EB6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68CE8B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6C9883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C7B222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6ADA4E9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5406E76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7E92D5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77C6BC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B3F3B4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03D132E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63</w:t>
            </w:r>
          </w:p>
        </w:tc>
      </w:tr>
      <w:tr w:rsidR="008816DE" w:rsidRPr="00197FE1" w14:paraId="34DFE81C"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5D8B1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33</w:t>
            </w:r>
          </w:p>
        </w:tc>
        <w:tc>
          <w:tcPr>
            <w:tcW w:w="413" w:type="dxa"/>
            <w:tcBorders>
              <w:top w:val="nil"/>
              <w:left w:val="nil"/>
              <w:bottom w:val="single" w:sz="4" w:space="0" w:color="auto"/>
              <w:right w:val="single" w:sz="4" w:space="0" w:color="auto"/>
            </w:tcBorders>
            <w:shd w:val="clear" w:color="auto" w:fill="auto"/>
            <w:noWrap/>
            <w:vAlign w:val="center"/>
            <w:hideMark/>
          </w:tcPr>
          <w:p w14:paraId="1BAEC41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413" w:type="dxa"/>
            <w:tcBorders>
              <w:top w:val="nil"/>
              <w:left w:val="nil"/>
              <w:bottom w:val="single" w:sz="4" w:space="0" w:color="auto"/>
              <w:right w:val="single" w:sz="4" w:space="0" w:color="auto"/>
            </w:tcBorders>
            <w:shd w:val="clear" w:color="auto" w:fill="auto"/>
            <w:noWrap/>
            <w:vAlign w:val="center"/>
            <w:hideMark/>
          </w:tcPr>
          <w:p w14:paraId="1AA6213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25519E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5D0052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863107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B7BC13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5B0D50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BE8D98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EEE49D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76948F1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C42E74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DAEB0E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567" w:type="dxa"/>
            <w:tcBorders>
              <w:top w:val="nil"/>
              <w:left w:val="nil"/>
              <w:bottom w:val="single" w:sz="4" w:space="0" w:color="auto"/>
              <w:right w:val="single" w:sz="4" w:space="0" w:color="auto"/>
            </w:tcBorders>
            <w:shd w:val="clear" w:color="auto" w:fill="auto"/>
            <w:noWrap/>
            <w:vAlign w:val="center"/>
            <w:hideMark/>
          </w:tcPr>
          <w:p w14:paraId="61C59DA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53D124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42F4655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54</w:t>
            </w:r>
          </w:p>
        </w:tc>
      </w:tr>
      <w:tr w:rsidR="008816DE" w:rsidRPr="00197FE1" w14:paraId="24286DA7"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D8548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34</w:t>
            </w:r>
          </w:p>
        </w:tc>
        <w:tc>
          <w:tcPr>
            <w:tcW w:w="413" w:type="dxa"/>
            <w:tcBorders>
              <w:top w:val="nil"/>
              <w:left w:val="nil"/>
              <w:bottom w:val="single" w:sz="4" w:space="0" w:color="auto"/>
              <w:right w:val="single" w:sz="4" w:space="0" w:color="auto"/>
            </w:tcBorders>
            <w:shd w:val="clear" w:color="auto" w:fill="auto"/>
            <w:noWrap/>
            <w:vAlign w:val="center"/>
            <w:hideMark/>
          </w:tcPr>
          <w:p w14:paraId="622FE7D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2DE9F7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198691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F03FDB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729C42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855ED9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389B91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58F6AE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A04B97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124C081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9DFFA0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086DE6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10F717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88167F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277DE78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56</w:t>
            </w:r>
          </w:p>
        </w:tc>
      </w:tr>
      <w:tr w:rsidR="008816DE" w:rsidRPr="00197FE1" w14:paraId="13ED1450"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03755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35</w:t>
            </w:r>
          </w:p>
        </w:tc>
        <w:tc>
          <w:tcPr>
            <w:tcW w:w="413" w:type="dxa"/>
            <w:tcBorders>
              <w:top w:val="nil"/>
              <w:left w:val="nil"/>
              <w:bottom w:val="single" w:sz="4" w:space="0" w:color="auto"/>
              <w:right w:val="single" w:sz="4" w:space="0" w:color="auto"/>
            </w:tcBorders>
            <w:shd w:val="clear" w:color="auto" w:fill="auto"/>
            <w:noWrap/>
            <w:vAlign w:val="center"/>
            <w:hideMark/>
          </w:tcPr>
          <w:p w14:paraId="25B8492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9DAC41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8A09FC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51EB32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5CC479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8E37D4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A4A6F6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49F9A8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9F71E8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185B0ED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78541F7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E47491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FCC71D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138279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62528CB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58</w:t>
            </w:r>
          </w:p>
        </w:tc>
      </w:tr>
      <w:tr w:rsidR="008816DE" w:rsidRPr="00197FE1" w14:paraId="1044B072"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30F91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36</w:t>
            </w:r>
          </w:p>
        </w:tc>
        <w:tc>
          <w:tcPr>
            <w:tcW w:w="413" w:type="dxa"/>
            <w:tcBorders>
              <w:top w:val="nil"/>
              <w:left w:val="nil"/>
              <w:bottom w:val="single" w:sz="4" w:space="0" w:color="auto"/>
              <w:right w:val="single" w:sz="4" w:space="0" w:color="auto"/>
            </w:tcBorders>
            <w:shd w:val="clear" w:color="auto" w:fill="auto"/>
            <w:noWrap/>
            <w:vAlign w:val="center"/>
            <w:hideMark/>
          </w:tcPr>
          <w:p w14:paraId="36D17BE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D8BAA8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21AEEA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E42CAD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36DA20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FEED32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827070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C45C0E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6B05650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4902CAD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B2B69C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B86A7F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7E6044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E3DBF1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51D9169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58</w:t>
            </w:r>
          </w:p>
        </w:tc>
      </w:tr>
      <w:tr w:rsidR="008816DE" w:rsidRPr="00197FE1" w14:paraId="04614883"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31B61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lastRenderedPageBreak/>
              <w:t>37</w:t>
            </w:r>
          </w:p>
        </w:tc>
        <w:tc>
          <w:tcPr>
            <w:tcW w:w="413" w:type="dxa"/>
            <w:tcBorders>
              <w:top w:val="nil"/>
              <w:left w:val="nil"/>
              <w:bottom w:val="single" w:sz="4" w:space="0" w:color="auto"/>
              <w:right w:val="single" w:sz="4" w:space="0" w:color="auto"/>
            </w:tcBorders>
            <w:shd w:val="clear" w:color="auto" w:fill="auto"/>
            <w:noWrap/>
            <w:vAlign w:val="center"/>
            <w:hideMark/>
          </w:tcPr>
          <w:p w14:paraId="2C24794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E4DBDF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77C608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990DC2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55BE48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15B90C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0CEB5F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527354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C346E6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627CAF2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6457379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0FB807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B7BC69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67F8B7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46173BE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58</w:t>
            </w:r>
          </w:p>
        </w:tc>
      </w:tr>
      <w:tr w:rsidR="008816DE" w:rsidRPr="00197FE1" w14:paraId="55BE67A9"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27834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38</w:t>
            </w:r>
          </w:p>
        </w:tc>
        <w:tc>
          <w:tcPr>
            <w:tcW w:w="413" w:type="dxa"/>
            <w:tcBorders>
              <w:top w:val="nil"/>
              <w:left w:val="nil"/>
              <w:bottom w:val="single" w:sz="4" w:space="0" w:color="auto"/>
              <w:right w:val="single" w:sz="4" w:space="0" w:color="auto"/>
            </w:tcBorders>
            <w:shd w:val="clear" w:color="auto" w:fill="auto"/>
            <w:noWrap/>
            <w:vAlign w:val="center"/>
            <w:hideMark/>
          </w:tcPr>
          <w:p w14:paraId="3DE45C1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CAEA12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268F5C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FA9144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47BCAD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C21C59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6A70FA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20F1CB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8CD0C5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5D5F557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D5EE41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C60233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F34A47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1954F4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780E401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58</w:t>
            </w:r>
          </w:p>
        </w:tc>
      </w:tr>
      <w:tr w:rsidR="008816DE" w:rsidRPr="00197FE1" w14:paraId="7F21BB78"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9B910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39</w:t>
            </w:r>
          </w:p>
        </w:tc>
        <w:tc>
          <w:tcPr>
            <w:tcW w:w="413" w:type="dxa"/>
            <w:tcBorders>
              <w:top w:val="nil"/>
              <w:left w:val="nil"/>
              <w:bottom w:val="single" w:sz="4" w:space="0" w:color="auto"/>
              <w:right w:val="single" w:sz="4" w:space="0" w:color="auto"/>
            </w:tcBorders>
            <w:shd w:val="clear" w:color="auto" w:fill="auto"/>
            <w:noWrap/>
            <w:vAlign w:val="center"/>
            <w:hideMark/>
          </w:tcPr>
          <w:p w14:paraId="5F1813E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9BFAA7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8FC014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6CAF84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3A2DD8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A19974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2CD55C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A60D57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FE9063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09A09F1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202E0E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37C0C8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8F9CA3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1CEC5B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1482F5F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56</w:t>
            </w:r>
          </w:p>
        </w:tc>
      </w:tr>
      <w:tr w:rsidR="008816DE" w:rsidRPr="00197FE1" w14:paraId="26DC7E4D"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21EF2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40</w:t>
            </w:r>
          </w:p>
        </w:tc>
        <w:tc>
          <w:tcPr>
            <w:tcW w:w="413" w:type="dxa"/>
            <w:tcBorders>
              <w:top w:val="nil"/>
              <w:left w:val="nil"/>
              <w:bottom w:val="single" w:sz="4" w:space="0" w:color="auto"/>
              <w:right w:val="single" w:sz="4" w:space="0" w:color="auto"/>
            </w:tcBorders>
            <w:shd w:val="clear" w:color="auto" w:fill="auto"/>
            <w:noWrap/>
            <w:vAlign w:val="center"/>
            <w:hideMark/>
          </w:tcPr>
          <w:p w14:paraId="4CE01E5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2</w:t>
            </w:r>
          </w:p>
        </w:tc>
        <w:tc>
          <w:tcPr>
            <w:tcW w:w="413" w:type="dxa"/>
            <w:tcBorders>
              <w:top w:val="nil"/>
              <w:left w:val="nil"/>
              <w:bottom w:val="single" w:sz="4" w:space="0" w:color="auto"/>
              <w:right w:val="single" w:sz="4" w:space="0" w:color="auto"/>
            </w:tcBorders>
            <w:shd w:val="clear" w:color="auto" w:fill="auto"/>
            <w:noWrap/>
            <w:vAlign w:val="center"/>
            <w:hideMark/>
          </w:tcPr>
          <w:p w14:paraId="4CF9609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5FAC73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0BA2ED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1A423C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60FE820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ECF51D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2834BE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20453A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600" w:type="dxa"/>
            <w:tcBorders>
              <w:top w:val="nil"/>
              <w:left w:val="nil"/>
              <w:bottom w:val="single" w:sz="4" w:space="0" w:color="auto"/>
              <w:right w:val="single" w:sz="4" w:space="0" w:color="auto"/>
            </w:tcBorders>
            <w:shd w:val="clear" w:color="auto" w:fill="auto"/>
            <w:noWrap/>
            <w:vAlign w:val="center"/>
            <w:hideMark/>
          </w:tcPr>
          <w:p w14:paraId="0B0A335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1606C3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567" w:type="dxa"/>
            <w:tcBorders>
              <w:top w:val="nil"/>
              <w:left w:val="nil"/>
              <w:bottom w:val="single" w:sz="4" w:space="0" w:color="auto"/>
              <w:right w:val="single" w:sz="4" w:space="0" w:color="auto"/>
            </w:tcBorders>
            <w:shd w:val="clear" w:color="auto" w:fill="auto"/>
            <w:noWrap/>
            <w:vAlign w:val="center"/>
            <w:hideMark/>
          </w:tcPr>
          <w:p w14:paraId="0B2565F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567" w:type="dxa"/>
            <w:tcBorders>
              <w:top w:val="nil"/>
              <w:left w:val="nil"/>
              <w:bottom w:val="single" w:sz="4" w:space="0" w:color="auto"/>
              <w:right w:val="single" w:sz="4" w:space="0" w:color="auto"/>
            </w:tcBorders>
            <w:shd w:val="clear" w:color="auto" w:fill="auto"/>
            <w:noWrap/>
            <w:vAlign w:val="center"/>
            <w:hideMark/>
          </w:tcPr>
          <w:p w14:paraId="34C637C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567" w:type="dxa"/>
            <w:tcBorders>
              <w:top w:val="nil"/>
              <w:left w:val="nil"/>
              <w:bottom w:val="single" w:sz="4" w:space="0" w:color="auto"/>
              <w:right w:val="single" w:sz="4" w:space="0" w:color="auto"/>
            </w:tcBorders>
            <w:shd w:val="clear" w:color="auto" w:fill="auto"/>
            <w:noWrap/>
            <w:vAlign w:val="center"/>
            <w:hideMark/>
          </w:tcPr>
          <w:p w14:paraId="3355E4B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013344A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56</w:t>
            </w:r>
          </w:p>
        </w:tc>
      </w:tr>
      <w:tr w:rsidR="008816DE" w:rsidRPr="00197FE1" w14:paraId="3BC3F857"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E6111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41</w:t>
            </w:r>
          </w:p>
        </w:tc>
        <w:tc>
          <w:tcPr>
            <w:tcW w:w="413" w:type="dxa"/>
            <w:tcBorders>
              <w:top w:val="nil"/>
              <w:left w:val="nil"/>
              <w:bottom w:val="single" w:sz="4" w:space="0" w:color="auto"/>
              <w:right w:val="single" w:sz="4" w:space="0" w:color="auto"/>
            </w:tcBorders>
            <w:shd w:val="clear" w:color="auto" w:fill="auto"/>
            <w:noWrap/>
            <w:vAlign w:val="center"/>
            <w:hideMark/>
          </w:tcPr>
          <w:p w14:paraId="5C2A586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F8EAD7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FA117E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621ECDC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2CA76C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C3AD44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7EEA5E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95F36E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4CB222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6FE9F5E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D8B808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BCF6EC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FD97BC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56E065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08F50B6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58</w:t>
            </w:r>
          </w:p>
        </w:tc>
      </w:tr>
      <w:tr w:rsidR="008816DE" w:rsidRPr="00197FE1" w14:paraId="32747241"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1AEDB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42</w:t>
            </w:r>
          </w:p>
        </w:tc>
        <w:tc>
          <w:tcPr>
            <w:tcW w:w="413" w:type="dxa"/>
            <w:tcBorders>
              <w:top w:val="nil"/>
              <w:left w:val="nil"/>
              <w:bottom w:val="single" w:sz="4" w:space="0" w:color="auto"/>
              <w:right w:val="single" w:sz="4" w:space="0" w:color="auto"/>
            </w:tcBorders>
            <w:shd w:val="clear" w:color="auto" w:fill="auto"/>
            <w:noWrap/>
            <w:vAlign w:val="center"/>
            <w:hideMark/>
          </w:tcPr>
          <w:p w14:paraId="6C1F0DC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E5F716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E8DDFD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3D2401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3F0555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605E46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B185DC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0D22F4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A6D638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01911C7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6FE184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CF6898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907D42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C6254D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535D042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56</w:t>
            </w:r>
          </w:p>
        </w:tc>
      </w:tr>
      <w:tr w:rsidR="008816DE" w:rsidRPr="00197FE1" w14:paraId="0E5B1016"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5002A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43</w:t>
            </w:r>
          </w:p>
        </w:tc>
        <w:tc>
          <w:tcPr>
            <w:tcW w:w="413" w:type="dxa"/>
            <w:tcBorders>
              <w:top w:val="nil"/>
              <w:left w:val="nil"/>
              <w:bottom w:val="single" w:sz="4" w:space="0" w:color="auto"/>
              <w:right w:val="single" w:sz="4" w:space="0" w:color="auto"/>
            </w:tcBorders>
            <w:shd w:val="clear" w:color="auto" w:fill="auto"/>
            <w:noWrap/>
            <w:vAlign w:val="center"/>
            <w:hideMark/>
          </w:tcPr>
          <w:p w14:paraId="70828EB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BAAF33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840E62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CCB802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60115C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2ADBF5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E919DE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36497F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525C24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749B13C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C53A2E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F9D1C1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94C2DD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A86AE5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5BDB7D1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56</w:t>
            </w:r>
          </w:p>
        </w:tc>
      </w:tr>
      <w:tr w:rsidR="008816DE" w:rsidRPr="00197FE1" w14:paraId="2B0BFEC6"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84D3F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44</w:t>
            </w:r>
          </w:p>
        </w:tc>
        <w:tc>
          <w:tcPr>
            <w:tcW w:w="413" w:type="dxa"/>
            <w:tcBorders>
              <w:top w:val="nil"/>
              <w:left w:val="nil"/>
              <w:bottom w:val="single" w:sz="4" w:space="0" w:color="auto"/>
              <w:right w:val="single" w:sz="4" w:space="0" w:color="auto"/>
            </w:tcBorders>
            <w:shd w:val="clear" w:color="auto" w:fill="auto"/>
            <w:noWrap/>
            <w:vAlign w:val="center"/>
            <w:hideMark/>
          </w:tcPr>
          <w:p w14:paraId="40C4788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4C4FDB8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EA5D51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AED71C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233D57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991D43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A87C1B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51F3AA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A1938A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14A077A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B1A1E1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401914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B2F35B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D2CC76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49E9D7E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58</w:t>
            </w:r>
          </w:p>
        </w:tc>
      </w:tr>
      <w:tr w:rsidR="008816DE" w:rsidRPr="00197FE1" w14:paraId="7191612D"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39CD9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45</w:t>
            </w:r>
          </w:p>
        </w:tc>
        <w:tc>
          <w:tcPr>
            <w:tcW w:w="413" w:type="dxa"/>
            <w:tcBorders>
              <w:top w:val="nil"/>
              <w:left w:val="nil"/>
              <w:bottom w:val="single" w:sz="4" w:space="0" w:color="auto"/>
              <w:right w:val="single" w:sz="4" w:space="0" w:color="auto"/>
            </w:tcBorders>
            <w:shd w:val="clear" w:color="auto" w:fill="auto"/>
            <w:noWrap/>
            <w:vAlign w:val="center"/>
            <w:hideMark/>
          </w:tcPr>
          <w:p w14:paraId="7290132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C3AE8E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B06A36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68B6FE4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F44F60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39F526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228BD1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FEAF15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33AB76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0E9BE2B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D551B3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1502B2B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38E581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6D5524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60C1456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59</w:t>
            </w:r>
          </w:p>
        </w:tc>
      </w:tr>
      <w:tr w:rsidR="008816DE" w:rsidRPr="00197FE1" w14:paraId="626DCD3D"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4A01D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46</w:t>
            </w:r>
          </w:p>
        </w:tc>
        <w:tc>
          <w:tcPr>
            <w:tcW w:w="413" w:type="dxa"/>
            <w:tcBorders>
              <w:top w:val="nil"/>
              <w:left w:val="nil"/>
              <w:bottom w:val="single" w:sz="4" w:space="0" w:color="auto"/>
              <w:right w:val="single" w:sz="4" w:space="0" w:color="auto"/>
            </w:tcBorders>
            <w:shd w:val="clear" w:color="auto" w:fill="auto"/>
            <w:noWrap/>
            <w:vAlign w:val="center"/>
            <w:hideMark/>
          </w:tcPr>
          <w:p w14:paraId="3F35971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5F2C65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DAFE82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069CCE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5E67E4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686504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9C2139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575C43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1F48B2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4D8C357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6EBA9F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9E32D4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B4C2B5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427BE2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43B71A0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57</w:t>
            </w:r>
          </w:p>
        </w:tc>
      </w:tr>
      <w:tr w:rsidR="008816DE" w:rsidRPr="00197FE1" w14:paraId="3D619CFD"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67896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47</w:t>
            </w:r>
          </w:p>
        </w:tc>
        <w:tc>
          <w:tcPr>
            <w:tcW w:w="413" w:type="dxa"/>
            <w:tcBorders>
              <w:top w:val="nil"/>
              <w:left w:val="nil"/>
              <w:bottom w:val="single" w:sz="4" w:space="0" w:color="auto"/>
              <w:right w:val="single" w:sz="4" w:space="0" w:color="auto"/>
            </w:tcBorders>
            <w:shd w:val="clear" w:color="auto" w:fill="auto"/>
            <w:noWrap/>
            <w:vAlign w:val="center"/>
            <w:hideMark/>
          </w:tcPr>
          <w:p w14:paraId="04102CD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B95BCF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A7FA07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D3C6A9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1D32AB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3D1B210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4CEBBE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A0B1C6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74E727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578921A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2DD043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3F8B30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6F94B6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4CF17F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17D7659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57</w:t>
            </w:r>
          </w:p>
        </w:tc>
      </w:tr>
      <w:tr w:rsidR="008816DE" w:rsidRPr="00197FE1" w14:paraId="5F6929A3"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D059C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48</w:t>
            </w:r>
          </w:p>
        </w:tc>
        <w:tc>
          <w:tcPr>
            <w:tcW w:w="413" w:type="dxa"/>
            <w:tcBorders>
              <w:top w:val="nil"/>
              <w:left w:val="nil"/>
              <w:bottom w:val="single" w:sz="4" w:space="0" w:color="auto"/>
              <w:right w:val="single" w:sz="4" w:space="0" w:color="auto"/>
            </w:tcBorders>
            <w:shd w:val="clear" w:color="auto" w:fill="auto"/>
            <w:noWrap/>
            <w:vAlign w:val="center"/>
            <w:hideMark/>
          </w:tcPr>
          <w:p w14:paraId="2811B05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49A5D8A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A759EF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D5F4B5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BD9D65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EFFC47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521817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170A9D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A2F8CD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5D3C07A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62FF485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76864EC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988EBB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34C82AB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1094" w:type="dxa"/>
            <w:tcBorders>
              <w:top w:val="nil"/>
              <w:left w:val="nil"/>
              <w:bottom w:val="single" w:sz="4" w:space="0" w:color="auto"/>
              <w:right w:val="single" w:sz="4" w:space="0" w:color="auto"/>
            </w:tcBorders>
            <w:shd w:val="clear" w:color="auto" w:fill="auto"/>
            <w:noWrap/>
            <w:vAlign w:val="center"/>
            <w:hideMark/>
          </w:tcPr>
          <w:p w14:paraId="7E1AA64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63</w:t>
            </w:r>
          </w:p>
        </w:tc>
      </w:tr>
      <w:tr w:rsidR="008816DE" w:rsidRPr="00197FE1" w14:paraId="5DEC8E0E"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6F2F3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49</w:t>
            </w:r>
          </w:p>
        </w:tc>
        <w:tc>
          <w:tcPr>
            <w:tcW w:w="413" w:type="dxa"/>
            <w:tcBorders>
              <w:top w:val="nil"/>
              <w:left w:val="nil"/>
              <w:bottom w:val="single" w:sz="4" w:space="0" w:color="auto"/>
              <w:right w:val="single" w:sz="4" w:space="0" w:color="auto"/>
            </w:tcBorders>
            <w:shd w:val="clear" w:color="auto" w:fill="auto"/>
            <w:noWrap/>
            <w:vAlign w:val="center"/>
            <w:hideMark/>
          </w:tcPr>
          <w:p w14:paraId="2472A15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CA3D94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4D3306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4F43DA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8ED000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7273C1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7397B5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33CFCB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5B8B37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09CA40D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F2632B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773D88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246117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51940C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24D6C26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56</w:t>
            </w:r>
          </w:p>
        </w:tc>
      </w:tr>
      <w:tr w:rsidR="008816DE" w:rsidRPr="00197FE1" w14:paraId="7617A19D"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12A87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50</w:t>
            </w:r>
          </w:p>
        </w:tc>
        <w:tc>
          <w:tcPr>
            <w:tcW w:w="413" w:type="dxa"/>
            <w:tcBorders>
              <w:top w:val="nil"/>
              <w:left w:val="nil"/>
              <w:bottom w:val="single" w:sz="4" w:space="0" w:color="auto"/>
              <w:right w:val="single" w:sz="4" w:space="0" w:color="auto"/>
            </w:tcBorders>
            <w:shd w:val="clear" w:color="auto" w:fill="auto"/>
            <w:noWrap/>
            <w:vAlign w:val="center"/>
            <w:hideMark/>
          </w:tcPr>
          <w:p w14:paraId="01D5E75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6182BE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859F59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E2FB88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7C6E84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4CB13A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DBE28F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3374FA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BF74FB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29B948F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43000E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09F25A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473ACE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4BC760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1094" w:type="dxa"/>
            <w:tcBorders>
              <w:top w:val="nil"/>
              <w:left w:val="nil"/>
              <w:bottom w:val="single" w:sz="4" w:space="0" w:color="auto"/>
              <w:right w:val="single" w:sz="4" w:space="0" w:color="auto"/>
            </w:tcBorders>
            <w:shd w:val="clear" w:color="auto" w:fill="auto"/>
            <w:noWrap/>
            <w:vAlign w:val="center"/>
            <w:hideMark/>
          </w:tcPr>
          <w:p w14:paraId="1D08CFC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57</w:t>
            </w:r>
          </w:p>
        </w:tc>
      </w:tr>
      <w:tr w:rsidR="008816DE" w:rsidRPr="00197FE1" w14:paraId="25361B81"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9FF73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51</w:t>
            </w:r>
          </w:p>
        </w:tc>
        <w:tc>
          <w:tcPr>
            <w:tcW w:w="413" w:type="dxa"/>
            <w:tcBorders>
              <w:top w:val="nil"/>
              <w:left w:val="nil"/>
              <w:bottom w:val="single" w:sz="4" w:space="0" w:color="auto"/>
              <w:right w:val="single" w:sz="4" w:space="0" w:color="auto"/>
            </w:tcBorders>
            <w:shd w:val="clear" w:color="auto" w:fill="auto"/>
            <w:noWrap/>
            <w:vAlign w:val="center"/>
            <w:hideMark/>
          </w:tcPr>
          <w:p w14:paraId="2ADB406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842D0A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64BDF6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7C63D7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3</w:t>
            </w:r>
          </w:p>
        </w:tc>
        <w:tc>
          <w:tcPr>
            <w:tcW w:w="413" w:type="dxa"/>
            <w:tcBorders>
              <w:top w:val="nil"/>
              <w:left w:val="nil"/>
              <w:bottom w:val="single" w:sz="4" w:space="0" w:color="auto"/>
              <w:right w:val="single" w:sz="4" w:space="0" w:color="auto"/>
            </w:tcBorders>
            <w:shd w:val="clear" w:color="auto" w:fill="auto"/>
            <w:noWrap/>
            <w:vAlign w:val="center"/>
            <w:hideMark/>
          </w:tcPr>
          <w:p w14:paraId="6B320B4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9E769F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DD964E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7FFC31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9ECEBE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6123CC5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5643A3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11A4AC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2</w:t>
            </w:r>
          </w:p>
        </w:tc>
        <w:tc>
          <w:tcPr>
            <w:tcW w:w="567" w:type="dxa"/>
            <w:tcBorders>
              <w:top w:val="nil"/>
              <w:left w:val="nil"/>
              <w:bottom w:val="single" w:sz="4" w:space="0" w:color="auto"/>
              <w:right w:val="single" w:sz="4" w:space="0" w:color="auto"/>
            </w:tcBorders>
            <w:shd w:val="clear" w:color="auto" w:fill="auto"/>
            <w:noWrap/>
            <w:vAlign w:val="center"/>
            <w:hideMark/>
          </w:tcPr>
          <w:p w14:paraId="48B3F60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AF36CA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1094" w:type="dxa"/>
            <w:tcBorders>
              <w:top w:val="nil"/>
              <w:left w:val="nil"/>
              <w:bottom w:val="single" w:sz="4" w:space="0" w:color="auto"/>
              <w:right w:val="single" w:sz="4" w:space="0" w:color="auto"/>
            </w:tcBorders>
            <w:shd w:val="clear" w:color="auto" w:fill="auto"/>
            <w:noWrap/>
            <w:vAlign w:val="center"/>
            <w:hideMark/>
          </w:tcPr>
          <w:p w14:paraId="279BF5E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55</w:t>
            </w:r>
          </w:p>
        </w:tc>
      </w:tr>
      <w:tr w:rsidR="008816DE" w:rsidRPr="00197FE1" w14:paraId="776AA5CE"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C9E34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52</w:t>
            </w:r>
          </w:p>
        </w:tc>
        <w:tc>
          <w:tcPr>
            <w:tcW w:w="413" w:type="dxa"/>
            <w:tcBorders>
              <w:top w:val="nil"/>
              <w:left w:val="nil"/>
              <w:bottom w:val="single" w:sz="4" w:space="0" w:color="auto"/>
              <w:right w:val="single" w:sz="4" w:space="0" w:color="auto"/>
            </w:tcBorders>
            <w:shd w:val="clear" w:color="auto" w:fill="auto"/>
            <w:noWrap/>
            <w:vAlign w:val="center"/>
            <w:hideMark/>
          </w:tcPr>
          <w:p w14:paraId="072001B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1EE9FC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6A75388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E06E17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904A28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1DC823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37B678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03F2B5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26F64A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26753AA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7A57E64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192AABF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51482D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4EEC56F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1094" w:type="dxa"/>
            <w:tcBorders>
              <w:top w:val="nil"/>
              <w:left w:val="nil"/>
              <w:bottom w:val="single" w:sz="4" w:space="0" w:color="auto"/>
              <w:right w:val="single" w:sz="4" w:space="0" w:color="auto"/>
            </w:tcBorders>
            <w:shd w:val="clear" w:color="auto" w:fill="auto"/>
            <w:noWrap/>
            <w:vAlign w:val="center"/>
            <w:hideMark/>
          </w:tcPr>
          <w:p w14:paraId="5BD0E19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66</w:t>
            </w:r>
          </w:p>
        </w:tc>
      </w:tr>
      <w:tr w:rsidR="008816DE" w:rsidRPr="00197FE1" w14:paraId="0F397CB5"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67D52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53</w:t>
            </w:r>
          </w:p>
        </w:tc>
        <w:tc>
          <w:tcPr>
            <w:tcW w:w="413" w:type="dxa"/>
            <w:tcBorders>
              <w:top w:val="nil"/>
              <w:left w:val="nil"/>
              <w:bottom w:val="single" w:sz="4" w:space="0" w:color="auto"/>
              <w:right w:val="single" w:sz="4" w:space="0" w:color="auto"/>
            </w:tcBorders>
            <w:shd w:val="clear" w:color="auto" w:fill="auto"/>
            <w:noWrap/>
            <w:vAlign w:val="center"/>
            <w:hideMark/>
          </w:tcPr>
          <w:p w14:paraId="1768589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91B472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685D37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70EB22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9D5834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F19C6A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AE6032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513C1F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204EF8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7266F7B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33A459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D8C22C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41FB27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F0E6E9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17B4D41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56</w:t>
            </w:r>
          </w:p>
        </w:tc>
      </w:tr>
      <w:tr w:rsidR="008816DE" w:rsidRPr="00197FE1" w14:paraId="44B006A5"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71D30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54</w:t>
            </w:r>
          </w:p>
        </w:tc>
        <w:tc>
          <w:tcPr>
            <w:tcW w:w="413" w:type="dxa"/>
            <w:tcBorders>
              <w:top w:val="nil"/>
              <w:left w:val="nil"/>
              <w:bottom w:val="single" w:sz="4" w:space="0" w:color="auto"/>
              <w:right w:val="single" w:sz="4" w:space="0" w:color="auto"/>
            </w:tcBorders>
            <w:shd w:val="clear" w:color="auto" w:fill="auto"/>
            <w:noWrap/>
            <w:vAlign w:val="center"/>
            <w:hideMark/>
          </w:tcPr>
          <w:p w14:paraId="48B9212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13AF50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DD69EB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D9329B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1B4645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07A380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BC4E10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AFA8E8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4939E27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4CB12BB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3E718C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3AF139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E904F2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139018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42FB7B2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58</w:t>
            </w:r>
          </w:p>
        </w:tc>
      </w:tr>
      <w:tr w:rsidR="008816DE" w:rsidRPr="00197FE1" w14:paraId="59A80D3B"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FBB75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55</w:t>
            </w:r>
          </w:p>
        </w:tc>
        <w:tc>
          <w:tcPr>
            <w:tcW w:w="413" w:type="dxa"/>
            <w:tcBorders>
              <w:top w:val="nil"/>
              <w:left w:val="nil"/>
              <w:bottom w:val="single" w:sz="4" w:space="0" w:color="auto"/>
              <w:right w:val="single" w:sz="4" w:space="0" w:color="auto"/>
            </w:tcBorders>
            <w:shd w:val="clear" w:color="auto" w:fill="auto"/>
            <w:noWrap/>
            <w:vAlign w:val="center"/>
            <w:hideMark/>
          </w:tcPr>
          <w:p w14:paraId="66B6594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C8CDC1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2E4B85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B800AC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A29C70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FC5893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82D36B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99874A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8C0F02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600" w:type="dxa"/>
            <w:tcBorders>
              <w:top w:val="nil"/>
              <w:left w:val="nil"/>
              <w:bottom w:val="single" w:sz="4" w:space="0" w:color="auto"/>
              <w:right w:val="single" w:sz="4" w:space="0" w:color="auto"/>
            </w:tcBorders>
            <w:shd w:val="clear" w:color="auto" w:fill="auto"/>
            <w:noWrap/>
            <w:vAlign w:val="center"/>
            <w:hideMark/>
          </w:tcPr>
          <w:p w14:paraId="3CCA0A2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DF4F31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291E2FD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61E225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D178E1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1BB3BEB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59</w:t>
            </w:r>
          </w:p>
        </w:tc>
      </w:tr>
      <w:tr w:rsidR="008816DE" w:rsidRPr="00197FE1" w14:paraId="2463CFE8"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10645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56</w:t>
            </w:r>
          </w:p>
        </w:tc>
        <w:tc>
          <w:tcPr>
            <w:tcW w:w="413" w:type="dxa"/>
            <w:tcBorders>
              <w:top w:val="nil"/>
              <w:left w:val="nil"/>
              <w:bottom w:val="single" w:sz="4" w:space="0" w:color="auto"/>
              <w:right w:val="single" w:sz="4" w:space="0" w:color="auto"/>
            </w:tcBorders>
            <w:shd w:val="clear" w:color="auto" w:fill="auto"/>
            <w:noWrap/>
            <w:vAlign w:val="center"/>
            <w:hideMark/>
          </w:tcPr>
          <w:p w14:paraId="52E6BB5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8ACFE7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FAB3EF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79AC5C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7A1FA1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C0366C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98A726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F5497F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B55B1F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600" w:type="dxa"/>
            <w:tcBorders>
              <w:top w:val="nil"/>
              <w:left w:val="nil"/>
              <w:bottom w:val="single" w:sz="4" w:space="0" w:color="auto"/>
              <w:right w:val="single" w:sz="4" w:space="0" w:color="auto"/>
            </w:tcBorders>
            <w:shd w:val="clear" w:color="auto" w:fill="auto"/>
            <w:noWrap/>
            <w:vAlign w:val="center"/>
            <w:hideMark/>
          </w:tcPr>
          <w:p w14:paraId="1198700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00D76B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3F90CFC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17F079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152011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7200D12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59</w:t>
            </w:r>
          </w:p>
        </w:tc>
      </w:tr>
      <w:tr w:rsidR="008816DE" w:rsidRPr="00197FE1" w14:paraId="26382768"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2BC6E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57</w:t>
            </w:r>
          </w:p>
        </w:tc>
        <w:tc>
          <w:tcPr>
            <w:tcW w:w="413" w:type="dxa"/>
            <w:tcBorders>
              <w:top w:val="nil"/>
              <w:left w:val="nil"/>
              <w:bottom w:val="single" w:sz="4" w:space="0" w:color="auto"/>
              <w:right w:val="single" w:sz="4" w:space="0" w:color="auto"/>
            </w:tcBorders>
            <w:shd w:val="clear" w:color="auto" w:fill="auto"/>
            <w:noWrap/>
            <w:vAlign w:val="center"/>
            <w:hideMark/>
          </w:tcPr>
          <w:p w14:paraId="3E7B758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158601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66AEDA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F2B17D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33DC76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4188F4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D3D086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9785C6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97E383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4A40149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762A09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DB6F85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F61689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6F6139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695969A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60</w:t>
            </w:r>
          </w:p>
        </w:tc>
      </w:tr>
      <w:tr w:rsidR="008816DE" w:rsidRPr="00197FE1" w14:paraId="2C0BB4FB"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4C898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58</w:t>
            </w:r>
          </w:p>
        </w:tc>
        <w:tc>
          <w:tcPr>
            <w:tcW w:w="413" w:type="dxa"/>
            <w:tcBorders>
              <w:top w:val="nil"/>
              <w:left w:val="nil"/>
              <w:bottom w:val="single" w:sz="4" w:space="0" w:color="auto"/>
              <w:right w:val="single" w:sz="4" w:space="0" w:color="auto"/>
            </w:tcBorders>
            <w:shd w:val="clear" w:color="auto" w:fill="auto"/>
            <w:noWrap/>
            <w:vAlign w:val="center"/>
            <w:hideMark/>
          </w:tcPr>
          <w:p w14:paraId="3A4534E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C0C07A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48E0A7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834B36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38D2478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60F2E8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F79EAF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4338808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69A71FE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4B805DA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6959CF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04B4A78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18A8A3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5AE4C94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160A813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61</w:t>
            </w:r>
          </w:p>
        </w:tc>
      </w:tr>
      <w:tr w:rsidR="008816DE" w:rsidRPr="00197FE1" w14:paraId="7FD02489"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2ADC2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59</w:t>
            </w:r>
          </w:p>
        </w:tc>
        <w:tc>
          <w:tcPr>
            <w:tcW w:w="413" w:type="dxa"/>
            <w:tcBorders>
              <w:top w:val="nil"/>
              <w:left w:val="nil"/>
              <w:bottom w:val="single" w:sz="4" w:space="0" w:color="auto"/>
              <w:right w:val="single" w:sz="4" w:space="0" w:color="auto"/>
            </w:tcBorders>
            <w:shd w:val="clear" w:color="auto" w:fill="auto"/>
            <w:noWrap/>
            <w:vAlign w:val="center"/>
            <w:hideMark/>
          </w:tcPr>
          <w:p w14:paraId="7F4C64E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30C826F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98AE5C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09D272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7F30D2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624C8E2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DF620B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6530A2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AB9D1B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55B0096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5D6510F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94923E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55F25F8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E46BFD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1094" w:type="dxa"/>
            <w:tcBorders>
              <w:top w:val="nil"/>
              <w:left w:val="nil"/>
              <w:bottom w:val="single" w:sz="4" w:space="0" w:color="auto"/>
              <w:right w:val="single" w:sz="4" w:space="0" w:color="auto"/>
            </w:tcBorders>
            <w:shd w:val="clear" w:color="auto" w:fill="auto"/>
            <w:noWrap/>
            <w:vAlign w:val="center"/>
            <w:hideMark/>
          </w:tcPr>
          <w:p w14:paraId="0B3B5FA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64</w:t>
            </w:r>
          </w:p>
        </w:tc>
      </w:tr>
      <w:tr w:rsidR="008816DE" w:rsidRPr="00197FE1" w14:paraId="1FC0DCA9"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168A7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60</w:t>
            </w:r>
          </w:p>
        </w:tc>
        <w:tc>
          <w:tcPr>
            <w:tcW w:w="413" w:type="dxa"/>
            <w:tcBorders>
              <w:top w:val="nil"/>
              <w:left w:val="nil"/>
              <w:bottom w:val="single" w:sz="4" w:space="0" w:color="auto"/>
              <w:right w:val="single" w:sz="4" w:space="0" w:color="auto"/>
            </w:tcBorders>
            <w:shd w:val="clear" w:color="auto" w:fill="auto"/>
            <w:noWrap/>
            <w:vAlign w:val="center"/>
            <w:hideMark/>
          </w:tcPr>
          <w:p w14:paraId="4EC9CF7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F28EDE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03BC9C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0B8B1B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88735F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62F09B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593C2E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40A8546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4BB00D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651AD5A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5184047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50AC596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7EEE3D7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4B842B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1094" w:type="dxa"/>
            <w:tcBorders>
              <w:top w:val="nil"/>
              <w:left w:val="nil"/>
              <w:bottom w:val="single" w:sz="4" w:space="0" w:color="auto"/>
              <w:right w:val="single" w:sz="4" w:space="0" w:color="auto"/>
            </w:tcBorders>
            <w:shd w:val="clear" w:color="auto" w:fill="auto"/>
            <w:noWrap/>
            <w:vAlign w:val="center"/>
            <w:hideMark/>
          </w:tcPr>
          <w:p w14:paraId="7BE51E1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64</w:t>
            </w:r>
          </w:p>
        </w:tc>
      </w:tr>
      <w:tr w:rsidR="008816DE" w:rsidRPr="00197FE1" w14:paraId="176607DD"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DDF3C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61</w:t>
            </w:r>
          </w:p>
        </w:tc>
        <w:tc>
          <w:tcPr>
            <w:tcW w:w="413" w:type="dxa"/>
            <w:tcBorders>
              <w:top w:val="nil"/>
              <w:left w:val="nil"/>
              <w:bottom w:val="single" w:sz="4" w:space="0" w:color="auto"/>
              <w:right w:val="single" w:sz="4" w:space="0" w:color="auto"/>
            </w:tcBorders>
            <w:shd w:val="clear" w:color="auto" w:fill="auto"/>
            <w:noWrap/>
            <w:vAlign w:val="center"/>
            <w:hideMark/>
          </w:tcPr>
          <w:p w14:paraId="11DDA52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F14D7A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DA1F46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929683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48EB45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1A8F1E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95405C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76E703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2D4E94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600" w:type="dxa"/>
            <w:tcBorders>
              <w:top w:val="nil"/>
              <w:left w:val="nil"/>
              <w:bottom w:val="single" w:sz="4" w:space="0" w:color="auto"/>
              <w:right w:val="single" w:sz="4" w:space="0" w:color="auto"/>
            </w:tcBorders>
            <w:shd w:val="clear" w:color="auto" w:fill="auto"/>
            <w:noWrap/>
            <w:vAlign w:val="center"/>
            <w:hideMark/>
          </w:tcPr>
          <w:p w14:paraId="3D05C16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0D85A6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271088F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406449D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272C26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1094" w:type="dxa"/>
            <w:tcBorders>
              <w:top w:val="nil"/>
              <w:left w:val="nil"/>
              <w:bottom w:val="single" w:sz="4" w:space="0" w:color="auto"/>
              <w:right w:val="single" w:sz="4" w:space="0" w:color="auto"/>
            </w:tcBorders>
            <w:shd w:val="clear" w:color="auto" w:fill="auto"/>
            <w:noWrap/>
            <w:vAlign w:val="center"/>
            <w:hideMark/>
          </w:tcPr>
          <w:p w14:paraId="6799EEA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63</w:t>
            </w:r>
          </w:p>
        </w:tc>
      </w:tr>
      <w:tr w:rsidR="008816DE" w:rsidRPr="00197FE1" w14:paraId="6155035F"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4878C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62</w:t>
            </w:r>
          </w:p>
        </w:tc>
        <w:tc>
          <w:tcPr>
            <w:tcW w:w="413" w:type="dxa"/>
            <w:tcBorders>
              <w:top w:val="nil"/>
              <w:left w:val="nil"/>
              <w:bottom w:val="single" w:sz="4" w:space="0" w:color="auto"/>
              <w:right w:val="single" w:sz="4" w:space="0" w:color="auto"/>
            </w:tcBorders>
            <w:shd w:val="clear" w:color="auto" w:fill="auto"/>
            <w:noWrap/>
            <w:vAlign w:val="center"/>
            <w:hideMark/>
          </w:tcPr>
          <w:p w14:paraId="374E862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A7D0C1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A458F3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99522E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968C88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3E2410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9E697A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E545B7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54521B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600" w:type="dxa"/>
            <w:tcBorders>
              <w:top w:val="nil"/>
              <w:left w:val="nil"/>
              <w:bottom w:val="single" w:sz="4" w:space="0" w:color="auto"/>
              <w:right w:val="single" w:sz="4" w:space="0" w:color="auto"/>
            </w:tcBorders>
            <w:shd w:val="clear" w:color="auto" w:fill="auto"/>
            <w:noWrap/>
            <w:vAlign w:val="center"/>
            <w:hideMark/>
          </w:tcPr>
          <w:p w14:paraId="282A781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04ED13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ABC2AC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4FC1F64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5F12C05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6D689CD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63</w:t>
            </w:r>
          </w:p>
        </w:tc>
      </w:tr>
      <w:tr w:rsidR="008816DE" w:rsidRPr="00197FE1" w14:paraId="32F639AB"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6F40A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63</w:t>
            </w:r>
          </w:p>
        </w:tc>
        <w:tc>
          <w:tcPr>
            <w:tcW w:w="413" w:type="dxa"/>
            <w:tcBorders>
              <w:top w:val="nil"/>
              <w:left w:val="nil"/>
              <w:bottom w:val="single" w:sz="4" w:space="0" w:color="auto"/>
              <w:right w:val="single" w:sz="4" w:space="0" w:color="auto"/>
            </w:tcBorders>
            <w:shd w:val="clear" w:color="auto" w:fill="auto"/>
            <w:noWrap/>
            <w:vAlign w:val="center"/>
            <w:hideMark/>
          </w:tcPr>
          <w:p w14:paraId="6811460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9B7525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8DE42A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1B0988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ED836E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7C011A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E72926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C68607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B49EBF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6DEED6E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EB7F44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223FC6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9979BF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8473FB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60658D9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56</w:t>
            </w:r>
          </w:p>
        </w:tc>
      </w:tr>
      <w:tr w:rsidR="008816DE" w:rsidRPr="00197FE1" w14:paraId="52108635"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0F1E1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64</w:t>
            </w:r>
          </w:p>
        </w:tc>
        <w:tc>
          <w:tcPr>
            <w:tcW w:w="413" w:type="dxa"/>
            <w:tcBorders>
              <w:top w:val="nil"/>
              <w:left w:val="nil"/>
              <w:bottom w:val="single" w:sz="4" w:space="0" w:color="auto"/>
              <w:right w:val="single" w:sz="4" w:space="0" w:color="auto"/>
            </w:tcBorders>
            <w:shd w:val="clear" w:color="auto" w:fill="auto"/>
            <w:noWrap/>
            <w:vAlign w:val="center"/>
            <w:hideMark/>
          </w:tcPr>
          <w:p w14:paraId="7E02A22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612F89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0D8D8C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A01558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03A48C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7079B9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9E8D5C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45D4E8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A99EC1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3E038CA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938533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0DC34D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AE35B1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F2981E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1094" w:type="dxa"/>
            <w:tcBorders>
              <w:top w:val="nil"/>
              <w:left w:val="nil"/>
              <w:bottom w:val="single" w:sz="4" w:space="0" w:color="auto"/>
              <w:right w:val="single" w:sz="4" w:space="0" w:color="auto"/>
            </w:tcBorders>
            <w:shd w:val="clear" w:color="auto" w:fill="auto"/>
            <w:noWrap/>
            <w:vAlign w:val="center"/>
            <w:hideMark/>
          </w:tcPr>
          <w:p w14:paraId="466955E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57</w:t>
            </w:r>
          </w:p>
        </w:tc>
      </w:tr>
      <w:tr w:rsidR="008816DE" w:rsidRPr="00197FE1" w14:paraId="51AAD524"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F9878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65</w:t>
            </w:r>
          </w:p>
        </w:tc>
        <w:tc>
          <w:tcPr>
            <w:tcW w:w="413" w:type="dxa"/>
            <w:tcBorders>
              <w:top w:val="nil"/>
              <w:left w:val="nil"/>
              <w:bottom w:val="single" w:sz="4" w:space="0" w:color="auto"/>
              <w:right w:val="single" w:sz="4" w:space="0" w:color="auto"/>
            </w:tcBorders>
            <w:shd w:val="clear" w:color="auto" w:fill="auto"/>
            <w:noWrap/>
            <w:vAlign w:val="center"/>
            <w:hideMark/>
          </w:tcPr>
          <w:p w14:paraId="25D2266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A192D9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2F7D03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7FB318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AA7212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8B0506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F095AE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4F147E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75F552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1F52D83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83E8DF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2D9864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E018FE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CF9CA7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45D9DAC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56</w:t>
            </w:r>
          </w:p>
        </w:tc>
      </w:tr>
      <w:tr w:rsidR="008816DE" w:rsidRPr="00197FE1" w14:paraId="322B73AF"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BF9F8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66</w:t>
            </w:r>
          </w:p>
        </w:tc>
        <w:tc>
          <w:tcPr>
            <w:tcW w:w="413" w:type="dxa"/>
            <w:tcBorders>
              <w:top w:val="nil"/>
              <w:left w:val="nil"/>
              <w:bottom w:val="single" w:sz="4" w:space="0" w:color="auto"/>
              <w:right w:val="single" w:sz="4" w:space="0" w:color="auto"/>
            </w:tcBorders>
            <w:shd w:val="clear" w:color="auto" w:fill="auto"/>
            <w:noWrap/>
            <w:vAlign w:val="center"/>
            <w:hideMark/>
          </w:tcPr>
          <w:p w14:paraId="4F586CB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E4E89F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60E622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20D935B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7EE472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B2D952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EC043D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0F7C2A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BF2A2C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565BBC1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84B3AF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922A8B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1AF662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0EE885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79F11E7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58</w:t>
            </w:r>
          </w:p>
        </w:tc>
      </w:tr>
      <w:tr w:rsidR="008816DE" w:rsidRPr="00197FE1" w14:paraId="0799D4A8"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01C52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67</w:t>
            </w:r>
          </w:p>
        </w:tc>
        <w:tc>
          <w:tcPr>
            <w:tcW w:w="413" w:type="dxa"/>
            <w:tcBorders>
              <w:top w:val="nil"/>
              <w:left w:val="nil"/>
              <w:bottom w:val="single" w:sz="4" w:space="0" w:color="auto"/>
              <w:right w:val="single" w:sz="4" w:space="0" w:color="auto"/>
            </w:tcBorders>
            <w:shd w:val="clear" w:color="auto" w:fill="auto"/>
            <w:noWrap/>
            <w:vAlign w:val="center"/>
            <w:hideMark/>
          </w:tcPr>
          <w:p w14:paraId="06F48AE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E81D32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58E561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089587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012C7B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1B8450B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E19F80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054C826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3327D4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22FE10C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07D643F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1F91705"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0BF4E39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CCB403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2C6A5DB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58</w:t>
            </w:r>
          </w:p>
        </w:tc>
      </w:tr>
      <w:tr w:rsidR="008816DE" w:rsidRPr="00197FE1" w14:paraId="39DFBBA5"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7FD3B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68</w:t>
            </w:r>
          </w:p>
        </w:tc>
        <w:tc>
          <w:tcPr>
            <w:tcW w:w="413" w:type="dxa"/>
            <w:tcBorders>
              <w:top w:val="nil"/>
              <w:left w:val="nil"/>
              <w:bottom w:val="single" w:sz="4" w:space="0" w:color="auto"/>
              <w:right w:val="single" w:sz="4" w:space="0" w:color="auto"/>
            </w:tcBorders>
            <w:shd w:val="clear" w:color="auto" w:fill="auto"/>
            <w:noWrap/>
            <w:vAlign w:val="center"/>
            <w:hideMark/>
          </w:tcPr>
          <w:p w14:paraId="49EA3DD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A54497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E9214B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531B82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F736E5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A5BD65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703ABB5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832F75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647978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338DD8F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3CA109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59EB50E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38BF59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B59F18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6494C1E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58</w:t>
            </w:r>
          </w:p>
        </w:tc>
      </w:tr>
      <w:tr w:rsidR="008816DE" w:rsidRPr="00197FE1" w14:paraId="777D84A3"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2E850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69</w:t>
            </w:r>
          </w:p>
        </w:tc>
        <w:tc>
          <w:tcPr>
            <w:tcW w:w="413" w:type="dxa"/>
            <w:tcBorders>
              <w:top w:val="nil"/>
              <w:left w:val="nil"/>
              <w:bottom w:val="single" w:sz="4" w:space="0" w:color="auto"/>
              <w:right w:val="single" w:sz="4" w:space="0" w:color="auto"/>
            </w:tcBorders>
            <w:shd w:val="clear" w:color="auto" w:fill="auto"/>
            <w:noWrap/>
            <w:vAlign w:val="center"/>
            <w:hideMark/>
          </w:tcPr>
          <w:p w14:paraId="2EB2407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75F4CA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E0B6F9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7C4C90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361BF6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7F9B24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1394D6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E5B025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475BDF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4405837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291160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307651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DBEB71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5882D7F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2EA47DD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56</w:t>
            </w:r>
          </w:p>
        </w:tc>
      </w:tr>
      <w:tr w:rsidR="008816DE" w:rsidRPr="00197FE1" w14:paraId="22E7007A"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565D0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70</w:t>
            </w:r>
          </w:p>
        </w:tc>
        <w:tc>
          <w:tcPr>
            <w:tcW w:w="413" w:type="dxa"/>
            <w:tcBorders>
              <w:top w:val="nil"/>
              <w:left w:val="nil"/>
              <w:bottom w:val="single" w:sz="4" w:space="0" w:color="auto"/>
              <w:right w:val="single" w:sz="4" w:space="0" w:color="auto"/>
            </w:tcBorders>
            <w:shd w:val="clear" w:color="auto" w:fill="auto"/>
            <w:noWrap/>
            <w:vAlign w:val="center"/>
            <w:hideMark/>
          </w:tcPr>
          <w:p w14:paraId="7D3A7F2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482DA15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9933EE1"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40E0010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6C94215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9D0D2F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B3B047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1226E07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87DCE2E"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0D5BA73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102A76B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818475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6764CD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36ECBB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2C891B3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63</w:t>
            </w:r>
          </w:p>
        </w:tc>
      </w:tr>
      <w:tr w:rsidR="008816DE" w:rsidRPr="00197FE1" w14:paraId="3507EE9B"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0A11D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71</w:t>
            </w:r>
          </w:p>
        </w:tc>
        <w:tc>
          <w:tcPr>
            <w:tcW w:w="413" w:type="dxa"/>
            <w:tcBorders>
              <w:top w:val="nil"/>
              <w:left w:val="nil"/>
              <w:bottom w:val="single" w:sz="4" w:space="0" w:color="auto"/>
              <w:right w:val="single" w:sz="4" w:space="0" w:color="auto"/>
            </w:tcBorders>
            <w:shd w:val="clear" w:color="auto" w:fill="auto"/>
            <w:noWrap/>
            <w:vAlign w:val="center"/>
            <w:hideMark/>
          </w:tcPr>
          <w:p w14:paraId="045AACC3"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5A277E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4DEA23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4C014AB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89CB75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F330C9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4476608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0C62284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2CB03B0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7FD66D4F"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602C7F1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2615487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198AABCB"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77ED500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1094" w:type="dxa"/>
            <w:tcBorders>
              <w:top w:val="nil"/>
              <w:left w:val="nil"/>
              <w:bottom w:val="single" w:sz="4" w:space="0" w:color="auto"/>
              <w:right w:val="single" w:sz="4" w:space="0" w:color="auto"/>
            </w:tcBorders>
            <w:shd w:val="clear" w:color="auto" w:fill="auto"/>
            <w:noWrap/>
            <w:vAlign w:val="center"/>
            <w:hideMark/>
          </w:tcPr>
          <w:p w14:paraId="6625039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58</w:t>
            </w:r>
          </w:p>
        </w:tc>
      </w:tr>
      <w:tr w:rsidR="008816DE" w:rsidRPr="00197FE1" w14:paraId="7E5184E8" w14:textId="77777777" w:rsidTr="001875FC">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598AF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72</w:t>
            </w:r>
          </w:p>
        </w:tc>
        <w:tc>
          <w:tcPr>
            <w:tcW w:w="413" w:type="dxa"/>
            <w:tcBorders>
              <w:top w:val="nil"/>
              <w:left w:val="nil"/>
              <w:bottom w:val="single" w:sz="4" w:space="0" w:color="auto"/>
              <w:right w:val="single" w:sz="4" w:space="0" w:color="auto"/>
            </w:tcBorders>
            <w:shd w:val="clear" w:color="auto" w:fill="auto"/>
            <w:noWrap/>
            <w:vAlign w:val="center"/>
            <w:hideMark/>
          </w:tcPr>
          <w:p w14:paraId="6235440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0809F8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5174109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CACA2C7"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35EDA228"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7872A7BA"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61998A8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413" w:type="dxa"/>
            <w:tcBorders>
              <w:top w:val="nil"/>
              <w:left w:val="nil"/>
              <w:bottom w:val="single" w:sz="4" w:space="0" w:color="auto"/>
              <w:right w:val="single" w:sz="4" w:space="0" w:color="auto"/>
            </w:tcBorders>
            <w:shd w:val="clear" w:color="auto" w:fill="auto"/>
            <w:noWrap/>
            <w:vAlign w:val="center"/>
            <w:hideMark/>
          </w:tcPr>
          <w:p w14:paraId="5A64FFFD"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413" w:type="dxa"/>
            <w:tcBorders>
              <w:top w:val="nil"/>
              <w:left w:val="nil"/>
              <w:bottom w:val="single" w:sz="4" w:space="0" w:color="auto"/>
              <w:right w:val="single" w:sz="4" w:space="0" w:color="auto"/>
            </w:tcBorders>
            <w:shd w:val="clear" w:color="auto" w:fill="auto"/>
            <w:noWrap/>
            <w:vAlign w:val="center"/>
            <w:hideMark/>
          </w:tcPr>
          <w:p w14:paraId="6FBD72A9"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600" w:type="dxa"/>
            <w:tcBorders>
              <w:top w:val="nil"/>
              <w:left w:val="nil"/>
              <w:bottom w:val="single" w:sz="4" w:space="0" w:color="auto"/>
              <w:right w:val="single" w:sz="4" w:space="0" w:color="auto"/>
            </w:tcBorders>
            <w:shd w:val="clear" w:color="auto" w:fill="auto"/>
            <w:noWrap/>
            <w:vAlign w:val="center"/>
            <w:hideMark/>
          </w:tcPr>
          <w:p w14:paraId="51E4B0D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4D61BE50"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4</w:t>
            </w:r>
          </w:p>
        </w:tc>
        <w:tc>
          <w:tcPr>
            <w:tcW w:w="567" w:type="dxa"/>
            <w:tcBorders>
              <w:top w:val="nil"/>
              <w:left w:val="nil"/>
              <w:bottom w:val="single" w:sz="4" w:space="0" w:color="auto"/>
              <w:right w:val="single" w:sz="4" w:space="0" w:color="auto"/>
            </w:tcBorders>
            <w:shd w:val="clear" w:color="auto" w:fill="auto"/>
            <w:noWrap/>
            <w:vAlign w:val="center"/>
            <w:hideMark/>
          </w:tcPr>
          <w:p w14:paraId="39CEED76"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52789F02"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7878F314"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5</w:t>
            </w:r>
          </w:p>
        </w:tc>
        <w:tc>
          <w:tcPr>
            <w:tcW w:w="1094" w:type="dxa"/>
            <w:tcBorders>
              <w:top w:val="nil"/>
              <w:left w:val="nil"/>
              <w:bottom w:val="single" w:sz="4" w:space="0" w:color="auto"/>
              <w:right w:val="single" w:sz="4" w:space="0" w:color="auto"/>
            </w:tcBorders>
            <w:shd w:val="clear" w:color="auto" w:fill="auto"/>
            <w:noWrap/>
            <w:vAlign w:val="center"/>
            <w:hideMark/>
          </w:tcPr>
          <w:p w14:paraId="531240EC" w14:textId="77777777" w:rsidR="008816DE" w:rsidRPr="00197FE1"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197FE1">
              <w:rPr>
                <w:rFonts w:ascii="Times New Roman" w:eastAsia="Times New Roman" w:hAnsi="Times New Roman" w:cs="Times New Roman"/>
                <w:color w:val="000000"/>
                <w:sz w:val="24"/>
                <w:szCs w:val="24"/>
                <w:lang w:eastAsia="en-ID"/>
              </w:rPr>
              <w:t>62</w:t>
            </w:r>
          </w:p>
        </w:tc>
      </w:tr>
    </w:tbl>
    <w:p w14:paraId="1864BD0F" w14:textId="77777777" w:rsidR="008816DE" w:rsidRPr="00CF74C3" w:rsidRDefault="008816DE" w:rsidP="008816DE">
      <w:pPr>
        <w:ind w:firstLine="567"/>
        <w:rPr>
          <w:rFonts w:ascii="Times New Roman" w:hAnsi="Times New Roman" w:cs="Times New Roman"/>
          <w:bCs/>
          <w:sz w:val="24"/>
          <w:szCs w:val="24"/>
          <w:lang w:val="en-US"/>
        </w:rPr>
      </w:pPr>
    </w:p>
    <w:p w14:paraId="6BB596D4" w14:textId="77777777" w:rsidR="008816DE" w:rsidRDefault="008816DE" w:rsidP="008816DE">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30682D91" w14:textId="77777777" w:rsidR="008816DE" w:rsidRPr="00795B04" w:rsidRDefault="008816DE" w:rsidP="008816DE">
      <w:pPr>
        <w:ind w:firstLine="567"/>
        <w:rPr>
          <w:rFonts w:ascii="Times New Roman" w:hAnsi="Times New Roman" w:cs="Times New Roman"/>
          <w:b/>
          <w:sz w:val="24"/>
          <w:szCs w:val="24"/>
          <w:lang w:val="en-US"/>
        </w:rPr>
      </w:pPr>
      <w:r w:rsidRPr="00795B04">
        <w:rPr>
          <w:rFonts w:ascii="Times New Roman" w:hAnsi="Times New Roman" w:cs="Times New Roman"/>
          <w:b/>
          <w:sz w:val="24"/>
          <w:szCs w:val="24"/>
          <w:lang w:val="en-US"/>
        </w:rPr>
        <w:lastRenderedPageBreak/>
        <w:t>Lampiran 2</w:t>
      </w:r>
      <w:r>
        <w:rPr>
          <w:rFonts w:ascii="Times New Roman" w:hAnsi="Times New Roman" w:cs="Times New Roman"/>
          <w:b/>
          <w:sz w:val="24"/>
          <w:szCs w:val="24"/>
          <w:lang w:val="en-US"/>
        </w:rPr>
        <w:t>E</w:t>
      </w:r>
    </w:p>
    <w:p w14:paraId="27A8D28B" w14:textId="77777777" w:rsidR="008816DE" w:rsidRDefault="008816DE" w:rsidP="008816DE">
      <w:pPr>
        <w:ind w:left="567"/>
        <w:rPr>
          <w:rFonts w:ascii="Times New Roman" w:hAnsi="Times New Roman" w:cs="Times New Roman"/>
          <w:bCs/>
          <w:sz w:val="24"/>
          <w:szCs w:val="24"/>
          <w:lang w:val="en-US"/>
        </w:rPr>
      </w:pPr>
      <w:r>
        <w:rPr>
          <w:rFonts w:ascii="Times New Roman" w:hAnsi="Times New Roman" w:cs="Times New Roman"/>
          <w:bCs/>
          <w:sz w:val="24"/>
          <w:szCs w:val="24"/>
          <w:lang w:val="en-US"/>
        </w:rPr>
        <w:t>Tabulasi Jawaban Responden Variabel Aksesibilitas Laporan Keuangan</w:t>
      </w:r>
    </w:p>
    <w:tbl>
      <w:tblPr>
        <w:tblW w:w="5949" w:type="dxa"/>
        <w:tblInd w:w="1440" w:type="dxa"/>
        <w:tblLook w:val="04A0" w:firstRow="1" w:lastRow="0" w:firstColumn="1" w:lastColumn="0" w:noHBand="0" w:noVBand="1"/>
      </w:tblPr>
      <w:tblGrid>
        <w:gridCol w:w="960"/>
        <w:gridCol w:w="630"/>
        <w:gridCol w:w="630"/>
        <w:gridCol w:w="630"/>
        <w:gridCol w:w="630"/>
        <w:gridCol w:w="630"/>
        <w:gridCol w:w="630"/>
        <w:gridCol w:w="1209"/>
      </w:tblGrid>
      <w:tr w:rsidR="008816DE" w:rsidRPr="00A41E13" w14:paraId="6684362E" w14:textId="77777777" w:rsidTr="001875FC">
        <w:trPr>
          <w:trHeight w:val="300"/>
          <w:tblHead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A1E12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No</w:t>
            </w:r>
          </w:p>
        </w:tc>
        <w:tc>
          <w:tcPr>
            <w:tcW w:w="4989"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674894E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Aksesibilitas Laporan Keuangan</w:t>
            </w:r>
          </w:p>
        </w:tc>
      </w:tr>
      <w:tr w:rsidR="008816DE" w:rsidRPr="00A41E13" w14:paraId="6551D30D" w14:textId="77777777" w:rsidTr="001875FC">
        <w:trPr>
          <w:trHeight w:val="300"/>
          <w:tblHeader/>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91F769F" w14:textId="77777777" w:rsidR="008816DE" w:rsidRPr="00A41E13" w:rsidRDefault="008816DE" w:rsidP="001875FC">
            <w:pPr>
              <w:spacing w:after="0" w:line="240" w:lineRule="auto"/>
              <w:rPr>
                <w:rFonts w:ascii="Times New Roman" w:eastAsia="Times New Roman" w:hAnsi="Times New Roman" w:cs="Times New Roman"/>
                <w:color w:val="000000"/>
                <w:sz w:val="24"/>
                <w:szCs w:val="24"/>
                <w:lang w:eastAsia="en-ID"/>
              </w:rPr>
            </w:pPr>
          </w:p>
        </w:tc>
        <w:tc>
          <w:tcPr>
            <w:tcW w:w="630" w:type="dxa"/>
            <w:tcBorders>
              <w:top w:val="nil"/>
              <w:left w:val="nil"/>
              <w:bottom w:val="single" w:sz="4" w:space="0" w:color="auto"/>
              <w:right w:val="single" w:sz="4" w:space="0" w:color="auto"/>
            </w:tcBorders>
            <w:shd w:val="clear" w:color="auto" w:fill="auto"/>
            <w:noWrap/>
            <w:vAlign w:val="center"/>
            <w:hideMark/>
          </w:tcPr>
          <w:p w14:paraId="4716B1E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1</w:t>
            </w:r>
          </w:p>
        </w:tc>
        <w:tc>
          <w:tcPr>
            <w:tcW w:w="630" w:type="dxa"/>
            <w:tcBorders>
              <w:top w:val="nil"/>
              <w:left w:val="nil"/>
              <w:bottom w:val="single" w:sz="4" w:space="0" w:color="auto"/>
              <w:right w:val="single" w:sz="4" w:space="0" w:color="auto"/>
            </w:tcBorders>
            <w:shd w:val="clear" w:color="auto" w:fill="auto"/>
            <w:noWrap/>
            <w:vAlign w:val="center"/>
            <w:hideMark/>
          </w:tcPr>
          <w:p w14:paraId="4CB342A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w:t>
            </w:r>
          </w:p>
        </w:tc>
        <w:tc>
          <w:tcPr>
            <w:tcW w:w="630" w:type="dxa"/>
            <w:tcBorders>
              <w:top w:val="nil"/>
              <w:left w:val="nil"/>
              <w:bottom w:val="single" w:sz="4" w:space="0" w:color="auto"/>
              <w:right w:val="single" w:sz="4" w:space="0" w:color="auto"/>
            </w:tcBorders>
            <w:shd w:val="clear" w:color="auto" w:fill="auto"/>
            <w:noWrap/>
            <w:vAlign w:val="center"/>
            <w:hideMark/>
          </w:tcPr>
          <w:p w14:paraId="1411F8A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w:t>
            </w:r>
          </w:p>
        </w:tc>
        <w:tc>
          <w:tcPr>
            <w:tcW w:w="630" w:type="dxa"/>
            <w:tcBorders>
              <w:top w:val="nil"/>
              <w:left w:val="nil"/>
              <w:bottom w:val="single" w:sz="4" w:space="0" w:color="auto"/>
              <w:right w:val="single" w:sz="4" w:space="0" w:color="auto"/>
            </w:tcBorders>
            <w:shd w:val="clear" w:color="auto" w:fill="auto"/>
            <w:noWrap/>
            <w:vAlign w:val="center"/>
            <w:hideMark/>
          </w:tcPr>
          <w:p w14:paraId="107D310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DCDC36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9CD868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6</w:t>
            </w:r>
          </w:p>
        </w:tc>
        <w:tc>
          <w:tcPr>
            <w:tcW w:w="1209" w:type="dxa"/>
            <w:tcBorders>
              <w:top w:val="nil"/>
              <w:left w:val="nil"/>
              <w:bottom w:val="single" w:sz="4" w:space="0" w:color="auto"/>
              <w:right w:val="single" w:sz="4" w:space="0" w:color="auto"/>
            </w:tcBorders>
            <w:shd w:val="clear" w:color="auto" w:fill="auto"/>
            <w:noWrap/>
            <w:vAlign w:val="center"/>
            <w:hideMark/>
          </w:tcPr>
          <w:p w14:paraId="6CADDF0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Jumlah</w:t>
            </w:r>
          </w:p>
        </w:tc>
      </w:tr>
      <w:tr w:rsidR="008816DE" w:rsidRPr="00A41E13" w14:paraId="06E9399A"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1A8CE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1</w:t>
            </w:r>
          </w:p>
        </w:tc>
        <w:tc>
          <w:tcPr>
            <w:tcW w:w="630" w:type="dxa"/>
            <w:tcBorders>
              <w:top w:val="nil"/>
              <w:left w:val="nil"/>
              <w:bottom w:val="single" w:sz="4" w:space="0" w:color="auto"/>
              <w:right w:val="single" w:sz="4" w:space="0" w:color="auto"/>
            </w:tcBorders>
            <w:shd w:val="clear" w:color="auto" w:fill="auto"/>
            <w:noWrap/>
            <w:vAlign w:val="center"/>
            <w:hideMark/>
          </w:tcPr>
          <w:p w14:paraId="089BC14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A5267F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66BE1F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3C7F1F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89B07B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E83058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3377684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53E730B7"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53847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w:t>
            </w:r>
          </w:p>
        </w:tc>
        <w:tc>
          <w:tcPr>
            <w:tcW w:w="630" w:type="dxa"/>
            <w:tcBorders>
              <w:top w:val="nil"/>
              <w:left w:val="nil"/>
              <w:bottom w:val="single" w:sz="4" w:space="0" w:color="auto"/>
              <w:right w:val="single" w:sz="4" w:space="0" w:color="auto"/>
            </w:tcBorders>
            <w:shd w:val="clear" w:color="auto" w:fill="auto"/>
            <w:noWrap/>
            <w:vAlign w:val="center"/>
            <w:hideMark/>
          </w:tcPr>
          <w:p w14:paraId="6B0C9F1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E3F3BF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AEC8F6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0465B5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62B6BF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ADA3F5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71BBFD0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27</w:t>
            </w:r>
          </w:p>
        </w:tc>
      </w:tr>
      <w:tr w:rsidR="008816DE" w:rsidRPr="00A41E13" w14:paraId="1DFE70E3"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44AC6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w:t>
            </w:r>
          </w:p>
        </w:tc>
        <w:tc>
          <w:tcPr>
            <w:tcW w:w="630" w:type="dxa"/>
            <w:tcBorders>
              <w:top w:val="nil"/>
              <w:left w:val="nil"/>
              <w:bottom w:val="single" w:sz="4" w:space="0" w:color="auto"/>
              <w:right w:val="single" w:sz="4" w:space="0" w:color="auto"/>
            </w:tcBorders>
            <w:shd w:val="clear" w:color="auto" w:fill="auto"/>
            <w:noWrap/>
            <w:vAlign w:val="center"/>
            <w:hideMark/>
          </w:tcPr>
          <w:p w14:paraId="5097CA8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A41A3B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331806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4D1918E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56DE775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F9541B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0C07B02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26</w:t>
            </w:r>
          </w:p>
        </w:tc>
      </w:tr>
      <w:tr w:rsidR="008816DE" w:rsidRPr="00A41E13" w14:paraId="124DEC44"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3D735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617E469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465F57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16872A2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5A68018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630FE4E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3CD164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1DDBBF7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27</w:t>
            </w:r>
          </w:p>
        </w:tc>
      </w:tr>
      <w:tr w:rsidR="008816DE" w:rsidRPr="00A41E13" w14:paraId="218F6045"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6D959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111889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8B2F46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4571FE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D6FF73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B6C2DE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02AF6B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6B4718C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6D362508"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6CEAD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6</w:t>
            </w:r>
          </w:p>
        </w:tc>
        <w:tc>
          <w:tcPr>
            <w:tcW w:w="630" w:type="dxa"/>
            <w:tcBorders>
              <w:top w:val="nil"/>
              <w:left w:val="nil"/>
              <w:bottom w:val="single" w:sz="4" w:space="0" w:color="auto"/>
              <w:right w:val="single" w:sz="4" w:space="0" w:color="auto"/>
            </w:tcBorders>
            <w:shd w:val="clear" w:color="auto" w:fill="auto"/>
            <w:noWrap/>
            <w:vAlign w:val="center"/>
            <w:hideMark/>
          </w:tcPr>
          <w:p w14:paraId="317A27A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364FFA9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354CA92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90114A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1982375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390E07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57FF038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27</w:t>
            </w:r>
          </w:p>
        </w:tc>
      </w:tr>
      <w:tr w:rsidR="008816DE" w:rsidRPr="00A41E13" w14:paraId="18846F24"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37947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7</w:t>
            </w:r>
          </w:p>
        </w:tc>
        <w:tc>
          <w:tcPr>
            <w:tcW w:w="630" w:type="dxa"/>
            <w:tcBorders>
              <w:top w:val="nil"/>
              <w:left w:val="nil"/>
              <w:bottom w:val="single" w:sz="4" w:space="0" w:color="auto"/>
              <w:right w:val="single" w:sz="4" w:space="0" w:color="auto"/>
            </w:tcBorders>
            <w:shd w:val="clear" w:color="auto" w:fill="auto"/>
            <w:noWrap/>
            <w:vAlign w:val="center"/>
            <w:hideMark/>
          </w:tcPr>
          <w:p w14:paraId="5C46D30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41A5F7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2CCA98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09159D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330823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700748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67829B1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24</w:t>
            </w:r>
          </w:p>
        </w:tc>
      </w:tr>
      <w:tr w:rsidR="008816DE" w:rsidRPr="00A41E13" w14:paraId="3F68C508"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A86AE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8</w:t>
            </w:r>
          </w:p>
        </w:tc>
        <w:tc>
          <w:tcPr>
            <w:tcW w:w="630" w:type="dxa"/>
            <w:tcBorders>
              <w:top w:val="nil"/>
              <w:left w:val="nil"/>
              <w:bottom w:val="single" w:sz="4" w:space="0" w:color="auto"/>
              <w:right w:val="single" w:sz="4" w:space="0" w:color="auto"/>
            </w:tcBorders>
            <w:shd w:val="clear" w:color="auto" w:fill="auto"/>
            <w:noWrap/>
            <w:vAlign w:val="center"/>
            <w:hideMark/>
          </w:tcPr>
          <w:p w14:paraId="7719196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8F11C5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4D9738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532AD4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42F757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BB9E77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25F1918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49AE7BBC"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5B875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9</w:t>
            </w:r>
          </w:p>
        </w:tc>
        <w:tc>
          <w:tcPr>
            <w:tcW w:w="630" w:type="dxa"/>
            <w:tcBorders>
              <w:top w:val="nil"/>
              <w:left w:val="nil"/>
              <w:bottom w:val="single" w:sz="4" w:space="0" w:color="auto"/>
              <w:right w:val="single" w:sz="4" w:space="0" w:color="auto"/>
            </w:tcBorders>
            <w:shd w:val="clear" w:color="auto" w:fill="auto"/>
            <w:noWrap/>
            <w:vAlign w:val="center"/>
            <w:hideMark/>
          </w:tcPr>
          <w:p w14:paraId="1F6400B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5A7CBD8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E7FDBB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A1C654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E671DC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4EF31B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7753173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25</w:t>
            </w:r>
          </w:p>
        </w:tc>
      </w:tr>
      <w:tr w:rsidR="008816DE" w:rsidRPr="00A41E13" w14:paraId="60680B09"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CDC4B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10</w:t>
            </w:r>
          </w:p>
        </w:tc>
        <w:tc>
          <w:tcPr>
            <w:tcW w:w="630" w:type="dxa"/>
            <w:tcBorders>
              <w:top w:val="nil"/>
              <w:left w:val="nil"/>
              <w:bottom w:val="single" w:sz="4" w:space="0" w:color="auto"/>
              <w:right w:val="single" w:sz="4" w:space="0" w:color="auto"/>
            </w:tcBorders>
            <w:shd w:val="clear" w:color="auto" w:fill="auto"/>
            <w:noWrap/>
            <w:vAlign w:val="center"/>
            <w:hideMark/>
          </w:tcPr>
          <w:p w14:paraId="0200B67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065A59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68F477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1B5591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5280F1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CD8AF1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2FC2D4B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09FEA579"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7C30D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11</w:t>
            </w:r>
          </w:p>
        </w:tc>
        <w:tc>
          <w:tcPr>
            <w:tcW w:w="630" w:type="dxa"/>
            <w:tcBorders>
              <w:top w:val="nil"/>
              <w:left w:val="nil"/>
              <w:bottom w:val="single" w:sz="4" w:space="0" w:color="auto"/>
              <w:right w:val="single" w:sz="4" w:space="0" w:color="auto"/>
            </w:tcBorders>
            <w:shd w:val="clear" w:color="auto" w:fill="auto"/>
            <w:noWrap/>
            <w:vAlign w:val="center"/>
            <w:hideMark/>
          </w:tcPr>
          <w:p w14:paraId="416A500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68D88B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EC2C2B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0B42E4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B60778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ED5EA5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3F8C720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28</w:t>
            </w:r>
          </w:p>
        </w:tc>
      </w:tr>
      <w:tr w:rsidR="008816DE" w:rsidRPr="00A41E13" w14:paraId="04CEF665"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1ED84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12</w:t>
            </w:r>
          </w:p>
        </w:tc>
        <w:tc>
          <w:tcPr>
            <w:tcW w:w="630" w:type="dxa"/>
            <w:tcBorders>
              <w:top w:val="nil"/>
              <w:left w:val="nil"/>
              <w:bottom w:val="single" w:sz="4" w:space="0" w:color="auto"/>
              <w:right w:val="single" w:sz="4" w:space="0" w:color="auto"/>
            </w:tcBorders>
            <w:shd w:val="clear" w:color="auto" w:fill="auto"/>
            <w:noWrap/>
            <w:vAlign w:val="center"/>
            <w:hideMark/>
          </w:tcPr>
          <w:p w14:paraId="7F5B833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4C5BF0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13D641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B36121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460AB4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B96F7F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69B2A0C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4180AD7C"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CF3D1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13</w:t>
            </w:r>
          </w:p>
        </w:tc>
        <w:tc>
          <w:tcPr>
            <w:tcW w:w="630" w:type="dxa"/>
            <w:tcBorders>
              <w:top w:val="nil"/>
              <w:left w:val="nil"/>
              <w:bottom w:val="single" w:sz="4" w:space="0" w:color="auto"/>
              <w:right w:val="single" w:sz="4" w:space="0" w:color="auto"/>
            </w:tcBorders>
            <w:shd w:val="clear" w:color="auto" w:fill="auto"/>
            <w:noWrap/>
            <w:vAlign w:val="center"/>
            <w:hideMark/>
          </w:tcPr>
          <w:p w14:paraId="336737E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9D87AA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0E5209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11F4FB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941EEA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16E62D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32D21BC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29</w:t>
            </w:r>
          </w:p>
        </w:tc>
      </w:tr>
      <w:tr w:rsidR="008816DE" w:rsidRPr="00A41E13" w14:paraId="3686ED94"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8C421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14</w:t>
            </w:r>
          </w:p>
        </w:tc>
        <w:tc>
          <w:tcPr>
            <w:tcW w:w="630" w:type="dxa"/>
            <w:tcBorders>
              <w:top w:val="nil"/>
              <w:left w:val="nil"/>
              <w:bottom w:val="single" w:sz="4" w:space="0" w:color="auto"/>
              <w:right w:val="single" w:sz="4" w:space="0" w:color="auto"/>
            </w:tcBorders>
            <w:shd w:val="clear" w:color="auto" w:fill="auto"/>
            <w:noWrap/>
            <w:vAlign w:val="center"/>
            <w:hideMark/>
          </w:tcPr>
          <w:p w14:paraId="1FD14B1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B3ABB8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738E6E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CFFC8C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BC7048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D04FD9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2381683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5E100136"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550F1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15</w:t>
            </w:r>
          </w:p>
        </w:tc>
        <w:tc>
          <w:tcPr>
            <w:tcW w:w="630" w:type="dxa"/>
            <w:tcBorders>
              <w:top w:val="nil"/>
              <w:left w:val="nil"/>
              <w:bottom w:val="single" w:sz="4" w:space="0" w:color="auto"/>
              <w:right w:val="single" w:sz="4" w:space="0" w:color="auto"/>
            </w:tcBorders>
            <w:shd w:val="clear" w:color="auto" w:fill="auto"/>
            <w:noWrap/>
            <w:vAlign w:val="center"/>
            <w:hideMark/>
          </w:tcPr>
          <w:p w14:paraId="67300A3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905CB2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E4FA72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0CD6DE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3FDD06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B30833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6F279F1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0B258060"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0B613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16</w:t>
            </w:r>
          </w:p>
        </w:tc>
        <w:tc>
          <w:tcPr>
            <w:tcW w:w="630" w:type="dxa"/>
            <w:tcBorders>
              <w:top w:val="nil"/>
              <w:left w:val="nil"/>
              <w:bottom w:val="single" w:sz="4" w:space="0" w:color="auto"/>
              <w:right w:val="single" w:sz="4" w:space="0" w:color="auto"/>
            </w:tcBorders>
            <w:shd w:val="clear" w:color="auto" w:fill="auto"/>
            <w:noWrap/>
            <w:vAlign w:val="center"/>
            <w:hideMark/>
          </w:tcPr>
          <w:p w14:paraId="7A9C4FD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59AFF06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4DA67EA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755A15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B1B43D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6005B87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56836E2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27</w:t>
            </w:r>
          </w:p>
        </w:tc>
      </w:tr>
      <w:tr w:rsidR="008816DE" w:rsidRPr="00A41E13" w14:paraId="0DA7062A"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BA8AD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17</w:t>
            </w:r>
          </w:p>
        </w:tc>
        <w:tc>
          <w:tcPr>
            <w:tcW w:w="630" w:type="dxa"/>
            <w:tcBorders>
              <w:top w:val="nil"/>
              <w:left w:val="nil"/>
              <w:bottom w:val="single" w:sz="4" w:space="0" w:color="auto"/>
              <w:right w:val="single" w:sz="4" w:space="0" w:color="auto"/>
            </w:tcBorders>
            <w:shd w:val="clear" w:color="auto" w:fill="auto"/>
            <w:noWrap/>
            <w:vAlign w:val="center"/>
            <w:hideMark/>
          </w:tcPr>
          <w:p w14:paraId="676C204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A1F586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F8E3C2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EA5B55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62AFEB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A7B3F4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053642A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494D5214"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A42D6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18</w:t>
            </w:r>
          </w:p>
        </w:tc>
        <w:tc>
          <w:tcPr>
            <w:tcW w:w="630" w:type="dxa"/>
            <w:tcBorders>
              <w:top w:val="nil"/>
              <w:left w:val="nil"/>
              <w:bottom w:val="single" w:sz="4" w:space="0" w:color="auto"/>
              <w:right w:val="single" w:sz="4" w:space="0" w:color="auto"/>
            </w:tcBorders>
            <w:shd w:val="clear" w:color="auto" w:fill="auto"/>
            <w:noWrap/>
            <w:vAlign w:val="center"/>
            <w:hideMark/>
          </w:tcPr>
          <w:p w14:paraId="446ED8C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B80317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FF7CD1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0840A9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496A91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2E151E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290F416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7A3A5304"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52A98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19</w:t>
            </w:r>
          </w:p>
        </w:tc>
        <w:tc>
          <w:tcPr>
            <w:tcW w:w="630" w:type="dxa"/>
            <w:tcBorders>
              <w:top w:val="nil"/>
              <w:left w:val="nil"/>
              <w:bottom w:val="single" w:sz="4" w:space="0" w:color="auto"/>
              <w:right w:val="single" w:sz="4" w:space="0" w:color="auto"/>
            </w:tcBorders>
            <w:shd w:val="clear" w:color="auto" w:fill="auto"/>
            <w:noWrap/>
            <w:vAlign w:val="center"/>
            <w:hideMark/>
          </w:tcPr>
          <w:p w14:paraId="1C3F495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2EE1EA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441B749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C53AE7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15942F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86A732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66D0FB0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29</w:t>
            </w:r>
          </w:p>
        </w:tc>
      </w:tr>
      <w:tr w:rsidR="008816DE" w:rsidRPr="00A41E13" w14:paraId="5F320C50"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8FB1B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20</w:t>
            </w:r>
          </w:p>
        </w:tc>
        <w:tc>
          <w:tcPr>
            <w:tcW w:w="630" w:type="dxa"/>
            <w:tcBorders>
              <w:top w:val="nil"/>
              <w:left w:val="nil"/>
              <w:bottom w:val="single" w:sz="4" w:space="0" w:color="auto"/>
              <w:right w:val="single" w:sz="4" w:space="0" w:color="auto"/>
            </w:tcBorders>
            <w:shd w:val="clear" w:color="auto" w:fill="auto"/>
            <w:noWrap/>
            <w:vAlign w:val="center"/>
            <w:hideMark/>
          </w:tcPr>
          <w:p w14:paraId="65A2B87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E8A888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13A4E68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82CC56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89EAE2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A8BF9E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16FF677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29</w:t>
            </w:r>
          </w:p>
        </w:tc>
      </w:tr>
      <w:tr w:rsidR="008816DE" w:rsidRPr="00A41E13" w14:paraId="59AA0C77"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0F341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21</w:t>
            </w:r>
          </w:p>
        </w:tc>
        <w:tc>
          <w:tcPr>
            <w:tcW w:w="630" w:type="dxa"/>
            <w:tcBorders>
              <w:top w:val="nil"/>
              <w:left w:val="nil"/>
              <w:bottom w:val="single" w:sz="4" w:space="0" w:color="auto"/>
              <w:right w:val="single" w:sz="4" w:space="0" w:color="auto"/>
            </w:tcBorders>
            <w:shd w:val="clear" w:color="auto" w:fill="auto"/>
            <w:noWrap/>
            <w:vAlign w:val="center"/>
            <w:hideMark/>
          </w:tcPr>
          <w:p w14:paraId="484E978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A17AD8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967B55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AA5443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135E75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BF9B34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255F722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28</w:t>
            </w:r>
          </w:p>
        </w:tc>
      </w:tr>
      <w:tr w:rsidR="008816DE" w:rsidRPr="00A41E13" w14:paraId="5AD699D3"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AD1F1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22</w:t>
            </w:r>
          </w:p>
        </w:tc>
        <w:tc>
          <w:tcPr>
            <w:tcW w:w="630" w:type="dxa"/>
            <w:tcBorders>
              <w:top w:val="nil"/>
              <w:left w:val="nil"/>
              <w:bottom w:val="single" w:sz="4" w:space="0" w:color="auto"/>
              <w:right w:val="single" w:sz="4" w:space="0" w:color="auto"/>
            </w:tcBorders>
            <w:shd w:val="clear" w:color="auto" w:fill="auto"/>
            <w:noWrap/>
            <w:vAlign w:val="center"/>
            <w:hideMark/>
          </w:tcPr>
          <w:p w14:paraId="6B8E00A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1BCF8E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9A5090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1B587FA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D26EEC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9A34DD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18ED18A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26</w:t>
            </w:r>
          </w:p>
        </w:tc>
      </w:tr>
      <w:tr w:rsidR="008816DE" w:rsidRPr="00A41E13" w14:paraId="103EDB73"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D81C7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23</w:t>
            </w:r>
          </w:p>
        </w:tc>
        <w:tc>
          <w:tcPr>
            <w:tcW w:w="630" w:type="dxa"/>
            <w:tcBorders>
              <w:top w:val="nil"/>
              <w:left w:val="nil"/>
              <w:bottom w:val="single" w:sz="4" w:space="0" w:color="auto"/>
              <w:right w:val="single" w:sz="4" w:space="0" w:color="auto"/>
            </w:tcBorders>
            <w:shd w:val="clear" w:color="auto" w:fill="auto"/>
            <w:noWrap/>
            <w:vAlign w:val="center"/>
            <w:hideMark/>
          </w:tcPr>
          <w:p w14:paraId="7EC9529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C71E51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86E576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C1CFA0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EB04A3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C1CD76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597FA08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77252EC5"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75944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24</w:t>
            </w:r>
          </w:p>
        </w:tc>
        <w:tc>
          <w:tcPr>
            <w:tcW w:w="630" w:type="dxa"/>
            <w:tcBorders>
              <w:top w:val="nil"/>
              <w:left w:val="nil"/>
              <w:bottom w:val="single" w:sz="4" w:space="0" w:color="auto"/>
              <w:right w:val="single" w:sz="4" w:space="0" w:color="auto"/>
            </w:tcBorders>
            <w:shd w:val="clear" w:color="auto" w:fill="auto"/>
            <w:noWrap/>
            <w:vAlign w:val="center"/>
            <w:hideMark/>
          </w:tcPr>
          <w:p w14:paraId="77C66F4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2A746C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652968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966BF1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5BED39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4C72A3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77AB067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3F9C51A9"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80267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25</w:t>
            </w:r>
          </w:p>
        </w:tc>
        <w:tc>
          <w:tcPr>
            <w:tcW w:w="630" w:type="dxa"/>
            <w:tcBorders>
              <w:top w:val="nil"/>
              <w:left w:val="nil"/>
              <w:bottom w:val="single" w:sz="4" w:space="0" w:color="auto"/>
              <w:right w:val="single" w:sz="4" w:space="0" w:color="auto"/>
            </w:tcBorders>
            <w:shd w:val="clear" w:color="auto" w:fill="auto"/>
            <w:noWrap/>
            <w:vAlign w:val="center"/>
            <w:hideMark/>
          </w:tcPr>
          <w:p w14:paraId="17516B0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984527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45CBEC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50EC0F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20C945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57A3058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2417C99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26</w:t>
            </w:r>
          </w:p>
        </w:tc>
      </w:tr>
      <w:tr w:rsidR="008816DE" w:rsidRPr="00A41E13" w14:paraId="7A2E2E84"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F58AA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26</w:t>
            </w:r>
          </w:p>
        </w:tc>
        <w:tc>
          <w:tcPr>
            <w:tcW w:w="630" w:type="dxa"/>
            <w:tcBorders>
              <w:top w:val="nil"/>
              <w:left w:val="nil"/>
              <w:bottom w:val="single" w:sz="4" w:space="0" w:color="auto"/>
              <w:right w:val="single" w:sz="4" w:space="0" w:color="auto"/>
            </w:tcBorders>
            <w:shd w:val="clear" w:color="auto" w:fill="auto"/>
            <w:noWrap/>
            <w:vAlign w:val="center"/>
            <w:hideMark/>
          </w:tcPr>
          <w:p w14:paraId="68D4DC5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916E8E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EF0B45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434334B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44A126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8B166B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38BE5E2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26</w:t>
            </w:r>
          </w:p>
        </w:tc>
      </w:tr>
      <w:tr w:rsidR="008816DE" w:rsidRPr="00A41E13" w14:paraId="78FD8C1B"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BB7AE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27</w:t>
            </w:r>
          </w:p>
        </w:tc>
        <w:tc>
          <w:tcPr>
            <w:tcW w:w="630" w:type="dxa"/>
            <w:tcBorders>
              <w:top w:val="nil"/>
              <w:left w:val="nil"/>
              <w:bottom w:val="single" w:sz="4" w:space="0" w:color="auto"/>
              <w:right w:val="single" w:sz="4" w:space="0" w:color="auto"/>
            </w:tcBorders>
            <w:shd w:val="clear" w:color="auto" w:fill="auto"/>
            <w:noWrap/>
            <w:vAlign w:val="center"/>
            <w:hideMark/>
          </w:tcPr>
          <w:p w14:paraId="2B67FBC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F3258F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98C79A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D24387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197E30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AEE939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5DA0B2F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54A46F39"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F4EFB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28</w:t>
            </w:r>
          </w:p>
        </w:tc>
        <w:tc>
          <w:tcPr>
            <w:tcW w:w="630" w:type="dxa"/>
            <w:tcBorders>
              <w:top w:val="nil"/>
              <w:left w:val="nil"/>
              <w:bottom w:val="single" w:sz="4" w:space="0" w:color="auto"/>
              <w:right w:val="single" w:sz="4" w:space="0" w:color="auto"/>
            </w:tcBorders>
            <w:shd w:val="clear" w:color="auto" w:fill="auto"/>
            <w:noWrap/>
            <w:vAlign w:val="center"/>
            <w:hideMark/>
          </w:tcPr>
          <w:p w14:paraId="1C9D9F9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60048B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3F2345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6DCE358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AE98DE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CF4F65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2C9B15E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29</w:t>
            </w:r>
          </w:p>
        </w:tc>
      </w:tr>
      <w:tr w:rsidR="008816DE" w:rsidRPr="00A41E13" w14:paraId="69975806"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4BC6E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29</w:t>
            </w:r>
          </w:p>
        </w:tc>
        <w:tc>
          <w:tcPr>
            <w:tcW w:w="630" w:type="dxa"/>
            <w:tcBorders>
              <w:top w:val="nil"/>
              <w:left w:val="nil"/>
              <w:bottom w:val="single" w:sz="4" w:space="0" w:color="auto"/>
              <w:right w:val="single" w:sz="4" w:space="0" w:color="auto"/>
            </w:tcBorders>
            <w:shd w:val="clear" w:color="auto" w:fill="auto"/>
            <w:noWrap/>
            <w:vAlign w:val="center"/>
            <w:hideMark/>
          </w:tcPr>
          <w:p w14:paraId="4D1A8D0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EA0D16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A8D6AE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E4AF2A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C4B457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EB3949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0A57E92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6D254B02"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18D17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c>
          <w:tcPr>
            <w:tcW w:w="630" w:type="dxa"/>
            <w:tcBorders>
              <w:top w:val="nil"/>
              <w:left w:val="nil"/>
              <w:bottom w:val="single" w:sz="4" w:space="0" w:color="auto"/>
              <w:right w:val="single" w:sz="4" w:space="0" w:color="auto"/>
            </w:tcBorders>
            <w:shd w:val="clear" w:color="auto" w:fill="auto"/>
            <w:noWrap/>
            <w:vAlign w:val="center"/>
            <w:hideMark/>
          </w:tcPr>
          <w:p w14:paraId="4929BD8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1585CC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5EC006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9D76B0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8317A3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D2AF3F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13DF009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541B57C0"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BB7C7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31</w:t>
            </w:r>
          </w:p>
        </w:tc>
        <w:tc>
          <w:tcPr>
            <w:tcW w:w="630" w:type="dxa"/>
            <w:tcBorders>
              <w:top w:val="nil"/>
              <w:left w:val="nil"/>
              <w:bottom w:val="single" w:sz="4" w:space="0" w:color="auto"/>
              <w:right w:val="single" w:sz="4" w:space="0" w:color="auto"/>
            </w:tcBorders>
            <w:shd w:val="clear" w:color="auto" w:fill="auto"/>
            <w:noWrap/>
            <w:vAlign w:val="center"/>
            <w:hideMark/>
          </w:tcPr>
          <w:p w14:paraId="15A3D5D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94FCB2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530C75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B5D503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15DA48F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22EB59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04F8B3E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27</w:t>
            </w:r>
          </w:p>
        </w:tc>
      </w:tr>
      <w:tr w:rsidR="008816DE" w:rsidRPr="00A41E13" w14:paraId="56A08A31"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02339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32</w:t>
            </w:r>
          </w:p>
        </w:tc>
        <w:tc>
          <w:tcPr>
            <w:tcW w:w="630" w:type="dxa"/>
            <w:tcBorders>
              <w:top w:val="nil"/>
              <w:left w:val="nil"/>
              <w:bottom w:val="single" w:sz="4" w:space="0" w:color="auto"/>
              <w:right w:val="single" w:sz="4" w:space="0" w:color="auto"/>
            </w:tcBorders>
            <w:shd w:val="clear" w:color="auto" w:fill="auto"/>
            <w:noWrap/>
            <w:vAlign w:val="center"/>
            <w:hideMark/>
          </w:tcPr>
          <w:p w14:paraId="4783308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EEA909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7BA35B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DAAA7A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6EEC88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18EA2A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5801C2F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471514B2"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E25BA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33</w:t>
            </w:r>
          </w:p>
        </w:tc>
        <w:tc>
          <w:tcPr>
            <w:tcW w:w="630" w:type="dxa"/>
            <w:tcBorders>
              <w:top w:val="nil"/>
              <w:left w:val="nil"/>
              <w:bottom w:val="single" w:sz="4" w:space="0" w:color="auto"/>
              <w:right w:val="single" w:sz="4" w:space="0" w:color="auto"/>
            </w:tcBorders>
            <w:shd w:val="clear" w:color="auto" w:fill="auto"/>
            <w:noWrap/>
            <w:vAlign w:val="center"/>
            <w:hideMark/>
          </w:tcPr>
          <w:p w14:paraId="71E31E6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1128EF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002838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6B7B981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F85CAD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AC2C3D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2CE0CC9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29</w:t>
            </w:r>
          </w:p>
        </w:tc>
      </w:tr>
      <w:tr w:rsidR="008816DE" w:rsidRPr="00A41E13" w14:paraId="2C2EA0AF"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C7BCB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34</w:t>
            </w:r>
          </w:p>
        </w:tc>
        <w:tc>
          <w:tcPr>
            <w:tcW w:w="630" w:type="dxa"/>
            <w:tcBorders>
              <w:top w:val="nil"/>
              <w:left w:val="nil"/>
              <w:bottom w:val="single" w:sz="4" w:space="0" w:color="auto"/>
              <w:right w:val="single" w:sz="4" w:space="0" w:color="auto"/>
            </w:tcBorders>
            <w:shd w:val="clear" w:color="auto" w:fill="auto"/>
            <w:noWrap/>
            <w:vAlign w:val="center"/>
            <w:hideMark/>
          </w:tcPr>
          <w:p w14:paraId="1F9FA05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9D6AD4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BC252C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8EFBD1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03713A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BF9829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2E130EE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560AF618"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D7365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35</w:t>
            </w:r>
          </w:p>
        </w:tc>
        <w:tc>
          <w:tcPr>
            <w:tcW w:w="630" w:type="dxa"/>
            <w:tcBorders>
              <w:top w:val="nil"/>
              <w:left w:val="nil"/>
              <w:bottom w:val="single" w:sz="4" w:space="0" w:color="auto"/>
              <w:right w:val="single" w:sz="4" w:space="0" w:color="auto"/>
            </w:tcBorders>
            <w:shd w:val="clear" w:color="auto" w:fill="auto"/>
            <w:noWrap/>
            <w:vAlign w:val="center"/>
            <w:hideMark/>
          </w:tcPr>
          <w:p w14:paraId="424C562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5914ED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328A449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D75BDA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8F8977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63D873B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01DB52F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24</w:t>
            </w:r>
          </w:p>
        </w:tc>
      </w:tr>
      <w:tr w:rsidR="008816DE" w:rsidRPr="00A41E13" w14:paraId="3A7C98DE"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8FD62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36</w:t>
            </w:r>
          </w:p>
        </w:tc>
        <w:tc>
          <w:tcPr>
            <w:tcW w:w="630" w:type="dxa"/>
            <w:tcBorders>
              <w:top w:val="nil"/>
              <w:left w:val="nil"/>
              <w:bottom w:val="single" w:sz="4" w:space="0" w:color="auto"/>
              <w:right w:val="single" w:sz="4" w:space="0" w:color="auto"/>
            </w:tcBorders>
            <w:shd w:val="clear" w:color="auto" w:fill="auto"/>
            <w:noWrap/>
            <w:vAlign w:val="center"/>
            <w:hideMark/>
          </w:tcPr>
          <w:p w14:paraId="12187CE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507D5E3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495820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6AA635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1B2EDB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856FDF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3C58ECA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24</w:t>
            </w:r>
          </w:p>
        </w:tc>
      </w:tr>
      <w:tr w:rsidR="008816DE" w:rsidRPr="00A41E13" w14:paraId="72371CCC"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01455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lastRenderedPageBreak/>
              <w:t>37</w:t>
            </w:r>
          </w:p>
        </w:tc>
        <w:tc>
          <w:tcPr>
            <w:tcW w:w="630" w:type="dxa"/>
            <w:tcBorders>
              <w:top w:val="nil"/>
              <w:left w:val="nil"/>
              <w:bottom w:val="single" w:sz="4" w:space="0" w:color="auto"/>
              <w:right w:val="single" w:sz="4" w:space="0" w:color="auto"/>
            </w:tcBorders>
            <w:shd w:val="clear" w:color="auto" w:fill="auto"/>
            <w:noWrap/>
            <w:vAlign w:val="center"/>
            <w:hideMark/>
          </w:tcPr>
          <w:p w14:paraId="20CD88B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802050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5088D59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C778E4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198F92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649B271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2F37294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24</w:t>
            </w:r>
          </w:p>
        </w:tc>
      </w:tr>
      <w:tr w:rsidR="008816DE" w:rsidRPr="00A41E13" w14:paraId="281A9C8B"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58AB0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38</w:t>
            </w:r>
          </w:p>
        </w:tc>
        <w:tc>
          <w:tcPr>
            <w:tcW w:w="630" w:type="dxa"/>
            <w:tcBorders>
              <w:top w:val="nil"/>
              <w:left w:val="nil"/>
              <w:bottom w:val="single" w:sz="4" w:space="0" w:color="auto"/>
              <w:right w:val="single" w:sz="4" w:space="0" w:color="auto"/>
            </w:tcBorders>
            <w:shd w:val="clear" w:color="auto" w:fill="auto"/>
            <w:noWrap/>
            <w:vAlign w:val="center"/>
            <w:hideMark/>
          </w:tcPr>
          <w:p w14:paraId="2FA7161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38087B8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3877C2D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657A489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1F3F68D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5EA63C2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2A5F610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24</w:t>
            </w:r>
          </w:p>
        </w:tc>
      </w:tr>
      <w:tr w:rsidR="008816DE" w:rsidRPr="00A41E13" w14:paraId="5E9D0510"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F4472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39</w:t>
            </w:r>
          </w:p>
        </w:tc>
        <w:tc>
          <w:tcPr>
            <w:tcW w:w="630" w:type="dxa"/>
            <w:tcBorders>
              <w:top w:val="nil"/>
              <w:left w:val="nil"/>
              <w:bottom w:val="single" w:sz="4" w:space="0" w:color="auto"/>
              <w:right w:val="single" w:sz="4" w:space="0" w:color="auto"/>
            </w:tcBorders>
            <w:shd w:val="clear" w:color="auto" w:fill="auto"/>
            <w:noWrap/>
            <w:vAlign w:val="center"/>
            <w:hideMark/>
          </w:tcPr>
          <w:p w14:paraId="795A880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121146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D17FB7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6C162A5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962407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394FE36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48D2EB6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24</w:t>
            </w:r>
          </w:p>
        </w:tc>
      </w:tr>
      <w:tr w:rsidR="008816DE" w:rsidRPr="00A41E13" w14:paraId="07550976"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D8175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40</w:t>
            </w:r>
          </w:p>
        </w:tc>
        <w:tc>
          <w:tcPr>
            <w:tcW w:w="630" w:type="dxa"/>
            <w:tcBorders>
              <w:top w:val="nil"/>
              <w:left w:val="nil"/>
              <w:bottom w:val="single" w:sz="4" w:space="0" w:color="auto"/>
              <w:right w:val="single" w:sz="4" w:space="0" w:color="auto"/>
            </w:tcBorders>
            <w:shd w:val="clear" w:color="auto" w:fill="auto"/>
            <w:noWrap/>
            <w:vAlign w:val="center"/>
            <w:hideMark/>
          </w:tcPr>
          <w:p w14:paraId="25037CD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1D8BB4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294E8E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5B7F7E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DAD464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B6E264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2BC0324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6C743F2F"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58B48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41</w:t>
            </w:r>
          </w:p>
        </w:tc>
        <w:tc>
          <w:tcPr>
            <w:tcW w:w="630" w:type="dxa"/>
            <w:tcBorders>
              <w:top w:val="nil"/>
              <w:left w:val="nil"/>
              <w:bottom w:val="single" w:sz="4" w:space="0" w:color="auto"/>
              <w:right w:val="single" w:sz="4" w:space="0" w:color="auto"/>
            </w:tcBorders>
            <w:shd w:val="clear" w:color="auto" w:fill="auto"/>
            <w:noWrap/>
            <w:vAlign w:val="center"/>
            <w:hideMark/>
          </w:tcPr>
          <w:p w14:paraId="3A1295E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60CB5B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0A4640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D9D667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A71810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F6EFB0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4FA0F21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23DD6DCE"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A8DE5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42</w:t>
            </w:r>
          </w:p>
        </w:tc>
        <w:tc>
          <w:tcPr>
            <w:tcW w:w="630" w:type="dxa"/>
            <w:tcBorders>
              <w:top w:val="nil"/>
              <w:left w:val="nil"/>
              <w:bottom w:val="single" w:sz="4" w:space="0" w:color="auto"/>
              <w:right w:val="single" w:sz="4" w:space="0" w:color="auto"/>
            </w:tcBorders>
            <w:shd w:val="clear" w:color="auto" w:fill="auto"/>
            <w:noWrap/>
            <w:vAlign w:val="center"/>
            <w:hideMark/>
          </w:tcPr>
          <w:p w14:paraId="6365A72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DCAB2A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434739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B42D67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6E2AB46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757A21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77F2421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29</w:t>
            </w:r>
          </w:p>
        </w:tc>
      </w:tr>
      <w:tr w:rsidR="008816DE" w:rsidRPr="00A41E13" w14:paraId="3B20DA7B"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CA336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43</w:t>
            </w:r>
          </w:p>
        </w:tc>
        <w:tc>
          <w:tcPr>
            <w:tcW w:w="630" w:type="dxa"/>
            <w:tcBorders>
              <w:top w:val="nil"/>
              <w:left w:val="nil"/>
              <w:bottom w:val="single" w:sz="4" w:space="0" w:color="auto"/>
              <w:right w:val="single" w:sz="4" w:space="0" w:color="auto"/>
            </w:tcBorders>
            <w:shd w:val="clear" w:color="auto" w:fill="auto"/>
            <w:noWrap/>
            <w:vAlign w:val="center"/>
            <w:hideMark/>
          </w:tcPr>
          <w:p w14:paraId="6822DFC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CEF4AE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318758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C61831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3EE513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8AF42D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66A3F5F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2F49E2BA"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6A65E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44</w:t>
            </w:r>
          </w:p>
        </w:tc>
        <w:tc>
          <w:tcPr>
            <w:tcW w:w="630" w:type="dxa"/>
            <w:tcBorders>
              <w:top w:val="nil"/>
              <w:left w:val="nil"/>
              <w:bottom w:val="single" w:sz="4" w:space="0" w:color="auto"/>
              <w:right w:val="single" w:sz="4" w:space="0" w:color="auto"/>
            </w:tcBorders>
            <w:shd w:val="clear" w:color="auto" w:fill="auto"/>
            <w:noWrap/>
            <w:vAlign w:val="center"/>
            <w:hideMark/>
          </w:tcPr>
          <w:p w14:paraId="6AD4BBE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E39EE3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F75086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7D02F7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8B985C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04D065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55F83D0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47680A92"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8BC15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45</w:t>
            </w:r>
          </w:p>
        </w:tc>
        <w:tc>
          <w:tcPr>
            <w:tcW w:w="630" w:type="dxa"/>
            <w:tcBorders>
              <w:top w:val="nil"/>
              <w:left w:val="nil"/>
              <w:bottom w:val="single" w:sz="4" w:space="0" w:color="auto"/>
              <w:right w:val="single" w:sz="4" w:space="0" w:color="auto"/>
            </w:tcBorders>
            <w:shd w:val="clear" w:color="auto" w:fill="auto"/>
            <w:noWrap/>
            <w:vAlign w:val="center"/>
            <w:hideMark/>
          </w:tcPr>
          <w:p w14:paraId="4C8573F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36BF5FA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66C5E3C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50C0667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028CCC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3844184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2764218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24</w:t>
            </w:r>
          </w:p>
        </w:tc>
      </w:tr>
      <w:tr w:rsidR="008816DE" w:rsidRPr="00A41E13" w14:paraId="6D5480D2"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6A4F8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46</w:t>
            </w:r>
          </w:p>
        </w:tc>
        <w:tc>
          <w:tcPr>
            <w:tcW w:w="630" w:type="dxa"/>
            <w:tcBorders>
              <w:top w:val="nil"/>
              <w:left w:val="nil"/>
              <w:bottom w:val="single" w:sz="4" w:space="0" w:color="auto"/>
              <w:right w:val="single" w:sz="4" w:space="0" w:color="auto"/>
            </w:tcBorders>
            <w:shd w:val="clear" w:color="auto" w:fill="auto"/>
            <w:noWrap/>
            <w:vAlign w:val="center"/>
            <w:hideMark/>
          </w:tcPr>
          <w:p w14:paraId="727A4C6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58D2F5F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30340FF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855C99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6E2311D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2709EE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458DD5E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27</w:t>
            </w:r>
          </w:p>
        </w:tc>
      </w:tr>
      <w:tr w:rsidR="008816DE" w:rsidRPr="00A41E13" w14:paraId="667896AB"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DEDA1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47</w:t>
            </w:r>
          </w:p>
        </w:tc>
        <w:tc>
          <w:tcPr>
            <w:tcW w:w="630" w:type="dxa"/>
            <w:tcBorders>
              <w:top w:val="nil"/>
              <w:left w:val="nil"/>
              <w:bottom w:val="single" w:sz="4" w:space="0" w:color="auto"/>
              <w:right w:val="single" w:sz="4" w:space="0" w:color="auto"/>
            </w:tcBorders>
            <w:shd w:val="clear" w:color="auto" w:fill="auto"/>
            <w:noWrap/>
            <w:vAlign w:val="center"/>
            <w:hideMark/>
          </w:tcPr>
          <w:p w14:paraId="4960C00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FB39E1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8C3BDA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184E9FF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1B5B450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77330C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3921F31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27</w:t>
            </w:r>
          </w:p>
        </w:tc>
      </w:tr>
      <w:tr w:rsidR="008816DE" w:rsidRPr="00A41E13" w14:paraId="22D7E670"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3916F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48</w:t>
            </w:r>
          </w:p>
        </w:tc>
        <w:tc>
          <w:tcPr>
            <w:tcW w:w="630" w:type="dxa"/>
            <w:tcBorders>
              <w:top w:val="nil"/>
              <w:left w:val="nil"/>
              <w:bottom w:val="single" w:sz="4" w:space="0" w:color="auto"/>
              <w:right w:val="single" w:sz="4" w:space="0" w:color="auto"/>
            </w:tcBorders>
            <w:shd w:val="clear" w:color="auto" w:fill="auto"/>
            <w:noWrap/>
            <w:vAlign w:val="center"/>
            <w:hideMark/>
          </w:tcPr>
          <w:p w14:paraId="1833748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90919C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D2DF75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777034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w:t>
            </w:r>
          </w:p>
        </w:tc>
        <w:tc>
          <w:tcPr>
            <w:tcW w:w="630" w:type="dxa"/>
            <w:tcBorders>
              <w:top w:val="nil"/>
              <w:left w:val="nil"/>
              <w:bottom w:val="single" w:sz="4" w:space="0" w:color="auto"/>
              <w:right w:val="single" w:sz="4" w:space="0" w:color="auto"/>
            </w:tcBorders>
            <w:shd w:val="clear" w:color="auto" w:fill="auto"/>
            <w:noWrap/>
            <w:vAlign w:val="center"/>
            <w:hideMark/>
          </w:tcPr>
          <w:p w14:paraId="1BC65F0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437DF3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0E7B14C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25</w:t>
            </w:r>
          </w:p>
        </w:tc>
      </w:tr>
      <w:tr w:rsidR="008816DE" w:rsidRPr="00A41E13" w14:paraId="394DE183"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B0249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49</w:t>
            </w:r>
          </w:p>
        </w:tc>
        <w:tc>
          <w:tcPr>
            <w:tcW w:w="630" w:type="dxa"/>
            <w:tcBorders>
              <w:top w:val="nil"/>
              <w:left w:val="nil"/>
              <w:bottom w:val="single" w:sz="4" w:space="0" w:color="auto"/>
              <w:right w:val="single" w:sz="4" w:space="0" w:color="auto"/>
            </w:tcBorders>
            <w:shd w:val="clear" w:color="auto" w:fill="auto"/>
            <w:noWrap/>
            <w:vAlign w:val="center"/>
            <w:hideMark/>
          </w:tcPr>
          <w:p w14:paraId="3379714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54FB8D4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5166D5F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12C7A3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525A77D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3B51CF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06244A9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24</w:t>
            </w:r>
          </w:p>
        </w:tc>
      </w:tr>
      <w:tr w:rsidR="008816DE" w:rsidRPr="00A41E13" w14:paraId="0A6D3A60"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D13EF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50</w:t>
            </w:r>
          </w:p>
        </w:tc>
        <w:tc>
          <w:tcPr>
            <w:tcW w:w="630" w:type="dxa"/>
            <w:tcBorders>
              <w:top w:val="nil"/>
              <w:left w:val="nil"/>
              <w:bottom w:val="single" w:sz="4" w:space="0" w:color="auto"/>
              <w:right w:val="single" w:sz="4" w:space="0" w:color="auto"/>
            </w:tcBorders>
            <w:shd w:val="clear" w:color="auto" w:fill="auto"/>
            <w:noWrap/>
            <w:vAlign w:val="center"/>
            <w:hideMark/>
          </w:tcPr>
          <w:p w14:paraId="2568BA6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3DC30DC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EF5674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7873D7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A4F07F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14F1EFA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2084318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24</w:t>
            </w:r>
          </w:p>
        </w:tc>
      </w:tr>
      <w:tr w:rsidR="008816DE" w:rsidRPr="00A41E13" w14:paraId="489B1D7D"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65340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51</w:t>
            </w:r>
          </w:p>
        </w:tc>
        <w:tc>
          <w:tcPr>
            <w:tcW w:w="630" w:type="dxa"/>
            <w:tcBorders>
              <w:top w:val="nil"/>
              <w:left w:val="nil"/>
              <w:bottom w:val="single" w:sz="4" w:space="0" w:color="auto"/>
              <w:right w:val="single" w:sz="4" w:space="0" w:color="auto"/>
            </w:tcBorders>
            <w:shd w:val="clear" w:color="auto" w:fill="auto"/>
            <w:noWrap/>
            <w:vAlign w:val="center"/>
            <w:hideMark/>
          </w:tcPr>
          <w:p w14:paraId="148A423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71A347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35C34F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369B3B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9212DB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8E4312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253DA2C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1527AFE3"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C712C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52</w:t>
            </w:r>
          </w:p>
        </w:tc>
        <w:tc>
          <w:tcPr>
            <w:tcW w:w="630" w:type="dxa"/>
            <w:tcBorders>
              <w:top w:val="nil"/>
              <w:left w:val="nil"/>
              <w:bottom w:val="single" w:sz="4" w:space="0" w:color="auto"/>
              <w:right w:val="single" w:sz="4" w:space="0" w:color="auto"/>
            </w:tcBorders>
            <w:shd w:val="clear" w:color="auto" w:fill="auto"/>
            <w:noWrap/>
            <w:vAlign w:val="center"/>
            <w:hideMark/>
          </w:tcPr>
          <w:p w14:paraId="4D2882B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w:t>
            </w:r>
          </w:p>
        </w:tc>
        <w:tc>
          <w:tcPr>
            <w:tcW w:w="630" w:type="dxa"/>
            <w:tcBorders>
              <w:top w:val="nil"/>
              <w:left w:val="nil"/>
              <w:bottom w:val="single" w:sz="4" w:space="0" w:color="auto"/>
              <w:right w:val="single" w:sz="4" w:space="0" w:color="auto"/>
            </w:tcBorders>
            <w:shd w:val="clear" w:color="auto" w:fill="auto"/>
            <w:noWrap/>
            <w:vAlign w:val="center"/>
            <w:hideMark/>
          </w:tcPr>
          <w:p w14:paraId="262B43D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64D6FAD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w:t>
            </w:r>
          </w:p>
        </w:tc>
        <w:tc>
          <w:tcPr>
            <w:tcW w:w="630" w:type="dxa"/>
            <w:tcBorders>
              <w:top w:val="nil"/>
              <w:left w:val="nil"/>
              <w:bottom w:val="single" w:sz="4" w:space="0" w:color="auto"/>
              <w:right w:val="single" w:sz="4" w:space="0" w:color="auto"/>
            </w:tcBorders>
            <w:shd w:val="clear" w:color="auto" w:fill="auto"/>
            <w:noWrap/>
            <w:vAlign w:val="center"/>
            <w:hideMark/>
          </w:tcPr>
          <w:p w14:paraId="266181C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w:t>
            </w:r>
          </w:p>
        </w:tc>
        <w:tc>
          <w:tcPr>
            <w:tcW w:w="630" w:type="dxa"/>
            <w:tcBorders>
              <w:top w:val="nil"/>
              <w:left w:val="nil"/>
              <w:bottom w:val="single" w:sz="4" w:space="0" w:color="auto"/>
              <w:right w:val="single" w:sz="4" w:space="0" w:color="auto"/>
            </w:tcBorders>
            <w:shd w:val="clear" w:color="auto" w:fill="auto"/>
            <w:noWrap/>
            <w:vAlign w:val="center"/>
            <w:hideMark/>
          </w:tcPr>
          <w:p w14:paraId="05BCF60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3D36531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681F55B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21</w:t>
            </w:r>
          </w:p>
        </w:tc>
      </w:tr>
      <w:tr w:rsidR="008816DE" w:rsidRPr="00A41E13" w14:paraId="038109EA"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93549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53</w:t>
            </w:r>
          </w:p>
        </w:tc>
        <w:tc>
          <w:tcPr>
            <w:tcW w:w="630" w:type="dxa"/>
            <w:tcBorders>
              <w:top w:val="nil"/>
              <w:left w:val="nil"/>
              <w:bottom w:val="single" w:sz="4" w:space="0" w:color="auto"/>
              <w:right w:val="single" w:sz="4" w:space="0" w:color="auto"/>
            </w:tcBorders>
            <w:shd w:val="clear" w:color="auto" w:fill="auto"/>
            <w:noWrap/>
            <w:vAlign w:val="center"/>
            <w:hideMark/>
          </w:tcPr>
          <w:p w14:paraId="6521A08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618ACF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BB1647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F67FB0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317090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5C2FDB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048BD54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72A5A016"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660DA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54</w:t>
            </w:r>
          </w:p>
        </w:tc>
        <w:tc>
          <w:tcPr>
            <w:tcW w:w="630" w:type="dxa"/>
            <w:tcBorders>
              <w:top w:val="nil"/>
              <w:left w:val="nil"/>
              <w:bottom w:val="single" w:sz="4" w:space="0" w:color="auto"/>
              <w:right w:val="single" w:sz="4" w:space="0" w:color="auto"/>
            </w:tcBorders>
            <w:shd w:val="clear" w:color="auto" w:fill="auto"/>
            <w:noWrap/>
            <w:vAlign w:val="center"/>
            <w:hideMark/>
          </w:tcPr>
          <w:p w14:paraId="4E27A47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61DDB51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1179D66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A220D9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57706F9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F74BE0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0CAA0C4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27</w:t>
            </w:r>
          </w:p>
        </w:tc>
      </w:tr>
      <w:tr w:rsidR="008816DE" w:rsidRPr="00A41E13" w14:paraId="3D63FBCA"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FB50D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55</w:t>
            </w:r>
          </w:p>
        </w:tc>
        <w:tc>
          <w:tcPr>
            <w:tcW w:w="630" w:type="dxa"/>
            <w:tcBorders>
              <w:top w:val="nil"/>
              <w:left w:val="nil"/>
              <w:bottom w:val="single" w:sz="4" w:space="0" w:color="auto"/>
              <w:right w:val="single" w:sz="4" w:space="0" w:color="auto"/>
            </w:tcBorders>
            <w:shd w:val="clear" w:color="auto" w:fill="auto"/>
            <w:noWrap/>
            <w:vAlign w:val="center"/>
            <w:hideMark/>
          </w:tcPr>
          <w:p w14:paraId="02595B3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390C2FC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391E25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EA5673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1A76997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2EAC2F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13479D2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25</w:t>
            </w:r>
          </w:p>
        </w:tc>
      </w:tr>
      <w:tr w:rsidR="008816DE" w:rsidRPr="00A41E13" w14:paraId="3CCE7768"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BF577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56</w:t>
            </w:r>
          </w:p>
        </w:tc>
        <w:tc>
          <w:tcPr>
            <w:tcW w:w="630" w:type="dxa"/>
            <w:tcBorders>
              <w:top w:val="nil"/>
              <w:left w:val="nil"/>
              <w:bottom w:val="single" w:sz="4" w:space="0" w:color="auto"/>
              <w:right w:val="single" w:sz="4" w:space="0" w:color="auto"/>
            </w:tcBorders>
            <w:shd w:val="clear" w:color="auto" w:fill="auto"/>
            <w:noWrap/>
            <w:vAlign w:val="center"/>
            <w:hideMark/>
          </w:tcPr>
          <w:p w14:paraId="2A8A427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524ED2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4ABD3A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EE3949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BC9614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7A54ED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6BCD449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0EFB1F1D"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C79D2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57</w:t>
            </w:r>
          </w:p>
        </w:tc>
        <w:tc>
          <w:tcPr>
            <w:tcW w:w="630" w:type="dxa"/>
            <w:tcBorders>
              <w:top w:val="nil"/>
              <w:left w:val="nil"/>
              <w:bottom w:val="single" w:sz="4" w:space="0" w:color="auto"/>
              <w:right w:val="single" w:sz="4" w:space="0" w:color="auto"/>
            </w:tcBorders>
            <w:shd w:val="clear" w:color="auto" w:fill="auto"/>
            <w:noWrap/>
            <w:vAlign w:val="center"/>
            <w:hideMark/>
          </w:tcPr>
          <w:p w14:paraId="1FE3FEB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8AF726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DC4643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245251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1ACA30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6F7C5F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2A72BE4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56A12941"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E5432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58</w:t>
            </w:r>
          </w:p>
        </w:tc>
        <w:tc>
          <w:tcPr>
            <w:tcW w:w="630" w:type="dxa"/>
            <w:tcBorders>
              <w:top w:val="nil"/>
              <w:left w:val="nil"/>
              <w:bottom w:val="single" w:sz="4" w:space="0" w:color="auto"/>
              <w:right w:val="single" w:sz="4" w:space="0" w:color="auto"/>
            </w:tcBorders>
            <w:shd w:val="clear" w:color="auto" w:fill="auto"/>
            <w:noWrap/>
            <w:vAlign w:val="center"/>
            <w:hideMark/>
          </w:tcPr>
          <w:p w14:paraId="404ECC3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9FC728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54C19E9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2EF18D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999039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E2A972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12F4DBC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27</w:t>
            </w:r>
          </w:p>
        </w:tc>
      </w:tr>
      <w:tr w:rsidR="008816DE" w:rsidRPr="00A41E13" w14:paraId="425C3206"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B87E0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59</w:t>
            </w:r>
          </w:p>
        </w:tc>
        <w:tc>
          <w:tcPr>
            <w:tcW w:w="630" w:type="dxa"/>
            <w:tcBorders>
              <w:top w:val="nil"/>
              <w:left w:val="nil"/>
              <w:bottom w:val="single" w:sz="4" w:space="0" w:color="auto"/>
              <w:right w:val="single" w:sz="4" w:space="0" w:color="auto"/>
            </w:tcBorders>
            <w:shd w:val="clear" w:color="auto" w:fill="auto"/>
            <w:noWrap/>
            <w:vAlign w:val="center"/>
            <w:hideMark/>
          </w:tcPr>
          <w:p w14:paraId="63C79D1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7BE297B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3EE3BDF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1FCAA3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519E96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E1ADDF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07C2419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29</w:t>
            </w:r>
          </w:p>
        </w:tc>
      </w:tr>
      <w:tr w:rsidR="008816DE" w:rsidRPr="00A41E13" w14:paraId="206E123E"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F7F20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60</w:t>
            </w:r>
          </w:p>
        </w:tc>
        <w:tc>
          <w:tcPr>
            <w:tcW w:w="630" w:type="dxa"/>
            <w:tcBorders>
              <w:top w:val="nil"/>
              <w:left w:val="nil"/>
              <w:bottom w:val="single" w:sz="4" w:space="0" w:color="auto"/>
              <w:right w:val="single" w:sz="4" w:space="0" w:color="auto"/>
            </w:tcBorders>
            <w:shd w:val="clear" w:color="auto" w:fill="auto"/>
            <w:noWrap/>
            <w:vAlign w:val="center"/>
            <w:hideMark/>
          </w:tcPr>
          <w:p w14:paraId="740D25A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76A3E1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1DD3B6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F3C644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ADF3E9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1725A4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6AFDA9F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29</w:t>
            </w:r>
          </w:p>
        </w:tc>
      </w:tr>
      <w:tr w:rsidR="008816DE" w:rsidRPr="00A41E13" w14:paraId="1F3122EC"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BEA04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61</w:t>
            </w:r>
          </w:p>
        </w:tc>
        <w:tc>
          <w:tcPr>
            <w:tcW w:w="630" w:type="dxa"/>
            <w:tcBorders>
              <w:top w:val="nil"/>
              <w:left w:val="nil"/>
              <w:bottom w:val="single" w:sz="4" w:space="0" w:color="auto"/>
              <w:right w:val="single" w:sz="4" w:space="0" w:color="auto"/>
            </w:tcBorders>
            <w:shd w:val="clear" w:color="auto" w:fill="auto"/>
            <w:noWrap/>
            <w:vAlign w:val="center"/>
            <w:hideMark/>
          </w:tcPr>
          <w:p w14:paraId="61178FC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FF3597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5BB654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129EA4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00C8AB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C31824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6260307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65EC3130"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1586B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62</w:t>
            </w:r>
          </w:p>
        </w:tc>
        <w:tc>
          <w:tcPr>
            <w:tcW w:w="630" w:type="dxa"/>
            <w:tcBorders>
              <w:top w:val="nil"/>
              <w:left w:val="nil"/>
              <w:bottom w:val="single" w:sz="4" w:space="0" w:color="auto"/>
              <w:right w:val="single" w:sz="4" w:space="0" w:color="auto"/>
            </w:tcBorders>
            <w:shd w:val="clear" w:color="auto" w:fill="auto"/>
            <w:noWrap/>
            <w:vAlign w:val="center"/>
            <w:hideMark/>
          </w:tcPr>
          <w:p w14:paraId="43DDB8D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C08662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9437E1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D48503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A39C8A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5D3D93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2B40899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29</w:t>
            </w:r>
          </w:p>
        </w:tc>
      </w:tr>
      <w:tr w:rsidR="008816DE" w:rsidRPr="00A41E13" w14:paraId="3703D7AC"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27E08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63</w:t>
            </w:r>
          </w:p>
        </w:tc>
        <w:tc>
          <w:tcPr>
            <w:tcW w:w="630" w:type="dxa"/>
            <w:tcBorders>
              <w:top w:val="nil"/>
              <w:left w:val="nil"/>
              <w:bottom w:val="single" w:sz="4" w:space="0" w:color="auto"/>
              <w:right w:val="single" w:sz="4" w:space="0" w:color="auto"/>
            </w:tcBorders>
            <w:shd w:val="clear" w:color="auto" w:fill="auto"/>
            <w:noWrap/>
            <w:vAlign w:val="center"/>
            <w:hideMark/>
          </w:tcPr>
          <w:p w14:paraId="61DD1F3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B04479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6E3B634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75CFC6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454BD24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8CE1BE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66110BF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24</w:t>
            </w:r>
          </w:p>
        </w:tc>
      </w:tr>
      <w:tr w:rsidR="008816DE" w:rsidRPr="00A41E13" w14:paraId="23405FF5"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75A10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64</w:t>
            </w:r>
          </w:p>
        </w:tc>
        <w:tc>
          <w:tcPr>
            <w:tcW w:w="630" w:type="dxa"/>
            <w:tcBorders>
              <w:top w:val="nil"/>
              <w:left w:val="nil"/>
              <w:bottom w:val="single" w:sz="4" w:space="0" w:color="auto"/>
              <w:right w:val="single" w:sz="4" w:space="0" w:color="auto"/>
            </w:tcBorders>
            <w:shd w:val="clear" w:color="auto" w:fill="auto"/>
            <w:noWrap/>
            <w:vAlign w:val="center"/>
            <w:hideMark/>
          </w:tcPr>
          <w:p w14:paraId="20AF3E3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DF2B86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6399C50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1D29580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5622788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377B70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22B5606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24</w:t>
            </w:r>
          </w:p>
        </w:tc>
      </w:tr>
      <w:tr w:rsidR="008816DE" w:rsidRPr="00A41E13" w14:paraId="22217D1C"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ADFC3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65</w:t>
            </w:r>
          </w:p>
        </w:tc>
        <w:tc>
          <w:tcPr>
            <w:tcW w:w="630" w:type="dxa"/>
            <w:tcBorders>
              <w:top w:val="nil"/>
              <w:left w:val="nil"/>
              <w:bottom w:val="single" w:sz="4" w:space="0" w:color="auto"/>
              <w:right w:val="single" w:sz="4" w:space="0" w:color="auto"/>
            </w:tcBorders>
            <w:shd w:val="clear" w:color="auto" w:fill="auto"/>
            <w:noWrap/>
            <w:vAlign w:val="center"/>
            <w:hideMark/>
          </w:tcPr>
          <w:p w14:paraId="68B29FE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7AC4DF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8388ED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CCBD2B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25EF0A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F42DF0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5373F24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139BD6E6"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C9584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66</w:t>
            </w:r>
          </w:p>
        </w:tc>
        <w:tc>
          <w:tcPr>
            <w:tcW w:w="630" w:type="dxa"/>
            <w:tcBorders>
              <w:top w:val="nil"/>
              <w:left w:val="nil"/>
              <w:bottom w:val="single" w:sz="4" w:space="0" w:color="auto"/>
              <w:right w:val="single" w:sz="4" w:space="0" w:color="auto"/>
            </w:tcBorders>
            <w:shd w:val="clear" w:color="auto" w:fill="auto"/>
            <w:noWrap/>
            <w:vAlign w:val="center"/>
            <w:hideMark/>
          </w:tcPr>
          <w:p w14:paraId="3C4DD74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1149372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0D6BED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9653EB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C23B3D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0B641C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7B05410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5626E2EE"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90020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67</w:t>
            </w:r>
          </w:p>
        </w:tc>
        <w:tc>
          <w:tcPr>
            <w:tcW w:w="630" w:type="dxa"/>
            <w:tcBorders>
              <w:top w:val="nil"/>
              <w:left w:val="nil"/>
              <w:bottom w:val="single" w:sz="4" w:space="0" w:color="auto"/>
              <w:right w:val="single" w:sz="4" w:space="0" w:color="auto"/>
            </w:tcBorders>
            <w:shd w:val="clear" w:color="auto" w:fill="auto"/>
            <w:noWrap/>
            <w:vAlign w:val="center"/>
            <w:hideMark/>
          </w:tcPr>
          <w:p w14:paraId="1BABBE6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6B393A3"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5233AC7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36CC37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1E93DC2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971FD9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151B5F62"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24</w:t>
            </w:r>
          </w:p>
        </w:tc>
      </w:tr>
      <w:tr w:rsidR="008816DE" w:rsidRPr="00A41E13" w14:paraId="6228B7B6"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DCA45F"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68</w:t>
            </w:r>
          </w:p>
        </w:tc>
        <w:tc>
          <w:tcPr>
            <w:tcW w:w="630" w:type="dxa"/>
            <w:tcBorders>
              <w:top w:val="nil"/>
              <w:left w:val="nil"/>
              <w:bottom w:val="single" w:sz="4" w:space="0" w:color="auto"/>
              <w:right w:val="single" w:sz="4" w:space="0" w:color="auto"/>
            </w:tcBorders>
            <w:shd w:val="clear" w:color="auto" w:fill="auto"/>
            <w:noWrap/>
            <w:vAlign w:val="center"/>
            <w:hideMark/>
          </w:tcPr>
          <w:p w14:paraId="279A972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0A6317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32C4DB8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4526AB8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78F199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47D5442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5BA4F3C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24</w:t>
            </w:r>
          </w:p>
        </w:tc>
      </w:tr>
      <w:tr w:rsidR="008816DE" w:rsidRPr="00A41E13" w14:paraId="3692D747"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1CB79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69</w:t>
            </w:r>
          </w:p>
        </w:tc>
        <w:tc>
          <w:tcPr>
            <w:tcW w:w="630" w:type="dxa"/>
            <w:tcBorders>
              <w:top w:val="nil"/>
              <w:left w:val="nil"/>
              <w:bottom w:val="single" w:sz="4" w:space="0" w:color="auto"/>
              <w:right w:val="single" w:sz="4" w:space="0" w:color="auto"/>
            </w:tcBorders>
            <w:shd w:val="clear" w:color="auto" w:fill="auto"/>
            <w:noWrap/>
            <w:vAlign w:val="center"/>
            <w:hideMark/>
          </w:tcPr>
          <w:p w14:paraId="1BBB894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48E1A79"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A9A57D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E28C2A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2CC12C1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09C4F52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1209" w:type="dxa"/>
            <w:tcBorders>
              <w:top w:val="nil"/>
              <w:left w:val="nil"/>
              <w:bottom w:val="single" w:sz="4" w:space="0" w:color="auto"/>
              <w:right w:val="single" w:sz="4" w:space="0" w:color="auto"/>
            </w:tcBorders>
            <w:shd w:val="clear" w:color="auto" w:fill="auto"/>
            <w:noWrap/>
            <w:vAlign w:val="center"/>
            <w:hideMark/>
          </w:tcPr>
          <w:p w14:paraId="63FE872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27</w:t>
            </w:r>
          </w:p>
        </w:tc>
      </w:tr>
      <w:tr w:rsidR="008816DE" w:rsidRPr="00A41E13" w14:paraId="68A1E50B"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5993E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70</w:t>
            </w:r>
          </w:p>
        </w:tc>
        <w:tc>
          <w:tcPr>
            <w:tcW w:w="630" w:type="dxa"/>
            <w:tcBorders>
              <w:top w:val="nil"/>
              <w:left w:val="nil"/>
              <w:bottom w:val="single" w:sz="4" w:space="0" w:color="auto"/>
              <w:right w:val="single" w:sz="4" w:space="0" w:color="auto"/>
            </w:tcBorders>
            <w:shd w:val="clear" w:color="auto" w:fill="auto"/>
            <w:noWrap/>
            <w:vAlign w:val="center"/>
            <w:hideMark/>
          </w:tcPr>
          <w:p w14:paraId="198C38A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366EEF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EEA09F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38E18B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D56C3E0"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4A5465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1388228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r w:rsidR="008816DE" w:rsidRPr="00A41E13" w14:paraId="42FF229F"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DCB9D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71</w:t>
            </w:r>
          </w:p>
        </w:tc>
        <w:tc>
          <w:tcPr>
            <w:tcW w:w="630" w:type="dxa"/>
            <w:tcBorders>
              <w:top w:val="nil"/>
              <w:left w:val="nil"/>
              <w:bottom w:val="single" w:sz="4" w:space="0" w:color="auto"/>
              <w:right w:val="single" w:sz="4" w:space="0" w:color="auto"/>
            </w:tcBorders>
            <w:shd w:val="clear" w:color="auto" w:fill="auto"/>
            <w:noWrap/>
            <w:vAlign w:val="center"/>
            <w:hideMark/>
          </w:tcPr>
          <w:p w14:paraId="1FD1C3E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D5505C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1CB781C"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05CBBBB1"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4</w:t>
            </w:r>
          </w:p>
        </w:tc>
        <w:tc>
          <w:tcPr>
            <w:tcW w:w="630" w:type="dxa"/>
            <w:tcBorders>
              <w:top w:val="nil"/>
              <w:left w:val="nil"/>
              <w:bottom w:val="single" w:sz="4" w:space="0" w:color="auto"/>
              <w:right w:val="single" w:sz="4" w:space="0" w:color="auto"/>
            </w:tcBorders>
            <w:shd w:val="clear" w:color="auto" w:fill="auto"/>
            <w:noWrap/>
            <w:vAlign w:val="center"/>
            <w:hideMark/>
          </w:tcPr>
          <w:p w14:paraId="73EC2FE4"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46F63FA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6FF5C7C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29</w:t>
            </w:r>
          </w:p>
        </w:tc>
      </w:tr>
      <w:tr w:rsidR="008816DE" w:rsidRPr="00A41E13" w14:paraId="1799B87F" w14:textId="77777777" w:rsidTr="001875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E0001B"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72</w:t>
            </w:r>
          </w:p>
        </w:tc>
        <w:tc>
          <w:tcPr>
            <w:tcW w:w="630" w:type="dxa"/>
            <w:tcBorders>
              <w:top w:val="nil"/>
              <w:left w:val="nil"/>
              <w:bottom w:val="single" w:sz="4" w:space="0" w:color="auto"/>
              <w:right w:val="single" w:sz="4" w:space="0" w:color="auto"/>
            </w:tcBorders>
            <w:shd w:val="clear" w:color="auto" w:fill="auto"/>
            <w:noWrap/>
            <w:vAlign w:val="center"/>
            <w:hideMark/>
          </w:tcPr>
          <w:p w14:paraId="3C70FD8D"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55BBD9B8"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29C5D55"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63B55886"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3F11F3EE"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630" w:type="dxa"/>
            <w:tcBorders>
              <w:top w:val="nil"/>
              <w:left w:val="nil"/>
              <w:bottom w:val="single" w:sz="4" w:space="0" w:color="auto"/>
              <w:right w:val="single" w:sz="4" w:space="0" w:color="auto"/>
            </w:tcBorders>
            <w:shd w:val="clear" w:color="auto" w:fill="auto"/>
            <w:noWrap/>
            <w:vAlign w:val="center"/>
            <w:hideMark/>
          </w:tcPr>
          <w:p w14:paraId="2EC7D6D7"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5</w:t>
            </w:r>
          </w:p>
        </w:tc>
        <w:tc>
          <w:tcPr>
            <w:tcW w:w="1209" w:type="dxa"/>
            <w:tcBorders>
              <w:top w:val="nil"/>
              <w:left w:val="nil"/>
              <w:bottom w:val="single" w:sz="4" w:space="0" w:color="auto"/>
              <w:right w:val="single" w:sz="4" w:space="0" w:color="auto"/>
            </w:tcBorders>
            <w:shd w:val="clear" w:color="auto" w:fill="auto"/>
            <w:noWrap/>
            <w:vAlign w:val="center"/>
            <w:hideMark/>
          </w:tcPr>
          <w:p w14:paraId="4389C6BA" w14:textId="77777777" w:rsidR="008816DE" w:rsidRPr="00A41E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A41E13">
              <w:rPr>
                <w:rFonts w:ascii="Times New Roman" w:eastAsia="Times New Roman" w:hAnsi="Times New Roman" w:cs="Times New Roman"/>
                <w:color w:val="000000"/>
                <w:sz w:val="24"/>
                <w:szCs w:val="24"/>
                <w:lang w:eastAsia="en-ID"/>
              </w:rPr>
              <w:t>30</w:t>
            </w:r>
          </w:p>
        </w:tc>
      </w:tr>
    </w:tbl>
    <w:p w14:paraId="7F479B54" w14:textId="77777777" w:rsidR="008816DE" w:rsidRDefault="008816DE" w:rsidP="008816DE">
      <w:pPr>
        <w:ind w:left="567"/>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
    <w:p w14:paraId="791ED262" w14:textId="77777777" w:rsidR="008816DE" w:rsidRDefault="008816DE" w:rsidP="008816DE">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2E79F6F5" w14:textId="77777777" w:rsidR="008816DE" w:rsidRPr="00795B04" w:rsidRDefault="008816DE" w:rsidP="008816DE">
      <w:pPr>
        <w:ind w:firstLine="567"/>
        <w:rPr>
          <w:rFonts w:ascii="Times New Roman" w:hAnsi="Times New Roman" w:cs="Times New Roman"/>
          <w:b/>
          <w:sz w:val="24"/>
          <w:szCs w:val="24"/>
          <w:lang w:val="en-US"/>
        </w:rPr>
      </w:pPr>
      <w:r w:rsidRPr="00795B04">
        <w:rPr>
          <w:rFonts w:ascii="Times New Roman" w:hAnsi="Times New Roman" w:cs="Times New Roman"/>
          <w:b/>
          <w:sz w:val="24"/>
          <w:szCs w:val="24"/>
          <w:lang w:val="en-US"/>
        </w:rPr>
        <w:lastRenderedPageBreak/>
        <w:t>Lampiran 2</w:t>
      </w:r>
      <w:r>
        <w:rPr>
          <w:rFonts w:ascii="Times New Roman" w:hAnsi="Times New Roman" w:cs="Times New Roman"/>
          <w:b/>
          <w:sz w:val="24"/>
          <w:szCs w:val="24"/>
          <w:lang w:val="en-US"/>
        </w:rPr>
        <w:t>F</w:t>
      </w:r>
    </w:p>
    <w:p w14:paraId="1803EA80" w14:textId="77777777" w:rsidR="008816DE" w:rsidRDefault="008816DE" w:rsidP="008816DE">
      <w:pPr>
        <w:ind w:left="567"/>
        <w:rPr>
          <w:rFonts w:ascii="Times New Roman" w:hAnsi="Times New Roman" w:cs="Times New Roman"/>
          <w:bCs/>
          <w:sz w:val="24"/>
          <w:szCs w:val="24"/>
          <w:lang w:val="en-US"/>
        </w:rPr>
      </w:pPr>
      <w:r>
        <w:rPr>
          <w:rFonts w:ascii="Times New Roman" w:hAnsi="Times New Roman" w:cs="Times New Roman"/>
          <w:bCs/>
          <w:sz w:val="24"/>
          <w:szCs w:val="24"/>
          <w:lang w:val="en-US"/>
        </w:rPr>
        <w:t xml:space="preserve">Tabulasi Jawaban Responden Variabel Akuntabilitas Pengelolaan Keuangan Daerah </w:t>
      </w:r>
    </w:p>
    <w:tbl>
      <w:tblPr>
        <w:tblW w:w="8788" w:type="dxa"/>
        <w:tblInd w:w="720" w:type="dxa"/>
        <w:tblLook w:val="04A0" w:firstRow="1" w:lastRow="0" w:firstColumn="1" w:lastColumn="0" w:noHBand="0" w:noVBand="1"/>
      </w:tblPr>
      <w:tblGrid>
        <w:gridCol w:w="681"/>
        <w:gridCol w:w="684"/>
        <w:gridCol w:w="683"/>
        <w:gridCol w:w="683"/>
        <w:gridCol w:w="683"/>
        <w:gridCol w:w="683"/>
        <w:gridCol w:w="683"/>
        <w:gridCol w:w="683"/>
        <w:gridCol w:w="683"/>
        <w:gridCol w:w="683"/>
        <w:gridCol w:w="825"/>
        <w:gridCol w:w="1134"/>
      </w:tblGrid>
      <w:tr w:rsidR="008816DE" w:rsidRPr="00824113" w14:paraId="1D977A10" w14:textId="77777777" w:rsidTr="001875FC">
        <w:trPr>
          <w:trHeight w:val="300"/>
          <w:tblHeader/>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7EDA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No</w:t>
            </w:r>
          </w:p>
        </w:tc>
        <w:tc>
          <w:tcPr>
            <w:tcW w:w="8107" w:type="dxa"/>
            <w:gridSpan w:val="11"/>
            <w:tcBorders>
              <w:top w:val="single" w:sz="4" w:space="0" w:color="auto"/>
              <w:left w:val="nil"/>
              <w:bottom w:val="single" w:sz="4" w:space="0" w:color="auto"/>
              <w:right w:val="single" w:sz="4" w:space="0" w:color="auto"/>
            </w:tcBorders>
            <w:shd w:val="clear" w:color="auto" w:fill="auto"/>
            <w:noWrap/>
            <w:vAlign w:val="center"/>
            <w:hideMark/>
          </w:tcPr>
          <w:p w14:paraId="07748ED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Akuntabilitas Pengelolaan Keuangan Darah</w:t>
            </w:r>
          </w:p>
        </w:tc>
      </w:tr>
      <w:tr w:rsidR="008816DE" w:rsidRPr="00824113" w14:paraId="17A880DF" w14:textId="77777777" w:rsidTr="001875FC">
        <w:trPr>
          <w:trHeight w:val="300"/>
          <w:tblHeader/>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73269A4" w14:textId="77777777" w:rsidR="008816DE" w:rsidRPr="00824113" w:rsidRDefault="008816DE" w:rsidP="001875FC">
            <w:pPr>
              <w:spacing w:after="0" w:line="240" w:lineRule="auto"/>
              <w:rPr>
                <w:rFonts w:ascii="Times New Roman" w:eastAsia="Times New Roman" w:hAnsi="Times New Roman" w:cs="Times New Roman"/>
                <w:color w:val="000000"/>
                <w:sz w:val="24"/>
                <w:szCs w:val="24"/>
                <w:lang w:eastAsia="en-ID"/>
              </w:rPr>
            </w:pPr>
          </w:p>
        </w:tc>
        <w:tc>
          <w:tcPr>
            <w:tcW w:w="684" w:type="dxa"/>
            <w:tcBorders>
              <w:top w:val="nil"/>
              <w:left w:val="nil"/>
              <w:bottom w:val="single" w:sz="4" w:space="0" w:color="auto"/>
              <w:right w:val="single" w:sz="4" w:space="0" w:color="auto"/>
            </w:tcBorders>
            <w:shd w:val="clear" w:color="auto" w:fill="auto"/>
            <w:noWrap/>
            <w:vAlign w:val="center"/>
            <w:hideMark/>
          </w:tcPr>
          <w:p w14:paraId="440B8A6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1</w:t>
            </w:r>
          </w:p>
        </w:tc>
        <w:tc>
          <w:tcPr>
            <w:tcW w:w="683" w:type="dxa"/>
            <w:tcBorders>
              <w:top w:val="nil"/>
              <w:left w:val="nil"/>
              <w:bottom w:val="single" w:sz="4" w:space="0" w:color="auto"/>
              <w:right w:val="single" w:sz="4" w:space="0" w:color="auto"/>
            </w:tcBorders>
            <w:shd w:val="clear" w:color="auto" w:fill="auto"/>
            <w:noWrap/>
            <w:vAlign w:val="center"/>
            <w:hideMark/>
          </w:tcPr>
          <w:p w14:paraId="09C9526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2</w:t>
            </w:r>
          </w:p>
        </w:tc>
        <w:tc>
          <w:tcPr>
            <w:tcW w:w="683" w:type="dxa"/>
            <w:tcBorders>
              <w:top w:val="nil"/>
              <w:left w:val="nil"/>
              <w:bottom w:val="single" w:sz="4" w:space="0" w:color="auto"/>
              <w:right w:val="single" w:sz="4" w:space="0" w:color="auto"/>
            </w:tcBorders>
            <w:shd w:val="clear" w:color="auto" w:fill="auto"/>
            <w:noWrap/>
            <w:vAlign w:val="center"/>
            <w:hideMark/>
          </w:tcPr>
          <w:p w14:paraId="0B6A3F9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w:t>
            </w:r>
          </w:p>
        </w:tc>
        <w:tc>
          <w:tcPr>
            <w:tcW w:w="683" w:type="dxa"/>
            <w:tcBorders>
              <w:top w:val="nil"/>
              <w:left w:val="nil"/>
              <w:bottom w:val="single" w:sz="4" w:space="0" w:color="auto"/>
              <w:right w:val="single" w:sz="4" w:space="0" w:color="auto"/>
            </w:tcBorders>
            <w:shd w:val="clear" w:color="auto" w:fill="auto"/>
            <w:noWrap/>
            <w:vAlign w:val="center"/>
            <w:hideMark/>
          </w:tcPr>
          <w:p w14:paraId="061629F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B55E09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8951F1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6</w:t>
            </w:r>
          </w:p>
        </w:tc>
        <w:tc>
          <w:tcPr>
            <w:tcW w:w="683" w:type="dxa"/>
            <w:tcBorders>
              <w:top w:val="nil"/>
              <w:left w:val="nil"/>
              <w:bottom w:val="single" w:sz="4" w:space="0" w:color="auto"/>
              <w:right w:val="single" w:sz="4" w:space="0" w:color="auto"/>
            </w:tcBorders>
            <w:shd w:val="clear" w:color="auto" w:fill="auto"/>
            <w:noWrap/>
            <w:vAlign w:val="center"/>
            <w:hideMark/>
          </w:tcPr>
          <w:p w14:paraId="1BD5F42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7</w:t>
            </w:r>
          </w:p>
        </w:tc>
        <w:tc>
          <w:tcPr>
            <w:tcW w:w="683" w:type="dxa"/>
            <w:tcBorders>
              <w:top w:val="nil"/>
              <w:left w:val="nil"/>
              <w:bottom w:val="single" w:sz="4" w:space="0" w:color="auto"/>
              <w:right w:val="single" w:sz="4" w:space="0" w:color="auto"/>
            </w:tcBorders>
            <w:shd w:val="clear" w:color="auto" w:fill="auto"/>
            <w:noWrap/>
            <w:vAlign w:val="center"/>
            <w:hideMark/>
          </w:tcPr>
          <w:p w14:paraId="7A04EE6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8</w:t>
            </w:r>
          </w:p>
        </w:tc>
        <w:tc>
          <w:tcPr>
            <w:tcW w:w="683" w:type="dxa"/>
            <w:tcBorders>
              <w:top w:val="nil"/>
              <w:left w:val="nil"/>
              <w:bottom w:val="single" w:sz="4" w:space="0" w:color="auto"/>
              <w:right w:val="single" w:sz="4" w:space="0" w:color="auto"/>
            </w:tcBorders>
            <w:shd w:val="clear" w:color="auto" w:fill="auto"/>
            <w:noWrap/>
            <w:vAlign w:val="center"/>
            <w:hideMark/>
          </w:tcPr>
          <w:p w14:paraId="2A3B155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9</w:t>
            </w:r>
          </w:p>
        </w:tc>
        <w:tc>
          <w:tcPr>
            <w:tcW w:w="825" w:type="dxa"/>
            <w:tcBorders>
              <w:top w:val="nil"/>
              <w:left w:val="nil"/>
              <w:bottom w:val="single" w:sz="4" w:space="0" w:color="auto"/>
              <w:right w:val="single" w:sz="4" w:space="0" w:color="auto"/>
            </w:tcBorders>
            <w:shd w:val="clear" w:color="auto" w:fill="auto"/>
            <w:noWrap/>
            <w:vAlign w:val="center"/>
            <w:hideMark/>
          </w:tcPr>
          <w:p w14:paraId="37AEE40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B6FB61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Jumlah</w:t>
            </w:r>
          </w:p>
        </w:tc>
      </w:tr>
      <w:tr w:rsidR="008816DE" w:rsidRPr="00824113" w14:paraId="54709407"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664A48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1</w:t>
            </w:r>
          </w:p>
        </w:tc>
        <w:tc>
          <w:tcPr>
            <w:tcW w:w="684" w:type="dxa"/>
            <w:tcBorders>
              <w:top w:val="nil"/>
              <w:left w:val="nil"/>
              <w:bottom w:val="single" w:sz="4" w:space="0" w:color="auto"/>
              <w:right w:val="single" w:sz="4" w:space="0" w:color="auto"/>
            </w:tcBorders>
            <w:shd w:val="clear" w:color="auto" w:fill="auto"/>
            <w:noWrap/>
            <w:vAlign w:val="center"/>
            <w:hideMark/>
          </w:tcPr>
          <w:p w14:paraId="4E09C89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861C72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A225C7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34222A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B37A62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0EDDEF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08F779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AEB5E6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291760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1168BD1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7A2ABBB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47</w:t>
            </w:r>
          </w:p>
        </w:tc>
      </w:tr>
      <w:tr w:rsidR="008816DE" w:rsidRPr="00824113" w14:paraId="397F9C00"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DEBB91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2</w:t>
            </w:r>
          </w:p>
        </w:tc>
        <w:tc>
          <w:tcPr>
            <w:tcW w:w="684" w:type="dxa"/>
            <w:tcBorders>
              <w:top w:val="nil"/>
              <w:left w:val="nil"/>
              <w:bottom w:val="single" w:sz="4" w:space="0" w:color="auto"/>
              <w:right w:val="single" w:sz="4" w:space="0" w:color="auto"/>
            </w:tcBorders>
            <w:shd w:val="clear" w:color="auto" w:fill="auto"/>
            <w:noWrap/>
            <w:vAlign w:val="center"/>
            <w:hideMark/>
          </w:tcPr>
          <w:p w14:paraId="5727A9E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7AEC08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61D46F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C398EC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72883E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857F8B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1ECBA1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1AB5CF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61974E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69A766B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561D34C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71EA2C5F"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F908BA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w:t>
            </w:r>
          </w:p>
        </w:tc>
        <w:tc>
          <w:tcPr>
            <w:tcW w:w="684" w:type="dxa"/>
            <w:tcBorders>
              <w:top w:val="nil"/>
              <w:left w:val="nil"/>
              <w:bottom w:val="single" w:sz="4" w:space="0" w:color="auto"/>
              <w:right w:val="single" w:sz="4" w:space="0" w:color="auto"/>
            </w:tcBorders>
            <w:shd w:val="clear" w:color="auto" w:fill="auto"/>
            <w:noWrap/>
            <w:vAlign w:val="center"/>
            <w:hideMark/>
          </w:tcPr>
          <w:p w14:paraId="174B90B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8FAA12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205409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E8CB30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6BC23B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AB4564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35F310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5E95CE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49CA3B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6842637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55EFF72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42</w:t>
            </w:r>
          </w:p>
        </w:tc>
      </w:tr>
      <w:tr w:rsidR="008816DE" w:rsidRPr="00824113" w14:paraId="3EA27941"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FB52D1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4" w:type="dxa"/>
            <w:tcBorders>
              <w:top w:val="nil"/>
              <w:left w:val="nil"/>
              <w:bottom w:val="single" w:sz="4" w:space="0" w:color="auto"/>
              <w:right w:val="single" w:sz="4" w:space="0" w:color="auto"/>
            </w:tcBorders>
            <w:shd w:val="clear" w:color="auto" w:fill="auto"/>
            <w:noWrap/>
            <w:vAlign w:val="center"/>
            <w:hideMark/>
          </w:tcPr>
          <w:p w14:paraId="24900A3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4E4128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CA6BFB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416D6E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B3F57E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81CEA2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8509A5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73DB4D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54FE05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445E5EF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736D2E9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26B85A83"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A12973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4" w:type="dxa"/>
            <w:tcBorders>
              <w:top w:val="nil"/>
              <w:left w:val="nil"/>
              <w:bottom w:val="single" w:sz="4" w:space="0" w:color="auto"/>
              <w:right w:val="single" w:sz="4" w:space="0" w:color="auto"/>
            </w:tcBorders>
            <w:shd w:val="clear" w:color="auto" w:fill="auto"/>
            <w:noWrap/>
            <w:vAlign w:val="center"/>
            <w:hideMark/>
          </w:tcPr>
          <w:p w14:paraId="3640FD3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63E085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4D376C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F819E7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AA92F1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77F987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509A9C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EC43F1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9B54DD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1B780DF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67BBB26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4D803F47"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9750A7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6</w:t>
            </w:r>
          </w:p>
        </w:tc>
        <w:tc>
          <w:tcPr>
            <w:tcW w:w="684" w:type="dxa"/>
            <w:tcBorders>
              <w:top w:val="nil"/>
              <w:left w:val="nil"/>
              <w:bottom w:val="single" w:sz="4" w:space="0" w:color="auto"/>
              <w:right w:val="single" w:sz="4" w:space="0" w:color="auto"/>
            </w:tcBorders>
            <w:shd w:val="clear" w:color="auto" w:fill="auto"/>
            <w:noWrap/>
            <w:vAlign w:val="center"/>
            <w:hideMark/>
          </w:tcPr>
          <w:p w14:paraId="6A1E430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5FE434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668C00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B9CC62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86BBE8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8794FD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0F9665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AD7F30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992D15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825" w:type="dxa"/>
            <w:tcBorders>
              <w:top w:val="nil"/>
              <w:left w:val="nil"/>
              <w:bottom w:val="single" w:sz="4" w:space="0" w:color="auto"/>
              <w:right w:val="single" w:sz="4" w:space="0" w:color="auto"/>
            </w:tcBorders>
            <w:shd w:val="clear" w:color="auto" w:fill="auto"/>
            <w:noWrap/>
            <w:vAlign w:val="center"/>
            <w:hideMark/>
          </w:tcPr>
          <w:p w14:paraId="1076F92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3F41770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44</w:t>
            </w:r>
          </w:p>
        </w:tc>
      </w:tr>
      <w:tr w:rsidR="008816DE" w:rsidRPr="00824113" w14:paraId="1A8F7486"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C086AA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7</w:t>
            </w:r>
          </w:p>
        </w:tc>
        <w:tc>
          <w:tcPr>
            <w:tcW w:w="684" w:type="dxa"/>
            <w:tcBorders>
              <w:top w:val="nil"/>
              <w:left w:val="nil"/>
              <w:bottom w:val="single" w:sz="4" w:space="0" w:color="auto"/>
              <w:right w:val="single" w:sz="4" w:space="0" w:color="auto"/>
            </w:tcBorders>
            <w:shd w:val="clear" w:color="auto" w:fill="auto"/>
            <w:noWrap/>
            <w:vAlign w:val="center"/>
            <w:hideMark/>
          </w:tcPr>
          <w:p w14:paraId="79F1273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379736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54DAA0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F7FFC4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BFDD25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37AFCF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04773C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030C62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A2D7BA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7DECF70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06CDA71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5365F2F9"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C75EC6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8</w:t>
            </w:r>
          </w:p>
        </w:tc>
        <w:tc>
          <w:tcPr>
            <w:tcW w:w="684" w:type="dxa"/>
            <w:tcBorders>
              <w:top w:val="nil"/>
              <w:left w:val="nil"/>
              <w:bottom w:val="single" w:sz="4" w:space="0" w:color="auto"/>
              <w:right w:val="single" w:sz="4" w:space="0" w:color="auto"/>
            </w:tcBorders>
            <w:shd w:val="clear" w:color="auto" w:fill="auto"/>
            <w:noWrap/>
            <w:vAlign w:val="center"/>
            <w:hideMark/>
          </w:tcPr>
          <w:p w14:paraId="22FA2BD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26FBDF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3D708F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B80B98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45A9EA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384428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3F83BA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515925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79C0C8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2899EA6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33C2CE0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2A9DE5AD"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92728E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9</w:t>
            </w:r>
          </w:p>
        </w:tc>
        <w:tc>
          <w:tcPr>
            <w:tcW w:w="684" w:type="dxa"/>
            <w:tcBorders>
              <w:top w:val="nil"/>
              <w:left w:val="nil"/>
              <w:bottom w:val="single" w:sz="4" w:space="0" w:color="auto"/>
              <w:right w:val="single" w:sz="4" w:space="0" w:color="auto"/>
            </w:tcBorders>
            <w:shd w:val="clear" w:color="auto" w:fill="auto"/>
            <w:noWrap/>
            <w:vAlign w:val="center"/>
            <w:hideMark/>
          </w:tcPr>
          <w:p w14:paraId="3E58F5B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5D7587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16A28D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0ADCF4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6F64E8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22E980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08B5DB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D9659F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C07476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2E4C1ED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39486D8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46</w:t>
            </w:r>
          </w:p>
        </w:tc>
      </w:tr>
      <w:tr w:rsidR="008816DE" w:rsidRPr="00824113" w14:paraId="59130B72"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680E25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10</w:t>
            </w:r>
          </w:p>
        </w:tc>
        <w:tc>
          <w:tcPr>
            <w:tcW w:w="684" w:type="dxa"/>
            <w:tcBorders>
              <w:top w:val="nil"/>
              <w:left w:val="nil"/>
              <w:bottom w:val="single" w:sz="4" w:space="0" w:color="auto"/>
              <w:right w:val="single" w:sz="4" w:space="0" w:color="auto"/>
            </w:tcBorders>
            <w:shd w:val="clear" w:color="auto" w:fill="auto"/>
            <w:noWrap/>
            <w:vAlign w:val="center"/>
            <w:hideMark/>
          </w:tcPr>
          <w:p w14:paraId="1977B17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FE0133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24E483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036913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86E06C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0060C2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30D1F8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97FD62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846DE8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41D3418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6084934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01FEE14D"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AAAE98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11</w:t>
            </w:r>
          </w:p>
        </w:tc>
        <w:tc>
          <w:tcPr>
            <w:tcW w:w="684" w:type="dxa"/>
            <w:tcBorders>
              <w:top w:val="nil"/>
              <w:left w:val="nil"/>
              <w:bottom w:val="single" w:sz="4" w:space="0" w:color="auto"/>
              <w:right w:val="single" w:sz="4" w:space="0" w:color="auto"/>
            </w:tcBorders>
            <w:shd w:val="clear" w:color="auto" w:fill="auto"/>
            <w:noWrap/>
            <w:vAlign w:val="center"/>
            <w:hideMark/>
          </w:tcPr>
          <w:p w14:paraId="19CDED6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C1A8BC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171EE1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AC7F88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495CC1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1C2D2D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A20399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14DE60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47EF07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04DBCF1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7FA542C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5CF2F586"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A15EBC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12</w:t>
            </w:r>
          </w:p>
        </w:tc>
        <w:tc>
          <w:tcPr>
            <w:tcW w:w="684" w:type="dxa"/>
            <w:tcBorders>
              <w:top w:val="nil"/>
              <w:left w:val="nil"/>
              <w:bottom w:val="single" w:sz="4" w:space="0" w:color="auto"/>
              <w:right w:val="single" w:sz="4" w:space="0" w:color="auto"/>
            </w:tcBorders>
            <w:shd w:val="clear" w:color="auto" w:fill="auto"/>
            <w:noWrap/>
            <w:vAlign w:val="center"/>
            <w:hideMark/>
          </w:tcPr>
          <w:p w14:paraId="260278C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7E11C9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213086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F3623B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B043A0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C34157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5290D3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2EBCDC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B42B90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19C19BB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338052B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47</w:t>
            </w:r>
          </w:p>
        </w:tc>
      </w:tr>
      <w:tr w:rsidR="008816DE" w:rsidRPr="00824113" w14:paraId="6A684484"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FC1FFD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13</w:t>
            </w:r>
          </w:p>
        </w:tc>
        <w:tc>
          <w:tcPr>
            <w:tcW w:w="684" w:type="dxa"/>
            <w:tcBorders>
              <w:top w:val="nil"/>
              <w:left w:val="nil"/>
              <w:bottom w:val="single" w:sz="4" w:space="0" w:color="auto"/>
              <w:right w:val="single" w:sz="4" w:space="0" w:color="auto"/>
            </w:tcBorders>
            <w:shd w:val="clear" w:color="auto" w:fill="auto"/>
            <w:noWrap/>
            <w:vAlign w:val="center"/>
            <w:hideMark/>
          </w:tcPr>
          <w:p w14:paraId="008136C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81FF97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DB21D6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51ECF4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A0204E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A82B0F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2CAC8D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886EDC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B5C4AF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4EB60DE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394014B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45</w:t>
            </w:r>
          </w:p>
        </w:tc>
      </w:tr>
      <w:tr w:rsidR="008816DE" w:rsidRPr="00824113" w14:paraId="59AD746F"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D195C1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14</w:t>
            </w:r>
          </w:p>
        </w:tc>
        <w:tc>
          <w:tcPr>
            <w:tcW w:w="684" w:type="dxa"/>
            <w:tcBorders>
              <w:top w:val="nil"/>
              <w:left w:val="nil"/>
              <w:bottom w:val="single" w:sz="4" w:space="0" w:color="auto"/>
              <w:right w:val="single" w:sz="4" w:space="0" w:color="auto"/>
            </w:tcBorders>
            <w:shd w:val="clear" w:color="auto" w:fill="auto"/>
            <w:noWrap/>
            <w:vAlign w:val="center"/>
            <w:hideMark/>
          </w:tcPr>
          <w:p w14:paraId="10EE938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B9F871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20DD19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72EB16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5596A1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247660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822999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26B681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D85D8B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62D8609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21FF495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45</w:t>
            </w:r>
          </w:p>
        </w:tc>
      </w:tr>
      <w:tr w:rsidR="008816DE" w:rsidRPr="00824113" w14:paraId="668757A6"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E589A6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15</w:t>
            </w:r>
          </w:p>
        </w:tc>
        <w:tc>
          <w:tcPr>
            <w:tcW w:w="684" w:type="dxa"/>
            <w:tcBorders>
              <w:top w:val="nil"/>
              <w:left w:val="nil"/>
              <w:bottom w:val="single" w:sz="4" w:space="0" w:color="auto"/>
              <w:right w:val="single" w:sz="4" w:space="0" w:color="auto"/>
            </w:tcBorders>
            <w:shd w:val="clear" w:color="auto" w:fill="auto"/>
            <w:noWrap/>
            <w:vAlign w:val="center"/>
            <w:hideMark/>
          </w:tcPr>
          <w:p w14:paraId="5827E6E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DD1765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7B5ECA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945997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E1D444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3D1D7D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45186A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6A8909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BBEA58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2BDFFA6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4A958E7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45</w:t>
            </w:r>
          </w:p>
        </w:tc>
      </w:tr>
      <w:tr w:rsidR="008816DE" w:rsidRPr="00824113" w14:paraId="023AF23B"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13A752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16</w:t>
            </w:r>
          </w:p>
        </w:tc>
        <w:tc>
          <w:tcPr>
            <w:tcW w:w="684" w:type="dxa"/>
            <w:tcBorders>
              <w:top w:val="nil"/>
              <w:left w:val="nil"/>
              <w:bottom w:val="single" w:sz="4" w:space="0" w:color="auto"/>
              <w:right w:val="single" w:sz="4" w:space="0" w:color="auto"/>
            </w:tcBorders>
            <w:shd w:val="clear" w:color="auto" w:fill="auto"/>
            <w:noWrap/>
            <w:vAlign w:val="center"/>
            <w:hideMark/>
          </w:tcPr>
          <w:p w14:paraId="6AACA6E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C8B574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8A173C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4E3595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0E7DD8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A29C22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F0B458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E76948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62C9BA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285CB16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070FBFB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0CE004C4"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A6B62A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17</w:t>
            </w:r>
          </w:p>
        </w:tc>
        <w:tc>
          <w:tcPr>
            <w:tcW w:w="684" w:type="dxa"/>
            <w:tcBorders>
              <w:top w:val="nil"/>
              <w:left w:val="nil"/>
              <w:bottom w:val="single" w:sz="4" w:space="0" w:color="auto"/>
              <w:right w:val="single" w:sz="4" w:space="0" w:color="auto"/>
            </w:tcBorders>
            <w:shd w:val="clear" w:color="auto" w:fill="auto"/>
            <w:noWrap/>
            <w:vAlign w:val="center"/>
            <w:hideMark/>
          </w:tcPr>
          <w:p w14:paraId="74B37FD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53D868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45D92F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4DC365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F1CB5C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B76E39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B06169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39C4BB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E113DD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167E27D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00CB289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504B81A6"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9238EA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18</w:t>
            </w:r>
          </w:p>
        </w:tc>
        <w:tc>
          <w:tcPr>
            <w:tcW w:w="684" w:type="dxa"/>
            <w:tcBorders>
              <w:top w:val="nil"/>
              <w:left w:val="nil"/>
              <w:bottom w:val="single" w:sz="4" w:space="0" w:color="auto"/>
              <w:right w:val="single" w:sz="4" w:space="0" w:color="auto"/>
            </w:tcBorders>
            <w:shd w:val="clear" w:color="auto" w:fill="auto"/>
            <w:noWrap/>
            <w:vAlign w:val="center"/>
            <w:hideMark/>
          </w:tcPr>
          <w:p w14:paraId="342350A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9DAD60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B5280B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72088F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632D36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6E408C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532952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090326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6EBBA8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6C6047C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44AD881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49</w:t>
            </w:r>
          </w:p>
        </w:tc>
      </w:tr>
      <w:tr w:rsidR="008816DE" w:rsidRPr="00824113" w14:paraId="10966689"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BB9913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19</w:t>
            </w:r>
          </w:p>
        </w:tc>
        <w:tc>
          <w:tcPr>
            <w:tcW w:w="684" w:type="dxa"/>
            <w:tcBorders>
              <w:top w:val="nil"/>
              <w:left w:val="nil"/>
              <w:bottom w:val="single" w:sz="4" w:space="0" w:color="auto"/>
              <w:right w:val="single" w:sz="4" w:space="0" w:color="auto"/>
            </w:tcBorders>
            <w:shd w:val="clear" w:color="auto" w:fill="auto"/>
            <w:noWrap/>
            <w:vAlign w:val="center"/>
            <w:hideMark/>
          </w:tcPr>
          <w:p w14:paraId="1905225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502DCA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9D7372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06C8AC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F15789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5C039C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A7684E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2</w:t>
            </w:r>
          </w:p>
        </w:tc>
        <w:tc>
          <w:tcPr>
            <w:tcW w:w="683" w:type="dxa"/>
            <w:tcBorders>
              <w:top w:val="nil"/>
              <w:left w:val="nil"/>
              <w:bottom w:val="single" w:sz="4" w:space="0" w:color="auto"/>
              <w:right w:val="single" w:sz="4" w:space="0" w:color="auto"/>
            </w:tcBorders>
            <w:shd w:val="clear" w:color="auto" w:fill="auto"/>
            <w:noWrap/>
            <w:vAlign w:val="center"/>
            <w:hideMark/>
          </w:tcPr>
          <w:p w14:paraId="5FD56F8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A237CA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5E7310B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7F55908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45</w:t>
            </w:r>
          </w:p>
        </w:tc>
      </w:tr>
      <w:tr w:rsidR="008816DE" w:rsidRPr="00824113" w14:paraId="14C9655A"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4E8410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20</w:t>
            </w:r>
          </w:p>
        </w:tc>
        <w:tc>
          <w:tcPr>
            <w:tcW w:w="684" w:type="dxa"/>
            <w:tcBorders>
              <w:top w:val="nil"/>
              <w:left w:val="nil"/>
              <w:bottom w:val="single" w:sz="4" w:space="0" w:color="auto"/>
              <w:right w:val="single" w:sz="4" w:space="0" w:color="auto"/>
            </w:tcBorders>
            <w:shd w:val="clear" w:color="auto" w:fill="auto"/>
            <w:noWrap/>
            <w:vAlign w:val="center"/>
            <w:hideMark/>
          </w:tcPr>
          <w:p w14:paraId="0D1295C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D09125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0126B8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DB3E98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A13489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0D5DC0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7677B7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2</w:t>
            </w:r>
          </w:p>
        </w:tc>
        <w:tc>
          <w:tcPr>
            <w:tcW w:w="683" w:type="dxa"/>
            <w:tcBorders>
              <w:top w:val="nil"/>
              <w:left w:val="nil"/>
              <w:bottom w:val="single" w:sz="4" w:space="0" w:color="auto"/>
              <w:right w:val="single" w:sz="4" w:space="0" w:color="auto"/>
            </w:tcBorders>
            <w:shd w:val="clear" w:color="auto" w:fill="auto"/>
            <w:noWrap/>
            <w:vAlign w:val="center"/>
            <w:hideMark/>
          </w:tcPr>
          <w:p w14:paraId="77F9876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ACBA90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3221014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373C064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45</w:t>
            </w:r>
          </w:p>
        </w:tc>
      </w:tr>
      <w:tr w:rsidR="008816DE" w:rsidRPr="00824113" w14:paraId="696543E8"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D41F0D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21</w:t>
            </w:r>
          </w:p>
        </w:tc>
        <w:tc>
          <w:tcPr>
            <w:tcW w:w="684" w:type="dxa"/>
            <w:tcBorders>
              <w:top w:val="nil"/>
              <w:left w:val="nil"/>
              <w:bottom w:val="single" w:sz="4" w:space="0" w:color="auto"/>
              <w:right w:val="single" w:sz="4" w:space="0" w:color="auto"/>
            </w:tcBorders>
            <w:shd w:val="clear" w:color="auto" w:fill="auto"/>
            <w:noWrap/>
            <w:vAlign w:val="center"/>
            <w:hideMark/>
          </w:tcPr>
          <w:p w14:paraId="35C0EBA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51C479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8F27BD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985ABB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81A5A2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602A5D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EA066F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A9A1CD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551568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7C71142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191F860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6B1BBE62"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CEB102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22</w:t>
            </w:r>
          </w:p>
        </w:tc>
        <w:tc>
          <w:tcPr>
            <w:tcW w:w="684" w:type="dxa"/>
            <w:tcBorders>
              <w:top w:val="nil"/>
              <w:left w:val="nil"/>
              <w:bottom w:val="single" w:sz="4" w:space="0" w:color="auto"/>
              <w:right w:val="single" w:sz="4" w:space="0" w:color="auto"/>
            </w:tcBorders>
            <w:shd w:val="clear" w:color="auto" w:fill="auto"/>
            <w:noWrap/>
            <w:vAlign w:val="center"/>
            <w:hideMark/>
          </w:tcPr>
          <w:p w14:paraId="10D8294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FB337D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971364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73C041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476502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9ECF76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2DBF61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B7CE21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0FA717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22DE8A8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4E749F9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47</w:t>
            </w:r>
          </w:p>
        </w:tc>
      </w:tr>
      <w:tr w:rsidR="008816DE" w:rsidRPr="00824113" w14:paraId="343A7BD5"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263994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23</w:t>
            </w:r>
          </w:p>
        </w:tc>
        <w:tc>
          <w:tcPr>
            <w:tcW w:w="684" w:type="dxa"/>
            <w:tcBorders>
              <w:top w:val="nil"/>
              <w:left w:val="nil"/>
              <w:bottom w:val="single" w:sz="4" w:space="0" w:color="auto"/>
              <w:right w:val="single" w:sz="4" w:space="0" w:color="auto"/>
            </w:tcBorders>
            <w:shd w:val="clear" w:color="auto" w:fill="auto"/>
            <w:noWrap/>
            <w:vAlign w:val="center"/>
            <w:hideMark/>
          </w:tcPr>
          <w:p w14:paraId="61FB42E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F43890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CEC2F2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BD9B6C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A4587F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87E1E3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95A1E1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1421B5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020E76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825" w:type="dxa"/>
            <w:tcBorders>
              <w:top w:val="nil"/>
              <w:left w:val="nil"/>
              <w:bottom w:val="single" w:sz="4" w:space="0" w:color="auto"/>
              <w:right w:val="single" w:sz="4" w:space="0" w:color="auto"/>
            </w:tcBorders>
            <w:shd w:val="clear" w:color="auto" w:fill="auto"/>
            <w:noWrap/>
            <w:vAlign w:val="center"/>
            <w:hideMark/>
          </w:tcPr>
          <w:p w14:paraId="19591BE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0A8F3D9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43</w:t>
            </w:r>
          </w:p>
        </w:tc>
      </w:tr>
      <w:tr w:rsidR="008816DE" w:rsidRPr="00824113" w14:paraId="02C3E9EC"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2AD7A2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24</w:t>
            </w:r>
          </w:p>
        </w:tc>
        <w:tc>
          <w:tcPr>
            <w:tcW w:w="684" w:type="dxa"/>
            <w:tcBorders>
              <w:top w:val="nil"/>
              <w:left w:val="nil"/>
              <w:bottom w:val="single" w:sz="4" w:space="0" w:color="auto"/>
              <w:right w:val="single" w:sz="4" w:space="0" w:color="auto"/>
            </w:tcBorders>
            <w:shd w:val="clear" w:color="auto" w:fill="auto"/>
            <w:noWrap/>
            <w:vAlign w:val="center"/>
            <w:hideMark/>
          </w:tcPr>
          <w:p w14:paraId="14336FC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454D23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51100B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8552E9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6E8527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9B02DE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6DE5AE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B5305A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B0D6D9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7D31955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723BFF7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46</w:t>
            </w:r>
          </w:p>
        </w:tc>
      </w:tr>
      <w:tr w:rsidR="008816DE" w:rsidRPr="00824113" w14:paraId="2E32FFFB"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0F1C20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25</w:t>
            </w:r>
          </w:p>
        </w:tc>
        <w:tc>
          <w:tcPr>
            <w:tcW w:w="684" w:type="dxa"/>
            <w:tcBorders>
              <w:top w:val="nil"/>
              <w:left w:val="nil"/>
              <w:bottom w:val="single" w:sz="4" w:space="0" w:color="auto"/>
              <w:right w:val="single" w:sz="4" w:space="0" w:color="auto"/>
            </w:tcBorders>
            <w:shd w:val="clear" w:color="auto" w:fill="auto"/>
            <w:noWrap/>
            <w:vAlign w:val="center"/>
            <w:hideMark/>
          </w:tcPr>
          <w:p w14:paraId="45AE32D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6E1ED0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44DF2F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D6FB38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146C67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338923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C4DBFF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DCA2FF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09DCF6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012B35C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71BB016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2DA41895"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592FA8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26</w:t>
            </w:r>
          </w:p>
        </w:tc>
        <w:tc>
          <w:tcPr>
            <w:tcW w:w="684" w:type="dxa"/>
            <w:tcBorders>
              <w:top w:val="nil"/>
              <w:left w:val="nil"/>
              <w:bottom w:val="single" w:sz="4" w:space="0" w:color="auto"/>
              <w:right w:val="single" w:sz="4" w:space="0" w:color="auto"/>
            </w:tcBorders>
            <w:shd w:val="clear" w:color="auto" w:fill="auto"/>
            <w:noWrap/>
            <w:vAlign w:val="center"/>
            <w:hideMark/>
          </w:tcPr>
          <w:p w14:paraId="22A2E02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D7EAFA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025984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D50746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28E504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8A9E0B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81DFC0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159AF6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8AB7BC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825" w:type="dxa"/>
            <w:tcBorders>
              <w:top w:val="nil"/>
              <w:left w:val="nil"/>
              <w:bottom w:val="single" w:sz="4" w:space="0" w:color="auto"/>
              <w:right w:val="single" w:sz="4" w:space="0" w:color="auto"/>
            </w:tcBorders>
            <w:shd w:val="clear" w:color="auto" w:fill="auto"/>
            <w:noWrap/>
            <w:vAlign w:val="center"/>
            <w:hideMark/>
          </w:tcPr>
          <w:p w14:paraId="55B86E5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1F6CD7E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40</w:t>
            </w:r>
          </w:p>
        </w:tc>
      </w:tr>
      <w:tr w:rsidR="008816DE" w:rsidRPr="00824113" w14:paraId="6D55306B"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B4FC72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27</w:t>
            </w:r>
          </w:p>
        </w:tc>
        <w:tc>
          <w:tcPr>
            <w:tcW w:w="684" w:type="dxa"/>
            <w:tcBorders>
              <w:top w:val="nil"/>
              <w:left w:val="nil"/>
              <w:bottom w:val="single" w:sz="4" w:space="0" w:color="auto"/>
              <w:right w:val="single" w:sz="4" w:space="0" w:color="auto"/>
            </w:tcBorders>
            <w:shd w:val="clear" w:color="auto" w:fill="auto"/>
            <w:noWrap/>
            <w:vAlign w:val="center"/>
            <w:hideMark/>
          </w:tcPr>
          <w:p w14:paraId="0E98C1E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554338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A49B61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8DC118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D98910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1017DF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14AF35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366B67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673976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3B83200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3070AAC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01F5F6DE"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82F70A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28</w:t>
            </w:r>
          </w:p>
        </w:tc>
        <w:tc>
          <w:tcPr>
            <w:tcW w:w="684" w:type="dxa"/>
            <w:tcBorders>
              <w:top w:val="nil"/>
              <w:left w:val="nil"/>
              <w:bottom w:val="single" w:sz="4" w:space="0" w:color="auto"/>
              <w:right w:val="single" w:sz="4" w:space="0" w:color="auto"/>
            </w:tcBorders>
            <w:shd w:val="clear" w:color="auto" w:fill="auto"/>
            <w:noWrap/>
            <w:vAlign w:val="center"/>
            <w:hideMark/>
          </w:tcPr>
          <w:p w14:paraId="4F02AE2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4DF2FF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140A40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7E14CF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952E1B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BAA33F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B97BE8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775256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4278FA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7CBF6B0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56792E6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47</w:t>
            </w:r>
          </w:p>
        </w:tc>
      </w:tr>
      <w:tr w:rsidR="008816DE" w:rsidRPr="00824113" w14:paraId="74E1FC22"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540C672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29</w:t>
            </w:r>
          </w:p>
        </w:tc>
        <w:tc>
          <w:tcPr>
            <w:tcW w:w="684" w:type="dxa"/>
            <w:tcBorders>
              <w:top w:val="nil"/>
              <w:left w:val="nil"/>
              <w:bottom w:val="single" w:sz="4" w:space="0" w:color="auto"/>
              <w:right w:val="single" w:sz="4" w:space="0" w:color="auto"/>
            </w:tcBorders>
            <w:shd w:val="clear" w:color="auto" w:fill="auto"/>
            <w:noWrap/>
            <w:vAlign w:val="center"/>
            <w:hideMark/>
          </w:tcPr>
          <w:p w14:paraId="7ADD5DF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969C82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A3180A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82053E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B3F1C8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F366AE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5B0873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04064F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16ED1C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825" w:type="dxa"/>
            <w:tcBorders>
              <w:top w:val="nil"/>
              <w:left w:val="nil"/>
              <w:bottom w:val="single" w:sz="4" w:space="0" w:color="auto"/>
              <w:right w:val="single" w:sz="4" w:space="0" w:color="auto"/>
            </w:tcBorders>
            <w:shd w:val="clear" w:color="auto" w:fill="auto"/>
            <w:noWrap/>
            <w:vAlign w:val="center"/>
            <w:hideMark/>
          </w:tcPr>
          <w:p w14:paraId="53722B3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5DF0AB2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43</w:t>
            </w:r>
          </w:p>
        </w:tc>
      </w:tr>
      <w:tr w:rsidR="008816DE" w:rsidRPr="00824113" w14:paraId="0824FE73"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C929AD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30</w:t>
            </w:r>
          </w:p>
        </w:tc>
        <w:tc>
          <w:tcPr>
            <w:tcW w:w="684" w:type="dxa"/>
            <w:tcBorders>
              <w:top w:val="nil"/>
              <w:left w:val="nil"/>
              <w:bottom w:val="single" w:sz="4" w:space="0" w:color="auto"/>
              <w:right w:val="single" w:sz="4" w:space="0" w:color="auto"/>
            </w:tcBorders>
            <w:shd w:val="clear" w:color="auto" w:fill="auto"/>
            <w:noWrap/>
            <w:vAlign w:val="center"/>
            <w:hideMark/>
          </w:tcPr>
          <w:p w14:paraId="3F49FE2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4A7B07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02911E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2A0BAD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B2D720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97B375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706566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92C77F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A0234F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31B5B39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22B801A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46</w:t>
            </w:r>
          </w:p>
        </w:tc>
      </w:tr>
      <w:tr w:rsidR="008816DE" w:rsidRPr="00824113" w14:paraId="7D37D552"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E4248E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31</w:t>
            </w:r>
          </w:p>
        </w:tc>
        <w:tc>
          <w:tcPr>
            <w:tcW w:w="684" w:type="dxa"/>
            <w:tcBorders>
              <w:top w:val="nil"/>
              <w:left w:val="nil"/>
              <w:bottom w:val="single" w:sz="4" w:space="0" w:color="auto"/>
              <w:right w:val="single" w:sz="4" w:space="0" w:color="auto"/>
            </w:tcBorders>
            <w:shd w:val="clear" w:color="auto" w:fill="auto"/>
            <w:noWrap/>
            <w:vAlign w:val="center"/>
            <w:hideMark/>
          </w:tcPr>
          <w:p w14:paraId="1FF2EE6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5B0B94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7C022F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10B5A7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B9977A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990B41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F5894A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44C293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8D59BD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45C93D4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5441D93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10C1AC8A"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1FF94A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32</w:t>
            </w:r>
          </w:p>
        </w:tc>
        <w:tc>
          <w:tcPr>
            <w:tcW w:w="684" w:type="dxa"/>
            <w:tcBorders>
              <w:top w:val="nil"/>
              <w:left w:val="nil"/>
              <w:bottom w:val="single" w:sz="4" w:space="0" w:color="auto"/>
              <w:right w:val="single" w:sz="4" w:space="0" w:color="auto"/>
            </w:tcBorders>
            <w:shd w:val="clear" w:color="auto" w:fill="auto"/>
            <w:noWrap/>
            <w:vAlign w:val="center"/>
            <w:hideMark/>
          </w:tcPr>
          <w:p w14:paraId="24F70A9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45CF0C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C8D100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AACB64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EDABF8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8F36FB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E12BEF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034D5A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5F481D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7025F4B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7B29E1A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49</w:t>
            </w:r>
          </w:p>
        </w:tc>
      </w:tr>
      <w:tr w:rsidR="008816DE" w:rsidRPr="00824113" w14:paraId="344B363C"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104F5E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33</w:t>
            </w:r>
          </w:p>
        </w:tc>
        <w:tc>
          <w:tcPr>
            <w:tcW w:w="684" w:type="dxa"/>
            <w:tcBorders>
              <w:top w:val="nil"/>
              <w:left w:val="nil"/>
              <w:bottom w:val="single" w:sz="4" w:space="0" w:color="auto"/>
              <w:right w:val="single" w:sz="4" w:space="0" w:color="auto"/>
            </w:tcBorders>
            <w:shd w:val="clear" w:color="auto" w:fill="auto"/>
            <w:noWrap/>
            <w:vAlign w:val="center"/>
            <w:hideMark/>
          </w:tcPr>
          <w:p w14:paraId="6659D17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EC4BD1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C96B11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C14666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5A8FC9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EEF2D2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8A349F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B5A6A9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6B904F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7300623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70C442F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71386DBC"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46C708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34</w:t>
            </w:r>
          </w:p>
        </w:tc>
        <w:tc>
          <w:tcPr>
            <w:tcW w:w="684" w:type="dxa"/>
            <w:tcBorders>
              <w:top w:val="nil"/>
              <w:left w:val="nil"/>
              <w:bottom w:val="single" w:sz="4" w:space="0" w:color="auto"/>
              <w:right w:val="single" w:sz="4" w:space="0" w:color="auto"/>
            </w:tcBorders>
            <w:shd w:val="clear" w:color="auto" w:fill="auto"/>
            <w:noWrap/>
            <w:vAlign w:val="center"/>
            <w:hideMark/>
          </w:tcPr>
          <w:p w14:paraId="0F2648A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ABF204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14691F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B5BB8A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8C8CB4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A2AEAA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B79321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3831D8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811A6D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5839EF7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41A4FAD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1C1E7352"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CD6BEC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35</w:t>
            </w:r>
          </w:p>
        </w:tc>
        <w:tc>
          <w:tcPr>
            <w:tcW w:w="684" w:type="dxa"/>
            <w:tcBorders>
              <w:top w:val="nil"/>
              <w:left w:val="nil"/>
              <w:bottom w:val="single" w:sz="4" w:space="0" w:color="auto"/>
              <w:right w:val="single" w:sz="4" w:space="0" w:color="auto"/>
            </w:tcBorders>
            <w:shd w:val="clear" w:color="auto" w:fill="auto"/>
            <w:noWrap/>
            <w:vAlign w:val="center"/>
            <w:hideMark/>
          </w:tcPr>
          <w:p w14:paraId="7560DCE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006C41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E9D4EB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3E2A53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8E81E4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BDF06C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612D5F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BA7DD0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1D7C72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825" w:type="dxa"/>
            <w:tcBorders>
              <w:top w:val="nil"/>
              <w:left w:val="nil"/>
              <w:bottom w:val="single" w:sz="4" w:space="0" w:color="auto"/>
              <w:right w:val="single" w:sz="4" w:space="0" w:color="auto"/>
            </w:tcBorders>
            <w:shd w:val="clear" w:color="auto" w:fill="auto"/>
            <w:noWrap/>
            <w:vAlign w:val="center"/>
            <w:hideMark/>
          </w:tcPr>
          <w:p w14:paraId="2E014E4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0324214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42</w:t>
            </w:r>
          </w:p>
        </w:tc>
      </w:tr>
      <w:tr w:rsidR="008816DE" w:rsidRPr="00824113" w14:paraId="4D3C94A7"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573ADD4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lastRenderedPageBreak/>
              <w:t>36</w:t>
            </w:r>
          </w:p>
        </w:tc>
        <w:tc>
          <w:tcPr>
            <w:tcW w:w="684" w:type="dxa"/>
            <w:tcBorders>
              <w:top w:val="nil"/>
              <w:left w:val="nil"/>
              <w:bottom w:val="single" w:sz="4" w:space="0" w:color="auto"/>
              <w:right w:val="single" w:sz="4" w:space="0" w:color="auto"/>
            </w:tcBorders>
            <w:shd w:val="clear" w:color="auto" w:fill="auto"/>
            <w:noWrap/>
            <w:vAlign w:val="center"/>
            <w:hideMark/>
          </w:tcPr>
          <w:p w14:paraId="0848623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BEB7A0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3B5D11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12311B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96B28F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F1062C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2A94EB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43DC32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073C47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825" w:type="dxa"/>
            <w:tcBorders>
              <w:top w:val="nil"/>
              <w:left w:val="nil"/>
              <w:bottom w:val="single" w:sz="4" w:space="0" w:color="auto"/>
              <w:right w:val="single" w:sz="4" w:space="0" w:color="auto"/>
            </w:tcBorders>
            <w:shd w:val="clear" w:color="auto" w:fill="auto"/>
            <w:noWrap/>
            <w:vAlign w:val="center"/>
            <w:hideMark/>
          </w:tcPr>
          <w:p w14:paraId="2445169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0981A25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44</w:t>
            </w:r>
          </w:p>
        </w:tc>
      </w:tr>
      <w:tr w:rsidR="008816DE" w:rsidRPr="00824113" w14:paraId="7B28B344"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81FB05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37</w:t>
            </w:r>
          </w:p>
        </w:tc>
        <w:tc>
          <w:tcPr>
            <w:tcW w:w="684" w:type="dxa"/>
            <w:tcBorders>
              <w:top w:val="nil"/>
              <w:left w:val="nil"/>
              <w:bottom w:val="single" w:sz="4" w:space="0" w:color="auto"/>
              <w:right w:val="single" w:sz="4" w:space="0" w:color="auto"/>
            </w:tcBorders>
            <w:shd w:val="clear" w:color="auto" w:fill="auto"/>
            <w:noWrap/>
            <w:vAlign w:val="center"/>
            <w:hideMark/>
          </w:tcPr>
          <w:p w14:paraId="62BD0C7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9940BA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F90822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5DED72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0F0049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2EC515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EF983E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546BE3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5FD0B4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825" w:type="dxa"/>
            <w:tcBorders>
              <w:top w:val="nil"/>
              <w:left w:val="nil"/>
              <w:bottom w:val="single" w:sz="4" w:space="0" w:color="auto"/>
              <w:right w:val="single" w:sz="4" w:space="0" w:color="auto"/>
            </w:tcBorders>
            <w:shd w:val="clear" w:color="auto" w:fill="auto"/>
            <w:noWrap/>
            <w:vAlign w:val="center"/>
            <w:hideMark/>
          </w:tcPr>
          <w:p w14:paraId="27A6192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2A1ED04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44</w:t>
            </w:r>
          </w:p>
        </w:tc>
      </w:tr>
      <w:tr w:rsidR="008816DE" w:rsidRPr="00824113" w14:paraId="4F0BAE2B"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3722D7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38</w:t>
            </w:r>
          </w:p>
        </w:tc>
        <w:tc>
          <w:tcPr>
            <w:tcW w:w="684" w:type="dxa"/>
            <w:tcBorders>
              <w:top w:val="nil"/>
              <w:left w:val="nil"/>
              <w:bottom w:val="single" w:sz="4" w:space="0" w:color="auto"/>
              <w:right w:val="single" w:sz="4" w:space="0" w:color="auto"/>
            </w:tcBorders>
            <w:shd w:val="clear" w:color="auto" w:fill="auto"/>
            <w:noWrap/>
            <w:vAlign w:val="center"/>
            <w:hideMark/>
          </w:tcPr>
          <w:p w14:paraId="2E4802E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BA53B3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CDE06F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CBD5AD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751C2C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6AAA86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C0C772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542E76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2B55AE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825" w:type="dxa"/>
            <w:tcBorders>
              <w:top w:val="nil"/>
              <w:left w:val="nil"/>
              <w:bottom w:val="single" w:sz="4" w:space="0" w:color="auto"/>
              <w:right w:val="single" w:sz="4" w:space="0" w:color="auto"/>
            </w:tcBorders>
            <w:shd w:val="clear" w:color="auto" w:fill="auto"/>
            <w:noWrap/>
            <w:vAlign w:val="center"/>
            <w:hideMark/>
          </w:tcPr>
          <w:p w14:paraId="526C1D2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18A6B8C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42</w:t>
            </w:r>
          </w:p>
        </w:tc>
      </w:tr>
      <w:tr w:rsidR="008816DE" w:rsidRPr="00824113" w14:paraId="7A4A3719"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E25757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39</w:t>
            </w:r>
          </w:p>
        </w:tc>
        <w:tc>
          <w:tcPr>
            <w:tcW w:w="684" w:type="dxa"/>
            <w:tcBorders>
              <w:top w:val="nil"/>
              <w:left w:val="nil"/>
              <w:bottom w:val="single" w:sz="4" w:space="0" w:color="auto"/>
              <w:right w:val="single" w:sz="4" w:space="0" w:color="auto"/>
            </w:tcBorders>
            <w:shd w:val="clear" w:color="auto" w:fill="auto"/>
            <w:noWrap/>
            <w:vAlign w:val="center"/>
            <w:hideMark/>
          </w:tcPr>
          <w:p w14:paraId="4E18723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AE3220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69CD27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942DEF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571A63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402740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D2B226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AD31FF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07ECF3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825" w:type="dxa"/>
            <w:tcBorders>
              <w:top w:val="nil"/>
              <w:left w:val="nil"/>
              <w:bottom w:val="single" w:sz="4" w:space="0" w:color="auto"/>
              <w:right w:val="single" w:sz="4" w:space="0" w:color="auto"/>
            </w:tcBorders>
            <w:shd w:val="clear" w:color="auto" w:fill="auto"/>
            <w:noWrap/>
            <w:vAlign w:val="center"/>
            <w:hideMark/>
          </w:tcPr>
          <w:p w14:paraId="7BE0C54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78FC18A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43</w:t>
            </w:r>
          </w:p>
        </w:tc>
      </w:tr>
      <w:tr w:rsidR="008816DE" w:rsidRPr="00824113" w14:paraId="51B2E200"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C30AD1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40</w:t>
            </w:r>
          </w:p>
        </w:tc>
        <w:tc>
          <w:tcPr>
            <w:tcW w:w="684" w:type="dxa"/>
            <w:tcBorders>
              <w:top w:val="nil"/>
              <w:left w:val="nil"/>
              <w:bottom w:val="single" w:sz="4" w:space="0" w:color="auto"/>
              <w:right w:val="single" w:sz="4" w:space="0" w:color="auto"/>
            </w:tcBorders>
            <w:shd w:val="clear" w:color="auto" w:fill="auto"/>
            <w:noWrap/>
            <w:vAlign w:val="center"/>
            <w:hideMark/>
          </w:tcPr>
          <w:p w14:paraId="426D6B0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AAFC84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4A42D3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96802A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639BE4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0461AF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C862A4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2110C3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30E45B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1596408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4035240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46</w:t>
            </w:r>
          </w:p>
        </w:tc>
      </w:tr>
      <w:tr w:rsidR="008816DE" w:rsidRPr="00824113" w14:paraId="7C836861"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5694F73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41</w:t>
            </w:r>
          </w:p>
        </w:tc>
        <w:tc>
          <w:tcPr>
            <w:tcW w:w="684" w:type="dxa"/>
            <w:tcBorders>
              <w:top w:val="nil"/>
              <w:left w:val="nil"/>
              <w:bottom w:val="single" w:sz="4" w:space="0" w:color="auto"/>
              <w:right w:val="single" w:sz="4" w:space="0" w:color="auto"/>
            </w:tcBorders>
            <w:shd w:val="clear" w:color="auto" w:fill="auto"/>
            <w:noWrap/>
            <w:vAlign w:val="center"/>
            <w:hideMark/>
          </w:tcPr>
          <w:p w14:paraId="2BDCAAF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B9758C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8350FE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6B0BDD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56F59D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BD64F4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7ABCC8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4D2354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F53B84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29D1EF9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75E20FC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44</w:t>
            </w:r>
          </w:p>
        </w:tc>
      </w:tr>
      <w:tr w:rsidR="008816DE" w:rsidRPr="00824113" w14:paraId="1993274A"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5848487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42</w:t>
            </w:r>
          </w:p>
        </w:tc>
        <w:tc>
          <w:tcPr>
            <w:tcW w:w="684" w:type="dxa"/>
            <w:tcBorders>
              <w:top w:val="nil"/>
              <w:left w:val="nil"/>
              <w:bottom w:val="single" w:sz="4" w:space="0" w:color="auto"/>
              <w:right w:val="single" w:sz="4" w:space="0" w:color="auto"/>
            </w:tcBorders>
            <w:shd w:val="clear" w:color="auto" w:fill="auto"/>
            <w:noWrap/>
            <w:vAlign w:val="center"/>
            <w:hideMark/>
          </w:tcPr>
          <w:p w14:paraId="68103D5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20D289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DDAEC5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2AA9EE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69DD13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F6FFCA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63C6C1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70A49C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0BC1D7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0BC372D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641876D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47</w:t>
            </w:r>
          </w:p>
        </w:tc>
      </w:tr>
      <w:tr w:rsidR="008816DE" w:rsidRPr="00824113" w14:paraId="361DD407"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D5702E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43</w:t>
            </w:r>
          </w:p>
        </w:tc>
        <w:tc>
          <w:tcPr>
            <w:tcW w:w="684" w:type="dxa"/>
            <w:tcBorders>
              <w:top w:val="nil"/>
              <w:left w:val="nil"/>
              <w:bottom w:val="single" w:sz="4" w:space="0" w:color="auto"/>
              <w:right w:val="single" w:sz="4" w:space="0" w:color="auto"/>
            </w:tcBorders>
            <w:shd w:val="clear" w:color="auto" w:fill="auto"/>
            <w:noWrap/>
            <w:vAlign w:val="center"/>
            <w:hideMark/>
          </w:tcPr>
          <w:p w14:paraId="4E17E4A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5ACFC5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8589B1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A42E89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3E1F93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F239A3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3DEF50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w:t>
            </w:r>
          </w:p>
        </w:tc>
        <w:tc>
          <w:tcPr>
            <w:tcW w:w="683" w:type="dxa"/>
            <w:tcBorders>
              <w:top w:val="nil"/>
              <w:left w:val="nil"/>
              <w:bottom w:val="single" w:sz="4" w:space="0" w:color="auto"/>
              <w:right w:val="single" w:sz="4" w:space="0" w:color="auto"/>
            </w:tcBorders>
            <w:shd w:val="clear" w:color="auto" w:fill="auto"/>
            <w:noWrap/>
            <w:vAlign w:val="center"/>
            <w:hideMark/>
          </w:tcPr>
          <w:p w14:paraId="0B6B2CB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99E54A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3A222FA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4C8C1C1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45</w:t>
            </w:r>
          </w:p>
        </w:tc>
      </w:tr>
      <w:tr w:rsidR="008816DE" w:rsidRPr="00824113" w14:paraId="331761AD"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15BE33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44</w:t>
            </w:r>
          </w:p>
        </w:tc>
        <w:tc>
          <w:tcPr>
            <w:tcW w:w="684" w:type="dxa"/>
            <w:tcBorders>
              <w:top w:val="nil"/>
              <w:left w:val="nil"/>
              <w:bottom w:val="single" w:sz="4" w:space="0" w:color="auto"/>
              <w:right w:val="single" w:sz="4" w:space="0" w:color="auto"/>
            </w:tcBorders>
            <w:shd w:val="clear" w:color="auto" w:fill="auto"/>
            <w:noWrap/>
            <w:vAlign w:val="center"/>
            <w:hideMark/>
          </w:tcPr>
          <w:p w14:paraId="2D278FB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1C0385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63D4C0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89B534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9D6D2B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15E7CF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0EDCCD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DD7AF7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67348E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5FC01DE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6848274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46</w:t>
            </w:r>
          </w:p>
        </w:tc>
      </w:tr>
      <w:tr w:rsidR="008816DE" w:rsidRPr="00824113" w14:paraId="48A0E959"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30AFAF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45</w:t>
            </w:r>
          </w:p>
        </w:tc>
        <w:tc>
          <w:tcPr>
            <w:tcW w:w="684" w:type="dxa"/>
            <w:tcBorders>
              <w:top w:val="nil"/>
              <w:left w:val="nil"/>
              <w:bottom w:val="single" w:sz="4" w:space="0" w:color="auto"/>
              <w:right w:val="single" w:sz="4" w:space="0" w:color="auto"/>
            </w:tcBorders>
            <w:shd w:val="clear" w:color="auto" w:fill="auto"/>
            <w:noWrap/>
            <w:vAlign w:val="center"/>
            <w:hideMark/>
          </w:tcPr>
          <w:p w14:paraId="774BD79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39B66B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BC1769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7EF6A7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6D3B7B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33AA2C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B84270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7D9228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00DCA9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825" w:type="dxa"/>
            <w:tcBorders>
              <w:top w:val="nil"/>
              <w:left w:val="nil"/>
              <w:bottom w:val="single" w:sz="4" w:space="0" w:color="auto"/>
              <w:right w:val="single" w:sz="4" w:space="0" w:color="auto"/>
            </w:tcBorders>
            <w:shd w:val="clear" w:color="auto" w:fill="auto"/>
            <w:noWrap/>
            <w:vAlign w:val="center"/>
            <w:hideMark/>
          </w:tcPr>
          <w:p w14:paraId="1C20E16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34735C1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40</w:t>
            </w:r>
          </w:p>
        </w:tc>
      </w:tr>
      <w:tr w:rsidR="008816DE" w:rsidRPr="00824113" w14:paraId="4F9C392D"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024D2F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46</w:t>
            </w:r>
          </w:p>
        </w:tc>
        <w:tc>
          <w:tcPr>
            <w:tcW w:w="684" w:type="dxa"/>
            <w:tcBorders>
              <w:top w:val="nil"/>
              <w:left w:val="nil"/>
              <w:bottom w:val="single" w:sz="4" w:space="0" w:color="auto"/>
              <w:right w:val="single" w:sz="4" w:space="0" w:color="auto"/>
            </w:tcBorders>
            <w:shd w:val="clear" w:color="auto" w:fill="auto"/>
            <w:noWrap/>
            <w:vAlign w:val="center"/>
            <w:hideMark/>
          </w:tcPr>
          <w:p w14:paraId="7FBF6E6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DFB699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10EAF9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B72A5F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856EA5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9683EF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F43F77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D78C45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D10A44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527B28D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59DB5D6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33911818"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74A429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47</w:t>
            </w:r>
          </w:p>
        </w:tc>
        <w:tc>
          <w:tcPr>
            <w:tcW w:w="684" w:type="dxa"/>
            <w:tcBorders>
              <w:top w:val="nil"/>
              <w:left w:val="nil"/>
              <w:bottom w:val="single" w:sz="4" w:space="0" w:color="auto"/>
              <w:right w:val="single" w:sz="4" w:space="0" w:color="auto"/>
            </w:tcBorders>
            <w:shd w:val="clear" w:color="auto" w:fill="auto"/>
            <w:noWrap/>
            <w:vAlign w:val="center"/>
            <w:hideMark/>
          </w:tcPr>
          <w:p w14:paraId="36EAAE5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42F44F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47610F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07503D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421D0A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04DBC2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138143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F6B3E1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03AF47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20C164D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3645EC9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47</w:t>
            </w:r>
          </w:p>
        </w:tc>
      </w:tr>
      <w:tr w:rsidR="008816DE" w:rsidRPr="00824113" w14:paraId="0F5F5153"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0562B0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48</w:t>
            </w:r>
          </w:p>
        </w:tc>
        <w:tc>
          <w:tcPr>
            <w:tcW w:w="684" w:type="dxa"/>
            <w:tcBorders>
              <w:top w:val="nil"/>
              <w:left w:val="nil"/>
              <w:bottom w:val="single" w:sz="4" w:space="0" w:color="auto"/>
              <w:right w:val="single" w:sz="4" w:space="0" w:color="auto"/>
            </w:tcBorders>
            <w:shd w:val="clear" w:color="auto" w:fill="auto"/>
            <w:noWrap/>
            <w:vAlign w:val="center"/>
            <w:hideMark/>
          </w:tcPr>
          <w:p w14:paraId="64BCC0D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83F057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4C2A99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AF1A2A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2F9F0D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w:t>
            </w:r>
          </w:p>
        </w:tc>
        <w:tc>
          <w:tcPr>
            <w:tcW w:w="683" w:type="dxa"/>
            <w:tcBorders>
              <w:top w:val="nil"/>
              <w:left w:val="nil"/>
              <w:bottom w:val="single" w:sz="4" w:space="0" w:color="auto"/>
              <w:right w:val="single" w:sz="4" w:space="0" w:color="auto"/>
            </w:tcBorders>
            <w:shd w:val="clear" w:color="auto" w:fill="auto"/>
            <w:noWrap/>
            <w:vAlign w:val="center"/>
            <w:hideMark/>
          </w:tcPr>
          <w:p w14:paraId="0998E12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901D9A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708932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F01CF5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w:t>
            </w:r>
          </w:p>
        </w:tc>
        <w:tc>
          <w:tcPr>
            <w:tcW w:w="825" w:type="dxa"/>
            <w:tcBorders>
              <w:top w:val="nil"/>
              <w:left w:val="nil"/>
              <w:bottom w:val="single" w:sz="4" w:space="0" w:color="auto"/>
              <w:right w:val="single" w:sz="4" w:space="0" w:color="auto"/>
            </w:tcBorders>
            <w:shd w:val="clear" w:color="auto" w:fill="auto"/>
            <w:noWrap/>
            <w:vAlign w:val="center"/>
            <w:hideMark/>
          </w:tcPr>
          <w:p w14:paraId="137C928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2D0E0EE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41</w:t>
            </w:r>
          </w:p>
        </w:tc>
      </w:tr>
      <w:tr w:rsidR="008816DE" w:rsidRPr="00824113" w14:paraId="3A76EA62"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56BF8B9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49</w:t>
            </w:r>
          </w:p>
        </w:tc>
        <w:tc>
          <w:tcPr>
            <w:tcW w:w="684" w:type="dxa"/>
            <w:tcBorders>
              <w:top w:val="nil"/>
              <w:left w:val="nil"/>
              <w:bottom w:val="single" w:sz="4" w:space="0" w:color="auto"/>
              <w:right w:val="single" w:sz="4" w:space="0" w:color="auto"/>
            </w:tcBorders>
            <w:shd w:val="clear" w:color="auto" w:fill="auto"/>
            <w:noWrap/>
            <w:vAlign w:val="center"/>
            <w:hideMark/>
          </w:tcPr>
          <w:p w14:paraId="0D5BAAD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0B5419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4A2D92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671CB6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695935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341ADA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9AE77C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5356D3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DAC1E6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825" w:type="dxa"/>
            <w:tcBorders>
              <w:top w:val="nil"/>
              <w:left w:val="nil"/>
              <w:bottom w:val="single" w:sz="4" w:space="0" w:color="auto"/>
              <w:right w:val="single" w:sz="4" w:space="0" w:color="auto"/>
            </w:tcBorders>
            <w:shd w:val="clear" w:color="auto" w:fill="auto"/>
            <w:noWrap/>
            <w:vAlign w:val="center"/>
            <w:hideMark/>
          </w:tcPr>
          <w:p w14:paraId="7F1840C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6079C49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40</w:t>
            </w:r>
          </w:p>
        </w:tc>
      </w:tr>
      <w:tr w:rsidR="008816DE" w:rsidRPr="00824113" w14:paraId="562AE5A0"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F0A872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c>
          <w:tcPr>
            <w:tcW w:w="684" w:type="dxa"/>
            <w:tcBorders>
              <w:top w:val="nil"/>
              <w:left w:val="nil"/>
              <w:bottom w:val="single" w:sz="4" w:space="0" w:color="auto"/>
              <w:right w:val="single" w:sz="4" w:space="0" w:color="auto"/>
            </w:tcBorders>
            <w:shd w:val="clear" w:color="auto" w:fill="auto"/>
            <w:noWrap/>
            <w:vAlign w:val="center"/>
            <w:hideMark/>
          </w:tcPr>
          <w:p w14:paraId="51F0671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EAFE1E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C7A412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92112C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4DB732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1DD84D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A3E3EF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102642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3C9A8A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825" w:type="dxa"/>
            <w:tcBorders>
              <w:top w:val="nil"/>
              <w:left w:val="nil"/>
              <w:bottom w:val="single" w:sz="4" w:space="0" w:color="auto"/>
              <w:right w:val="single" w:sz="4" w:space="0" w:color="auto"/>
            </w:tcBorders>
            <w:shd w:val="clear" w:color="auto" w:fill="auto"/>
            <w:noWrap/>
            <w:vAlign w:val="center"/>
            <w:hideMark/>
          </w:tcPr>
          <w:p w14:paraId="6A58D3C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6CC17ED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43</w:t>
            </w:r>
          </w:p>
        </w:tc>
      </w:tr>
      <w:tr w:rsidR="008816DE" w:rsidRPr="00824113" w14:paraId="426F30F1"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6B812E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51</w:t>
            </w:r>
          </w:p>
        </w:tc>
        <w:tc>
          <w:tcPr>
            <w:tcW w:w="684" w:type="dxa"/>
            <w:tcBorders>
              <w:top w:val="nil"/>
              <w:left w:val="nil"/>
              <w:bottom w:val="single" w:sz="4" w:space="0" w:color="auto"/>
              <w:right w:val="single" w:sz="4" w:space="0" w:color="auto"/>
            </w:tcBorders>
            <w:shd w:val="clear" w:color="auto" w:fill="auto"/>
            <w:noWrap/>
            <w:vAlign w:val="center"/>
            <w:hideMark/>
          </w:tcPr>
          <w:p w14:paraId="1EB9F15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E6CBD7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CAD922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9CC37F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A8C8E4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D3AD11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474725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254425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580B97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w:t>
            </w:r>
          </w:p>
        </w:tc>
        <w:tc>
          <w:tcPr>
            <w:tcW w:w="825" w:type="dxa"/>
            <w:tcBorders>
              <w:top w:val="nil"/>
              <w:left w:val="nil"/>
              <w:bottom w:val="single" w:sz="4" w:space="0" w:color="auto"/>
              <w:right w:val="single" w:sz="4" w:space="0" w:color="auto"/>
            </w:tcBorders>
            <w:shd w:val="clear" w:color="auto" w:fill="auto"/>
            <w:noWrap/>
            <w:vAlign w:val="center"/>
            <w:hideMark/>
          </w:tcPr>
          <w:p w14:paraId="6657481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w:t>
            </w:r>
          </w:p>
        </w:tc>
        <w:tc>
          <w:tcPr>
            <w:tcW w:w="1134" w:type="dxa"/>
            <w:tcBorders>
              <w:top w:val="nil"/>
              <w:left w:val="nil"/>
              <w:bottom w:val="single" w:sz="4" w:space="0" w:color="auto"/>
              <w:right w:val="single" w:sz="4" w:space="0" w:color="auto"/>
            </w:tcBorders>
            <w:shd w:val="clear" w:color="auto" w:fill="auto"/>
            <w:noWrap/>
            <w:vAlign w:val="center"/>
            <w:hideMark/>
          </w:tcPr>
          <w:p w14:paraId="3D74BC7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39</w:t>
            </w:r>
          </w:p>
        </w:tc>
      </w:tr>
      <w:tr w:rsidR="008816DE" w:rsidRPr="00824113" w14:paraId="331780AE"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EB5763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52</w:t>
            </w:r>
          </w:p>
        </w:tc>
        <w:tc>
          <w:tcPr>
            <w:tcW w:w="684" w:type="dxa"/>
            <w:tcBorders>
              <w:top w:val="nil"/>
              <w:left w:val="nil"/>
              <w:bottom w:val="single" w:sz="4" w:space="0" w:color="auto"/>
              <w:right w:val="single" w:sz="4" w:space="0" w:color="auto"/>
            </w:tcBorders>
            <w:shd w:val="clear" w:color="auto" w:fill="auto"/>
            <w:noWrap/>
            <w:vAlign w:val="center"/>
            <w:hideMark/>
          </w:tcPr>
          <w:p w14:paraId="52855F6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1A974B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CF068B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DED866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C49DC0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w:t>
            </w:r>
          </w:p>
        </w:tc>
        <w:tc>
          <w:tcPr>
            <w:tcW w:w="683" w:type="dxa"/>
            <w:tcBorders>
              <w:top w:val="nil"/>
              <w:left w:val="nil"/>
              <w:bottom w:val="single" w:sz="4" w:space="0" w:color="auto"/>
              <w:right w:val="single" w:sz="4" w:space="0" w:color="auto"/>
            </w:tcBorders>
            <w:shd w:val="clear" w:color="auto" w:fill="auto"/>
            <w:noWrap/>
            <w:vAlign w:val="center"/>
            <w:hideMark/>
          </w:tcPr>
          <w:p w14:paraId="488BFF9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w:t>
            </w:r>
          </w:p>
        </w:tc>
        <w:tc>
          <w:tcPr>
            <w:tcW w:w="683" w:type="dxa"/>
            <w:tcBorders>
              <w:top w:val="nil"/>
              <w:left w:val="nil"/>
              <w:bottom w:val="single" w:sz="4" w:space="0" w:color="auto"/>
              <w:right w:val="single" w:sz="4" w:space="0" w:color="auto"/>
            </w:tcBorders>
            <w:shd w:val="clear" w:color="auto" w:fill="auto"/>
            <w:noWrap/>
            <w:vAlign w:val="center"/>
            <w:hideMark/>
          </w:tcPr>
          <w:p w14:paraId="3DD9436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2FAE64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E6156A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825" w:type="dxa"/>
            <w:tcBorders>
              <w:top w:val="nil"/>
              <w:left w:val="nil"/>
              <w:bottom w:val="single" w:sz="4" w:space="0" w:color="auto"/>
              <w:right w:val="single" w:sz="4" w:space="0" w:color="auto"/>
            </w:tcBorders>
            <w:shd w:val="clear" w:color="auto" w:fill="auto"/>
            <w:noWrap/>
            <w:vAlign w:val="center"/>
            <w:hideMark/>
          </w:tcPr>
          <w:p w14:paraId="7745761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3ECF55B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40</w:t>
            </w:r>
          </w:p>
        </w:tc>
      </w:tr>
      <w:tr w:rsidR="008816DE" w:rsidRPr="00824113" w14:paraId="1FFA46B8"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7B0661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53</w:t>
            </w:r>
          </w:p>
        </w:tc>
        <w:tc>
          <w:tcPr>
            <w:tcW w:w="684" w:type="dxa"/>
            <w:tcBorders>
              <w:top w:val="nil"/>
              <w:left w:val="nil"/>
              <w:bottom w:val="single" w:sz="4" w:space="0" w:color="auto"/>
              <w:right w:val="single" w:sz="4" w:space="0" w:color="auto"/>
            </w:tcBorders>
            <w:shd w:val="clear" w:color="auto" w:fill="auto"/>
            <w:noWrap/>
            <w:vAlign w:val="center"/>
            <w:hideMark/>
          </w:tcPr>
          <w:p w14:paraId="3549096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DFB4D4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CCF61F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AEF53F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A7627B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1DF703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3E1307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10E404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AC5540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6F34DDF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5A3435A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560B0EA8"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5F77C38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54</w:t>
            </w:r>
          </w:p>
        </w:tc>
        <w:tc>
          <w:tcPr>
            <w:tcW w:w="684" w:type="dxa"/>
            <w:tcBorders>
              <w:top w:val="nil"/>
              <w:left w:val="nil"/>
              <w:bottom w:val="single" w:sz="4" w:space="0" w:color="auto"/>
              <w:right w:val="single" w:sz="4" w:space="0" w:color="auto"/>
            </w:tcBorders>
            <w:shd w:val="clear" w:color="auto" w:fill="auto"/>
            <w:noWrap/>
            <w:vAlign w:val="center"/>
            <w:hideMark/>
          </w:tcPr>
          <w:p w14:paraId="1095053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FF5A31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D7D6A5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F664B8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26D2AE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114A39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FD5658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8A494F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CF3356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825" w:type="dxa"/>
            <w:tcBorders>
              <w:top w:val="nil"/>
              <w:left w:val="nil"/>
              <w:bottom w:val="single" w:sz="4" w:space="0" w:color="auto"/>
              <w:right w:val="single" w:sz="4" w:space="0" w:color="auto"/>
            </w:tcBorders>
            <w:shd w:val="clear" w:color="auto" w:fill="auto"/>
            <w:noWrap/>
            <w:vAlign w:val="center"/>
            <w:hideMark/>
          </w:tcPr>
          <w:p w14:paraId="69536A7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4027E86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44</w:t>
            </w:r>
          </w:p>
        </w:tc>
      </w:tr>
      <w:tr w:rsidR="008816DE" w:rsidRPr="00824113" w14:paraId="4073E199"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13E241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55</w:t>
            </w:r>
          </w:p>
        </w:tc>
        <w:tc>
          <w:tcPr>
            <w:tcW w:w="684" w:type="dxa"/>
            <w:tcBorders>
              <w:top w:val="nil"/>
              <w:left w:val="nil"/>
              <w:bottom w:val="single" w:sz="4" w:space="0" w:color="auto"/>
              <w:right w:val="single" w:sz="4" w:space="0" w:color="auto"/>
            </w:tcBorders>
            <w:shd w:val="clear" w:color="auto" w:fill="auto"/>
            <w:noWrap/>
            <w:vAlign w:val="center"/>
            <w:hideMark/>
          </w:tcPr>
          <w:p w14:paraId="47FA5C4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AB2907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F5D22E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310296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E10D3B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69807E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172ECE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0F7FDB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4CC2E9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7825298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44B720D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46</w:t>
            </w:r>
          </w:p>
        </w:tc>
      </w:tr>
      <w:tr w:rsidR="008816DE" w:rsidRPr="00824113" w14:paraId="5009E057"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8A2905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56</w:t>
            </w:r>
          </w:p>
        </w:tc>
        <w:tc>
          <w:tcPr>
            <w:tcW w:w="684" w:type="dxa"/>
            <w:tcBorders>
              <w:top w:val="nil"/>
              <w:left w:val="nil"/>
              <w:bottom w:val="single" w:sz="4" w:space="0" w:color="auto"/>
              <w:right w:val="single" w:sz="4" w:space="0" w:color="auto"/>
            </w:tcBorders>
            <w:shd w:val="clear" w:color="auto" w:fill="auto"/>
            <w:noWrap/>
            <w:vAlign w:val="center"/>
            <w:hideMark/>
          </w:tcPr>
          <w:p w14:paraId="4F88005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F82064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A3801F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1AFA28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9FB6B1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D490F5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6DEC50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B39E63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7411D0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0802673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5F3D5C4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29659886"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5F04D9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57</w:t>
            </w:r>
          </w:p>
        </w:tc>
        <w:tc>
          <w:tcPr>
            <w:tcW w:w="684" w:type="dxa"/>
            <w:tcBorders>
              <w:top w:val="nil"/>
              <w:left w:val="nil"/>
              <w:bottom w:val="single" w:sz="4" w:space="0" w:color="auto"/>
              <w:right w:val="single" w:sz="4" w:space="0" w:color="auto"/>
            </w:tcBorders>
            <w:shd w:val="clear" w:color="auto" w:fill="auto"/>
            <w:noWrap/>
            <w:vAlign w:val="center"/>
            <w:hideMark/>
          </w:tcPr>
          <w:p w14:paraId="0EDC4CA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474829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4C3E83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AAFCF9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5BB661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14752F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846E82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3452E3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00B764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42C4A03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0C440AF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45</w:t>
            </w:r>
          </w:p>
        </w:tc>
      </w:tr>
      <w:tr w:rsidR="008816DE" w:rsidRPr="00824113" w14:paraId="0734C742"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9990AA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58</w:t>
            </w:r>
          </w:p>
        </w:tc>
        <w:tc>
          <w:tcPr>
            <w:tcW w:w="684" w:type="dxa"/>
            <w:tcBorders>
              <w:top w:val="nil"/>
              <w:left w:val="nil"/>
              <w:bottom w:val="single" w:sz="4" w:space="0" w:color="auto"/>
              <w:right w:val="single" w:sz="4" w:space="0" w:color="auto"/>
            </w:tcBorders>
            <w:shd w:val="clear" w:color="auto" w:fill="auto"/>
            <w:noWrap/>
            <w:vAlign w:val="center"/>
            <w:hideMark/>
          </w:tcPr>
          <w:p w14:paraId="3F3A3E1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86D1CF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CFD58C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E434F0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73B10E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005A1C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31C19E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81B494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9D6FAC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575F004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7299894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6E7C47D1"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ECCEDB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59</w:t>
            </w:r>
          </w:p>
        </w:tc>
        <w:tc>
          <w:tcPr>
            <w:tcW w:w="684" w:type="dxa"/>
            <w:tcBorders>
              <w:top w:val="nil"/>
              <w:left w:val="nil"/>
              <w:bottom w:val="single" w:sz="4" w:space="0" w:color="auto"/>
              <w:right w:val="single" w:sz="4" w:space="0" w:color="auto"/>
            </w:tcBorders>
            <w:shd w:val="clear" w:color="auto" w:fill="auto"/>
            <w:noWrap/>
            <w:vAlign w:val="center"/>
            <w:hideMark/>
          </w:tcPr>
          <w:p w14:paraId="66C77A6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DB0098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56B464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F740CB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219FE5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A3FFCB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3CFDF6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2</w:t>
            </w:r>
          </w:p>
        </w:tc>
        <w:tc>
          <w:tcPr>
            <w:tcW w:w="683" w:type="dxa"/>
            <w:tcBorders>
              <w:top w:val="nil"/>
              <w:left w:val="nil"/>
              <w:bottom w:val="single" w:sz="4" w:space="0" w:color="auto"/>
              <w:right w:val="single" w:sz="4" w:space="0" w:color="auto"/>
            </w:tcBorders>
            <w:shd w:val="clear" w:color="auto" w:fill="auto"/>
            <w:noWrap/>
            <w:vAlign w:val="center"/>
            <w:hideMark/>
          </w:tcPr>
          <w:p w14:paraId="28B9B50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76396A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42966F5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203A0FC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45</w:t>
            </w:r>
          </w:p>
        </w:tc>
      </w:tr>
      <w:tr w:rsidR="008816DE" w:rsidRPr="00824113" w14:paraId="73B63399"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0DC06C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60</w:t>
            </w:r>
          </w:p>
        </w:tc>
        <w:tc>
          <w:tcPr>
            <w:tcW w:w="684" w:type="dxa"/>
            <w:tcBorders>
              <w:top w:val="nil"/>
              <w:left w:val="nil"/>
              <w:bottom w:val="single" w:sz="4" w:space="0" w:color="auto"/>
              <w:right w:val="single" w:sz="4" w:space="0" w:color="auto"/>
            </w:tcBorders>
            <w:shd w:val="clear" w:color="auto" w:fill="auto"/>
            <w:noWrap/>
            <w:vAlign w:val="center"/>
            <w:hideMark/>
          </w:tcPr>
          <w:p w14:paraId="03FDB34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6D3653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6DFA2B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C71F9E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B8C1DC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960455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D51352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2</w:t>
            </w:r>
          </w:p>
        </w:tc>
        <w:tc>
          <w:tcPr>
            <w:tcW w:w="683" w:type="dxa"/>
            <w:tcBorders>
              <w:top w:val="nil"/>
              <w:left w:val="nil"/>
              <w:bottom w:val="single" w:sz="4" w:space="0" w:color="auto"/>
              <w:right w:val="single" w:sz="4" w:space="0" w:color="auto"/>
            </w:tcBorders>
            <w:shd w:val="clear" w:color="auto" w:fill="auto"/>
            <w:noWrap/>
            <w:vAlign w:val="center"/>
            <w:hideMark/>
          </w:tcPr>
          <w:p w14:paraId="6F721B5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79005E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3B3FC11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17DF7C7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45</w:t>
            </w:r>
          </w:p>
        </w:tc>
      </w:tr>
      <w:tr w:rsidR="008816DE" w:rsidRPr="00824113" w14:paraId="7C794338"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FE65D0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61</w:t>
            </w:r>
          </w:p>
        </w:tc>
        <w:tc>
          <w:tcPr>
            <w:tcW w:w="684" w:type="dxa"/>
            <w:tcBorders>
              <w:top w:val="nil"/>
              <w:left w:val="nil"/>
              <w:bottom w:val="single" w:sz="4" w:space="0" w:color="auto"/>
              <w:right w:val="single" w:sz="4" w:space="0" w:color="auto"/>
            </w:tcBorders>
            <w:shd w:val="clear" w:color="auto" w:fill="auto"/>
            <w:noWrap/>
            <w:vAlign w:val="center"/>
            <w:hideMark/>
          </w:tcPr>
          <w:p w14:paraId="338BDDD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7CA441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5A30F0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B84763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3B8847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8BF54B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F22289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C7B9AC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CED4BB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067E5E4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38F3CFD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316F777C"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5314AC8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62</w:t>
            </w:r>
          </w:p>
        </w:tc>
        <w:tc>
          <w:tcPr>
            <w:tcW w:w="684" w:type="dxa"/>
            <w:tcBorders>
              <w:top w:val="nil"/>
              <w:left w:val="nil"/>
              <w:bottom w:val="single" w:sz="4" w:space="0" w:color="auto"/>
              <w:right w:val="single" w:sz="4" w:space="0" w:color="auto"/>
            </w:tcBorders>
            <w:shd w:val="clear" w:color="auto" w:fill="auto"/>
            <w:noWrap/>
            <w:vAlign w:val="center"/>
            <w:hideMark/>
          </w:tcPr>
          <w:p w14:paraId="5B2CD57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2064F8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72606A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8DACE6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D2CF7B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1273D0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95C4B5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4C4469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8D4E8D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1AF5861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58257E6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47</w:t>
            </w:r>
          </w:p>
        </w:tc>
      </w:tr>
      <w:tr w:rsidR="008816DE" w:rsidRPr="00824113" w14:paraId="0C1B4CBD"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C4794C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63</w:t>
            </w:r>
          </w:p>
        </w:tc>
        <w:tc>
          <w:tcPr>
            <w:tcW w:w="684" w:type="dxa"/>
            <w:tcBorders>
              <w:top w:val="nil"/>
              <w:left w:val="nil"/>
              <w:bottom w:val="single" w:sz="4" w:space="0" w:color="auto"/>
              <w:right w:val="single" w:sz="4" w:space="0" w:color="auto"/>
            </w:tcBorders>
            <w:shd w:val="clear" w:color="auto" w:fill="auto"/>
            <w:noWrap/>
            <w:vAlign w:val="center"/>
            <w:hideMark/>
          </w:tcPr>
          <w:p w14:paraId="01229F9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851E1F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8558BD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4E3237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8D478B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A28520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7DEF9C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0214C7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87E5C4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825" w:type="dxa"/>
            <w:tcBorders>
              <w:top w:val="nil"/>
              <w:left w:val="nil"/>
              <w:bottom w:val="single" w:sz="4" w:space="0" w:color="auto"/>
              <w:right w:val="single" w:sz="4" w:space="0" w:color="auto"/>
            </w:tcBorders>
            <w:shd w:val="clear" w:color="auto" w:fill="auto"/>
            <w:noWrap/>
            <w:vAlign w:val="center"/>
            <w:hideMark/>
          </w:tcPr>
          <w:p w14:paraId="62A6BF5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3208867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40</w:t>
            </w:r>
          </w:p>
        </w:tc>
      </w:tr>
      <w:tr w:rsidR="008816DE" w:rsidRPr="00824113" w14:paraId="070F2B3F"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E5BA96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64</w:t>
            </w:r>
          </w:p>
        </w:tc>
        <w:tc>
          <w:tcPr>
            <w:tcW w:w="684" w:type="dxa"/>
            <w:tcBorders>
              <w:top w:val="nil"/>
              <w:left w:val="nil"/>
              <w:bottom w:val="single" w:sz="4" w:space="0" w:color="auto"/>
              <w:right w:val="single" w:sz="4" w:space="0" w:color="auto"/>
            </w:tcBorders>
            <w:shd w:val="clear" w:color="auto" w:fill="auto"/>
            <w:noWrap/>
            <w:vAlign w:val="center"/>
            <w:hideMark/>
          </w:tcPr>
          <w:p w14:paraId="6D7EBDD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245D0C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B66221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8371CC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558F11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026BD0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92F7B8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DA3DCA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254425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825" w:type="dxa"/>
            <w:tcBorders>
              <w:top w:val="nil"/>
              <w:left w:val="nil"/>
              <w:bottom w:val="single" w:sz="4" w:space="0" w:color="auto"/>
              <w:right w:val="single" w:sz="4" w:space="0" w:color="auto"/>
            </w:tcBorders>
            <w:shd w:val="clear" w:color="auto" w:fill="auto"/>
            <w:noWrap/>
            <w:vAlign w:val="center"/>
            <w:hideMark/>
          </w:tcPr>
          <w:p w14:paraId="7581D75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11305A9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43</w:t>
            </w:r>
          </w:p>
        </w:tc>
      </w:tr>
      <w:tr w:rsidR="008816DE" w:rsidRPr="00824113" w14:paraId="3A0008D2"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BFAB6B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65</w:t>
            </w:r>
          </w:p>
        </w:tc>
        <w:tc>
          <w:tcPr>
            <w:tcW w:w="684" w:type="dxa"/>
            <w:tcBorders>
              <w:top w:val="nil"/>
              <w:left w:val="nil"/>
              <w:bottom w:val="single" w:sz="4" w:space="0" w:color="auto"/>
              <w:right w:val="single" w:sz="4" w:space="0" w:color="auto"/>
            </w:tcBorders>
            <w:shd w:val="clear" w:color="auto" w:fill="auto"/>
            <w:noWrap/>
            <w:vAlign w:val="center"/>
            <w:hideMark/>
          </w:tcPr>
          <w:p w14:paraId="0C3FCE5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6DAB27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EFCA20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CE0752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9FB431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74AA99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65901E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3</w:t>
            </w:r>
          </w:p>
        </w:tc>
        <w:tc>
          <w:tcPr>
            <w:tcW w:w="683" w:type="dxa"/>
            <w:tcBorders>
              <w:top w:val="nil"/>
              <w:left w:val="nil"/>
              <w:bottom w:val="single" w:sz="4" w:space="0" w:color="auto"/>
              <w:right w:val="single" w:sz="4" w:space="0" w:color="auto"/>
            </w:tcBorders>
            <w:shd w:val="clear" w:color="auto" w:fill="auto"/>
            <w:noWrap/>
            <w:vAlign w:val="center"/>
            <w:hideMark/>
          </w:tcPr>
          <w:p w14:paraId="7FAC263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A43A1A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5F9DD6E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4549C46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45</w:t>
            </w:r>
          </w:p>
        </w:tc>
      </w:tr>
      <w:tr w:rsidR="008816DE" w:rsidRPr="00824113" w14:paraId="44F43AEB"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E5F279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66</w:t>
            </w:r>
          </w:p>
        </w:tc>
        <w:tc>
          <w:tcPr>
            <w:tcW w:w="684" w:type="dxa"/>
            <w:tcBorders>
              <w:top w:val="nil"/>
              <w:left w:val="nil"/>
              <w:bottom w:val="single" w:sz="4" w:space="0" w:color="auto"/>
              <w:right w:val="single" w:sz="4" w:space="0" w:color="auto"/>
            </w:tcBorders>
            <w:shd w:val="clear" w:color="auto" w:fill="auto"/>
            <w:noWrap/>
            <w:vAlign w:val="center"/>
            <w:hideMark/>
          </w:tcPr>
          <w:p w14:paraId="137FD59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A3262C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A04C42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3E63E7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2F873A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07A1F5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810491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3D1731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53A055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0DEC94D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481767C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46</w:t>
            </w:r>
          </w:p>
        </w:tc>
      </w:tr>
      <w:tr w:rsidR="008816DE" w:rsidRPr="00824113" w14:paraId="2687F2AF"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885211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67</w:t>
            </w:r>
          </w:p>
        </w:tc>
        <w:tc>
          <w:tcPr>
            <w:tcW w:w="684" w:type="dxa"/>
            <w:tcBorders>
              <w:top w:val="nil"/>
              <w:left w:val="nil"/>
              <w:bottom w:val="single" w:sz="4" w:space="0" w:color="auto"/>
              <w:right w:val="single" w:sz="4" w:space="0" w:color="auto"/>
            </w:tcBorders>
            <w:shd w:val="clear" w:color="auto" w:fill="auto"/>
            <w:noWrap/>
            <w:vAlign w:val="center"/>
            <w:hideMark/>
          </w:tcPr>
          <w:p w14:paraId="565423E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4F27B5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57255F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5E59397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FFDE49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A38543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0E02D0F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D18570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9D038B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825" w:type="dxa"/>
            <w:tcBorders>
              <w:top w:val="nil"/>
              <w:left w:val="nil"/>
              <w:bottom w:val="single" w:sz="4" w:space="0" w:color="auto"/>
              <w:right w:val="single" w:sz="4" w:space="0" w:color="auto"/>
            </w:tcBorders>
            <w:shd w:val="clear" w:color="auto" w:fill="auto"/>
            <w:noWrap/>
            <w:vAlign w:val="center"/>
            <w:hideMark/>
          </w:tcPr>
          <w:p w14:paraId="541D41D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0172A74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42</w:t>
            </w:r>
          </w:p>
        </w:tc>
      </w:tr>
      <w:tr w:rsidR="008816DE" w:rsidRPr="00824113" w14:paraId="5B5417DC"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875FDA4"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68</w:t>
            </w:r>
          </w:p>
        </w:tc>
        <w:tc>
          <w:tcPr>
            <w:tcW w:w="684" w:type="dxa"/>
            <w:tcBorders>
              <w:top w:val="nil"/>
              <w:left w:val="nil"/>
              <w:bottom w:val="single" w:sz="4" w:space="0" w:color="auto"/>
              <w:right w:val="single" w:sz="4" w:space="0" w:color="auto"/>
            </w:tcBorders>
            <w:shd w:val="clear" w:color="auto" w:fill="auto"/>
            <w:noWrap/>
            <w:vAlign w:val="center"/>
            <w:hideMark/>
          </w:tcPr>
          <w:p w14:paraId="7190484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73240F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6DF2DD6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925AA6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5077C3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B3671A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2B1E0D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D0A75A9"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2550B60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825" w:type="dxa"/>
            <w:tcBorders>
              <w:top w:val="nil"/>
              <w:left w:val="nil"/>
              <w:bottom w:val="single" w:sz="4" w:space="0" w:color="auto"/>
              <w:right w:val="single" w:sz="4" w:space="0" w:color="auto"/>
            </w:tcBorders>
            <w:shd w:val="clear" w:color="auto" w:fill="auto"/>
            <w:noWrap/>
            <w:vAlign w:val="center"/>
            <w:hideMark/>
          </w:tcPr>
          <w:p w14:paraId="2463F80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2A2EAA9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44</w:t>
            </w:r>
          </w:p>
        </w:tc>
      </w:tr>
      <w:tr w:rsidR="008816DE" w:rsidRPr="00824113" w14:paraId="03F57B34"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424300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69</w:t>
            </w:r>
          </w:p>
        </w:tc>
        <w:tc>
          <w:tcPr>
            <w:tcW w:w="684" w:type="dxa"/>
            <w:tcBorders>
              <w:top w:val="nil"/>
              <w:left w:val="nil"/>
              <w:bottom w:val="single" w:sz="4" w:space="0" w:color="auto"/>
              <w:right w:val="single" w:sz="4" w:space="0" w:color="auto"/>
            </w:tcBorders>
            <w:shd w:val="clear" w:color="auto" w:fill="auto"/>
            <w:noWrap/>
            <w:vAlign w:val="center"/>
            <w:hideMark/>
          </w:tcPr>
          <w:p w14:paraId="3B5480D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3DEDC2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7B13C5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5645322"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4D6196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499DE1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DE9BF0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B51F22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1C41CD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5B920C1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0CE68E8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50</w:t>
            </w:r>
          </w:p>
        </w:tc>
      </w:tr>
      <w:tr w:rsidR="008816DE" w:rsidRPr="00824113" w14:paraId="33D3EF72"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B841DE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70</w:t>
            </w:r>
          </w:p>
        </w:tc>
        <w:tc>
          <w:tcPr>
            <w:tcW w:w="684" w:type="dxa"/>
            <w:tcBorders>
              <w:top w:val="nil"/>
              <w:left w:val="nil"/>
              <w:bottom w:val="single" w:sz="4" w:space="0" w:color="auto"/>
              <w:right w:val="single" w:sz="4" w:space="0" w:color="auto"/>
            </w:tcBorders>
            <w:shd w:val="clear" w:color="auto" w:fill="auto"/>
            <w:noWrap/>
            <w:vAlign w:val="center"/>
            <w:hideMark/>
          </w:tcPr>
          <w:p w14:paraId="167D1B7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8935C33"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84504A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AD0DC6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39A5264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FBB369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1C2AC1F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F5FB23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0543C1A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1368812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2B2E8C95"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49</w:t>
            </w:r>
          </w:p>
        </w:tc>
      </w:tr>
      <w:tr w:rsidR="008816DE" w:rsidRPr="00824113" w14:paraId="2F0DDA21"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495AE8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71</w:t>
            </w:r>
          </w:p>
        </w:tc>
        <w:tc>
          <w:tcPr>
            <w:tcW w:w="684" w:type="dxa"/>
            <w:tcBorders>
              <w:top w:val="nil"/>
              <w:left w:val="nil"/>
              <w:bottom w:val="single" w:sz="4" w:space="0" w:color="auto"/>
              <w:right w:val="single" w:sz="4" w:space="0" w:color="auto"/>
            </w:tcBorders>
            <w:shd w:val="clear" w:color="auto" w:fill="auto"/>
            <w:noWrap/>
            <w:vAlign w:val="center"/>
            <w:hideMark/>
          </w:tcPr>
          <w:p w14:paraId="5D560B4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48FC45A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109698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122CAB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EC7CACA"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71BB67F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D9084F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C49B28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62539540"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3B91A3C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5D44AF8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45</w:t>
            </w:r>
          </w:p>
        </w:tc>
      </w:tr>
      <w:tr w:rsidR="008816DE" w:rsidRPr="00824113" w14:paraId="67F80050" w14:textId="77777777" w:rsidTr="001875FC">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175FDE7"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72</w:t>
            </w:r>
          </w:p>
        </w:tc>
        <w:tc>
          <w:tcPr>
            <w:tcW w:w="684" w:type="dxa"/>
            <w:tcBorders>
              <w:top w:val="nil"/>
              <w:left w:val="nil"/>
              <w:bottom w:val="single" w:sz="4" w:space="0" w:color="auto"/>
              <w:right w:val="single" w:sz="4" w:space="0" w:color="auto"/>
            </w:tcBorders>
            <w:shd w:val="clear" w:color="auto" w:fill="auto"/>
            <w:noWrap/>
            <w:vAlign w:val="center"/>
            <w:hideMark/>
          </w:tcPr>
          <w:p w14:paraId="669A5F8E"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B50C63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74D120F1"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15E9AC26"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07DE52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38CDD21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w:t>
            </w:r>
          </w:p>
        </w:tc>
        <w:tc>
          <w:tcPr>
            <w:tcW w:w="683" w:type="dxa"/>
            <w:tcBorders>
              <w:top w:val="nil"/>
              <w:left w:val="nil"/>
              <w:bottom w:val="single" w:sz="4" w:space="0" w:color="auto"/>
              <w:right w:val="single" w:sz="4" w:space="0" w:color="auto"/>
            </w:tcBorders>
            <w:shd w:val="clear" w:color="auto" w:fill="auto"/>
            <w:noWrap/>
            <w:vAlign w:val="center"/>
            <w:hideMark/>
          </w:tcPr>
          <w:p w14:paraId="4B0218B8"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2A7B2C8D"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683" w:type="dxa"/>
            <w:tcBorders>
              <w:top w:val="nil"/>
              <w:left w:val="nil"/>
              <w:bottom w:val="single" w:sz="4" w:space="0" w:color="auto"/>
              <w:right w:val="single" w:sz="4" w:space="0" w:color="auto"/>
            </w:tcBorders>
            <w:shd w:val="clear" w:color="auto" w:fill="auto"/>
            <w:noWrap/>
            <w:vAlign w:val="center"/>
            <w:hideMark/>
          </w:tcPr>
          <w:p w14:paraId="5268F1AB"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825" w:type="dxa"/>
            <w:tcBorders>
              <w:top w:val="nil"/>
              <w:left w:val="nil"/>
              <w:bottom w:val="single" w:sz="4" w:space="0" w:color="auto"/>
              <w:right w:val="single" w:sz="4" w:space="0" w:color="auto"/>
            </w:tcBorders>
            <w:shd w:val="clear" w:color="auto" w:fill="auto"/>
            <w:noWrap/>
            <w:vAlign w:val="center"/>
            <w:hideMark/>
          </w:tcPr>
          <w:p w14:paraId="1F0BFBCC"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5</w:t>
            </w:r>
          </w:p>
        </w:tc>
        <w:tc>
          <w:tcPr>
            <w:tcW w:w="1134" w:type="dxa"/>
            <w:tcBorders>
              <w:top w:val="nil"/>
              <w:left w:val="nil"/>
              <w:bottom w:val="single" w:sz="4" w:space="0" w:color="auto"/>
              <w:right w:val="single" w:sz="4" w:space="0" w:color="auto"/>
            </w:tcBorders>
            <w:shd w:val="clear" w:color="auto" w:fill="auto"/>
            <w:noWrap/>
            <w:vAlign w:val="center"/>
            <w:hideMark/>
          </w:tcPr>
          <w:p w14:paraId="29C7904F" w14:textId="77777777" w:rsidR="008816DE" w:rsidRPr="00824113"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24113">
              <w:rPr>
                <w:rFonts w:ascii="Times New Roman" w:eastAsia="Times New Roman" w:hAnsi="Times New Roman" w:cs="Times New Roman"/>
                <w:color w:val="000000"/>
                <w:sz w:val="24"/>
                <w:szCs w:val="24"/>
                <w:lang w:eastAsia="en-ID"/>
              </w:rPr>
              <w:t>45</w:t>
            </w:r>
          </w:p>
        </w:tc>
      </w:tr>
    </w:tbl>
    <w:p w14:paraId="3030E032" w14:textId="77777777" w:rsidR="008816DE" w:rsidRDefault="008816DE" w:rsidP="008816DE">
      <w:pPr>
        <w:ind w:left="567"/>
        <w:rPr>
          <w:rFonts w:ascii="Times New Roman" w:hAnsi="Times New Roman" w:cs="Times New Roman"/>
          <w:bCs/>
          <w:sz w:val="24"/>
          <w:szCs w:val="24"/>
          <w:lang w:val="en-US"/>
        </w:rPr>
      </w:pPr>
    </w:p>
    <w:p w14:paraId="5E159D8D" w14:textId="77777777" w:rsidR="008816DE" w:rsidRDefault="008816DE" w:rsidP="008816DE">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7E4A1DAF" w14:textId="77777777" w:rsidR="008816DE" w:rsidRPr="00F31621" w:rsidRDefault="008816DE" w:rsidP="008816DE">
      <w:pPr>
        <w:ind w:firstLine="567"/>
        <w:rPr>
          <w:rFonts w:ascii="Times New Roman" w:hAnsi="Times New Roman" w:cs="Times New Roman"/>
          <w:b/>
          <w:sz w:val="24"/>
          <w:szCs w:val="24"/>
          <w:lang w:val="en-US"/>
        </w:rPr>
      </w:pPr>
      <w:r w:rsidRPr="00F31621">
        <w:rPr>
          <w:rFonts w:ascii="Times New Roman" w:hAnsi="Times New Roman" w:cs="Times New Roman"/>
          <w:b/>
          <w:sz w:val="24"/>
          <w:szCs w:val="24"/>
          <w:lang w:val="en-US"/>
        </w:rPr>
        <w:lastRenderedPageBreak/>
        <w:t>Lampiran 3</w:t>
      </w:r>
    </w:p>
    <w:p w14:paraId="7C61BF40" w14:textId="77777777" w:rsidR="008816DE" w:rsidRDefault="008816DE" w:rsidP="008816DE">
      <w:pPr>
        <w:ind w:firstLine="567"/>
        <w:rPr>
          <w:rFonts w:ascii="Times New Roman" w:hAnsi="Times New Roman" w:cs="Times New Roman"/>
          <w:bCs/>
          <w:sz w:val="24"/>
          <w:szCs w:val="24"/>
          <w:lang w:val="en-US"/>
        </w:rPr>
      </w:pPr>
      <w:r>
        <w:rPr>
          <w:rFonts w:ascii="Times New Roman" w:hAnsi="Times New Roman" w:cs="Times New Roman"/>
          <w:bCs/>
          <w:sz w:val="24"/>
          <w:szCs w:val="24"/>
          <w:lang w:val="en-US"/>
        </w:rPr>
        <w:t>Data Variabel Independen dan Dependen</w:t>
      </w:r>
    </w:p>
    <w:tbl>
      <w:tblPr>
        <w:tblW w:w="7044" w:type="dxa"/>
        <w:tblInd w:w="720" w:type="dxa"/>
        <w:tblLook w:val="04A0" w:firstRow="1" w:lastRow="0" w:firstColumn="1" w:lastColumn="0" w:noHBand="0" w:noVBand="1"/>
      </w:tblPr>
      <w:tblGrid>
        <w:gridCol w:w="1283"/>
        <w:gridCol w:w="902"/>
        <w:gridCol w:w="954"/>
        <w:gridCol w:w="1020"/>
        <w:gridCol w:w="855"/>
        <w:gridCol w:w="836"/>
        <w:gridCol w:w="1194"/>
      </w:tblGrid>
      <w:tr w:rsidR="008816DE" w:rsidRPr="008F42A2" w14:paraId="6746A7D3" w14:textId="77777777" w:rsidTr="001875FC">
        <w:trPr>
          <w:trHeight w:val="300"/>
          <w:tblHeader/>
        </w:trPr>
        <w:tc>
          <w:tcPr>
            <w:tcW w:w="1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F3040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Responden</w:t>
            </w:r>
          </w:p>
        </w:tc>
        <w:tc>
          <w:tcPr>
            <w:tcW w:w="576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1EEF55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DATA VARIABEL INDEPENDEN DAN DEPENDEN</w:t>
            </w:r>
          </w:p>
        </w:tc>
      </w:tr>
      <w:tr w:rsidR="008816DE" w:rsidRPr="008F42A2" w14:paraId="66A6DF02" w14:textId="77777777" w:rsidTr="001875FC">
        <w:trPr>
          <w:trHeight w:val="300"/>
          <w:tblHeader/>
        </w:trPr>
        <w:tc>
          <w:tcPr>
            <w:tcW w:w="1283" w:type="dxa"/>
            <w:vMerge/>
            <w:tcBorders>
              <w:top w:val="single" w:sz="4" w:space="0" w:color="auto"/>
              <w:left w:val="single" w:sz="4" w:space="0" w:color="auto"/>
              <w:bottom w:val="single" w:sz="4" w:space="0" w:color="000000"/>
              <w:right w:val="single" w:sz="4" w:space="0" w:color="auto"/>
            </w:tcBorders>
            <w:vAlign w:val="center"/>
            <w:hideMark/>
          </w:tcPr>
          <w:p w14:paraId="1CA143B7" w14:textId="77777777" w:rsidR="008816DE" w:rsidRPr="008F42A2" w:rsidRDefault="008816DE" w:rsidP="001875FC">
            <w:pPr>
              <w:spacing w:after="0" w:line="240" w:lineRule="auto"/>
              <w:rPr>
                <w:rFonts w:ascii="Times New Roman" w:eastAsia="Times New Roman" w:hAnsi="Times New Roman" w:cs="Times New Roman"/>
                <w:color w:val="000000"/>
                <w:sz w:val="24"/>
                <w:szCs w:val="24"/>
                <w:lang w:eastAsia="en-ID"/>
              </w:rPr>
            </w:pPr>
          </w:p>
        </w:tc>
        <w:tc>
          <w:tcPr>
            <w:tcW w:w="902" w:type="dxa"/>
            <w:tcBorders>
              <w:top w:val="nil"/>
              <w:left w:val="nil"/>
              <w:bottom w:val="single" w:sz="4" w:space="0" w:color="auto"/>
              <w:right w:val="single" w:sz="4" w:space="0" w:color="auto"/>
            </w:tcBorders>
            <w:shd w:val="clear" w:color="auto" w:fill="auto"/>
            <w:noWrap/>
            <w:vAlign w:val="center"/>
            <w:hideMark/>
          </w:tcPr>
          <w:p w14:paraId="71AF72D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SPI</w:t>
            </w:r>
          </w:p>
        </w:tc>
        <w:tc>
          <w:tcPr>
            <w:tcW w:w="954" w:type="dxa"/>
            <w:tcBorders>
              <w:top w:val="nil"/>
              <w:left w:val="nil"/>
              <w:bottom w:val="single" w:sz="4" w:space="0" w:color="auto"/>
              <w:right w:val="single" w:sz="4" w:space="0" w:color="auto"/>
            </w:tcBorders>
            <w:shd w:val="clear" w:color="auto" w:fill="auto"/>
            <w:noWrap/>
            <w:vAlign w:val="center"/>
            <w:hideMark/>
          </w:tcPr>
          <w:p w14:paraId="72D54DC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SAKD</w:t>
            </w:r>
          </w:p>
        </w:tc>
        <w:tc>
          <w:tcPr>
            <w:tcW w:w="1020" w:type="dxa"/>
            <w:tcBorders>
              <w:top w:val="nil"/>
              <w:left w:val="nil"/>
              <w:bottom w:val="single" w:sz="4" w:space="0" w:color="auto"/>
              <w:right w:val="single" w:sz="4" w:space="0" w:color="auto"/>
            </w:tcBorders>
            <w:shd w:val="clear" w:color="auto" w:fill="auto"/>
            <w:noWrap/>
            <w:vAlign w:val="center"/>
            <w:hideMark/>
          </w:tcPr>
          <w:p w14:paraId="7C16145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VFM</w:t>
            </w:r>
          </w:p>
        </w:tc>
        <w:tc>
          <w:tcPr>
            <w:tcW w:w="855" w:type="dxa"/>
            <w:tcBorders>
              <w:top w:val="nil"/>
              <w:left w:val="nil"/>
              <w:bottom w:val="single" w:sz="4" w:space="0" w:color="auto"/>
              <w:right w:val="single" w:sz="4" w:space="0" w:color="auto"/>
            </w:tcBorders>
            <w:shd w:val="clear" w:color="auto" w:fill="auto"/>
            <w:noWrap/>
            <w:vAlign w:val="center"/>
            <w:hideMark/>
          </w:tcPr>
          <w:p w14:paraId="76169B2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KSA</w:t>
            </w:r>
          </w:p>
        </w:tc>
        <w:tc>
          <w:tcPr>
            <w:tcW w:w="836" w:type="dxa"/>
            <w:tcBorders>
              <w:top w:val="nil"/>
              <w:left w:val="nil"/>
              <w:bottom w:val="single" w:sz="4" w:space="0" w:color="auto"/>
              <w:right w:val="single" w:sz="4" w:space="0" w:color="auto"/>
            </w:tcBorders>
            <w:shd w:val="clear" w:color="auto" w:fill="auto"/>
            <w:noWrap/>
            <w:vAlign w:val="center"/>
            <w:hideMark/>
          </w:tcPr>
          <w:p w14:paraId="5C4C044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ALK</w:t>
            </w:r>
          </w:p>
        </w:tc>
        <w:tc>
          <w:tcPr>
            <w:tcW w:w="1194" w:type="dxa"/>
            <w:tcBorders>
              <w:top w:val="nil"/>
              <w:left w:val="nil"/>
              <w:bottom w:val="single" w:sz="4" w:space="0" w:color="auto"/>
              <w:right w:val="single" w:sz="4" w:space="0" w:color="auto"/>
            </w:tcBorders>
            <w:shd w:val="clear" w:color="auto" w:fill="auto"/>
            <w:noWrap/>
            <w:vAlign w:val="center"/>
            <w:hideMark/>
          </w:tcPr>
          <w:p w14:paraId="6B4C3C0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APKD</w:t>
            </w:r>
          </w:p>
        </w:tc>
      </w:tr>
      <w:tr w:rsidR="008816DE" w:rsidRPr="008F42A2" w14:paraId="7C8B7A0B"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2AC6384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1</w:t>
            </w:r>
          </w:p>
        </w:tc>
        <w:tc>
          <w:tcPr>
            <w:tcW w:w="902" w:type="dxa"/>
            <w:tcBorders>
              <w:top w:val="nil"/>
              <w:left w:val="nil"/>
              <w:bottom w:val="single" w:sz="8" w:space="0" w:color="auto"/>
              <w:right w:val="single" w:sz="8" w:space="0" w:color="auto"/>
            </w:tcBorders>
            <w:shd w:val="clear" w:color="auto" w:fill="auto"/>
            <w:noWrap/>
            <w:vAlign w:val="center"/>
            <w:hideMark/>
          </w:tcPr>
          <w:p w14:paraId="1168D80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954" w:type="dxa"/>
            <w:tcBorders>
              <w:top w:val="nil"/>
              <w:left w:val="nil"/>
              <w:bottom w:val="single" w:sz="8" w:space="0" w:color="auto"/>
              <w:right w:val="single" w:sz="8" w:space="0" w:color="auto"/>
            </w:tcBorders>
            <w:shd w:val="clear" w:color="auto" w:fill="auto"/>
            <w:noWrap/>
            <w:vAlign w:val="center"/>
            <w:hideMark/>
          </w:tcPr>
          <w:p w14:paraId="7E334F4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1175BB2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6C9A796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836" w:type="dxa"/>
            <w:tcBorders>
              <w:top w:val="nil"/>
              <w:left w:val="nil"/>
              <w:bottom w:val="single" w:sz="8" w:space="0" w:color="auto"/>
              <w:right w:val="single" w:sz="8" w:space="0" w:color="auto"/>
            </w:tcBorders>
            <w:shd w:val="clear" w:color="auto" w:fill="auto"/>
            <w:noWrap/>
            <w:vAlign w:val="center"/>
            <w:hideMark/>
          </w:tcPr>
          <w:p w14:paraId="7D3025E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3B2B05D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47</w:t>
            </w:r>
          </w:p>
        </w:tc>
      </w:tr>
      <w:tr w:rsidR="008816DE" w:rsidRPr="008F42A2" w14:paraId="37C379F8"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0DD5E4A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w:t>
            </w:r>
          </w:p>
        </w:tc>
        <w:tc>
          <w:tcPr>
            <w:tcW w:w="902" w:type="dxa"/>
            <w:tcBorders>
              <w:top w:val="nil"/>
              <w:left w:val="nil"/>
              <w:bottom w:val="single" w:sz="8" w:space="0" w:color="auto"/>
              <w:right w:val="single" w:sz="8" w:space="0" w:color="auto"/>
            </w:tcBorders>
            <w:shd w:val="clear" w:color="auto" w:fill="auto"/>
            <w:noWrap/>
            <w:vAlign w:val="center"/>
            <w:hideMark/>
          </w:tcPr>
          <w:p w14:paraId="61B1501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65</w:t>
            </w:r>
          </w:p>
        </w:tc>
        <w:tc>
          <w:tcPr>
            <w:tcW w:w="954" w:type="dxa"/>
            <w:tcBorders>
              <w:top w:val="nil"/>
              <w:left w:val="nil"/>
              <w:bottom w:val="single" w:sz="8" w:space="0" w:color="auto"/>
              <w:right w:val="single" w:sz="8" w:space="0" w:color="auto"/>
            </w:tcBorders>
            <w:shd w:val="clear" w:color="auto" w:fill="auto"/>
            <w:noWrap/>
            <w:vAlign w:val="center"/>
            <w:hideMark/>
          </w:tcPr>
          <w:p w14:paraId="6A5ADE3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32</w:t>
            </w:r>
          </w:p>
        </w:tc>
        <w:tc>
          <w:tcPr>
            <w:tcW w:w="1020" w:type="dxa"/>
            <w:tcBorders>
              <w:top w:val="nil"/>
              <w:left w:val="nil"/>
              <w:bottom w:val="single" w:sz="8" w:space="0" w:color="auto"/>
              <w:right w:val="single" w:sz="8" w:space="0" w:color="auto"/>
            </w:tcBorders>
            <w:shd w:val="clear" w:color="auto" w:fill="auto"/>
            <w:noWrap/>
            <w:vAlign w:val="center"/>
            <w:hideMark/>
          </w:tcPr>
          <w:p w14:paraId="3B0AFB7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2F5D826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57</w:t>
            </w:r>
          </w:p>
        </w:tc>
        <w:tc>
          <w:tcPr>
            <w:tcW w:w="836" w:type="dxa"/>
            <w:tcBorders>
              <w:top w:val="nil"/>
              <w:left w:val="nil"/>
              <w:bottom w:val="single" w:sz="8" w:space="0" w:color="auto"/>
              <w:right w:val="single" w:sz="8" w:space="0" w:color="auto"/>
            </w:tcBorders>
            <w:shd w:val="clear" w:color="auto" w:fill="auto"/>
            <w:noWrap/>
            <w:vAlign w:val="center"/>
            <w:hideMark/>
          </w:tcPr>
          <w:p w14:paraId="3161A86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27</w:t>
            </w:r>
          </w:p>
        </w:tc>
        <w:tc>
          <w:tcPr>
            <w:tcW w:w="1194" w:type="dxa"/>
            <w:tcBorders>
              <w:top w:val="nil"/>
              <w:left w:val="nil"/>
              <w:bottom w:val="single" w:sz="8" w:space="0" w:color="auto"/>
              <w:right w:val="single" w:sz="8" w:space="0" w:color="auto"/>
            </w:tcBorders>
            <w:shd w:val="clear" w:color="auto" w:fill="auto"/>
            <w:noWrap/>
            <w:vAlign w:val="center"/>
            <w:hideMark/>
          </w:tcPr>
          <w:p w14:paraId="0A8552B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5FA8E6EE"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612AF51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w:t>
            </w:r>
          </w:p>
        </w:tc>
        <w:tc>
          <w:tcPr>
            <w:tcW w:w="902" w:type="dxa"/>
            <w:tcBorders>
              <w:top w:val="nil"/>
              <w:left w:val="nil"/>
              <w:bottom w:val="single" w:sz="8" w:space="0" w:color="auto"/>
              <w:right w:val="single" w:sz="8" w:space="0" w:color="auto"/>
            </w:tcBorders>
            <w:shd w:val="clear" w:color="auto" w:fill="auto"/>
            <w:noWrap/>
            <w:vAlign w:val="center"/>
            <w:hideMark/>
          </w:tcPr>
          <w:p w14:paraId="480A211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52</w:t>
            </w:r>
          </w:p>
        </w:tc>
        <w:tc>
          <w:tcPr>
            <w:tcW w:w="954" w:type="dxa"/>
            <w:tcBorders>
              <w:top w:val="nil"/>
              <w:left w:val="nil"/>
              <w:bottom w:val="single" w:sz="8" w:space="0" w:color="auto"/>
              <w:right w:val="single" w:sz="8" w:space="0" w:color="auto"/>
            </w:tcBorders>
            <w:shd w:val="clear" w:color="auto" w:fill="auto"/>
            <w:noWrap/>
            <w:vAlign w:val="center"/>
            <w:hideMark/>
          </w:tcPr>
          <w:p w14:paraId="47A45B1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28</w:t>
            </w:r>
          </w:p>
        </w:tc>
        <w:tc>
          <w:tcPr>
            <w:tcW w:w="1020" w:type="dxa"/>
            <w:tcBorders>
              <w:top w:val="nil"/>
              <w:left w:val="nil"/>
              <w:bottom w:val="single" w:sz="8" w:space="0" w:color="auto"/>
              <w:right w:val="single" w:sz="8" w:space="0" w:color="auto"/>
            </w:tcBorders>
            <w:shd w:val="clear" w:color="auto" w:fill="auto"/>
            <w:noWrap/>
            <w:vAlign w:val="center"/>
            <w:hideMark/>
          </w:tcPr>
          <w:p w14:paraId="0747D5E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69E6CAF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56</w:t>
            </w:r>
          </w:p>
        </w:tc>
        <w:tc>
          <w:tcPr>
            <w:tcW w:w="836" w:type="dxa"/>
            <w:tcBorders>
              <w:top w:val="nil"/>
              <w:left w:val="nil"/>
              <w:bottom w:val="single" w:sz="8" w:space="0" w:color="auto"/>
              <w:right w:val="single" w:sz="8" w:space="0" w:color="auto"/>
            </w:tcBorders>
            <w:shd w:val="clear" w:color="auto" w:fill="auto"/>
            <w:noWrap/>
            <w:vAlign w:val="center"/>
            <w:hideMark/>
          </w:tcPr>
          <w:p w14:paraId="56069A0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26</w:t>
            </w:r>
          </w:p>
        </w:tc>
        <w:tc>
          <w:tcPr>
            <w:tcW w:w="1194" w:type="dxa"/>
            <w:tcBorders>
              <w:top w:val="nil"/>
              <w:left w:val="nil"/>
              <w:bottom w:val="single" w:sz="8" w:space="0" w:color="auto"/>
              <w:right w:val="single" w:sz="8" w:space="0" w:color="auto"/>
            </w:tcBorders>
            <w:shd w:val="clear" w:color="auto" w:fill="auto"/>
            <w:noWrap/>
            <w:vAlign w:val="center"/>
            <w:hideMark/>
          </w:tcPr>
          <w:p w14:paraId="56503FB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42</w:t>
            </w:r>
          </w:p>
        </w:tc>
      </w:tr>
      <w:tr w:rsidR="008816DE" w:rsidRPr="008F42A2" w14:paraId="14AFE307"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6DB0330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w:t>
            </w:r>
          </w:p>
        </w:tc>
        <w:tc>
          <w:tcPr>
            <w:tcW w:w="902" w:type="dxa"/>
            <w:tcBorders>
              <w:top w:val="nil"/>
              <w:left w:val="nil"/>
              <w:bottom w:val="single" w:sz="8" w:space="0" w:color="auto"/>
              <w:right w:val="single" w:sz="8" w:space="0" w:color="auto"/>
            </w:tcBorders>
            <w:shd w:val="clear" w:color="auto" w:fill="auto"/>
            <w:noWrap/>
            <w:vAlign w:val="center"/>
            <w:hideMark/>
          </w:tcPr>
          <w:p w14:paraId="1BA30D2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65</w:t>
            </w:r>
          </w:p>
        </w:tc>
        <w:tc>
          <w:tcPr>
            <w:tcW w:w="954" w:type="dxa"/>
            <w:tcBorders>
              <w:top w:val="nil"/>
              <w:left w:val="nil"/>
              <w:bottom w:val="single" w:sz="8" w:space="0" w:color="auto"/>
              <w:right w:val="single" w:sz="8" w:space="0" w:color="auto"/>
            </w:tcBorders>
            <w:shd w:val="clear" w:color="auto" w:fill="auto"/>
            <w:noWrap/>
            <w:vAlign w:val="center"/>
            <w:hideMark/>
          </w:tcPr>
          <w:p w14:paraId="593B86A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5BA8879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39</w:t>
            </w:r>
          </w:p>
        </w:tc>
        <w:tc>
          <w:tcPr>
            <w:tcW w:w="855" w:type="dxa"/>
            <w:tcBorders>
              <w:top w:val="nil"/>
              <w:left w:val="nil"/>
              <w:bottom w:val="single" w:sz="8" w:space="0" w:color="auto"/>
              <w:right w:val="single" w:sz="8" w:space="0" w:color="auto"/>
            </w:tcBorders>
            <w:shd w:val="clear" w:color="auto" w:fill="auto"/>
            <w:noWrap/>
            <w:vAlign w:val="center"/>
            <w:hideMark/>
          </w:tcPr>
          <w:p w14:paraId="6B6648B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57</w:t>
            </w:r>
          </w:p>
        </w:tc>
        <w:tc>
          <w:tcPr>
            <w:tcW w:w="836" w:type="dxa"/>
            <w:tcBorders>
              <w:top w:val="nil"/>
              <w:left w:val="nil"/>
              <w:bottom w:val="single" w:sz="8" w:space="0" w:color="auto"/>
              <w:right w:val="single" w:sz="8" w:space="0" w:color="auto"/>
            </w:tcBorders>
            <w:shd w:val="clear" w:color="auto" w:fill="auto"/>
            <w:noWrap/>
            <w:vAlign w:val="center"/>
            <w:hideMark/>
          </w:tcPr>
          <w:p w14:paraId="4DFFF89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27</w:t>
            </w:r>
          </w:p>
        </w:tc>
        <w:tc>
          <w:tcPr>
            <w:tcW w:w="1194" w:type="dxa"/>
            <w:tcBorders>
              <w:top w:val="nil"/>
              <w:left w:val="nil"/>
              <w:bottom w:val="single" w:sz="8" w:space="0" w:color="auto"/>
              <w:right w:val="single" w:sz="8" w:space="0" w:color="auto"/>
            </w:tcBorders>
            <w:shd w:val="clear" w:color="auto" w:fill="auto"/>
            <w:noWrap/>
            <w:vAlign w:val="center"/>
            <w:hideMark/>
          </w:tcPr>
          <w:p w14:paraId="6FF13CA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724FD555"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3AA544C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w:t>
            </w:r>
          </w:p>
        </w:tc>
        <w:tc>
          <w:tcPr>
            <w:tcW w:w="902" w:type="dxa"/>
            <w:tcBorders>
              <w:top w:val="nil"/>
              <w:left w:val="nil"/>
              <w:bottom w:val="single" w:sz="8" w:space="0" w:color="auto"/>
              <w:right w:val="single" w:sz="8" w:space="0" w:color="auto"/>
            </w:tcBorders>
            <w:shd w:val="clear" w:color="auto" w:fill="auto"/>
            <w:noWrap/>
            <w:vAlign w:val="center"/>
            <w:hideMark/>
          </w:tcPr>
          <w:p w14:paraId="714D74B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954" w:type="dxa"/>
            <w:tcBorders>
              <w:top w:val="nil"/>
              <w:left w:val="nil"/>
              <w:bottom w:val="single" w:sz="8" w:space="0" w:color="auto"/>
              <w:right w:val="single" w:sz="8" w:space="0" w:color="auto"/>
            </w:tcBorders>
            <w:shd w:val="clear" w:color="auto" w:fill="auto"/>
            <w:noWrap/>
            <w:vAlign w:val="center"/>
            <w:hideMark/>
          </w:tcPr>
          <w:p w14:paraId="43828CA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025BDC1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1916E88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56</w:t>
            </w:r>
          </w:p>
        </w:tc>
        <w:tc>
          <w:tcPr>
            <w:tcW w:w="836" w:type="dxa"/>
            <w:tcBorders>
              <w:top w:val="nil"/>
              <w:left w:val="nil"/>
              <w:bottom w:val="single" w:sz="8" w:space="0" w:color="auto"/>
              <w:right w:val="single" w:sz="8" w:space="0" w:color="auto"/>
            </w:tcBorders>
            <w:shd w:val="clear" w:color="auto" w:fill="auto"/>
            <w:noWrap/>
            <w:vAlign w:val="center"/>
            <w:hideMark/>
          </w:tcPr>
          <w:p w14:paraId="1EE4115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2E78FB5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0C4D5956"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7BB800B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w:t>
            </w:r>
          </w:p>
        </w:tc>
        <w:tc>
          <w:tcPr>
            <w:tcW w:w="902" w:type="dxa"/>
            <w:tcBorders>
              <w:top w:val="nil"/>
              <w:left w:val="nil"/>
              <w:bottom w:val="single" w:sz="8" w:space="0" w:color="auto"/>
              <w:right w:val="single" w:sz="8" w:space="0" w:color="auto"/>
            </w:tcBorders>
            <w:shd w:val="clear" w:color="auto" w:fill="auto"/>
            <w:noWrap/>
            <w:vAlign w:val="center"/>
            <w:hideMark/>
          </w:tcPr>
          <w:p w14:paraId="5D00101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954" w:type="dxa"/>
            <w:tcBorders>
              <w:top w:val="nil"/>
              <w:left w:val="nil"/>
              <w:bottom w:val="single" w:sz="8" w:space="0" w:color="auto"/>
              <w:right w:val="single" w:sz="8" w:space="0" w:color="auto"/>
            </w:tcBorders>
            <w:shd w:val="clear" w:color="auto" w:fill="auto"/>
            <w:noWrap/>
            <w:vAlign w:val="center"/>
            <w:hideMark/>
          </w:tcPr>
          <w:p w14:paraId="6675672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32</w:t>
            </w:r>
          </w:p>
        </w:tc>
        <w:tc>
          <w:tcPr>
            <w:tcW w:w="1020" w:type="dxa"/>
            <w:tcBorders>
              <w:top w:val="nil"/>
              <w:left w:val="nil"/>
              <w:bottom w:val="single" w:sz="8" w:space="0" w:color="auto"/>
              <w:right w:val="single" w:sz="8" w:space="0" w:color="auto"/>
            </w:tcBorders>
            <w:shd w:val="clear" w:color="auto" w:fill="auto"/>
            <w:noWrap/>
            <w:vAlign w:val="center"/>
            <w:hideMark/>
          </w:tcPr>
          <w:p w14:paraId="4103B44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37</w:t>
            </w:r>
          </w:p>
        </w:tc>
        <w:tc>
          <w:tcPr>
            <w:tcW w:w="855" w:type="dxa"/>
            <w:tcBorders>
              <w:top w:val="nil"/>
              <w:left w:val="nil"/>
              <w:bottom w:val="single" w:sz="8" w:space="0" w:color="auto"/>
              <w:right w:val="single" w:sz="8" w:space="0" w:color="auto"/>
            </w:tcBorders>
            <w:shd w:val="clear" w:color="auto" w:fill="auto"/>
            <w:noWrap/>
            <w:vAlign w:val="center"/>
            <w:hideMark/>
          </w:tcPr>
          <w:p w14:paraId="4628424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836" w:type="dxa"/>
            <w:tcBorders>
              <w:top w:val="nil"/>
              <w:left w:val="nil"/>
              <w:bottom w:val="single" w:sz="8" w:space="0" w:color="auto"/>
              <w:right w:val="single" w:sz="8" w:space="0" w:color="auto"/>
            </w:tcBorders>
            <w:shd w:val="clear" w:color="auto" w:fill="auto"/>
            <w:noWrap/>
            <w:vAlign w:val="center"/>
            <w:hideMark/>
          </w:tcPr>
          <w:p w14:paraId="1183EEB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27</w:t>
            </w:r>
          </w:p>
        </w:tc>
        <w:tc>
          <w:tcPr>
            <w:tcW w:w="1194" w:type="dxa"/>
            <w:tcBorders>
              <w:top w:val="nil"/>
              <w:left w:val="nil"/>
              <w:bottom w:val="single" w:sz="8" w:space="0" w:color="auto"/>
              <w:right w:val="single" w:sz="8" w:space="0" w:color="auto"/>
            </w:tcBorders>
            <w:shd w:val="clear" w:color="auto" w:fill="auto"/>
            <w:noWrap/>
            <w:vAlign w:val="center"/>
            <w:hideMark/>
          </w:tcPr>
          <w:p w14:paraId="0D68E60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44</w:t>
            </w:r>
          </w:p>
        </w:tc>
      </w:tr>
      <w:tr w:rsidR="008816DE" w:rsidRPr="008F42A2" w14:paraId="07F2C09E"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0E68F3F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7</w:t>
            </w:r>
          </w:p>
        </w:tc>
        <w:tc>
          <w:tcPr>
            <w:tcW w:w="902" w:type="dxa"/>
            <w:tcBorders>
              <w:top w:val="nil"/>
              <w:left w:val="nil"/>
              <w:bottom w:val="single" w:sz="8" w:space="0" w:color="auto"/>
              <w:right w:val="single" w:sz="8" w:space="0" w:color="auto"/>
            </w:tcBorders>
            <w:shd w:val="clear" w:color="auto" w:fill="auto"/>
            <w:noWrap/>
            <w:vAlign w:val="center"/>
            <w:hideMark/>
          </w:tcPr>
          <w:p w14:paraId="6B63F54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52</w:t>
            </w:r>
          </w:p>
        </w:tc>
        <w:tc>
          <w:tcPr>
            <w:tcW w:w="954" w:type="dxa"/>
            <w:tcBorders>
              <w:top w:val="nil"/>
              <w:left w:val="nil"/>
              <w:bottom w:val="single" w:sz="8" w:space="0" w:color="auto"/>
              <w:right w:val="single" w:sz="8" w:space="0" w:color="auto"/>
            </w:tcBorders>
            <w:shd w:val="clear" w:color="auto" w:fill="auto"/>
            <w:noWrap/>
            <w:vAlign w:val="center"/>
            <w:hideMark/>
          </w:tcPr>
          <w:p w14:paraId="74C5F85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69D40C9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06F3327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62</w:t>
            </w:r>
          </w:p>
        </w:tc>
        <w:tc>
          <w:tcPr>
            <w:tcW w:w="836" w:type="dxa"/>
            <w:tcBorders>
              <w:top w:val="nil"/>
              <w:left w:val="nil"/>
              <w:bottom w:val="single" w:sz="8" w:space="0" w:color="auto"/>
              <w:right w:val="single" w:sz="8" w:space="0" w:color="auto"/>
            </w:tcBorders>
            <w:shd w:val="clear" w:color="auto" w:fill="auto"/>
            <w:noWrap/>
            <w:vAlign w:val="center"/>
            <w:hideMark/>
          </w:tcPr>
          <w:p w14:paraId="3AE357D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24</w:t>
            </w:r>
          </w:p>
        </w:tc>
        <w:tc>
          <w:tcPr>
            <w:tcW w:w="1194" w:type="dxa"/>
            <w:tcBorders>
              <w:top w:val="nil"/>
              <w:left w:val="nil"/>
              <w:bottom w:val="single" w:sz="8" w:space="0" w:color="auto"/>
              <w:right w:val="single" w:sz="8" w:space="0" w:color="auto"/>
            </w:tcBorders>
            <w:shd w:val="clear" w:color="auto" w:fill="auto"/>
            <w:noWrap/>
            <w:vAlign w:val="center"/>
            <w:hideMark/>
          </w:tcPr>
          <w:p w14:paraId="3EACD84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66D4A99F"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06D41B2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8</w:t>
            </w:r>
          </w:p>
        </w:tc>
        <w:tc>
          <w:tcPr>
            <w:tcW w:w="902" w:type="dxa"/>
            <w:tcBorders>
              <w:top w:val="nil"/>
              <w:left w:val="nil"/>
              <w:bottom w:val="single" w:sz="8" w:space="0" w:color="auto"/>
              <w:right w:val="single" w:sz="8" w:space="0" w:color="auto"/>
            </w:tcBorders>
            <w:shd w:val="clear" w:color="auto" w:fill="auto"/>
            <w:noWrap/>
            <w:vAlign w:val="center"/>
            <w:hideMark/>
          </w:tcPr>
          <w:p w14:paraId="12238CE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64</w:t>
            </w:r>
          </w:p>
        </w:tc>
        <w:tc>
          <w:tcPr>
            <w:tcW w:w="954" w:type="dxa"/>
            <w:tcBorders>
              <w:top w:val="nil"/>
              <w:left w:val="nil"/>
              <w:bottom w:val="single" w:sz="8" w:space="0" w:color="auto"/>
              <w:right w:val="single" w:sz="8" w:space="0" w:color="auto"/>
            </w:tcBorders>
            <w:shd w:val="clear" w:color="auto" w:fill="auto"/>
            <w:noWrap/>
            <w:vAlign w:val="center"/>
            <w:hideMark/>
          </w:tcPr>
          <w:p w14:paraId="78E04D0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35</w:t>
            </w:r>
          </w:p>
        </w:tc>
        <w:tc>
          <w:tcPr>
            <w:tcW w:w="1020" w:type="dxa"/>
            <w:tcBorders>
              <w:top w:val="nil"/>
              <w:left w:val="nil"/>
              <w:bottom w:val="single" w:sz="8" w:space="0" w:color="auto"/>
              <w:right w:val="single" w:sz="8" w:space="0" w:color="auto"/>
            </w:tcBorders>
            <w:shd w:val="clear" w:color="auto" w:fill="auto"/>
            <w:noWrap/>
            <w:vAlign w:val="center"/>
            <w:hideMark/>
          </w:tcPr>
          <w:p w14:paraId="4FF9109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39</w:t>
            </w:r>
          </w:p>
        </w:tc>
        <w:tc>
          <w:tcPr>
            <w:tcW w:w="855" w:type="dxa"/>
            <w:tcBorders>
              <w:top w:val="nil"/>
              <w:left w:val="nil"/>
              <w:bottom w:val="single" w:sz="8" w:space="0" w:color="auto"/>
              <w:right w:val="single" w:sz="8" w:space="0" w:color="auto"/>
            </w:tcBorders>
            <w:shd w:val="clear" w:color="auto" w:fill="auto"/>
            <w:noWrap/>
            <w:vAlign w:val="center"/>
            <w:hideMark/>
          </w:tcPr>
          <w:p w14:paraId="20FD558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836" w:type="dxa"/>
            <w:tcBorders>
              <w:top w:val="nil"/>
              <w:left w:val="nil"/>
              <w:bottom w:val="single" w:sz="8" w:space="0" w:color="auto"/>
              <w:right w:val="single" w:sz="8" w:space="0" w:color="auto"/>
            </w:tcBorders>
            <w:shd w:val="clear" w:color="auto" w:fill="auto"/>
            <w:noWrap/>
            <w:vAlign w:val="center"/>
            <w:hideMark/>
          </w:tcPr>
          <w:p w14:paraId="31C7077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3B77326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2E68D746"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077C38A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9</w:t>
            </w:r>
          </w:p>
        </w:tc>
        <w:tc>
          <w:tcPr>
            <w:tcW w:w="902" w:type="dxa"/>
            <w:tcBorders>
              <w:top w:val="nil"/>
              <w:left w:val="nil"/>
              <w:bottom w:val="single" w:sz="8" w:space="0" w:color="auto"/>
              <w:right w:val="single" w:sz="8" w:space="0" w:color="auto"/>
            </w:tcBorders>
            <w:shd w:val="clear" w:color="auto" w:fill="auto"/>
            <w:noWrap/>
            <w:vAlign w:val="center"/>
            <w:hideMark/>
          </w:tcPr>
          <w:p w14:paraId="4396ADE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954" w:type="dxa"/>
            <w:tcBorders>
              <w:top w:val="nil"/>
              <w:left w:val="nil"/>
              <w:bottom w:val="single" w:sz="8" w:space="0" w:color="auto"/>
              <w:right w:val="single" w:sz="8" w:space="0" w:color="auto"/>
            </w:tcBorders>
            <w:shd w:val="clear" w:color="auto" w:fill="auto"/>
            <w:noWrap/>
            <w:vAlign w:val="center"/>
            <w:hideMark/>
          </w:tcPr>
          <w:p w14:paraId="069AFA4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027F0F9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37</w:t>
            </w:r>
          </w:p>
        </w:tc>
        <w:tc>
          <w:tcPr>
            <w:tcW w:w="855" w:type="dxa"/>
            <w:tcBorders>
              <w:top w:val="nil"/>
              <w:left w:val="nil"/>
              <w:bottom w:val="single" w:sz="8" w:space="0" w:color="auto"/>
              <w:right w:val="single" w:sz="8" w:space="0" w:color="auto"/>
            </w:tcBorders>
            <w:shd w:val="clear" w:color="auto" w:fill="auto"/>
            <w:noWrap/>
            <w:vAlign w:val="center"/>
            <w:hideMark/>
          </w:tcPr>
          <w:p w14:paraId="5F86D3D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836" w:type="dxa"/>
            <w:tcBorders>
              <w:top w:val="nil"/>
              <w:left w:val="nil"/>
              <w:bottom w:val="single" w:sz="8" w:space="0" w:color="auto"/>
              <w:right w:val="single" w:sz="8" w:space="0" w:color="auto"/>
            </w:tcBorders>
            <w:shd w:val="clear" w:color="auto" w:fill="auto"/>
            <w:noWrap/>
            <w:vAlign w:val="center"/>
            <w:hideMark/>
          </w:tcPr>
          <w:p w14:paraId="527B0A0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25</w:t>
            </w:r>
          </w:p>
        </w:tc>
        <w:tc>
          <w:tcPr>
            <w:tcW w:w="1194" w:type="dxa"/>
            <w:tcBorders>
              <w:top w:val="nil"/>
              <w:left w:val="nil"/>
              <w:bottom w:val="single" w:sz="8" w:space="0" w:color="auto"/>
              <w:right w:val="single" w:sz="8" w:space="0" w:color="auto"/>
            </w:tcBorders>
            <w:shd w:val="clear" w:color="auto" w:fill="auto"/>
            <w:noWrap/>
            <w:vAlign w:val="center"/>
            <w:hideMark/>
          </w:tcPr>
          <w:p w14:paraId="553D5EC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46</w:t>
            </w:r>
          </w:p>
        </w:tc>
      </w:tr>
      <w:tr w:rsidR="008816DE" w:rsidRPr="008F42A2" w14:paraId="51561C75"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0717650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10</w:t>
            </w:r>
          </w:p>
        </w:tc>
        <w:tc>
          <w:tcPr>
            <w:tcW w:w="902" w:type="dxa"/>
            <w:tcBorders>
              <w:top w:val="nil"/>
              <w:left w:val="nil"/>
              <w:bottom w:val="single" w:sz="8" w:space="0" w:color="auto"/>
              <w:right w:val="single" w:sz="8" w:space="0" w:color="auto"/>
            </w:tcBorders>
            <w:shd w:val="clear" w:color="auto" w:fill="auto"/>
            <w:noWrap/>
            <w:vAlign w:val="center"/>
            <w:hideMark/>
          </w:tcPr>
          <w:p w14:paraId="278AC9A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954" w:type="dxa"/>
            <w:tcBorders>
              <w:top w:val="nil"/>
              <w:left w:val="nil"/>
              <w:bottom w:val="single" w:sz="8" w:space="0" w:color="auto"/>
              <w:right w:val="single" w:sz="8" w:space="0" w:color="auto"/>
            </w:tcBorders>
            <w:shd w:val="clear" w:color="auto" w:fill="auto"/>
            <w:noWrap/>
            <w:vAlign w:val="center"/>
            <w:hideMark/>
          </w:tcPr>
          <w:p w14:paraId="1265FF6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6E03EB0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275D73B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836" w:type="dxa"/>
            <w:tcBorders>
              <w:top w:val="nil"/>
              <w:left w:val="nil"/>
              <w:bottom w:val="single" w:sz="8" w:space="0" w:color="auto"/>
              <w:right w:val="single" w:sz="8" w:space="0" w:color="auto"/>
            </w:tcBorders>
            <w:shd w:val="clear" w:color="auto" w:fill="auto"/>
            <w:noWrap/>
            <w:vAlign w:val="center"/>
            <w:hideMark/>
          </w:tcPr>
          <w:p w14:paraId="472D289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2A7B256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4C21D280"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6F8E980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11</w:t>
            </w:r>
          </w:p>
        </w:tc>
        <w:tc>
          <w:tcPr>
            <w:tcW w:w="902" w:type="dxa"/>
            <w:tcBorders>
              <w:top w:val="nil"/>
              <w:left w:val="nil"/>
              <w:bottom w:val="single" w:sz="8" w:space="0" w:color="auto"/>
              <w:right w:val="single" w:sz="8" w:space="0" w:color="auto"/>
            </w:tcBorders>
            <w:shd w:val="clear" w:color="auto" w:fill="auto"/>
            <w:noWrap/>
            <w:vAlign w:val="center"/>
            <w:hideMark/>
          </w:tcPr>
          <w:p w14:paraId="4C6A66F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62</w:t>
            </w:r>
          </w:p>
        </w:tc>
        <w:tc>
          <w:tcPr>
            <w:tcW w:w="954" w:type="dxa"/>
            <w:tcBorders>
              <w:top w:val="nil"/>
              <w:left w:val="nil"/>
              <w:bottom w:val="single" w:sz="8" w:space="0" w:color="auto"/>
              <w:right w:val="single" w:sz="8" w:space="0" w:color="auto"/>
            </w:tcBorders>
            <w:shd w:val="clear" w:color="auto" w:fill="auto"/>
            <w:noWrap/>
            <w:vAlign w:val="center"/>
            <w:hideMark/>
          </w:tcPr>
          <w:p w14:paraId="28FCA3F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33</w:t>
            </w:r>
          </w:p>
        </w:tc>
        <w:tc>
          <w:tcPr>
            <w:tcW w:w="1020" w:type="dxa"/>
            <w:tcBorders>
              <w:top w:val="nil"/>
              <w:left w:val="nil"/>
              <w:bottom w:val="single" w:sz="8" w:space="0" w:color="auto"/>
              <w:right w:val="single" w:sz="8" w:space="0" w:color="auto"/>
            </w:tcBorders>
            <w:shd w:val="clear" w:color="auto" w:fill="auto"/>
            <w:noWrap/>
            <w:vAlign w:val="center"/>
            <w:hideMark/>
          </w:tcPr>
          <w:p w14:paraId="7F2A0D5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0B4EDD0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836" w:type="dxa"/>
            <w:tcBorders>
              <w:top w:val="nil"/>
              <w:left w:val="nil"/>
              <w:bottom w:val="single" w:sz="8" w:space="0" w:color="auto"/>
              <w:right w:val="single" w:sz="8" w:space="0" w:color="auto"/>
            </w:tcBorders>
            <w:shd w:val="clear" w:color="auto" w:fill="auto"/>
            <w:noWrap/>
            <w:vAlign w:val="center"/>
            <w:hideMark/>
          </w:tcPr>
          <w:p w14:paraId="6B8263A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28</w:t>
            </w:r>
          </w:p>
        </w:tc>
        <w:tc>
          <w:tcPr>
            <w:tcW w:w="1194" w:type="dxa"/>
            <w:tcBorders>
              <w:top w:val="nil"/>
              <w:left w:val="nil"/>
              <w:bottom w:val="single" w:sz="8" w:space="0" w:color="auto"/>
              <w:right w:val="single" w:sz="8" w:space="0" w:color="auto"/>
            </w:tcBorders>
            <w:shd w:val="clear" w:color="auto" w:fill="auto"/>
            <w:noWrap/>
            <w:vAlign w:val="center"/>
            <w:hideMark/>
          </w:tcPr>
          <w:p w14:paraId="0436FA0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1D7FBE86"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4895660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12</w:t>
            </w:r>
          </w:p>
        </w:tc>
        <w:tc>
          <w:tcPr>
            <w:tcW w:w="902" w:type="dxa"/>
            <w:tcBorders>
              <w:top w:val="nil"/>
              <w:left w:val="nil"/>
              <w:bottom w:val="single" w:sz="8" w:space="0" w:color="auto"/>
              <w:right w:val="single" w:sz="8" w:space="0" w:color="auto"/>
            </w:tcBorders>
            <w:shd w:val="clear" w:color="auto" w:fill="auto"/>
            <w:noWrap/>
            <w:vAlign w:val="center"/>
            <w:hideMark/>
          </w:tcPr>
          <w:p w14:paraId="2678A34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57</w:t>
            </w:r>
          </w:p>
        </w:tc>
        <w:tc>
          <w:tcPr>
            <w:tcW w:w="954" w:type="dxa"/>
            <w:tcBorders>
              <w:top w:val="nil"/>
              <w:left w:val="nil"/>
              <w:bottom w:val="single" w:sz="8" w:space="0" w:color="auto"/>
              <w:right w:val="single" w:sz="8" w:space="0" w:color="auto"/>
            </w:tcBorders>
            <w:shd w:val="clear" w:color="auto" w:fill="auto"/>
            <w:noWrap/>
            <w:vAlign w:val="center"/>
            <w:hideMark/>
          </w:tcPr>
          <w:p w14:paraId="7D1C376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32</w:t>
            </w:r>
          </w:p>
        </w:tc>
        <w:tc>
          <w:tcPr>
            <w:tcW w:w="1020" w:type="dxa"/>
            <w:tcBorders>
              <w:top w:val="nil"/>
              <w:left w:val="nil"/>
              <w:bottom w:val="single" w:sz="8" w:space="0" w:color="auto"/>
              <w:right w:val="single" w:sz="8" w:space="0" w:color="auto"/>
            </w:tcBorders>
            <w:shd w:val="clear" w:color="auto" w:fill="auto"/>
            <w:noWrap/>
            <w:vAlign w:val="center"/>
            <w:hideMark/>
          </w:tcPr>
          <w:p w14:paraId="3E8734A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63FACAD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47</w:t>
            </w:r>
          </w:p>
        </w:tc>
        <w:tc>
          <w:tcPr>
            <w:tcW w:w="836" w:type="dxa"/>
            <w:tcBorders>
              <w:top w:val="nil"/>
              <w:left w:val="nil"/>
              <w:bottom w:val="single" w:sz="8" w:space="0" w:color="auto"/>
              <w:right w:val="single" w:sz="8" w:space="0" w:color="auto"/>
            </w:tcBorders>
            <w:shd w:val="clear" w:color="auto" w:fill="auto"/>
            <w:noWrap/>
            <w:vAlign w:val="center"/>
            <w:hideMark/>
          </w:tcPr>
          <w:p w14:paraId="2744AFD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1119954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47</w:t>
            </w:r>
          </w:p>
        </w:tc>
      </w:tr>
      <w:tr w:rsidR="008816DE" w:rsidRPr="008F42A2" w14:paraId="20B85B01"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48BCE15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13</w:t>
            </w:r>
          </w:p>
        </w:tc>
        <w:tc>
          <w:tcPr>
            <w:tcW w:w="902" w:type="dxa"/>
            <w:tcBorders>
              <w:top w:val="nil"/>
              <w:left w:val="nil"/>
              <w:bottom w:val="single" w:sz="8" w:space="0" w:color="auto"/>
              <w:right w:val="single" w:sz="8" w:space="0" w:color="auto"/>
            </w:tcBorders>
            <w:shd w:val="clear" w:color="auto" w:fill="auto"/>
            <w:noWrap/>
            <w:vAlign w:val="center"/>
            <w:hideMark/>
          </w:tcPr>
          <w:p w14:paraId="111D851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57</w:t>
            </w:r>
          </w:p>
        </w:tc>
        <w:tc>
          <w:tcPr>
            <w:tcW w:w="954" w:type="dxa"/>
            <w:tcBorders>
              <w:top w:val="nil"/>
              <w:left w:val="nil"/>
              <w:bottom w:val="single" w:sz="8" w:space="0" w:color="auto"/>
              <w:right w:val="single" w:sz="8" w:space="0" w:color="auto"/>
            </w:tcBorders>
            <w:shd w:val="clear" w:color="auto" w:fill="auto"/>
            <w:noWrap/>
            <w:vAlign w:val="center"/>
            <w:hideMark/>
          </w:tcPr>
          <w:p w14:paraId="3487D64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33</w:t>
            </w:r>
          </w:p>
        </w:tc>
        <w:tc>
          <w:tcPr>
            <w:tcW w:w="1020" w:type="dxa"/>
            <w:tcBorders>
              <w:top w:val="nil"/>
              <w:left w:val="nil"/>
              <w:bottom w:val="single" w:sz="8" w:space="0" w:color="auto"/>
              <w:right w:val="single" w:sz="8" w:space="0" w:color="auto"/>
            </w:tcBorders>
            <w:shd w:val="clear" w:color="auto" w:fill="auto"/>
            <w:noWrap/>
            <w:vAlign w:val="center"/>
            <w:hideMark/>
          </w:tcPr>
          <w:p w14:paraId="5A34B64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c>
          <w:tcPr>
            <w:tcW w:w="855" w:type="dxa"/>
            <w:tcBorders>
              <w:top w:val="nil"/>
              <w:left w:val="nil"/>
              <w:bottom w:val="single" w:sz="8" w:space="0" w:color="auto"/>
              <w:right w:val="single" w:sz="8" w:space="0" w:color="auto"/>
            </w:tcBorders>
            <w:shd w:val="clear" w:color="auto" w:fill="auto"/>
            <w:noWrap/>
            <w:vAlign w:val="center"/>
            <w:hideMark/>
          </w:tcPr>
          <w:p w14:paraId="334213D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836" w:type="dxa"/>
            <w:tcBorders>
              <w:top w:val="nil"/>
              <w:left w:val="nil"/>
              <w:bottom w:val="single" w:sz="8" w:space="0" w:color="auto"/>
              <w:right w:val="single" w:sz="8" w:space="0" w:color="auto"/>
            </w:tcBorders>
            <w:shd w:val="clear" w:color="auto" w:fill="auto"/>
            <w:noWrap/>
            <w:vAlign w:val="center"/>
            <w:hideMark/>
          </w:tcPr>
          <w:p w14:paraId="08FF181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29</w:t>
            </w:r>
          </w:p>
        </w:tc>
        <w:tc>
          <w:tcPr>
            <w:tcW w:w="1194" w:type="dxa"/>
            <w:tcBorders>
              <w:top w:val="nil"/>
              <w:left w:val="nil"/>
              <w:bottom w:val="single" w:sz="8" w:space="0" w:color="auto"/>
              <w:right w:val="single" w:sz="8" w:space="0" w:color="auto"/>
            </w:tcBorders>
            <w:shd w:val="clear" w:color="auto" w:fill="auto"/>
            <w:noWrap/>
            <w:vAlign w:val="center"/>
            <w:hideMark/>
          </w:tcPr>
          <w:p w14:paraId="3D4BD1B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45</w:t>
            </w:r>
          </w:p>
        </w:tc>
      </w:tr>
      <w:tr w:rsidR="008816DE" w:rsidRPr="008F42A2" w14:paraId="4BAFB8AA"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5B87F7D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14</w:t>
            </w:r>
          </w:p>
        </w:tc>
        <w:tc>
          <w:tcPr>
            <w:tcW w:w="902" w:type="dxa"/>
            <w:tcBorders>
              <w:top w:val="nil"/>
              <w:left w:val="nil"/>
              <w:bottom w:val="single" w:sz="8" w:space="0" w:color="auto"/>
              <w:right w:val="single" w:sz="8" w:space="0" w:color="auto"/>
            </w:tcBorders>
            <w:shd w:val="clear" w:color="auto" w:fill="auto"/>
            <w:noWrap/>
            <w:vAlign w:val="center"/>
            <w:hideMark/>
          </w:tcPr>
          <w:p w14:paraId="0A3B37E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60</w:t>
            </w:r>
          </w:p>
        </w:tc>
        <w:tc>
          <w:tcPr>
            <w:tcW w:w="954" w:type="dxa"/>
            <w:tcBorders>
              <w:top w:val="nil"/>
              <w:left w:val="nil"/>
              <w:bottom w:val="single" w:sz="8" w:space="0" w:color="auto"/>
              <w:right w:val="single" w:sz="8" w:space="0" w:color="auto"/>
            </w:tcBorders>
            <w:shd w:val="clear" w:color="auto" w:fill="auto"/>
            <w:noWrap/>
            <w:vAlign w:val="center"/>
            <w:hideMark/>
          </w:tcPr>
          <w:p w14:paraId="1CDCD2D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32</w:t>
            </w:r>
          </w:p>
        </w:tc>
        <w:tc>
          <w:tcPr>
            <w:tcW w:w="1020" w:type="dxa"/>
            <w:tcBorders>
              <w:top w:val="nil"/>
              <w:left w:val="nil"/>
              <w:bottom w:val="single" w:sz="8" w:space="0" w:color="auto"/>
              <w:right w:val="single" w:sz="8" w:space="0" w:color="auto"/>
            </w:tcBorders>
            <w:shd w:val="clear" w:color="auto" w:fill="auto"/>
            <w:noWrap/>
            <w:vAlign w:val="center"/>
            <w:hideMark/>
          </w:tcPr>
          <w:p w14:paraId="5E90685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c>
          <w:tcPr>
            <w:tcW w:w="855" w:type="dxa"/>
            <w:tcBorders>
              <w:top w:val="nil"/>
              <w:left w:val="nil"/>
              <w:bottom w:val="single" w:sz="8" w:space="0" w:color="auto"/>
              <w:right w:val="single" w:sz="8" w:space="0" w:color="auto"/>
            </w:tcBorders>
            <w:shd w:val="clear" w:color="auto" w:fill="auto"/>
            <w:noWrap/>
            <w:vAlign w:val="center"/>
            <w:hideMark/>
          </w:tcPr>
          <w:p w14:paraId="6500290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62</w:t>
            </w:r>
          </w:p>
        </w:tc>
        <w:tc>
          <w:tcPr>
            <w:tcW w:w="836" w:type="dxa"/>
            <w:tcBorders>
              <w:top w:val="nil"/>
              <w:left w:val="nil"/>
              <w:bottom w:val="single" w:sz="8" w:space="0" w:color="auto"/>
              <w:right w:val="single" w:sz="8" w:space="0" w:color="auto"/>
            </w:tcBorders>
            <w:shd w:val="clear" w:color="auto" w:fill="auto"/>
            <w:noWrap/>
            <w:vAlign w:val="center"/>
            <w:hideMark/>
          </w:tcPr>
          <w:p w14:paraId="5232AD5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7D30942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45</w:t>
            </w:r>
          </w:p>
        </w:tc>
      </w:tr>
      <w:tr w:rsidR="008816DE" w:rsidRPr="008F42A2" w14:paraId="218EBA76"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2F4C233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15</w:t>
            </w:r>
          </w:p>
        </w:tc>
        <w:tc>
          <w:tcPr>
            <w:tcW w:w="902" w:type="dxa"/>
            <w:tcBorders>
              <w:top w:val="nil"/>
              <w:left w:val="nil"/>
              <w:bottom w:val="single" w:sz="8" w:space="0" w:color="auto"/>
              <w:right w:val="single" w:sz="8" w:space="0" w:color="auto"/>
            </w:tcBorders>
            <w:shd w:val="clear" w:color="auto" w:fill="auto"/>
            <w:noWrap/>
            <w:vAlign w:val="center"/>
            <w:hideMark/>
          </w:tcPr>
          <w:p w14:paraId="16EF6CB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954" w:type="dxa"/>
            <w:tcBorders>
              <w:top w:val="nil"/>
              <w:left w:val="nil"/>
              <w:bottom w:val="single" w:sz="8" w:space="0" w:color="auto"/>
              <w:right w:val="single" w:sz="8" w:space="0" w:color="auto"/>
            </w:tcBorders>
            <w:shd w:val="clear" w:color="auto" w:fill="auto"/>
            <w:noWrap/>
            <w:vAlign w:val="center"/>
            <w:hideMark/>
          </w:tcPr>
          <w:p w14:paraId="7A2B693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32</w:t>
            </w:r>
          </w:p>
        </w:tc>
        <w:tc>
          <w:tcPr>
            <w:tcW w:w="1020" w:type="dxa"/>
            <w:tcBorders>
              <w:top w:val="nil"/>
              <w:left w:val="nil"/>
              <w:bottom w:val="single" w:sz="8" w:space="0" w:color="auto"/>
              <w:right w:val="single" w:sz="8" w:space="0" w:color="auto"/>
            </w:tcBorders>
            <w:shd w:val="clear" w:color="auto" w:fill="auto"/>
            <w:noWrap/>
            <w:vAlign w:val="center"/>
            <w:hideMark/>
          </w:tcPr>
          <w:p w14:paraId="6E7186E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38</w:t>
            </w:r>
          </w:p>
        </w:tc>
        <w:tc>
          <w:tcPr>
            <w:tcW w:w="855" w:type="dxa"/>
            <w:tcBorders>
              <w:top w:val="nil"/>
              <w:left w:val="nil"/>
              <w:bottom w:val="single" w:sz="8" w:space="0" w:color="auto"/>
              <w:right w:val="single" w:sz="8" w:space="0" w:color="auto"/>
            </w:tcBorders>
            <w:shd w:val="clear" w:color="auto" w:fill="auto"/>
            <w:noWrap/>
            <w:vAlign w:val="center"/>
            <w:hideMark/>
          </w:tcPr>
          <w:p w14:paraId="14503C4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60</w:t>
            </w:r>
          </w:p>
        </w:tc>
        <w:tc>
          <w:tcPr>
            <w:tcW w:w="836" w:type="dxa"/>
            <w:tcBorders>
              <w:top w:val="nil"/>
              <w:left w:val="nil"/>
              <w:bottom w:val="single" w:sz="8" w:space="0" w:color="auto"/>
              <w:right w:val="single" w:sz="8" w:space="0" w:color="auto"/>
            </w:tcBorders>
            <w:shd w:val="clear" w:color="auto" w:fill="auto"/>
            <w:noWrap/>
            <w:vAlign w:val="center"/>
            <w:hideMark/>
          </w:tcPr>
          <w:p w14:paraId="6525683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671B68C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45</w:t>
            </w:r>
          </w:p>
        </w:tc>
      </w:tr>
      <w:tr w:rsidR="008816DE" w:rsidRPr="008F42A2" w14:paraId="10324916"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7B940E7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16</w:t>
            </w:r>
          </w:p>
        </w:tc>
        <w:tc>
          <w:tcPr>
            <w:tcW w:w="902" w:type="dxa"/>
            <w:tcBorders>
              <w:top w:val="nil"/>
              <w:left w:val="nil"/>
              <w:bottom w:val="single" w:sz="8" w:space="0" w:color="auto"/>
              <w:right w:val="single" w:sz="8" w:space="0" w:color="auto"/>
            </w:tcBorders>
            <w:shd w:val="clear" w:color="auto" w:fill="auto"/>
            <w:noWrap/>
            <w:vAlign w:val="center"/>
            <w:hideMark/>
          </w:tcPr>
          <w:p w14:paraId="79FCD88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954" w:type="dxa"/>
            <w:tcBorders>
              <w:top w:val="nil"/>
              <w:left w:val="nil"/>
              <w:bottom w:val="single" w:sz="8" w:space="0" w:color="auto"/>
              <w:right w:val="single" w:sz="8" w:space="0" w:color="auto"/>
            </w:tcBorders>
            <w:shd w:val="clear" w:color="auto" w:fill="auto"/>
            <w:noWrap/>
            <w:vAlign w:val="center"/>
            <w:hideMark/>
          </w:tcPr>
          <w:p w14:paraId="740AB9E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33</w:t>
            </w:r>
          </w:p>
        </w:tc>
        <w:tc>
          <w:tcPr>
            <w:tcW w:w="1020" w:type="dxa"/>
            <w:tcBorders>
              <w:top w:val="nil"/>
              <w:left w:val="nil"/>
              <w:bottom w:val="single" w:sz="8" w:space="0" w:color="auto"/>
              <w:right w:val="single" w:sz="8" w:space="0" w:color="auto"/>
            </w:tcBorders>
            <w:shd w:val="clear" w:color="auto" w:fill="auto"/>
            <w:noWrap/>
            <w:vAlign w:val="center"/>
            <w:hideMark/>
          </w:tcPr>
          <w:p w14:paraId="5A89F80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41</w:t>
            </w:r>
          </w:p>
        </w:tc>
        <w:tc>
          <w:tcPr>
            <w:tcW w:w="855" w:type="dxa"/>
            <w:tcBorders>
              <w:top w:val="nil"/>
              <w:left w:val="nil"/>
              <w:bottom w:val="single" w:sz="8" w:space="0" w:color="auto"/>
              <w:right w:val="single" w:sz="8" w:space="0" w:color="auto"/>
            </w:tcBorders>
            <w:shd w:val="clear" w:color="auto" w:fill="auto"/>
            <w:noWrap/>
            <w:vAlign w:val="center"/>
            <w:hideMark/>
          </w:tcPr>
          <w:p w14:paraId="79FD182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61</w:t>
            </w:r>
          </w:p>
        </w:tc>
        <w:tc>
          <w:tcPr>
            <w:tcW w:w="836" w:type="dxa"/>
            <w:tcBorders>
              <w:top w:val="nil"/>
              <w:left w:val="nil"/>
              <w:bottom w:val="single" w:sz="8" w:space="0" w:color="auto"/>
              <w:right w:val="single" w:sz="8" w:space="0" w:color="auto"/>
            </w:tcBorders>
            <w:shd w:val="clear" w:color="auto" w:fill="auto"/>
            <w:noWrap/>
            <w:vAlign w:val="center"/>
            <w:hideMark/>
          </w:tcPr>
          <w:p w14:paraId="7D949AC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27</w:t>
            </w:r>
          </w:p>
        </w:tc>
        <w:tc>
          <w:tcPr>
            <w:tcW w:w="1194" w:type="dxa"/>
            <w:tcBorders>
              <w:top w:val="nil"/>
              <w:left w:val="nil"/>
              <w:bottom w:val="single" w:sz="8" w:space="0" w:color="auto"/>
              <w:right w:val="single" w:sz="8" w:space="0" w:color="auto"/>
            </w:tcBorders>
            <w:shd w:val="clear" w:color="auto" w:fill="auto"/>
            <w:noWrap/>
            <w:vAlign w:val="center"/>
            <w:hideMark/>
          </w:tcPr>
          <w:p w14:paraId="4902EC5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7660C44F"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742A854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17</w:t>
            </w:r>
          </w:p>
        </w:tc>
        <w:tc>
          <w:tcPr>
            <w:tcW w:w="902" w:type="dxa"/>
            <w:tcBorders>
              <w:top w:val="nil"/>
              <w:left w:val="nil"/>
              <w:bottom w:val="single" w:sz="8" w:space="0" w:color="auto"/>
              <w:right w:val="single" w:sz="8" w:space="0" w:color="auto"/>
            </w:tcBorders>
            <w:shd w:val="clear" w:color="auto" w:fill="auto"/>
            <w:noWrap/>
            <w:vAlign w:val="center"/>
            <w:hideMark/>
          </w:tcPr>
          <w:p w14:paraId="1E485FD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65</w:t>
            </w:r>
          </w:p>
        </w:tc>
        <w:tc>
          <w:tcPr>
            <w:tcW w:w="954" w:type="dxa"/>
            <w:tcBorders>
              <w:top w:val="nil"/>
              <w:left w:val="nil"/>
              <w:bottom w:val="single" w:sz="8" w:space="0" w:color="auto"/>
              <w:right w:val="single" w:sz="8" w:space="0" w:color="auto"/>
            </w:tcBorders>
            <w:shd w:val="clear" w:color="auto" w:fill="auto"/>
            <w:noWrap/>
            <w:vAlign w:val="center"/>
            <w:hideMark/>
          </w:tcPr>
          <w:p w14:paraId="5991B3F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35</w:t>
            </w:r>
          </w:p>
        </w:tc>
        <w:tc>
          <w:tcPr>
            <w:tcW w:w="1020" w:type="dxa"/>
            <w:tcBorders>
              <w:top w:val="nil"/>
              <w:left w:val="nil"/>
              <w:bottom w:val="single" w:sz="8" w:space="0" w:color="auto"/>
              <w:right w:val="single" w:sz="8" w:space="0" w:color="auto"/>
            </w:tcBorders>
            <w:shd w:val="clear" w:color="auto" w:fill="auto"/>
            <w:noWrap/>
            <w:vAlign w:val="center"/>
            <w:hideMark/>
          </w:tcPr>
          <w:p w14:paraId="45B1E40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45</w:t>
            </w:r>
          </w:p>
        </w:tc>
        <w:tc>
          <w:tcPr>
            <w:tcW w:w="855" w:type="dxa"/>
            <w:tcBorders>
              <w:top w:val="nil"/>
              <w:left w:val="nil"/>
              <w:bottom w:val="single" w:sz="8" w:space="0" w:color="auto"/>
              <w:right w:val="single" w:sz="8" w:space="0" w:color="auto"/>
            </w:tcBorders>
            <w:shd w:val="clear" w:color="auto" w:fill="auto"/>
            <w:noWrap/>
            <w:vAlign w:val="center"/>
            <w:hideMark/>
          </w:tcPr>
          <w:p w14:paraId="5486679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60</w:t>
            </w:r>
          </w:p>
        </w:tc>
        <w:tc>
          <w:tcPr>
            <w:tcW w:w="836" w:type="dxa"/>
            <w:tcBorders>
              <w:top w:val="nil"/>
              <w:left w:val="nil"/>
              <w:bottom w:val="single" w:sz="8" w:space="0" w:color="auto"/>
              <w:right w:val="single" w:sz="8" w:space="0" w:color="auto"/>
            </w:tcBorders>
            <w:shd w:val="clear" w:color="auto" w:fill="auto"/>
            <w:noWrap/>
            <w:vAlign w:val="center"/>
            <w:hideMark/>
          </w:tcPr>
          <w:p w14:paraId="4341E84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5278910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60A55219"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7957F3D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18</w:t>
            </w:r>
          </w:p>
        </w:tc>
        <w:tc>
          <w:tcPr>
            <w:tcW w:w="902" w:type="dxa"/>
            <w:tcBorders>
              <w:top w:val="nil"/>
              <w:left w:val="nil"/>
              <w:bottom w:val="single" w:sz="8" w:space="0" w:color="auto"/>
              <w:right w:val="single" w:sz="8" w:space="0" w:color="auto"/>
            </w:tcBorders>
            <w:shd w:val="clear" w:color="auto" w:fill="auto"/>
            <w:noWrap/>
            <w:vAlign w:val="center"/>
            <w:hideMark/>
          </w:tcPr>
          <w:p w14:paraId="3E31B97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954" w:type="dxa"/>
            <w:tcBorders>
              <w:top w:val="nil"/>
              <w:left w:val="nil"/>
              <w:bottom w:val="single" w:sz="8" w:space="0" w:color="auto"/>
              <w:right w:val="single" w:sz="8" w:space="0" w:color="auto"/>
            </w:tcBorders>
            <w:shd w:val="clear" w:color="auto" w:fill="auto"/>
            <w:noWrap/>
            <w:vAlign w:val="center"/>
            <w:hideMark/>
          </w:tcPr>
          <w:p w14:paraId="14A620D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33</w:t>
            </w:r>
          </w:p>
        </w:tc>
        <w:tc>
          <w:tcPr>
            <w:tcW w:w="1020" w:type="dxa"/>
            <w:tcBorders>
              <w:top w:val="nil"/>
              <w:left w:val="nil"/>
              <w:bottom w:val="single" w:sz="8" w:space="0" w:color="auto"/>
              <w:right w:val="single" w:sz="8" w:space="0" w:color="auto"/>
            </w:tcBorders>
            <w:shd w:val="clear" w:color="auto" w:fill="auto"/>
            <w:noWrap/>
            <w:vAlign w:val="center"/>
            <w:hideMark/>
          </w:tcPr>
          <w:p w14:paraId="4447B56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44</w:t>
            </w:r>
          </w:p>
        </w:tc>
        <w:tc>
          <w:tcPr>
            <w:tcW w:w="855" w:type="dxa"/>
            <w:tcBorders>
              <w:top w:val="nil"/>
              <w:left w:val="nil"/>
              <w:bottom w:val="single" w:sz="8" w:space="0" w:color="auto"/>
              <w:right w:val="single" w:sz="8" w:space="0" w:color="auto"/>
            </w:tcBorders>
            <w:shd w:val="clear" w:color="auto" w:fill="auto"/>
            <w:noWrap/>
            <w:vAlign w:val="center"/>
            <w:hideMark/>
          </w:tcPr>
          <w:p w14:paraId="0E07C2B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63</w:t>
            </w:r>
          </w:p>
        </w:tc>
        <w:tc>
          <w:tcPr>
            <w:tcW w:w="836" w:type="dxa"/>
            <w:tcBorders>
              <w:top w:val="nil"/>
              <w:left w:val="nil"/>
              <w:bottom w:val="single" w:sz="8" w:space="0" w:color="auto"/>
              <w:right w:val="single" w:sz="8" w:space="0" w:color="auto"/>
            </w:tcBorders>
            <w:shd w:val="clear" w:color="auto" w:fill="auto"/>
            <w:noWrap/>
            <w:vAlign w:val="center"/>
            <w:hideMark/>
          </w:tcPr>
          <w:p w14:paraId="5AC6593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065AB38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49</w:t>
            </w:r>
          </w:p>
        </w:tc>
      </w:tr>
      <w:tr w:rsidR="008816DE" w:rsidRPr="008F42A2" w14:paraId="245DA002"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414B7B0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19</w:t>
            </w:r>
          </w:p>
        </w:tc>
        <w:tc>
          <w:tcPr>
            <w:tcW w:w="902" w:type="dxa"/>
            <w:tcBorders>
              <w:top w:val="nil"/>
              <w:left w:val="nil"/>
              <w:bottom w:val="single" w:sz="8" w:space="0" w:color="auto"/>
              <w:right w:val="single" w:sz="8" w:space="0" w:color="auto"/>
            </w:tcBorders>
            <w:shd w:val="clear" w:color="auto" w:fill="auto"/>
            <w:noWrap/>
            <w:vAlign w:val="center"/>
            <w:hideMark/>
          </w:tcPr>
          <w:p w14:paraId="07BC5FC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60</w:t>
            </w:r>
          </w:p>
        </w:tc>
        <w:tc>
          <w:tcPr>
            <w:tcW w:w="954" w:type="dxa"/>
            <w:tcBorders>
              <w:top w:val="nil"/>
              <w:left w:val="nil"/>
              <w:bottom w:val="single" w:sz="8" w:space="0" w:color="auto"/>
              <w:right w:val="single" w:sz="8" w:space="0" w:color="auto"/>
            </w:tcBorders>
            <w:shd w:val="clear" w:color="auto" w:fill="auto"/>
            <w:noWrap/>
            <w:vAlign w:val="center"/>
            <w:hideMark/>
          </w:tcPr>
          <w:p w14:paraId="60B2A4F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35</w:t>
            </w:r>
          </w:p>
        </w:tc>
        <w:tc>
          <w:tcPr>
            <w:tcW w:w="1020" w:type="dxa"/>
            <w:tcBorders>
              <w:top w:val="nil"/>
              <w:left w:val="nil"/>
              <w:bottom w:val="single" w:sz="8" w:space="0" w:color="auto"/>
              <w:right w:val="single" w:sz="8" w:space="0" w:color="auto"/>
            </w:tcBorders>
            <w:shd w:val="clear" w:color="auto" w:fill="auto"/>
            <w:noWrap/>
            <w:vAlign w:val="center"/>
            <w:hideMark/>
          </w:tcPr>
          <w:p w14:paraId="406F6B8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c>
          <w:tcPr>
            <w:tcW w:w="855" w:type="dxa"/>
            <w:tcBorders>
              <w:top w:val="nil"/>
              <w:left w:val="nil"/>
              <w:bottom w:val="single" w:sz="8" w:space="0" w:color="auto"/>
              <w:right w:val="single" w:sz="8" w:space="0" w:color="auto"/>
            </w:tcBorders>
            <w:shd w:val="clear" w:color="auto" w:fill="auto"/>
            <w:noWrap/>
            <w:vAlign w:val="center"/>
            <w:hideMark/>
          </w:tcPr>
          <w:p w14:paraId="0D7BEA3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64</w:t>
            </w:r>
          </w:p>
        </w:tc>
        <w:tc>
          <w:tcPr>
            <w:tcW w:w="836" w:type="dxa"/>
            <w:tcBorders>
              <w:top w:val="nil"/>
              <w:left w:val="nil"/>
              <w:bottom w:val="single" w:sz="8" w:space="0" w:color="auto"/>
              <w:right w:val="single" w:sz="8" w:space="0" w:color="auto"/>
            </w:tcBorders>
            <w:shd w:val="clear" w:color="auto" w:fill="auto"/>
            <w:noWrap/>
            <w:vAlign w:val="center"/>
            <w:hideMark/>
          </w:tcPr>
          <w:p w14:paraId="65D4015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29</w:t>
            </w:r>
          </w:p>
        </w:tc>
        <w:tc>
          <w:tcPr>
            <w:tcW w:w="1194" w:type="dxa"/>
            <w:tcBorders>
              <w:top w:val="nil"/>
              <w:left w:val="nil"/>
              <w:bottom w:val="single" w:sz="8" w:space="0" w:color="auto"/>
              <w:right w:val="single" w:sz="8" w:space="0" w:color="auto"/>
            </w:tcBorders>
            <w:shd w:val="clear" w:color="auto" w:fill="auto"/>
            <w:noWrap/>
            <w:vAlign w:val="center"/>
            <w:hideMark/>
          </w:tcPr>
          <w:p w14:paraId="1145230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45</w:t>
            </w:r>
          </w:p>
        </w:tc>
      </w:tr>
      <w:tr w:rsidR="008816DE" w:rsidRPr="008F42A2" w14:paraId="2859E46E"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36D025B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20</w:t>
            </w:r>
          </w:p>
        </w:tc>
        <w:tc>
          <w:tcPr>
            <w:tcW w:w="902" w:type="dxa"/>
            <w:tcBorders>
              <w:top w:val="nil"/>
              <w:left w:val="nil"/>
              <w:bottom w:val="single" w:sz="8" w:space="0" w:color="auto"/>
              <w:right w:val="single" w:sz="8" w:space="0" w:color="auto"/>
            </w:tcBorders>
            <w:shd w:val="clear" w:color="auto" w:fill="auto"/>
            <w:noWrap/>
            <w:vAlign w:val="center"/>
            <w:hideMark/>
          </w:tcPr>
          <w:p w14:paraId="6A44F2F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62</w:t>
            </w:r>
          </w:p>
        </w:tc>
        <w:tc>
          <w:tcPr>
            <w:tcW w:w="954" w:type="dxa"/>
            <w:tcBorders>
              <w:top w:val="nil"/>
              <w:left w:val="nil"/>
              <w:bottom w:val="single" w:sz="8" w:space="0" w:color="auto"/>
              <w:right w:val="single" w:sz="8" w:space="0" w:color="auto"/>
            </w:tcBorders>
            <w:shd w:val="clear" w:color="auto" w:fill="auto"/>
            <w:noWrap/>
            <w:vAlign w:val="center"/>
            <w:hideMark/>
          </w:tcPr>
          <w:p w14:paraId="722AD59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35</w:t>
            </w:r>
          </w:p>
        </w:tc>
        <w:tc>
          <w:tcPr>
            <w:tcW w:w="1020" w:type="dxa"/>
            <w:tcBorders>
              <w:top w:val="nil"/>
              <w:left w:val="nil"/>
              <w:bottom w:val="single" w:sz="8" w:space="0" w:color="auto"/>
              <w:right w:val="single" w:sz="8" w:space="0" w:color="auto"/>
            </w:tcBorders>
            <w:shd w:val="clear" w:color="auto" w:fill="auto"/>
            <w:noWrap/>
            <w:vAlign w:val="center"/>
            <w:hideMark/>
          </w:tcPr>
          <w:p w14:paraId="7051AB9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c>
          <w:tcPr>
            <w:tcW w:w="855" w:type="dxa"/>
            <w:tcBorders>
              <w:top w:val="nil"/>
              <w:left w:val="nil"/>
              <w:bottom w:val="single" w:sz="8" w:space="0" w:color="auto"/>
              <w:right w:val="single" w:sz="8" w:space="0" w:color="auto"/>
            </w:tcBorders>
            <w:shd w:val="clear" w:color="auto" w:fill="auto"/>
            <w:noWrap/>
            <w:vAlign w:val="center"/>
            <w:hideMark/>
          </w:tcPr>
          <w:p w14:paraId="0831C69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64</w:t>
            </w:r>
          </w:p>
        </w:tc>
        <w:tc>
          <w:tcPr>
            <w:tcW w:w="836" w:type="dxa"/>
            <w:tcBorders>
              <w:top w:val="nil"/>
              <w:left w:val="nil"/>
              <w:bottom w:val="single" w:sz="8" w:space="0" w:color="auto"/>
              <w:right w:val="single" w:sz="8" w:space="0" w:color="auto"/>
            </w:tcBorders>
            <w:shd w:val="clear" w:color="auto" w:fill="auto"/>
            <w:noWrap/>
            <w:vAlign w:val="center"/>
            <w:hideMark/>
          </w:tcPr>
          <w:p w14:paraId="789D0C0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29</w:t>
            </w:r>
          </w:p>
        </w:tc>
        <w:tc>
          <w:tcPr>
            <w:tcW w:w="1194" w:type="dxa"/>
            <w:tcBorders>
              <w:top w:val="nil"/>
              <w:left w:val="nil"/>
              <w:bottom w:val="single" w:sz="8" w:space="0" w:color="auto"/>
              <w:right w:val="single" w:sz="8" w:space="0" w:color="auto"/>
            </w:tcBorders>
            <w:shd w:val="clear" w:color="auto" w:fill="auto"/>
            <w:noWrap/>
            <w:vAlign w:val="center"/>
            <w:hideMark/>
          </w:tcPr>
          <w:p w14:paraId="3BE3AC6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45</w:t>
            </w:r>
          </w:p>
        </w:tc>
      </w:tr>
      <w:tr w:rsidR="008816DE" w:rsidRPr="008F42A2" w14:paraId="1263C29D"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1B9D10D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21</w:t>
            </w:r>
          </w:p>
        </w:tc>
        <w:tc>
          <w:tcPr>
            <w:tcW w:w="902" w:type="dxa"/>
            <w:tcBorders>
              <w:top w:val="nil"/>
              <w:left w:val="nil"/>
              <w:bottom w:val="single" w:sz="8" w:space="0" w:color="auto"/>
              <w:right w:val="single" w:sz="8" w:space="0" w:color="auto"/>
            </w:tcBorders>
            <w:shd w:val="clear" w:color="auto" w:fill="auto"/>
            <w:noWrap/>
            <w:vAlign w:val="center"/>
            <w:hideMark/>
          </w:tcPr>
          <w:p w14:paraId="739C3A3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65</w:t>
            </w:r>
          </w:p>
        </w:tc>
        <w:tc>
          <w:tcPr>
            <w:tcW w:w="954" w:type="dxa"/>
            <w:tcBorders>
              <w:top w:val="nil"/>
              <w:left w:val="nil"/>
              <w:bottom w:val="single" w:sz="8" w:space="0" w:color="auto"/>
              <w:right w:val="single" w:sz="8" w:space="0" w:color="auto"/>
            </w:tcBorders>
            <w:shd w:val="clear" w:color="auto" w:fill="auto"/>
            <w:noWrap/>
            <w:vAlign w:val="center"/>
            <w:hideMark/>
          </w:tcPr>
          <w:p w14:paraId="4B71FA3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29</w:t>
            </w:r>
          </w:p>
        </w:tc>
        <w:tc>
          <w:tcPr>
            <w:tcW w:w="1020" w:type="dxa"/>
            <w:tcBorders>
              <w:top w:val="nil"/>
              <w:left w:val="nil"/>
              <w:bottom w:val="single" w:sz="8" w:space="0" w:color="auto"/>
              <w:right w:val="single" w:sz="8" w:space="0" w:color="auto"/>
            </w:tcBorders>
            <w:shd w:val="clear" w:color="auto" w:fill="auto"/>
            <w:noWrap/>
            <w:vAlign w:val="center"/>
            <w:hideMark/>
          </w:tcPr>
          <w:p w14:paraId="6E99E11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205CC43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62</w:t>
            </w:r>
          </w:p>
        </w:tc>
        <w:tc>
          <w:tcPr>
            <w:tcW w:w="836" w:type="dxa"/>
            <w:tcBorders>
              <w:top w:val="nil"/>
              <w:left w:val="nil"/>
              <w:bottom w:val="single" w:sz="8" w:space="0" w:color="auto"/>
              <w:right w:val="single" w:sz="8" w:space="0" w:color="auto"/>
            </w:tcBorders>
            <w:shd w:val="clear" w:color="auto" w:fill="auto"/>
            <w:noWrap/>
            <w:vAlign w:val="center"/>
            <w:hideMark/>
          </w:tcPr>
          <w:p w14:paraId="21DF2C1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28</w:t>
            </w:r>
          </w:p>
        </w:tc>
        <w:tc>
          <w:tcPr>
            <w:tcW w:w="1194" w:type="dxa"/>
            <w:tcBorders>
              <w:top w:val="nil"/>
              <w:left w:val="nil"/>
              <w:bottom w:val="single" w:sz="8" w:space="0" w:color="auto"/>
              <w:right w:val="single" w:sz="8" w:space="0" w:color="auto"/>
            </w:tcBorders>
            <w:shd w:val="clear" w:color="auto" w:fill="auto"/>
            <w:noWrap/>
            <w:vAlign w:val="center"/>
            <w:hideMark/>
          </w:tcPr>
          <w:p w14:paraId="09AB799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4A168241"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182DBC1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22</w:t>
            </w:r>
          </w:p>
        </w:tc>
        <w:tc>
          <w:tcPr>
            <w:tcW w:w="902" w:type="dxa"/>
            <w:tcBorders>
              <w:top w:val="nil"/>
              <w:left w:val="nil"/>
              <w:bottom w:val="single" w:sz="8" w:space="0" w:color="auto"/>
              <w:right w:val="single" w:sz="8" w:space="0" w:color="auto"/>
            </w:tcBorders>
            <w:shd w:val="clear" w:color="auto" w:fill="auto"/>
            <w:noWrap/>
            <w:vAlign w:val="center"/>
            <w:hideMark/>
          </w:tcPr>
          <w:p w14:paraId="2D952A3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60</w:t>
            </w:r>
          </w:p>
        </w:tc>
        <w:tc>
          <w:tcPr>
            <w:tcW w:w="954" w:type="dxa"/>
            <w:tcBorders>
              <w:top w:val="nil"/>
              <w:left w:val="nil"/>
              <w:bottom w:val="single" w:sz="8" w:space="0" w:color="auto"/>
              <w:right w:val="single" w:sz="8" w:space="0" w:color="auto"/>
            </w:tcBorders>
            <w:shd w:val="clear" w:color="auto" w:fill="auto"/>
            <w:noWrap/>
            <w:vAlign w:val="center"/>
            <w:hideMark/>
          </w:tcPr>
          <w:p w14:paraId="4E80C5B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33</w:t>
            </w:r>
          </w:p>
        </w:tc>
        <w:tc>
          <w:tcPr>
            <w:tcW w:w="1020" w:type="dxa"/>
            <w:tcBorders>
              <w:top w:val="nil"/>
              <w:left w:val="nil"/>
              <w:bottom w:val="single" w:sz="8" w:space="0" w:color="auto"/>
              <w:right w:val="single" w:sz="8" w:space="0" w:color="auto"/>
            </w:tcBorders>
            <w:shd w:val="clear" w:color="auto" w:fill="auto"/>
            <w:noWrap/>
            <w:vAlign w:val="center"/>
            <w:hideMark/>
          </w:tcPr>
          <w:p w14:paraId="3D2CBEA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42</w:t>
            </w:r>
          </w:p>
        </w:tc>
        <w:tc>
          <w:tcPr>
            <w:tcW w:w="855" w:type="dxa"/>
            <w:tcBorders>
              <w:top w:val="nil"/>
              <w:left w:val="nil"/>
              <w:bottom w:val="single" w:sz="8" w:space="0" w:color="auto"/>
              <w:right w:val="single" w:sz="8" w:space="0" w:color="auto"/>
            </w:tcBorders>
            <w:shd w:val="clear" w:color="auto" w:fill="auto"/>
            <w:noWrap/>
            <w:vAlign w:val="center"/>
            <w:hideMark/>
          </w:tcPr>
          <w:p w14:paraId="789A5AE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62</w:t>
            </w:r>
          </w:p>
        </w:tc>
        <w:tc>
          <w:tcPr>
            <w:tcW w:w="836" w:type="dxa"/>
            <w:tcBorders>
              <w:top w:val="nil"/>
              <w:left w:val="nil"/>
              <w:bottom w:val="single" w:sz="8" w:space="0" w:color="auto"/>
              <w:right w:val="single" w:sz="8" w:space="0" w:color="auto"/>
            </w:tcBorders>
            <w:shd w:val="clear" w:color="auto" w:fill="auto"/>
            <w:noWrap/>
            <w:vAlign w:val="center"/>
            <w:hideMark/>
          </w:tcPr>
          <w:p w14:paraId="549EABD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26</w:t>
            </w:r>
          </w:p>
        </w:tc>
        <w:tc>
          <w:tcPr>
            <w:tcW w:w="1194" w:type="dxa"/>
            <w:tcBorders>
              <w:top w:val="nil"/>
              <w:left w:val="nil"/>
              <w:bottom w:val="single" w:sz="8" w:space="0" w:color="auto"/>
              <w:right w:val="single" w:sz="8" w:space="0" w:color="auto"/>
            </w:tcBorders>
            <w:shd w:val="clear" w:color="auto" w:fill="auto"/>
            <w:noWrap/>
            <w:vAlign w:val="center"/>
            <w:hideMark/>
          </w:tcPr>
          <w:p w14:paraId="6632E8B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47</w:t>
            </w:r>
          </w:p>
        </w:tc>
      </w:tr>
      <w:tr w:rsidR="008816DE" w:rsidRPr="008F42A2" w14:paraId="2AFD90F4"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5C8FE64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23</w:t>
            </w:r>
          </w:p>
        </w:tc>
        <w:tc>
          <w:tcPr>
            <w:tcW w:w="902" w:type="dxa"/>
            <w:tcBorders>
              <w:top w:val="nil"/>
              <w:left w:val="nil"/>
              <w:bottom w:val="single" w:sz="8" w:space="0" w:color="auto"/>
              <w:right w:val="single" w:sz="8" w:space="0" w:color="auto"/>
            </w:tcBorders>
            <w:shd w:val="clear" w:color="auto" w:fill="auto"/>
            <w:noWrap/>
            <w:vAlign w:val="center"/>
            <w:hideMark/>
          </w:tcPr>
          <w:p w14:paraId="17823CD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52</w:t>
            </w:r>
          </w:p>
        </w:tc>
        <w:tc>
          <w:tcPr>
            <w:tcW w:w="954" w:type="dxa"/>
            <w:tcBorders>
              <w:top w:val="nil"/>
              <w:left w:val="nil"/>
              <w:bottom w:val="single" w:sz="8" w:space="0" w:color="auto"/>
              <w:right w:val="single" w:sz="8" w:space="0" w:color="auto"/>
            </w:tcBorders>
            <w:shd w:val="clear" w:color="auto" w:fill="auto"/>
            <w:noWrap/>
            <w:vAlign w:val="center"/>
            <w:hideMark/>
          </w:tcPr>
          <w:p w14:paraId="7A65A28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281A0B3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855" w:type="dxa"/>
            <w:tcBorders>
              <w:top w:val="nil"/>
              <w:left w:val="nil"/>
              <w:bottom w:val="single" w:sz="8" w:space="0" w:color="auto"/>
              <w:right w:val="single" w:sz="8" w:space="0" w:color="auto"/>
            </w:tcBorders>
            <w:shd w:val="clear" w:color="auto" w:fill="auto"/>
            <w:noWrap/>
            <w:vAlign w:val="center"/>
            <w:hideMark/>
          </w:tcPr>
          <w:p w14:paraId="0A2DDB2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64</w:t>
            </w:r>
          </w:p>
        </w:tc>
        <w:tc>
          <w:tcPr>
            <w:tcW w:w="836" w:type="dxa"/>
            <w:tcBorders>
              <w:top w:val="nil"/>
              <w:left w:val="nil"/>
              <w:bottom w:val="single" w:sz="8" w:space="0" w:color="auto"/>
              <w:right w:val="single" w:sz="8" w:space="0" w:color="auto"/>
            </w:tcBorders>
            <w:shd w:val="clear" w:color="auto" w:fill="auto"/>
            <w:noWrap/>
            <w:vAlign w:val="center"/>
            <w:hideMark/>
          </w:tcPr>
          <w:p w14:paraId="1C3C752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56663B4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43</w:t>
            </w:r>
          </w:p>
        </w:tc>
      </w:tr>
      <w:tr w:rsidR="008816DE" w:rsidRPr="008F42A2" w14:paraId="74E2D0F1"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5CAE98E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24</w:t>
            </w:r>
          </w:p>
        </w:tc>
        <w:tc>
          <w:tcPr>
            <w:tcW w:w="902" w:type="dxa"/>
            <w:tcBorders>
              <w:top w:val="nil"/>
              <w:left w:val="nil"/>
              <w:bottom w:val="single" w:sz="8" w:space="0" w:color="auto"/>
              <w:right w:val="single" w:sz="8" w:space="0" w:color="auto"/>
            </w:tcBorders>
            <w:shd w:val="clear" w:color="auto" w:fill="auto"/>
            <w:noWrap/>
            <w:vAlign w:val="center"/>
            <w:hideMark/>
          </w:tcPr>
          <w:p w14:paraId="312D0C4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52</w:t>
            </w:r>
          </w:p>
        </w:tc>
        <w:tc>
          <w:tcPr>
            <w:tcW w:w="954" w:type="dxa"/>
            <w:tcBorders>
              <w:top w:val="nil"/>
              <w:left w:val="nil"/>
              <w:bottom w:val="single" w:sz="8" w:space="0" w:color="auto"/>
              <w:right w:val="single" w:sz="8" w:space="0" w:color="auto"/>
            </w:tcBorders>
            <w:shd w:val="clear" w:color="auto" w:fill="auto"/>
            <w:noWrap/>
            <w:vAlign w:val="center"/>
            <w:hideMark/>
          </w:tcPr>
          <w:p w14:paraId="283D776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35</w:t>
            </w:r>
          </w:p>
        </w:tc>
        <w:tc>
          <w:tcPr>
            <w:tcW w:w="1020" w:type="dxa"/>
            <w:tcBorders>
              <w:top w:val="nil"/>
              <w:left w:val="nil"/>
              <w:bottom w:val="single" w:sz="8" w:space="0" w:color="auto"/>
              <w:right w:val="single" w:sz="8" w:space="0" w:color="auto"/>
            </w:tcBorders>
            <w:shd w:val="clear" w:color="auto" w:fill="auto"/>
            <w:noWrap/>
            <w:vAlign w:val="center"/>
            <w:hideMark/>
          </w:tcPr>
          <w:p w14:paraId="591B9D2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34</w:t>
            </w:r>
          </w:p>
        </w:tc>
        <w:tc>
          <w:tcPr>
            <w:tcW w:w="855" w:type="dxa"/>
            <w:tcBorders>
              <w:top w:val="nil"/>
              <w:left w:val="nil"/>
              <w:bottom w:val="single" w:sz="8" w:space="0" w:color="auto"/>
              <w:right w:val="single" w:sz="8" w:space="0" w:color="auto"/>
            </w:tcBorders>
            <w:shd w:val="clear" w:color="auto" w:fill="auto"/>
            <w:noWrap/>
            <w:vAlign w:val="center"/>
            <w:hideMark/>
          </w:tcPr>
          <w:p w14:paraId="136924C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836" w:type="dxa"/>
            <w:tcBorders>
              <w:top w:val="nil"/>
              <w:left w:val="nil"/>
              <w:bottom w:val="single" w:sz="8" w:space="0" w:color="auto"/>
              <w:right w:val="single" w:sz="8" w:space="0" w:color="auto"/>
            </w:tcBorders>
            <w:shd w:val="clear" w:color="auto" w:fill="auto"/>
            <w:noWrap/>
            <w:vAlign w:val="center"/>
            <w:hideMark/>
          </w:tcPr>
          <w:p w14:paraId="43B5D6C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31FDE91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46</w:t>
            </w:r>
          </w:p>
        </w:tc>
      </w:tr>
      <w:tr w:rsidR="008816DE" w:rsidRPr="008F42A2" w14:paraId="0C5D24C8"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3C76AE5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25</w:t>
            </w:r>
          </w:p>
        </w:tc>
        <w:tc>
          <w:tcPr>
            <w:tcW w:w="902" w:type="dxa"/>
            <w:tcBorders>
              <w:top w:val="nil"/>
              <w:left w:val="nil"/>
              <w:bottom w:val="single" w:sz="8" w:space="0" w:color="auto"/>
              <w:right w:val="single" w:sz="8" w:space="0" w:color="auto"/>
            </w:tcBorders>
            <w:shd w:val="clear" w:color="auto" w:fill="auto"/>
            <w:noWrap/>
            <w:vAlign w:val="center"/>
            <w:hideMark/>
          </w:tcPr>
          <w:p w14:paraId="300B95D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52</w:t>
            </w:r>
          </w:p>
        </w:tc>
        <w:tc>
          <w:tcPr>
            <w:tcW w:w="954" w:type="dxa"/>
            <w:tcBorders>
              <w:top w:val="nil"/>
              <w:left w:val="nil"/>
              <w:bottom w:val="single" w:sz="8" w:space="0" w:color="auto"/>
              <w:right w:val="single" w:sz="8" w:space="0" w:color="auto"/>
            </w:tcBorders>
            <w:shd w:val="clear" w:color="auto" w:fill="auto"/>
            <w:noWrap/>
            <w:vAlign w:val="center"/>
            <w:hideMark/>
          </w:tcPr>
          <w:p w14:paraId="477FA56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020" w:type="dxa"/>
            <w:tcBorders>
              <w:top w:val="nil"/>
              <w:left w:val="nil"/>
              <w:bottom w:val="single" w:sz="8" w:space="0" w:color="auto"/>
              <w:right w:val="single" w:sz="8" w:space="0" w:color="auto"/>
            </w:tcBorders>
            <w:shd w:val="clear" w:color="auto" w:fill="auto"/>
            <w:noWrap/>
            <w:vAlign w:val="center"/>
            <w:hideMark/>
          </w:tcPr>
          <w:p w14:paraId="06F953E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2613DB6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56</w:t>
            </w:r>
          </w:p>
        </w:tc>
        <w:tc>
          <w:tcPr>
            <w:tcW w:w="836" w:type="dxa"/>
            <w:tcBorders>
              <w:top w:val="nil"/>
              <w:left w:val="nil"/>
              <w:bottom w:val="single" w:sz="8" w:space="0" w:color="auto"/>
              <w:right w:val="single" w:sz="8" w:space="0" w:color="auto"/>
            </w:tcBorders>
            <w:shd w:val="clear" w:color="auto" w:fill="auto"/>
            <w:noWrap/>
            <w:vAlign w:val="center"/>
            <w:hideMark/>
          </w:tcPr>
          <w:p w14:paraId="62D57B4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26</w:t>
            </w:r>
          </w:p>
        </w:tc>
        <w:tc>
          <w:tcPr>
            <w:tcW w:w="1194" w:type="dxa"/>
            <w:tcBorders>
              <w:top w:val="nil"/>
              <w:left w:val="nil"/>
              <w:bottom w:val="single" w:sz="8" w:space="0" w:color="auto"/>
              <w:right w:val="single" w:sz="8" w:space="0" w:color="auto"/>
            </w:tcBorders>
            <w:shd w:val="clear" w:color="auto" w:fill="auto"/>
            <w:noWrap/>
            <w:vAlign w:val="center"/>
            <w:hideMark/>
          </w:tcPr>
          <w:p w14:paraId="32E8143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01417442"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6C58BE1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26</w:t>
            </w:r>
          </w:p>
        </w:tc>
        <w:tc>
          <w:tcPr>
            <w:tcW w:w="902" w:type="dxa"/>
            <w:tcBorders>
              <w:top w:val="nil"/>
              <w:left w:val="nil"/>
              <w:bottom w:val="single" w:sz="8" w:space="0" w:color="auto"/>
              <w:right w:val="single" w:sz="8" w:space="0" w:color="auto"/>
            </w:tcBorders>
            <w:shd w:val="clear" w:color="auto" w:fill="auto"/>
            <w:noWrap/>
            <w:vAlign w:val="center"/>
            <w:hideMark/>
          </w:tcPr>
          <w:p w14:paraId="23820D8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52</w:t>
            </w:r>
          </w:p>
        </w:tc>
        <w:tc>
          <w:tcPr>
            <w:tcW w:w="954" w:type="dxa"/>
            <w:tcBorders>
              <w:top w:val="nil"/>
              <w:left w:val="nil"/>
              <w:bottom w:val="single" w:sz="8" w:space="0" w:color="auto"/>
              <w:right w:val="single" w:sz="8" w:space="0" w:color="auto"/>
            </w:tcBorders>
            <w:shd w:val="clear" w:color="auto" w:fill="auto"/>
            <w:noWrap/>
            <w:vAlign w:val="center"/>
            <w:hideMark/>
          </w:tcPr>
          <w:p w14:paraId="4F4D569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64FFF6A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4AA68B6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57</w:t>
            </w:r>
          </w:p>
        </w:tc>
        <w:tc>
          <w:tcPr>
            <w:tcW w:w="836" w:type="dxa"/>
            <w:tcBorders>
              <w:top w:val="nil"/>
              <w:left w:val="nil"/>
              <w:bottom w:val="single" w:sz="8" w:space="0" w:color="auto"/>
              <w:right w:val="single" w:sz="8" w:space="0" w:color="auto"/>
            </w:tcBorders>
            <w:shd w:val="clear" w:color="auto" w:fill="auto"/>
            <w:noWrap/>
            <w:vAlign w:val="center"/>
            <w:hideMark/>
          </w:tcPr>
          <w:p w14:paraId="723E0E3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26</w:t>
            </w:r>
          </w:p>
        </w:tc>
        <w:tc>
          <w:tcPr>
            <w:tcW w:w="1194" w:type="dxa"/>
            <w:tcBorders>
              <w:top w:val="nil"/>
              <w:left w:val="nil"/>
              <w:bottom w:val="single" w:sz="8" w:space="0" w:color="auto"/>
              <w:right w:val="single" w:sz="8" w:space="0" w:color="auto"/>
            </w:tcBorders>
            <w:shd w:val="clear" w:color="auto" w:fill="auto"/>
            <w:noWrap/>
            <w:vAlign w:val="center"/>
            <w:hideMark/>
          </w:tcPr>
          <w:p w14:paraId="51B3FEC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r>
      <w:tr w:rsidR="008816DE" w:rsidRPr="008F42A2" w14:paraId="0C226BE3"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4715AD4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27</w:t>
            </w:r>
          </w:p>
        </w:tc>
        <w:tc>
          <w:tcPr>
            <w:tcW w:w="902" w:type="dxa"/>
            <w:tcBorders>
              <w:top w:val="nil"/>
              <w:left w:val="nil"/>
              <w:bottom w:val="single" w:sz="8" w:space="0" w:color="auto"/>
              <w:right w:val="single" w:sz="8" w:space="0" w:color="auto"/>
            </w:tcBorders>
            <w:shd w:val="clear" w:color="auto" w:fill="auto"/>
            <w:noWrap/>
            <w:vAlign w:val="center"/>
            <w:hideMark/>
          </w:tcPr>
          <w:p w14:paraId="25A5DB4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65</w:t>
            </w:r>
          </w:p>
        </w:tc>
        <w:tc>
          <w:tcPr>
            <w:tcW w:w="954" w:type="dxa"/>
            <w:tcBorders>
              <w:top w:val="nil"/>
              <w:left w:val="nil"/>
              <w:bottom w:val="single" w:sz="8" w:space="0" w:color="auto"/>
              <w:right w:val="single" w:sz="8" w:space="0" w:color="auto"/>
            </w:tcBorders>
            <w:shd w:val="clear" w:color="auto" w:fill="auto"/>
            <w:noWrap/>
            <w:vAlign w:val="center"/>
            <w:hideMark/>
          </w:tcPr>
          <w:p w14:paraId="66D93D1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37091AC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c>
          <w:tcPr>
            <w:tcW w:w="855" w:type="dxa"/>
            <w:tcBorders>
              <w:top w:val="nil"/>
              <w:left w:val="nil"/>
              <w:bottom w:val="single" w:sz="8" w:space="0" w:color="auto"/>
              <w:right w:val="single" w:sz="8" w:space="0" w:color="auto"/>
            </w:tcBorders>
            <w:shd w:val="clear" w:color="auto" w:fill="auto"/>
            <w:noWrap/>
            <w:vAlign w:val="center"/>
            <w:hideMark/>
          </w:tcPr>
          <w:p w14:paraId="73544CE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63</w:t>
            </w:r>
          </w:p>
        </w:tc>
        <w:tc>
          <w:tcPr>
            <w:tcW w:w="836" w:type="dxa"/>
            <w:tcBorders>
              <w:top w:val="nil"/>
              <w:left w:val="nil"/>
              <w:bottom w:val="single" w:sz="8" w:space="0" w:color="auto"/>
              <w:right w:val="single" w:sz="8" w:space="0" w:color="auto"/>
            </w:tcBorders>
            <w:shd w:val="clear" w:color="auto" w:fill="auto"/>
            <w:noWrap/>
            <w:vAlign w:val="center"/>
            <w:hideMark/>
          </w:tcPr>
          <w:p w14:paraId="0418391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305370F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21054F68"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1F918C0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28</w:t>
            </w:r>
          </w:p>
        </w:tc>
        <w:tc>
          <w:tcPr>
            <w:tcW w:w="902" w:type="dxa"/>
            <w:tcBorders>
              <w:top w:val="nil"/>
              <w:left w:val="nil"/>
              <w:bottom w:val="single" w:sz="8" w:space="0" w:color="auto"/>
              <w:right w:val="single" w:sz="8" w:space="0" w:color="auto"/>
            </w:tcBorders>
            <w:shd w:val="clear" w:color="auto" w:fill="auto"/>
            <w:noWrap/>
            <w:vAlign w:val="center"/>
            <w:hideMark/>
          </w:tcPr>
          <w:p w14:paraId="2DB4C01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60</w:t>
            </w:r>
          </w:p>
        </w:tc>
        <w:tc>
          <w:tcPr>
            <w:tcW w:w="954" w:type="dxa"/>
            <w:tcBorders>
              <w:top w:val="nil"/>
              <w:left w:val="nil"/>
              <w:bottom w:val="single" w:sz="8" w:space="0" w:color="auto"/>
              <w:right w:val="single" w:sz="8" w:space="0" w:color="auto"/>
            </w:tcBorders>
            <w:shd w:val="clear" w:color="auto" w:fill="auto"/>
            <w:noWrap/>
            <w:vAlign w:val="center"/>
            <w:hideMark/>
          </w:tcPr>
          <w:p w14:paraId="0A3A991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33</w:t>
            </w:r>
          </w:p>
        </w:tc>
        <w:tc>
          <w:tcPr>
            <w:tcW w:w="1020" w:type="dxa"/>
            <w:tcBorders>
              <w:top w:val="nil"/>
              <w:left w:val="nil"/>
              <w:bottom w:val="single" w:sz="8" w:space="0" w:color="auto"/>
              <w:right w:val="single" w:sz="8" w:space="0" w:color="auto"/>
            </w:tcBorders>
            <w:shd w:val="clear" w:color="auto" w:fill="auto"/>
            <w:noWrap/>
            <w:vAlign w:val="center"/>
            <w:hideMark/>
          </w:tcPr>
          <w:p w14:paraId="050EB8B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42</w:t>
            </w:r>
          </w:p>
        </w:tc>
        <w:tc>
          <w:tcPr>
            <w:tcW w:w="855" w:type="dxa"/>
            <w:tcBorders>
              <w:top w:val="nil"/>
              <w:left w:val="nil"/>
              <w:bottom w:val="single" w:sz="8" w:space="0" w:color="auto"/>
              <w:right w:val="single" w:sz="8" w:space="0" w:color="auto"/>
            </w:tcBorders>
            <w:shd w:val="clear" w:color="auto" w:fill="auto"/>
            <w:noWrap/>
            <w:vAlign w:val="center"/>
            <w:hideMark/>
          </w:tcPr>
          <w:p w14:paraId="20D0AC9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63</w:t>
            </w:r>
          </w:p>
        </w:tc>
        <w:tc>
          <w:tcPr>
            <w:tcW w:w="836" w:type="dxa"/>
            <w:tcBorders>
              <w:top w:val="nil"/>
              <w:left w:val="nil"/>
              <w:bottom w:val="single" w:sz="8" w:space="0" w:color="auto"/>
              <w:right w:val="single" w:sz="8" w:space="0" w:color="auto"/>
            </w:tcBorders>
            <w:shd w:val="clear" w:color="auto" w:fill="auto"/>
            <w:noWrap/>
            <w:vAlign w:val="center"/>
            <w:hideMark/>
          </w:tcPr>
          <w:p w14:paraId="007985C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29</w:t>
            </w:r>
          </w:p>
        </w:tc>
        <w:tc>
          <w:tcPr>
            <w:tcW w:w="1194" w:type="dxa"/>
            <w:tcBorders>
              <w:top w:val="nil"/>
              <w:left w:val="nil"/>
              <w:bottom w:val="single" w:sz="8" w:space="0" w:color="auto"/>
              <w:right w:val="single" w:sz="8" w:space="0" w:color="auto"/>
            </w:tcBorders>
            <w:shd w:val="clear" w:color="auto" w:fill="auto"/>
            <w:noWrap/>
            <w:vAlign w:val="center"/>
            <w:hideMark/>
          </w:tcPr>
          <w:p w14:paraId="510DFF3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47</w:t>
            </w:r>
          </w:p>
        </w:tc>
      </w:tr>
      <w:tr w:rsidR="008816DE" w:rsidRPr="008F42A2" w14:paraId="27EFE4C5"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63C406F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29</w:t>
            </w:r>
          </w:p>
        </w:tc>
        <w:tc>
          <w:tcPr>
            <w:tcW w:w="902" w:type="dxa"/>
            <w:tcBorders>
              <w:top w:val="nil"/>
              <w:left w:val="nil"/>
              <w:bottom w:val="single" w:sz="8" w:space="0" w:color="auto"/>
              <w:right w:val="single" w:sz="8" w:space="0" w:color="auto"/>
            </w:tcBorders>
            <w:shd w:val="clear" w:color="auto" w:fill="auto"/>
            <w:noWrap/>
            <w:vAlign w:val="center"/>
            <w:hideMark/>
          </w:tcPr>
          <w:p w14:paraId="724C4F2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52</w:t>
            </w:r>
          </w:p>
        </w:tc>
        <w:tc>
          <w:tcPr>
            <w:tcW w:w="954" w:type="dxa"/>
            <w:tcBorders>
              <w:top w:val="nil"/>
              <w:left w:val="nil"/>
              <w:bottom w:val="single" w:sz="8" w:space="0" w:color="auto"/>
              <w:right w:val="single" w:sz="8" w:space="0" w:color="auto"/>
            </w:tcBorders>
            <w:shd w:val="clear" w:color="auto" w:fill="auto"/>
            <w:noWrap/>
            <w:vAlign w:val="center"/>
            <w:hideMark/>
          </w:tcPr>
          <w:p w14:paraId="74857D0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28</w:t>
            </w:r>
          </w:p>
        </w:tc>
        <w:tc>
          <w:tcPr>
            <w:tcW w:w="1020" w:type="dxa"/>
            <w:tcBorders>
              <w:top w:val="nil"/>
              <w:left w:val="nil"/>
              <w:bottom w:val="single" w:sz="8" w:space="0" w:color="auto"/>
              <w:right w:val="single" w:sz="8" w:space="0" w:color="auto"/>
            </w:tcBorders>
            <w:shd w:val="clear" w:color="auto" w:fill="auto"/>
            <w:noWrap/>
            <w:vAlign w:val="center"/>
            <w:hideMark/>
          </w:tcPr>
          <w:p w14:paraId="401B85E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37</w:t>
            </w:r>
          </w:p>
        </w:tc>
        <w:tc>
          <w:tcPr>
            <w:tcW w:w="855" w:type="dxa"/>
            <w:tcBorders>
              <w:top w:val="nil"/>
              <w:left w:val="nil"/>
              <w:bottom w:val="single" w:sz="8" w:space="0" w:color="auto"/>
              <w:right w:val="single" w:sz="8" w:space="0" w:color="auto"/>
            </w:tcBorders>
            <w:shd w:val="clear" w:color="auto" w:fill="auto"/>
            <w:noWrap/>
            <w:vAlign w:val="center"/>
            <w:hideMark/>
          </w:tcPr>
          <w:p w14:paraId="7AEC1C6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836" w:type="dxa"/>
            <w:tcBorders>
              <w:top w:val="nil"/>
              <w:left w:val="nil"/>
              <w:bottom w:val="single" w:sz="8" w:space="0" w:color="auto"/>
              <w:right w:val="single" w:sz="8" w:space="0" w:color="auto"/>
            </w:tcBorders>
            <w:shd w:val="clear" w:color="auto" w:fill="auto"/>
            <w:noWrap/>
            <w:vAlign w:val="center"/>
            <w:hideMark/>
          </w:tcPr>
          <w:p w14:paraId="4F0B359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7C140AD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43</w:t>
            </w:r>
          </w:p>
        </w:tc>
      </w:tr>
      <w:tr w:rsidR="008816DE" w:rsidRPr="008F42A2" w14:paraId="74293A35"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3928225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902" w:type="dxa"/>
            <w:tcBorders>
              <w:top w:val="nil"/>
              <w:left w:val="nil"/>
              <w:bottom w:val="single" w:sz="8" w:space="0" w:color="auto"/>
              <w:right w:val="single" w:sz="8" w:space="0" w:color="auto"/>
            </w:tcBorders>
            <w:shd w:val="clear" w:color="auto" w:fill="auto"/>
            <w:noWrap/>
            <w:vAlign w:val="center"/>
            <w:hideMark/>
          </w:tcPr>
          <w:p w14:paraId="53B98BF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54</w:t>
            </w:r>
          </w:p>
        </w:tc>
        <w:tc>
          <w:tcPr>
            <w:tcW w:w="954" w:type="dxa"/>
            <w:tcBorders>
              <w:top w:val="nil"/>
              <w:left w:val="nil"/>
              <w:bottom w:val="single" w:sz="8" w:space="0" w:color="auto"/>
              <w:right w:val="single" w:sz="8" w:space="0" w:color="auto"/>
            </w:tcBorders>
            <w:shd w:val="clear" w:color="auto" w:fill="auto"/>
            <w:noWrap/>
            <w:vAlign w:val="center"/>
            <w:hideMark/>
          </w:tcPr>
          <w:p w14:paraId="103A627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28</w:t>
            </w:r>
          </w:p>
        </w:tc>
        <w:tc>
          <w:tcPr>
            <w:tcW w:w="1020" w:type="dxa"/>
            <w:tcBorders>
              <w:top w:val="nil"/>
              <w:left w:val="nil"/>
              <w:bottom w:val="single" w:sz="8" w:space="0" w:color="auto"/>
              <w:right w:val="single" w:sz="8" w:space="0" w:color="auto"/>
            </w:tcBorders>
            <w:shd w:val="clear" w:color="auto" w:fill="auto"/>
            <w:noWrap/>
            <w:vAlign w:val="center"/>
            <w:hideMark/>
          </w:tcPr>
          <w:p w14:paraId="2AE00E6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70954E7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836" w:type="dxa"/>
            <w:tcBorders>
              <w:top w:val="nil"/>
              <w:left w:val="nil"/>
              <w:bottom w:val="single" w:sz="8" w:space="0" w:color="auto"/>
              <w:right w:val="single" w:sz="8" w:space="0" w:color="auto"/>
            </w:tcBorders>
            <w:shd w:val="clear" w:color="auto" w:fill="auto"/>
            <w:noWrap/>
            <w:vAlign w:val="center"/>
            <w:hideMark/>
          </w:tcPr>
          <w:p w14:paraId="2AF0559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61116A5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46</w:t>
            </w:r>
          </w:p>
        </w:tc>
      </w:tr>
      <w:tr w:rsidR="008816DE" w:rsidRPr="008F42A2" w14:paraId="6053FA67"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6CAB02B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902" w:type="dxa"/>
            <w:tcBorders>
              <w:top w:val="nil"/>
              <w:left w:val="nil"/>
              <w:bottom w:val="single" w:sz="8" w:space="0" w:color="auto"/>
              <w:right w:val="single" w:sz="8" w:space="0" w:color="auto"/>
            </w:tcBorders>
            <w:shd w:val="clear" w:color="auto" w:fill="auto"/>
            <w:noWrap/>
            <w:vAlign w:val="center"/>
            <w:hideMark/>
          </w:tcPr>
          <w:p w14:paraId="7793B28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65</w:t>
            </w:r>
          </w:p>
        </w:tc>
        <w:tc>
          <w:tcPr>
            <w:tcW w:w="954" w:type="dxa"/>
            <w:tcBorders>
              <w:top w:val="nil"/>
              <w:left w:val="nil"/>
              <w:bottom w:val="single" w:sz="8" w:space="0" w:color="auto"/>
              <w:right w:val="single" w:sz="8" w:space="0" w:color="auto"/>
            </w:tcBorders>
            <w:shd w:val="clear" w:color="auto" w:fill="auto"/>
            <w:noWrap/>
            <w:vAlign w:val="center"/>
            <w:hideMark/>
          </w:tcPr>
          <w:p w14:paraId="783561C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35</w:t>
            </w:r>
          </w:p>
        </w:tc>
        <w:tc>
          <w:tcPr>
            <w:tcW w:w="1020" w:type="dxa"/>
            <w:tcBorders>
              <w:top w:val="nil"/>
              <w:left w:val="nil"/>
              <w:bottom w:val="single" w:sz="8" w:space="0" w:color="auto"/>
              <w:right w:val="single" w:sz="8" w:space="0" w:color="auto"/>
            </w:tcBorders>
            <w:shd w:val="clear" w:color="auto" w:fill="auto"/>
            <w:noWrap/>
            <w:vAlign w:val="center"/>
            <w:hideMark/>
          </w:tcPr>
          <w:p w14:paraId="32F4DCB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37</w:t>
            </w:r>
          </w:p>
        </w:tc>
        <w:tc>
          <w:tcPr>
            <w:tcW w:w="855" w:type="dxa"/>
            <w:tcBorders>
              <w:top w:val="nil"/>
              <w:left w:val="nil"/>
              <w:bottom w:val="single" w:sz="8" w:space="0" w:color="auto"/>
              <w:right w:val="single" w:sz="8" w:space="0" w:color="auto"/>
            </w:tcBorders>
            <w:shd w:val="clear" w:color="auto" w:fill="auto"/>
            <w:noWrap/>
            <w:vAlign w:val="center"/>
            <w:hideMark/>
          </w:tcPr>
          <w:p w14:paraId="76C3649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56</w:t>
            </w:r>
          </w:p>
        </w:tc>
        <w:tc>
          <w:tcPr>
            <w:tcW w:w="836" w:type="dxa"/>
            <w:tcBorders>
              <w:top w:val="nil"/>
              <w:left w:val="nil"/>
              <w:bottom w:val="single" w:sz="8" w:space="0" w:color="auto"/>
              <w:right w:val="single" w:sz="8" w:space="0" w:color="auto"/>
            </w:tcBorders>
            <w:shd w:val="clear" w:color="auto" w:fill="auto"/>
            <w:noWrap/>
            <w:vAlign w:val="center"/>
            <w:hideMark/>
          </w:tcPr>
          <w:p w14:paraId="40F5E89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27</w:t>
            </w:r>
          </w:p>
        </w:tc>
        <w:tc>
          <w:tcPr>
            <w:tcW w:w="1194" w:type="dxa"/>
            <w:tcBorders>
              <w:top w:val="nil"/>
              <w:left w:val="nil"/>
              <w:bottom w:val="single" w:sz="8" w:space="0" w:color="auto"/>
              <w:right w:val="single" w:sz="8" w:space="0" w:color="auto"/>
            </w:tcBorders>
            <w:shd w:val="clear" w:color="auto" w:fill="auto"/>
            <w:noWrap/>
            <w:vAlign w:val="center"/>
            <w:hideMark/>
          </w:tcPr>
          <w:p w14:paraId="34E8C17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0560EE65"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10BA366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32</w:t>
            </w:r>
          </w:p>
        </w:tc>
        <w:tc>
          <w:tcPr>
            <w:tcW w:w="902" w:type="dxa"/>
            <w:tcBorders>
              <w:top w:val="nil"/>
              <w:left w:val="nil"/>
              <w:bottom w:val="single" w:sz="8" w:space="0" w:color="auto"/>
              <w:right w:val="single" w:sz="8" w:space="0" w:color="auto"/>
            </w:tcBorders>
            <w:shd w:val="clear" w:color="auto" w:fill="auto"/>
            <w:noWrap/>
            <w:vAlign w:val="center"/>
            <w:hideMark/>
          </w:tcPr>
          <w:p w14:paraId="52C515D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954" w:type="dxa"/>
            <w:tcBorders>
              <w:top w:val="nil"/>
              <w:left w:val="nil"/>
              <w:bottom w:val="single" w:sz="8" w:space="0" w:color="auto"/>
              <w:right w:val="single" w:sz="8" w:space="0" w:color="auto"/>
            </w:tcBorders>
            <w:shd w:val="clear" w:color="auto" w:fill="auto"/>
            <w:noWrap/>
            <w:vAlign w:val="center"/>
            <w:hideMark/>
          </w:tcPr>
          <w:p w14:paraId="6DE36A1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33</w:t>
            </w:r>
          </w:p>
        </w:tc>
        <w:tc>
          <w:tcPr>
            <w:tcW w:w="1020" w:type="dxa"/>
            <w:tcBorders>
              <w:top w:val="nil"/>
              <w:left w:val="nil"/>
              <w:bottom w:val="single" w:sz="8" w:space="0" w:color="auto"/>
              <w:right w:val="single" w:sz="8" w:space="0" w:color="auto"/>
            </w:tcBorders>
            <w:shd w:val="clear" w:color="auto" w:fill="auto"/>
            <w:noWrap/>
            <w:vAlign w:val="center"/>
            <w:hideMark/>
          </w:tcPr>
          <w:p w14:paraId="486ABD4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44</w:t>
            </w:r>
          </w:p>
        </w:tc>
        <w:tc>
          <w:tcPr>
            <w:tcW w:w="855" w:type="dxa"/>
            <w:tcBorders>
              <w:top w:val="nil"/>
              <w:left w:val="nil"/>
              <w:bottom w:val="single" w:sz="8" w:space="0" w:color="auto"/>
              <w:right w:val="single" w:sz="8" w:space="0" w:color="auto"/>
            </w:tcBorders>
            <w:shd w:val="clear" w:color="auto" w:fill="auto"/>
            <w:noWrap/>
            <w:vAlign w:val="center"/>
            <w:hideMark/>
          </w:tcPr>
          <w:p w14:paraId="41ECA94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63</w:t>
            </w:r>
          </w:p>
        </w:tc>
        <w:tc>
          <w:tcPr>
            <w:tcW w:w="836" w:type="dxa"/>
            <w:tcBorders>
              <w:top w:val="nil"/>
              <w:left w:val="nil"/>
              <w:bottom w:val="single" w:sz="8" w:space="0" w:color="auto"/>
              <w:right w:val="single" w:sz="8" w:space="0" w:color="auto"/>
            </w:tcBorders>
            <w:shd w:val="clear" w:color="auto" w:fill="auto"/>
            <w:noWrap/>
            <w:vAlign w:val="center"/>
            <w:hideMark/>
          </w:tcPr>
          <w:p w14:paraId="2F2804F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2D53DD6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49</w:t>
            </w:r>
          </w:p>
        </w:tc>
      </w:tr>
      <w:tr w:rsidR="008816DE" w:rsidRPr="008F42A2" w14:paraId="708FA543"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72A63A7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lastRenderedPageBreak/>
              <w:t>33</w:t>
            </w:r>
          </w:p>
        </w:tc>
        <w:tc>
          <w:tcPr>
            <w:tcW w:w="902" w:type="dxa"/>
            <w:tcBorders>
              <w:top w:val="nil"/>
              <w:left w:val="nil"/>
              <w:bottom w:val="single" w:sz="8" w:space="0" w:color="auto"/>
              <w:right w:val="single" w:sz="8" w:space="0" w:color="auto"/>
            </w:tcBorders>
            <w:shd w:val="clear" w:color="auto" w:fill="auto"/>
            <w:noWrap/>
            <w:vAlign w:val="center"/>
            <w:hideMark/>
          </w:tcPr>
          <w:p w14:paraId="6E1E7DD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65</w:t>
            </w:r>
          </w:p>
        </w:tc>
        <w:tc>
          <w:tcPr>
            <w:tcW w:w="954" w:type="dxa"/>
            <w:tcBorders>
              <w:top w:val="nil"/>
              <w:left w:val="nil"/>
              <w:bottom w:val="single" w:sz="8" w:space="0" w:color="auto"/>
              <w:right w:val="single" w:sz="8" w:space="0" w:color="auto"/>
            </w:tcBorders>
            <w:shd w:val="clear" w:color="auto" w:fill="auto"/>
            <w:noWrap/>
            <w:vAlign w:val="center"/>
            <w:hideMark/>
          </w:tcPr>
          <w:p w14:paraId="22CD7B9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32</w:t>
            </w:r>
          </w:p>
        </w:tc>
        <w:tc>
          <w:tcPr>
            <w:tcW w:w="1020" w:type="dxa"/>
            <w:tcBorders>
              <w:top w:val="nil"/>
              <w:left w:val="nil"/>
              <w:bottom w:val="single" w:sz="8" w:space="0" w:color="auto"/>
              <w:right w:val="single" w:sz="8" w:space="0" w:color="auto"/>
            </w:tcBorders>
            <w:shd w:val="clear" w:color="auto" w:fill="auto"/>
            <w:noWrap/>
            <w:vAlign w:val="center"/>
            <w:hideMark/>
          </w:tcPr>
          <w:p w14:paraId="400B206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35</w:t>
            </w:r>
          </w:p>
        </w:tc>
        <w:tc>
          <w:tcPr>
            <w:tcW w:w="855" w:type="dxa"/>
            <w:tcBorders>
              <w:top w:val="nil"/>
              <w:left w:val="nil"/>
              <w:bottom w:val="single" w:sz="8" w:space="0" w:color="auto"/>
              <w:right w:val="single" w:sz="8" w:space="0" w:color="auto"/>
            </w:tcBorders>
            <w:shd w:val="clear" w:color="auto" w:fill="auto"/>
            <w:noWrap/>
            <w:vAlign w:val="center"/>
            <w:hideMark/>
          </w:tcPr>
          <w:p w14:paraId="05E6F36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54</w:t>
            </w:r>
          </w:p>
        </w:tc>
        <w:tc>
          <w:tcPr>
            <w:tcW w:w="836" w:type="dxa"/>
            <w:tcBorders>
              <w:top w:val="nil"/>
              <w:left w:val="nil"/>
              <w:bottom w:val="single" w:sz="8" w:space="0" w:color="auto"/>
              <w:right w:val="single" w:sz="8" w:space="0" w:color="auto"/>
            </w:tcBorders>
            <w:shd w:val="clear" w:color="auto" w:fill="auto"/>
            <w:noWrap/>
            <w:vAlign w:val="center"/>
            <w:hideMark/>
          </w:tcPr>
          <w:p w14:paraId="0813693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29</w:t>
            </w:r>
          </w:p>
        </w:tc>
        <w:tc>
          <w:tcPr>
            <w:tcW w:w="1194" w:type="dxa"/>
            <w:tcBorders>
              <w:top w:val="nil"/>
              <w:left w:val="nil"/>
              <w:bottom w:val="single" w:sz="8" w:space="0" w:color="auto"/>
              <w:right w:val="single" w:sz="8" w:space="0" w:color="auto"/>
            </w:tcBorders>
            <w:shd w:val="clear" w:color="auto" w:fill="auto"/>
            <w:noWrap/>
            <w:vAlign w:val="center"/>
            <w:hideMark/>
          </w:tcPr>
          <w:p w14:paraId="6BB742E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4CC2AF00"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51C3DE7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34</w:t>
            </w:r>
          </w:p>
        </w:tc>
        <w:tc>
          <w:tcPr>
            <w:tcW w:w="902" w:type="dxa"/>
            <w:tcBorders>
              <w:top w:val="nil"/>
              <w:left w:val="nil"/>
              <w:bottom w:val="single" w:sz="8" w:space="0" w:color="auto"/>
              <w:right w:val="single" w:sz="8" w:space="0" w:color="auto"/>
            </w:tcBorders>
            <w:shd w:val="clear" w:color="auto" w:fill="auto"/>
            <w:noWrap/>
            <w:vAlign w:val="center"/>
            <w:hideMark/>
          </w:tcPr>
          <w:p w14:paraId="623A876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65</w:t>
            </w:r>
          </w:p>
        </w:tc>
        <w:tc>
          <w:tcPr>
            <w:tcW w:w="954" w:type="dxa"/>
            <w:tcBorders>
              <w:top w:val="nil"/>
              <w:left w:val="nil"/>
              <w:bottom w:val="single" w:sz="8" w:space="0" w:color="auto"/>
              <w:right w:val="single" w:sz="8" w:space="0" w:color="auto"/>
            </w:tcBorders>
            <w:shd w:val="clear" w:color="auto" w:fill="auto"/>
            <w:noWrap/>
            <w:vAlign w:val="center"/>
            <w:hideMark/>
          </w:tcPr>
          <w:p w14:paraId="7A6A0E4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51B3988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38</w:t>
            </w:r>
          </w:p>
        </w:tc>
        <w:tc>
          <w:tcPr>
            <w:tcW w:w="855" w:type="dxa"/>
            <w:tcBorders>
              <w:top w:val="nil"/>
              <w:left w:val="nil"/>
              <w:bottom w:val="single" w:sz="8" w:space="0" w:color="auto"/>
              <w:right w:val="single" w:sz="8" w:space="0" w:color="auto"/>
            </w:tcBorders>
            <w:shd w:val="clear" w:color="auto" w:fill="auto"/>
            <w:noWrap/>
            <w:vAlign w:val="center"/>
            <w:hideMark/>
          </w:tcPr>
          <w:p w14:paraId="71EF7D4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56</w:t>
            </w:r>
          </w:p>
        </w:tc>
        <w:tc>
          <w:tcPr>
            <w:tcW w:w="836" w:type="dxa"/>
            <w:tcBorders>
              <w:top w:val="nil"/>
              <w:left w:val="nil"/>
              <w:bottom w:val="single" w:sz="8" w:space="0" w:color="auto"/>
              <w:right w:val="single" w:sz="8" w:space="0" w:color="auto"/>
            </w:tcBorders>
            <w:shd w:val="clear" w:color="auto" w:fill="auto"/>
            <w:noWrap/>
            <w:vAlign w:val="center"/>
            <w:hideMark/>
          </w:tcPr>
          <w:p w14:paraId="0BA6383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02C7F9B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371AB864"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63C0799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35</w:t>
            </w:r>
          </w:p>
        </w:tc>
        <w:tc>
          <w:tcPr>
            <w:tcW w:w="902" w:type="dxa"/>
            <w:tcBorders>
              <w:top w:val="nil"/>
              <w:left w:val="nil"/>
              <w:bottom w:val="single" w:sz="8" w:space="0" w:color="auto"/>
              <w:right w:val="single" w:sz="8" w:space="0" w:color="auto"/>
            </w:tcBorders>
            <w:shd w:val="clear" w:color="auto" w:fill="auto"/>
            <w:noWrap/>
            <w:vAlign w:val="center"/>
            <w:hideMark/>
          </w:tcPr>
          <w:p w14:paraId="6A0506C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54</w:t>
            </w:r>
          </w:p>
        </w:tc>
        <w:tc>
          <w:tcPr>
            <w:tcW w:w="954" w:type="dxa"/>
            <w:tcBorders>
              <w:top w:val="nil"/>
              <w:left w:val="nil"/>
              <w:bottom w:val="single" w:sz="8" w:space="0" w:color="auto"/>
              <w:right w:val="single" w:sz="8" w:space="0" w:color="auto"/>
            </w:tcBorders>
            <w:shd w:val="clear" w:color="auto" w:fill="auto"/>
            <w:noWrap/>
            <w:vAlign w:val="center"/>
            <w:hideMark/>
          </w:tcPr>
          <w:p w14:paraId="5DE2866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020" w:type="dxa"/>
            <w:tcBorders>
              <w:top w:val="nil"/>
              <w:left w:val="nil"/>
              <w:bottom w:val="single" w:sz="8" w:space="0" w:color="auto"/>
              <w:right w:val="single" w:sz="8" w:space="0" w:color="auto"/>
            </w:tcBorders>
            <w:shd w:val="clear" w:color="auto" w:fill="auto"/>
            <w:noWrap/>
            <w:vAlign w:val="center"/>
            <w:hideMark/>
          </w:tcPr>
          <w:p w14:paraId="564A92B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c>
          <w:tcPr>
            <w:tcW w:w="855" w:type="dxa"/>
            <w:tcBorders>
              <w:top w:val="nil"/>
              <w:left w:val="nil"/>
              <w:bottom w:val="single" w:sz="8" w:space="0" w:color="auto"/>
              <w:right w:val="single" w:sz="8" w:space="0" w:color="auto"/>
            </w:tcBorders>
            <w:shd w:val="clear" w:color="auto" w:fill="auto"/>
            <w:noWrap/>
            <w:vAlign w:val="center"/>
            <w:hideMark/>
          </w:tcPr>
          <w:p w14:paraId="05EADE3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836" w:type="dxa"/>
            <w:tcBorders>
              <w:top w:val="nil"/>
              <w:left w:val="nil"/>
              <w:bottom w:val="single" w:sz="8" w:space="0" w:color="auto"/>
              <w:right w:val="single" w:sz="8" w:space="0" w:color="auto"/>
            </w:tcBorders>
            <w:shd w:val="clear" w:color="auto" w:fill="auto"/>
            <w:noWrap/>
            <w:vAlign w:val="center"/>
            <w:hideMark/>
          </w:tcPr>
          <w:p w14:paraId="1E5B506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24</w:t>
            </w:r>
          </w:p>
        </w:tc>
        <w:tc>
          <w:tcPr>
            <w:tcW w:w="1194" w:type="dxa"/>
            <w:tcBorders>
              <w:top w:val="nil"/>
              <w:left w:val="nil"/>
              <w:bottom w:val="single" w:sz="8" w:space="0" w:color="auto"/>
              <w:right w:val="single" w:sz="8" w:space="0" w:color="auto"/>
            </w:tcBorders>
            <w:shd w:val="clear" w:color="auto" w:fill="auto"/>
            <w:noWrap/>
            <w:vAlign w:val="center"/>
            <w:hideMark/>
          </w:tcPr>
          <w:p w14:paraId="30292FC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42</w:t>
            </w:r>
          </w:p>
        </w:tc>
      </w:tr>
      <w:tr w:rsidR="008816DE" w:rsidRPr="008F42A2" w14:paraId="274ADF01"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172098A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902" w:type="dxa"/>
            <w:tcBorders>
              <w:top w:val="nil"/>
              <w:left w:val="nil"/>
              <w:bottom w:val="single" w:sz="8" w:space="0" w:color="auto"/>
              <w:right w:val="single" w:sz="8" w:space="0" w:color="auto"/>
            </w:tcBorders>
            <w:shd w:val="clear" w:color="auto" w:fill="auto"/>
            <w:noWrap/>
            <w:vAlign w:val="center"/>
            <w:hideMark/>
          </w:tcPr>
          <w:p w14:paraId="588D7E6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57</w:t>
            </w:r>
          </w:p>
        </w:tc>
        <w:tc>
          <w:tcPr>
            <w:tcW w:w="954" w:type="dxa"/>
            <w:tcBorders>
              <w:top w:val="nil"/>
              <w:left w:val="nil"/>
              <w:bottom w:val="single" w:sz="8" w:space="0" w:color="auto"/>
              <w:right w:val="single" w:sz="8" w:space="0" w:color="auto"/>
            </w:tcBorders>
            <w:shd w:val="clear" w:color="auto" w:fill="auto"/>
            <w:noWrap/>
            <w:vAlign w:val="center"/>
            <w:hideMark/>
          </w:tcPr>
          <w:p w14:paraId="4737550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30C5503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37</w:t>
            </w:r>
          </w:p>
        </w:tc>
        <w:tc>
          <w:tcPr>
            <w:tcW w:w="855" w:type="dxa"/>
            <w:tcBorders>
              <w:top w:val="nil"/>
              <w:left w:val="nil"/>
              <w:bottom w:val="single" w:sz="8" w:space="0" w:color="auto"/>
              <w:right w:val="single" w:sz="8" w:space="0" w:color="auto"/>
            </w:tcBorders>
            <w:shd w:val="clear" w:color="auto" w:fill="auto"/>
            <w:noWrap/>
            <w:vAlign w:val="center"/>
            <w:hideMark/>
          </w:tcPr>
          <w:p w14:paraId="1CA459E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836" w:type="dxa"/>
            <w:tcBorders>
              <w:top w:val="nil"/>
              <w:left w:val="nil"/>
              <w:bottom w:val="single" w:sz="8" w:space="0" w:color="auto"/>
              <w:right w:val="single" w:sz="8" w:space="0" w:color="auto"/>
            </w:tcBorders>
            <w:shd w:val="clear" w:color="auto" w:fill="auto"/>
            <w:noWrap/>
            <w:vAlign w:val="center"/>
            <w:hideMark/>
          </w:tcPr>
          <w:p w14:paraId="6819C4A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24</w:t>
            </w:r>
          </w:p>
        </w:tc>
        <w:tc>
          <w:tcPr>
            <w:tcW w:w="1194" w:type="dxa"/>
            <w:tcBorders>
              <w:top w:val="nil"/>
              <w:left w:val="nil"/>
              <w:bottom w:val="single" w:sz="8" w:space="0" w:color="auto"/>
              <w:right w:val="single" w:sz="8" w:space="0" w:color="auto"/>
            </w:tcBorders>
            <w:shd w:val="clear" w:color="auto" w:fill="auto"/>
            <w:noWrap/>
            <w:vAlign w:val="center"/>
            <w:hideMark/>
          </w:tcPr>
          <w:p w14:paraId="3F9A8E1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44</w:t>
            </w:r>
          </w:p>
        </w:tc>
      </w:tr>
      <w:tr w:rsidR="008816DE" w:rsidRPr="008F42A2" w14:paraId="0C8122A7"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7E59F57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37</w:t>
            </w:r>
          </w:p>
        </w:tc>
        <w:tc>
          <w:tcPr>
            <w:tcW w:w="902" w:type="dxa"/>
            <w:tcBorders>
              <w:top w:val="nil"/>
              <w:left w:val="nil"/>
              <w:bottom w:val="single" w:sz="8" w:space="0" w:color="auto"/>
              <w:right w:val="single" w:sz="8" w:space="0" w:color="auto"/>
            </w:tcBorders>
            <w:shd w:val="clear" w:color="auto" w:fill="auto"/>
            <w:noWrap/>
            <w:vAlign w:val="center"/>
            <w:hideMark/>
          </w:tcPr>
          <w:p w14:paraId="5C2BAB3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57</w:t>
            </w:r>
          </w:p>
        </w:tc>
        <w:tc>
          <w:tcPr>
            <w:tcW w:w="954" w:type="dxa"/>
            <w:tcBorders>
              <w:top w:val="nil"/>
              <w:left w:val="nil"/>
              <w:bottom w:val="single" w:sz="8" w:space="0" w:color="auto"/>
              <w:right w:val="single" w:sz="8" w:space="0" w:color="auto"/>
            </w:tcBorders>
            <w:shd w:val="clear" w:color="auto" w:fill="auto"/>
            <w:noWrap/>
            <w:vAlign w:val="center"/>
            <w:hideMark/>
          </w:tcPr>
          <w:p w14:paraId="1254C2C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58C1766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37</w:t>
            </w:r>
          </w:p>
        </w:tc>
        <w:tc>
          <w:tcPr>
            <w:tcW w:w="855" w:type="dxa"/>
            <w:tcBorders>
              <w:top w:val="nil"/>
              <w:left w:val="nil"/>
              <w:bottom w:val="single" w:sz="8" w:space="0" w:color="auto"/>
              <w:right w:val="single" w:sz="8" w:space="0" w:color="auto"/>
            </w:tcBorders>
            <w:shd w:val="clear" w:color="auto" w:fill="auto"/>
            <w:noWrap/>
            <w:vAlign w:val="center"/>
            <w:hideMark/>
          </w:tcPr>
          <w:p w14:paraId="10E74D8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836" w:type="dxa"/>
            <w:tcBorders>
              <w:top w:val="nil"/>
              <w:left w:val="nil"/>
              <w:bottom w:val="single" w:sz="8" w:space="0" w:color="auto"/>
              <w:right w:val="single" w:sz="8" w:space="0" w:color="auto"/>
            </w:tcBorders>
            <w:shd w:val="clear" w:color="auto" w:fill="auto"/>
            <w:noWrap/>
            <w:vAlign w:val="center"/>
            <w:hideMark/>
          </w:tcPr>
          <w:p w14:paraId="1495987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24</w:t>
            </w:r>
          </w:p>
        </w:tc>
        <w:tc>
          <w:tcPr>
            <w:tcW w:w="1194" w:type="dxa"/>
            <w:tcBorders>
              <w:top w:val="nil"/>
              <w:left w:val="nil"/>
              <w:bottom w:val="single" w:sz="8" w:space="0" w:color="auto"/>
              <w:right w:val="single" w:sz="8" w:space="0" w:color="auto"/>
            </w:tcBorders>
            <w:shd w:val="clear" w:color="auto" w:fill="auto"/>
            <w:noWrap/>
            <w:vAlign w:val="center"/>
            <w:hideMark/>
          </w:tcPr>
          <w:p w14:paraId="4A07136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44</w:t>
            </w:r>
          </w:p>
        </w:tc>
      </w:tr>
      <w:tr w:rsidR="008816DE" w:rsidRPr="008F42A2" w14:paraId="163EB1E9"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511B234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38</w:t>
            </w:r>
          </w:p>
        </w:tc>
        <w:tc>
          <w:tcPr>
            <w:tcW w:w="902" w:type="dxa"/>
            <w:tcBorders>
              <w:top w:val="nil"/>
              <w:left w:val="nil"/>
              <w:bottom w:val="single" w:sz="8" w:space="0" w:color="auto"/>
              <w:right w:val="single" w:sz="8" w:space="0" w:color="auto"/>
            </w:tcBorders>
            <w:shd w:val="clear" w:color="auto" w:fill="auto"/>
            <w:noWrap/>
            <w:vAlign w:val="center"/>
            <w:hideMark/>
          </w:tcPr>
          <w:p w14:paraId="192546F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54</w:t>
            </w:r>
          </w:p>
        </w:tc>
        <w:tc>
          <w:tcPr>
            <w:tcW w:w="954" w:type="dxa"/>
            <w:tcBorders>
              <w:top w:val="nil"/>
              <w:left w:val="nil"/>
              <w:bottom w:val="single" w:sz="8" w:space="0" w:color="auto"/>
              <w:right w:val="single" w:sz="8" w:space="0" w:color="auto"/>
            </w:tcBorders>
            <w:shd w:val="clear" w:color="auto" w:fill="auto"/>
            <w:noWrap/>
            <w:vAlign w:val="center"/>
            <w:hideMark/>
          </w:tcPr>
          <w:p w14:paraId="46213CD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020" w:type="dxa"/>
            <w:tcBorders>
              <w:top w:val="nil"/>
              <w:left w:val="nil"/>
              <w:bottom w:val="single" w:sz="8" w:space="0" w:color="auto"/>
              <w:right w:val="single" w:sz="8" w:space="0" w:color="auto"/>
            </w:tcBorders>
            <w:shd w:val="clear" w:color="auto" w:fill="auto"/>
            <w:noWrap/>
            <w:vAlign w:val="center"/>
            <w:hideMark/>
          </w:tcPr>
          <w:p w14:paraId="0427D14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c>
          <w:tcPr>
            <w:tcW w:w="855" w:type="dxa"/>
            <w:tcBorders>
              <w:top w:val="nil"/>
              <w:left w:val="nil"/>
              <w:bottom w:val="single" w:sz="8" w:space="0" w:color="auto"/>
              <w:right w:val="single" w:sz="8" w:space="0" w:color="auto"/>
            </w:tcBorders>
            <w:shd w:val="clear" w:color="auto" w:fill="auto"/>
            <w:noWrap/>
            <w:vAlign w:val="center"/>
            <w:hideMark/>
          </w:tcPr>
          <w:p w14:paraId="0694947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836" w:type="dxa"/>
            <w:tcBorders>
              <w:top w:val="nil"/>
              <w:left w:val="nil"/>
              <w:bottom w:val="single" w:sz="8" w:space="0" w:color="auto"/>
              <w:right w:val="single" w:sz="8" w:space="0" w:color="auto"/>
            </w:tcBorders>
            <w:shd w:val="clear" w:color="auto" w:fill="auto"/>
            <w:noWrap/>
            <w:vAlign w:val="center"/>
            <w:hideMark/>
          </w:tcPr>
          <w:p w14:paraId="0D0F925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24</w:t>
            </w:r>
          </w:p>
        </w:tc>
        <w:tc>
          <w:tcPr>
            <w:tcW w:w="1194" w:type="dxa"/>
            <w:tcBorders>
              <w:top w:val="nil"/>
              <w:left w:val="nil"/>
              <w:bottom w:val="single" w:sz="8" w:space="0" w:color="auto"/>
              <w:right w:val="single" w:sz="8" w:space="0" w:color="auto"/>
            </w:tcBorders>
            <w:shd w:val="clear" w:color="auto" w:fill="auto"/>
            <w:noWrap/>
            <w:vAlign w:val="center"/>
            <w:hideMark/>
          </w:tcPr>
          <w:p w14:paraId="296EAF1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42</w:t>
            </w:r>
          </w:p>
        </w:tc>
      </w:tr>
      <w:tr w:rsidR="008816DE" w:rsidRPr="008F42A2" w14:paraId="4BC4E1CD"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7E3BFAD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39</w:t>
            </w:r>
          </w:p>
        </w:tc>
        <w:tc>
          <w:tcPr>
            <w:tcW w:w="902" w:type="dxa"/>
            <w:tcBorders>
              <w:top w:val="nil"/>
              <w:left w:val="nil"/>
              <w:bottom w:val="single" w:sz="8" w:space="0" w:color="auto"/>
              <w:right w:val="single" w:sz="8" w:space="0" w:color="auto"/>
            </w:tcBorders>
            <w:shd w:val="clear" w:color="auto" w:fill="auto"/>
            <w:noWrap/>
            <w:vAlign w:val="center"/>
            <w:hideMark/>
          </w:tcPr>
          <w:p w14:paraId="5E137AC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52</w:t>
            </w:r>
          </w:p>
        </w:tc>
        <w:tc>
          <w:tcPr>
            <w:tcW w:w="954" w:type="dxa"/>
            <w:tcBorders>
              <w:top w:val="nil"/>
              <w:left w:val="nil"/>
              <w:bottom w:val="single" w:sz="8" w:space="0" w:color="auto"/>
              <w:right w:val="single" w:sz="8" w:space="0" w:color="auto"/>
            </w:tcBorders>
            <w:shd w:val="clear" w:color="auto" w:fill="auto"/>
            <w:noWrap/>
            <w:vAlign w:val="center"/>
            <w:hideMark/>
          </w:tcPr>
          <w:p w14:paraId="2C59E84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28</w:t>
            </w:r>
          </w:p>
        </w:tc>
        <w:tc>
          <w:tcPr>
            <w:tcW w:w="1020" w:type="dxa"/>
            <w:tcBorders>
              <w:top w:val="nil"/>
              <w:left w:val="nil"/>
              <w:bottom w:val="single" w:sz="8" w:space="0" w:color="auto"/>
              <w:right w:val="single" w:sz="8" w:space="0" w:color="auto"/>
            </w:tcBorders>
            <w:shd w:val="clear" w:color="auto" w:fill="auto"/>
            <w:noWrap/>
            <w:vAlign w:val="center"/>
            <w:hideMark/>
          </w:tcPr>
          <w:p w14:paraId="102FD5C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1629678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56</w:t>
            </w:r>
          </w:p>
        </w:tc>
        <w:tc>
          <w:tcPr>
            <w:tcW w:w="836" w:type="dxa"/>
            <w:tcBorders>
              <w:top w:val="nil"/>
              <w:left w:val="nil"/>
              <w:bottom w:val="single" w:sz="8" w:space="0" w:color="auto"/>
              <w:right w:val="single" w:sz="8" w:space="0" w:color="auto"/>
            </w:tcBorders>
            <w:shd w:val="clear" w:color="auto" w:fill="auto"/>
            <w:noWrap/>
            <w:vAlign w:val="center"/>
            <w:hideMark/>
          </w:tcPr>
          <w:p w14:paraId="4D74470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24</w:t>
            </w:r>
          </w:p>
        </w:tc>
        <w:tc>
          <w:tcPr>
            <w:tcW w:w="1194" w:type="dxa"/>
            <w:tcBorders>
              <w:top w:val="nil"/>
              <w:left w:val="nil"/>
              <w:bottom w:val="single" w:sz="8" w:space="0" w:color="auto"/>
              <w:right w:val="single" w:sz="8" w:space="0" w:color="auto"/>
            </w:tcBorders>
            <w:shd w:val="clear" w:color="auto" w:fill="auto"/>
            <w:noWrap/>
            <w:vAlign w:val="center"/>
            <w:hideMark/>
          </w:tcPr>
          <w:p w14:paraId="00D6CEB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43</w:t>
            </w:r>
          </w:p>
        </w:tc>
      </w:tr>
      <w:tr w:rsidR="008816DE" w:rsidRPr="008F42A2" w14:paraId="6AB89B77"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5B174C7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c>
          <w:tcPr>
            <w:tcW w:w="902" w:type="dxa"/>
            <w:tcBorders>
              <w:top w:val="nil"/>
              <w:left w:val="nil"/>
              <w:bottom w:val="single" w:sz="8" w:space="0" w:color="auto"/>
              <w:right w:val="single" w:sz="8" w:space="0" w:color="auto"/>
            </w:tcBorders>
            <w:shd w:val="clear" w:color="auto" w:fill="auto"/>
            <w:noWrap/>
            <w:vAlign w:val="center"/>
            <w:hideMark/>
          </w:tcPr>
          <w:p w14:paraId="27DD521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52</w:t>
            </w:r>
          </w:p>
        </w:tc>
        <w:tc>
          <w:tcPr>
            <w:tcW w:w="954" w:type="dxa"/>
            <w:tcBorders>
              <w:top w:val="nil"/>
              <w:left w:val="nil"/>
              <w:bottom w:val="single" w:sz="8" w:space="0" w:color="auto"/>
              <w:right w:val="single" w:sz="8" w:space="0" w:color="auto"/>
            </w:tcBorders>
            <w:shd w:val="clear" w:color="auto" w:fill="auto"/>
            <w:noWrap/>
            <w:vAlign w:val="center"/>
            <w:hideMark/>
          </w:tcPr>
          <w:p w14:paraId="70A3F70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35</w:t>
            </w:r>
          </w:p>
        </w:tc>
        <w:tc>
          <w:tcPr>
            <w:tcW w:w="1020" w:type="dxa"/>
            <w:tcBorders>
              <w:top w:val="nil"/>
              <w:left w:val="nil"/>
              <w:bottom w:val="single" w:sz="8" w:space="0" w:color="auto"/>
              <w:right w:val="single" w:sz="8" w:space="0" w:color="auto"/>
            </w:tcBorders>
            <w:shd w:val="clear" w:color="auto" w:fill="auto"/>
            <w:noWrap/>
            <w:vAlign w:val="center"/>
            <w:hideMark/>
          </w:tcPr>
          <w:p w14:paraId="5D49A9B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33</w:t>
            </w:r>
          </w:p>
        </w:tc>
        <w:tc>
          <w:tcPr>
            <w:tcW w:w="855" w:type="dxa"/>
            <w:tcBorders>
              <w:top w:val="nil"/>
              <w:left w:val="nil"/>
              <w:bottom w:val="single" w:sz="8" w:space="0" w:color="auto"/>
              <w:right w:val="single" w:sz="8" w:space="0" w:color="auto"/>
            </w:tcBorders>
            <w:shd w:val="clear" w:color="auto" w:fill="auto"/>
            <w:noWrap/>
            <w:vAlign w:val="center"/>
            <w:hideMark/>
          </w:tcPr>
          <w:p w14:paraId="6E01361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56</w:t>
            </w:r>
          </w:p>
        </w:tc>
        <w:tc>
          <w:tcPr>
            <w:tcW w:w="836" w:type="dxa"/>
            <w:tcBorders>
              <w:top w:val="nil"/>
              <w:left w:val="nil"/>
              <w:bottom w:val="single" w:sz="8" w:space="0" w:color="auto"/>
              <w:right w:val="single" w:sz="8" w:space="0" w:color="auto"/>
            </w:tcBorders>
            <w:shd w:val="clear" w:color="auto" w:fill="auto"/>
            <w:noWrap/>
            <w:vAlign w:val="center"/>
            <w:hideMark/>
          </w:tcPr>
          <w:p w14:paraId="3F84CAF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646AA7E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46</w:t>
            </w:r>
          </w:p>
        </w:tc>
      </w:tr>
      <w:tr w:rsidR="008816DE" w:rsidRPr="008F42A2" w14:paraId="3B7ED6A0"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47310DC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41</w:t>
            </w:r>
          </w:p>
        </w:tc>
        <w:tc>
          <w:tcPr>
            <w:tcW w:w="902" w:type="dxa"/>
            <w:tcBorders>
              <w:top w:val="nil"/>
              <w:left w:val="nil"/>
              <w:bottom w:val="single" w:sz="8" w:space="0" w:color="auto"/>
              <w:right w:val="single" w:sz="8" w:space="0" w:color="auto"/>
            </w:tcBorders>
            <w:shd w:val="clear" w:color="auto" w:fill="auto"/>
            <w:noWrap/>
            <w:vAlign w:val="center"/>
            <w:hideMark/>
          </w:tcPr>
          <w:p w14:paraId="3FEB6F0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954" w:type="dxa"/>
            <w:tcBorders>
              <w:top w:val="nil"/>
              <w:left w:val="nil"/>
              <w:bottom w:val="single" w:sz="8" w:space="0" w:color="auto"/>
              <w:right w:val="single" w:sz="8" w:space="0" w:color="auto"/>
            </w:tcBorders>
            <w:shd w:val="clear" w:color="auto" w:fill="auto"/>
            <w:noWrap/>
            <w:vAlign w:val="center"/>
            <w:hideMark/>
          </w:tcPr>
          <w:p w14:paraId="4610300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76100C8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37</w:t>
            </w:r>
          </w:p>
        </w:tc>
        <w:tc>
          <w:tcPr>
            <w:tcW w:w="855" w:type="dxa"/>
            <w:tcBorders>
              <w:top w:val="nil"/>
              <w:left w:val="nil"/>
              <w:bottom w:val="single" w:sz="8" w:space="0" w:color="auto"/>
              <w:right w:val="single" w:sz="8" w:space="0" w:color="auto"/>
            </w:tcBorders>
            <w:shd w:val="clear" w:color="auto" w:fill="auto"/>
            <w:noWrap/>
            <w:vAlign w:val="center"/>
            <w:hideMark/>
          </w:tcPr>
          <w:p w14:paraId="60BDA4E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836" w:type="dxa"/>
            <w:tcBorders>
              <w:top w:val="nil"/>
              <w:left w:val="nil"/>
              <w:bottom w:val="single" w:sz="8" w:space="0" w:color="auto"/>
              <w:right w:val="single" w:sz="8" w:space="0" w:color="auto"/>
            </w:tcBorders>
            <w:shd w:val="clear" w:color="auto" w:fill="auto"/>
            <w:noWrap/>
            <w:vAlign w:val="center"/>
            <w:hideMark/>
          </w:tcPr>
          <w:p w14:paraId="666B461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3C6CF85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44</w:t>
            </w:r>
          </w:p>
        </w:tc>
      </w:tr>
      <w:tr w:rsidR="008816DE" w:rsidRPr="008F42A2" w14:paraId="242E1535"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0BFC8F7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42</w:t>
            </w:r>
          </w:p>
        </w:tc>
        <w:tc>
          <w:tcPr>
            <w:tcW w:w="902" w:type="dxa"/>
            <w:tcBorders>
              <w:top w:val="nil"/>
              <w:left w:val="nil"/>
              <w:bottom w:val="single" w:sz="8" w:space="0" w:color="auto"/>
              <w:right w:val="single" w:sz="8" w:space="0" w:color="auto"/>
            </w:tcBorders>
            <w:shd w:val="clear" w:color="auto" w:fill="auto"/>
            <w:noWrap/>
            <w:vAlign w:val="center"/>
            <w:hideMark/>
          </w:tcPr>
          <w:p w14:paraId="7319A6A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60</w:t>
            </w:r>
          </w:p>
        </w:tc>
        <w:tc>
          <w:tcPr>
            <w:tcW w:w="954" w:type="dxa"/>
            <w:tcBorders>
              <w:top w:val="nil"/>
              <w:left w:val="nil"/>
              <w:bottom w:val="single" w:sz="8" w:space="0" w:color="auto"/>
              <w:right w:val="single" w:sz="8" w:space="0" w:color="auto"/>
            </w:tcBorders>
            <w:shd w:val="clear" w:color="auto" w:fill="auto"/>
            <w:noWrap/>
            <w:vAlign w:val="center"/>
            <w:hideMark/>
          </w:tcPr>
          <w:p w14:paraId="3A1BDC6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32</w:t>
            </w:r>
          </w:p>
        </w:tc>
        <w:tc>
          <w:tcPr>
            <w:tcW w:w="1020" w:type="dxa"/>
            <w:tcBorders>
              <w:top w:val="nil"/>
              <w:left w:val="nil"/>
              <w:bottom w:val="single" w:sz="8" w:space="0" w:color="auto"/>
              <w:right w:val="single" w:sz="8" w:space="0" w:color="auto"/>
            </w:tcBorders>
            <w:shd w:val="clear" w:color="auto" w:fill="auto"/>
            <w:noWrap/>
            <w:vAlign w:val="center"/>
            <w:hideMark/>
          </w:tcPr>
          <w:p w14:paraId="59E3B6B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0FE6172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56</w:t>
            </w:r>
          </w:p>
        </w:tc>
        <w:tc>
          <w:tcPr>
            <w:tcW w:w="836" w:type="dxa"/>
            <w:tcBorders>
              <w:top w:val="nil"/>
              <w:left w:val="nil"/>
              <w:bottom w:val="single" w:sz="8" w:space="0" w:color="auto"/>
              <w:right w:val="single" w:sz="8" w:space="0" w:color="auto"/>
            </w:tcBorders>
            <w:shd w:val="clear" w:color="auto" w:fill="auto"/>
            <w:noWrap/>
            <w:vAlign w:val="center"/>
            <w:hideMark/>
          </w:tcPr>
          <w:p w14:paraId="0913DAC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29</w:t>
            </w:r>
          </w:p>
        </w:tc>
        <w:tc>
          <w:tcPr>
            <w:tcW w:w="1194" w:type="dxa"/>
            <w:tcBorders>
              <w:top w:val="nil"/>
              <w:left w:val="nil"/>
              <w:bottom w:val="single" w:sz="8" w:space="0" w:color="auto"/>
              <w:right w:val="single" w:sz="8" w:space="0" w:color="auto"/>
            </w:tcBorders>
            <w:shd w:val="clear" w:color="auto" w:fill="auto"/>
            <w:noWrap/>
            <w:vAlign w:val="center"/>
            <w:hideMark/>
          </w:tcPr>
          <w:p w14:paraId="59BC344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47</w:t>
            </w:r>
          </w:p>
        </w:tc>
      </w:tr>
      <w:tr w:rsidR="008816DE" w:rsidRPr="008F42A2" w14:paraId="4EC82164"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16F0597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43</w:t>
            </w:r>
          </w:p>
        </w:tc>
        <w:tc>
          <w:tcPr>
            <w:tcW w:w="902" w:type="dxa"/>
            <w:tcBorders>
              <w:top w:val="nil"/>
              <w:left w:val="nil"/>
              <w:bottom w:val="single" w:sz="8" w:space="0" w:color="auto"/>
              <w:right w:val="single" w:sz="8" w:space="0" w:color="auto"/>
            </w:tcBorders>
            <w:shd w:val="clear" w:color="auto" w:fill="auto"/>
            <w:noWrap/>
            <w:vAlign w:val="center"/>
            <w:hideMark/>
          </w:tcPr>
          <w:p w14:paraId="1DA3E69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954" w:type="dxa"/>
            <w:tcBorders>
              <w:top w:val="nil"/>
              <w:left w:val="nil"/>
              <w:bottom w:val="single" w:sz="8" w:space="0" w:color="auto"/>
              <w:right w:val="single" w:sz="8" w:space="0" w:color="auto"/>
            </w:tcBorders>
            <w:shd w:val="clear" w:color="auto" w:fill="auto"/>
            <w:noWrap/>
            <w:vAlign w:val="center"/>
            <w:hideMark/>
          </w:tcPr>
          <w:p w14:paraId="33D224F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1FE0159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72A8BB6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56</w:t>
            </w:r>
          </w:p>
        </w:tc>
        <w:tc>
          <w:tcPr>
            <w:tcW w:w="836" w:type="dxa"/>
            <w:tcBorders>
              <w:top w:val="nil"/>
              <w:left w:val="nil"/>
              <w:bottom w:val="single" w:sz="8" w:space="0" w:color="auto"/>
              <w:right w:val="single" w:sz="8" w:space="0" w:color="auto"/>
            </w:tcBorders>
            <w:shd w:val="clear" w:color="auto" w:fill="auto"/>
            <w:noWrap/>
            <w:vAlign w:val="center"/>
            <w:hideMark/>
          </w:tcPr>
          <w:p w14:paraId="4E2A938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526A303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45</w:t>
            </w:r>
          </w:p>
        </w:tc>
      </w:tr>
      <w:tr w:rsidR="008816DE" w:rsidRPr="008F42A2" w14:paraId="4B80CFC0"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6EB5E5B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44</w:t>
            </w:r>
          </w:p>
        </w:tc>
        <w:tc>
          <w:tcPr>
            <w:tcW w:w="902" w:type="dxa"/>
            <w:tcBorders>
              <w:top w:val="nil"/>
              <w:left w:val="nil"/>
              <w:bottom w:val="single" w:sz="8" w:space="0" w:color="auto"/>
              <w:right w:val="single" w:sz="8" w:space="0" w:color="auto"/>
            </w:tcBorders>
            <w:shd w:val="clear" w:color="auto" w:fill="auto"/>
            <w:noWrap/>
            <w:vAlign w:val="center"/>
            <w:hideMark/>
          </w:tcPr>
          <w:p w14:paraId="533BCA3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954" w:type="dxa"/>
            <w:tcBorders>
              <w:top w:val="nil"/>
              <w:left w:val="nil"/>
              <w:bottom w:val="single" w:sz="8" w:space="0" w:color="auto"/>
              <w:right w:val="single" w:sz="8" w:space="0" w:color="auto"/>
            </w:tcBorders>
            <w:shd w:val="clear" w:color="auto" w:fill="auto"/>
            <w:noWrap/>
            <w:vAlign w:val="center"/>
            <w:hideMark/>
          </w:tcPr>
          <w:p w14:paraId="37C9ADA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020" w:type="dxa"/>
            <w:tcBorders>
              <w:top w:val="nil"/>
              <w:left w:val="nil"/>
              <w:bottom w:val="single" w:sz="8" w:space="0" w:color="auto"/>
              <w:right w:val="single" w:sz="8" w:space="0" w:color="auto"/>
            </w:tcBorders>
            <w:shd w:val="clear" w:color="auto" w:fill="auto"/>
            <w:noWrap/>
            <w:vAlign w:val="center"/>
            <w:hideMark/>
          </w:tcPr>
          <w:p w14:paraId="4F18657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75F9791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836" w:type="dxa"/>
            <w:tcBorders>
              <w:top w:val="nil"/>
              <w:left w:val="nil"/>
              <w:bottom w:val="single" w:sz="8" w:space="0" w:color="auto"/>
              <w:right w:val="single" w:sz="8" w:space="0" w:color="auto"/>
            </w:tcBorders>
            <w:shd w:val="clear" w:color="auto" w:fill="auto"/>
            <w:noWrap/>
            <w:vAlign w:val="center"/>
            <w:hideMark/>
          </w:tcPr>
          <w:p w14:paraId="7EA7790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79DA6C7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46</w:t>
            </w:r>
          </w:p>
        </w:tc>
      </w:tr>
      <w:tr w:rsidR="008816DE" w:rsidRPr="008F42A2" w14:paraId="044AEE04"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27AED89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45</w:t>
            </w:r>
          </w:p>
        </w:tc>
        <w:tc>
          <w:tcPr>
            <w:tcW w:w="902" w:type="dxa"/>
            <w:tcBorders>
              <w:top w:val="nil"/>
              <w:left w:val="nil"/>
              <w:bottom w:val="single" w:sz="8" w:space="0" w:color="auto"/>
              <w:right w:val="single" w:sz="8" w:space="0" w:color="auto"/>
            </w:tcBorders>
            <w:shd w:val="clear" w:color="auto" w:fill="auto"/>
            <w:noWrap/>
            <w:vAlign w:val="center"/>
            <w:hideMark/>
          </w:tcPr>
          <w:p w14:paraId="79B7B22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52</w:t>
            </w:r>
          </w:p>
        </w:tc>
        <w:tc>
          <w:tcPr>
            <w:tcW w:w="954" w:type="dxa"/>
            <w:tcBorders>
              <w:top w:val="nil"/>
              <w:left w:val="nil"/>
              <w:bottom w:val="single" w:sz="8" w:space="0" w:color="auto"/>
              <w:right w:val="single" w:sz="8" w:space="0" w:color="auto"/>
            </w:tcBorders>
            <w:shd w:val="clear" w:color="auto" w:fill="auto"/>
            <w:noWrap/>
            <w:vAlign w:val="center"/>
            <w:hideMark/>
          </w:tcPr>
          <w:p w14:paraId="173B77B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29</w:t>
            </w:r>
          </w:p>
        </w:tc>
        <w:tc>
          <w:tcPr>
            <w:tcW w:w="1020" w:type="dxa"/>
            <w:tcBorders>
              <w:top w:val="nil"/>
              <w:left w:val="nil"/>
              <w:bottom w:val="single" w:sz="8" w:space="0" w:color="auto"/>
              <w:right w:val="single" w:sz="8" w:space="0" w:color="auto"/>
            </w:tcBorders>
            <w:shd w:val="clear" w:color="auto" w:fill="auto"/>
            <w:noWrap/>
            <w:vAlign w:val="center"/>
            <w:hideMark/>
          </w:tcPr>
          <w:p w14:paraId="5F6B60D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34</w:t>
            </w:r>
          </w:p>
        </w:tc>
        <w:tc>
          <w:tcPr>
            <w:tcW w:w="855" w:type="dxa"/>
            <w:tcBorders>
              <w:top w:val="nil"/>
              <w:left w:val="nil"/>
              <w:bottom w:val="single" w:sz="8" w:space="0" w:color="auto"/>
              <w:right w:val="single" w:sz="8" w:space="0" w:color="auto"/>
            </w:tcBorders>
            <w:shd w:val="clear" w:color="auto" w:fill="auto"/>
            <w:noWrap/>
            <w:vAlign w:val="center"/>
            <w:hideMark/>
          </w:tcPr>
          <w:p w14:paraId="356F2A5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836" w:type="dxa"/>
            <w:tcBorders>
              <w:top w:val="nil"/>
              <w:left w:val="nil"/>
              <w:bottom w:val="single" w:sz="8" w:space="0" w:color="auto"/>
              <w:right w:val="single" w:sz="8" w:space="0" w:color="auto"/>
            </w:tcBorders>
            <w:shd w:val="clear" w:color="auto" w:fill="auto"/>
            <w:noWrap/>
            <w:vAlign w:val="center"/>
            <w:hideMark/>
          </w:tcPr>
          <w:p w14:paraId="04B9213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24</w:t>
            </w:r>
          </w:p>
        </w:tc>
        <w:tc>
          <w:tcPr>
            <w:tcW w:w="1194" w:type="dxa"/>
            <w:tcBorders>
              <w:top w:val="nil"/>
              <w:left w:val="nil"/>
              <w:bottom w:val="single" w:sz="8" w:space="0" w:color="auto"/>
              <w:right w:val="single" w:sz="8" w:space="0" w:color="auto"/>
            </w:tcBorders>
            <w:shd w:val="clear" w:color="auto" w:fill="auto"/>
            <w:noWrap/>
            <w:vAlign w:val="center"/>
            <w:hideMark/>
          </w:tcPr>
          <w:p w14:paraId="4D3BA58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r>
      <w:tr w:rsidR="008816DE" w:rsidRPr="008F42A2" w14:paraId="5356113B"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4999B01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46</w:t>
            </w:r>
          </w:p>
        </w:tc>
        <w:tc>
          <w:tcPr>
            <w:tcW w:w="902" w:type="dxa"/>
            <w:tcBorders>
              <w:top w:val="nil"/>
              <w:left w:val="nil"/>
              <w:bottom w:val="single" w:sz="8" w:space="0" w:color="auto"/>
              <w:right w:val="single" w:sz="8" w:space="0" w:color="auto"/>
            </w:tcBorders>
            <w:shd w:val="clear" w:color="auto" w:fill="auto"/>
            <w:noWrap/>
            <w:vAlign w:val="center"/>
            <w:hideMark/>
          </w:tcPr>
          <w:p w14:paraId="2806769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56</w:t>
            </w:r>
          </w:p>
        </w:tc>
        <w:tc>
          <w:tcPr>
            <w:tcW w:w="954" w:type="dxa"/>
            <w:tcBorders>
              <w:top w:val="nil"/>
              <w:left w:val="nil"/>
              <w:bottom w:val="single" w:sz="8" w:space="0" w:color="auto"/>
              <w:right w:val="single" w:sz="8" w:space="0" w:color="auto"/>
            </w:tcBorders>
            <w:shd w:val="clear" w:color="auto" w:fill="auto"/>
            <w:noWrap/>
            <w:vAlign w:val="center"/>
            <w:hideMark/>
          </w:tcPr>
          <w:p w14:paraId="1B007D3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020" w:type="dxa"/>
            <w:tcBorders>
              <w:top w:val="nil"/>
              <w:left w:val="nil"/>
              <w:bottom w:val="single" w:sz="8" w:space="0" w:color="auto"/>
              <w:right w:val="single" w:sz="8" w:space="0" w:color="auto"/>
            </w:tcBorders>
            <w:shd w:val="clear" w:color="auto" w:fill="auto"/>
            <w:noWrap/>
            <w:vAlign w:val="center"/>
            <w:hideMark/>
          </w:tcPr>
          <w:p w14:paraId="7CCF575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39570B6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57</w:t>
            </w:r>
          </w:p>
        </w:tc>
        <w:tc>
          <w:tcPr>
            <w:tcW w:w="836" w:type="dxa"/>
            <w:tcBorders>
              <w:top w:val="nil"/>
              <w:left w:val="nil"/>
              <w:bottom w:val="single" w:sz="8" w:space="0" w:color="auto"/>
              <w:right w:val="single" w:sz="8" w:space="0" w:color="auto"/>
            </w:tcBorders>
            <w:shd w:val="clear" w:color="auto" w:fill="auto"/>
            <w:noWrap/>
            <w:vAlign w:val="center"/>
            <w:hideMark/>
          </w:tcPr>
          <w:p w14:paraId="5B5C99D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27</w:t>
            </w:r>
          </w:p>
        </w:tc>
        <w:tc>
          <w:tcPr>
            <w:tcW w:w="1194" w:type="dxa"/>
            <w:tcBorders>
              <w:top w:val="nil"/>
              <w:left w:val="nil"/>
              <w:bottom w:val="single" w:sz="8" w:space="0" w:color="auto"/>
              <w:right w:val="single" w:sz="8" w:space="0" w:color="auto"/>
            </w:tcBorders>
            <w:shd w:val="clear" w:color="auto" w:fill="auto"/>
            <w:noWrap/>
            <w:vAlign w:val="center"/>
            <w:hideMark/>
          </w:tcPr>
          <w:p w14:paraId="0A860AB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7F077DCF"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27DFDCD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47</w:t>
            </w:r>
          </w:p>
        </w:tc>
        <w:tc>
          <w:tcPr>
            <w:tcW w:w="902" w:type="dxa"/>
            <w:tcBorders>
              <w:top w:val="nil"/>
              <w:left w:val="nil"/>
              <w:bottom w:val="single" w:sz="8" w:space="0" w:color="auto"/>
              <w:right w:val="single" w:sz="8" w:space="0" w:color="auto"/>
            </w:tcBorders>
            <w:shd w:val="clear" w:color="auto" w:fill="auto"/>
            <w:noWrap/>
            <w:vAlign w:val="center"/>
            <w:hideMark/>
          </w:tcPr>
          <w:p w14:paraId="5228578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57</w:t>
            </w:r>
          </w:p>
        </w:tc>
        <w:tc>
          <w:tcPr>
            <w:tcW w:w="954" w:type="dxa"/>
            <w:tcBorders>
              <w:top w:val="nil"/>
              <w:left w:val="nil"/>
              <w:bottom w:val="single" w:sz="8" w:space="0" w:color="auto"/>
              <w:right w:val="single" w:sz="8" w:space="0" w:color="auto"/>
            </w:tcBorders>
            <w:shd w:val="clear" w:color="auto" w:fill="auto"/>
            <w:noWrap/>
            <w:vAlign w:val="center"/>
            <w:hideMark/>
          </w:tcPr>
          <w:p w14:paraId="70B3E3E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32</w:t>
            </w:r>
          </w:p>
        </w:tc>
        <w:tc>
          <w:tcPr>
            <w:tcW w:w="1020" w:type="dxa"/>
            <w:tcBorders>
              <w:top w:val="nil"/>
              <w:left w:val="nil"/>
              <w:bottom w:val="single" w:sz="8" w:space="0" w:color="auto"/>
              <w:right w:val="single" w:sz="8" w:space="0" w:color="auto"/>
            </w:tcBorders>
            <w:shd w:val="clear" w:color="auto" w:fill="auto"/>
            <w:noWrap/>
            <w:vAlign w:val="center"/>
            <w:hideMark/>
          </w:tcPr>
          <w:p w14:paraId="403B4F1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3E56F3E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57</w:t>
            </w:r>
          </w:p>
        </w:tc>
        <w:tc>
          <w:tcPr>
            <w:tcW w:w="836" w:type="dxa"/>
            <w:tcBorders>
              <w:top w:val="nil"/>
              <w:left w:val="nil"/>
              <w:bottom w:val="single" w:sz="8" w:space="0" w:color="auto"/>
              <w:right w:val="single" w:sz="8" w:space="0" w:color="auto"/>
            </w:tcBorders>
            <w:shd w:val="clear" w:color="auto" w:fill="auto"/>
            <w:noWrap/>
            <w:vAlign w:val="center"/>
            <w:hideMark/>
          </w:tcPr>
          <w:p w14:paraId="28D80C7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27</w:t>
            </w:r>
          </w:p>
        </w:tc>
        <w:tc>
          <w:tcPr>
            <w:tcW w:w="1194" w:type="dxa"/>
            <w:tcBorders>
              <w:top w:val="nil"/>
              <w:left w:val="nil"/>
              <w:bottom w:val="single" w:sz="8" w:space="0" w:color="auto"/>
              <w:right w:val="single" w:sz="8" w:space="0" w:color="auto"/>
            </w:tcBorders>
            <w:shd w:val="clear" w:color="auto" w:fill="auto"/>
            <w:noWrap/>
            <w:vAlign w:val="center"/>
            <w:hideMark/>
          </w:tcPr>
          <w:p w14:paraId="0362C40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47</w:t>
            </w:r>
          </w:p>
        </w:tc>
      </w:tr>
      <w:tr w:rsidR="008816DE" w:rsidRPr="008F42A2" w14:paraId="1E76F9EF"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5D7267A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48</w:t>
            </w:r>
          </w:p>
        </w:tc>
        <w:tc>
          <w:tcPr>
            <w:tcW w:w="902" w:type="dxa"/>
            <w:tcBorders>
              <w:top w:val="nil"/>
              <w:left w:val="nil"/>
              <w:bottom w:val="single" w:sz="8" w:space="0" w:color="auto"/>
              <w:right w:val="single" w:sz="8" w:space="0" w:color="auto"/>
            </w:tcBorders>
            <w:shd w:val="clear" w:color="auto" w:fill="auto"/>
            <w:noWrap/>
            <w:vAlign w:val="center"/>
            <w:hideMark/>
          </w:tcPr>
          <w:p w14:paraId="08FF82C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55</w:t>
            </w:r>
          </w:p>
        </w:tc>
        <w:tc>
          <w:tcPr>
            <w:tcW w:w="954" w:type="dxa"/>
            <w:tcBorders>
              <w:top w:val="nil"/>
              <w:left w:val="nil"/>
              <w:bottom w:val="single" w:sz="8" w:space="0" w:color="auto"/>
              <w:right w:val="single" w:sz="8" w:space="0" w:color="auto"/>
            </w:tcBorders>
            <w:shd w:val="clear" w:color="auto" w:fill="auto"/>
            <w:noWrap/>
            <w:vAlign w:val="center"/>
            <w:hideMark/>
          </w:tcPr>
          <w:p w14:paraId="4D49EC7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2801134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4C4C7AC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63</w:t>
            </w:r>
          </w:p>
        </w:tc>
        <w:tc>
          <w:tcPr>
            <w:tcW w:w="836" w:type="dxa"/>
            <w:tcBorders>
              <w:top w:val="nil"/>
              <w:left w:val="nil"/>
              <w:bottom w:val="single" w:sz="8" w:space="0" w:color="auto"/>
              <w:right w:val="single" w:sz="8" w:space="0" w:color="auto"/>
            </w:tcBorders>
            <w:shd w:val="clear" w:color="auto" w:fill="auto"/>
            <w:noWrap/>
            <w:vAlign w:val="center"/>
            <w:hideMark/>
          </w:tcPr>
          <w:p w14:paraId="2D0F202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25</w:t>
            </w:r>
          </w:p>
        </w:tc>
        <w:tc>
          <w:tcPr>
            <w:tcW w:w="1194" w:type="dxa"/>
            <w:tcBorders>
              <w:top w:val="nil"/>
              <w:left w:val="nil"/>
              <w:bottom w:val="single" w:sz="8" w:space="0" w:color="auto"/>
              <w:right w:val="single" w:sz="8" w:space="0" w:color="auto"/>
            </w:tcBorders>
            <w:shd w:val="clear" w:color="auto" w:fill="auto"/>
            <w:noWrap/>
            <w:vAlign w:val="center"/>
            <w:hideMark/>
          </w:tcPr>
          <w:p w14:paraId="3851354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41</w:t>
            </w:r>
          </w:p>
        </w:tc>
      </w:tr>
      <w:tr w:rsidR="008816DE" w:rsidRPr="008F42A2" w14:paraId="4A43A592"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555EFE5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49</w:t>
            </w:r>
          </w:p>
        </w:tc>
        <w:tc>
          <w:tcPr>
            <w:tcW w:w="902" w:type="dxa"/>
            <w:tcBorders>
              <w:top w:val="nil"/>
              <w:left w:val="nil"/>
              <w:bottom w:val="single" w:sz="8" w:space="0" w:color="auto"/>
              <w:right w:val="single" w:sz="8" w:space="0" w:color="auto"/>
            </w:tcBorders>
            <w:shd w:val="clear" w:color="auto" w:fill="auto"/>
            <w:noWrap/>
            <w:vAlign w:val="center"/>
            <w:hideMark/>
          </w:tcPr>
          <w:p w14:paraId="384F67F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52</w:t>
            </w:r>
          </w:p>
        </w:tc>
        <w:tc>
          <w:tcPr>
            <w:tcW w:w="954" w:type="dxa"/>
            <w:tcBorders>
              <w:top w:val="nil"/>
              <w:left w:val="nil"/>
              <w:bottom w:val="single" w:sz="8" w:space="0" w:color="auto"/>
              <w:right w:val="single" w:sz="8" w:space="0" w:color="auto"/>
            </w:tcBorders>
            <w:shd w:val="clear" w:color="auto" w:fill="auto"/>
            <w:noWrap/>
            <w:vAlign w:val="center"/>
            <w:hideMark/>
          </w:tcPr>
          <w:p w14:paraId="5954DA0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273C3FB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39</w:t>
            </w:r>
          </w:p>
        </w:tc>
        <w:tc>
          <w:tcPr>
            <w:tcW w:w="855" w:type="dxa"/>
            <w:tcBorders>
              <w:top w:val="nil"/>
              <w:left w:val="nil"/>
              <w:bottom w:val="single" w:sz="8" w:space="0" w:color="auto"/>
              <w:right w:val="single" w:sz="8" w:space="0" w:color="auto"/>
            </w:tcBorders>
            <w:shd w:val="clear" w:color="auto" w:fill="auto"/>
            <w:noWrap/>
            <w:vAlign w:val="center"/>
            <w:hideMark/>
          </w:tcPr>
          <w:p w14:paraId="4D642F4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56</w:t>
            </w:r>
          </w:p>
        </w:tc>
        <w:tc>
          <w:tcPr>
            <w:tcW w:w="836" w:type="dxa"/>
            <w:tcBorders>
              <w:top w:val="nil"/>
              <w:left w:val="nil"/>
              <w:bottom w:val="single" w:sz="8" w:space="0" w:color="auto"/>
              <w:right w:val="single" w:sz="8" w:space="0" w:color="auto"/>
            </w:tcBorders>
            <w:shd w:val="clear" w:color="auto" w:fill="auto"/>
            <w:noWrap/>
            <w:vAlign w:val="center"/>
            <w:hideMark/>
          </w:tcPr>
          <w:p w14:paraId="1776D00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24</w:t>
            </w:r>
          </w:p>
        </w:tc>
        <w:tc>
          <w:tcPr>
            <w:tcW w:w="1194" w:type="dxa"/>
            <w:tcBorders>
              <w:top w:val="nil"/>
              <w:left w:val="nil"/>
              <w:bottom w:val="single" w:sz="8" w:space="0" w:color="auto"/>
              <w:right w:val="single" w:sz="8" w:space="0" w:color="auto"/>
            </w:tcBorders>
            <w:shd w:val="clear" w:color="auto" w:fill="auto"/>
            <w:noWrap/>
            <w:vAlign w:val="center"/>
            <w:hideMark/>
          </w:tcPr>
          <w:p w14:paraId="44173B1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r>
      <w:tr w:rsidR="008816DE" w:rsidRPr="008F42A2" w14:paraId="416E867A"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2033AA4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c>
          <w:tcPr>
            <w:tcW w:w="902" w:type="dxa"/>
            <w:tcBorders>
              <w:top w:val="nil"/>
              <w:left w:val="nil"/>
              <w:bottom w:val="single" w:sz="8" w:space="0" w:color="auto"/>
              <w:right w:val="single" w:sz="8" w:space="0" w:color="auto"/>
            </w:tcBorders>
            <w:shd w:val="clear" w:color="auto" w:fill="auto"/>
            <w:noWrap/>
            <w:vAlign w:val="center"/>
            <w:hideMark/>
          </w:tcPr>
          <w:p w14:paraId="79194B1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51</w:t>
            </w:r>
          </w:p>
        </w:tc>
        <w:tc>
          <w:tcPr>
            <w:tcW w:w="954" w:type="dxa"/>
            <w:tcBorders>
              <w:top w:val="nil"/>
              <w:left w:val="nil"/>
              <w:bottom w:val="single" w:sz="8" w:space="0" w:color="auto"/>
              <w:right w:val="single" w:sz="8" w:space="0" w:color="auto"/>
            </w:tcBorders>
            <w:shd w:val="clear" w:color="auto" w:fill="auto"/>
            <w:noWrap/>
            <w:vAlign w:val="center"/>
            <w:hideMark/>
          </w:tcPr>
          <w:p w14:paraId="5A63EDD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28</w:t>
            </w:r>
          </w:p>
        </w:tc>
        <w:tc>
          <w:tcPr>
            <w:tcW w:w="1020" w:type="dxa"/>
            <w:tcBorders>
              <w:top w:val="nil"/>
              <w:left w:val="nil"/>
              <w:bottom w:val="single" w:sz="8" w:space="0" w:color="auto"/>
              <w:right w:val="single" w:sz="8" w:space="0" w:color="auto"/>
            </w:tcBorders>
            <w:shd w:val="clear" w:color="auto" w:fill="auto"/>
            <w:noWrap/>
            <w:vAlign w:val="center"/>
            <w:hideMark/>
          </w:tcPr>
          <w:p w14:paraId="46A7CAB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2E197DA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57</w:t>
            </w:r>
          </w:p>
        </w:tc>
        <w:tc>
          <w:tcPr>
            <w:tcW w:w="836" w:type="dxa"/>
            <w:tcBorders>
              <w:top w:val="nil"/>
              <w:left w:val="nil"/>
              <w:bottom w:val="single" w:sz="8" w:space="0" w:color="auto"/>
              <w:right w:val="single" w:sz="8" w:space="0" w:color="auto"/>
            </w:tcBorders>
            <w:shd w:val="clear" w:color="auto" w:fill="auto"/>
            <w:noWrap/>
            <w:vAlign w:val="center"/>
            <w:hideMark/>
          </w:tcPr>
          <w:p w14:paraId="22F5D34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24</w:t>
            </w:r>
          </w:p>
        </w:tc>
        <w:tc>
          <w:tcPr>
            <w:tcW w:w="1194" w:type="dxa"/>
            <w:tcBorders>
              <w:top w:val="nil"/>
              <w:left w:val="nil"/>
              <w:bottom w:val="single" w:sz="8" w:space="0" w:color="auto"/>
              <w:right w:val="single" w:sz="8" w:space="0" w:color="auto"/>
            </w:tcBorders>
            <w:shd w:val="clear" w:color="auto" w:fill="auto"/>
            <w:noWrap/>
            <w:vAlign w:val="center"/>
            <w:hideMark/>
          </w:tcPr>
          <w:p w14:paraId="4BB6DDF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43</w:t>
            </w:r>
          </w:p>
        </w:tc>
      </w:tr>
      <w:tr w:rsidR="008816DE" w:rsidRPr="008F42A2" w14:paraId="6C1B3377"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4829DB2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51</w:t>
            </w:r>
          </w:p>
        </w:tc>
        <w:tc>
          <w:tcPr>
            <w:tcW w:w="902" w:type="dxa"/>
            <w:tcBorders>
              <w:top w:val="nil"/>
              <w:left w:val="nil"/>
              <w:bottom w:val="single" w:sz="8" w:space="0" w:color="auto"/>
              <w:right w:val="single" w:sz="8" w:space="0" w:color="auto"/>
            </w:tcBorders>
            <w:shd w:val="clear" w:color="auto" w:fill="auto"/>
            <w:noWrap/>
            <w:vAlign w:val="center"/>
            <w:hideMark/>
          </w:tcPr>
          <w:p w14:paraId="08CA138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54</w:t>
            </w:r>
          </w:p>
        </w:tc>
        <w:tc>
          <w:tcPr>
            <w:tcW w:w="954" w:type="dxa"/>
            <w:tcBorders>
              <w:top w:val="nil"/>
              <w:left w:val="nil"/>
              <w:bottom w:val="single" w:sz="8" w:space="0" w:color="auto"/>
              <w:right w:val="single" w:sz="8" w:space="0" w:color="auto"/>
            </w:tcBorders>
            <w:shd w:val="clear" w:color="auto" w:fill="auto"/>
            <w:noWrap/>
            <w:vAlign w:val="center"/>
            <w:hideMark/>
          </w:tcPr>
          <w:p w14:paraId="4B5D0FF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28</w:t>
            </w:r>
          </w:p>
        </w:tc>
        <w:tc>
          <w:tcPr>
            <w:tcW w:w="1020" w:type="dxa"/>
            <w:tcBorders>
              <w:top w:val="nil"/>
              <w:left w:val="nil"/>
              <w:bottom w:val="single" w:sz="8" w:space="0" w:color="auto"/>
              <w:right w:val="single" w:sz="8" w:space="0" w:color="auto"/>
            </w:tcBorders>
            <w:shd w:val="clear" w:color="auto" w:fill="auto"/>
            <w:noWrap/>
            <w:vAlign w:val="center"/>
            <w:hideMark/>
          </w:tcPr>
          <w:p w14:paraId="4C3B623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35</w:t>
            </w:r>
          </w:p>
        </w:tc>
        <w:tc>
          <w:tcPr>
            <w:tcW w:w="855" w:type="dxa"/>
            <w:tcBorders>
              <w:top w:val="nil"/>
              <w:left w:val="nil"/>
              <w:bottom w:val="single" w:sz="8" w:space="0" w:color="auto"/>
              <w:right w:val="single" w:sz="8" w:space="0" w:color="auto"/>
            </w:tcBorders>
            <w:shd w:val="clear" w:color="auto" w:fill="auto"/>
            <w:noWrap/>
            <w:vAlign w:val="center"/>
            <w:hideMark/>
          </w:tcPr>
          <w:p w14:paraId="1D336A6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55</w:t>
            </w:r>
          </w:p>
        </w:tc>
        <w:tc>
          <w:tcPr>
            <w:tcW w:w="836" w:type="dxa"/>
            <w:tcBorders>
              <w:top w:val="nil"/>
              <w:left w:val="nil"/>
              <w:bottom w:val="single" w:sz="8" w:space="0" w:color="auto"/>
              <w:right w:val="single" w:sz="8" w:space="0" w:color="auto"/>
            </w:tcBorders>
            <w:shd w:val="clear" w:color="auto" w:fill="auto"/>
            <w:noWrap/>
            <w:vAlign w:val="center"/>
            <w:hideMark/>
          </w:tcPr>
          <w:p w14:paraId="5886323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2F4102F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39</w:t>
            </w:r>
          </w:p>
        </w:tc>
      </w:tr>
      <w:tr w:rsidR="008816DE" w:rsidRPr="008F42A2" w14:paraId="64676599"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6A923A7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52</w:t>
            </w:r>
          </w:p>
        </w:tc>
        <w:tc>
          <w:tcPr>
            <w:tcW w:w="902" w:type="dxa"/>
            <w:tcBorders>
              <w:top w:val="nil"/>
              <w:left w:val="nil"/>
              <w:bottom w:val="single" w:sz="8" w:space="0" w:color="auto"/>
              <w:right w:val="single" w:sz="8" w:space="0" w:color="auto"/>
            </w:tcBorders>
            <w:shd w:val="clear" w:color="auto" w:fill="auto"/>
            <w:noWrap/>
            <w:vAlign w:val="center"/>
            <w:hideMark/>
          </w:tcPr>
          <w:p w14:paraId="06DABAB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51</w:t>
            </w:r>
          </w:p>
        </w:tc>
        <w:tc>
          <w:tcPr>
            <w:tcW w:w="954" w:type="dxa"/>
            <w:tcBorders>
              <w:top w:val="nil"/>
              <w:left w:val="nil"/>
              <w:bottom w:val="single" w:sz="8" w:space="0" w:color="auto"/>
              <w:right w:val="single" w:sz="8" w:space="0" w:color="auto"/>
            </w:tcBorders>
            <w:shd w:val="clear" w:color="auto" w:fill="auto"/>
            <w:noWrap/>
            <w:vAlign w:val="center"/>
            <w:hideMark/>
          </w:tcPr>
          <w:p w14:paraId="103A724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34</w:t>
            </w:r>
          </w:p>
        </w:tc>
        <w:tc>
          <w:tcPr>
            <w:tcW w:w="1020" w:type="dxa"/>
            <w:tcBorders>
              <w:top w:val="nil"/>
              <w:left w:val="nil"/>
              <w:bottom w:val="single" w:sz="8" w:space="0" w:color="auto"/>
              <w:right w:val="single" w:sz="8" w:space="0" w:color="auto"/>
            </w:tcBorders>
            <w:shd w:val="clear" w:color="auto" w:fill="auto"/>
            <w:noWrap/>
            <w:vAlign w:val="center"/>
            <w:hideMark/>
          </w:tcPr>
          <w:p w14:paraId="2D3FA9B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39</w:t>
            </w:r>
          </w:p>
        </w:tc>
        <w:tc>
          <w:tcPr>
            <w:tcW w:w="855" w:type="dxa"/>
            <w:tcBorders>
              <w:top w:val="nil"/>
              <w:left w:val="nil"/>
              <w:bottom w:val="single" w:sz="8" w:space="0" w:color="auto"/>
              <w:right w:val="single" w:sz="8" w:space="0" w:color="auto"/>
            </w:tcBorders>
            <w:shd w:val="clear" w:color="auto" w:fill="auto"/>
            <w:noWrap/>
            <w:vAlign w:val="center"/>
            <w:hideMark/>
          </w:tcPr>
          <w:p w14:paraId="7E5DF49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66</w:t>
            </w:r>
          </w:p>
        </w:tc>
        <w:tc>
          <w:tcPr>
            <w:tcW w:w="836" w:type="dxa"/>
            <w:tcBorders>
              <w:top w:val="nil"/>
              <w:left w:val="nil"/>
              <w:bottom w:val="single" w:sz="8" w:space="0" w:color="auto"/>
              <w:right w:val="single" w:sz="8" w:space="0" w:color="auto"/>
            </w:tcBorders>
            <w:shd w:val="clear" w:color="auto" w:fill="auto"/>
            <w:noWrap/>
            <w:vAlign w:val="center"/>
            <w:hideMark/>
          </w:tcPr>
          <w:p w14:paraId="757C55E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21</w:t>
            </w:r>
          </w:p>
        </w:tc>
        <w:tc>
          <w:tcPr>
            <w:tcW w:w="1194" w:type="dxa"/>
            <w:tcBorders>
              <w:top w:val="nil"/>
              <w:left w:val="nil"/>
              <w:bottom w:val="single" w:sz="8" w:space="0" w:color="auto"/>
              <w:right w:val="single" w:sz="8" w:space="0" w:color="auto"/>
            </w:tcBorders>
            <w:shd w:val="clear" w:color="auto" w:fill="auto"/>
            <w:noWrap/>
            <w:vAlign w:val="center"/>
            <w:hideMark/>
          </w:tcPr>
          <w:p w14:paraId="3DF7BF0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r>
      <w:tr w:rsidR="008816DE" w:rsidRPr="008F42A2" w14:paraId="6BDB0490"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6DB18F6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53</w:t>
            </w:r>
          </w:p>
        </w:tc>
        <w:tc>
          <w:tcPr>
            <w:tcW w:w="902" w:type="dxa"/>
            <w:tcBorders>
              <w:top w:val="nil"/>
              <w:left w:val="nil"/>
              <w:bottom w:val="single" w:sz="8" w:space="0" w:color="auto"/>
              <w:right w:val="single" w:sz="8" w:space="0" w:color="auto"/>
            </w:tcBorders>
            <w:shd w:val="clear" w:color="auto" w:fill="auto"/>
            <w:noWrap/>
            <w:vAlign w:val="center"/>
            <w:hideMark/>
          </w:tcPr>
          <w:p w14:paraId="4FD8113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954" w:type="dxa"/>
            <w:tcBorders>
              <w:top w:val="nil"/>
              <w:left w:val="nil"/>
              <w:bottom w:val="single" w:sz="8" w:space="0" w:color="auto"/>
              <w:right w:val="single" w:sz="8" w:space="0" w:color="auto"/>
            </w:tcBorders>
            <w:shd w:val="clear" w:color="auto" w:fill="auto"/>
            <w:noWrap/>
            <w:vAlign w:val="center"/>
            <w:hideMark/>
          </w:tcPr>
          <w:p w14:paraId="2F18D22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664403D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5A53C30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56</w:t>
            </w:r>
          </w:p>
        </w:tc>
        <w:tc>
          <w:tcPr>
            <w:tcW w:w="836" w:type="dxa"/>
            <w:tcBorders>
              <w:top w:val="nil"/>
              <w:left w:val="nil"/>
              <w:bottom w:val="single" w:sz="8" w:space="0" w:color="auto"/>
              <w:right w:val="single" w:sz="8" w:space="0" w:color="auto"/>
            </w:tcBorders>
            <w:shd w:val="clear" w:color="auto" w:fill="auto"/>
            <w:noWrap/>
            <w:vAlign w:val="center"/>
            <w:hideMark/>
          </w:tcPr>
          <w:p w14:paraId="5A6E4D7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549ED19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1DA603BD"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4C4AF46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54</w:t>
            </w:r>
          </w:p>
        </w:tc>
        <w:tc>
          <w:tcPr>
            <w:tcW w:w="902" w:type="dxa"/>
            <w:tcBorders>
              <w:top w:val="nil"/>
              <w:left w:val="nil"/>
              <w:bottom w:val="single" w:sz="8" w:space="0" w:color="auto"/>
              <w:right w:val="single" w:sz="8" w:space="0" w:color="auto"/>
            </w:tcBorders>
            <w:shd w:val="clear" w:color="auto" w:fill="auto"/>
            <w:noWrap/>
            <w:vAlign w:val="center"/>
            <w:hideMark/>
          </w:tcPr>
          <w:p w14:paraId="7290245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954" w:type="dxa"/>
            <w:tcBorders>
              <w:top w:val="nil"/>
              <w:left w:val="nil"/>
              <w:bottom w:val="single" w:sz="8" w:space="0" w:color="auto"/>
              <w:right w:val="single" w:sz="8" w:space="0" w:color="auto"/>
            </w:tcBorders>
            <w:shd w:val="clear" w:color="auto" w:fill="auto"/>
            <w:noWrap/>
            <w:vAlign w:val="center"/>
            <w:hideMark/>
          </w:tcPr>
          <w:p w14:paraId="1ECFB5B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32</w:t>
            </w:r>
          </w:p>
        </w:tc>
        <w:tc>
          <w:tcPr>
            <w:tcW w:w="1020" w:type="dxa"/>
            <w:tcBorders>
              <w:top w:val="nil"/>
              <w:left w:val="nil"/>
              <w:bottom w:val="single" w:sz="8" w:space="0" w:color="auto"/>
              <w:right w:val="single" w:sz="8" w:space="0" w:color="auto"/>
            </w:tcBorders>
            <w:shd w:val="clear" w:color="auto" w:fill="auto"/>
            <w:noWrap/>
            <w:vAlign w:val="center"/>
            <w:hideMark/>
          </w:tcPr>
          <w:p w14:paraId="2179F9E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37</w:t>
            </w:r>
          </w:p>
        </w:tc>
        <w:tc>
          <w:tcPr>
            <w:tcW w:w="855" w:type="dxa"/>
            <w:tcBorders>
              <w:top w:val="nil"/>
              <w:left w:val="nil"/>
              <w:bottom w:val="single" w:sz="8" w:space="0" w:color="auto"/>
              <w:right w:val="single" w:sz="8" w:space="0" w:color="auto"/>
            </w:tcBorders>
            <w:shd w:val="clear" w:color="auto" w:fill="auto"/>
            <w:noWrap/>
            <w:vAlign w:val="center"/>
            <w:hideMark/>
          </w:tcPr>
          <w:p w14:paraId="5F73F78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836" w:type="dxa"/>
            <w:tcBorders>
              <w:top w:val="nil"/>
              <w:left w:val="nil"/>
              <w:bottom w:val="single" w:sz="8" w:space="0" w:color="auto"/>
              <w:right w:val="single" w:sz="8" w:space="0" w:color="auto"/>
            </w:tcBorders>
            <w:shd w:val="clear" w:color="auto" w:fill="auto"/>
            <w:noWrap/>
            <w:vAlign w:val="center"/>
            <w:hideMark/>
          </w:tcPr>
          <w:p w14:paraId="7EEB676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27</w:t>
            </w:r>
          </w:p>
        </w:tc>
        <w:tc>
          <w:tcPr>
            <w:tcW w:w="1194" w:type="dxa"/>
            <w:tcBorders>
              <w:top w:val="nil"/>
              <w:left w:val="nil"/>
              <w:bottom w:val="single" w:sz="8" w:space="0" w:color="auto"/>
              <w:right w:val="single" w:sz="8" w:space="0" w:color="auto"/>
            </w:tcBorders>
            <w:shd w:val="clear" w:color="auto" w:fill="auto"/>
            <w:noWrap/>
            <w:vAlign w:val="center"/>
            <w:hideMark/>
          </w:tcPr>
          <w:p w14:paraId="27EBD70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44</w:t>
            </w:r>
          </w:p>
        </w:tc>
      </w:tr>
      <w:tr w:rsidR="008816DE" w:rsidRPr="008F42A2" w14:paraId="4B9679EA"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04EA205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55</w:t>
            </w:r>
          </w:p>
        </w:tc>
        <w:tc>
          <w:tcPr>
            <w:tcW w:w="902" w:type="dxa"/>
            <w:tcBorders>
              <w:top w:val="nil"/>
              <w:left w:val="nil"/>
              <w:bottom w:val="single" w:sz="8" w:space="0" w:color="auto"/>
              <w:right w:val="single" w:sz="8" w:space="0" w:color="auto"/>
            </w:tcBorders>
            <w:shd w:val="clear" w:color="auto" w:fill="auto"/>
            <w:noWrap/>
            <w:vAlign w:val="center"/>
            <w:hideMark/>
          </w:tcPr>
          <w:p w14:paraId="24E833D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954" w:type="dxa"/>
            <w:tcBorders>
              <w:top w:val="nil"/>
              <w:left w:val="nil"/>
              <w:bottom w:val="single" w:sz="8" w:space="0" w:color="auto"/>
              <w:right w:val="single" w:sz="8" w:space="0" w:color="auto"/>
            </w:tcBorders>
            <w:shd w:val="clear" w:color="auto" w:fill="auto"/>
            <w:noWrap/>
            <w:vAlign w:val="center"/>
            <w:hideMark/>
          </w:tcPr>
          <w:p w14:paraId="7B190DA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0B2D9E0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37</w:t>
            </w:r>
          </w:p>
        </w:tc>
        <w:tc>
          <w:tcPr>
            <w:tcW w:w="855" w:type="dxa"/>
            <w:tcBorders>
              <w:top w:val="nil"/>
              <w:left w:val="nil"/>
              <w:bottom w:val="single" w:sz="8" w:space="0" w:color="auto"/>
              <w:right w:val="single" w:sz="8" w:space="0" w:color="auto"/>
            </w:tcBorders>
            <w:shd w:val="clear" w:color="auto" w:fill="auto"/>
            <w:noWrap/>
            <w:vAlign w:val="center"/>
            <w:hideMark/>
          </w:tcPr>
          <w:p w14:paraId="70135A3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836" w:type="dxa"/>
            <w:tcBorders>
              <w:top w:val="nil"/>
              <w:left w:val="nil"/>
              <w:bottom w:val="single" w:sz="8" w:space="0" w:color="auto"/>
              <w:right w:val="single" w:sz="8" w:space="0" w:color="auto"/>
            </w:tcBorders>
            <w:shd w:val="clear" w:color="auto" w:fill="auto"/>
            <w:noWrap/>
            <w:vAlign w:val="center"/>
            <w:hideMark/>
          </w:tcPr>
          <w:p w14:paraId="3178BF4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25</w:t>
            </w:r>
          </w:p>
        </w:tc>
        <w:tc>
          <w:tcPr>
            <w:tcW w:w="1194" w:type="dxa"/>
            <w:tcBorders>
              <w:top w:val="nil"/>
              <w:left w:val="nil"/>
              <w:bottom w:val="single" w:sz="8" w:space="0" w:color="auto"/>
              <w:right w:val="single" w:sz="8" w:space="0" w:color="auto"/>
            </w:tcBorders>
            <w:shd w:val="clear" w:color="auto" w:fill="auto"/>
            <w:noWrap/>
            <w:vAlign w:val="center"/>
            <w:hideMark/>
          </w:tcPr>
          <w:p w14:paraId="004E015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46</w:t>
            </w:r>
          </w:p>
        </w:tc>
      </w:tr>
      <w:tr w:rsidR="008816DE" w:rsidRPr="008F42A2" w14:paraId="417018B6"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66CFE3E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56</w:t>
            </w:r>
          </w:p>
        </w:tc>
        <w:tc>
          <w:tcPr>
            <w:tcW w:w="902" w:type="dxa"/>
            <w:tcBorders>
              <w:top w:val="nil"/>
              <w:left w:val="nil"/>
              <w:bottom w:val="single" w:sz="8" w:space="0" w:color="auto"/>
              <w:right w:val="single" w:sz="8" w:space="0" w:color="auto"/>
            </w:tcBorders>
            <w:shd w:val="clear" w:color="auto" w:fill="auto"/>
            <w:noWrap/>
            <w:vAlign w:val="center"/>
            <w:hideMark/>
          </w:tcPr>
          <w:p w14:paraId="5066A0E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954" w:type="dxa"/>
            <w:tcBorders>
              <w:top w:val="nil"/>
              <w:left w:val="nil"/>
              <w:bottom w:val="single" w:sz="8" w:space="0" w:color="auto"/>
              <w:right w:val="single" w:sz="8" w:space="0" w:color="auto"/>
            </w:tcBorders>
            <w:shd w:val="clear" w:color="auto" w:fill="auto"/>
            <w:noWrap/>
            <w:vAlign w:val="center"/>
            <w:hideMark/>
          </w:tcPr>
          <w:p w14:paraId="0C37C08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51E178C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51E3F2B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836" w:type="dxa"/>
            <w:tcBorders>
              <w:top w:val="nil"/>
              <w:left w:val="nil"/>
              <w:bottom w:val="single" w:sz="8" w:space="0" w:color="auto"/>
              <w:right w:val="single" w:sz="8" w:space="0" w:color="auto"/>
            </w:tcBorders>
            <w:shd w:val="clear" w:color="auto" w:fill="auto"/>
            <w:noWrap/>
            <w:vAlign w:val="center"/>
            <w:hideMark/>
          </w:tcPr>
          <w:p w14:paraId="30E330B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16CFEAD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2A0186DF"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0470CE3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57</w:t>
            </w:r>
          </w:p>
        </w:tc>
        <w:tc>
          <w:tcPr>
            <w:tcW w:w="902" w:type="dxa"/>
            <w:tcBorders>
              <w:top w:val="nil"/>
              <w:left w:val="nil"/>
              <w:bottom w:val="single" w:sz="8" w:space="0" w:color="auto"/>
              <w:right w:val="single" w:sz="8" w:space="0" w:color="auto"/>
            </w:tcBorders>
            <w:shd w:val="clear" w:color="auto" w:fill="auto"/>
            <w:noWrap/>
            <w:vAlign w:val="center"/>
            <w:hideMark/>
          </w:tcPr>
          <w:p w14:paraId="76A3F47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954" w:type="dxa"/>
            <w:tcBorders>
              <w:top w:val="nil"/>
              <w:left w:val="nil"/>
              <w:bottom w:val="single" w:sz="8" w:space="0" w:color="auto"/>
              <w:right w:val="single" w:sz="8" w:space="0" w:color="auto"/>
            </w:tcBorders>
            <w:shd w:val="clear" w:color="auto" w:fill="auto"/>
            <w:noWrap/>
            <w:vAlign w:val="center"/>
            <w:hideMark/>
          </w:tcPr>
          <w:p w14:paraId="0AE7377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32</w:t>
            </w:r>
          </w:p>
        </w:tc>
        <w:tc>
          <w:tcPr>
            <w:tcW w:w="1020" w:type="dxa"/>
            <w:tcBorders>
              <w:top w:val="nil"/>
              <w:left w:val="nil"/>
              <w:bottom w:val="single" w:sz="8" w:space="0" w:color="auto"/>
              <w:right w:val="single" w:sz="8" w:space="0" w:color="auto"/>
            </w:tcBorders>
            <w:shd w:val="clear" w:color="auto" w:fill="auto"/>
            <w:noWrap/>
            <w:vAlign w:val="center"/>
            <w:hideMark/>
          </w:tcPr>
          <w:p w14:paraId="6347211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38</w:t>
            </w:r>
          </w:p>
        </w:tc>
        <w:tc>
          <w:tcPr>
            <w:tcW w:w="855" w:type="dxa"/>
            <w:tcBorders>
              <w:top w:val="nil"/>
              <w:left w:val="nil"/>
              <w:bottom w:val="single" w:sz="8" w:space="0" w:color="auto"/>
              <w:right w:val="single" w:sz="8" w:space="0" w:color="auto"/>
            </w:tcBorders>
            <w:shd w:val="clear" w:color="auto" w:fill="auto"/>
            <w:noWrap/>
            <w:vAlign w:val="center"/>
            <w:hideMark/>
          </w:tcPr>
          <w:p w14:paraId="3ACDB29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60</w:t>
            </w:r>
          </w:p>
        </w:tc>
        <w:tc>
          <w:tcPr>
            <w:tcW w:w="836" w:type="dxa"/>
            <w:tcBorders>
              <w:top w:val="nil"/>
              <w:left w:val="nil"/>
              <w:bottom w:val="single" w:sz="8" w:space="0" w:color="auto"/>
              <w:right w:val="single" w:sz="8" w:space="0" w:color="auto"/>
            </w:tcBorders>
            <w:shd w:val="clear" w:color="auto" w:fill="auto"/>
            <w:noWrap/>
            <w:vAlign w:val="center"/>
            <w:hideMark/>
          </w:tcPr>
          <w:p w14:paraId="004A3EE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3B5AEB4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45</w:t>
            </w:r>
          </w:p>
        </w:tc>
      </w:tr>
      <w:tr w:rsidR="008816DE" w:rsidRPr="008F42A2" w14:paraId="694C3C14"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179FED1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902" w:type="dxa"/>
            <w:tcBorders>
              <w:top w:val="nil"/>
              <w:left w:val="nil"/>
              <w:bottom w:val="single" w:sz="8" w:space="0" w:color="auto"/>
              <w:right w:val="single" w:sz="8" w:space="0" w:color="auto"/>
            </w:tcBorders>
            <w:shd w:val="clear" w:color="auto" w:fill="auto"/>
            <w:noWrap/>
            <w:vAlign w:val="center"/>
            <w:hideMark/>
          </w:tcPr>
          <w:p w14:paraId="6D5710D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954" w:type="dxa"/>
            <w:tcBorders>
              <w:top w:val="nil"/>
              <w:left w:val="nil"/>
              <w:bottom w:val="single" w:sz="8" w:space="0" w:color="auto"/>
              <w:right w:val="single" w:sz="8" w:space="0" w:color="auto"/>
            </w:tcBorders>
            <w:shd w:val="clear" w:color="auto" w:fill="auto"/>
            <w:noWrap/>
            <w:vAlign w:val="center"/>
            <w:hideMark/>
          </w:tcPr>
          <w:p w14:paraId="402D527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33</w:t>
            </w:r>
          </w:p>
        </w:tc>
        <w:tc>
          <w:tcPr>
            <w:tcW w:w="1020" w:type="dxa"/>
            <w:tcBorders>
              <w:top w:val="nil"/>
              <w:left w:val="nil"/>
              <w:bottom w:val="single" w:sz="8" w:space="0" w:color="auto"/>
              <w:right w:val="single" w:sz="8" w:space="0" w:color="auto"/>
            </w:tcBorders>
            <w:shd w:val="clear" w:color="auto" w:fill="auto"/>
            <w:noWrap/>
            <w:vAlign w:val="center"/>
            <w:hideMark/>
          </w:tcPr>
          <w:p w14:paraId="25C12A3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41</w:t>
            </w:r>
          </w:p>
        </w:tc>
        <w:tc>
          <w:tcPr>
            <w:tcW w:w="855" w:type="dxa"/>
            <w:tcBorders>
              <w:top w:val="nil"/>
              <w:left w:val="nil"/>
              <w:bottom w:val="single" w:sz="8" w:space="0" w:color="auto"/>
              <w:right w:val="single" w:sz="8" w:space="0" w:color="auto"/>
            </w:tcBorders>
            <w:shd w:val="clear" w:color="auto" w:fill="auto"/>
            <w:noWrap/>
            <w:vAlign w:val="center"/>
            <w:hideMark/>
          </w:tcPr>
          <w:p w14:paraId="7E7E814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61</w:t>
            </w:r>
          </w:p>
        </w:tc>
        <w:tc>
          <w:tcPr>
            <w:tcW w:w="836" w:type="dxa"/>
            <w:tcBorders>
              <w:top w:val="nil"/>
              <w:left w:val="nil"/>
              <w:bottom w:val="single" w:sz="8" w:space="0" w:color="auto"/>
              <w:right w:val="single" w:sz="8" w:space="0" w:color="auto"/>
            </w:tcBorders>
            <w:shd w:val="clear" w:color="auto" w:fill="auto"/>
            <w:noWrap/>
            <w:vAlign w:val="center"/>
            <w:hideMark/>
          </w:tcPr>
          <w:p w14:paraId="5631C10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27</w:t>
            </w:r>
          </w:p>
        </w:tc>
        <w:tc>
          <w:tcPr>
            <w:tcW w:w="1194" w:type="dxa"/>
            <w:tcBorders>
              <w:top w:val="nil"/>
              <w:left w:val="nil"/>
              <w:bottom w:val="single" w:sz="8" w:space="0" w:color="auto"/>
              <w:right w:val="single" w:sz="8" w:space="0" w:color="auto"/>
            </w:tcBorders>
            <w:shd w:val="clear" w:color="auto" w:fill="auto"/>
            <w:noWrap/>
            <w:vAlign w:val="center"/>
            <w:hideMark/>
          </w:tcPr>
          <w:p w14:paraId="4DC713B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5C2F4B3E"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2CA9BAF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902" w:type="dxa"/>
            <w:tcBorders>
              <w:top w:val="nil"/>
              <w:left w:val="nil"/>
              <w:bottom w:val="single" w:sz="8" w:space="0" w:color="auto"/>
              <w:right w:val="single" w:sz="8" w:space="0" w:color="auto"/>
            </w:tcBorders>
            <w:shd w:val="clear" w:color="auto" w:fill="auto"/>
            <w:noWrap/>
            <w:vAlign w:val="center"/>
            <w:hideMark/>
          </w:tcPr>
          <w:p w14:paraId="067728B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60</w:t>
            </w:r>
          </w:p>
        </w:tc>
        <w:tc>
          <w:tcPr>
            <w:tcW w:w="954" w:type="dxa"/>
            <w:tcBorders>
              <w:top w:val="nil"/>
              <w:left w:val="nil"/>
              <w:bottom w:val="single" w:sz="8" w:space="0" w:color="auto"/>
              <w:right w:val="single" w:sz="8" w:space="0" w:color="auto"/>
            </w:tcBorders>
            <w:shd w:val="clear" w:color="auto" w:fill="auto"/>
            <w:noWrap/>
            <w:vAlign w:val="center"/>
            <w:hideMark/>
          </w:tcPr>
          <w:p w14:paraId="2461E62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35</w:t>
            </w:r>
          </w:p>
        </w:tc>
        <w:tc>
          <w:tcPr>
            <w:tcW w:w="1020" w:type="dxa"/>
            <w:tcBorders>
              <w:top w:val="nil"/>
              <w:left w:val="nil"/>
              <w:bottom w:val="single" w:sz="8" w:space="0" w:color="auto"/>
              <w:right w:val="single" w:sz="8" w:space="0" w:color="auto"/>
            </w:tcBorders>
            <w:shd w:val="clear" w:color="auto" w:fill="auto"/>
            <w:noWrap/>
            <w:vAlign w:val="center"/>
            <w:hideMark/>
          </w:tcPr>
          <w:p w14:paraId="5AC7085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c>
          <w:tcPr>
            <w:tcW w:w="855" w:type="dxa"/>
            <w:tcBorders>
              <w:top w:val="nil"/>
              <w:left w:val="nil"/>
              <w:bottom w:val="single" w:sz="8" w:space="0" w:color="auto"/>
              <w:right w:val="single" w:sz="8" w:space="0" w:color="auto"/>
            </w:tcBorders>
            <w:shd w:val="clear" w:color="auto" w:fill="auto"/>
            <w:noWrap/>
            <w:vAlign w:val="center"/>
            <w:hideMark/>
          </w:tcPr>
          <w:p w14:paraId="20979E7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64</w:t>
            </w:r>
          </w:p>
        </w:tc>
        <w:tc>
          <w:tcPr>
            <w:tcW w:w="836" w:type="dxa"/>
            <w:tcBorders>
              <w:top w:val="nil"/>
              <w:left w:val="nil"/>
              <w:bottom w:val="single" w:sz="8" w:space="0" w:color="auto"/>
              <w:right w:val="single" w:sz="8" w:space="0" w:color="auto"/>
            </w:tcBorders>
            <w:shd w:val="clear" w:color="auto" w:fill="auto"/>
            <w:noWrap/>
            <w:vAlign w:val="center"/>
            <w:hideMark/>
          </w:tcPr>
          <w:p w14:paraId="73A7F3A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29</w:t>
            </w:r>
          </w:p>
        </w:tc>
        <w:tc>
          <w:tcPr>
            <w:tcW w:w="1194" w:type="dxa"/>
            <w:tcBorders>
              <w:top w:val="nil"/>
              <w:left w:val="nil"/>
              <w:bottom w:val="single" w:sz="8" w:space="0" w:color="auto"/>
              <w:right w:val="single" w:sz="8" w:space="0" w:color="auto"/>
            </w:tcBorders>
            <w:shd w:val="clear" w:color="auto" w:fill="auto"/>
            <w:noWrap/>
            <w:vAlign w:val="center"/>
            <w:hideMark/>
          </w:tcPr>
          <w:p w14:paraId="0D3C44F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45</w:t>
            </w:r>
          </w:p>
        </w:tc>
      </w:tr>
      <w:tr w:rsidR="008816DE" w:rsidRPr="008F42A2" w14:paraId="38F062C9"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1D665F3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60</w:t>
            </w:r>
          </w:p>
        </w:tc>
        <w:tc>
          <w:tcPr>
            <w:tcW w:w="902" w:type="dxa"/>
            <w:tcBorders>
              <w:top w:val="nil"/>
              <w:left w:val="nil"/>
              <w:bottom w:val="single" w:sz="8" w:space="0" w:color="auto"/>
              <w:right w:val="single" w:sz="8" w:space="0" w:color="auto"/>
            </w:tcBorders>
            <w:shd w:val="clear" w:color="auto" w:fill="auto"/>
            <w:noWrap/>
            <w:vAlign w:val="center"/>
            <w:hideMark/>
          </w:tcPr>
          <w:p w14:paraId="7B609F9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62</w:t>
            </w:r>
          </w:p>
        </w:tc>
        <w:tc>
          <w:tcPr>
            <w:tcW w:w="954" w:type="dxa"/>
            <w:tcBorders>
              <w:top w:val="nil"/>
              <w:left w:val="nil"/>
              <w:bottom w:val="single" w:sz="8" w:space="0" w:color="auto"/>
              <w:right w:val="single" w:sz="8" w:space="0" w:color="auto"/>
            </w:tcBorders>
            <w:shd w:val="clear" w:color="auto" w:fill="auto"/>
            <w:noWrap/>
            <w:vAlign w:val="center"/>
            <w:hideMark/>
          </w:tcPr>
          <w:p w14:paraId="44D679E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35</w:t>
            </w:r>
          </w:p>
        </w:tc>
        <w:tc>
          <w:tcPr>
            <w:tcW w:w="1020" w:type="dxa"/>
            <w:tcBorders>
              <w:top w:val="nil"/>
              <w:left w:val="nil"/>
              <w:bottom w:val="single" w:sz="8" w:space="0" w:color="auto"/>
              <w:right w:val="single" w:sz="8" w:space="0" w:color="auto"/>
            </w:tcBorders>
            <w:shd w:val="clear" w:color="auto" w:fill="auto"/>
            <w:noWrap/>
            <w:vAlign w:val="center"/>
            <w:hideMark/>
          </w:tcPr>
          <w:p w14:paraId="730F996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c>
          <w:tcPr>
            <w:tcW w:w="855" w:type="dxa"/>
            <w:tcBorders>
              <w:top w:val="nil"/>
              <w:left w:val="nil"/>
              <w:bottom w:val="single" w:sz="8" w:space="0" w:color="auto"/>
              <w:right w:val="single" w:sz="8" w:space="0" w:color="auto"/>
            </w:tcBorders>
            <w:shd w:val="clear" w:color="auto" w:fill="auto"/>
            <w:noWrap/>
            <w:vAlign w:val="center"/>
            <w:hideMark/>
          </w:tcPr>
          <w:p w14:paraId="387D531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64</w:t>
            </w:r>
          </w:p>
        </w:tc>
        <w:tc>
          <w:tcPr>
            <w:tcW w:w="836" w:type="dxa"/>
            <w:tcBorders>
              <w:top w:val="nil"/>
              <w:left w:val="nil"/>
              <w:bottom w:val="single" w:sz="8" w:space="0" w:color="auto"/>
              <w:right w:val="single" w:sz="8" w:space="0" w:color="auto"/>
            </w:tcBorders>
            <w:shd w:val="clear" w:color="auto" w:fill="auto"/>
            <w:noWrap/>
            <w:vAlign w:val="center"/>
            <w:hideMark/>
          </w:tcPr>
          <w:p w14:paraId="3AE8B22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29</w:t>
            </w:r>
          </w:p>
        </w:tc>
        <w:tc>
          <w:tcPr>
            <w:tcW w:w="1194" w:type="dxa"/>
            <w:tcBorders>
              <w:top w:val="nil"/>
              <w:left w:val="nil"/>
              <w:bottom w:val="single" w:sz="8" w:space="0" w:color="auto"/>
              <w:right w:val="single" w:sz="8" w:space="0" w:color="auto"/>
            </w:tcBorders>
            <w:shd w:val="clear" w:color="auto" w:fill="auto"/>
            <w:noWrap/>
            <w:vAlign w:val="center"/>
            <w:hideMark/>
          </w:tcPr>
          <w:p w14:paraId="0C0863F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45</w:t>
            </w:r>
          </w:p>
        </w:tc>
      </w:tr>
      <w:tr w:rsidR="008816DE" w:rsidRPr="008F42A2" w14:paraId="1622A382"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790A813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61</w:t>
            </w:r>
          </w:p>
        </w:tc>
        <w:tc>
          <w:tcPr>
            <w:tcW w:w="902" w:type="dxa"/>
            <w:tcBorders>
              <w:top w:val="nil"/>
              <w:left w:val="nil"/>
              <w:bottom w:val="single" w:sz="8" w:space="0" w:color="auto"/>
              <w:right w:val="single" w:sz="8" w:space="0" w:color="auto"/>
            </w:tcBorders>
            <w:shd w:val="clear" w:color="auto" w:fill="auto"/>
            <w:noWrap/>
            <w:vAlign w:val="center"/>
            <w:hideMark/>
          </w:tcPr>
          <w:p w14:paraId="230D51F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65</w:t>
            </w:r>
          </w:p>
        </w:tc>
        <w:tc>
          <w:tcPr>
            <w:tcW w:w="954" w:type="dxa"/>
            <w:tcBorders>
              <w:top w:val="nil"/>
              <w:left w:val="nil"/>
              <w:bottom w:val="single" w:sz="8" w:space="0" w:color="auto"/>
              <w:right w:val="single" w:sz="8" w:space="0" w:color="auto"/>
            </w:tcBorders>
            <w:shd w:val="clear" w:color="auto" w:fill="auto"/>
            <w:noWrap/>
            <w:vAlign w:val="center"/>
            <w:hideMark/>
          </w:tcPr>
          <w:p w14:paraId="510F136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4A673A1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c>
          <w:tcPr>
            <w:tcW w:w="855" w:type="dxa"/>
            <w:tcBorders>
              <w:top w:val="nil"/>
              <w:left w:val="nil"/>
              <w:bottom w:val="single" w:sz="8" w:space="0" w:color="auto"/>
              <w:right w:val="single" w:sz="8" w:space="0" w:color="auto"/>
            </w:tcBorders>
            <w:shd w:val="clear" w:color="auto" w:fill="auto"/>
            <w:noWrap/>
            <w:vAlign w:val="center"/>
            <w:hideMark/>
          </w:tcPr>
          <w:p w14:paraId="752D6E7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63</w:t>
            </w:r>
          </w:p>
        </w:tc>
        <w:tc>
          <w:tcPr>
            <w:tcW w:w="836" w:type="dxa"/>
            <w:tcBorders>
              <w:top w:val="nil"/>
              <w:left w:val="nil"/>
              <w:bottom w:val="single" w:sz="8" w:space="0" w:color="auto"/>
              <w:right w:val="single" w:sz="8" w:space="0" w:color="auto"/>
            </w:tcBorders>
            <w:shd w:val="clear" w:color="auto" w:fill="auto"/>
            <w:noWrap/>
            <w:vAlign w:val="center"/>
            <w:hideMark/>
          </w:tcPr>
          <w:p w14:paraId="6AF45FD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3C0E92C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385B9F33"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49E76E5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62</w:t>
            </w:r>
          </w:p>
        </w:tc>
        <w:tc>
          <w:tcPr>
            <w:tcW w:w="902" w:type="dxa"/>
            <w:tcBorders>
              <w:top w:val="nil"/>
              <w:left w:val="nil"/>
              <w:bottom w:val="single" w:sz="8" w:space="0" w:color="auto"/>
              <w:right w:val="single" w:sz="8" w:space="0" w:color="auto"/>
            </w:tcBorders>
            <w:shd w:val="clear" w:color="auto" w:fill="auto"/>
            <w:noWrap/>
            <w:vAlign w:val="center"/>
            <w:hideMark/>
          </w:tcPr>
          <w:p w14:paraId="4E800D3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60</w:t>
            </w:r>
          </w:p>
        </w:tc>
        <w:tc>
          <w:tcPr>
            <w:tcW w:w="954" w:type="dxa"/>
            <w:tcBorders>
              <w:top w:val="nil"/>
              <w:left w:val="nil"/>
              <w:bottom w:val="single" w:sz="8" w:space="0" w:color="auto"/>
              <w:right w:val="single" w:sz="8" w:space="0" w:color="auto"/>
            </w:tcBorders>
            <w:shd w:val="clear" w:color="auto" w:fill="auto"/>
            <w:noWrap/>
            <w:vAlign w:val="center"/>
            <w:hideMark/>
          </w:tcPr>
          <w:p w14:paraId="2186DCA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33</w:t>
            </w:r>
          </w:p>
        </w:tc>
        <w:tc>
          <w:tcPr>
            <w:tcW w:w="1020" w:type="dxa"/>
            <w:tcBorders>
              <w:top w:val="nil"/>
              <w:left w:val="nil"/>
              <w:bottom w:val="single" w:sz="8" w:space="0" w:color="auto"/>
              <w:right w:val="single" w:sz="8" w:space="0" w:color="auto"/>
            </w:tcBorders>
            <w:shd w:val="clear" w:color="auto" w:fill="auto"/>
            <w:noWrap/>
            <w:vAlign w:val="center"/>
            <w:hideMark/>
          </w:tcPr>
          <w:p w14:paraId="4DCADF6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42</w:t>
            </w:r>
          </w:p>
        </w:tc>
        <w:tc>
          <w:tcPr>
            <w:tcW w:w="855" w:type="dxa"/>
            <w:tcBorders>
              <w:top w:val="nil"/>
              <w:left w:val="nil"/>
              <w:bottom w:val="single" w:sz="8" w:space="0" w:color="auto"/>
              <w:right w:val="single" w:sz="8" w:space="0" w:color="auto"/>
            </w:tcBorders>
            <w:shd w:val="clear" w:color="auto" w:fill="auto"/>
            <w:noWrap/>
            <w:vAlign w:val="center"/>
            <w:hideMark/>
          </w:tcPr>
          <w:p w14:paraId="7AEA821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63</w:t>
            </w:r>
          </w:p>
        </w:tc>
        <w:tc>
          <w:tcPr>
            <w:tcW w:w="836" w:type="dxa"/>
            <w:tcBorders>
              <w:top w:val="nil"/>
              <w:left w:val="nil"/>
              <w:bottom w:val="single" w:sz="8" w:space="0" w:color="auto"/>
              <w:right w:val="single" w:sz="8" w:space="0" w:color="auto"/>
            </w:tcBorders>
            <w:shd w:val="clear" w:color="auto" w:fill="auto"/>
            <w:noWrap/>
            <w:vAlign w:val="center"/>
            <w:hideMark/>
          </w:tcPr>
          <w:p w14:paraId="118D5AE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29</w:t>
            </w:r>
          </w:p>
        </w:tc>
        <w:tc>
          <w:tcPr>
            <w:tcW w:w="1194" w:type="dxa"/>
            <w:tcBorders>
              <w:top w:val="nil"/>
              <w:left w:val="nil"/>
              <w:bottom w:val="single" w:sz="8" w:space="0" w:color="auto"/>
              <w:right w:val="single" w:sz="8" w:space="0" w:color="auto"/>
            </w:tcBorders>
            <w:shd w:val="clear" w:color="auto" w:fill="auto"/>
            <w:noWrap/>
            <w:vAlign w:val="center"/>
            <w:hideMark/>
          </w:tcPr>
          <w:p w14:paraId="76E488A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47</w:t>
            </w:r>
          </w:p>
        </w:tc>
      </w:tr>
      <w:tr w:rsidR="008816DE" w:rsidRPr="008F42A2" w14:paraId="6830F578"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2DF73F4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63</w:t>
            </w:r>
          </w:p>
        </w:tc>
        <w:tc>
          <w:tcPr>
            <w:tcW w:w="902" w:type="dxa"/>
            <w:tcBorders>
              <w:top w:val="nil"/>
              <w:left w:val="nil"/>
              <w:bottom w:val="single" w:sz="8" w:space="0" w:color="auto"/>
              <w:right w:val="single" w:sz="8" w:space="0" w:color="auto"/>
            </w:tcBorders>
            <w:shd w:val="clear" w:color="auto" w:fill="auto"/>
            <w:noWrap/>
            <w:vAlign w:val="center"/>
            <w:hideMark/>
          </w:tcPr>
          <w:p w14:paraId="0143087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52</w:t>
            </w:r>
          </w:p>
        </w:tc>
        <w:tc>
          <w:tcPr>
            <w:tcW w:w="954" w:type="dxa"/>
            <w:tcBorders>
              <w:top w:val="nil"/>
              <w:left w:val="nil"/>
              <w:bottom w:val="single" w:sz="8" w:space="0" w:color="auto"/>
              <w:right w:val="single" w:sz="8" w:space="0" w:color="auto"/>
            </w:tcBorders>
            <w:shd w:val="clear" w:color="auto" w:fill="auto"/>
            <w:noWrap/>
            <w:vAlign w:val="center"/>
            <w:hideMark/>
          </w:tcPr>
          <w:p w14:paraId="03A7B0B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53342CC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39</w:t>
            </w:r>
          </w:p>
        </w:tc>
        <w:tc>
          <w:tcPr>
            <w:tcW w:w="855" w:type="dxa"/>
            <w:tcBorders>
              <w:top w:val="nil"/>
              <w:left w:val="nil"/>
              <w:bottom w:val="single" w:sz="8" w:space="0" w:color="auto"/>
              <w:right w:val="single" w:sz="8" w:space="0" w:color="auto"/>
            </w:tcBorders>
            <w:shd w:val="clear" w:color="auto" w:fill="auto"/>
            <w:noWrap/>
            <w:vAlign w:val="center"/>
            <w:hideMark/>
          </w:tcPr>
          <w:p w14:paraId="13A5FB9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56</w:t>
            </w:r>
          </w:p>
        </w:tc>
        <w:tc>
          <w:tcPr>
            <w:tcW w:w="836" w:type="dxa"/>
            <w:tcBorders>
              <w:top w:val="nil"/>
              <w:left w:val="nil"/>
              <w:bottom w:val="single" w:sz="8" w:space="0" w:color="auto"/>
              <w:right w:val="single" w:sz="8" w:space="0" w:color="auto"/>
            </w:tcBorders>
            <w:shd w:val="clear" w:color="auto" w:fill="auto"/>
            <w:noWrap/>
            <w:vAlign w:val="center"/>
            <w:hideMark/>
          </w:tcPr>
          <w:p w14:paraId="61B23DD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24</w:t>
            </w:r>
          </w:p>
        </w:tc>
        <w:tc>
          <w:tcPr>
            <w:tcW w:w="1194" w:type="dxa"/>
            <w:tcBorders>
              <w:top w:val="nil"/>
              <w:left w:val="nil"/>
              <w:bottom w:val="single" w:sz="8" w:space="0" w:color="auto"/>
              <w:right w:val="single" w:sz="8" w:space="0" w:color="auto"/>
            </w:tcBorders>
            <w:shd w:val="clear" w:color="auto" w:fill="auto"/>
            <w:noWrap/>
            <w:vAlign w:val="center"/>
            <w:hideMark/>
          </w:tcPr>
          <w:p w14:paraId="0DFAC3A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r>
      <w:tr w:rsidR="008816DE" w:rsidRPr="008F42A2" w14:paraId="5468D877"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3945FCF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64</w:t>
            </w:r>
          </w:p>
        </w:tc>
        <w:tc>
          <w:tcPr>
            <w:tcW w:w="902" w:type="dxa"/>
            <w:tcBorders>
              <w:top w:val="nil"/>
              <w:left w:val="nil"/>
              <w:bottom w:val="single" w:sz="8" w:space="0" w:color="auto"/>
              <w:right w:val="single" w:sz="8" w:space="0" w:color="auto"/>
            </w:tcBorders>
            <w:shd w:val="clear" w:color="auto" w:fill="auto"/>
            <w:noWrap/>
            <w:vAlign w:val="center"/>
            <w:hideMark/>
          </w:tcPr>
          <w:p w14:paraId="4D05AF8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51</w:t>
            </w:r>
          </w:p>
        </w:tc>
        <w:tc>
          <w:tcPr>
            <w:tcW w:w="954" w:type="dxa"/>
            <w:tcBorders>
              <w:top w:val="nil"/>
              <w:left w:val="nil"/>
              <w:bottom w:val="single" w:sz="8" w:space="0" w:color="auto"/>
              <w:right w:val="single" w:sz="8" w:space="0" w:color="auto"/>
            </w:tcBorders>
            <w:shd w:val="clear" w:color="auto" w:fill="auto"/>
            <w:noWrap/>
            <w:vAlign w:val="center"/>
            <w:hideMark/>
          </w:tcPr>
          <w:p w14:paraId="6E2B78D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28</w:t>
            </w:r>
          </w:p>
        </w:tc>
        <w:tc>
          <w:tcPr>
            <w:tcW w:w="1020" w:type="dxa"/>
            <w:tcBorders>
              <w:top w:val="nil"/>
              <w:left w:val="nil"/>
              <w:bottom w:val="single" w:sz="8" w:space="0" w:color="auto"/>
              <w:right w:val="single" w:sz="8" w:space="0" w:color="auto"/>
            </w:tcBorders>
            <w:shd w:val="clear" w:color="auto" w:fill="auto"/>
            <w:noWrap/>
            <w:vAlign w:val="center"/>
            <w:hideMark/>
          </w:tcPr>
          <w:p w14:paraId="14C72BF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37EF742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57</w:t>
            </w:r>
          </w:p>
        </w:tc>
        <w:tc>
          <w:tcPr>
            <w:tcW w:w="836" w:type="dxa"/>
            <w:tcBorders>
              <w:top w:val="nil"/>
              <w:left w:val="nil"/>
              <w:bottom w:val="single" w:sz="8" w:space="0" w:color="auto"/>
              <w:right w:val="single" w:sz="8" w:space="0" w:color="auto"/>
            </w:tcBorders>
            <w:shd w:val="clear" w:color="auto" w:fill="auto"/>
            <w:noWrap/>
            <w:vAlign w:val="center"/>
            <w:hideMark/>
          </w:tcPr>
          <w:p w14:paraId="7847136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24</w:t>
            </w:r>
          </w:p>
        </w:tc>
        <w:tc>
          <w:tcPr>
            <w:tcW w:w="1194" w:type="dxa"/>
            <w:tcBorders>
              <w:top w:val="nil"/>
              <w:left w:val="nil"/>
              <w:bottom w:val="single" w:sz="8" w:space="0" w:color="auto"/>
              <w:right w:val="single" w:sz="8" w:space="0" w:color="auto"/>
            </w:tcBorders>
            <w:shd w:val="clear" w:color="auto" w:fill="auto"/>
            <w:noWrap/>
            <w:vAlign w:val="center"/>
            <w:hideMark/>
          </w:tcPr>
          <w:p w14:paraId="59C0CC4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43</w:t>
            </w:r>
          </w:p>
        </w:tc>
      </w:tr>
      <w:tr w:rsidR="008816DE" w:rsidRPr="008F42A2" w14:paraId="3F77AA99"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55453AE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65</w:t>
            </w:r>
          </w:p>
        </w:tc>
        <w:tc>
          <w:tcPr>
            <w:tcW w:w="902" w:type="dxa"/>
            <w:tcBorders>
              <w:top w:val="nil"/>
              <w:left w:val="nil"/>
              <w:bottom w:val="single" w:sz="8" w:space="0" w:color="auto"/>
              <w:right w:val="single" w:sz="8" w:space="0" w:color="auto"/>
            </w:tcBorders>
            <w:shd w:val="clear" w:color="auto" w:fill="auto"/>
            <w:noWrap/>
            <w:vAlign w:val="center"/>
            <w:hideMark/>
          </w:tcPr>
          <w:p w14:paraId="5BF26CF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954" w:type="dxa"/>
            <w:tcBorders>
              <w:top w:val="nil"/>
              <w:left w:val="nil"/>
              <w:bottom w:val="single" w:sz="8" w:space="0" w:color="auto"/>
              <w:right w:val="single" w:sz="8" w:space="0" w:color="auto"/>
            </w:tcBorders>
            <w:shd w:val="clear" w:color="auto" w:fill="auto"/>
            <w:noWrap/>
            <w:vAlign w:val="center"/>
            <w:hideMark/>
          </w:tcPr>
          <w:p w14:paraId="7E4A210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7CE214A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0840634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56</w:t>
            </w:r>
          </w:p>
        </w:tc>
        <w:tc>
          <w:tcPr>
            <w:tcW w:w="836" w:type="dxa"/>
            <w:tcBorders>
              <w:top w:val="nil"/>
              <w:left w:val="nil"/>
              <w:bottom w:val="single" w:sz="8" w:space="0" w:color="auto"/>
              <w:right w:val="single" w:sz="8" w:space="0" w:color="auto"/>
            </w:tcBorders>
            <w:shd w:val="clear" w:color="auto" w:fill="auto"/>
            <w:noWrap/>
            <w:vAlign w:val="center"/>
            <w:hideMark/>
          </w:tcPr>
          <w:p w14:paraId="292C7AD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2A70ABB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45</w:t>
            </w:r>
          </w:p>
        </w:tc>
      </w:tr>
      <w:tr w:rsidR="008816DE" w:rsidRPr="008F42A2" w14:paraId="35DAFFB7"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6CD88EB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66</w:t>
            </w:r>
          </w:p>
        </w:tc>
        <w:tc>
          <w:tcPr>
            <w:tcW w:w="902" w:type="dxa"/>
            <w:tcBorders>
              <w:top w:val="nil"/>
              <w:left w:val="nil"/>
              <w:bottom w:val="single" w:sz="8" w:space="0" w:color="auto"/>
              <w:right w:val="single" w:sz="8" w:space="0" w:color="auto"/>
            </w:tcBorders>
            <w:shd w:val="clear" w:color="auto" w:fill="auto"/>
            <w:noWrap/>
            <w:vAlign w:val="center"/>
            <w:hideMark/>
          </w:tcPr>
          <w:p w14:paraId="4AE8DCB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59</w:t>
            </w:r>
          </w:p>
        </w:tc>
        <w:tc>
          <w:tcPr>
            <w:tcW w:w="954" w:type="dxa"/>
            <w:tcBorders>
              <w:top w:val="nil"/>
              <w:left w:val="nil"/>
              <w:bottom w:val="single" w:sz="8" w:space="0" w:color="auto"/>
              <w:right w:val="single" w:sz="8" w:space="0" w:color="auto"/>
            </w:tcBorders>
            <w:shd w:val="clear" w:color="auto" w:fill="auto"/>
            <w:noWrap/>
            <w:vAlign w:val="center"/>
            <w:hideMark/>
          </w:tcPr>
          <w:p w14:paraId="62688CF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020" w:type="dxa"/>
            <w:tcBorders>
              <w:top w:val="nil"/>
              <w:left w:val="nil"/>
              <w:bottom w:val="single" w:sz="8" w:space="0" w:color="auto"/>
              <w:right w:val="single" w:sz="8" w:space="0" w:color="auto"/>
            </w:tcBorders>
            <w:shd w:val="clear" w:color="auto" w:fill="auto"/>
            <w:noWrap/>
            <w:vAlign w:val="center"/>
            <w:hideMark/>
          </w:tcPr>
          <w:p w14:paraId="5FF568F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36</w:t>
            </w:r>
          </w:p>
        </w:tc>
        <w:tc>
          <w:tcPr>
            <w:tcW w:w="855" w:type="dxa"/>
            <w:tcBorders>
              <w:top w:val="nil"/>
              <w:left w:val="nil"/>
              <w:bottom w:val="single" w:sz="8" w:space="0" w:color="auto"/>
              <w:right w:val="single" w:sz="8" w:space="0" w:color="auto"/>
            </w:tcBorders>
            <w:shd w:val="clear" w:color="auto" w:fill="auto"/>
            <w:noWrap/>
            <w:vAlign w:val="center"/>
            <w:hideMark/>
          </w:tcPr>
          <w:p w14:paraId="64C918F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836" w:type="dxa"/>
            <w:tcBorders>
              <w:top w:val="nil"/>
              <w:left w:val="nil"/>
              <w:bottom w:val="single" w:sz="8" w:space="0" w:color="auto"/>
              <w:right w:val="single" w:sz="8" w:space="0" w:color="auto"/>
            </w:tcBorders>
            <w:shd w:val="clear" w:color="auto" w:fill="auto"/>
            <w:noWrap/>
            <w:vAlign w:val="center"/>
            <w:hideMark/>
          </w:tcPr>
          <w:p w14:paraId="11CF5C8D"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5B1E562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46</w:t>
            </w:r>
          </w:p>
        </w:tc>
      </w:tr>
      <w:tr w:rsidR="008816DE" w:rsidRPr="008F42A2" w14:paraId="5ACDA40B"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2D90CD2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lastRenderedPageBreak/>
              <w:t>67</w:t>
            </w:r>
          </w:p>
        </w:tc>
        <w:tc>
          <w:tcPr>
            <w:tcW w:w="902" w:type="dxa"/>
            <w:tcBorders>
              <w:top w:val="nil"/>
              <w:left w:val="nil"/>
              <w:bottom w:val="single" w:sz="8" w:space="0" w:color="auto"/>
              <w:right w:val="single" w:sz="8" w:space="0" w:color="auto"/>
            </w:tcBorders>
            <w:shd w:val="clear" w:color="auto" w:fill="auto"/>
            <w:noWrap/>
            <w:vAlign w:val="center"/>
            <w:hideMark/>
          </w:tcPr>
          <w:p w14:paraId="271AF11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54</w:t>
            </w:r>
          </w:p>
        </w:tc>
        <w:tc>
          <w:tcPr>
            <w:tcW w:w="954" w:type="dxa"/>
            <w:tcBorders>
              <w:top w:val="nil"/>
              <w:left w:val="nil"/>
              <w:bottom w:val="single" w:sz="8" w:space="0" w:color="auto"/>
              <w:right w:val="single" w:sz="8" w:space="0" w:color="auto"/>
            </w:tcBorders>
            <w:shd w:val="clear" w:color="auto" w:fill="auto"/>
            <w:noWrap/>
            <w:vAlign w:val="center"/>
            <w:hideMark/>
          </w:tcPr>
          <w:p w14:paraId="4F9FC15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020" w:type="dxa"/>
            <w:tcBorders>
              <w:top w:val="nil"/>
              <w:left w:val="nil"/>
              <w:bottom w:val="single" w:sz="8" w:space="0" w:color="auto"/>
              <w:right w:val="single" w:sz="8" w:space="0" w:color="auto"/>
            </w:tcBorders>
            <w:shd w:val="clear" w:color="auto" w:fill="auto"/>
            <w:noWrap/>
            <w:vAlign w:val="center"/>
            <w:hideMark/>
          </w:tcPr>
          <w:p w14:paraId="3ECA0DF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c>
          <w:tcPr>
            <w:tcW w:w="855" w:type="dxa"/>
            <w:tcBorders>
              <w:top w:val="nil"/>
              <w:left w:val="nil"/>
              <w:bottom w:val="single" w:sz="8" w:space="0" w:color="auto"/>
              <w:right w:val="single" w:sz="8" w:space="0" w:color="auto"/>
            </w:tcBorders>
            <w:shd w:val="clear" w:color="auto" w:fill="auto"/>
            <w:noWrap/>
            <w:vAlign w:val="center"/>
            <w:hideMark/>
          </w:tcPr>
          <w:p w14:paraId="688675E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836" w:type="dxa"/>
            <w:tcBorders>
              <w:top w:val="nil"/>
              <w:left w:val="nil"/>
              <w:bottom w:val="single" w:sz="8" w:space="0" w:color="auto"/>
              <w:right w:val="single" w:sz="8" w:space="0" w:color="auto"/>
            </w:tcBorders>
            <w:shd w:val="clear" w:color="auto" w:fill="auto"/>
            <w:noWrap/>
            <w:vAlign w:val="center"/>
            <w:hideMark/>
          </w:tcPr>
          <w:p w14:paraId="0965E91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24</w:t>
            </w:r>
          </w:p>
        </w:tc>
        <w:tc>
          <w:tcPr>
            <w:tcW w:w="1194" w:type="dxa"/>
            <w:tcBorders>
              <w:top w:val="nil"/>
              <w:left w:val="nil"/>
              <w:bottom w:val="single" w:sz="8" w:space="0" w:color="auto"/>
              <w:right w:val="single" w:sz="8" w:space="0" w:color="auto"/>
            </w:tcBorders>
            <w:shd w:val="clear" w:color="auto" w:fill="auto"/>
            <w:noWrap/>
            <w:vAlign w:val="center"/>
            <w:hideMark/>
          </w:tcPr>
          <w:p w14:paraId="25AC372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42</w:t>
            </w:r>
          </w:p>
        </w:tc>
      </w:tr>
      <w:tr w:rsidR="008816DE" w:rsidRPr="008F42A2" w14:paraId="62DACE32"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1E1B2D0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68</w:t>
            </w:r>
          </w:p>
        </w:tc>
        <w:tc>
          <w:tcPr>
            <w:tcW w:w="902" w:type="dxa"/>
            <w:tcBorders>
              <w:top w:val="nil"/>
              <w:left w:val="nil"/>
              <w:bottom w:val="single" w:sz="8" w:space="0" w:color="auto"/>
              <w:right w:val="single" w:sz="8" w:space="0" w:color="auto"/>
            </w:tcBorders>
            <w:shd w:val="clear" w:color="auto" w:fill="auto"/>
            <w:noWrap/>
            <w:vAlign w:val="center"/>
            <w:hideMark/>
          </w:tcPr>
          <w:p w14:paraId="139A9EF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57</w:t>
            </w:r>
          </w:p>
        </w:tc>
        <w:tc>
          <w:tcPr>
            <w:tcW w:w="954" w:type="dxa"/>
            <w:tcBorders>
              <w:top w:val="nil"/>
              <w:left w:val="nil"/>
              <w:bottom w:val="single" w:sz="8" w:space="0" w:color="auto"/>
              <w:right w:val="single" w:sz="8" w:space="0" w:color="auto"/>
            </w:tcBorders>
            <w:shd w:val="clear" w:color="auto" w:fill="auto"/>
            <w:noWrap/>
            <w:vAlign w:val="center"/>
            <w:hideMark/>
          </w:tcPr>
          <w:p w14:paraId="2DD1192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31</w:t>
            </w:r>
          </w:p>
        </w:tc>
        <w:tc>
          <w:tcPr>
            <w:tcW w:w="1020" w:type="dxa"/>
            <w:tcBorders>
              <w:top w:val="nil"/>
              <w:left w:val="nil"/>
              <w:bottom w:val="single" w:sz="8" w:space="0" w:color="auto"/>
              <w:right w:val="single" w:sz="8" w:space="0" w:color="auto"/>
            </w:tcBorders>
            <w:shd w:val="clear" w:color="auto" w:fill="auto"/>
            <w:noWrap/>
            <w:vAlign w:val="center"/>
            <w:hideMark/>
          </w:tcPr>
          <w:p w14:paraId="49BF12E9"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37</w:t>
            </w:r>
          </w:p>
        </w:tc>
        <w:tc>
          <w:tcPr>
            <w:tcW w:w="855" w:type="dxa"/>
            <w:tcBorders>
              <w:top w:val="nil"/>
              <w:left w:val="nil"/>
              <w:bottom w:val="single" w:sz="8" w:space="0" w:color="auto"/>
              <w:right w:val="single" w:sz="8" w:space="0" w:color="auto"/>
            </w:tcBorders>
            <w:shd w:val="clear" w:color="auto" w:fill="auto"/>
            <w:noWrap/>
            <w:vAlign w:val="center"/>
            <w:hideMark/>
          </w:tcPr>
          <w:p w14:paraId="4245466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836" w:type="dxa"/>
            <w:tcBorders>
              <w:top w:val="nil"/>
              <w:left w:val="nil"/>
              <w:bottom w:val="single" w:sz="8" w:space="0" w:color="auto"/>
              <w:right w:val="single" w:sz="8" w:space="0" w:color="auto"/>
            </w:tcBorders>
            <w:shd w:val="clear" w:color="auto" w:fill="auto"/>
            <w:noWrap/>
            <w:vAlign w:val="center"/>
            <w:hideMark/>
          </w:tcPr>
          <w:p w14:paraId="76AA4AAF"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24</w:t>
            </w:r>
          </w:p>
        </w:tc>
        <w:tc>
          <w:tcPr>
            <w:tcW w:w="1194" w:type="dxa"/>
            <w:tcBorders>
              <w:top w:val="nil"/>
              <w:left w:val="nil"/>
              <w:bottom w:val="single" w:sz="8" w:space="0" w:color="auto"/>
              <w:right w:val="single" w:sz="8" w:space="0" w:color="auto"/>
            </w:tcBorders>
            <w:shd w:val="clear" w:color="auto" w:fill="auto"/>
            <w:noWrap/>
            <w:vAlign w:val="center"/>
            <w:hideMark/>
          </w:tcPr>
          <w:p w14:paraId="7E000C0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44</w:t>
            </w:r>
          </w:p>
        </w:tc>
      </w:tr>
      <w:tr w:rsidR="008816DE" w:rsidRPr="008F42A2" w14:paraId="1395E3BB"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7F254A0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69</w:t>
            </w:r>
          </w:p>
        </w:tc>
        <w:tc>
          <w:tcPr>
            <w:tcW w:w="902" w:type="dxa"/>
            <w:tcBorders>
              <w:top w:val="nil"/>
              <w:left w:val="nil"/>
              <w:bottom w:val="single" w:sz="8" w:space="0" w:color="auto"/>
              <w:right w:val="single" w:sz="8" w:space="0" w:color="auto"/>
            </w:tcBorders>
            <w:shd w:val="clear" w:color="auto" w:fill="auto"/>
            <w:noWrap/>
            <w:vAlign w:val="center"/>
            <w:hideMark/>
          </w:tcPr>
          <w:p w14:paraId="5495BDAB"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65</w:t>
            </w:r>
          </w:p>
        </w:tc>
        <w:tc>
          <w:tcPr>
            <w:tcW w:w="954" w:type="dxa"/>
            <w:tcBorders>
              <w:top w:val="nil"/>
              <w:left w:val="nil"/>
              <w:bottom w:val="single" w:sz="8" w:space="0" w:color="auto"/>
              <w:right w:val="single" w:sz="8" w:space="0" w:color="auto"/>
            </w:tcBorders>
            <w:shd w:val="clear" w:color="auto" w:fill="auto"/>
            <w:noWrap/>
            <w:vAlign w:val="center"/>
            <w:hideMark/>
          </w:tcPr>
          <w:p w14:paraId="0F9A1BC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35</w:t>
            </w:r>
          </w:p>
        </w:tc>
        <w:tc>
          <w:tcPr>
            <w:tcW w:w="1020" w:type="dxa"/>
            <w:tcBorders>
              <w:top w:val="nil"/>
              <w:left w:val="nil"/>
              <w:bottom w:val="single" w:sz="8" w:space="0" w:color="auto"/>
              <w:right w:val="single" w:sz="8" w:space="0" w:color="auto"/>
            </w:tcBorders>
            <w:shd w:val="clear" w:color="auto" w:fill="auto"/>
            <w:noWrap/>
            <w:vAlign w:val="center"/>
            <w:hideMark/>
          </w:tcPr>
          <w:p w14:paraId="2628157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37</w:t>
            </w:r>
          </w:p>
        </w:tc>
        <w:tc>
          <w:tcPr>
            <w:tcW w:w="855" w:type="dxa"/>
            <w:tcBorders>
              <w:top w:val="nil"/>
              <w:left w:val="nil"/>
              <w:bottom w:val="single" w:sz="8" w:space="0" w:color="auto"/>
              <w:right w:val="single" w:sz="8" w:space="0" w:color="auto"/>
            </w:tcBorders>
            <w:shd w:val="clear" w:color="auto" w:fill="auto"/>
            <w:noWrap/>
            <w:vAlign w:val="center"/>
            <w:hideMark/>
          </w:tcPr>
          <w:p w14:paraId="6ACBE88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56</w:t>
            </w:r>
          </w:p>
        </w:tc>
        <w:tc>
          <w:tcPr>
            <w:tcW w:w="836" w:type="dxa"/>
            <w:tcBorders>
              <w:top w:val="nil"/>
              <w:left w:val="nil"/>
              <w:bottom w:val="single" w:sz="8" w:space="0" w:color="auto"/>
              <w:right w:val="single" w:sz="8" w:space="0" w:color="auto"/>
            </w:tcBorders>
            <w:shd w:val="clear" w:color="auto" w:fill="auto"/>
            <w:noWrap/>
            <w:vAlign w:val="center"/>
            <w:hideMark/>
          </w:tcPr>
          <w:p w14:paraId="2BA406F1"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27</w:t>
            </w:r>
          </w:p>
        </w:tc>
        <w:tc>
          <w:tcPr>
            <w:tcW w:w="1194" w:type="dxa"/>
            <w:tcBorders>
              <w:top w:val="nil"/>
              <w:left w:val="nil"/>
              <w:bottom w:val="single" w:sz="8" w:space="0" w:color="auto"/>
              <w:right w:val="single" w:sz="8" w:space="0" w:color="auto"/>
            </w:tcBorders>
            <w:shd w:val="clear" w:color="auto" w:fill="auto"/>
            <w:noWrap/>
            <w:vAlign w:val="center"/>
            <w:hideMark/>
          </w:tcPr>
          <w:p w14:paraId="4EAB101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50</w:t>
            </w:r>
          </w:p>
        </w:tc>
      </w:tr>
      <w:tr w:rsidR="008816DE" w:rsidRPr="008F42A2" w14:paraId="5EFBD6CD"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784E4370"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70</w:t>
            </w:r>
          </w:p>
        </w:tc>
        <w:tc>
          <w:tcPr>
            <w:tcW w:w="902" w:type="dxa"/>
            <w:tcBorders>
              <w:top w:val="nil"/>
              <w:left w:val="nil"/>
              <w:bottom w:val="single" w:sz="8" w:space="0" w:color="auto"/>
              <w:right w:val="single" w:sz="8" w:space="0" w:color="auto"/>
            </w:tcBorders>
            <w:shd w:val="clear" w:color="auto" w:fill="auto"/>
            <w:noWrap/>
            <w:vAlign w:val="center"/>
            <w:hideMark/>
          </w:tcPr>
          <w:p w14:paraId="6D7E1CF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954" w:type="dxa"/>
            <w:tcBorders>
              <w:top w:val="nil"/>
              <w:left w:val="nil"/>
              <w:bottom w:val="single" w:sz="8" w:space="0" w:color="auto"/>
              <w:right w:val="single" w:sz="8" w:space="0" w:color="auto"/>
            </w:tcBorders>
            <w:shd w:val="clear" w:color="auto" w:fill="auto"/>
            <w:noWrap/>
            <w:vAlign w:val="center"/>
            <w:hideMark/>
          </w:tcPr>
          <w:p w14:paraId="1A2A248C"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33</w:t>
            </w:r>
          </w:p>
        </w:tc>
        <w:tc>
          <w:tcPr>
            <w:tcW w:w="1020" w:type="dxa"/>
            <w:tcBorders>
              <w:top w:val="nil"/>
              <w:left w:val="nil"/>
              <w:bottom w:val="single" w:sz="8" w:space="0" w:color="auto"/>
              <w:right w:val="single" w:sz="8" w:space="0" w:color="auto"/>
            </w:tcBorders>
            <w:shd w:val="clear" w:color="auto" w:fill="auto"/>
            <w:noWrap/>
            <w:vAlign w:val="center"/>
            <w:hideMark/>
          </w:tcPr>
          <w:p w14:paraId="5DC8C93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44</w:t>
            </w:r>
          </w:p>
        </w:tc>
        <w:tc>
          <w:tcPr>
            <w:tcW w:w="855" w:type="dxa"/>
            <w:tcBorders>
              <w:top w:val="nil"/>
              <w:left w:val="nil"/>
              <w:bottom w:val="single" w:sz="8" w:space="0" w:color="auto"/>
              <w:right w:val="single" w:sz="8" w:space="0" w:color="auto"/>
            </w:tcBorders>
            <w:shd w:val="clear" w:color="auto" w:fill="auto"/>
            <w:noWrap/>
            <w:vAlign w:val="center"/>
            <w:hideMark/>
          </w:tcPr>
          <w:p w14:paraId="7ADCA30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63</w:t>
            </w:r>
          </w:p>
        </w:tc>
        <w:tc>
          <w:tcPr>
            <w:tcW w:w="836" w:type="dxa"/>
            <w:tcBorders>
              <w:top w:val="nil"/>
              <w:left w:val="nil"/>
              <w:bottom w:val="single" w:sz="8" w:space="0" w:color="auto"/>
              <w:right w:val="single" w:sz="8" w:space="0" w:color="auto"/>
            </w:tcBorders>
            <w:shd w:val="clear" w:color="auto" w:fill="auto"/>
            <w:noWrap/>
            <w:vAlign w:val="center"/>
            <w:hideMark/>
          </w:tcPr>
          <w:p w14:paraId="7D66AE5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673B0A02"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49</w:t>
            </w:r>
          </w:p>
        </w:tc>
      </w:tr>
      <w:tr w:rsidR="008816DE" w:rsidRPr="008F42A2" w14:paraId="48F8BC04"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7E6C5BC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71</w:t>
            </w:r>
          </w:p>
        </w:tc>
        <w:tc>
          <w:tcPr>
            <w:tcW w:w="902" w:type="dxa"/>
            <w:tcBorders>
              <w:top w:val="nil"/>
              <w:left w:val="nil"/>
              <w:bottom w:val="single" w:sz="8" w:space="0" w:color="auto"/>
              <w:right w:val="single" w:sz="8" w:space="0" w:color="auto"/>
            </w:tcBorders>
            <w:shd w:val="clear" w:color="auto" w:fill="auto"/>
            <w:noWrap/>
            <w:vAlign w:val="center"/>
            <w:hideMark/>
          </w:tcPr>
          <w:p w14:paraId="1E09AAF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57</w:t>
            </w:r>
          </w:p>
        </w:tc>
        <w:tc>
          <w:tcPr>
            <w:tcW w:w="954" w:type="dxa"/>
            <w:tcBorders>
              <w:top w:val="nil"/>
              <w:left w:val="nil"/>
              <w:bottom w:val="single" w:sz="8" w:space="0" w:color="auto"/>
              <w:right w:val="single" w:sz="8" w:space="0" w:color="auto"/>
            </w:tcBorders>
            <w:shd w:val="clear" w:color="auto" w:fill="auto"/>
            <w:noWrap/>
            <w:vAlign w:val="center"/>
            <w:hideMark/>
          </w:tcPr>
          <w:p w14:paraId="73EFF508"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33</w:t>
            </w:r>
          </w:p>
        </w:tc>
        <w:tc>
          <w:tcPr>
            <w:tcW w:w="1020" w:type="dxa"/>
            <w:tcBorders>
              <w:top w:val="nil"/>
              <w:left w:val="nil"/>
              <w:bottom w:val="single" w:sz="8" w:space="0" w:color="auto"/>
              <w:right w:val="single" w:sz="8" w:space="0" w:color="auto"/>
            </w:tcBorders>
            <w:shd w:val="clear" w:color="auto" w:fill="auto"/>
            <w:noWrap/>
            <w:vAlign w:val="center"/>
            <w:hideMark/>
          </w:tcPr>
          <w:p w14:paraId="57981C0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c>
          <w:tcPr>
            <w:tcW w:w="855" w:type="dxa"/>
            <w:tcBorders>
              <w:top w:val="nil"/>
              <w:left w:val="nil"/>
              <w:bottom w:val="single" w:sz="8" w:space="0" w:color="auto"/>
              <w:right w:val="single" w:sz="8" w:space="0" w:color="auto"/>
            </w:tcBorders>
            <w:shd w:val="clear" w:color="auto" w:fill="auto"/>
            <w:noWrap/>
            <w:vAlign w:val="center"/>
            <w:hideMark/>
          </w:tcPr>
          <w:p w14:paraId="0179318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58</w:t>
            </w:r>
          </w:p>
        </w:tc>
        <w:tc>
          <w:tcPr>
            <w:tcW w:w="836" w:type="dxa"/>
            <w:tcBorders>
              <w:top w:val="nil"/>
              <w:left w:val="nil"/>
              <w:bottom w:val="single" w:sz="8" w:space="0" w:color="auto"/>
              <w:right w:val="single" w:sz="8" w:space="0" w:color="auto"/>
            </w:tcBorders>
            <w:shd w:val="clear" w:color="auto" w:fill="auto"/>
            <w:noWrap/>
            <w:vAlign w:val="center"/>
            <w:hideMark/>
          </w:tcPr>
          <w:p w14:paraId="216D1BB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29</w:t>
            </w:r>
          </w:p>
        </w:tc>
        <w:tc>
          <w:tcPr>
            <w:tcW w:w="1194" w:type="dxa"/>
            <w:tcBorders>
              <w:top w:val="nil"/>
              <w:left w:val="nil"/>
              <w:bottom w:val="single" w:sz="8" w:space="0" w:color="auto"/>
              <w:right w:val="single" w:sz="8" w:space="0" w:color="auto"/>
            </w:tcBorders>
            <w:shd w:val="clear" w:color="auto" w:fill="auto"/>
            <w:noWrap/>
            <w:vAlign w:val="center"/>
            <w:hideMark/>
          </w:tcPr>
          <w:p w14:paraId="71CC62D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45</w:t>
            </w:r>
          </w:p>
        </w:tc>
      </w:tr>
      <w:tr w:rsidR="008816DE" w:rsidRPr="008F42A2" w14:paraId="080379B8" w14:textId="77777777" w:rsidTr="001875FC">
        <w:trPr>
          <w:trHeight w:val="33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0951C8E3"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72</w:t>
            </w:r>
          </w:p>
        </w:tc>
        <w:tc>
          <w:tcPr>
            <w:tcW w:w="902" w:type="dxa"/>
            <w:tcBorders>
              <w:top w:val="nil"/>
              <w:left w:val="nil"/>
              <w:bottom w:val="single" w:sz="8" w:space="0" w:color="auto"/>
              <w:right w:val="single" w:sz="8" w:space="0" w:color="auto"/>
            </w:tcBorders>
            <w:shd w:val="clear" w:color="auto" w:fill="auto"/>
            <w:noWrap/>
            <w:vAlign w:val="center"/>
            <w:hideMark/>
          </w:tcPr>
          <w:p w14:paraId="2194615E"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60</w:t>
            </w:r>
          </w:p>
        </w:tc>
        <w:tc>
          <w:tcPr>
            <w:tcW w:w="954" w:type="dxa"/>
            <w:tcBorders>
              <w:top w:val="nil"/>
              <w:left w:val="nil"/>
              <w:bottom w:val="single" w:sz="8" w:space="0" w:color="auto"/>
              <w:right w:val="single" w:sz="8" w:space="0" w:color="auto"/>
            </w:tcBorders>
            <w:shd w:val="clear" w:color="auto" w:fill="auto"/>
            <w:noWrap/>
            <w:vAlign w:val="center"/>
            <w:hideMark/>
          </w:tcPr>
          <w:p w14:paraId="54680FC4"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32</w:t>
            </w:r>
          </w:p>
        </w:tc>
        <w:tc>
          <w:tcPr>
            <w:tcW w:w="1020" w:type="dxa"/>
            <w:tcBorders>
              <w:top w:val="nil"/>
              <w:left w:val="nil"/>
              <w:bottom w:val="single" w:sz="8" w:space="0" w:color="auto"/>
              <w:right w:val="single" w:sz="8" w:space="0" w:color="auto"/>
            </w:tcBorders>
            <w:shd w:val="clear" w:color="auto" w:fill="auto"/>
            <w:noWrap/>
            <w:vAlign w:val="center"/>
            <w:hideMark/>
          </w:tcPr>
          <w:p w14:paraId="3731AA05"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40</w:t>
            </w:r>
          </w:p>
        </w:tc>
        <w:tc>
          <w:tcPr>
            <w:tcW w:w="855" w:type="dxa"/>
            <w:tcBorders>
              <w:top w:val="nil"/>
              <w:left w:val="nil"/>
              <w:bottom w:val="single" w:sz="8" w:space="0" w:color="auto"/>
              <w:right w:val="single" w:sz="8" w:space="0" w:color="auto"/>
            </w:tcBorders>
            <w:shd w:val="clear" w:color="auto" w:fill="auto"/>
            <w:noWrap/>
            <w:vAlign w:val="center"/>
            <w:hideMark/>
          </w:tcPr>
          <w:p w14:paraId="0754572A"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62</w:t>
            </w:r>
          </w:p>
        </w:tc>
        <w:tc>
          <w:tcPr>
            <w:tcW w:w="836" w:type="dxa"/>
            <w:tcBorders>
              <w:top w:val="nil"/>
              <w:left w:val="nil"/>
              <w:bottom w:val="single" w:sz="8" w:space="0" w:color="auto"/>
              <w:right w:val="single" w:sz="8" w:space="0" w:color="auto"/>
            </w:tcBorders>
            <w:shd w:val="clear" w:color="auto" w:fill="auto"/>
            <w:noWrap/>
            <w:vAlign w:val="center"/>
            <w:hideMark/>
          </w:tcPr>
          <w:p w14:paraId="49A09576"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30</w:t>
            </w:r>
          </w:p>
        </w:tc>
        <w:tc>
          <w:tcPr>
            <w:tcW w:w="1194" w:type="dxa"/>
            <w:tcBorders>
              <w:top w:val="nil"/>
              <w:left w:val="nil"/>
              <w:bottom w:val="single" w:sz="8" w:space="0" w:color="auto"/>
              <w:right w:val="single" w:sz="8" w:space="0" w:color="auto"/>
            </w:tcBorders>
            <w:shd w:val="clear" w:color="auto" w:fill="auto"/>
            <w:noWrap/>
            <w:vAlign w:val="center"/>
            <w:hideMark/>
          </w:tcPr>
          <w:p w14:paraId="3092BA57" w14:textId="77777777" w:rsidR="008816DE" w:rsidRPr="008F42A2" w:rsidRDefault="008816DE" w:rsidP="001875FC">
            <w:pPr>
              <w:spacing w:after="0" w:line="240" w:lineRule="auto"/>
              <w:jc w:val="center"/>
              <w:rPr>
                <w:rFonts w:ascii="Times New Roman" w:eastAsia="Times New Roman" w:hAnsi="Times New Roman" w:cs="Times New Roman"/>
                <w:color w:val="000000"/>
                <w:sz w:val="24"/>
                <w:szCs w:val="24"/>
                <w:lang w:eastAsia="en-ID"/>
              </w:rPr>
            </w:pPr>
            <w:r w:rsidRPr="008F42A2">
              <w:rPr>
                <w:rFonts w:ascii="Times New Roman" w:eastAsia="Times New Roman" w:hAnsi="Times New Roman" w:cs="Times New Roman"/>
                <w:color w:val="000000"/>
                <w:sz w:val="24"/>
                <w:szCs w:val="24"/>
                <w:lang w:eastAsia="en-ID"/>
              </w:rPr>
              <w:t>45</w:t>
            </w:r>
          </w:p>
        </w:tc>
      </w:tr>
    </w:tbl>
    <w:p w14:paraId="086140B8" w14:textId="77777777" w:rsidR="008816DE" w:rsidRDefault="008816DE" w:rsidP="008816DE">
      <w:pPr>
        <w:rPr>
          <w:rFonts w:ascii="Times New Roman" w:hAnsi="Times New Roman" w:cs="Times New Roman"/>
          <w:bCs/>
          <w:sz w:val="24"/>
          <w:szCs w:val="24"/>
          <w:lang w:val="en-US"/>
        </w:rPr>
      </w:pPr>
    </w:p>
    <w:p w14:paraId="15FC8127" w14:textId="77777777" w:rsidR="008816DE" w:rsidRDefault="008816DE" w:rsidP="008816DE">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12F37263" w14:textId="77777777" w:rsidR="008816DE" w:rsidRDefault="008816DE" w:rsidP="008816DE">
      <w:pPr>
        <w:rPr>
          <w:b/>
          <w:bCs/>
        </w:rPr>
        <w:sectPr w:rsidR="008816DE" w:rsidSect="00061278">
          <w:pgSz w:w="11906" w:h="16838"/>
          <w:pgMar w:top="2268" w:right="1701" w:bottom="1701" w:left="2268" w:header="709" w:footer="709" w:gutter="0"/>
          <w:cols w:space="708"/>
          <w:titlePg/>
          <w:docGrid w:linePitch="360"/>
        </w:sectPr>
      </w:pPr>
    </w:p>
    <w:p w14:paraId="207802CE" w14:textId="77777777" w:rsidR="008816DE" w:rsidRPr="00A6508B" w:rsidRDefault="008816DE" w:rsidP="008816DE">
      <w:pPr>
        <w:rPr>
          <w:rFonts w:ascii="Times New Roman" w:hAnsi="Times New Roman" w:cs="Times New Roman"/>
          <w:sz w:val="24"/>
          <w:szCs w:val="24"/>
          <w:lang w:val="en-US"/>
        </w:rPr>
      </w:pPr>
      <w:r w:rsidRPr="00A6508B">
        <w:rPr>
          <w:rFonts w:ascii="Times New Roman" w:hAnsi="Times New Roman" w:cs="Times New Roman"/>
          <w:b/>
          <w:bCs/>
          <w:sz w:val="24"/>
          <w:szCs w:val="24"/>
        </w:rPr>
        <w:lastRenderedPageBreak/>
        <w:t>Lampiran 4A</w:t>
      </w:r>
      <w:r w:rsidRPr="00A6508B">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w:t>
      </w:r>
      <w:r w:rsidRPr="00A6508B">
        <w:rPr>
          <w:rFonts w:ascii="Times New Roman" w:hAnsi="Times New Roman" w:cs="Times New Roman"/>
          <w:sz w:val="24"/>
          <w:szCs w:val="24"/>
        </w:rPr>
        <w:t>Validitas Variabel Sistem Pengendalian Internal</w:t>
      </w:r>
      <w:r>
        <w:rPr>
          <w:rFonts w:ascii="Times New Roman" w:hAnsi="Times New Roman" w:cs="Times New Roman"/>
          <w:sz w:val="24"/>
          <w:szCs w:val="24"/>
        </w:rPr>
        <w:t>)</w:t>
      </w:r>
    </w:p>
    <w:tbl>
      <w:tblPr>
        <w:tblW w:w="1601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1787"/>
        <w:gridCol w:w="892"/>
        <w:gridCol w:w="1019"/>
        <w:gridCol w:w="892"/>
        <w:gridCol w:w="892"/>
        <w:gridCol w:w="1019"/>
        <w:gridCol w:w="1019"/>
        <w:gridCol w:w="1019"/>
        <w:gridCol w:w="1019"/>
        <w:gridCol w:w="1019"/>
        <w:gridCol w:w="893"/>
        <w:gridCol w:w="892"/>
        <w:gridCol w:w="892"/>
        <w:gridCol w:w="892"/>
        <w:gridCol w:w="1212"/>
        <w:gridCol w:w="23"/>
      </w:tblGrid>
      <w:tr w:rsidR="008816DE" w:rsidRPr="00B77752" w14:paraId="076EE930" w14:textId="77777777" w:rsidTr="001875FC">
        <w:trPr>
          <w:cantSplit/>
          <w:trHeight w:val="292"/>
        </w:trPr>
        <w:tc>
          <w:tcPr>
            <w:tcW w:w="16017" w:type="dxa"/>
            <w:gridSpan w:val="17"/>
            <w:shd w:val="clear" w:color="auto" w:fill="FFFFFF"/>
            <w:vAlign w:val="center"/>
          </w:tcPr>
          <w:p w14:paraId="37104D36"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010205"/>
              </w:rPr>
            </w:pPr>
            <w:r w:rsidRPr="00B77752">
              <w:rPr>
                <w:rFonts w:ascii="Arial" w:hAnsi="Arial" w:cs="Arial"/>
                <w:b/>
                <w:bCs/>
                <w:color w:val="010205"/>
              </w:rPr>
              <w:t>Correlations</w:t>
            </w:r>
          </w:p>
        </w:tc>
      </w:tr>
      <w:tr w:rsidR="008816DE" w:rsidRPr="00B77752" w14:paraId="465D6B24" w14:textId="77777777" w:rsidTr="001875FC">
        <w:trPr>
          <w:gridAfter w:val="1"/>
          <w:wAfter w:w="22" w:type="dxa"/>
          <w:cantSplit/>
          <w:trHeight w:val="311"/>
        </w:trPr>
        <w:tc>
          <w:tcPr>
            <w:tcW w:w="2424" w:type="dxa"/>
            <w:gridSpan w:val="2"/>
            <w:shd w:val="clear" w:color="auto" w:fill="FFFFFF"/>
            <w:vAlign w:val="bottom"/>
          </w:tcPr>
          <w:p w14:paraId="44F47E60" w14:textId="77777777" w:rsidR="008816DE" w:rsidRPr="00B77752" w:rsidRDefault="008816DE" w:rsidP="001875FC">
            <w:pPr>
              <w:autoSpaceDE w:val="0"/>
              <w:autoSpaceDN w:val="0"/>
              <w:adjustRightInd w:val="0"/>
              <w:spacing w:after="0" w:line="240" w:lineRule="auto"/>
            </w:pPr>
          </w:p>
        </w:tc>
        <w:tc>
          <w:tcPr>
            <w:tcW w:w="892" w:type="dxa"/>
            <w:shd w:val="clear" w:color="auto" w:fill="FFFFFF"/>
            <w:vAlign w:val="bottom"/>
          </w:tcPr>
          <w:p w14:paraId="72A0FB98"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X1.1</w:t>
            </w:r>
          </w:p>
        </w:tc>
        <w:tc>
          <w:tcPr>
            <w:tcW w:w="1019" w:type="dxa"/>
            <w:shd w:val="clear" w:color="auto" w:fill="FFFFFF"/>
            <w:vAlign w:val="bottom"/>
          </w:tcPr>
          <w:p w14:paraId="24E0E471"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X1.2</w:t>
            </w:r>
          </w:p>
        </w:tc>
        <w:tc>
          <w:tcPr>
            <w:tcW w:w="892" w:type="dxa"/>
            <w:shd w:val="clear" w:color="auto" w:fill="FFFFFF"/>
            <w:vAlign w:val="bottom"/>
          </w:tcPr>
          <w:p w14:paraId="62A87E04"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X1.3</w:t>
            </w:r>
          </w:p>
        </w:tc>
        <w:tc>
          <w:tcPr>
            <w:tcW w:w="892" w:type="dxa"/>
            <w:shd w:val="clear" w:color="auto" w:fill="FFFFFF"/>
            <w:vAlign w:val="bottom"/>
          </w:tcPr>
          <w:p w14:paraId="74F75DC8"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X1.4</w:t>
            </w:r>
          </w:p>
        </w:tc>
        <w:tc>
          <w:tcPr>
            <w:tcW w:w="1019" w:type="dxa"/>
            <w:shd w:val="clear" w:color="auto" w:fill="FFFFFF"/>
            <w:vAlign w:val="bottom"/>
          </w:tcPr>
          <w:p w14:paraId="50D5A4EF"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X1.5</w:t>
            </w:r>
          </w:p>
        </w:tc>
        <w:tc>
          <w:tcPr>
            <w:tcW w:w="1019" w:type="dxa"/>
            <w:shd w:val="clear" w:color="auto" w:fill="FFFFFF"/>
            <w:vAlign w:val="bottom"/>
          </w:tcPr>
          <w:p w14:paraId="2F255897"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X1.6</w:t>
            </w:r>
          </w:p>
        </w:tc>
        <w:tc>
          <w:tcPr>
            <w:tcW w:w="1019" w:type="dxa"/>
            <w:shd w:val="clear" w:color="auto" w:fill="FFFFFF"/>
            <w:vAlign w:val="bottom"/>
          </w:tcPr>
          <w:p w14:paraId="46C464AF"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X1.7</w:t>
            </w:r>
          </w:p>
        </w:tc>
        <w:tc>
          <w:tcPr>
            <w:tcW w:w="1019" w:type="dxa"/>
            <w:shd w:val="clear" w:color="auto" w:fill="FFFFFF"/>
            <w:vAlign w:val="bottom"/>
          </w:tcPr>
          <w:p w14:paraId="77576084"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X1.8</w:t>
            </w:r>
          </w:p>
        </w:tc>
        <w:tc>
          <w:tcPr>
            <w:tcW w:w="1019" w:type="dxa"/>
            <w:shd w:val="clear" w:color="auto" w:fill="FFFFFF"/>
            <w:vAlign w:val="bottom"/>
          </w:tcPr>
          <w:p w14:paraId="6E1EAB13"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X1.9</w:t>
            </w:r>
          </w:p>
        </w:tc>
        <w:tc>
          <w:tcPr>
            <w:tcW w:w="893" w:type="dxa"/>
            <w:shd w:val="clear" w:color="auto" w:fill="FFFFFF"/>
            <w:vAlign w:val="bottom"/>
          </w:tcPr>
          <w:p w14:paraId="2995F350"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X1.10</w:t>
            </w:r>
          </w:p>
        </w:tc>
        <w:tc>
          <w:tcPr>
            <w:tcW w:w="892" w:type="dxa"/>
            <w:shd w:val="clear" w:color="auto" w:fill="FFFFFF"/>
            <w:vAlign w:val="bottom"/>
          </w:tcPr>
          <w:p w14:paraId="78A3FDD4"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X1.11</w:t>
            </w:r>
          </w:p>
        </w:tc>
        <w:tc>
          <w:tcPr>
            <w:tcW w:w="892" w:type="dxa"/>
            <w:shd w:val="clear" w:color="auto" w:fill="FFFFFF"/>
            <w:vAlign w:val="bottom"/>
          </w:tcPr>
          <w:p w14:paraId="464DAFF1"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X1.12</w:t>
            </w:r>
          </w:p>
        </w:tc>
        <w:tc>
          <w:tcPr>
            <w:tcW w:w="892" w:type="dxa"/>
            <w:shd w:val="clear" w:color="auto" w:fill="FFFFFF"/>
            <w:vAlign w:val="bottom"/>
          </w:tcPr>
          <w:p w14:paraId="2D638931"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X1.13</w:t>
            </w:r>
          </w:p>
        </w:tc>
        <w:tc>
          <w:tcPr>
            <w:tcW w:w="1212" w:type="dxa"/>
            <w:shd w:val="clear" w:color="auto" w:fill="FFFFFF"/>
            <w:vAlign w:val="bottom"/>
          </w:tcPr>
          <w:p w14:paraId="5E92F211"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Total</w:t>
            </w:r>
          </w:p>
        </w:tc>
      </w:tr>
      <w:tr w:rsidR="008816DE" w:rsidRPr="00B77752" w14:paraId="21B976A4" w14:textId="77777777" w:rsidTr="001875FC">
        <w:trPr>
          <w:gridAfter w:val="1"/>
          <w:wAfter w:w="23" w:type="dxa"/>
          <w:cantSplit/>
          <w:trHeight w:val="292"/>
        </w:trPr>
        <w:tc>
          <w:tcPr>
            <w:tcW w:w="637" w:type="dxa"/>
            <w:vMerge w:val="restart"/>
            <w:shd w:val="clear" w:color="auto" w:fill="E0E0E0"/>
          </w:tcPr>
          <w:p w14:paraId="08E40C5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X1.1</w:t>
            </w:r>
          </w:p>
        </w:tc>
        <w:tc>
          <w:tcPr>
            <w:tcW w:w="1786" w:type="dxa"/>
            <w:shd w:val="clear" w:color="auto" w:fill="E0E0E0"/>
          </w:tcPr>
          <w:p w14:paraId="2FB9107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892" w:type="dxa"/>
            <w:shd w:val="clear" w:color="auto" w:fill="FFFFFF"/>
          </w:tcPr>
          <w:p w14:paraId="69B8551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19" w:type="dxa"/>
            <w:shd w:val="clear" w:color="auto" w:fill="FFFFFF"/>
          </w:tcPr>
          <w:p w14:paraId="5FA4C98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,752</w:t>
            </w:r>
            <w:r w:rsidRPr="00B77752">
              <w:rPr>
                <w:rFonts w:ascii="Arial" w:hAnsi="Arial" w:cs="Arial"/>
                <w:color w:val="010205"/>
                <w:sz w:val="18"/>
                <w:szCs w:val="18"/>
                <w:vertAlign w:val="superscript"/>
              </w:rPr>
              <w:t>**</w:t>
            </w:r>
          </w:p>
        </w:tc>
        <w:tc>
          <w:tcPr>
            <w:tcW w:w="892" w:type="dxa"/>
            <w:shd w:val="clear" w:color="auto" w:fill="FFFFFF"/>
          </w:tcPr>
          <w:p w14:paraId="4FD494D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,572</w:t>
            </w:r>
            <w:r w:rsidRPr="00B77752">
              <w:rPr>
                <w:rFonts w:ascii="Arial" w:hAnsi="Arial" w:cs="Arial"/>
                <w:color w:val="010205"/>
                <w:sz w:val="18"/>
                <w:szCs w:val="18"/>
                <w:vertAlign w:val="superscript"/>
              </w:rPr>
              <w:t>**</w:t>
            </w:r>
          </w:p>
        </w:tc>
        <w:tc>
          <w:tcPr>
            <w:tcW w:w="892" w:type="dxa"/>
            <w:shd w:val="clear" w:color="auto" w:fill="FFFFFF"/>
          </w:tcPr>
          <w:p w14:paraId="295ED08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,766</w:t>
            </w:r>
            <w:r w:rsidRPr="00B77752">
              <w:rPr>
                <w:rFonts w:ascii="Arial" w:hAnsi="Arial" w:cs="Arial"/>
                <w:color w:val="010205"/>
                <w:sz w:val="18"/>
                <w:szCs w:val="18"/>
                <w:vertAlign w:val="superscript"/>
              </w:rPr>
              <w:t>**</w:t>
            </w:r>
          </w:p>
        </w:tc>
        <w:tc>
          <w:tcPr>
            <w:tcW w:w="1019" w:type="dxa"/>
            <w:shd w:val="clear" w:color="auto" w:fill="FFFFFF"/>
          </w:tcPr>
          <w:p w14:paraId="35737FE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,577</w:t>
            </w:r>
            <w:r w:rsidRPr="00B77752">
              <w:rPr>
                <w:rFonts w:ascii="Arial" w:hAnsi="Arial" w:cs="Arial"/>
                <w:color w:val="010205"/>
                <w:sz w:val="18"/>
                <w:szCs w:val="18"/>
                <w:vertAlign w:val="superscript"/>
              </w:rPr>
              <w:t>**</w:t>
            </w:r>
          </w:p>
        </w:tc>
        <w:tc>
          <w:tcPr>
            <w:tcW w:w="1019" w:type="dxa"/>
            <w:shd w:val="clear" w:color="auto" w:fill="FFFFFF"/>
          </w:tcPr>
          <w:p w14:paraId="2AFE69C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-,009</w:t>
            </w:r>
          </w:p>
        </w:tc>
        <w:tc>
          <w:tcPr>
            <w:tcW w:w="1019" w:type="dxa"/>
            <w:shd w:val="clear" w:color="auto" w:fill="FFFFFF"/>
          </w:tcPr>
          <w:p w14:paraId="7D2BEAB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-,050</w:t>
            </w:r>
          </w:p>
        </w:tc>
        <w:tc>
          <w:tcPr>
            <w:tcW w:w="1019" w:type="dxa"/>
            <w:shd w:val="clear" w:color="auto" w:fill="FFFFFF"/>
          </w:tcPr>
          <w:p w14:paraId="18D8C4B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,412</w:t>
            </w:r>
            <w:r w:rsidRPr="00B77752">
              <w:rPr>
                <w:rFonts w:ascii="Arial" w:hAnsi="Arial" w:cs="Arial"/>
                <w:color w:val="010205"/>
                <w:sz w:val="18"/>
                <w:szCs w:val="18"/>
                <w:vertAlign w:val="superscript"/>
              </w:rPr>
              <w:t>*</w:t>
            </w:r>
          </w:p>
        </w:tc>
        <w:tc>
          <w:tcPr>
            <w:tcW w:w="1019" w:type="dxa"/>
            <w:shd w:val="clear" w:color="auto" w:fill="FFFFFF"/>
          </w:tcPr>
          <w:p w14:paraId="4EFEECD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,211</w:t>
            </w:r>
          </w:p>
        </w:tc>
        <w:tc>
          <w:tcPr>
            <w:tcW w:w="893" w:type="dxa"/>
            <w:shd w:val="clear" w:color="auto" w:fill="FFFFFF"/>
          </w:tcPr>
          <w:p w14:paraId="24D161A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,226</w:t>
            </w:r>
          </w:p>
        </w:tc>
        <w:tc>
          <w:tcPr>
            <w:tcW w:w="892" w:type="dxa"/>
            <w:shd w:val="clear" w:color="auto" w:fill="FFFFFF"/>
          </w:tcPr>
          <w:p w14:paraId="0F9B2FB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-,081</w:t>
            </w:r>
          </w:p>
        </w:tc>
        <w:tc>
          <w:tcPr>
            <w:tcW w:w="892" w:type="dxa"/>
            <w:shd w:val="clear" w:color="auto" w:fill="FFFFFF"/>
          </w:tcPr>
          <w:p w14:paraId="4F81306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,371</w:t>
            </w:r>
            <w:r w:rsidRPr="00B77752">
              <w:rPr>
                <w:rFonts w:ascii="Arial" w:hAnsi="Arial" w:cs="Arial"/>
                <w:color w:val="010205"/>
                <w:sz w:val="18"/>
                <w:szCs w:val="18"/>
                <w:vertAlign w:val="superscript"/>
              </w:rPr>
              <w:t>*</w:t>
            </w:r>
          </w:p>
        </w:tc>
        <w:tc>
          <w:tcPr>
            <w:tcW w:w="892" w:type="dxa"/>
            <w:shd w:val="clear" w:color="auto" w:fill="FFFFFF"/>
          </w:tcPr>
          <w:p w14:paraId="2A29D0F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,217</w:t>
            </w:r>
          </w:p>
        </w:tc>
        <w:tc>
          <w:tcPr>
            <w:tcW w:w="1212" w:type="dxa"/>
            <w:shd w:val="clear" w:color="auto" w:fill="FFFFFF"/>
          </w:tcPr>
          <w:p w14:paraId="2142FB9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,699</w:t>
            </w:r>
            <w:r w:rsidRPr="00B77752">
              <w:rPr>
                <w:rFonts w:ascii="Arial" w:hAnsi="Arial" w:cs="Arial"/>
                <w:color w:val="010205"/>
                <w:sz w:val="18"/>
                <w:szCs w:val="18"/>
                <w:vertAlign w:val="superscript"/>
              </w:rPr>
              <w:t>**</w:t>
            </w:r>
          </w:p>
        </w:tc>
      </w:tr>
      <w:tr w:rsidR="008816DE" w:rsidRPr="00B77752" w14:paraId="6AE4303B" w14:textId="77777777" w:rsidTr="001875FC">
        <w:trPr>
          <w:gridAfter w:val="1"/>
          <w:wAfter w:w="23" w:type="dxa"/>
          <w:cantSplit/>
          <w:trHeight w:val="130"/>
        </w:trPr>
        <w:tc>
          <w:tcPr>
            <w:tcW w:w="637" w:type="dxa"/>
            <w:vMerge/>
            <w:shd w:val="clear" w:color="auto" w:fill="E0E0E0"/>
          </w:tcPr>
          <w:p w14:paraId="63093550"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734F1FB1"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892" w:type="dxa"/>
            <w:shd w:val="clear" w:color="auto" w:fill="FFFFFF"/>
            <w:vAlign w:val="center"/>
          </w:tcPr>
          <w:p w14:paraId="3D7FBD24" w14:textId="77777777" w:rsidR="008816DE" w:rsidRPr="00B77752" w:rsidRDefault="008816DE" w:rsidP="001875FC">
            <w:pPr>
              <w:autoSpaceDE w:val="0"/>
              <w:autoSpaceDN w:val="0"/>
              <w:adjustRightInd w:val="0"/>
              <w:spacing w:after="0" w:line="240" w:lineRule="auto"/>
            </w:pPr>
          </w:p>
        </w:tc>
        <w:tc>
          <w:tcPr>
            <w:tcW w:w="1019" w:type="dxa"/>
            <w:shd w:val="clear" w:color="auto" w:fill="FFFFFF"/>
          </w:tcPr>
          <w:p w14:paraId="6887E10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892" w:type="dxa"/>
            <w:shd w:val="clear" w:color="auto" w:fill="FFFFFF"/>
          </w:tcPr>
          <w:p w14:paraId="3FD07FF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892" w:type="dxa"/>
            <w:shd w:val="clear" w:color="auto" w:fill="FFFFFF"/>
          </w:tcPr>
          <w:p w14:paraId="3CC9157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19" w:type="dxa"/>
            <w:shd w:val="clear" w:color="auto" w:fill="FFFFFF"/>
          </w:tcPr>
          <w:p w14:paraId="0948888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019" w:type="dxa"/>
            <w:shd w:val="clear" w:color="auto" w:fill="FFFFFF"/>
          </w:tcPr>
          <w:p w14:paraId="3EAACC9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,962</w:t>
            </w:r>
          </w:p>
        </w:tc>
        <w:tc>
          <w:tcPr>
            <w:tcW w:w="1019" w:type="dxa"/>
            <w:shd w:val="clear" w:color="auto" w:fill="FFFFFF"/>
          </w:tcPr>
          <w:p w14:paraId="3978322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,794</w:t>
            </w:r>
          </w:p>
        </w:tc>
        <w:tc>
          <w:tcPr>
            <w:tcW w:w="1019" w:type="dxa"/>
            <w:shd w:val="clear" w:color="auto" w:fill="FFFFFF"/>
          </w:tcPr>
          <w:p w14:paraId="53298FF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,024</w:t>
            </w:r>
          </w:p>
        </w:tc>
        <w:tc>
          <w:tcPr>
            <w:tcW w:w="1019" w:type="dxa"/>
            <w:shd w:val="clear" w:color="auto" w:fill="FFFFFF"/>
          </w:tcPr>
          <w:p w14:paraId="7C8593C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,264</w:t>
            </w:r>
          </w:p>
        </w:tc>
        <w:tc>
          <w:tcPr>
            <w:tcW w:w="893" w:type="dxa"/>
            <w:shd w:val="clear" w:color="auto" w:fill="FFFFFF"/>
          </w:tcPr>
          <w:p w14:paraId="2B8251D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,230</w:t>
            </w:r>
          </w:p>
        </w:tc>
        <w:tc>
          <w:tcPr>
            <w:tcW w:w="892" w:type="dxa"/>
            <w:shd w:val="clear" w:color="auto" w:fill="FFFFFF"/>
          </w:tcPr>
          <w:p w14:paraId="41899EC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,670</w:t>
            </w:r>
          </w:p>
        </w:tc>
        <w:tc>
          <w:tcPr>
            <w:tcW w:w="892" w:type="dxa"/>
            <w:shd w:val="clear" w:color="auto" w:fill="FFFFFF"/>
          </w:tcPr>
          <w:p w14:paraId="579C5E8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,044</w:t>
            </w:r>
          </w:p>
        </w:tc>
        <w:tc>
          <w:tcPr>
            <w:tcW w:w="892" w:type="dxa"/>
            <w:shd w:val="clear" w:color="auto" w:fill="FFFFFF"/>
          </w:tcPr>
          <w:p w14:paraId="24E34A0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,249</w:t>
            </w:r>
          </w:p>
        </w:tc>
        <w:tc>
          <w:tcPr>
            <w:tcW w:w="1212" w:type="dxa"/>
            <w:shd w:val="clear" w:color="auto" w:fill="FFFFFF"/>
          </w:tcPr>
          <w:p w14:paraId="3E9B67A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6890A2D9" w14:textId="77777777" w:rsidTr="001875FC">
        <w:trPr>
          <w:gridAfter w:val="1"/>
          <w:wAfter w:w="23" w:type="dxa"/>
          <w:cantSplit/>
          <w:trHeight w:val="130"/>
        </w:trPr>
        <w:tc>
          <w:tcPr>
            <w:tcW w:w="637" w:type="dxa"/>
            <w:vMerge/>
            <w:shd w:val="clear" w:color="auto" w:fill="E0E0E0"/>
          </w:tcPr>
          <w:p w14:paraId="4F1B3AF9"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62B23FE4"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892" w:type="dxa"/>
            <w:shd w:val="clear" w:color="auto" w:fill="FFFFFF"/>
          </w:tcPr>
          <w:p w14:paraId="6B49FB1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1031DB4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63B6D2E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77C55E5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69C08CC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1AE5035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5EBEB73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5586935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26CE4CF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3" w:type="dxa"/>
            <w:shd w:val="clear" w:color="auto" w:fill="FFFFFF"/>
          </w:tcPr>
          <w:p w14:paraId="536B5E9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5918D64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28E0E1D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5645E27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212" w:type="dxa"/>
            <w:shd w:val="clear" w:color="auto" w:fill="FFFFFF"/>
          </w:tcPr>
          <w:p w14:paraId="520D700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3036EB94" w14:textId="77777777" w:rsidTr="001875FC">
        <w:trPr>
          <w:gridAfter w:val="1"/>
          <w:wAfter w:w="23" w:type="dxa"/>
          <w:cantSplit/>
          <w:trHeight w:val="292"/>
        </w:trPr>
        <w:tc>
          <w:tcPr>
            <w:tcW w:w="637" w:type="dxa"/>
            <w:vMerge w:val="restart"/>
            <w:shd w:val="clear" w:color="auto" w:fill="E0E0E0"/>
          </w:tcPr>
          <w:p w14:paraId="0FC44FE7"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X1.2</w:t>
            </w:r>
          </w:p>
        </w:tc>
        <w:tc>
          <w:tcPr>
            <w:tcW w:w="1786" w:type="dxa"/>
            <w:shd w:val="clear" w:color="auto" w:fill="E0E0E0"/>
          </w:tcPr>
          <w:p w14:paraId="793A081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892" w:type="dxa"/>
            <w:shd w:val="clear" w:color="auto" w:fill="FFFFFF"/>
          </w:tcPr>
          <w:p w14:paraId="4254420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,752</w:t>
            </w:r>
            <w:r w:rsidRPr="00B77752">
              <w:rPr>
                <w:rFonts w:ascii="Arial" w:hAnsi="Arial" w:cs="Arial"/>
                <w:color w:val="010205"/>
                <w:sz w:val="18"/>
                <w:szCs w:val="18"/>
                <w:vertAlign w:val="superscript"/>
              </w:rPr>
              <w:t>**</w:t>
            </w:r>
          </w:p>
        </w:tc>
        <w:tc>
          <w:tcPr>
            <w:tcW w:w="1019" w:type="dxa"/>
            <w:shd w:val="clear" w:color="auto" w:fill="FFFFFF"/>
          </w:tcPr>
          <w:p w14:paraId="3575D5E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892" w:type="dxa"/>
            <w:shd w:val="clear" w:color="auto" w:fill="FFFFFF"/>
          </w:tcPr>
          <w:p w14:paraId="049B736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,488</w:t>
            </w:r>
            <w:r w:rsidRPr="00B77752">
              <w:rPr>
                <w:rFonts w:ascii="Arial" w:hAnsi="Arial" w:cs="Arial"/>
                <w:color w:val="010205"/>
                <w:sz w:val="18"/>
                <w:szCs w:val="18"/>
                <w:vertAlign w:val="superscript"/>
              </w:rPr>
              <w:t>**</w:t>
            </w:r>
          </w:p>
        </w:tc>
        <w:tc>
          <w:tcPr>
            <w:tcW w:w="892" w:type="dxa"/>
            <w:shd w:val="clear" w:color="auto" w:fill="FFFFFF"/>
          </w:tcPr>
          <w:p w14:paraId="5AA62B2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,756</w:t>
            </w:r>
            <w:r w:rsidRPr="00B77752">
              <w:rPr>
                <w:rFonts w:ascii="Arial" w:hAnsi="Arial" w:cs="Arial"/>
                <w:color w:val="010205"/>
                <w:sz w:val="18"/>
                <w:szCs w:val="18"/>
                <w:vertAlign w:val="superscript"/>
              </w:rPr>
              <w:t>**</w:t>
            </w:r>
          </w:p>
        </w:tc>
        <w:tc>
          <w:tcPr>
            <w:tcW w:w="1019" w:type="dxa"/>
            <w:shd w:val="clear" w:color="auto" w:fill="FFFFFF"/>
          </w:tcPr>
          <w:p w14:paraId="33D1512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,406</w:t>
            </w:r>
            <w:r w:rsidRPr="00B77752">
              <w:rPr>
                <w:rFonts w:ascii="Arial" w:hAnsi="Arial" w:cs="Arial"/>
                <w:color w:val="010205"/>
                <w:sz w:val="18"/>
                <w:szCs w:val="18"/>
                <w:vertAlign w:val="superscript"/>
              </w:rPr>
              <w:t>*</w:t>
            </w:r>
          </w:p>
        </w:tc>
        <w:tc>
          <w:tcPr>
            <w:tcW w:w="1019" w:type="dxa"/>
            <w:shd w:val="clear" w:color="auto" w:fill="FFFFFF"/>
          </w:tcPr>
          <w:p w14:paraId="0022250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19" w:type="dxa"/>
            <w:shd w:val="clear" w:color="auto" w:fill="FFFFFF"/>
          </w:tcPr>
          <w:p w14:paraId="38F410D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,050</w:t>
            </w:r>
          </w:p>
        </w:tc>
        <w:tc>
          <w:tcPr>
            <w:tcW w:w="1019" w:type="dxa"/>
            <w:shd w:val="clear" w:color="auto" w:fill="FFFFFF"/>
          </w:tcPr>
          <w:p w14:paraId="06367C3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,451</w:t>
            </w:r>
            <w:r w:rsidRPr="00B77752">
              <w:rPr>
                <w:rFonts w:ascii="Arial" w:hAnsi="Arial" w:cs="Arial"/>
                <w:color w:val="010205"/>
                <w:sz w:val="18"/>
                <w:szCs w:val="18"/>
                <w:vertAlign w:val="superscript"/>
              </w:rPr>
              <w:t>*</w:t>
            </w:r>
          </w:p>
        </w:tc>
        <w:tc>
          <w:tcPr>
            <w:tcW w:w="1019" w:type="dxa"/>
            <w:shd w:val="clear" w:color="auto" w:fill="FFFFFF"/>
          </w:tcPr>
          <w:p w14:paraId="7347509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,067</w:t>
            </w:r>
          </w:p>
        </w:tc>
        <w:tc>
          <w:tcPr>
            <w:tcW w:w="893" w:type="dxa"/>
            <w:shd w:val="clear" w:color="auto" w:fill="FFFFFF"/>
          </w:tcPr>
          <w:p w14:paraId="11EBCD8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,313</w:t>
            </w:r>
          </w:p>
        </w:tc>
        <w:tc>
          <w:tcPr>
            <w:tcW w:w="892" w:type="dxa"/>
            <w:shd w:val="clear" w:color="auto" w:fill="FFFFFF"/>
          </w:tcPr>
          <w:p w14:paraId="1E38AD0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-,225</w:t>
            </w:r>
          </w:p>
        </w:tc>
        <w:tc>
          <w:tcPr>
            <w:tcW w:w="892" w:type="dxa"/>
            <w:shd w:val="clear" w:color="auto" w:fill="FFFFFF"/>
          </w:tcPr>
          <w:p w14:paraId="7F53B2F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,236</w:t>
            </w:r>
          </w:p>
        </w:tc>
        <w:tc>
          <w:tcPr>
            <w:tcW w:w="892" w:type="dxa"/>
            <w:shd w:val="clear" w:color="auto" w:fill="FFFFFF"/>
          </w:tcPr>
          <w:p w14:paraId="4905DFD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,318</w:t>
            </w:r>
          </w:p>
        </w:tc>
        <w:tc>
          <w:tcPr>
            <w:tcW w:w="1212" w:type="dxa"/>
            <w:shd w:val="clear" w:color="auto" w:fill="FFFFFF"/>
          </w:tcPr>
          <w:p w14:paraId="0168E57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,669</w:t>
            </w:r>
            <w:r w:rsidRPr="00B77752">
              <w:rPr>
                <w:rFonts w:ascii="Arial" w:hAnsi="Arial" w:cs="Arial"/>
                <w:color w:val="010205"/>
                <w:sz w:val="18"/>
                <w:szCs w:val="18"/>
                <w:vertAlign w:val="superscript"/>
              </w:rPr>
              <w:t>**</w:t>
            </w:r>
          </w:p>
        </w:tc>
      </w:tr>
      <w:tr w:rsidR="008816DE" w:rsidRPr="00B77752" w14:paraId="0FA6402C" w14:textId="77777777" w:rsidTr="001875FC">
        <w:trPr>
          <w:gridAfter w:val="1"/>
          <w:wAfter w:w="23" w:type="dxa"/>
          <w:cantSplit/>
          <w:trHeight w:val="130"/>
        </w:trPr>
        <w:tc>
          <w:tcPr>
            <w:tcW w:w="637" w:type="dxa"/>
            <w:vMerge/>
            <w:shd w:val="clear" w:color="auto" w:fill="E0E0E0"/>
          </w:tcPr>
          <w:p w14:paraId="45F86A34"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660F1F4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892" w:type="dxa"/>
            <w:shd w:val="clear" w:color="auto" w:fill="FFFFFF"/>
          </w:tcPr>
          <w:p w14:paraId="6D2FA26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19" w:type="dxa"/>
            <w:shd w:val="clear" w:color="auto" w:fill="FFFFFF"/>
            <w:vAlign w:val="center"/>
          </w:tcPr>
          <w:p w14:paraId="57776CA4" w14:textId="77777777" w:rsidR="008816DE" w:rsidRPr="00B77752" w:rsidRDefault="008816DE" w:rsidP="001875FC">
            <w:pPr>
              <w:autoSpaceDE w:val="0"/>
              <w:autoSpaceDN w:val="0"/>
              <w:adjustRightInd w:val="0"/>
              <w:spacing w:after="0" w:line="240" w:lineRule="auto"/>
            </w:pPr>
          </w:p>
        </w:tc>
        <w:tc>
          <w:tcPr>
            <w:tcW w:w="892" w:type="dxa"/>
            <w:shd w:val="clear" w:color="auto" w:fill="FFFFFF"/>
          </w:tcPr>
          <w:p w14:paraId="1B8FB43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,006</w:t>
            </w:r>
          </w:p>
        </w:tc>
        <w:tc>
          <w:tcPr>
            <w:tcW w:w="892" w:type="dxa"/>
            <w:shd w:val="clear" w:color="auto" w:fill="FFFFFF"/>
          </w:tcPr>
          <w:p w14:paraId="73012CE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19" w:type="dxa"/>
            <w:shd w:val="clear" w:color="auto" w:fill="FFFFFF"/>
          </w:tcPr>
          <w:p w14:paraId="0F25212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,026</w:t>
            </w:r>
          </w:p>
        </w:tc>
        <w:tc>
          <w:tcPr>
            <w:tcW w:w="1019" w:type="dxa"/>
            <w:shd w:val="clear" w:color="auto" w:fill="FFFFFF"/>
          </w:tcPr>
          <w:p w14:paraId="1E753FF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1,000</w:t>
            </w:r>
          </w:p>
        </w:tc>
        <w:tc>
          <w:tcPr>
            <w:tcW w:w="1019" w:type="dxa"/>
            <w:shd w:val="clear" w:color="auto" w:fill="FFFFFF"/>
          </w:tcPr>
          <w:p w14:paraId="1323B11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,792</w:t>
            </w:r>
          </w:p>
        </w:tc>
        <w:tc>
          <w:tcPr>
            <w:tcW w:w="1019" w:type="dxa"/>
            <w:shd w:val="clear" w:color="auto" w:fill="FFFFFF"/>
          </w:tcPr>
          <w:p w14:paraId="5B4C6D7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,012</w:t>
            </w:r>
          </w:p>
        </w:tc>
        <w:tc>
          <w:tcPr>
            <w:tcW w:w="1019" w:type="dxa"/>
            <w:shd w:val="clear" w:color="auto" w:fill="FFFFFF"/>
          </w:tcPr>
          <w:p w14:paraId="1E10EA2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,726</w:t>
            </w:r>
          </w:p>
        </w:tc>
        <w:tc>
          <w:tcPr>
            <w:tcW w:w="893" w:type="dxa"/>
            <w:shd w:val="clear" w:color="auto" w:fill="FFFFFF"/>
          </w:tcPr>
          <w:p w14:paraId="09F3347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,092</w:t>
            </w:r>
          </w:p>
        </w:tc>
        <w:tc>
          <w:tcPr>
            <w:tcW w:w="892" w:type="dxa"/>
            <w:shd w:val="clear" w:color="auto" w:fill="FFFFFF"/>
          </w:tcPr>
          <w:p w14:paraId="52311E8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,232</w:t>
            </w:r>
          </w:p>
        </w:tc>
        <w:tc>
          <w:tcPr>
            <w:tcW w:w="892" w:type="dxa"/>
            <w:shd w:val="clear" w:color="auto" w:fill="FFFFFF"/>
          </w:tcPr>
          <w:p w14:paraId="416C5A8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,209</w:t>
            </w:r>
          </w:p>
        </w:tc>
        <w:tc>
          <w:tcPr>
            <w:tcW w:w="892" w:type="dxa"/>
            <w:shd w:val="clear" w:color="auto" w:fill="FFFFFF"/>
          </w:tcPr>
          <w:p w14:paraId="74DA168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,087</w:t>
            </w:r>
          </w:p>
        </w:tc>
        <w:tc>
          <w:tcPr>
            <w:tcW w:w="1212" w:type="dxa"/>
            <w:shd w:val="clear" w:color="auto" w:fill="FFFFFF"/>
          </w:tcPr>
          <w:p w14:paraId="6D9F344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4FCF015F" w14:textId="77777777" w:rsidTr="001875FC">
        <w:trPr>
          <w:gridAfter w:val="1"/>
          <w:wAfter w:w="23" w:type="dxa"/>
          <w:cantSplit/>
          <w:trHeight w:val="130"/>
        </w:trPr>
        <w:tc>
          <w:tcPr>
            <w:tcW w:w="637" w:type="dxa"/>
            <w:vMerge/>
            <w:shd w:val="clear" w:color="auto" w:fill="E0E0E0"/>
          </w:tcPr>
          <w:p w14:paraId="77F8957F"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168C2E3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892" w:type="dxa"/>
            <w:shd w:val="clear" w:color="auto" w:fill="FFFFFF"/>
          </w:tcPr>
          <w:p w14:paraId="1AD597E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0F30201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444B5F7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1A9ABEB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3D931B7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4F918BC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1DAC528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76E784F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2AE6170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3" w:type="dxa"/>
            <w:shd w:val="clear" w:color="auto" w:fill="FFFFFF"/>
          </w:tcPr>
          <w:p w14:paraId="580F6DF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62FB976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68ECBE2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5D48000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212" w:type="dxa"/>
            <w:shd w:val="clear" w:color="auto" w:fill="FFFFFF"/>
          </w:tcPr>
          <w:p w14:paraId="2E355A1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692EEF55" w14:textId="77777777" w:rsidTr="001875FC">
        <w:trPr>
          <w:gridAfter w:val="1"/>
          <w:wAfter w:w="23" w:type="dxa"/>
          <w:cantSplit/>
          <w:trHeight w:val="292"/>
        </w:trPr>
        <w:tc>
          <w:tcPr>
            <w:tcW w:w="637" w:type="dxa"/>
            <w:vMerge w:val="restart"/>
            <w:shd w:val="clear" w:color="auto" w:fill="E0E0E0"/>
          </w:tcPr>
          <w:p w14:paraId="5374767F"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X1.3</w:t>
            </w:r>
          </w:p>
        </w:tc>
        <w:tc>
          <w:tcPr>
            <w:tcW w:w="1786" w:type="dxa"/>
            <w:shd w:val="clear" w:color="auto" w:fill="E0E0E0"/>
          </w:tcPr>
          <w:p w14:paraId="35F2CFF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892" w:type="dxa"/>
            <w:shd w:val="clear" w:color="auto" w:fill="FFFFFF"/>
          </w:tcPr>
          <w:p w14:paraId="3F1FEFF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,572</w:t>
            </w:r>
            <w:r w:rsidRPr="00B77752">
              <w:rPr>
                <w:rFonts w:ascii="Arial" w:hAnsi="Arial" w:cs="Arial"/>
                <w:color w:val="010205"/>
                <w:sz w:val="18"/>
                <w:szCs w:val="18"/>
                <w:vertAlign w:val="superscript"/>
              </w:rPr>
              <w:t>**</w:t>
            </w:r>
          </w:p>
        </w:tc>
        <w:tc>
          <w:tcPr>
            <w:tcW w:w="1019" w:type="dxa"/>
            <w:shd w:val="clear" w:color="auto" w:fill="FFFFFF"/>
          </w:tcPr>
          <w:p w14:paraId="4744F4E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,488</w:t>
            </w:r>
            <w:r w:rsidRPr="00B77752">
              <w:rPr>
                <w:rFonts w:ascii="Arial" w:hAnsi="Arial" w:cs="Arial"/>
                <w:color w:val="010205"/>
                <w:sz w:val="18"/>
                <w:szCs w:val="18"/>
                <w:vertAlign w:val="superscript"/>
              </w:rPr>
              <w:t>**</w:t>
            </w:r>
          </w:p>
        </w:tc>
        <w:tc>
          <w:tcPr>
            <w:tcW w:w="892" w:type="dxa"/>
            <w:shd w:val="clear" w:color="auto" w:fill="FFFFFF"/>
          </w:tcPr>
          <w:p w14:paraId="3B7306A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892" w:type="dxa"/>
            <w:shd w:val="clear" w:color="auto" w:fill="FFFFFF"/>
          </w:tcPr>
          <w:p w14:paraId="46D3D16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,703</w:t>
            </w:r>
            <w:r w:rsidRPr="00B77752">
              <w:rPr>
                <w:rFonts w:ascii="Arial" w:hAnsi="Arial" w:cs="Arial"/>
                <w:color w:val="010205"/>
                <w:sz w:val="18"/>
                <w:szCs w:val="18"/>
                <w:vertAlign w:val="superscript"/>
              </w:rPr>
              <w:t>**</w:t>
            </w:r>
          </w:p>
        </w:tc>
        <w:tc>
          <w:tcPr>
            <w:tcW w:w="1019" w:type="dxa"/>
            <w:shd w:val="clear" w:color="auto" w:fill="FFFFFF"/>
          </w:tcPr>
          <w:p w14:paraId="4714F28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,356</w:t>
            </w:r>
          </w:p>
        </w:tc>
        <w:tc>
          <w:tcPr>
            <w:tcW w:w="1019" w:type="dxa"/>
            <w:shd w:val="clear" w:color="auto" w:fill="FFFFFF"/>
          </w:tcPr>
          <w:p w14:paraId="09A8C89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-,262</w:t>
            </w:r>
          </w:p>
        </w:tc>
        <w:tc>
          <w:tcPr>
            <w:tcW w:w="1019" w:type="dxa"/>
            <w:shd w:val="clear" w:color="auto" w:fill="FFFFFF"/>
          </w:tcPr>
          <w:p w14:paraId="2B22F38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-,132</w:t>
            </w:r>
          </w:p>
        </w:tc>
        <w:tc>
          <w:tcPr>
            <w:tcW w:w="1019" w:type="dxa"/>
            <w:shd w:val="clear" w:color="auto" w:fill="FFFFFF"/>
          </w:tcPr>
          <w:p w14:paraId="76E5A39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,352</w:t>
            </w:r>
          </w:p>
        </w:tc>
        <w:tc>
          <w:tcPr>
            <w:tcW w:w="1019" w:type="dxa"/>
            <w:shd w:val="clear" w:color="auto" w:fill="FFFFFF"/>
          </w:tcPr>
          <w:p w14:paraId="62C1A30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,293</w:t>
            </w:r>
          </w:p>
        </w:tc>
        <w:tc>
          <w:tcPr>
            <w:tcW w:w="893" w:type="dxa"/>
            <w:shd w:val="clear" w:color="auto" w:fill="FFFFFF"/>
          </w:tcPr>
          <w:p w14:paraId="399764C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,069</w:t>
            </w:r>
          </w:p>
        </w:tc>
        <w:tc>
          <w:tcPr>
            <w:tcW w:w="892" w:type="dxa"/>
            <w:shd w:val="clear" w:color="auto" w:fill="FFFFFF"/>
          </w:tcPr>
          <w:p w14:paraId="000148F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,099</w:t>
            </w:r>
          </w:p>
        </w:tc>
        <w:tc>
          <w:tcPr>
            <w:tcW w:w="892" w:type="dxa"/>
            <w:shd w:val="clear" w:color="auto" w:fill="FFFFFF"/>
          </w:tcPr>
          <w:p w14:paraId="4C57C63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,353</w:t>
            </w:r>
          </w:p>
        </w:tc>
        <w:tc>
          <w:tcPr>
            <w:tcW w:w="892" w:type="dxa"/>
            <w:shd w:val="clear" w:color="auto" w:fill="FFFFFF"/>
          </w:tcPr>
          <w:p w14:paraId="5E5C6AE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,559</w:t>
            </w:r>
            <w:r w:rsidRPr="00B77752">
              <w:rPr>
                <w:rFonts w:ascii="Arial" w:hAnsi="Arial" w:cs="Arial"/>
                <w:color w:val="010205"/>
                <w:sz w:val="18"/>
                <w:szCs w:val="18"/>
                <w:vertAlign w:val="superscript"/>
              </w:rPr>
              <w:t>**</w:t>
            </w:r>
          </w:p>
        </w:tc>
        <w:tc>
          <w:tcPr>
            <w:tcW w:w="1212" w:type="dxa"/>
            <w:shd w:val="clear" w:color="auto" w:fill="FFFFFF"/>
          </w:tcPr>
          <w:p w14:paraId="1A7DDA5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,633</w:t>
            </w:r>
            <w:r w:rsidRPr="00B77752">
              <w:rPr>
                <w:rFonts w:ascii="Arial" w:hAnsi="Arial" w:cs="Arial"/>
                <w:color w:val="010205"/>
                <w:sz w:val="18"/>
                <w:szCs w:val="18"/>
                <w:vertAlign w:val="superscript"/>
              </w:rPr>
              <w:t>**</w:t>
            </w:r>
          </w:p>
        </w:tc>
      </w:tr>
      <w:tr w:rsidR="008816DE" w:rsidRPr="00B77752" w14:paraId="319CC8FA" w14:textId="77777777" w:rsidTr="001875FC">
        <w:trPr>
          <w:gridAfter w:val="1"/>
          <w:wAfter w:w="23" w:type="dxa"/>
          <w:cantSplit/>
          <w:trHeight w:val="130"/>
        </w:trPr>
        <w:tc>
          <w:tcPr>
            <w:tcW w:w="637" w:type="dxa"/>
            <w:vMerge/>
            <w:shd w:val="clear" w:color="auto" w:fill="E0E0E0"/>
          </w:tcPr>
          <w:p w14:paraId="48A09002"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52C1676E"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892" w:type="dxa"/>
            <w:shd w:val="clear" w:color="auto" w:fill="FFFFFF"/>
          </w:tcPr>
          <w:p w14:paraId="60A9C47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019" w:type="dxa"/>
            <w:shd w:val="clear" w:color="auto" w:fill="FFFFFF"/>
          </w:tcPr>
          <w:p w14:paraId="6BE323C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,006</w:t>
            </w:r>
          </w:p>
        </w:tc>
        <w:tc>
          <w:tcPr>
            <w:tcW w:w="892" w:type="dxa"/>
            <w:shd w:val="clear" w:color="auto" w:fill="FFFFFF"/>
            <w:vAlign w:val="center"/>
          </w:tcPr>
          <w:p w14:paraId="03E18B7A" w14:textId="77777777" w:rsidR="008816DE" w:rsidRPr="00B77752" w:rsidRDefault="008816DE" w:rsidP="001875FC">
            <w:pPr>
              <w:autoSpaceDE w:val="0"/>
              <w:autoSpaceDN w:val="0"/>
              <w:adjustRightInd w:val="0"/>
              <w:spacing w:after="0" w:line="240" w:lineRule="auto"/>
            </w:pPr>
          </w:p>
        </w:tc>
        <w:tc>
          <w:tcPr>
            <w:tcW w:w="892" w:type="dxa"/>
            <w:shd w:val="clear" w:color="auto" w:fill="FFFFFF"/>
          </w:tcPr>
          <w:p w14:paraId="7EB081B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19" w:type="dxa"/>
            <w:shd w:val="clear" w:color="auto" w:fill="FFFFFF"/>
          </w:tcPr>
          <w:p w14:paraId="546C29E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,053</w:t>
            </w:r>
          </w:p>
        </w:tc>
        <w:tc>
          <w:tcPr>
            <w:tcW w:w="1019" w:type="dxa"/>
            <w:shd w:val="clear" w:color="auto" w:fill="FFFFFF"/>
          </w:tcPr>
          <w:p w14:paraId="548FA12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,161</w:t>
            </w:r>
          </w:p>
        </w:tc>
        <w:tc>
          <w:tcPr>
            <w:tcW w:w="1019" w:type="dxa"/>
            <w:shd w:val="clear" w:color="auto" w:fill="FFFFFF"/>
          </w:tcPr>
          <w:p w14:paraId="252593F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,486</w:t>
            </w:r>
          </w:p>
        </w:tc>
        <w:tc>
          <w:tcPr>
            <w:tcW w:w="1019" w:type="dxa"/>
            <w:shd w:val="clear" w:color="auto" w:fill="FFFFFF"/>
          </w:tcPr>
          <w:p w14:paraId="2DAADCF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,056</w:t>
            </w:r>
          </w:p>
        </w:tc>
        <w:tc>
          <w:tcPr>
            <w:tcW w:w="1019" w:type="dxa"/>
            <w:shd w:val="clear" w:color="auto" w:fill="FFFFFF"/>
          </w:tcPr>
          <w:p w14:paraId="0EEC1FA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,116</w:t>
            </w:r>
          </w:p>
        </w:tc>
        <w:tc>
          <w:tcPr>
            <w:tcW w:w="893" w:type="dxa"/>
            <w:shd w:val="clear" w:color="auto" w:fill="FFFFFF"/>
          </w:tcPr>
          <w:p w14:paraId="1387831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,718</w:t>
            </w:r>
          </w:p>
        </w:tc>
        <w:tc>
          <w:tcPr>
            <w:tcW w:w="892" w:type="dxa"/>
            <w:shd w:val="clear" w:color="auto" w:fill="FFFFFF"/>
          </w:tcPr>
          <w:p w14:paraId="50BDDEE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,604</w:t>
            </w:r>
          </w:p>
        </w:tc>
        <w:tc>
          <w:tcPr>
            <w:tcW w:w="892" w:type="dxa"/>
            <w:shd w:val="clear" w:color="auto" w:fill="FFFFFF"/>
          </w:tcPr>
          <w:p w14:paraId="1F1C346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,056</w:t>
            </w:r>
          </w:p>
        </w:tc>
        <w:tc>
          <w:tcPr>
            <w:tcW w:w="892" w:type="dxa"/>
            <w:shd w:val="clear" w:color="auto" w:fill="FFFFFF"/>
          </w:tcPr>
          <w:p w14:paraId="18143FD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212" w:type="dxa"/>
            <w:shd w:val="clear" w:color="auto" w:fill="FFFFFF"/>
          </w:tcPr>
          <w:p w14:paraId="5BE314A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577236EB" w14:textId="77777777" w:rsidTr="001875FC">
        <w:trPr>
          <w:gridAfter w:val="1"/>
          <w:wAfter w:w="23" w:type="dxa"/>
          <w:cantSplit/>
          <w:trHeight w:val="130"/>
        </w:trPr>
        <w:tc>
          <w:tcPr>
            <w:tcW w:w="637" w:type="dxa"/>
            <w:vMerge/>
            <w:shd w:val="clear" w:color="auto" w:fill="E0E0E0"/>
          </w:tcPr>
          <w:p w14:paraId="66D6E507"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5D1D1EF3"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892" w:type="dxa"/>
            <w:shd w:val="clear" w:color="auto" w:fill="FFFFFF"/>
          </w:tcPr>
          <w:p w14:paraId="41392F3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49D509C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0CE4E4F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4431CBF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456AF84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33C3C06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77B98FA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24C9D2A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6DA29B8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3" w:type="dxa"/>
            <w:shd w:val="clear" w:color="auto" w:fill="FFFFFF"/>
          </w:tcPr>
          <w:p w14:paraId="123605A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3D83AFB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7FF89D0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7FABF89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212" w:type="dxa"/>
            <w:shd w:val="clear" w:color="auto" w:fill="FFFFFF"/>
          </w:tcPr>
          <w:p w14:paraId="036BBE5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710CFFD0" w14:textId="77777777" w:rsidTr="001875FC">
        <w:trPr>
          <w:gridAfter w:val="1"/>
          <w:wAfter w:w="23" w:type="dxa"/>
          <w:cantSplit/>
          <w:trHeight w:val="292"/>
        </w:trPr>
        <w:tc>
          <w:tcPr>
            <w:tcW w:w="637" w:type="dxa"/>
            <w:vMerge w:val="restart"/>
            <w:shd w:val="clear" w:color="auto" w:fill="E0E0E0"/>
          </w:tcPr>
          <w:p w14:paraId="53B1C65D"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X1.4</w:t>
            </w:r>
          </w:p>
        </w:tc>
        <w:tc>
          <w:tcPr>
            <w:tcW w:w="1786" w:type="dxa"/>
            <w:shd w:val="clear" w:color="auto" w:fill="E0E0E0"/>
          </w:tcPr>
          <w:p w14:paraId="6613B453"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892" w:type="dxa"/>
            <w:shd w:val="clear" w:color="auto" w:fill="FFFFFF"/>
          </w:tcPr>
          <w:p w14:paraId="1CF9CC7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,766</w:t>
            </w:r>
            <w:r w:rsidRPr="00B77752">
              <w:rPr>
                <w:rFonts w:ascii="Arial" w:hAnsi="Arial" w:cs="Arial"/>
                <w:color w:val="010205"/>
                <w:sz w:val="18"/>
                <w:szCs w:val="18"/>
                <w:vertAlign w:val="superscript"/>
              </w:rPr>
              <w:t>**</w:t>
            </w:r>
          </w:p>
        </w:tc>
        <w:tc>
          <w:tcPr>
            <w:tcW w:w="1019" w:type="dxa"/>
            <w:shd w:val="clear" w:color="auto" w:fill="FFFFFF"/>
          </w:tcPr>
          <w:p w14:paraId="3626A65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,756</w:t>
            </w:r>
            <w:r w:rsidRPr="00B77752">
              <w:rPr>
                <w:rFonts w:ascii="Arial" w:hAnsi="Arial" w:cs="Arial"/>
                <w:color w:val="010205"/>
                <w:sz w:val="18"/>
                <w:szCs w:val="18"/>
                <w:vertAlign w:val="superscript"/>
              </w:rPr>
              <w:t>**</w:t>
            </w:r>
          </w:p>
        </w:tc>
        <w:tc>
          <w:tcPr>
            <w:tcW w:w="892" w:type="dxa"/>
            <w:shd w:val="clear" w:color="auto" w:fill="FFFFFF"/>
          </w:tcPr>
          <w:p w14:paraId="03C708C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,703</w:t>
            </w:r>
            <w:r w:rsidRPr="00B77752">
              <w:rPr>
                <w:rFonts w:ascii="Arial" w:hAnsi="Arial" w:cs="Arial"/>
                <w:color w:val="010205"/>
                <w:sz w:val="18"/>
                <w:szCs w:val="18"/>
                <w:vertAlign w:val="superscript"/>
              </w:rPr>
              <w:t>**</w:t>
            </w:r>
          </w:p>
        </w:tc>
        <w:tc>
          <w:tcPr>
            <w:tcW w:w="892" w:type="dxa"/>
            <w:shd w:val="clear" w:color="auto" w:fill="FFFFFF"/>
          </w:tcPr>
          <w:p w14:paraId="05A9941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19" w:type="dxa"/>
            <w:shd w:val="clear" w:color="auto" w:fill="FFFFFF"/>
          </w:tcPr>
          <w:p w14:paraId="55A2F43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,511</w:t>
            </w:r>
            <w:r w:rsidRPr="00B77752">
              <w:rPr>
                <w:rFonts w:ascii="Arial" w:hAnsi="Arial" w:cs="Arial"/>
                <w:color w:val="010205"/>
                <w:sz w:val="18"/>
                <w:szCs w:val="18"/>
                <w:vertAlign w:val="superscript"/>
              </w:rPr>
              <w:t>**</w:t>
            </w:r>
          </w:p>
        </w:tc>
        <w:tc>
          <w:tcPr>
            <w:tcW w:w="1019" w:type="dxa"/>
            <w:shd w:val="clear" w:color="auto" w:fill="FFFFFF"/>
          </w:tcPr>
          <w:p w14:paraId="6780F01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-,128</w:t>
            </w:r>
          </w:p>
        </w:tc>
        <w:tc>
          <w:tcPr>
            <w:tcW w:w="1019" w:type="dxa"/>
            <w:shd w:val="clear" w:color="auto" w:fill="FFFFFF"/>
          </w:tcPr>
          <w:p w14:paraId="5886E4E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-,165</w:t>
            </w:r>
          </w:p>
        </w:tc>
        <w:tc>
          <w:tcPr>
            <w:tcW w:w="1019" w:type="dxa"/>
            <w:shd w:val="clear" w:color="auto" w:fill="FFFFFF"/>
          </w:tcPr>
          <w:p w14:paraId="4A08C0F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,486</w:t>
            </w:r>
            <w:r w:rsidRPr="00B77752">
              <w:rPr>
                <w:rFonts w:ascii="Arial" w:hAnsi="Arial" w:cs="Arial"/>
                <w:color w:val="010205"/>
                <w:sz w:val="18"/>
                <w:szCs w:val="18"/>
                <w:vertAlign w:val="superscript"/>
              </w:rPr>
              <w:t>**</w:t>
            </w:r>
          </w:p>
        </w:tc>
        <w:tc>
          <w:tcPr>
            <w:tcW w:w="1019" w:type="dxa"/>
            <w:shd w:val="clear" w:color="auto" w:fill="FFFFFF"/>
          </w:tcPr>
          <w:p w14:paraId="4CDED8E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,187</w:t>
            </w:r>
          </w:p>
        </w:tc>
        <w:tc>
          <w:tcPr>
            <w:tcW w:w="893" w:type="dxa"/>
            <w:shd w:val="clear" w:color="auto" w:fill="FFFFFF"/>
          </w:tcPr>
          <w:p w14:paraId="1C332F3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,326</w:t>
            </w:r>
          </w:p>
        </w:tc>
        <w:tc>
          <w:tcPr>
            <w:tcW w:w="892" w:type="dxa"/>
            <w:shd w:val="clear" w:color="auto" w:fill="FFFFFF"/>
          </w:tcPr>
          <w:p w14:paraId="72A6438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,063</w:t>
            </w:r>
          </w:p>
        </w:tc>
        <w:tc>
          <w:tcPr>
            <w:tcW w:w="892" w:type="dxa"/>
            <w:shd w:val="clear" w:color="auto" w:fill="FFFFFF"/>
          </w:tcPr>
          <w:p w14:paraId="6F78FB3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,442</w:t>
            </w:r>
            <w:r w:rsidRPr="00B77752">
              <w:rPr>
                <w:rFonts w:ascii="Arial" w:hAnsi="Arial" w:cs="Arial"/>
                <w:color w:val="010205"/>
                <w:sz w:val="18"/>
                <w:szCs w:val="18"/>
                <w:vertAlign w:val="superscript"/>
              </w:rPr>
              <w:t>*</w:t>
            </w:r>
          </w:p>
        </w:tc>
        <w:tc>
          <w:tcPr>
            <w:tcW w:w="892" w:type="dxa"/>
            <w:shd w:val="clear" w:color="auto" w:fill="FFFFFF"/>
          </w:tcPr>
          <w:p w14:paraId="0F49515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,302</w:t>
            </w:r>
          </w:p>
        </w:tc>
        <w:tc>
          <w:tcPr>
            <w:tcW w:w="1212" w:type="dxa"/>
            <w:shd w:val="clear" w:color="auto" w:fill="FFFFFF"/>
          </w:tcPr>
          <w:p w14:paraId="0AC2DFB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,743</w:t>
            </w:r>
            <w:r w:rsidRPr="00B77752">
              <w:rPr>
                <w:rFonts w:ascii="Arial" w:hAnsi="Arial" w:cs="Arial"/>
                <w:color w:val="010205"/>
                <w:sz w:val="18"/>
                <w:szCs w:val="18"/>
                <w:vertAlign w:val="superscript"/>
              </w:rPr>
              <w:t>**</w:t>
            </w:r>
          </w:p>
        </w:tc>
      </w:tr>
      <w:tr w:rsidR="008816DE" w:rsidRPr="00B77752" w14:paraId="24C13ADA" w14:textId="77777777" w:rsidTr="001875FC">
        <w:trPr>
          <w:gridAfter w:val="1"/>
          <w:wAfter w:w="23" w:type="dxa"/>
          <w:cantSplit/>
          <w:trHeight w:val="130"/>
        </w:trPr>
        <w:tc>
          <w:tcPr>
            <w:tcW w:w="637" w:type="dxa"/>
            <w:vMerge/>
            <w:shd w:val="clear" w:color="auto" w:fill="E0E0E0"/>
          </w:tcPr>
          <w:p w14:paraId="1ABEBF55"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22BEE198"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892" w:type="dxa"/>
            <w:shd w:val="clear" w:color="auto" w:fill="FFFFFF"/>
          </w:tcPr>
          <w:p w14:paraId="0FE1432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19" w:type="dxa"/>
            <w:shd w:val="clear" w:color="auto" w:fill="FFFFFF"/>
          </w:tcPr>
          <w:p w14:paraId="4FDA458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892" w:type="dxa"/>
            <w:shd w:val="clear" w:color="auto" w:fill="FFFFFF"/>
          </w:tcPr>
          <w:p w14:paraId="03AAFAE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892" w:type="dxa"/>
            <w:shd w:val="clear" w:color="auto" w:fill="FFFFFF"/>
            <w:vAlign w:val="center"/>
          </w:tcPr>
          <w:p w14:paraId="51685119" w14:textId="77777777" w:rsidR="008816DE" w:rsidRPr="00B77752" w:rsidRDefault="008816DE" w:rsidP="001875FC">
            <w:pPr>
              <w:autoSpaceDE w:val="0"/>
              <w:autoSpaceDN w:val="0"/>
              <w:adjustRightInd w:val="0"/>
              <w:spacing w:after="0" w:line="240" w:lineRule="auto"/>
            </w:pPr>
          </w:p>
        </w:tc>
        <w:tc>
          <w:tcPr>
            <w:tcW w:w="1019" w:type="dxa"/>
            <w:shd w:val="clear" w:color="auto" w:fill="FFFFFF"/>
          </w:tcPr>
          <w:p w14:paraId="29FC1C7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,004</w:t>
            </w:r>
          </w:p>
        </w:tc>
        <w:tc>
          <w:tcPr>
            <w:tcW w:w="1019" w:type="dxa"/>
            <w:shd w:val="clear" w:color="auto" w:fill="FFFFFF"/>
          </w:tcPr>
          <w:p w14:paraId="47DD397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,502</w:t>
            </w:r>
          </w:p>
        </w:tc>
        <w:tc>
          <w:tcPr>
            <w:tcW w:w="1019" w:type="dxa"/>
            <w:shd w:val="clear" w:color="auto" w:fill="FFFFFF"/>
          </w:tcPr>
          <w:p w14:paraId="0CF2F04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,385</w:t>
            </w:r>
          </w:p>
        </w:tc>
        <w:tc>
          <w:tcPr>
            <w:tcW w:w="1019" w:type="dxa"/>
            <w:shd w:val="clear" w:color="auto" w:fill="FFFFFF"/>
          </w:tcPr>
          <w:p w14:paraId="5EF8063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,007</w:t>
            </w:r>
          </w:p>
        </w:tc>
        <w:tc>
          <w:tcPr>
            <w:tcW w:w="1019" w:type="dxa"/>
            <w:shd w:val="clear" w:color="auto" w:fill="FFFFFF"/>
          </w:tcPr>
          <w:p w14:paraId="6C14526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,323</w:t>
            </w:r>
          </w:p>
        </w:tc>
        <w:tc>
          <w:tcPr>
            <w:tcW w:w="893" w:type="dxa"/>
            <w:shd w:val="clear" w:color="auto" w:fill="FFFFFF"/>
          </w:tcPr>
          <w:p w14:paraId="62AB6B5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,079</w:t>
            </w:r>
          </w:p>
        </w:tc>
        <w:tc>
          <w:tcPr>
            <w:tcW w:w="892" w:type="dxa"/>
            <w:shd w:val="clear" w:color="auto" w:fill="FFFFFF"/>
          </w:tcPr>
          <w:p w14:paraId="65414AD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,741</w:t>
            </w:r>
          </w:p>
        </w:tc>
        <w:tc>
          <w:tcPr>
            <w:tcW w:w="892" w:type="dxa"/>
            <w:shd w:val="clear" w:color="auto" w:fill="FFFFFF"/>
          </w:tcPr>
          <w:p w14:paraId="14E1AF7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,014</w:t>
            </w:r>
          </w:p>
        </w:tc>
        <w:tc>
          <w:tcPr>
            <w:tcW w:w="892" w:type="dxa"/>
            <w:shd w:val="clear" w:color="auto" w:fill="FFFFFF"/>
          </w:tcPr>
          <w:p w14:paraId="311638E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,105</w:t>
            </w:r>
          </w:p>
        </w:tc>
        <w:tc>
          <w:tcPr>
            <w:tcW w:w="1212" w:type="dxa"/>
            <w:shd w:val="clear" w:color="auto" w:fill="FFFFFF"/>
          </w:tcPr>
          <w:p w14:paraId="3C91143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02AC2C1B" w14:textId="77777777" w:rsidTr="001875FC">
        <w:trPr>
          <w:gridAfter w:val="1"/>
          <w:wAfter w:w="23" w:type="dxa"/>
          <w:cantSplit/>
          <w:trHeight w:val="130"/>
        </w:trPr>
        <w:tc>
          <w:tcPr>
            <w:tcW w:w="637" w:type="dxa"/>
            <w:vMerge/>
            <w:shd w:val="clear" w:color="auto" w:fill="E0E0E0"/>
          </w:tcPr>
          <w:p w14:paraId="23FB91DE"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0517AEDE"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892" w:type="dxa"/>
            <w:shd w:val="clear" w:color="auto" w:fill="FFFFFF"/>
          </w:tcPr>
          <w:p w14:paraId="789C3D7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1CEF98C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2EC52FA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5DC23BA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7F77B75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2EC20CA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656C406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04EF922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75C78B4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3" w:type="dxa"/>
            <w:shd w:val="clear" w:color="auto" w:fill="FFFFFF"/>
          </w:tcPr>
          <w:p w14:paraId="033644B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53F5C20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1621087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0C4FAFF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212" w:type="dxa"/>
            <w:shd w:val="clear" w:color="auto" w:fill="FFFFFF"/>
          </w:tcPr>
          <w:p w14:paraId="681EDA5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7AF9595E" w14:textId="77777777" w:rsidTr="001875FC">
        <w:trPr>
          <w:gridAfter w:val="1"/>
          <w:wAfter w:w="23" w:type="dxa"/>
          <w:cantSplit/>
          <w:trHeight w:val="292"/>
        </w:trPr>
        <w:tc>
          <w:tcPr>
            <w:tcW w:w="637" w:type="dxa"/>
            <w:vMerge w:val="restart"/>
            <w:shd w:val="clear" w:color="auto" w:fill="E0E0E0"/>
          </w:tcPr>
          <w:p w14:paraId="2224C72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X1.5</w:t>
            </w:r>
          </w:p>
        </w:tc>
        <w:tc>
          <w:tcPr>
            <w:tcW w:w="1786" w:type="dxa"/>
            <w:shd w:val="clear" w:color="auto" w:fill="E0E0E0"/>
          </w:tcPr>
          <w:p w14:paraId="77F7DCC2"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892" w:type="dxa"/>
            <w:shd w:val="clear" w:color="auto" w:fill="FFFFFF"/>
          </w:tcPr>
          <w:p w14:paraId="7ADCEFE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,577</w:t>
            </w:r>
            <w:r w:rsidRPr="00B77752">
              <w:rPr>
                <w:rFonts w:ascii="Arial" w:hAnsi="Arial" w:cs="Arial"/>
                <w:color w:val="010205"/>
                <w:sz w:val="18"/>
                <w:szCs w:val="18"/>
                <w:vertAlign w:val="superscript"/>
              </w:rPr>
              <w:t>**</w:t>
            </w:r>
          </w:p>
        </w:tc>
        <w:tc>
          <w:tcPr>
            <w:tcW w:w="1019" w:type="dxa"/>
            <w:shd w:val="clear" w:color="auto" w:fill="FFFFFF"/>
          </w:tcPr>
          <w:p w14:paraId="08ECE48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,406</w:t>
            </w:r>
            <w:r w:rsidRPr="00B77752">
              <w:rPr>
                <w:rFonts w:ascii="Arial" w:hAnsi="Arial" w:cs="Arial"/>
                <w:color w:val="010205"/>
                <w:sz w:val="18"/>
                <w:szCs w:val="18"/>
                <w:vertAlign w:val="superscript"/>
              </w:rPr>
              <w:t>*</w:t>
            </w:r>
          </w:p>
        </w:tc>
        <w:tc>
          <w:tcPr>
            <w:tcW w:w="892" w:type="dxa"/>
            <w:shd w:val="clear" w:color="auto" w:fill="FFFFFF"/>
          </w:tcPr>
          <w:p w14:paraId="03073CD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,356</w:t>
            </w:r>
          </w:p>
        </w:tc>
        <w:tc>
          <w:tcPr>
            <w:tcW w:w="892" w:type="dxa"/>
            <w:shd w:val="clear" w:color="auto" w:fill="FFFFFF"/>
          </w:tcPr>
          <w:p w14:paraId="47B620B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,511</w:t>
            </w:r>
            <w:r w:rsidRPr="00B77752">
              <w:rPr>
                <w:rFonts w:ascii="Arial" w:hAnsi="Arial" w:cs="Arial"/>
                <w:color w:val="010205"/>
                <w:sz w:val="18"/>
                <w:szCs w:val="18"/>
                <w:vertAlign w:val="superscript"/>
              </w:rPr>
              <w:t>**</w:t>
            </w:r>
          </w:p>
        </w:tc>
        <w:tc>
          <w:tcPr>
            <w:tcW w:w="1019" w:type="dxa"/>
            <w:shd w:val="clear" w:color="auto" w:fill="FFFFFF"/>
          </w:tcPr>
          <w:p w14:paraId="31118B5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19" w:type="dxa"/>
            <w:shd w:val="clear" w:color="auto" w:fill="FFFFFF"/>
          </w:tcPr>
          <w:p w14:paraId="091C1D7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,218</w:t>
            </w:r>
          </w:p>
        </w:tc>
        <w:tc>
          <w:tcPr>
            <w:tcW w:w="1019" w:type="dxa"/>
            <w:shd w:val="clear" w:color="auto" w:fill="FFFFFF"/>
          </w:tcPr>
          <w:p w14:paraId="16A33E4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,384</w:t>
            </w:r>
            <w:r w:rsidRPr="00B77752">
              <w:rPr>
                <w:rFonts w:ascii="Arial" w:hAnsi="Arial" w:cs="Arial"/>
                <w:color w:val="010205"/>
                <w:sz w:val="18"/>
                <w:szCs w:val="18"/>
                <w:vertAlign w:val="superscript"/>
              </w:rPr>
              <w:t>*</w:t>
            </w:r>
          </w:p>
        </w:tc>
        <w:tc>
          <w:tcPr>
            <w:tcW w:w="1019" w:type="dxa"/>
            <w:shd w:val="clear" w:color="auto" w:fill="FFFFFF"/>
          </w:tcPr>
          <w:p w14:paraId="0F99717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,302</w:t>
            </w:r>
          </w:p>
        </w:tc>
        <w:tc>
          <w:tcPr>
            <w:tcW w:w="1019" w:type="dxa"/>
            <w:shd w:val="clear" w:color="auto" w:fill="FFFFFF"/>
          </w:tcPr>
          <w:p w14:paraId="0CA331E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,183</w:t>
            </w:r>
          </w:p>
        </w:tc>
        <w:tc>
          <w:tcPr>
            <w:tcW w:w="893" w:type="dxa"/>
            <w:shd w:val="clear" w:color="auto" w:fill="FFFFFF"/>
          </w:tcPr>
          <w:p w14:paraId="6BBF64C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,229</w:t>
            </w:r>
          </w:p>
        </w:tc>
        <w:tc>
          <w:tcPr>
            <w:tcW w:w="892" w:type="dxa"/>
            <w:shd w:val="clear" w:color="auto" w:fill="FFFFFF"/>
          </w:tcPr>
          <w:p w14:paraId="288A270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,277</w:t>
            </w:r>
          </w:p>
        </w:tc>
        <w:tc>
          <w:tcPr>
            <w:tcW w:w="892" w:type="dxa"/>
            <w:shd w:val="clear" w:color="auto" w:fill="FFFFFF"/>
          </w:tcPr>
          <w:p w14:paraId="5707C70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,052</w:t>
            </w:r>
          </w:p>
        </w:tc>
        <w:tc>
          <w:tcPr>
            <w:tcW w:w="892" w:type="dxa"/>
            <w:shd w:val="clear" w:color="auto" w:fill="FFFFFF"/>
          </w:tcPr>
          <w:p w14:paraId="606C2E9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-,174</w:t>
            </w:r>
          </w:p>
        </w:tc>
        <w:tc>
          <w:tcPr>
            <w:tcW w:w="1212" w:type="dxa"/>
            <w:shd w:val="clear" w:color="auto" w:fill="FFFFFF"/>
          </w:tcPr>
          <w:p w14:paraId="3143394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,578</w:t>
            </w:r>
            <w:r w:rsidRPr="00B77752">
              <w:rPr>
                <w:rFonts w:ascii="Arial" w:hAnsi="Arial" w:cs="Arial"/>
                <w:color w:val="010205"/>
                <w:sz w:val="18"/>
                <w:szCs w:val="18"/>
                <w:vertAlign w:val="superscript"/>
              </w:rPr>
              <w:t>**</w:t>
            </w:r>
          </w:p>
        </w:tc>
      </w:tr>
      <w:tr w:rsidR="008816DE" w:rsidRPr="00B77752" w14:paraId="7EF3BE88" w14:textId="77777777" w:rsidTr="001875FC">
        <w:trPr>
          <w:gridAfter w:val="1"/>
          <w:wAfter w:w="23" w:type="dxa"/>
          <w:cantSplit/>
          <w:trHeight w:val="130"/>
        </w:trPr>
        <w:tc>
          <w:tcPr>
            <w:tcW w:w="637" w:type="dxa"/>
            <w:vMerge/>
            <w:shd w:val="clear" w:color="auto" w:fill="E0E0E0"/>
          </w:tcPr>
          <w:p w14:paraId="4AE65FA9"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02F0C19F"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892" w:type="dxa"/>
            <w:shd w:val="clear" w:color="auto" w:fill="FFFFFF"/>
          </w:tcPr>
          <w:p w14:paraId="6940A17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019" w:type="dxa"/>
            <w:shd w:val="clear" w:color="auto" w:fill="FFFFFF"/>
          </w:tcPr>
          <w:p w14:paraId="6F7F2E9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,026</w:t>
            </w:r>
          </w:p>
        </w:tc>
        <w:tc>
          <w:tcPr>
            <w:tcW w:w="892" w:type="dxa"/>
            <w:shd w:val="clear" w:color="auto" w:fill="FFFFFF"/>
          </w:tcPr>
          <w:p w14:paraId="7D2C52D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,053</w:t>
            </w:r>
          </w:p>
        </w:tc>
        <w:tc>
          <w:tcPr>
            <w:tcW w:w="892" w:type="dxa"/>
            <w:shd w:val="clear" w:color="auto" w:fill="FFFFFF"/>
          </w:tcPr>
          <w:p w14:paraId="2871F9A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,004</w:t>
            </w:r>
          </w:p>
        </w:tc>
        <w:tc>
          <w:tcPr>
            <w:tcW w:w="1019" w:type="dxa"/>
            <w:shd w:val="clear" w:color="auto" w:fill="FFFFFF"/>
            <w:vAlign w:val="center"/>
          </w:tcPr>
          <w:p w14:paraId="3783AB3A" w14:textId="77777777" w:rsidR="008816DE" w:rsidRPr="00B77752" w:rsidRDefault="008816DE" w:rsidP="001875FC">
            <w:pPr>
              <w:autoSpaceDE w:val="0"/>
              <w:autoSpaceDN w:val="0"/>
              <w:adjustRightInd w:val="0"/>
              <w:spacing w:after="0" w:line="240" w:lineRule="auto"/>
            </w:pPr>
          </w:p>
        </w:tc>
        <w:tc>
          <w:tcPr>
            <w:tcW w:w="1019" w:type="dxa"/>
            <w:shd w:val="clear" w:color="auto" w:fill="FFFFFF"/>
          </w:tcPr>
          <w:p w14:paraId="514C99F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,247</w:t>
            </w:r>
          </w:p>
        </w:tc>
        <w:tc>
          <w:tcPr>
            <w:tcW w:w="1019" w:type="dxa"/>
            <w:shd w:val="clear" w:color="auto" w:fill="FFFFFF"/>
          </w:tcPr>
          <w:p w14:paraId="02BADCD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,036</w:t>
            </w:r>
          </w:p>
        </w:tc>
        <w:tc>
          <w:tcPr>
            <w:tcW w:w="1019" w:type="dxa"/>
            <w:shd w:val="clear" w:color="auto" w:fill="FFFFFF"/>
          </w:tcPr>
          <w:p w14:paraId="55B7DF1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,105</w:t>
            </w:r>
          </w:p>
        </w:tc>
        <w:tc>
          <w:tcPr>
            <w:tcW w:w="1019" w:type="dxa"/>
            <w:shd w:val="clear" w:color="auto" w:fill="FFFFFF"/>
          </w:tcPr>
          <w:p w14:paraId="09F6D9F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,334</w:t>
            </w:r>
          </w:p>
        </w:tc>
        <w:tc>
          <w:tcPr>
            <w:tcW w:w="893" w:type="dxa"/>
            <w:shd w:val="clear" w:color="auto" w:fill="FFFFFF"/>
          </w:tcPr>
          <w:p w14:paraId="5E14AA5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,224</w:t>
            </w:r>
          </w:p>
        </w:tc>
        <w:tc>
          <w:tcPr>
            <w:tcW w:w="892" w:type="dxa"/>
            <w:shd w:val="clear" w:color="auto" w:fill="FFFFFF"/>
          </w:tcPr>
          <w:p w14:paraId="59D72AE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,138</w:t>
            </w:r>
          </w:p>
        </w:tc>
        <w:tc>
          <w:tcPr>
            <w:tcW w:w="892" w:type="dxa"/>
            <w:shd w:val="clear" w:color="auto" w:fill="FFFFFF"/>
          </w:tcPr>
          <w:p w14:paraId="2E970B8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,786</w:t>
            </w:r>
          </w:p>
        </w:tc>
        <w:tc>
          <w:tcPr>
            <w:tcW w:w="892" w:type="dxa"/>
            <w:shd w:val="clear" w:color="auto" w:fill="FFFFFF"/>
          </w:tcPr>
          <w:p w14:paraId="73A2522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,357</w:t>
            </w:r>
          </w:p>
        </w:tc>
        <w:tc>
          <w:tcPr>
            <w:tcW w:w="1212" w:type="dxa"/>
            <w:shd w:val="clear" w:color="auto" w:fill="FFFFFF"/>
          </w:tcPr>
          <w:p w14:paraId="35364B4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r>
      <w:tr w:rsidR="008816DE" w:rsidRPr="00B77752" w14:paraId="49EC6FE1" w14:textId="77777777" w:rsidTr="001875FC">
        <w:trPr>
          <w:gridAfter w:val="1"/>
          <w:wAfter w:w="23" w:type="dxa"/>
          <w:cantSplit/>
          <w:trHeight w:val="130"/>
        </w:trPr>
        <w:tc>
          <w:tcPr>
            <w:tcW w:w="637" w:type="dxa"/>
            <w:vMerge/>
            <w:shd w:val="clear" w:color="auto" w:fill="E0E0E0"/>
          </w:tcPr>
          <w:p w14:paraId="67E16762"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4D47FDBB"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892" w:type="dxa"/>
            <w:shd w:val="clear" w:color="auto" w:fill="FFFFFF"/>
          </w:tcPr>
          <w:p w14:paraId="5DDDD4A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2235310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6DA722F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3FF4A7B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27D2A61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573AAA4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00A4460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391F76A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0716AA2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3" w:type="dxa"/>
            <w:shd w:val="clear" w:color="auto" w:fill="FFFFFF"/>
          </w:tcPr>
          <w:p w14:paraId="0B8B3B5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776F6A6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0851619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351A6B1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212" w:type="dxa"/>
            <w:shd w:val="clear" w:color="auto" w:fill="FFFFFF"/>
          </w:tcPr>
          <w:p w14:paraId="518A83B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5D482AE6" w14:textId="77777777" w:rsidTr="001875FC">
        <w:trPr>
          <w:gridAfter w:val="1"/>
          <w:wAfter w:w="23" w:type="dxa"/>
          <w:cantSplit/>
          <w:trHeight w:val="292"/>
        </w:trPr>
        <w:tc>
          <w:tcPr>
            <w:tcW w:w="637" w:type="dxa"/>
            <w:vMerge w:val="restart"/>
            <w:shd w:val="clear" w:color="auto" w:fill="E0E0E0"/>
          </w:tcPr>
          <w:p w14:paraId="0E8CE781"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X1.6</w:t>
            </w:r>
          </w:p>
        </w:tc>
        <w:tc>
          <w:tcPr>
            <w:tcW w:w="1786" w:type="dxa"/>
            <w:shd w:val="clear" w:color="auto" w:fill="E0E0E0"/>
          </w:tcPr>
          <w:p w14:paraId="4E99EE65"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892" w:type="dxa"/>
            <w:shd w:val="clear" w:color="auto" w:fill="FFFFFF"/>
          </w:tcPr>
          <w:p w14:paraId="025B6AD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-,009</w:t>
            </w:r>
          </w:p>
        </w:tc>
        <w:tc>
          <w:tcPr>
            <w:tcW w:w="1019" w:type="dxa"/>
            <w:shd w:val="clear" w:color="auto" w:fill="FFFFFF"/>
          </w:tcPr>
          <w:p w14:paraId="081D8A6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892" w:type="dxa"/>
            <w:shd w:val="clear" w:color="auto" w:fill="FFFFFF"/>
          </w:tcPr>
          <w:p w14:paraId="705346E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-,262</w:t>
            </w:r>
          </w:p>
        </w:tc>
        <w:tc>
          <w:tcPr>
            <w:tcW w:w="892" w:type="dxa"/>
            <w:shd w:val="clear" w:color="auto" w:fill="FFFFFF"/>
          </w:tcPr>
          <w:p w14:paraId="45D48A5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-,128</w:t>
            </w:r>
          </w:p>
        </w:tc>
        <w:tc>
          <w:tcPr>
            <w:tcW w:w="1019" w:type="dxa"/>
            <w:shd w:val="clear" w:color="auto" w:fill="FFFFFF"/>
          </w:tcPr>
          <w:p w14:paraId="05CCFD2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,218</w:t>
            </w:r>
          </w:p>
        </w:tc>
        <w:tc>
          <w:tcPr>
            <w:tcW w:w="1019" w:type="dxa"/>
            <w:shd w:val="clear" w:color="auto" w:fill="FFFFFF"/>
          </w:tcPr>
          <w:p w14:paraId="2418CC8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19" w:type="dxa"/>
            <w:shd w:val="clear" w:color="auto" w:fill="FFFFFF"/>
          </w:tcPr>
          <w:p w14:paraId="666B77E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,683</w:t>
            </w:r>
            <w:r w:rsidRPr="00B77752">
              <w:rPr>
                <w:rFonts w:ascii="Arial" w:hAnsi="Arial" w:cs="Arial"/>
                <w:color w:val="010205"/>
                <w:sz w:val="18"/>
                <w:szCs w:val="18"/>
                <w:vertAlign w:val="superscript"/>
              </w:rPr>
              <w:t>**</w:t>
            </w:r>
          </w:p>
        </w:tc>
        <w:tc>
          <w:tcPr>
            <w:tcW w:w="1019" w:type="dxa"/>
            <w:shd w:val="clear" w:color="auto" w:fill="FFFFFF"/>
          </w:tcPr>
          <w:p w14:paraId="43E4252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,171</w:t>
            </w:r>
          </w:p>
        </w:tc>
        <w:tc>
          <w:tcPr>
            <w:tcW w:w="1019" w:type="dxa"/>
            <w:shd w:val="clear" w:color="auto" w:fill="FFFFFF"/>
          </w:tcPr>
          <w:p w14:paraId="2272E8A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,060</w:t>
            </w:r>
          </w:p>
        </w:tc>
        <w:tc>
          <w:tcPr>
            <w:tcW w:w="893" w:type="dxa"/>
            <w:shd w:val="clear" w:color="auto" w:fill="FFFFFF"/>
          </w:tcPr>
          <w:p w14:paraId="2D54C03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,533</w:t>
            </w:r>
            <w:r w:rsidRPr="00B77752">
              <w:rPr>
                <w:rFonts w:ascii="Arial" w:hAnsi="Arial" w:cs="Arial"/>
                <w:color w:val="010205"/>
                <w:sz w:val="18"/>
                <w:szCs w:val="18"/>
                <w:vertAlign w:val="superscript"/>
              </w:rPr>
              <w:t>**</w:t>
            </w:r>
          </w:p>
        </w:tc>
        <w:tc>
          <w:tcPr>
            <w:tcW w:w="892" w:type="dxa"/>
            <w:shd w:val="clear" w:color="auto" w:fill="FFFFFF"/>
          </w:tcPr>
          <w:p w14:paraId="275FAF0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,413</w:t>
            </w:r>
            <w:r w:rsidRPr="00B77752">
              <w:rPr>
                <w:rFonts w:ascii="Arial" w:hAnsi="Arial" w:cs="Arial"/>
                <w:color w:val="010205"/>
                <w:sz w:val="18"/>
                <w:szCs w:val="18"/>
                <w:vertAlign w:val="superscript"/>
              </w:rPr>
              <w:t>*</w:t>
            </w:r>
          </w:p>
        </w:tc>
        <w:tc>
          <w:tcPr>
            <w:tcW w:w="892" w:type="dxa"/>
            <w:shd w:val="clear" w:color="auto" w:fill="FFFFFF"/>
          </w:tcPr>
          <w:p w14:paraId="1CC9F18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,025</w:t>
            </w:r>
          </w:p>
        </w:tc>
        <w:tc>
          <w:tcPr>
            <w:tcW w:w="892" w:type="dxa"/>
            <w:shd w:val="clear" w:color="auto" w:fill="FFFFFF"/>
          </w:tcPr>
          <w:p w14:paraId="0A4400B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,016</w:t>
            </w:r>
          </w:p>
        </w:tc>
        <w:tc>
          <w:tcPr>
            <w:tcW w:w="1212" w:type="dxa"/>
            <w:shd w:val="clear" w:color="auto" w:fill="FFFFFF"/>
          </w:tcPr>
          <w:p w14:paraId="6DDD490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,430</w:t>
            </w:r>
          </w:p>
        </w:tc>
      </w:tr>
      <w:tr w:rsidR="008816DE" w:rsidRPr="00B77752" w14:paraId="2E0C8565" w14:textId="77777777" w:rsidTr="001875FC">
        <w:trPr>
          <w:gridAfter w:val="1"/>
          <w:wAfter w:w="23" w:type="dxa"/>
          <w:cantSplit/>
          <w:trHeight w:val="130"/>
        </w:trPr>
        <w:tc>
          <w:tcPr>
            <w:tcW w:w="637" w:type="dxa"/>
            <w:vMerge/>
            <w:shd w:val="clear" w:color="auto" w:fill="E0E0E0"/>
          </w:tcPr>
          <w:p w14:paraId="34A295CB"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5C595739"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892" w:type="dxa"/>
            <w:shd w:val="clear" w:color="auto" w:fill="FFFFFF"/>
          </w:tcPr>
          <w:p w14:paraId="6A7414A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,962</w:t>
            </w:r>
          </w:p>
        </w:tc>
        <w:tc>
          <w:tcPr>
            <w:tcW w:w="1019" w:type="dxa"/>
            <w:shd w:val="clear" w:color="auto" w:fill="FFFFFF"/>
          </w:tcPr>
          <w:p w14:paraId="024A0B1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1,000</w:t>
            </w:r>
          </w:p>
        </w:tc>
        <w:tc>
          <w:tcPr>
            <w:tcW w:w="892" w:type="dxa"/>
            <w:shd w:val="clear" w:color="auto" w:fill="FFFFFF"/>
          </w:tcPr>
          <w:p w14:paraId="6D9732F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,161</w:t>
            </w:r>
          </w:p>
        </w:tc>
        <w:tc>
          <w:tcPr>
            <w:tcW w:w="892" w:type="dxa"/>
            <w:shd w:val="clear" w:color="auto" w:fill="FFFFFF"/>
          </w:tcPr>
          <w:p w14:paraId="5C8AF28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,502</w:t>
            </w:r>
          </w:p>
        </w:tc>
        <w:tc>
          <w:tcPr>
            <w:tcW w:w="1019" w:type="dxa"/>
            <w:shd w:val="clear" w:color="auto" w:fill="FFFFFF"/>
          </w:tcPr>
          <w:p w14:paraId="5986992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,247</w:t>
            </w:r>
          </w:p>
        </w:tc>
        <w:tc>
          <w:tcPr>
            <w:tcW w:w="1019" w:type="dxa"/>
            <w:shd w:val="clear" w:color="auto" w:fill="FFFFFF"/>
            <w:vAlign w:val="center"/>
          </w:tcPr>
          <w:p w14:paraId="1BAD6567" w14:textId="77777777" w:rsidR="008816DE" w:rsidRPr="00B77752" w:rsidRDefault="008816DE" w:rsidP="001875FC">
            <w:pPr>
              <w:autoSpaceDE w:val="0"/>
              <w:autoSpaceDN w:val="0"/>
              <w:adjustRightInd w:val="0"/>
              <w:spacing w:after="0" w:line="240" w:lineRule="auto"/>
            </w:pPr>
          </w:p>
        </w:tc>
        <w:tc>
          <w:tcPr>
            <w:tcW w:w="1019" w:type="dxa"/>
            <w:shd w:val="clear" w:color="auto" w:fill="FFFFFF"/>
          </w:tcPr>
          <w:p w14:paraId="6617CEC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19" w:type="dxa"/>
            <w:shd w:val="clear" w:color="auto" w:fill="FFFFFF"/>
          </w:tcPr>
          <w:p w14:paraId="3A6552A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,367</w:t>
            </w:r>
          </w:p>
        </w:tc>
        <w:tc>
          <w:tcPr>
            <w:tcW w:w="1019" w:type="dxa"/>
            <w:shd w:val="clear" w:color="auto" w:fill="FFFFFF"/>
          </w:tcPr>
          <w:p w14:paraId="5C20DC1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,754</w:t>
            </w:r>
          </w:p>
        </w:tc>
        <w:tc>
          <w:tcPr>
            <w:tcW w:w="893" w:type="dxa"/>
            <w:shd w:val="clear" w:color="auto" w:fill="FFFFFF"/>
          </w:tcPr>
          <w:p w14:paraId="73A8F94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892" w:type="dxa"/>
            <w:shd w:val="clear" w:color="auto" w:fill="FFFFFF"/>
          </w:tcPr>
          <w:p w14:paraId="34703A9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,023</w:t>
            </w:r>
          </w:p>
        </w:tc>
        <w:tc>
          <w:tcPr>
            <w:tcW w:w="892" w:type="dxa"/>
            <w:shd w:val="clear" w:color="auto" w:fill="FFFFFF"/>
          </w:tcPr>
          <w:p w14:paraId="5083867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,894</w:t>
            </w:r>
          </w:p>
        </w:tc>
        <w:tc>
          <w:tcPr>
            <w:tcW w:w="892" w:type="dxa"/>
            <w:shd w:val="clear" w:color="auto" w:fill="FFFFFF"/>
          </w:tcPr>
          <w:p w14:paraId="60C99EF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,932</w:t>
            </w:r>
          </w:p>
        </w:tc>
        <w:tc>
          <w:tcPr>
            <w:tcW w:w="1212" w:type="dxa"/>
            <w:shd w:val="clear" w:color="auto" w:fill="FFFFFF"/>
          </w:tcPr>
          <w:p w14:paraId="31E4B55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,045</w:t>
            </w:r>
          </w:p>
        </w:tc>
      </w:tr>
      <w:tr w:rsidR="008816DE" w:rsidRPr="00B77752" w14:paraId="60C2C15A" w14:textId="77777777" w:rsidTr="001875FC">
        <w:trPr>
          <w:gridAfter w:val="1"/>
          <w:wAfter w:w="23" w:type="dxa"/>
          <w:cantSplit/>
          <w:trHeight w:val="130"/>
        </w:trPr>
        <w:tc>
          <w:tcPr>
            <w:tcW w:w="637" w:type="dxa"/>
            <w:vMerge/>
            <w:shd w:val="clear" w:color="auto" w:fill="E0E0E0"/>
          </w:tcPr>
          <w:p w14:paraId="31664A89"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3C46314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892" w:type="dxa"/>
            <w:shd w:val="clear" w:color="auto" w:fill="FFFFFF"/>
          </w:tcPr>
          <w:p w14:paraId="6BDC490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7CEA772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49E9ABF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247727B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0A3BF43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3914E68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71DCAF3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3A3BD46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24518A5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3" w:type="dxa"/>
            <w:shd w:val="clear" w:color="auto" w:fill="FFFFFF"/>
          </w:tcPr>
          <w:p w14:paraId="67358B5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0C2F70F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130E280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2121412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212" w:type="dxa"/>
            <w:shd w:val="clear" w:color="auto" w:fill="FFFFFF"/>
          </w:tcPr>
          <w:p w14:paraId="13CDFF2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44A52D8F" w14:textId="77777777" w:rsidTr="001875FC">
        <w:trPr>
          <w:gridAfter w:val="1"/>
          <w:wAfter w:w="23" w:type="dxa"/>
          <w:cantSplit/>
          <w:trHeight w:val="311"/>
        </w:trPr>
        <w:tc>
          <w:tcPr>
            <w:tcW w:w="637" w:type="dxa"/>
            <w:vMerge w:val="restart"/>
            <w:shd w:val="clear" w:color="auto" w:fill="E0E0E0"/>
          </w:tcPr>
          <w:p w14:paraId="2A808465"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X1.7</w:t>
            </w:r>
          </w:p>
        </w:tc>
        <w:tc>
          <w:tcPr>
            <w:tcW w:w="1786" w:type="dxa"/>
            <w:shd w:val="clear" w:color="auto" w:fill="E0E0E0"/>
          </w:tcPr>
          <w:p w14:paraId="1F63E358"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892" w:type="dxa"/>
            <w:shd w:val="clear" w:color="auto" w:fill="FFFFFF"/>
          </w:tcPr>
          <w:p w14:paraId="561579D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-,050</w:t>
            </w:r>
          </w:p>
        </w:tc>
        <w:tc>
          <w:tcPr>
            <w:tcW w:w="1019" w:type="dxa"/>
            <w:shd w:val="clear" w:color="auto" w:fill="FFFFFF"/>
          </w:tcPr>
          <w:p w14:paraId="10F002E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,050</w:t>
            </w:r>
          </w:p>
        </w:tc>
        <w:tc>
          <w:tcPr>
            <w:tcW w:w="892" w:type="dxa"/>
            <w:shd w:val="clear" w:color="auto" w:fill="FFFFFF"/>
          </w:tcPr>
          <w:p w14:paraId="62AC0A9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-,132</w:t>
            </w:r>
          </w:p>
        </w:tc>
        <w:tc>
          <w:tcPr>
            <w:tcW w:w="892" w:type="dxa"/>
            <w:shd w:val="clear" w:color="auto" w:fill="FFFFFF"/>
          </w:tcPr>
          <w:p w14:paraId="7D1E54C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-,165</w:t>
            </w:r>
          </w:p>
        </w:tc>
        <w:tc>
          <w:tcPr>
            <w:tcW w:w="1019" w:type="dxa"/>
            <w:shd w:val="clear" w:color="auto" w:fill="FFFFFF"/>
          </w:tcPr>
          <w:p w14:paraId="0FA7836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,384</w:t>
            </w:r>
            <w:r w:rsidRPr="00B77752">
              <w:rPr>
                <w:rFonts w:ascii="Arial" w:hAnsi="Arial" w:cs="Arial"/>
                <w:color w:val="010205"/>
                <w:sz w:val="18"/>
                <w:szCs w:val="18"/>
                <w:vertAlign w:val="superscript"/>
              </w:rPr>
              <w:t>*</w:t>
            </w:r>
          </w:p>
        </w:tc>
        <w:tc>
          <w:tcPr>
            <w:tcW w:w="1019" w:type="dxa"/>
            <w:shd w:val="clear" w:color="auto" w:fill="FFFFFF"/>
          </w:tcPr>
          <w:p w14:paraId="2867EA7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,683</w:t>
            </w:r>
            <w:r w:rsidRPr="00B77752">
              <w:rPr>
                <w:rFonts w:ascii="Arial" w:hAnsi="Arial" w:cs="Arial"/>
                <w:color w:val="010205"/>
                <w:sz w:val="18"/>
                <w:szCs w:val="18"/>
                <w:vertAlign w:val="superscript"/>
              </w:rPr>
              <w:t>**</w:t>
            </w:r>
          </w:p>
        </w:tc>
        <w:tc>
          <w:tcPr>
            <w:tcW w:w="1019" w:type="dxa"/>
            <w:shd w:val="clear" w:color="auto" w:fill="FFFFFF"/>
          </w:tcPr>
          <w:p w14:paraId="359BBDD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19" w:type="dxa"/>
            <w:shd w:val="clear" w:color="auto" w:fill="FFFFFF"/>
          </w:tcPr>
          <w:p w14:paraId="32CEA15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,131</w:t>
            </w:r>
          </w:p>
        </w:tc>
        <w:tc>
          <w:tcPr>
            <w:tcW w:w="1019" w:type="dxa"/>
            <w:shd w:val="clear" w:color="auto" w:fill="FFFFFF"/>
          </w:tcPr>
          <w:p w14:paraId="3C0F93D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,150</w:t>
            </w:r>
          </w:p>
        </w:tc>
        <w:tc>
          <w:tcPr>
            <w:tcW w:w="893" w:type="dxa"/>
            <w:shd w:val="clear" w:color="auto" w:fill="FFFFFF"/>
          </w:tcPr>
          <w:p w14:paraId="3CA6884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,339</w:t>
            </w:r>
          </w:p>
        </w:tc>
        <w:tc>
          <w:tcPr>
            <w:tcW w:w="892" w:type="dxa"/>
            <w:shd w:val="clear" w:color="auto" w:fill="FFFFFF"/>
          </w:tcPr>
          <w:p w14:paraId="5BC6CCF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,233</w:t>
            </w:r>
          </w:p>
        </w:tc>
        <w:tc>
          <w:tcPr>
            <w:tcW w:w="892" w:type="dxa"/>
            <w:shd w:val="clear" w:color="auto" w:fill="FFFFFF"/>
          </w:tcPr>
          <w:p w14:paraId="74B2941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-,115</w:t>
            </w:r>
          </w:p>
        </w:tc>
        <w:tc>
          <w:tcPr>
            <w:tcW w:w="892" w:type="dxa"/>
            <w:shd w:val="clear" w:color="auto" w:fill="FFFFFF"/>
          </w:tcPr>
          <w:p w14:paraId="01E75D0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-,094</w:t>
            </w:r>
          </w:p>
        </w:tc>
        <w:tc>
          <w:tcPr>
            <w:tcW w:w="1212" w:type="dxa"/>
            <w:shd w:val="clear" w:color="auto" w:fill="FFFFFF"/>
          </w:tcPr>
          <w:p w14:paraId="23E9350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,494</w:t>
            </w:r>
          </w:p>
        </w:tc>
      </w:tr>
      <w:tr w:rsidR="008816DE" w:rsidRPr="00B77752" w14:paraId="0CFE18EB" w14:textId="77777777" w:rsidTr="001875FC">
        <w:trPr>
          <w:gridAfter w:val="1"/>
          <w:wAfter w:w="23" w:type="dxa"/>
          <w:cantSplit/>
          <w:trHeight w:val="130"/>
        </w:trPr>
        <w:tc>
          <w:tcPr>
            <w:tcW w:w="637" w:type="dxa"/>
            <w:vMerge/>
            <w:shd w:val="clear" w:color="auto" w:fill="E0E0E0"/>
          </w:tcPr>
          <w:p w14:paraId="0FD19EC5"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77C49A8B"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892" w:type="dxa"/>
            <w:shd w:val="clear" w:color="auto" w:fill="FFFFFF"/>
          </w:tcPr>
          <w:p w14:paraId="4C69C26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,794</w:t>
            </w:r>
          </w:p>
        </w:tc>
        <w:tc>
          <w:tcPr>
            <w:tcW w:w="1019" w:type="dxa"/>
            <w:shd w:val="clear" w:color="auto" w:fill="FFFFFF"/>
          </w:tcPr>
          <w:p w14:paraId="1054BA3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,792</w:t>
            </w:r>
          </w:p>
        </w:tc>
        <w:tc>
          <w:tcPr>
            <w:tcW w:w="892" w:type="dxa"/>
            <w:shd w:val="clear" w:color="auto" w:fill="FFFFFF"/>
          </w:tcPr>
          <w:p w14:paraId="1D78E26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,486</w:t>
            </w:r>
          </w:p>
        </w:tc>
        <w:tc>
          <w:tcPr>
            <w:tcW w:w="892" w:type="dxa"/>
            <w:shd w:val="clear" w:color="auto" w:fill="FFFFFF"/>
          </w:tcPr>
          <w:p w14:paraId="4191ED5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,385</w:t>
            </w:r>
          </w:p>
        </w:tc>
        <w:tc>
          <w:tcPr>
            <w:tcW w:w="1019" w:type="dxa"/>
            <w:shd w:val="clear" w:color="auto" w:fill="FFFFFF"/>
          </w:tcPr>
          <w:p w14:paraId="164A383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,036</w:t>
            </w:r>
          </w:p>
        </w:tc>
        <w:tc>
          <w:tcPr>
            <w:tcW w:w="1019" w:type="dxa"/>
            <w:shd w:val="clear" w:color="auto" w:fill="FFFFFF"/>
          </w:tcPr>
          <w:p w14:paraId="385B25C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19" w:type="dxa"/>
            <w:shd w:val="clear" w:color="auto" w:fill="FFFFFF"/>
            <w:vAlign w:val="center"/>
          </w:tcPr>
          <w:p w14:paraId="1BC59CBD" w14:textId="77777777" w:rsidR="008816DE" w:rsidRPr="00B77752" w:rsidRDefault="008816DE" w:rsidP="001875FC">
            <w:pPr>
              <w:autoSpaceDE w:val="0"/>
              <w:autoSpaceDN w:val="0"/>
              <w:adjustRightInd w:val="0"/>
              <w:spacing w:after="0" w:line="240" w:lineRule="auto"/>
            </w:pPr>
          </w:p>
        </w:tc>
        <w:tc>
          <w:tcPr>
            <w:tcW w:w="1019" w:type="dxa"/>
            <w:shd w:val="clear" w:color="auto" w:fill="FFFFFF"/>
          </w:tcPr>
          <w:p w14:paraId="071AB6C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,489</w:t>
            </w:r>
          </w:p>
        </w:tc>
        <w:tc>
          <w:tcPr>
            <w:tcW w:w="1019" w:type="dxa"/>
            <w:shd w:val="clear" w:color="auto" w:fill="FFFFFF"/>
          </w:tcPr>
          <w:p w14:paraId="26E2F25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,428</w:t>
            </w:r>
          </w:p>
        </w:tc>
        <w:tc>
          <w:tcPr>
            <w:tcW w:w="893" w:type="dxa"/>
            <w:shd w:val="clear" w:color="auto" w:fill="FFFFFF"/>
          </w:tcPr>
          <w:p w14:paraId="6B78E69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,067</w:t>
            </w:r>
          </w:p>
        </w:tc>
        <w:tc>
          <w:tcPr>
            <w:tcW w:w="892" w:type="dxa"/>
            <w:shd w:val="clear" w:color="auto" w:fill="FFFFFF"/>
          </w:tcPr>
          <w:p w14:paraId="18327AD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,215</w:t>
            </w:r>
          </w:p>
        </w:tc>
        <w:tc>
          <w:tcPr>
            <w:tcW w:w="892" w:type="dxa"/>
            <w:shd w:val="clear" w:color="auto" w:fill="FFFFFF"/>
          </w:tcPr>
          <w:p w14:paraId="639FFB4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,545</w:t>
            </w:r>
          </w:p>
        </w:tc>
        <w:tc>
          <w:tcPr>
            <w:tcW w:w="892" w:type="dxa"/>
            <w:shd w:val="clear" w:color="auto" w:fill="FFFFFF"/>
          </w:tcPr>
          <w:p w14:paraId="0B78875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,620</w:t>
            </w:r>
          </w:p>
        </w:tc>
        <w:tc>
          <w:tcPr>
            <w:tcW w:w="1212" w:type="dxa"/>
            <w:shd w:val="clear" w:color="auto" w:fill="FFFFFF"/>
          </w:tcPr>
          <w:p w14:paraId="29ED3B0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,015</w:t>
            </w:r>
          </w:p>
        </w:tc>
      </w:tr>
      <w:tr w:rsidR="008816DE" w:rsidRPr="00B77752" w14:paraId="591457BE" w14:textId="77777777" w:rsidTr="001875FC">
        <w:trPr>
          <w:gridAfter w:val="1"/>
          <w:wAfter w:w="23" w:type="dxa"/>
          <w:cantSplit/>
          <w:trHeight w:val="130"/>
        </w:trPr>
        <w:tc>
          <w:tcPr>
            <w:tcW w:w="637" w:type="dxa"/>
            <w:vMerge/>
            <w:shd w:val="clear" w:color="auto" w:fill="E0E0E0"/>
          </w:tcPr>
          <w:p w14:paraId="0B0EAAA5"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4CB5230E"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892" w:type="dxa"/>
            <w:shd w:val="clear" w:color="auto" w:fill="FFFFFF"/>
          </w:tcPr>
          <w:p w14:paraId="5C0EA2E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388B86E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5BC40F3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0B89422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2BBC4F8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7242C03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05D4A1E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4952C22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06EF195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3" w:type="dxa"/>
            <w:shd w:val="clear" w:color="auto" w:fill="FFFFFF"/>
          </w:tcPr>
          <w:p w14:paraId="1DAC5A9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781C95A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7BA6A52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431A8F8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212" w:type="dxa"/>
            <w:shd w:val="clear" w:color="auto" w:fill="FFFFFF"/>
          </w:tcPr>
          <w:p w14:paraId="6D00F71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573F323D" w14:textId="77777777" w:rsidTr="001875FC">
        <w:trPr>
          <w:gridAfter w:val="1"/>
          <w:wAfter w:w="23" w:type="dxa"/>
          <w:cantSplit/>
          <w:trHeight w:val="292"/>
        </w:trPr>
        <w:tc>
          <w:tcPr>
            <w:tcW w:w="637" w:type="dxa"/>
            <w:vMerge w:val="restart"/>
            <w:shd w:val="clear" w:color="auto" w:fill="E0E0E0"/>
          </w:tcPr>
          <w:p w14:paraId="7C76EFF5"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X1.8</w:t>
            </w:r>
          </w:p>
        </w:tc>
        <w:tc>
          <w:tcPr>
            <w:tcW w:w="1786" w:type="dxa"/>
            <w:shd w:val="clear" w:color="auto" w:fill="E0E0E0"/>
          </w:tcPr>
          <w:p w14:paraId="79E08555"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892" w:type="dxa"/>
            <w:shd w:val="clear" w:color="auto" w:fill="FFFFFF"/>
          </w:tcPr>
          <w:p w14:paraId="35680D7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,412</w:t>
            </w:r>
            <w:r w:rsidRPr="00B77752">
              <w:rPr>
                <w:rFonts w:ascii="Arial" w:hAnsi="Arial" w:cs="Arial"/>
                <w:color w:val="010205"/>
                <w:sz w:val="18"/>
                <w:szCs w:val="18"/>
                <w:vertAlign w:val="superscript"/>
              </w:rPr>
              <w:t>*</w:t>
            </w:r>
          </w:p>
        </w:tc>
        <w:tc>
          <w:tcPr>
            <w:tcW w:w="1019" w:type="dxa"/>
            <w:shd w:val="clear" w:color="auto" w:fill="FFFFFF"/>
          </w:tcPr>
          <w:p w14:paraId="73DA0E6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,451</w:t>
            </w:r>
            <w:r w:rsidRPr="00B77752">
              <w:rPr>
                <w:rFonts w:ascii="Arial" w:hAnsi="Arial" w:cs="Arial"/>
                <w:color w:val="010205"/>
                <w:sz w:val="18"/>
                <w:szCs w:val="18"/>
                <w:vertAlign w:val="superscript"/>
              </w:rPr>
              <w:t>*</w:t>
            </w:r>
          </w:p>
        </w:tc>
        <w:tc>
          <w:tcPr>
            <w:tcW w:w="892" w:type="dxa"/>
            <w:shd w:val="clear" w:color="auto" w:fill="FFFFFF"/>
          </w:tcPr>
          <w:p w14:paraId="0F67AD1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,352</w:t>
            </w:r>
          </w:p>
        </w:tc>
        <w:tc>
          <w:tcPr>
            <w:tcW w:w="892" w:type="dxa"/>
            <w:shd w:val="clear" w:color="auto" w:fill="FFFFFF"/>
          </w:tcPr>
          <w:p w14:paraId="1768D26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,486</w:t>
            </w:r>
            <w:r w:rsidRPr="00B77752">
              <w:rPr>
                <w:rFonts w:ascii="Arial" w:hAnsi="Arial" w:cs="Arial"/>
                <w:color w:val="010205"/>
                <w:sz w:val="18"/>
                <w:szCs w:val="18"/>
                <w:vertAlign w:val="superscript"/>
              </w:rPr>
              <w:t>**</w:t>
            </w:r>
          </w:p>
        </w:tc>
        <w:tc>
          <w:tcPr>
            <w:tcW w:w="1019" w:type="dxa"/>
            <w:shd w:val="clear" w:color="auto" w:fill="FFFFFF"/>
          </w:tcPr>
          <w:p w14:paraId="2B5D95D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,302</w:t>
            </w:r>
          </w:p>
        </w:tc>
        <w:tc>
          <w:tcPr>
            <w:tcW w:w="1019" w:type="dxa"/>
            <w:shd w:val="clear" w:color="auto" w:fill="FFFFFF"/>
          </w:tcPr>
          <w:p w14:paraId="4049FE5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,171</w:t>
            </w:r>
          </w:p>
        </w:tc>
        <w:tc>
          <w:tcPr>
            <w:tcW w:w="1019" w:type="dxa"/>
            <w:shd w:val="clear" w:color="auto" w:fill="FFFFFF"/>
          </w:tcPr>
          <w:p w14:paraId="71AF5A5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,131</w:t>
            </w:r>
          </w:p>
        </w:tc>
        <w:tc>
          <w:tcPr>
            <w:tcW w:w="1019" w:type="dxa"/>
            <w:shd w:val="clear" w:color="auto" w:fill="FFFFFF"/>
          </w:tcPr>
          <w:p w14:paraId="6F2AD7A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19" w:type="dxa"/>
            <w:shd w:val="clear" w:color="auto" w:fill="FFFFFF"/>
          </w:tcPr>
          <w:p w14:paraId="599F5C0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,511</w:t>
            </w:r>
            <w:r w:rsidRPr="00B77752">
              <w:rPr>
                <w:rFonts w:ascii="Arial" w:hAnsi="Arial" w:cs="Arial"/>
                <w:color w:val="010205"/>
                <w:sz w:val="18"/>
                <w:szCs w:val="18"/>
                <w:vertAlign w:val="superscript"/>
              </w:rPr>
              <w:t>**</w:t>
            </w:r>
          </w:p>
        </w:tc>
        <w:tc>
          <w:tcPr>
            <w:tcW w:w="893" w:type="dxa"/>
            <w:shd w:val="clear" w:color="auto" w:fill="FFFFFF"/>
          </w:tcPr>
          <w:p w14:paraId="519B8F2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,509</w:t>
            </w:r>
            <w:r w:rsidRPr="00B77752">
              <w:rPr>
                <w:rFonts w:ascii="Arial" w:hAnsi="Arial" w:cs="Arial"/>
                <w:color w:val="010205"/>
                <w:sz w:val="18"/>
                <w:szCs w:val="18"/>
                <w:vertAlign w:val="superscript"/>
              </w:rPr>
              <w:t>**</w:t>
            </w:r>
          </w:p>
        </w:tc>
        <w:tc>
          <w:tcPr>
            <w:tcW w:w="892" w:type="dxa"/>
            <w:shd w:val="clear" w:color="auto" w:fill="FFFFFF"/>
          </w:tcPr>
          <w:p w14:paraId="57D0A87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,325</w:t>
            </w:r>
          </w:p>
        </w:tc>
        <w:tc>
          <w:tcPr>
            <w:tcW w:w="892" w:type="dxa"/>
            <w:shd w:val="clear" w:color="auto" w:fill="FFFFFF"/>
          </w:tcPr>
          <w:p w14:paraId="7ADC6F8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,371</w:t>
            </w:r>
            <w:r w:rsidRPr="00B77752">
              <w:rPr>
                <w:rFonts w:ascii="Arial" w:hAnsi="Arial" w:cs="Arial"/>
                <w:color w:val="010205"/>
                <w:sz w:val="18"/>
                <w:szCs w:val="18"/>
                <w:vertAlign w:val="superscript"/>
              </w:rPr>
              <w:t>*</w:t>
            </w:r>
          </w:p>
        </w:tc>
        <w:tc>
          <w:tcPr>
            <w:tcW w:w="892" w:type="dxa"/>
            <w:shd w:val="clear" w:color="auto" w:fill="FFFFFF"/>
          </w:tcPr>
          <w:p w14:paraId="75B000C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,299</w:t>
            </w:r>
          </w:p>
        </w:tc>
        <w:tc>
          <w:tcPr>
            <w:tcW w:w="1212" w:type="dxa"/>
            <w:shd w:val="clear" w:color="auto" w:fill="FFFFFF"/>
          </w:tcPr>
          <w:p w14:paraId="7C1BF2D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,705</w:t>
            </w:r>
            <w:r w:rsidRPr="00B77752">
              <w:rPr>
                <w:rFonts w:ascii="Arial" w:hAnsi="Arial" w:cs="Arial"/>
                <w:color w:val="010205"/>
                <w:sz w:val="18"/>
                <w:szCs w:val="18"/>
                <w:vertAlign w:val="superscript"/>
              </w:rPr>
              <w:t>**</w:t>
            </w:r>
          </w:p>
        </w:tc>
      </w:tr>
      <w:tr w:rsidR="008816DE" w:rsidRPr="00B77752" w14:paraId="53FFC6A2" w14:textId="77777777" w:rsidTr="001875FC">
        <w:trPr>
          <w:gridAfter w:val="1"/>
          <w:wAfter w:w="23" w:type="dxa"/>
          <w:cantSplit/>
          <w:trHeight w:val="130"/>
        </w:trPr>
        <w:tc>
          <w:tcPr>
            <w:tcW w:w="637" w:type="dxa"/>
            <w:vMerge/>
            <w:shd w:val="clear" w:color="auto" w:fill="E0E0E0"/>
          </w:tcPr>
          <w:p w14:paraId="2E7720CF"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2B326617"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892" w:type="dxa"/>
            <w:shd w:val="clear" w:color="auto" w:fill="FFFFFF"/>
          </w:tcPr>
          <w:p w14:paraId="47833F5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,024</w:t>
            </w:r>
          </w:p>
        </w:tc>
        <w:tc>
          <w:tcPr>
            <w:tcW w:w="1019" w:type="dxa"/>
            <w:shd w:val="clear" w:color="auto" w:fill="FFFFFF"/>
          </w:tcPr>
          <w:p w14:paraId="1122F02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,012</w:t>
            </w:r>
          </w:p>
        </w:tc>
        <w:tc>
          <w:tcPr>
            <w:tcW w:w="892" w:type="dxa"/>
            <w:shd w:val="clear" w:color="auto" w:fill="FFFFFF"/>
          </w:tcPr>
          <w:p w14:paraId="0463334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,056</w:t>
            </w:r>
          </w:p>
        </w:tc>
        <w:tc>
          <w:tcPr>
            <w:tcW w:w="892" w:type="dxa"/>
            <w:shd w:val="clear" w:color="auto" w:fill="FFFFFF"/>
          </w:tcPr>
          <w:p w14:paraId="6CB2E5F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,007</w:t>
            </w:r>
          </w:p>
        </w:tc>
        <w:tc>
          <w:tcPr>
            <w:tcW w:w="1019" w:type="dxa"/>
            <w:shd w:val="clear" w:color="auto" w:fill="FFFFFF"/>
          </w:tcPr>
          <w:p w14:paraId="262DE16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,105</w:t>
            </w:r>
          </w:p>
        </w:tc>
        <w:tc>
          <w:tcPr>
            <w:tcW w:w="1019" w:type="dxa"/>
            <w:shd w:val="clear" w:color="auto" w:fill="FFFFFF"/>
          </w:tcPr>
          <w:p w14:paraId="492D9CD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,367</w:t>
            </w:r>
          </w:p>
        </w:tc>
        <w:tc>
          <w:tcPr>
            <w:tcW w:w="1019" w:type="dxa"/>
            <w:shd w:val="clear" w:color="auto" w:fill="FFFFFF"/>
          </w:tcPr>
          <w:p w14:paraId="75E79FB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,489</w:t>
            </w:r>
          </w:p>
        </w:tc>
        <w:tc>
          <w:tcPr>
            <w:tcW w:w="1019" w:type="dxa"/>
            <w:shd w:val="clear" w:color="auto" w:fill="FFFFFF"/>
            <w:vAlign w:val="center"/>
          </w:tcPr>
          <w:p w14:paraId="51E698ED" w14:textId="77777777" w:rsidR="008816DE" w:rsidRPr="00B77752" w:rsidRDefault="008816DE" w:rsidP="001875FC">
            <w:pPr>
              <w:autoSpaceDE w:val="0"/>
              <w:autoSpaceDN w:val="0"/>
              <w:adjustRightInd w:val="0"/>
              <w:spacing w:after="0" w:line="240" w:lineRule="auto"/>
            </w:pPr>
          </w:p>
        </w:tc>
        <w:tc>
          <w:tcPr>
            <w:tcW w:w="1019" w:type="dxa"/>
            <w:shd w:val="clear" w:color="auto" w:fill="FFFFFF"/>
          </w:tcPr>
          <w:p w14:paraId="1685A28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,004</w:t>
            </w:r>
          </w:p>
        </w:tc>
        <w:tc>
          <w:tcPr>
            <w:tcW w:w="893" w:type="dxa"/>
            <w:shd w:val="clear" w:color="auto" w:fill="FFFFFF"/>
          </w:tcPr>
          <w:p w14:paraId="1FB8D42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,004</w:t>
            </w:r>
          </w:p>
        </w:tc>
        <w:tc>
          <w:tcPr>
            <w:tcW w:w="892" w:type="dxa"/>
            <w:shd w:val="clear" w:color="auto" w:fill="FFFFFF"/>
          </w:tcPr>
          <w:p w14:paraId="10AEF3F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,080</w:t>
            </w:r>
          </w:p>
        </w:tc>
        <w:tc>
          <w:tcPr>
            <w:tcW w:w="892" w:type="dxa"/>
            <w:shd w:val="clear" w:color="auto" w:fill="FFFFFF"/>
          </w:tcPr>
          <w:p w14:paraId="22D14B5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,044</w:t>
            </w:r>
          </w:p>
        </w:tc>
        <w:tc>
          <w:tcPr>
            <w:tcW w:w="892" w:type="dxa"/>
            <w:shd w:val="clear" w:color="auto" w:fill="FFFFFF"/>
          </w:tcPr>
          <w:p w14:paraId="52449DA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,108</w:t>
            </w:r>
          </w:p>
        </w:tc>
        <w:tc>
          <w:tcPr>
            <w:tcW w:w="1212" w:type="dxa"/>
            <w:shd w:val="clear" w:color="auto" w:fill="FFFFFF"/>
          </w:tcPr>
          <w:p w14:paraId="2D5FEC7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2E7E4F1E" w14:textId="77777777" w:rsidTr="001875FC">
        <w:trPr>
          <w:gridAfter w:val="1"/>
          <w:wAfter w:w="23" w:type="dxa"/>
          <w:cantSplit/>
          <w:trHeight w:val="130"/>
        </w:trPr>
        <w:tc>
          <w:tcPr>
            <w:tcW w:w="637" w:type="dxa"/>
            <w:vMerge/>
            <w:shd w:val="clear" w:color="auto" w:fill="E0E0E0"/>
          </w:tcPr>
          <w:p w14:paraId="1674052D"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7BF75E65"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892" w:type="dxa"/>
            <w:shd w:val="clear" w:color="auto" w:fill="FFFFFF"/>
          </w:tcPr>
          <w:p w14:paraId="5BED3AB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36F3037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23D86C1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40B72D8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4E5A945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03F8E66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7EACDF3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48FCA90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1FED869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3" w:type="dxa"/>
            <w:shd w:val="clear" w:color="auto" w:fill="FFFFFF"/>
          </w:tcPr>
          <w:p w14:paraId="76509A1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0D34DC7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3FF9C4C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6BFEC51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212" w:type="dxa"/>
            <w:shd w:val="clear" w:color="auto" w:fill="FFFFFF"/>
          </w:tcPr>
          <w:p w14:paraId="27DB98B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540E50CE" w14:textId="77777777" w:rsidTr="001875FC">
        <w:trPr>
          <w:gridAfter w:val="1"/>
          <w:wAfter w:w="23" w:type="dxa"/>
          <w:cantSplit/>
          <w:trHeight w:val="292"/>
        </w:trPr>
        <w:tc>
          <w:tcPr>
            <w:tcW w:w="637" w:type="dxa"/>
            <w:vMerge w:val="restart"/>
            <w:shd w:val="clear" w:color="auto" w:fill="E0E0E0"/>
          </w:tcPr>
          <w:p w14:paraId="3EADF2F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X1.9</w:t>
            </w:r>
          </w:p>
        </w:tc>
        <w:tc>
          <w:tcPr>
            <w:tcW w:w="1786" w:type="dxa"/>
            <w:shd w:val="clear" w:color="auto" w:fill="E0E0E0"/>
          </w:tcPr>
          <w:p w14:paraId="324DAE24"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892" w:type="dxa"/>
            <w:shd w:val="clear" w:color="auto" w:fill="FFFFFF"/>
          </w:tcPr>
          <w:p w14:paraId="691E637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,211</w:t>
            </w:r>
          </w:p>
        </w:tc>
        <w:tc>
          <w:tcPr>
            <w:tcW w:w="1019" w:type="dxa"/>
            <w:shd w:val="clear" w:color="auto" w:fill="FFFFFF"/>
          </w:tcPr>
          <w:p w14:paraId="4DDA6B2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,067</w:t>
            </w:r>
          </w:p>
        </w:tc>
        <w:tc>
          <w:tcPr>
            <w:tcW w:w="892" w:type="dxa"/>
            <w:shd w:val="clear" w:color="auto" w:fill="FFFFFF"/>
          </w:tcPr>
          <w:p w14:paraId="4F4E77D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,293</w:t>
            </w:r>
          </w:p>
        </w:tc>
        <w:tc>
          <w:tcPr>
            <w:tcW w:w="892" w:type="dxa"/>
            <w:shd w:val="clear" w:color="auto" w:fill="FFFFFF"/>
          </w:tcPr>
          <w:p w14:paraId="10591CF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,187</w:t>
            </w:r>
          </w:p>
        </w:tc>
        <w:tc>
          <w:tcPr>
            <w:tcW w:w="1019" w:type="dxa"/>
            <w:shd w:val="clear" w:color="auto" w:fill="FFFFFF"/>
          </w:tcPr>
          <w:p w14:paraId="45B84A9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,183</w:t>
            </w:r>
          </w:p>
        </w:tc>
        <w:tc>
          <w:tcPr>
            <w:tcW w:w="1019" w:type="dxa"/>
            <w:shd w:val="clear" w:color="auto" w:fill="FFFFFF"/>
          </w:tcPr>
          <w:p w14:paraId="4A11E15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,060</w:t>
            </w:r>
          </w:p>
        </w:tc>
        <w:tc>
          <w:tcPr>
            <w:tcW w:w="1019" w:type="dxa"/>
            <w:shd w:val="clear" w:color="auto" w:fill="FFFFFF"/>
          </w:tcPr>
          <w:p w14:paraId="2AFF7F3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,150</w:t>
            </w:r>
          </w:p>
        </w:tc>
        <w:tc>
          <w:tcPr>
            <w:tcW w:w="1019" w:type="dxa"/>
            <w:shd w:val="clear" w:color="auto" w:fill="FFFFFF"/>
          </w:tcPr>
          <w:p w14:paraId="26BFE69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,511</w:t>
            </w:r>
            <w:r w:rsidRPr="00B77752">
              <w:rPr>
                <w:rFonts w:ascii="Arial" w:hAnsi="Arial" w:cs="Arial"/>
                <w:color w:val="010205"/>
                <w:sz w:val="18"/>
                <w:szCs w:val="18"/>
                <w:vertAlign w:val="superscript"/>
              </w:rPr>
              <w:t>**</w:t>
            </w:r>
          </w:p>
        </w:tc>
        <w:tc>
          <w:tcPr>
            <w:tcW w:w="1019" w:type="dxa"/>
            <w:shd w:val="clear" w:color="auto" w:fill="FFFFFF"/>
          </w:tcPr>
          <w:p w14:paraId="2AFE6D5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893" w:type="dxa"/>
            <w:shd w:val="clear" w:color="auto" w:fill="FFFFFF"/>
          </w:tcPr>
          <w:p w14:paraId="7DB4D8A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,188</w:t>
            </w:r>
          </w:p>
        </w:tc>
        <w:tc>
          <w:tcPr>
            <w:tcW w:w="892" w:type="dxa"/>
            <w:shd w:val="clear" w:color="auto" w:fill="FFFFFF"/>
          </w:tcPr>
          <w:p w14:paraId="1DE84DC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,539</w:t>
            </w:r>
            <w:r w:rsidRPr="00B77752">
              <w:rPr>
                <w:rFonts w:ascii="Arial" w:hAnsi="Arial" w:cs="Arial"/>
                <w:color w:val="010205"/>
                <w:sz w:val="18"/>
                <w:szCs w:val="18"/>
                <w:vertAlign w:val="superscript"/>
              </w:rPr>
              <w:t>**</w:t>
            </w:r>
          </w:p>
        </w:tc>
        <w:tc>
          <w:tcPr>
            <w:tcW w:w="892" w:type="dxa"/>
            <w:shd w:val="clear" w:color="auto" w:fill="FFFFFF"/>
          </w:tcPr>
          <w:p w14:paraId="73FD376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,595</w:t>
            </w:r>
            <w:r w:rsidRPr="00B77752">
              <w:rPr>
                <w:rFonts w:ascii="Arial" w:hAnsi="Arial" w:cs="Arial"/>
                <w:color w:val="010205"/>
                <w:sz w:val="18"/>
                <w:szCs w:val="18"/>
                <w:vertAlign w:val="superscript"/>
              </w:rPr>
              <w:t>**</w:t>
            </w:r>
          </w:p>
        </w:tc>
        <w:tc>
          <w:tcPr>
            <w:tcW w:w="892" w:type="dxa"/>
            <w:shd w:val="clear" w:color="auto" w:fill="FFFFFF"/>
          </w:tcPr>
          <w:p w14:paraId="5442DE9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,354</w:t>
            </w:r>
          </w:p>
        </w:tc>
        <w:tc>
          <w:tcPr>
            <w:tcW w:w="1212" w:type="dxa"/>
            <w:shd w:val="clear" w:color="auto" w:fill="FFFFFF"/>
          </w:tcPr>
          <w:p w14:paraId="2461B94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,540</w:t>
            </w:r>
            <w:r w:rsidRPr="00B77752">
              <w:rPr>
                <w:rFonts w:ascii="Arial" w:hAnsi="Arial" w:cs="Arial"/>
                <w:color w:val="010205"/>
                <w:sz w:val="18"/>
                <w:szCs w:val="18"/>
                <w:vertAlign w:val="superscript"/>
              </w:rPr>
              <w:t>**</w:t>
            </w:r>
          </w:p>
        </w:tc>
      </w:tr>
      <w:tr w:rsidR="008816DE" w:rsidRPr="00B77752" w14:paraId="50402E65" w14:textId="77777777" w:rsidTr="001875FC">
        <w:trPr>
          <w:gridAfter w:val="1"/>
          <w:wAfter w:w="23" w:type="dxa"/>
          <w:cantSplit/>
          <w:trHeight w:val="130"/>
        </w:trPr>
        <w:tc>
          <w:tcPr>
            <w:tcW w:w="637" w:type="dxa"/>
            <w:vMerge/>
            <w:shd w:val="clear" w:color="auto" w:fill="E0E0E0"/>
          </w:tcPr>
          <w:p w14:paraId="443ED184"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38F89743"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892" w:type="dxa"/>
            <w:shd w:val="clear" w:color="auto" w:fill="FFFFFF"/>
          </w:tcPr>
          <w:p w14:paraId="33CFA4C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,264</w:t>
            </w:r>
          </w:p>
        </w:tc>
        <w:tc>
          <w:tcPr>
            <w:tcW w:w="1019" w:type="dxa"/>
            <w:shd w:val="clear" w:color="auto" w:fill="FFFFFF"/>
          </w:tcPr>
          <w:p w14:paraId="3FF246E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,726</w:t>
            </w:r>
          </w:p>
        </w:tc>
        <w:tc>
          <w:tcPr>
            <w:tcW w:w="892" w:type="dxa"/>
            <w:shd w:val="clear" w:color="auto" w:fill="FFFFFF"/>
          </w:tcPr>
          <w:p w14:paraId="4C97047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,116</w:t>
            </w:r>
          </w:p>
        </w:tc>
        <w:tc>
          <w:tcPr>
            <w:tcW w:w="892" w:type="dxa"/>
            <w:shd w:val="clear" w:color="auto" w:fill="FFFFFF"/>
          </w:tcPr>
          <w:p w14:paraId="5893A02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,323</w:t>
            </w:r>
          </w:p>
        </w:tc>
        <w:tc>
          <w:tcPr>
            <w:tcW w:w="1019" w:type="dxa"/>
            <w:shd w:val="clear" w:color="auto" w:fill="FFFFFF"/>
          </w:tcPr>
          <w:p w14:paraId="3272C35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,334</w:t>
            </w:r>
          </w:p>
        </w:tc>
        <w:tc>
          <w:tcPr>
            <w:tcW w:w="1019" w:type="dxa"/>
            <w:shd w:val="clear" w:color="auto" w:fill="FFFFFF"/>
          </w:tcPr>
          <w:p w14:paraId="77BDBB8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,754</w:t>
            </w:r>
          </w:p>
        </w:tc>
        <w:tc>
          <w:tcPr>
            <w:tcW w:w="1019" w:type="dxa"/>
            <w:shd w:val="clear" w:color="auto" w:fill="FFFFFF"/>
          </w:tcPr>
          <w:p w14:paraId="44CFDD5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,428</w:t>
            </w:r>
          </w:p>
        </w:tc>
        <w:tc>
          <w:tcPr>
            <w:tcW w:w="1019" w:type="dxa"/>
            <w:shd w:val="clear" w:color="auto" w:fill="FFFFFF"/>
          </w:tcPr>
          <w:p w14:paraId="756C495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,004</w:t>
            </w:r>
          </w:p>
        </w:tc>
        <w:tc>
          <w:tcPr>
            <w:tcW w:w="1019" w:type="dxa"/>
            <w:shd w:val="clear" w:color="auto" w:fill="FFFFFF"/>
            <w:vAlign w:val="center"/>
          </w:tcPr>
          <w:p w14:paraId="5645B763" w14:textId="77777777" w:rsidR="008816DE" w:rsidRPr="00B77752" w:rsidRDefault="008816DE" w:rsidP="001875FC">
            <w:pPr>
              <w:autoSpaceDE w:val="0"/>
              <w:autoSpaceDN w:val="0"/>
              <w:adjustRightInd w:val="0"/>
              <w:spacing w:after="0" w:line="240" w:lineRule="auto"/>
            </w:pPr>
          </w:p>
        </w:tc>
        <w:tc>
          <w:tcPr>
            <w:tcW w:w="893" w:type="dxa"/>
            <w:shd w:val="clear" w:color="auto" w:fill="FFFFFF"/>
          </w:tcPr>
          <w:p w14:paraId="4B9940A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,320</w:t>
            </w:r>
          </w:p>
        </w:tc>
        <w:tc>
          <w:tcPr>
            <w:tcW w:w="892" w:type="dxa"/>
            <w:shd w:val="clear" w:color="auto" w:fill="FFFFFF"/>
          </w:tcPr>
          <w:p w14:paraId="51534CB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892" w:type="dxa"/>
            <w:shd w:val="clear" w:color="auto" w:fill="FFFFFF"/>
          </w:tcPr>
          <w:p w14:paraId="03B406B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892" w:type="dxa"/>
            <w:shd w:val="clear" w:color="auto" w:fill="FFFFFF"/>
          </w:tcPr>
          <w:p w14:paraId="2C717CD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,055</w:t>
            </w:r>
          </w:p>
        </w:tc>
        <w:tc>
          <w:tcPr>
            <w:tcW w:w="1212" w:type="dxa"/>
            <w:shd w:val="clear" w:color="auto" w:fill="FFFFFF"/>
          </w:tcPr>
          <w:p w14:paraId="18CECAA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r>
      <w:tr w:rsidR="008816DE" w:rsidRPr="00B77752" w14:paraId="10665F84" w14:textId="77777777" w:rsidTr="001875FC">
        <w:trPr>
          <w:gridAfter w:val="1"/>
          <w:wAfter w:w="23" w:type="dxa"/>
          <w:cantSplit/>
          <w:trHeight w:val="130"/>
        </w:trPr>
        <w:tc>
          <w:tcPr>
            <w:tcW w:w="637" w:type="dxa"/>
            <w:vMerge/>
            <w:shd w:val="clear" w:color="auto" w:fill="E0E0E0"/>
          </w:tcPr>
          <w:p w14:paraId="4940C377"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54977FD9"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892" w:type="dxa"/>
            <w:shd w:val="clear" w:color="auto" w:fill="FFFFFF"/>
          </w:tcPr>
          <w:p w14:paraId="53109CF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3F61C61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24F8E92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7C142DC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2D2C9A7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232D734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21AB8A2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4CDF2E6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2904803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3" w:type="dxa"/>
            <w:shd w:val="clear" w:color="auto" w:fill="FFFFFF"/>
          </w:tcPr>
          <w:p w14:paraId="2CB75A1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11078F8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6A19F4D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00D31BA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212" w:type="dxa"/>
            <w:shd w:val="clear" w:color="auto" w:fill="FFFFFF"/>
          </w:tcPr>
          <w:p w14:paraId="3DD7871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41F97C4F" w14:textId="77777777" w:rsidTr="001875FC">
        <w:trPr>
          <w:gridAfter w:val="1"/>
          <w:wAfter w:w="23" w:type="dxa"/>
          <w:cantSplit/>
          <w:trHeight w:val="292"/>
        </w:trPr>
        <w:tc>
          <w:tcPr>
            <w:tcW w:w="637" w:type="dxa"/>
            <w:vMerge w:val="restart"/>
            <w:shd w:val="clear" w:color="auto" w:fill="E0E0E0"/>
          </w:tcPr>
          <w:p w14:paraId="426B07F2"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X1.10</w:t>
            </w:r>
          </w:p>
        </w:tc>
        <w:tc>
          <w:tcPr>
            <w:tcW w:w="1786" w:type="dxa"/>
            <w:shd w:val="clear" w:color="auto" w:fill="E0E0E0"/>
          </w:tcPr>
          <w:p w14:paraId="1F1CA33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892" w:type="dxa"/>
            <w:shd w:val="clear" w:color="auto" w:fill="FFFFFF"/>
          </w:tcPr>
          <w:p w14:paraId="28AE0F5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,226</w:t>
            </w:r>
          </w:p>
        </w:tc>
        <w:tc>
          <w:tcPr>
            <w:tcW w:w="1019" w:type="dxa"/>
            <w:shd w:val="clear" w:color="auto" w:fill="FFFFFF"/>
          </w:tcPr>
          <w:p w14:paraId="388FED8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,313</w:t>
            </w:r>
          </w:p>
        </w:tc>
        <w:tc>
          <w:tcPr>
            <w:tcW w:w="892" w:type="dxa"/>
            <w:shd w:val="clear" w:color="auto" w:fill="FFFFFF"/>
          </w:tcPr>
          <w:p w14:paraId="0497205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,069</w:t>
            </w:r>
          </w:p>
        </w:tc>
        <w:tc>
          <w:tcPr>
            <w:tcW w:w="892" w:type="dxa"/>
            <w:shd w:val="clear" w:color="auto" w:fill="FFFFFF"/>
          </w:tcPr>
          <w:p w14:paraId="34C179F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,326</w:t>
            </w:r>
          </w:p>
        </w:tc>
        <w:tc>
          <w:tcPr>
            <w:tcW w:w="1019" w:type="dxa"/>
            <w:shd w:val="clear" w:color="auto" w:fill="FFFFFF"/>
          </w:tcPr>
          <w:p w14:paraId="7D70949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,229</w:t>
            </w:r>
          </w:p>
        </w:tc>
        <w:tc>
          <w:tcPr>
            <w:tcW w:w="1019" w:type="dxa"/>
            <w:shd w:val="clear" w:color="auto" w:fill="FFFFFF"/>
          </w:tcPr>
          <w:p w14:paraId="6301C7A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,533</w:t>
            </w:r>
            <w:r w:rsidRPr="00B77752">
              <w:rPr>
                <w:rFonts w:ascii="Arial" w:hAnsi="Arial" w:cs="Arial"/>
                <w:color w:val="010205"/>
                <w:sz w:val="18"/>
                <w:szCs w:val="18"/>
                <w:vertAlign w:val="superscript"/>
              </w:rPr>
              <w:t>**</w:t>
            </w:r>
          </w:p>
        </w:tc>
        <w:tc>
          <w:tcPr>
            <w:tcW w:w="1019" w:type="dxa"/>
            <w:shd w:val="clear" w:color="auto" w:fill="FFFFFF"/>
          </w:tcPr>
          <w:p w14:paraId="5655980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,339</w:t>
            </w:r>
          </w:p>
        </w:tc>
        <w:tc>
          <w:tcPr>
            <w:tcW w:w="1019" w:type="dxa"/>
            <w:shd w:val="clear" w:color="auto" w:fill="FFFFFF"/>
          </w:tcPr>
          <w:p w14:paraId="2CB530A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,509</w:t>
            </w:r>
            <w:r w:rsidRPr="00B77752">
              <w:rPr>
                <w:rFonts w:ascii="Arial" w:hAnsi="Arial" w:cs="Arial"/>
                <w:color w:val="010205"/>
                <w:sz w:val="18"/>
                <w:szCs w:val="18"/>
                <w:vertAlign w:val="superscript"/>
              </w:rPr>
              <w:t>**</w:t>
            </w:r>
          </w:p>
        </w:tc>
        <w:tc>
          <w:tcPr>
            <w:tcW w:w="1019" w:type="dxa"/>
            <w:shd w:val="clear" w:color="auto" w:fill="FFFFFF"/>
          </w:tcPr>
          <w:p w14:paraId="3E17A1A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,188</w:t>
            </w:r>
          </w:p>
        </w:tc>
        <w:tc>
          <w:tcPr>
            <w:tcW w:w="893" w:type="dxa"/>
            <w:shd w:val="clear" w:color="auto" w:fill="FFFFFF"/>
          </w:tcPr>
          <w:p w14:paraId="2BA04AB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892" w:type="dxa"/>
            <w:shd w:val="clear" w:color="auto" w:fill="FFFFFF"/>
          </w:tcPr>
          <w:p w14:paraId="3F60502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,380</w:t>
            </w:r>
            <w:r w:rsidRPr="00B77752">
              <w:rPr>
                <w:rFonts w:ascii="Arial" w:hAnsi="Arial" w:cs="Arial"/>
                <w:color w:val="010205"/>
                <w:sz w:val="18"/>
                <w:szCs w:val="18"/>
                <w:vertAlign w:val="superscript"/>
              </w:rPr>
              <w:t>*</w:t>
            </w:r>
          </w:p>
        </w:tc>
        <w:tc>
          <w:tcPr>
            <w:tcW w:w="892" w:type="dxa"/>
            <w:shd w:val="clear" w:color="auto" w:fill="FFFFFF"/>
          </w:tcPr>
          <w:p w14:paraId="6CEF24E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,293</w:t>
            </w:r>
          </w:p>
        </w:tc>
        <w:tc>
          <w:tcPr>
            <w:tcW w:w="892" w:type="dxa"/>
            <w:shd w:val="clear" w:color="auto" w:fill="FFFFFF"/>
          </w:tcPr>
          <w:p w14:paraId="2D66C79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,359</w:t>
            </w:r>
          </w:p>
        </w:tc>
        <w:tc>
          <w:tcPr>
            <w:tcW w:w="1212" w:type="dxa"/>
            <w:shd w:val="clear" w:color="auto" w:fill="FFFFFF"/>
          </w:tcPr>
          <w:p w14:paraId="5B03F5C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,623</w:t>
            </w:r>
            <w:r w:rsidRPr="00B77752">
              <w:rPr>
                <w:rFonts w:ascii="Arial" w:hAnsi="Arial" w:cs="Arial"/>
                <w:color w:val="010205"/>
                <w:sz w:val="18"/>
                <w:szCs w:val="18"/>
                <w:vertAlign w:val="superscript"/>
              </w:rPr>
              <w:t>**</w:t>
            </w:r>
          </w:p>
        </w:tc>
      </w:tr>
      <w:tr w:rsidR="008816DE" w:rsidRPr="00B77752" w14:paraId="2C48A9CC" w14:textId="77777777" w:rsidTr="001875FC">
        <w:trPr>
          <w:gridAfter w:val="1"/>
          <w:wAfter w:w="23" w:type="dxa"/>
          <w:cantSplit/>
          <w:trHeight w:val="130"/>
        </w:trPr>
        <w:tc>
          <w:tcPr>
            <w:tcW w:w="637" w:type="dxa"/>
            <w:vMerge/>
            <w:shd w:val="clear" w:color="auto" w:fill="E0E0E0"/>
          </w:tcPr>
          <w:p w14:paraId="1B22BD71"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1ECA4A41"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892" w:type="dxa"/>
            <w:shd w:val="clear" w:color="auto" w:fill="FFFFFF"/>
          </w:tcPr>
          <w:p w14:paraId="518F6DE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,230</w:t>
            </w:r>
          </w:p>
        </w:tc>
        <w:tc>
          <w:tcPr>
            <w:tcW w:w="1019" w:type="dxa"/>
            <w:shd w:val="clear" w:color="auto" w:fill="FFFFFF"/>
          </w:tcPr>
          <w:p w14:paraId="06787CB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,092</w:t>
            </w:r>
          </w:p>
        </w:tc>
        <w:tc>
          <w:tcPr>
            <w:tcW w:w="892" w:type="dxa"/>
            <w:shd w:val="clear" w:color="auto" w:fill="FFFFFF"/>
          </w:tcPr>
          <w:p w14:paraId="5755D9C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,718</w:t>
            </w:r>
          </w:p>
        </w:tc>
        <w:tc>
          <w:tcPr>
            <w:tcW w:w="892" w:type="dxa"/>
            <w:shd w:val="clear" w:color="auto" w:fill="FFFFFF"/>
          </w:tcPr>
          <w:p w14:paraId="1390FBA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,079</w:t>
            </w:r>
          </w:p>
        </w:tc>
        <w:tc>
          <w:tcPr>
            <w:tcW w:w="1019" w:type="dxa"/>
            <w:shd w:val="clear" w:color="auto" w:fill="FFFFFF"/>
          </w:tcPr>
          <w:p w14:paraId="3C12939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,224</w:t>
            </w:r>
          </w:p>
        </w:tc>
        <w:tc>
          <w:tcPr>
            <w:tcW w:w="1019" w:type="dxa"/>
            <w:shd w:val="clear" w:color="auto" w:fill="FFFFFF"/>
          </w:tcPr>
          <w:p w14:paraId="2FB455C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1019" w:type="dxa"/>
            <w:shd w:val="clear" w:color="auto" w:fill="FFFFFF"/>
          </w:tcPr>
          <w:p w14:paraId="344C8CC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,067</w:t>
            </w:r>
          </w:p>
        </w:tc>
        <w:tc>
          <w:tcPr>
            <w:tcW w:w="1019" w:type="dxa"/>
            <w:shd w:val="clear" w:color="auto" w:fill="FFFFFF"/>
          </w:tcPr>
          <w:p w14:paraId="77C1E9C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,004</w:t>
            </w:r>
          </w:p>
        </w:tc>
        <w:tc>
          <w:tcPr>
            <w:tcW w:w="1019" w:type="dxa"/>
            <w:shd w:val="clear" w:color="auto" w:fill="FFFFFF"/>
          </w:tcPr>
          <w:p w14:paraId="6531C98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,320</w:t>
            </w:r>
          </w:p>
        </w:tc>
        <w:tc>
          <w:tcPr>
            <w:tcW w:w="893" w:type="dxa"/>
            <w:shd w:val="clear" w:color="auto" w:fill="FFFFFF"/>
            <w:vAlign w:val="center"/>
          </w:tcPr>
          <w:p w14:paraId="420C812E" w14:textId="77777777" w:rsidR="008816DE" w:rsidRPr="00B77752" w:rsidRDefault="008816DE" w:rsidP="001875FC">
            <w:pPr>
              <w:autoSpaceDE w:val="0"/>
              <w:autoSpaceDN w:val="0"/>
              <w:adjustRightInd w:val="0"/>
              <w:spacing w:after="0" w:line="240" w:lineRule="auto"/>
            </w:pPr>
          </w:p>
        </w:tc>
        <w:tc>
          <w:tcPr>
            <w:tcW w:w="892" w:type="dxa"/>
            <w:shd w:val="clear" w:color="auto" w:fill="FFFFFF"/>
          </w:tcPr>
          <w:p w14:paraId="74C48C5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,038</w:t>
            </w:r>
          </w:p>
        </w:tc>
        <w:tc>
          <w:tcPr>
            <w:tcW w:w="892" w:type="dxa"/>
            <w:shd w:val="clear" w:color="auto" w:fill="FFFFFF"/>
          </w:tcPr>
          <w:p w14:paraId="3348BC2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,116</w:t>
            </w:r>
          </w:p>
        </w:tc>
        <w:tc>
          <w:tcPr>
            <w:tcW w:w="892" w:type="dxa"/>
            <w:shd w:val="clear" w:color="auto" w:fill="FFFFFF"/>
          </w:tcPr>
          <w:p w14:paraId="0866CFD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,052</w:t>
            </w:r>
          </w:p>
        </w:tc>
        <w:tc>
          <w:tcPr>
            <w:tcW w:w="1212" w:type="dxa"/>
            <w:shd w:val="clear" w:color="auto" w:fill="FFFFFF"/>
          </w:tcPr>
          <w:p w14:paraId="6B40B41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189DD009" w14:textId="77777777" w:rsidTr="001875FC">
        <w:trPr>
          <w:gridAfter w:val="1"/>
          <w:wAfter w:w="23" w:type="dxa"/>
          <w:cantSplit/>
          <w:trHeight w:val="130"/>
        </w:trPr>
        <w:tc>
          <w:tcPr>
            <w:tcW w:w="637" w:type="dxa"/>
            <w:vMerge/>
            <w:shd w:val="clear" w:color="auto" w:fill="E0E0E0"/>
          </w:tcPr>
          <w:p w14:paraId="7AA6C4CF"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6AD920E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892" w:type="dxa"/>
            <w:shd w:val="clear" w:color="auto" w:fill="FFFFFF"/>
          </w:tcPr>
          <w:p w14:paraId="26D0006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14AB679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0EB1402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40F7ED0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024C972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4F4FB82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40590CE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3351157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48B179B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3" w:type="dxa"/>
            <w:shd w:val="clear" w:color="auto" w:fill="FFFFFF"/>
          </w:tcPr>
          <w:p w14:paraId="5B97CC4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6985B03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48C60CB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70E1AC8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212" w:type="dxa"/>
            <w:shd w:val="clear" w:color="auto" w:fill="FFFFFF"/>
          </w:tcPr>
          <w:p w14:paraId="1CA59DA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60027D48" w14:textId="77777777" w:rsidTr="001875FC">
        <w:trPr>
          <w:gridAfter w:val="1"/>
          <w:wAfter w:w="23" w:type="dxa"/>
          <w:cantSplit/>
          <w:trHeight w:val="292"/>
        </w:trPr>
        <w:tc>
          <w:tcPr>
            <w:tcW w:w="637" w:type="dxa"/>
            <w:vMerge w:val="restart"/>
            <w:shd w:val="clear" w:color="auto" w:fill="E0E0E0"/>
          </w:tcPr>
          <w:p w14:paraId="79429DDE"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X1.11</w:t>
            </w:r>
          </w:p>
        </w:tc>
        <w:tc>
          <w:tcPr>
            <w:tcW w:w="1786" w:type="dxa"/>
            <w:shd w:val="clear" w:color="auto" w:fill="E0E0E0"/>
          </w:tcPr>
          <w:p w14:paraId="0BAF3B1F"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892" w:type="dxa"/>
            <w:shd w:val="clear" w:color="auto" w:fill="FFFFFF"/>
          </w:tcPr>
          <w:p w14:paraId="5C7BD64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-,081</w:t>
            </w:r>
          </w:p>
        </w:tc>
        <w:tc>
          <w:tcPr>
            <w:tcW w:w="1019" w:type="dxa"/>
            <w:shd w:val="clear" w:color="auto" w:fill="FFFFFF"/>
          </w:tcPr>
          <w:p w14:paraId="15D8163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-,225</w:t>
            </w:r>
          </w:p>
        </w:tc>
        <w:tc>
          <w:tcPr>
            <w:tcW w:w="892" w:type="dxa"/>
            <w:shd w:val="clear" w:color="auto" w:fill="FFFFFF"/>
          </w:tcPr>
          <w:p w14:paraId="1DDA280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,099</w:t>
            </w:r>
          </w:p>
        </w:tc>
        <w:tc>
          <w:tcPr>
            <w:tcW w:w="892" w:type="dxa"/>
            <w:shd w:val="clear" w:color="auto" w:fill="FFFFFF"/>
          </w:tcPr>
          <w:p w14:paraId="553F91A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,063</w:t>
            </w:r>
          </w:p>
        </w:tc>
        <w:tc>
          <w:tcPr>
            <w:tcW w:w="1019" w:type="dxa"/>
            <w:shd w:val="clear" w:color="auto" w:fill="FFFFFF"/>
          </w:tcPr>
          <w:p w14:paraId="02C2A09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,277</w:t>
            </w:r>
          </w:p>
        </w:tc>
        <w:tc>
          <w:tcPr>
            <w:tcW w:w="1019" w:type="dxa"/>
            <w:shd w:val="clear" w:color="auto" w:fill="FFFFFF"/>
          </w:tcPr>
          <w:p w14:paraId="7F975ED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,413</w:t>
            </w:r>
            <w:r w:rsidRPr="00B77752">
              <w:rPr>
                <w:rFonts w:ascii="Arial" w:hAnsi="Arial" w:cs="Arial"/>
                <w:color w:val="010205"/>
                <w:sz w:val="18"/>
                <w:szCs w:val="18"/>
                <w:vertAlign w:val="superscript"/>
              </w:rPr>
              <w:t>*</w:t>
            </w:r>
          </w:p>
        </w:tc>
        <w:tc>
          <w:tcPr>
            <w:tcW w:w="1019" w:type="dxa"/>
            <w:shd w:val="clear" w:color="auto" w:fill="FFFFFF"/>
          </w:tcPr>
          <w:p w14:paraId="6D1DB7A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,233</w:t>
            </w:r>
          </w:p>
        </w:tc>
        <w:tc>
          <w:tcPr>
            <w:tcW w:w="1019" w:type="dxa"/>
            <w:shd w:val="clear" w:color="auto" w:fill="FFFFFF"/>
          </w:tcPr>
          <w:p w14:paraId="281C04F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,325</w:t>
            </w:r>
          </w:p>
        </w:tc>
        <w:tc>
          <w:tcPr>
            <w:tcW w:w="1019" w:type="dxa"/>
            <w:shd w:val="clear" w:color="auto" w:fill="FFFFFF"/>
          </w:tcPr>
          <w:p w14:paraId="55F8777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,539</w:t>
            </w:r>
            <w:r w:rsidRPr="00B77752">
              <w:rPr>
                <w:rFonts w:ascii="Arial" w:hAnsi="Arial" w:cs="Arial"/>
                <w:color w:val="010205"/>
                <w:sz w:val="18"/>
                <w:szCs w:val="18"/>
                <w:vertAlign w:val="superscript"/>
              </w:rPr>
              <w:t>**</w:t>
            </w:r>
          </w:p>
        </w:tc>
        <w:tc>
          <w:tcPr>
            <w:tcW w:w="893" w:type="dxa"/>
            <w:shd w:val="clear" w:color="auto" w:fill="FFFFFF"/>
          </w:tcPr>
          <w:p w14:paraId="380AE47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,380</w:t>
            </w:r>
            <w:r w:rsidRPr="00B77752">
              <w:rPr>
                <w:rFonts w:ascii="Arial" w:hAnsi="Arial" w:cs="Arial"/>
                <w:color w:val="010205"/>
                <w:sz w:val="18"/>
                <w:szCs w:val="18"/>
                <w:vertAlign w:val="superscript"/>
              </w:rPr>
              <w:t>*</w:t>
            </w:r>
          </w:p>
        </w:tc>
        <w:tc>
          <w:tcPr>
            <w:tcW w:w="892" w:type="dxa"/>
            <w:shd w:val="clear" w:color="auto" w:fill="FFFFFF"/>
          </w:tcPr>
          <w:p w14:paraId="14ECA9B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892" w:type="dxa"/>
            <w:shd w:val="clear" w:color="auto" w:fill="FFFFFF"/>
          </w:tcPr>
          <w:p w14:paraId="56369EB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,516</w:t>
            </w:r>
            <w:r w:rsidRPr="00B77752">
              <w:rPr>
                <w:rFonts w:ascii="Arial" w:hAnsi="Arial" w:cs="Arial"/>
                <w:color w:val="010205"/>
                <w:sz w:val="18"/>
                <w:szCs w:val="18"/>
                <w:vertAlign w:val="superscript"/>
              </w:rPr>
              <w:t>**</w:t>
            </w:r>
          </w:p>
        </w:tc>
        <w:tc>
          <w:tcPr>
            <w:tcW w:w="892" w:type="dxa"/>
            <w:shd w:val="clear" w:color="auto" w:fill="FFFFFF"/>
          </w:tcPr>
          <w:p w14:paraId="08732A1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,285</w:t>
            </w:r>
          </w:p>
        </w:tc>
        <w:tc>
          <w:tcPr>
            <w:tcW w:w="1212" w:type="dxa"/>
            <w:shd w:val="clear" w:color="auto" w:fill="FFFFFF"/>
          </w:tcPr>
          <w:p w14:paraId="4522B83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,459</w:t>
            </w:r>
            <w:r w:rsidRPr="00B77752">
              <w:rPr>
                <w:rFonts w:ascii="Arial" w:hAnsi="Arial" w:cs="Arial"/>
                <w:color w:val="010205"/>
                <w:sz w:val="18"/>
                <w:szCs w:val="18"/>
                <w:vertAlign w:val="superscript"/>
              </w:rPr>
              <w:t>*</w:t>
            </w:r>
          </w:p>
        </w:tc>
      </w:tr>
      <w:tr w:rsidR="008816DE" w:rsidRPr="00B77752" w14:paraId="6F7A227A" w14:textId="77777777" w:rsidTr="001875FC">
        <w:trPr>
          <w:gridAfter w:val="1"/>
          <w:wAfter w:w="23" w:type="dxa"/>
          <w:cantSplit/>
          <w:trHeight w:val="130"/>
        </w:trPr>
        <w:tc>
          <w:tcPr>
            <w:tcW w:w="637" w:type="dxa"/>
            <w:vMerge/>
            <w:shd w:val="clear" w:color="auto" w:fill="E0E0E0"/>
          </w:tcPr>
          <w:p w14:paraId="5A8D28CB"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7462D453"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892" w:type="dxa"/>
            <w:shd w:val="clear" w:color="auto" w:fill="FFFFFF"/>
          </w:tcPr>
          <w:p w14:paraId="0E78798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,670</w:t>
            </w:r>
          </w:p>
        </w:tc>
        <w:tc>
          <w:tcPr>
            <w:tcW w:w="1019" w:type="dxa"/>
            <w:shd w:val="clear" w:color="auto" w:fill="FFFFFF"/>
          </w:tcPr>
          <w:p w14:paraId="3EDAEFC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,232</w:t>
            </w:r>
          </w:p>
        </w:tc>
        <w:tc>
          <w:tcPr>
            <w:tcW w:w="892" w:type="dxa"/>
            <w:shd w:val="clear" w:color="auto" w:fill="FFFFFF"/>
          </w:tcPr>
          <w:p w14:paraId="702EA1C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,604</w:t>
            </w:r>
          </w:p>
        </w:tc>
        <w:tc>
          <w:tcPr>
            <w:tcW w:w="892" w:type="dxa"/>
            <w:shd w:val="clear" w:color="auto" w:fill="FFFFFF"/>
          </w:tcPr>
          <w:p w14:paraId="4801375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,741</w:t>
            </w:r>
          </w:p>
        </w:tc>
        <w:tc>
          <w:tcPr>
            <w:tcW w:w="1019" w:type="dxa"/>
            <w:shd w:val="clear" w:color="auto" w:fill="FFFFFF"/>
          </w:tcPr>
          <w:p w14:paraId="71B5F68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,138</w:t>
            </w:r>
          </w:p>
        </w:tc>
        <w:tc>
          <w:tcPr>
            <w:tcW w:w="1019" w:type="dxa"/>
            <w:shd w:val="clear" w:color="auto" w:fill="FFFFFF"/>
          </w:tcPr>
          <w:p w14:paraId="6CBF69A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,023</w:t>
            </w:r>
          </w:p>
        </w:tc>
        <w:tc>
          <w:tcPr>
            <w:tcW w:w="1019" w:type="dxa"/>
            <w:shd w:val="clear" w:color="auto" w:fill="FFFFFF"/>
          </w:tcPr>
          <w:p w14:paraId="064589A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,215</w:t>
            </w:r>
          </w:p>
        </w:tc>
        <w:tc>
          <w:tcPr>
            <w:tcW w:w="1019" w:type="dxa"/>
            <w:shd w:val="clear" w:color="auto" w:fill="FFFFFF"/>
          </w:tcPr>
          <w:p w14:paraId="34BFB9D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,080</w:t>
            </w:r>
          </w:p>
        </w:tc>
        <w:tc>
          <w:tcPr>
            <w:tcW w:w="1019" w:type="dxa"/>
            <w:shd w:val="clear" w:color="auto" w:fill="FFFFFF"/>
          </w:tcPr>
          <w:p w14:paraId="3A4960F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893" w:type="dxa"/>
            <w:shd w:val="clear" w:color="auto" w:fill="FFFFFF"/>
          </w:tcPr>
          <w:p w14:paraId="2C18F6B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,038</w:t>
            </w:r>
          </w:p>
        </w:tc>
        <w:tc>
          <w:tcPr>
            <w:tcW w:w="892" w:type="dxa"/>
            <w:shd w:val="clear" w:color="auto" w:fill="FFFFFF"/>
            <w:vAlign w:val="center"/>
          </w:tcPr>
          <w:p w14:paraId="54BD72F1" w14:textId="77777777" w:rsidR="008816DE" w:rsidRPr="00B77752" w:rsidRDefault="008816DE" w:rsidP="001875FC">
            <w:pPr>
              <w:autoSpaceDE w:val="0"/>
              <w:autoSpaceDN w:val="0"/>
              <w:adjustRightInd w:val="0"/>
              <w:spacing w:after="0" w:line="240" w:lineRule="auto"/>
            </w:pPr>
          </w:p>
        </w:tc>
        <w:tc>
          <w:tcPr>
            <w:tcW w:w="892" w:type="dxa"/>
            <w:shd w:val="clear" w:color="auto" w:fill="FFFFFF"/>
          </w:tcPr>
          <w:p w14:paraId="02EF64B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,004</w:t>
            </w:r>
          </w:p>
        </w:tc>
        <w:tc>
          <w:tcPr>
            <w:tcW w:w="892" w:type="dxa"/>
            <w:shd w:val="clear" w:color="auto" w:fill="FFFFFF"/>
          </w:tcPr>
          <w:p w14:paraId="34F6855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,127</w:t>
            </w:r>
          </w:p>
        </w:tc>
        <w:tc>
          <w:tcPr>
            <w:tcW w:w="1212" w:type="dxa"/>
            <w:shd w:val="clear" w:color="auto" w:fill="FFFFFF"/>
          </w:tcPr>
          <w:p w14:paraId="70650B9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,011</w:t>
            </w:r>
          </w:p>
        </w:tc>
      </w:tr>
      <w:tr w:rsidR="008816DE" w:rsidRPr="00B77752" w14:paraId="5656F603" w14:textId="77777777" w:rsidTr="001875FC">
        <w:trPr>
          <w:gridAfter w:val="1"/>
          <w:wAfter w:w="23" w:type="dxa"/>
          <w:cantSplit/>
          <w:trHeight w:val="130"/>
        </w:trPr>
        <w:tc>
          <w:tcPr>
            <w:tcW w:w="637" w:type="dxa"/>
            <w:vMerge/>
            <w:shd w:val="clear" w:color="auto" w:fill="E0E0E0"/>
          </w:tcPr>
          <w:p w14:paraId="3B8989F2"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267DEAD9"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892" w:type="dxa"/>
            <w:shd w:val="clear" w:color="auto" w:fill="FFFFFF"/>
          </w:tcPr>
          <w:p w14:paraId="47A749D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77C7BF9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450E474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4FD0F11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1DBED79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3D610DC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4F5A49E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55D329F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20FDE84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3" w:type="dxa"/>
            <w:shd w:val="clear" w:color="auto" w:fill="FFFFFF"/>
          </w:tcPr>
          <w:p w14:paraId="47C40BA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47002A8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6C6BAE7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7A10107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212" w:type="dxa"/>
            <w:shd w:val="clear" w:color="auto" w:fill="FFFFFF"/>
          </w:tcPr>
          <w:p w14:paraId="5555C44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140D0DCB" w14:textId="77777777" w:rsidTr="001875FC">
        <w:trPr>
          <w:gridAfter w:val="1"/>
          <w:wAfter w:w="23" w:type="dxa"/>
          <w:cantSplit/>
          <w:trHeight w:val="292"/>
        </w:trPr>
        <w:tc>
          <w:tcPr>
            <w:tcW w:w="637" w:type="dxa"/>
            <w:vMerge w:val="restart"/>
            <w:shd w:val="clear" w:color="auto" w:fill="E0E0E0"/>
          </w:tcPr>
          <w:p w14:paraId="6128A95B"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X1.12</w:t>
            </w:r>
          </w:p>
        </w:tc>
        <w:tc>
          <w:tcPr>
            <w:tcW w:w="1786" w:type="dxa"/>
            <w:shd w:val="clear" w:color="auto" w:fill="E0E0E0"/>
          </w:tcPr>
          <w:p w14:paraId="6FF5E0D9"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892" w:type="dxa"/>
            <w:shd w:val="clear" w:color="auto" w:fill="FFFFFF"/>
          </w:tcPr>
          <w:p w14:paraId="46BFC80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,371</w:t>
            </w:r>
            <w:r w:rsidRPr="00B77752">
              <w:rPr>
                <w:rFonts w:ascii="Arial" w:hAnsi="Arial" w:cs="Arial"/>
                <w:color w:val="010205"/>
                <w:sz w:val="18"/>
                <w:szCs w:val="18"/>
                <w:vertAlign w:val="superscript"/>
              </w:rPr>
              <w:t>*</w:t>
            </w:r>
          </w:p>
        </w:tc>
        <w:tc>
          <w:tcPr>
            <w:tcW w:w="1019" w:type="dxa"/>
            <w:shd w:val="clear" w:color="auto" w:fill="FFFFFF"/>
          </w:tcPr>
          <w:p w14:paraId="4669EDF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,236</w:t>
            </w:r>
          </w:p>
        </w:tc>
        <w:tc>
          <w:tcPr>
            <w:tcW w:w="892" w:type="dxa"/>
            <w:shd w:val="clear" w:color="auto" w:fill="FFFFFF"/>
          </w:tcPr>
          <w:p w14:paraId="68DBF24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,353</w:t>
            </w:r>
          </w:p>
        </w:tc>
        <w:tc>
          <w:tcPr>
            <w:tcW w:w="892" w:type="dxa"/>
            <w:shd w:val="clear" w:color="auto" w:fill="FFFFFF"/>
          </w:tcPr>
          <w:p w14:paraId="58E97E4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,442</w:t>
            </w:r>
            <w:r w:rsidRPr="00B77752">
              <w:rPr>
                <w:rFonts w:ascii="Arial" w:hAnsi="Arial" w:cs="Arial"/>
                <w:color w:val="010205"/>
                <w:sz w:val="18"/>
                <w:szCs w:val="18"/>
                <w:vertAlign w:val="superscript"/>
              </w:rPr>
              <w:t>*</w:t>
            </w:r>
          </w:p>
        </w:tc>
        <w:tc>
          <w:tcPr>
            <w:tcW w:w="1019" w:type="dxa"/>
            <w:shd w:val="clear" w:color="auto" w:fill="FFFFFF"/>
          </w:tcPr>
          <w:p w14:paraId="109F563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,052</w:t>
            </w:r>
          </w:p>
        </w:tc>
        <w:tc>
          <w:tcPr>
            <w:tcW w:w="1019" w:type="dxa"/>
            <w:shd w:val="clear" w:color="auto" w:fill="FFFFFF"/>
          </w:tcPr>
          <w:p w14:paraId="4BBC758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,025</w:t>
            </w:r>
          </w:p>
        </w:tc>
        <w:tc>
          <w:tcPr>
            <w:tcW w:w="1019" w:type="dxa"/>
            <w:shd w:val="clear" w:color="auto" w:fill="FFFFFF"/>
          </w:tcPr>
          <w:p w14:paraId="17F63A5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-,115</w:t>
            </w:r>
          </w:p>
        </w:tc>
        <w:tc>
          <w:tcPr>
            <w:tcW w:w="1019" w:type="dxa"/>
            <w:shd w:val="clear" w:color="auto" w:fill="FFFFFF"/>
          </w:tcPr>
          <w:p w14:paraId="5C2954E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,371</w:t>
            </w:r>
            <w:r w:rsidRPr="00B77752">
              <w:rPr>
                <w:rFonts w:ascii="Arial" w:hAnsi="Arial" w:cs="Arial"/>
                <w:color w:val="010205"/>
                <w:sz w:val="18"/>
                <w:szCs w:val="18"/>
                <w:vertAlign w:val="superscript"/>
              </w:rPr>
              <w:t>*</w:t>
            </w:r>
          </w:p>
        </w:tc>
        <w:tc>
          <w:tcPr>
            <w:tcW w:w="1019" w:type="dxa"/>
            <w:shd w:val="clear" w:color="auto" w:fill="FFFFFF"/>
          </w:tcPr>
          <w:p w14:paraId="38AB035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,595</w:t>
            </w:r>
            <w:r w:rsidRPr="00B77752">
              <w:rPr>
                <w:rFonts w:ascii="Arial" w:hAnsi="Arial" w:cs="Arial"/>
                <w:color w:val="010205"/>
                <w:sz w:val="18"/>
                <w:szCs w:val="18"/>
                <w:vertAlign w:val="superscript"/>
              </w:rPr>
              <w:t>**</w:t>
            </w:r>
          </w:p>
        </w:tc>
        <w:tc>
          <w:tcPr>
            <w:tcW w:w="893" w:type="dxa"/>
            <w:shd w:val="clear" w:color="auto" w:fill="FFFFFF"/>
          </w:tcPr>
          <w:p w14:paraId="13AB661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,293</w:t>
            </w:r>
          </w:p>
        </w:tc>
        <w:tc>
          <w:tcPr>
            <w:tcW w:w="892" w:type="dxa"/>
            <w:shd w:val="clear" w:color="auto" w:fill="FFFFFF"/>
          </w:tcPr>
          <w:p w14:paraId="3178392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,516</w:t>
            </w:r>
            <w:r w:rsidRPr="00B77752">
              <w:rPr>
                <w:rFonts w:ascii="Arial" w:hAnsi="Arial" w:cs="Arial"/>
                <w:color w:val="010205"/>
                <w:sz w:val="18"/>
                <w:szCs w:val="18"/>
                <w:vertAlign w:val="superscript"/>
              </w:rPr>
              <w:t>**</w:t>
            </w:r>
          </w:p>
        </w:tc>
        <w:tc>
          <w:tcPr>
            <w:tcW w:w="892" w:type="dxa"/>
            <w:shd w:val="clear" w:color="auto" w:fill="FFFFFF"/>
          </w:tcPr>
          <w:p w14:paraId="6C355AD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892" w:type="dxa"/>
            <w:shd w:val="clear" w:color="auto" w:fill="FFFFFF"/>
          </w:tcPr>
          <w:p w14:paraId="55EBDE5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,545</w:t>
            </w:r>
            <w:r w:rsidRPr="00B77752">
              <w:rPr>
                <w:rFonts w:ascii="Arial" w:hAnsi="Arial" w:cs="Arial"/>
                <w:color w:val="010205"/>
                <w:sz w:val="18"/>
                <w:szCs w:val="18"/>
                <w:vertAlign w:val="superscript"/>
              </w:rPr>
              <w:t>**</w:t>
            </w:r>
          </w:p>
        </w:tc>
        <w:tc>
          <w:tcPr>
            <w:tcW w:w="1212" w:type="dxa"/>
            <w:shd w:val="clear" w:color="auto" w:fill="FFFFFF"/>
          </w:tcPr>
          <w:p w14:paraId="54BDE52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,617</w:t>
            </w:r>
            <w:r w:rsidRPr="00B77752">
              <w:rPr>
                <w:rFonts w:ascii="Arial" w:hAnsi="Arial" w:cs="Arial"/>
                <w:color w:val="010205"/>
                <w:sz w:val="18"/>
                <w:szCs w:val="18"/>
                <w:vertAlign w:val="superscript"/>
              </w:rPr>
              <w:t>**</w:t>
            </w:r>
          </w:p>
        </w:tc>
      </w:tr>
      <w:tr w:rsidR="008816DE" w:rsidRPr="00B77752" w14:paraId="5C0C406C" w14:textId="77777777" w:rsidTr="001875FC">
        <w:trPr>
          <w:gridAfter w:val="1"/>
          <w:wAfter w:w="23" w:type="dxa"/>
          <w:cantSplit/>
          <w:trHeight w:val="130"/>
        </w:trPr>
        <w:tc>
          <w:tcPr>
            <w:tcW w:w="637" w:type="dxa"/>
            <w:vMerge/>
            <w:shd w:val="clear" w:color="auto" w:fill="E0E0E0"/>
          </w:tcPr>
          <w:p w14:paraId="53D6EB8D"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77177302"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892" w:type="dxa"/>
            <w:shd w:val="clear" w:color="auto" w:fill="FFFFFF"/>
          </w:tcPr>
          <w:p w14:paraId="59A41E6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,044</w:t>
            </w:r>
          </w:p>
        </w:tc>
        <w:tc>
          <w:tcPr>
            <w:tcW w:w="1019" w:type="dxa"/>
            <w:shd w:val="clear" w:color="auto" w:fill="FFFFFF"/>
          </w:tcPr>
          <w:p w14:paraId="082FD11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,209</w:t>
            </w:r>
          </w:p>
        </w:tc>
        <w:tc>
          <w:tcPr>
            <w:tcW w:w="892" w:type="dxa"/>
            <w:shd w:val="clear" w:color="auto" w:fill="FFFFFF"/>
          </w:tcPr>
          <w:p w14:paraId="2D75B14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,056</w:t>
            </w:r>
          </w:p>
        </w:tc>
        <w:tc>
          <w:tcPr>
            <w:tcW w:w="892" w:type="dxa"/>
            <w:shd w:val="clear" w:color="auto" w:fill="FFFFFF"/>
          </w:tcPr>
          <w:p w14:paraId="171FD58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,014</w:t>
            </w:r>
          </w:p>
        </w:tc>
        <w:tc>
          <w:tcPr>
            <w:tcW w:w="1019" w:type="dxa"/>
            <w:shd w:val="clear" w:color="auto" w:fill="FFFFFF"/>
          </w:tcPr>
          <w:p w14:paraId="3B4F6DD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,786</w:t>
            </w:r>
          </w:p>
        </w:tc>
        <w:tc>
          <w:tcPr>
            <w:tcW w:w="1019" w:type="dxa"/>
            <w:shd w:val="clear" w:color="auto" w:fill="FFFFFF"/>
          </w:tcPr>
          <w:p w14:paraId="71369E9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,894</w:t>
            </w:r>
          </w:p>
        </w:tc>
        <w:tc>
          <w:tcPr>
            <w:tcW w:w="1019" w:type="dxa"/>
            <w:shd w:val="clear" w:color="auto" w:fill="FFFFFF"/>
          </w:tcPr>
          <w:p w14:paraId="576FB30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,545</w:t>
            </w:r>
          </w:p>
        </w:tc>
        <w:tc>
          <w:tcPr>
            <w:tcW w:w="1019" w:type="dxa"/>
            <w:shd w:val="clear" w:color="auto" w:fill="FFFFFF"/>
          </w:tcPr>
          <w:p w14:paraId="7333937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,044</w:t>
            </w:r>
          </w:p>
        </w:tc>
        <w:tc>
          <w:tcPr>
            <w:tcW w:w="1019" w:type="dxa"/>
            <w:shd w:val="clear" w:color="auto" w:fill="FFFFFF"/>
          </w:tcPr>
          <w:p w14:paraId="1CAD357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893" w:type="dxa"/>
            <w:shd w:val="clear" w:color="auto" w:fill="FFFFFF"/>
          </w:tcPr>
          <w:p w14:paraId="3BE8EC2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,116</w:t>
            </w:r>
          </w:p>
        </w:tc>
        <w:tc>
          <w:tcPr>
            <w:tcW w:w="892" w:type="dxa"/>
            <w:shd w:val="clear" w:color="auto" w:fill="FFFFFF"/>
          </w:tcPr>
          <w:p w14:paraId="71B93AE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,004</w:t>
            </w:r>
          </w:p>
        </w:tc>
        <w:tc>
          <w:tcPr>
            <w:tcW w:w="892" w:type="dxa"/>
            <w:shd w:val="clear" w:color="auto" w:fill="FFFFFF"/>
            <w:vAlign w:val="center"/>
          </w:tcPr>
          <w:p w14:paraId="6A16D2B1" w14:textId="77777777" w:rsidR="008816DE" w:rsidRPr="00B77752" w:rsidRDefault="008816DE" w:rsidP="001875FC">
            <w:pPr>
              <w:autoSpaceDE w:val="0"/>
              <w:autoSpaceDN w:val="0"/>
              <w:adjustRightInd w:val="0"/>
              <w:spacing w:after="0" w:line="240" w:lineRule="auto"/>
            </w:pPr>
          </w:p>
        </w:tc>
        <w:tc>
          <w:tcPr>
            <w:tcW w:w="892" w:type="dxa"/>
            <w:shd w:val="clear" w:color="auto" w:fill="FFFFFF"/>
          </w:tcPr>
          <w:p w14:paraId="089DB17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1212" w:type="dxa"/>
            <w:shd w:val="clear" w:color="auto" w:fill="FFFFFF"/>
          </w:tcPr>
          <w:p w14:paraId="24AEAC1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5D8C01F8" w14:textId="77777777" w:rsidTr="001875FC">
        <w:trPr>
          <w:gridAfter w:val="1"/>
          <w:wAfter w:w="23" w:type="dxa"/>
          <w:cantSplit/>
          <w:trHeight w:val="130"/>
        </w:trPr>
        <w:tc>
          <w:tcPr>
            <w:tcW w:w="637" w:type="dxa"/>
            <w:vMerge/>
            <w:shd w:val="clear" w:color="auto" w:fill="E0E0E0"/>
          </w:tcPr>
          <w:p w14:paraId="5D10622C"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5893244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892" w:type="dxa"/>
            <w:shd w:val="clear" w:color="auto" w:fill="FFFFFF"/>
          </w:tcPr>
          <w:p w14:paraId="1FE2852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501B74E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486070D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36D51D4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28D00ED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50D6523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491C77A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6426DE3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4227C5B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3" w:type="dxa"/>
            <w:shd w:val="clear" w:color="auto" w:fill="FFFFFF"/>
          </w:tcPr>
          <w:p w14:paraId="0AD7C56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12BC0F4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53A2E5F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2B5E1AE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212" w:type="dxa"/>
            <w:shd w:val="clear" w:color="auto" w:fill="FFFFFF"/>
          </w:tcPr>
          <w:p w14:paraId="543A599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30A824C4" w14:textId="77777777" w:rsidTr="001875FC">
        <w:trPr>
          <w:gridAfter w:val="1"/>
          <w:wAfter w:w="23" w:type="dxa"/>
          <w:cantSplit/>
          <w:trHeight w:val="292"/>
        </w:trPr>
        <w:tc>
          <w:tcPr>
            <w:tcW w:w="637" w:type="dxa"/>
            <w:vMerge w:val="restart"/>
            <w:shd w:val="clear" w:color="auto" w:fill="E0E0E0"/>
          </w:tcPr>
          <w:p w14:paraId="5F347A8F"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X1.13</w:t>
            </w:r>
          </w:p>
        </w:tc>
        <w:tc>
          <w:tcPr>
            <w:tcW w:w="1786" w:type="dxa"/>
            <w:shd w:val="clear" w:color="auto" w:fill="E0E0E0"/>
          </w:tcPr>
          <w:p w14:paraId="7B4E9643"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892" w:type="dxa"/>
            <w:shd w:val="clear" w:color="auto" w:fill="FFFFFF"/>
          </w:tcPr>
          <w:p w14:paraId="10E7922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,217</w:t>
            </w:r>
          </w:p>
        </w:tc>
        <w:tc>
          <w:tcPr>
            <w:tcW w:w="1019" w:type="dxa"/>
            <w:shd w:val="clear" w:color="auto" w:fill="FFFFFF"/>
          </w:tcPr>
          <w:p w14:paraId="1EDDFDB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,318</w:t>
            </w:r>
          </w:p>
        </w:tc>
        <w:tc>
          <w:tcPr>
            <w:tcW w:w="892" w:type="dxa"/>
            <w:shd w:val="clear" w:color="auto" w:fill="FFFFFF"/>
          </w:tcPr>
          <w:p w14:paraId="455A32E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,559</w:t>
            </w:r>
            <w:r w:rsidRPr="00B77752">
              <w:rPr>
                <w:rFonts w:ascii="Arial" w:hAnsi="Arial" w:cs="Arial"/>
                <w:color w:val="010205"/>
                <w:sz w:val="18"/>
                <w:szCs w:val="18"/>
                <w:vertAlign w:val="superscript"/>
              </w:rPr>
              <w:t>**</w:t>
            </w:r>
          </w:p>
        </w:tc>
        <w:tc>
          <w:tcPr>
            <w:tcW w:w="892" w:type="dxa"/>
            <w:shd w:val="clear" w:color="auto" w:fill="FFFFFF"/>
          </w:tcPr>
          <w:p w14:paraId="305F022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,302</w:t>
            </w:r>
          </w:p>
        </w:tc>
        <w:tc>
          <w:tcPr>
            <w:tcW w:w="1019" w:type="dxa"/>
            <w:shd w:val="clear" w:color="auto" w:fill="FFFFFF"/>
          </w:tcPr>
          <w:p w14:paraId="47E2B49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-,174</w:t>
            </w:r>
          </w:p>
        </w:tc>
        <w:tc>
          <w:tcPr>
            <w:tcW w:w="1019" w:type="dxa"/>
            <w:shd w:val="clear" w:color="auto" w:fill="FFFFFF"/>
          </w:tcPr>
          <w:p w14:paraId="5F37BD1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,016</w:t>
            </w:r>
          </w:p>
        </w:tc>
        <w:tc>
          <w:tcPr>
            <w:tcW w:w="1019" w:type="dxa"/>
            <w:shd w:val="clear" w:color="auto" w:fill="FFFFFF"/>
          </w:tcPr>
          <w:p w14:paraId="785DA47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-,094</w:t>
            </w:r>
          </w:p>
        </w:tc>
        <w:tc>
          <w:tcPr>
            <w:tcW w:w="1019" w:type="dxa"/>
            <w:shd w:val="clear" w:color="auto" w:fill="FFFFFF"/>
          </w:tcPr>
          <w:p w14:paraId="3B7C7C1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,299</w:t>
            </w:r>
          </w:p>
        </w:tc>
        <w:tc>
          <w:tcPr>
            <w:tcW w:w="1019" w:type="dxa"/>
            <w:shd w:val="clear" w:color="auto" w:fill="FFFFFF"/>
          </w:tcPr>
          <w:p w14:paraId="31B27EF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,354</w:t>
            </w:r>
          </w:p>
        </w:tc>
        <w:tc>
          <w:tcPr>
            <w:tcW w:w="893" w:type="dxa"/>
            <w:shd w:val="clear" w:color="auto" w:fill="FFFFFF"/>
          </w:tcPr>
          <w:p w14:paraId="27BD8B1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,359</w:t>
            </w:r>
          </w:p>
        </w:tc>
        <w:tc>
          <w:tcPr>
            <w:tcW w:w="892" w:type="dxa"/>
            <w:shd w:val="clear" w:color="auto" w:fill="FFFFFF"/>
          </w:tcPr>
          <w:p w14:paraId="2D8CF40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,285</w:t>
            </w:r>
          </w:p>
        </w:tc>
        <w:tc>
          <w:tcPr>
            <w:tcW w:w="892" w:type="dxa"/>
            <w:shd w:val="clear" w:color="auto" w:fill="FFFFFF"/>
          </w:tcPr>
          <w:p w14:paraId="1379824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,545</w:t>
            </w:r>
            <w:r w:rsidRPr="00B77752">
              <w:rPr>
                <w:rFonts w:ascii="Arial" w:hAnsi="Arial" w:cs="Arial"/>
                <w:color w:val="010205"/>
                <w:sz w:val="18"/>
                <w:szCs w:val="18"/>
                <w:vertAlign w:val="superscript"/>
              </w:rPr>
              <w:t>**</w:t>
            </w:r>
          </w:p>
        </w:tc>
        <w:tc>
          <w:tcPr>
            <w:tcW w:w="892" w:type="dxa"/>
            <w:shd w:val="clear" w:color="auto" w:fill="FFFFFF"/>
          </w:tcPr>
          <w:p w14:paraId="37870B2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212" w:type="dxa"/>
            <w:shd w:val="clear" w:color="auto" w:fill="FFFFFF"/>
          </w:tcPr>
          <w:p w14:paraId="52C37D3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,548</w:t>
            </w:r>
            <w:r w:rsidRPr="00B77752">
              <w:rPr>
                <w:rFonts w:ascii="Arial" w:hAnsi="Arial" w:cs="Arial"/>
                <w:color w:val="010205"/>
                <w:sz w:val="18"/>
                <w:szCs w:val="18"/>
                <w:vertAlign w:val="superscript"/>
              </w:rPr>
              <w:t>**</w:t>
            </w:r>
          </w:p>
        </w:tc>
      </w:tr>
      <w:tr w:rsidR="008816DE" w:rsidRPr="00B77752" w14:paraId="07FCBB4E" w14:textId="77777777" w:rsidTr="001875FC">
        <w:trPr>
          <w:gridAfter w:val="1"/>
          <w:wAfter w:w="23" w:type="dxa"/>
          <w:cantSplit/>
          <w:trHeight w:val="130"/>
        </w:trPr>
        <w:tc>
          <w:tcPr>
            <w:tcW w:w="637" w:type="dxa"/>
            <w:vMerge/>
            <w:shd w:val="clear" w:color="auto" w:fill="E0E0E0"/>
          </w:tcPr>
          <w:p w14:paraId="3D972EFF"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6BF2C48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892" w:type="dxa"/>
            <w:shd w:val="clear" w:color="auto" w:fill="FFFFFF"/>
          </w:tcPr>
          <w:p w14:paraId="5B6A4B5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,249</w:t>
            </w:r>
          </w:p>
        </w:tc>
        <w:tc>
          <w:tcPr>
            <w:tcW w:w="1019" w:type="dxa"/>
            <w:shd w:val="clear" w:color="auto" w:fill="FFFFFF"/>
          </w:tcPr>
          <w:p w14:paraId="17D9B38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,087</w:t>
            </w:r>
          </w:p>
        </w:tc>
        <w:tc>
          <w:tcPr>
            <w:tcW w:w="892" w:type="dxa"/>
            <w:shd w:val="clear" w:color="auto" w:fill="FFFFFF"/>
          </w:tcPr>
          <w:p w14:paraId="15C846B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892" w:type="dxa"/>
            <w:shd w:val="clear" w:color="auto" w:fill="FFFFFF"/>
          </w:tcPr>
          <w:p w14:paraId="3F4D8EB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,105</w:t>
            </w:r>
          </w:p>
        </w:tc>
        <w:tc>
          <w:tcPr>
            <w:tcW w:w="1019" w:type="dxa"/>
            <w:shd w:val="clear" w:color="auto" w:fill="FFFFFF"/>
          </w:tcPr>
          <w:p w14:paraId="1D68806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,357</w:t>
            </w:r>
          </w:p>
        </w:tc>
        <w:tc>
          <w:tcPr>
            <w:tcW w:w="1019" w:type="dxa"/>
            <w:shd w:val="clear" w:color="auto" w:fill="FFFFFF"/>
          </w:tcPr>
          <w:p w14:paraId="4D12062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,932</w:t>
            </w:r>
          </w:p>
        </w:tc>
        <w:tc>
          <w:tcPr>
            <w:tcW w:w="1019" w:type="dxa"/>
            <w:shd w:val="clear" w:color="auto" w:fill="FFFFFF"/>
          </w:tcPr>
          <w:p w14:paraId="47828B6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,620</w:t>
            </w:r>
          </w:p>
        </w:tc>
        <w:tc>
          <w:tcPr>
            <w:tcW w:w="1019" w:type="dxa"/>
            <w:shd w:val="clear" w:color="auto" w:fill="FFFFFF"/>
          </w:tcPr>
          <w:p w14:paraId="762B306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,108</w:t>
            </w:r>
          </w:p>
        </w:tc>
        <w:tc>
          <w:tcPr>
            <w:tcW w:w="1019" w:type="dxa"/>
            <w:shd w:val="clear" w:color="auto" w:fill="FFFFFF"/>
          </w:tcPr>
          <w:p w14:paraId="71ECE9E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,055</w:t>
            </w:r>
          </w:p>
        </w:tc>
        <w:tc>
          <w:tcPr>
            <w:tcW w:w="893" w:type="dxa"/>
            <w:shd w:val="clear" w:color="auto" w:fill="FFFFFF"/>
          </w:tcPr>
          <w:p w14:paraId="28D576B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,052</w:t>
            </w:r>
          </w:p>
        </w:tc>
        <w:tc>
          <w:tcPr>
            <w:tcW w:w="892" w:type="dxa"/>
            <w:shd w:val="clear" w:color="auto" w:fill="FFFFFF"/>
          </w:tcPr>
          <w:p w14:paraId="20382ED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,127</w:t>
            </w:r>
          </w:p>
        </w:tc>
        <w:tc>
          <w:tcPr>
            <w:tcW w:w="892" w:type="dxa"/>
            <w:shd w:val="clear" w:color="auto" w:fill="FFFFFF"/>
          </w:tcPr>
          <w:p w14:paraId="26689D5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892" w:type="dxa"/>
            <w:shd w:val="clear" w:color="auto" w:fill="FFFFFF"/>
            <w:vAlign w:val="center"/>
          </w:tcPr>
          <w:p w14:paraId="166983F4" w14:textId="77777777" w:rsidR="008816DE" w:rsidRPr="00B77752" w:rsidRDefault="008816DE" w:rsidP="001875FC">
            <w:pPr>
              <w:autoSpaceDE w:val="0"/>
              <w:autoSpaceDN w:val="0"/>
              <w:adjustRightInd w:val="0"/>
              <w:spacing w:after="0" w:line="240" w:lineRule="auto"/>
            </w:pPr>
          </w:p>
        </w:tc>
        <w:tc>
          <w:tcPr>
            <w:tcW w:w="1212" w:type="dxa"/>
            <w:shd w:val="clear" w:color="auto" w:fill="FFFFFF"/>
          </w:tcPr>
          <w:p w14:paraId="68F7DD9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r>
      <w:tr w:rsidR="008816DE" w:rsidRPr="00B77752" w14:paraId="0AAF677B" w14:textId="77777777" w:rsidTr="001875FC">
        <w:trPr>
          <w:gridAfter w:val="1"/>
          <w:wAfter w:w="23" w:type="dxa"/>
          <w:cantSplit/>
          <w:trHeight w:val="130"/>
        </w:trPr>
        <w:tc>
          <w:tcPr>
            <w:tcW w:w="637" w:type="dxa"/>
            <w:vMerge/>
            <w:shd w:val="clear" w:color="auto" w:fill="E0E0E0"/>
          </w:tcPr>
          <w:p w14:paraId="05AA63D3"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74C449E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892" w:type="dxa"/>
            <w:shd w:val="clear" w:color="auto" w:fill="FFFFFF"/>
          </w:tcPr>
          <w:p w14:paraId="2953075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714E77B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6A52934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7CE8B37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063A415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03EA51F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4F567D7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441916A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1187C4C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3" w:type="dxa"/>
            <w:shd w:val="clear" w:color="auto" w:fill="FFFFFF"/>
          </w:tcPr>
          <w:p w14:paraId="2094457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733A54F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1FD9E33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04EF89D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212" w:type="dxa"/>
            <w:shd w:val="clear" w:color="auto" w:fill="FFFFFF"/>
          </w:tcPr>
          <w:p w14:paraId="74876EB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19D5BB79" w14:textId="77777777" w:rsidTr="001875FC">
        <w:trPr>
          <w:gridAfter w:val="1"/>
          <w:wAfter w:w="23" w:type="dxa"/>
          <w:cantSplit/>
          <w:trHeight w:val="292"/>
        </w:trPr>
        <w:tc>
          <w:tcPr>
            <w:tcW w:w="637" w:type="dxa"/>
            <w:vMerge w:val="restart"/>
            <w:shd w:val="clear" w:color="auto" w:fill="E0E0E0"/>
          </w:tcPr>
          <w:p w14:paraId="06219D0C"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Total</w:t>
            </w:r>
          </w:p>
        </w:tc>
        <w:tc>
          <w:tcPr>
            <w:tcW w:w="1786" w:type="dxa"/>
            <w:shd w:val="clear" w:color="auto" w:fill="E0E0E0"/>
          </w:tcPr>
          <w:p w14:paraId="5292942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892" w:type="dxa"/>
            <w:shd w:val="clear" w:color="auto" w:fill="FFFFFF"/>
          </w:tcPr>
          <w:p w14:paraId="5C4A57E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,699</w:t>
            </w:r>
            <w:r w:rsidRPr="00B77752">
              <w:rPr>
                <w:rFonts w:ascii="Arial" w:hAnsi="Arial" w:cs="Arial"/>
                <w:color w:val="010205"/>
                <w:sz w:val="18"/>
                <w:szCs w:val="18"/>
                <w:vertAlign w:val="superscript"/>
              </w:rPr>
              <w:t>**</w:t>
            </w:r>
          </w:p>
        </w:tc>
        <w:tc>
          <w:tcPr>
            <w:tcW w:w="1019" w:type="dxa"/>
            <w:shd w:val="clear" w:color="auto" w:fill="FFFFFF"/>
          </w:tcPr>
          <w:p w14:paraId="2B1A706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,669</w:t>
            </w:r>
            <w:r w:rsidRPr="00B77752">
              <w:rPr>
                <w:rFonts w:ascii="Arial" w:hAnsi="Arial" w:cs="Arial"/>
                <w:color w:val="010205"/>
                <w:sz w:val="18"/>
                <w:szCs w:val="18"/>
                <w:vertAlign w:val="superscript"/>
              </w:rPr>
              <w:t>**</w:t>
            </w:r>
          </w:p>
        </w:tc>
        <w:tc>
          <w:tcPr>
            <w:tcW w:w="892" w:type="dxa"/>
            <w:shd w:val="clear" w:color="auto" w:fill="FFFFFF"/>
          </w:tcPr>
          <w:p w14:paraId="3056666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,633</w:t>
            </w:r>
            <w:r w:rsidRPr="00B77752">
              <w:rPr>
                <w:rFonts w:ascii="Arial" w:hAnsi="Arial" w:cs="Arial"/>
                <w:color w:val="010205"/>
                <w:sz w:val="18"/>
                <w:szCs w:val="18"/>
                <w:vertAlign w:val="superscript"/>
              </w:rPr>
              <w:t>**</w:t>
            </w:r>
          </w:p>
        </w:tc>
        <w:tc>
          <w:tcPr>
            <w:tcW w:w="892" w:type="dxa"/>
            <w:shd w:val="clear" w:color="auto" w:fill="FFFFFF"/>
          </w:tcPr>
          <w:p w14:paraId="7DA3282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,743</w:t>
            </w:r>
            <w:r w:rsidRPr="00B77752">
              <w:rPr>
                <w:rFonts w:ascii="Arial" w:hAnsi="Arial" w:cs="Arial"/>
                <w:color w:val="010205"/>
                <w:sz w:val="18"/>
                <w:szCs w:val="18"/>
                <w:vertAlign w:val="superscript"/>
              </w:rPr>
              <w:t>**</w:t>
            </w:r>
          </w:p>
        </w:tc>
        <w:tc>
          <w:tcPr>
            <w:tcW w:w="1019" w:type="dxa"/>
            <w:shd w:val="clear" w:color="auto" w:fill="FFFFFF"/>
          </w:tcPr>
          <w:p w14:paraId="774741F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,578</w:t>
            </w:r>
            <w:r w:rsidRPr="00B77752">
              <w:rPr>
                <w:rFonts w:ascii="Arial" w:hAnsi="Arial" w:cs="Arial"/>
                <w:color w:val="010205"/>
                <w:sz w:val="18"/>
                <w:szCs w:val="18"/>
                <w:vertAlign w:val="superscript"/>
              </w:rPr>
              <w:t>**</w:t>
            </w:r>
          </w:p>
        </w:tc>
        <w:tc>
          <w:tcPr>
            <w:tcW w:w="1019" w:type="dxa"/>
            <w:shd w:val="clear" w:color="auto" w:fill="FFFFFF"/>
          </w:tcPr>
          <w:p w14:paraId="03BB9C8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,330</w:t>
            </w:r>
          </w:p>
        </w:tc>
        <w:tc>
          <w:tcPr>
            <w:tcW w:w="1019" w:type="dxa"/>
            <w:shd w:val="clear" w:color="auto" w:fill="FFFFFF"/>
          </w:tcPr>
          <w:p w14:paraId="4F71504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,294</w:t>
            </w:r>
          </w:p>
        </w:tc>
        <w:tc>
          <w:tcPr>
            <w:tcW w:w="1019" w:type="dxa"/>
            <w:shd w:val="clear" w:color="auto" w:fill="FFFFFF"/>
          </w:tcPr>
          <w:p w14:paraId="4922383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,705</w:t>
            </w:r>
            <w:r w:rsidRPr="00B77752">
              <w:rPr>
                <w:rFonts w:ascii="Arial" w:hAnsi="Arial" w:cs="Arial"/>
                <w:color w:val="010205"/>
                <w:sz w:val="18"/>
                <w:szCs w:val="18"/>
                <w:vertAlign w:val="superscript"/>
              </w:rPr>
              <w:t>**</w:t>
            </w:r>
          </w:p>
        </w:tc>
        <w:tc>
          <w:tcPr>
            <w:tcW w:w="1019" w:type="dxa"/>
            <w:shd w:val="clear" w:color="auto" w:fill="FFFFFF"/>
          </w:tcPr>
          <w:p w14:paraId="40D48B0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,540</w:t>
            </w:r>
            <w:r w:rsidRPr="00B77752">
              <w:rPr>
                <w:rFonts w:ascii="Arial" w:hAnsi="Arial" w:cs="Arial"/>
                <w:color w:val="010205"/>
                <w:sz w:val="18"/>
                <w:szCs w:val="18"/>
                <w:vertAlign w:val="superscript"/>
              </w:rPr>
              <w:t>**</w:t>
            </w:r>
          </w:p>
        </w:tc>
        <w:tc>
          <w:tcPr>
            <w:tcW w:w="893" w:type="dxa"/>
            <w:shd w:val="clear" w:color="auto" w:fill="FFFFFF"/>
          </w:tcPr>
          <w:p w14:paraId="34E7341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,623</w:t>
            </w:r>
            <w:r w:rsidRPr="00B77752">
              <w:rPr>
                <w:rFonts w:ascii="Arial" w:hAnsi="Arial" w:cs="Arial"/>
                <w:color w:val="010205"/>
                <w:sz w:val="18"/>
                <w:szCs w:val="18"/>
                <w:vertAlign w:val="superscript"/>
              </w:rPr>
              <w:t>**</w:t>
            </w:r>
          </w:p>
        </w:tc>
        <w:tc>
          <w:tcPr>
            <w:tcW w:w="892" w:type="dxa"/>
            <w:shd w:val="clear" w:color="auto" w:fill="FFFFFF"/>
          </w:tcPr>
          <w:p w14:paraId="24C6ED7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,459</w:t>
            </w:r>
            <w:r w:rsidRPr="00B77752">
              <w:rPr>
                <w:rFonts w:ascii="Arial" w:hAnsi="Arial" w:cs="Arial"/>
                <w:color w:val="010205"/>
                <w:sz w:val="18"/>
                <w:szCs w:val="18"/>
                <w:vertAlign w:val="superscript"/>
              </w:rPr>
              <w:t>*</w:t>
            </w:r>
          </w:p>
        </w:tc>
        <w:tc>
          <w:tcPr>
            <w:tcW w:w="892" w:type="dxa"/>
            <w:shd w:val="clear" w:color="auto" w:fill="FFFFFF"/>
          </w:tcPr>
          <w:p w14:paraId="7E90B92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,617</w:t>
            </w:r>
            <w:r w:rsidRPr="00B77752">
              <w:rPr>
                <w:rFonts w:ascii="Arial" w:hAnsi="Arial" w:cs="Arial"/>
                <w:color w:val="010205"/>
                <w:sz w:val="18"/>
                <w:szCs w:val="18"/>
                <w:vertAlign w:val="superscript"/>
              </w:rPr>
              <w:t>**</w:t>
            </w:r>
          </w:p>
        </w:tc>
        <w:tc>
          <w:tcPr>
            <w:tcW w:w="892" w:type="dxa"/>
            <w:shd w:val="clear" w:color="auto" w:fill="FFFFFF"/>
          </w:tcPr>
          <w:p w14:paraId="111C25F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,548</w:t>
            </w:r>
            <w:r w:rsidRPr="00B77752">
              <w:rPr>
                <w:rFonts w:ascii="Arial" w:hAnsi="Arial" w:cs="Arial"/>
                <w:color w:val="010205"/>
                <w:sz w:val="18"/>
                <w:szCs w:val="18"/>
                <w:vertAlign w:val="superscript"/>
              </w:rPr>
              <w:t>**</w:t>
            </w:r>
          </w:p>
        </w:tc>
        <w:tc>
          <w:tcPr>
            <w:tcW w:w="1212" w:type="dxa"/>
            <w:shd w:val="clear" w:color="auto" w:fill="FFFFFF"/>
          </w:tcPr>
          <w:p w14:paraId="7FE89CD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r>
      <w:tr w:rsidR="008816DE" w:rsidRPr="00B77752" w14:paraId="1540C653" w14:textId="77777777" w:rsidTr="001875FC">
        <w:trPr>
          <w:gridAfter w:val="1"/>
          <w:wAfter w:w="23" w:type="dxa"/>
          <w:cantSplit/>
          <w:trHeight w:val="130"/>
        </w:trPr>
        <w:tc>
          <w:tcPr>
            <w:tcW w:w="637" w:type="dxa"/>
            <w:vMerge/>
            <w:shd w:val="clear" w:color="auto" w:fill="E0E0E0"/>
          </w:tcPr>
          <w:p w14:paraId="3785E301"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786" w:type="dxa"/>
            <w:shd w:val="clear" w:color="auto" w:fill="E0E0E0"/>
          </w:tcPr>
          <w:p w14:paraId="2662733C"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892" w:type="dxa"/>
            <w:shd w:val="clear" w:color="auto" w:fill="FFFFFF"/>
          </w:tcPr>
          <w:p w14:paraId="29EB7E6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19" w:type="dxa"/>
            <w:shd w:val="clear" w:color="auto" w:fill="FFFFFF"/>
          </w:tcPr>
          <w:p w14:paraId="4A5D9C7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892" w:type="dxa"/>
            <w:shd w:val="clear" w:color="auto" w:fill="FFFFFF"/>
          </w:tcPr>
          <w:p w14:paraId="044994E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892" w:type="dxa"/>
            <w:shd w:val="clear" w:color="auto" w:fill="FFFFFF"/>
          </w:tcPr>
          <w:p w14:paraId="15E0F59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19" w:type="dxa"/>
            <w:shd w:val="clear" w:color="auto" w:fill="FFFFFF"/>
          </w:tcPr>
          <w:p w14:paraId="723AA61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019" w:type="dxa"/>
            <w:shd w:val="clear" w:color="auto" w:fill="FFFFFF"/>
          </w:tcPr>
          <w:p w14:paraId="4F03242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,075</w:t>
            </w:r>
          </w:p>
        </w:tc>
        <w:tc>
          <w:tcPr>
            <w:tcW w:w="1019" w:type="dxa"/>
            <w:shd w:val="clear" w:color="auto" w:fill="FFFFFF"/>
          </w:tcPr>
          <w:p w14:paraId="468E33B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,115</w:t>
            </w:r>
          </w:p>
        </w:tc>
        <w:tc>
          <w:tcPr>
            <w:tcW w:w="1019" w:type="dxa"/>
            <w:shd w:val="clear" w:color="auto" w:fill="FFFFFF"/>
          </w:tcPr>
          <w:p w14:paraId="586408D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19" w:type="dxa"/>
            <w:shd w:val="clear" w:color="auto" w:fill="FFFFFF"/>
          </w:tcPr>
          <w:p w14:paraId="10B413D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893" w:type="dxa"/>
            <w:shd w:val="clear" w:color="auto" w:fill="FFFFFF"/>
          </w:tcPr>
          <w:p w14:paraId="676B1DD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892" w:type="dxa"/>
            <w:shd w:val="clear" w:color="auto" w:fill="FFFFFF"/>
          </w:tcPr>
          <w:p w14:paraId="1364940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,011</w:t>
            </w:r>
          </w:p>
        </w:tc>
        <w:tc>
          <w:tcPr>
            <w:tcW w:w="892" w:type="dxa"/>
            <w:shd w:val="clear" w:color="auto" w:fill="FFFFFF"/>
          </w:tcPr>
          <w:p w14:paraId="1490937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892" w:type="dxa"/>
            <w:shd w:val="clear" w:color="auto" w:fill="FFFFFF"/>
          </w:tcPr>
          <w:p w14:paraId="0976D0F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1212" w:type="dxa"/>
            <w:shd w:val="clear" w:color="auto" w:fill="FFFFFF"/>
            <w:vAlign w:val="center"/>
          </w:tcPr>
          <w:p w14:paraId="2E3A7FAC" w14:textId="77777777" w:rsidR="008816DE" w:rsidRPr="00B77752" w:rsidRDefault="008816DE" w:rsidP="001875FC">
            <w:pPr>
              <w:autoSpaceDE w:val="0"/>
              <w:autoSpaceDN w:val="0"/>
              <w:adjustRightInd w:val="0"/>
              <w:spacing w:after="0" w:line="240" w:lineRule="auto"/>
            </w:pPr>
          </w:p>
        </w:tc>
      </w:tr>
      <w:tr w:rsidR="008816DE" w:rsidRPr="00B77752" w14:paraId="65E5939C" w14:textId="77777777" w:rsidTr="001875FC">
        <w:trPr>
          <w:gridAfter w:val="1"/>
          <w:wAfter w:w="23" w:type="dxa"/>
          <w:cantSplit/>
          <w:trHeight w:val="130"/>
        </w:trPr>
        <w:tc>
          <w:tcPr>
            <w:tcW w:w="637" w:type="dxa"/>
            <w:vMerge/>
            <w:shd w:val="clear" w:color="auto" w:fill="E0E0E0"/>
          </w:tcPr>
          <w:p w14:paraId="710513A6" w14:textId="77777777" w:rsidR="008816DE" w:rsidRPr="00B77752" w:rsidRDefault="008816DE" w:rsidP="001875FC">
            <w:pPr>
              <w:autoSpaceDE w:val="0"/>
              <w:autoSpaceDN w:val="0"/>
              <w:adjustRightInd w:val="0"/>
              <w:spacing w:after="0" w:line="240" w:lineRule="auto"/>
            </w:pPr>
          </w:p>
        </w:tc>
        <w:tc>
          <w:tcPr>
            <w:tcW w:w="1786" w:type="dxa"/>
            <w:shd w:val="clear" w:color="auto" w:fill="E0E0E0"/>
          </w:tcPr>
          <w:p w14:paraId="6ACFBBAB"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892" w:type="dxa"/>
            <w:shd w:val="clear" w:color="auto" w:fill="FFFFFF"/>
          </w:tcPr>
          <w:p w14:paraId="3E5F6C6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6DCEB12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2D6F7AD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28C94BA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4D66FCB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02F9A5D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3E5AF24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420D863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19" w:type="dxa"/>
            <w:shd w:val="clear" w:color="auto" w:fill="FFFFFF"/>
          </w:tcPr>
          <w:p w14:paraId="1BE265C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3" w:type="dxa"/>
            <w:shd w:val="clear" w:color="auto" w:fill="FFFFFF"/>
          </w:tcPr>
          <w:p w14:paraId="5766C0C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1BFDA0E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6C1384C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892" w:type="dxa"/>
            <w:shd w:val="clear" w:color="auto" w:fill="FFFFFF"/>
          </w:tcPr>
          <w:p w14:paraId="43D8C61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212" w:type="dxa"/>
            <w:shd w:val="clear" w:color="auto" w:fill="FFFFFF"/>
          </w:tcPr>
          <w:p w14:paraId="6E34426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04A9E4E3" w14:textId="77777777" w:rsidTr="001875FC">
        <w:trPr>
          <w:cantSplit/>
          <w:trHeight w:val="311"/>
        </w:trPr>
        <w:tc>
          <w:tcPr>
            <w:tcW w:w="16017" w:type="dxa"/>
            <w:gridSpan w:val="17"/>
            <w:shd w:val="clear" w:color="auto" w:fill="FFFFFF"/>
          </w:tcPr>
          <w:p w14:paraId="335CA81B" w14:textId="77777777" w:rsidR="008816DE" w:rsidRPr="00B77752" w:rsidRDefault="008816DE" w:rsidP="001875FC">
            <w:pPr>
              <w:autoSpaceDE w:val="0"/>
              <w:autoSpaceDN w:val="0"/>
              <w:adjustRightInd w:val="0"/>
              <w:spacing w:after="0" w:line="320" w:lineRule="atLeast"/>
              <w:ind w:left="60" w:right="60"/>
              <w:rPr>
                <w:rFonts w:ascii="Arial" w:hAnsi="Arial" w:cs="Arial"/>
                <w:color w:val="010205"/>
                <w:sz w:val="18"/>
                <w:szCs w:val="18"/>
              </w:rPr>
            </w:pPr>
            <w:r w:rsidRPr="00B77752">
              <w:rPr>
                <w:rFonts w:ascii="Arial" w:hAnsi="Arial" w:cs="Arial"/>
                <w:color w:val="010205"/>
                <w:sz w:val="18"/>
                <w:szCs w:val="18"/>
              </w:rPr>
              <w:t>**. Correlation is significant at the 0.01 level (2-tailed).</w:t>
            </w:r>
          </w:p>
        </w:tc>
      </w:tr>
      <w:tr w:rsidR="008816DE" w:rsidRPr="00B77752" w14:paraId="1A5F4D01" w14:textId="77777777" w:rsidTr="001875FC">
        <w:trPr>
          <w:cantSplit/>
          <w:trHeight w:val="311"/>
        </w:trPr>
        <w:tc>
          <w:tcPr>
            <w:tcW w:w="16017" w:type="dxa"/>
            <w:gridSpan w:val="17"/>
            <w:shd w:val="clear" w:color="auto" w:fill="FFFFFF"/>
          </w:tcPr>
          <w:p w14:paraId="04BE7A1D" w14:textId="77777777" w:rsidR="008816DE" w:rsidRPr="00B77752" w:rsidRDefault="008816DE" w:rsidP="001875FC">
            <w:pPr>
              <w:autoSpaceDE w:val="0"/>
              <w:autoSpaceDN w:val="0"/>
              <w:adjustRightInd w:val="0"/>
              <w:spacing w:after="0" w:line="320" w:lineRule="atLeast"/>
              <w:ind w:left="60" w:right="60"/>
              <w:rPr>
                <w:rFonts w:ascii="Arial" w:hAnsi="Arial" w:cs="Arial"/>
                <w:color w:val="010205"/>
                <w:sz w:val="18"/>
                <w:szCs w:val="18"/>
              </w:rPr>
            </w:pPr>
            <w:r w:rsidRPr="00B77752">
              <w:rPr>
                <w:rFonts w:ascii="Arial" w:hAnsi="Arial" w:cs="Arial"/>
                <w:color w:val="010205"/>
                <w:sz w:val="18"/>
                <w:szCs w:val="18"/>
              </w:rPr>
              <w:t>*. Correlation is significant at the 0.05 level (2-tailed).</w:t>
            </w:r>
          </w:p>
        </w:tc>
      </w:tr>
    </w:tbl>
    <w:p w14:paraId="5519E81E" w14:textId="77777777" w:rsidR="008816DE" w:rsidRPr="00537F3F" w:rsidRDefault="008816DE" w:rsidP="008816DE">
      <w:pPr>
        <w:rPr>
          <w:rFonts w:ascii="Times New Roman" w:hAnsi="Times New Roman" w:cs="Times New Roman"/>
          <w:sz w:val="24"/>
          <w:szCs w:val="24"/>
          <w:lang w:val="en-US"/>
        </w:rPr>
      </w:pPr>
      <w:r w:rsidRPr="00537F3F">
        <w:rPr>
          <w:rFonts w:ascii="Times New Roman" w:hAnsi="Times New Roman" w:cs="Times New Roman"/>
          <w:b/>
          <w:bCs/>
          <w:sz w:val="24"/>
          <w:szCs w:val="24"/>
        </w:rPr>
        <w:lastRenderedPageBreak/>
        <w:t>Lampiran 4</w:t>
      </w:r>
      <w:r w:rsidRPr="00537F3F">
        <w:rPr>
          <w:rFonts w:ascii="Times New Roman" w:hAnsi="Times New Roman" w:cs="Times New Roman"/>
          <w:b/>
          <w:bCs/>
          <w:sz w:val="24"/>
          <w:szCs w:val="24"/>
          <w:lang w:val="en-US"/>
        </w:rPr>
        <w:t>B</w:t>
      </w:r>
      <w:r w:rsidRPr="00537F3F">
        <w:rPr>
          <w:rFonts w:ascii="Times New Roman" w:hAnsi="Times New Roman" w:cs="Times New Roman"/>
          <w:sz w:val="24"/>
          <w:szCs w:val="24"/>
          <w:lang w:val="en-US"/>
        </w:rPr>
        <w:t xml:space="preserve"> (</w:t>
      </w:r>
      <w:r w:rsidRPr="00537F3F">
        <w:rPr>
          <w:rFonts w:ascii="Times New Roman" w:hAnsi="Times New Roman" w:cs="Times New Roman"/>
          <w:sz w:val="24"/>
          <w:szCs w:val="24"/>
        </w:rPr>
        <w:t xml:space="preserve">Validitas Variabel Sistem </w:t>
      </w:r>
      <w:r w:rsidRPr="00537F3F">
        <w:rPr>
          <w:rFonts w:ascii="Times New Roman" w:hAnsi="Times New Roman" w:cs="Times New Roman"/>
          <w:sz w:val="24"/>
          <w:szCs w:val="24"/>
          <w:lang w:val="en-US"/>
        </w:rPr>
        <w:t>Akuntansi Keuangan Daerah)</w:t>
      </w:r>
    </w:p>
    <w:tbl>
      <w:tblPr>
        <w:tblW w:w="1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0"/>
        <w:gridCol w:w="2084"/>
        <w:gridCol w:w="1074"/>
        <w:gridCol w:w="1074"/>
        <w:gridCol w:w="1074"/>
        <w:gridCol w:w="1074"/>
        <w:gridCol w:w="1074"/>
        <w:gridCol w:w="1074"/>
        <w:gridCol w:w="1074"/>
        <w:gridCol w:w="1074"/>
      </w:tblGrid>
      <w:tr w:rsidR="008816DE" w:rsidRPr="00B77752" w14:paraId="0F4A4BA2" w14:textId="77777777" w:rsidTr="001875FC">
        <w:trPr>
          <w:cantSplit/>
        </w:trPr>
        <w:tc>
          <w:tcPr>
            <w:tcW w:w="11445" w:type="dxa"/>
            <w:gridSpan w:val="10"/>
            <w:shd w:val="clear" w:color="auto" w:fill="FFFFFF"/>
            <w:vAlign w:val="center"/>
          </w:tcPr>
          <w:p w14:paraId="5DEAAF0C"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010205"/>
              </w:rPr>
            </w:pPr>
            <w:r w:rsidRPr="00B77752">
              <w:rPr>
                <w:rFonts w:ascii="Arial" w:hAnsi="Arial" w:cs="Arial"/>
                <w:b/>
                <w:bCs/>
                <w:color w:val="010205"/>
              </w:rPr>
              <w:t>Correlations</w:t>
            </w:r>
          </w:p>
        </w:tc>
      </w:tr>
      <w:tr w:rsidR="008816DE" w:rsidRPr="00B77752" w14:paraId="304C0178" w14:textId="77777777" w:rsidTr="001875FC">
        <w:trPr>
          <w:cantSplit/>
        </w:trPr>
        <w:tc>
          <w:tcPr>
            <w:tcW w:w="2853" w:type="dxa"/>
            <w:gridSpan w:val="2"/>
            <w:shd w:val="clear" w:color="auto" w:fill="FFFFFF"/>
            <w:vAlign w:val="bottom"/>
          </w:tcPr>
          <w:p w14:paraId="30444B63" w14:textId="77777777" w:rsidR="008816DE" w:rsidRPr="00B77752" w:rsidRDefault="008816DE" w:rsidP="001875FC">
            <w:pPr>
              <w:autoSpaceDE w:val="0"/>
              <w:autoSpaceDN w:val="0"/>
              <w:adjustRightInd w:val="0"/>
              <w:spacing w:after="0" w:line="240" w:lineRule="auto"/>
            </w:pPr>
          </w:p>
        </w:tc>
        <w:tc>
          <w:tcPr>
            <w:tcW w:w="1074" w:type="dxa"/>
            <w:shd w:val="clear" w:color="auto" w:fill="FFFFFF"/>
            <w:vAlign w:val="bottom"/>
          </w:tcPr>
          <w:p w14:paraId="470CDE05"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X2.1</w:t>
            </w:r>
          </w:p>
        </w:tc>
        <w:tc>
          <w:tcPr>
            <w:tcW w:w="1074" w:type="dxa"/>
            <w:shd w:val="clear" w:color="auto" w:fill="FFFFFF"/>
            <w:vAlign w:val="bottom"/>
          </w:tcPr>
          <w:p w14:paraId="53AE437A"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X2.2</w:t>
            </w:r>
          </w:p>
        </w:tc>
        <w:tc>
          <w:tcPr>
            <w:tcW w:w="1074" w:type="dxa"/>
            <w:shd w:val="clear" w:color="auto" w:fill="FFFFFF"/>
            <w:vAlign w:val="bottom"/>
          </w:tcPr>
          <w:p w14:paraId="5F5F7B1B"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X2.3</w:t>
            </w:r>
          </w:p>
        </w:tc>
        <w:tc>
          <w:tcPr>
            <w:tcW w:w="1074" w:type="dxa"/>
            <w:shd w:val="clear" w:color="auto" w:fill="FFFFFF"/>
            <w:vAlign w:val="bottom"/>
          </w:tcPr>
          <w:p w14:paraId="6D02A834"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X2.4</w:t>
            </w:r>
          </w:p>
        </w:tc>
        <w:tc>
          <w:tcPr>
            <w:tcW w:w="1074" w:type="dxa"/>
            <w:shd w:val="clear" w:color="auto" w:fill="FFFFFF"/>
            <w:vAlign w:val="bottom"/>
          </w:tcPr>
          <w:p w14:paraId="19FBB43A"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X2.5</w:t>
            </w:r>
          </w:p>
        </w:tc>
        <w:tc>
          <w:tcPr>
            <w:tcW w:w="1074" w:type="dxa"/>
            <w:shd w:val="clear" w:color="auto" w:fill="FFFFFF"/>
            <w:vAlign w:val="bottom"/>
          </w:tcPr>
          <w:p w14:paraId="683DC6BF"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X2.6</w:t>
            </w:r>
          </w:p>
        </w:tc>
        <w:tc>
          <w:tcPr>
            <w:tcW w:w="1074" w:type="dxa"/>
            <w:shd w:val="clear" w:color="auto" w:fill="FFFFFF"/>
            <w:vAlign w:val="bottom"/>
          </w:tcPr>
          <w:p w14:paraId="24FE77A3"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X2.7</w:t>
            </w:r>
          </w:p>
        </w:tc>
        <w:tc>
          <w:tcPr>
            <w:tcW w:w="1074" w:type="dxa"/>
            <w:shd w:val="clear" w:color="auto" w:fill="FFFFFF"/>
            <w:vAlign w:val="bottom"/>
          </w:tcPr>
          <w:p w14:paraId="5140716B"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Total</w:t>
            </w:r>
          </w:p>
        </w:tc>
      </w:tr>
      <w:tr w:rsidR="008816DE" w:rsidRPr="00B77752" w14:paraId="38A8EE72" w14:textId="77777777" w:rsidTr="001875FC">
        <w:trPr>
          <w:cantSplit/>
        </w:trPr>
        <w:tc>
          <w:tcPr>
            <w:tcW w:w="769" w:type="dxa"/>
            <w:vMerge w:val="restart"/>
            <w:shd w:val="clear" w:color="auto" w:fill="E0E0E0"/>
          </w:tcPr>
          <w:p w14:paraId="6EE12C23"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X2.1</w:t>
            </w:r>
          </w:p>
        </w:tc>
        <w:tc>
          <w:tcPr>
            <w:tcW w:w="2084" w:type="dxa"/>
            <w:shd w:val="clear" w:color="auto" w:fill="E0E0E0"/>
          </w:tcPr>
          <w:p w14:paraId="4F6728DC"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074" w:type="dxa"/>
            <w:shd w:val="clear" w:color="auto" w:fill="FFFFFF"/>
          </w:tcPr>
          <w:p w14:paraId="43975A5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74" w:type="dxa"/>
            <w:shd w:val="clear" w:color="auto" w:fill="FFFFFF"/>
          </w:tcPr>
          <w:p w14:paraId="20725E7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,793</w:t>
            </w:r>
            <w:r w:rsidRPr="00B77752">
              <w:rPr>
                <w:rFonts w:ascii="Arial" w:hAnsi="Arial" w:cs="Arial"/>
                <w:color w:val="010205"/>
                <w:sz w:val="18"/>
                <w:szCs w:val="18"/>
                <w:vertAlign w:val="superscript"/>
              </w:rPr>
              <w:t>**</w:t>
            </w:r>
          </w:p>
        </w:tc>
        <w:tc>
          <w:tcPr>
            <w:tcW w:w="1074" w:type="dxa"/>
            <w:shd w:val="clear" w:color="auto" w:fill="FFFFFF"/>
          </w:tcPr>
          <w:p w14:paraId="5E9F4D1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,223</w:t>
            </w:r>
          </w:p>
        </w:tc>
        <w:tc>
          <w:tcPr>
            <w:tcW w:w="1074" w:type="dxa"/>
            <w:shd w:val="clear" w:color="auto" w:fill="FFFFFF"/>
          </w:tcPr>
          <w:p w14:paraId="205DD60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-,063</w:t>
            </w:r>
          </w:p>
        </w:tc>
        <w:tc>
          <w:tcPr>
            <w:tcW w:w="1074" w:type="dxa"/>
            <w:shd w:val="clear" w:color="auto" w:fill="FFFFFF"/>
          </w:tcPr>
          <w:p w14:paraId="4AE8C6D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-,111</w:t>
            </w:r>
          </w:p>
        </w:tc>
        <w:tc>
          <w:tcPr>
            <w:tcW w:w="1074" w:type="dxa"/>
            <w:shd w:val="clear" w:color="auto" w:fill="FFFFFF"/>
          </w:tcPr>
          <w:p w14:paraId="5F2159C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,263</w:t>
            </w:r>
          </w:p>
        </w:tc>
        <w:tc>
          <w:tcPr>
            <w:tcW w:w="1074" w:type="dxa"/>
            <w:shd w:val="clear" w:color="auto" w:fill="FFFFFF"/>
          </w:tcPr>
          <w:p w14:paraId="1D7E3D8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-,053</w:t>
            </w:r>
          </w:p>
        </w:tc>
        <w:tc>
          <w:tcPr>
            <w:tcW w:w="1074" w:type="dxa"/>
            <w:shd w:val="clear" w:color="auto" w:fill="FFFFFF"/>
          </w:tcPr>
          <w:p w14:paraId="0F0B1EC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,490</w:t>
            </w:r>
            <w:r w:rsidRPr="00B77752">
              <w:rPr>
                <w:rFonts w:ascii="Arial" w:hAnsi="Arial" w:cs="Arial"/>
                <w:color w:val="010205"/>
                <w:sz w:val="18"/>
                <w:szCs w:val="18"/>
                <w:vertAlign w:val="superscript"/>
              </w:rPr>
              <w:t>**</w:t>
            </w:r>
          </w:p>
        </w:tc>
      </w:tr>
      <w:tr w:rsidR="008816DE" w:rsidRPr="00B77752" w14:paraId="009542B0" w14:textId="77777777" w:rsidTr="001875FC">
        <w:trPr>
          <w:cantSplit/>
        </w:trPr>
        <w:tc>
          <w:tcPr>
            <w:tcW w:w="769" w:type="dxa"/>
            <w:vMerge/>
            <w:shd w:val="clear" w:color="auto" w:fill="E0E0E0"/>
          </w:tcPr>
          <w:p w14:paraId="43D054B2"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084" w:type="dxa"/>
            <w:shd w:val="clear" w:color="auto" w:fill="E0E0E0"/>
          </w:tcPr>
          <w:p w14:paraId="2A4DFCDE"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074" w:type="dxa"/>
            <w:shd w:val="clear" w:color="auto" w:fill="FFFFFF"/>
            <w:vAlign w:val="center"/>
          </w:tcPr>
          <w:p w14:paraId="0CEAA013" w14:textId="77777777" w:rsidR="008816DE" w:rsidRPr="00B77752" w:rsidRDefault="008816DE" w:rsidP="001875FC">
            <w:pPr>
              <w:autoSpaceDE w:val="0"/>
              <w:autoSpaceDN w:val="0"/>
              <w:adjustRightInd w:val="0"/>
              <w:spacing w:after="0" w:line="240" w:lineRule="auto"/>
            </w:pPr>
          </w:p>
        </w:tc>
        <w:tc>
          <w:tcPr>
            <w:tcW w:w="1074" w:type="dxa"/>
            <w:shd w:val="clear" w:color="auto" w:fill="FFFFFF"/>
          </w:tcPr>
          <w:p w14:paraId="200BC11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74" w:type="dxa"/>
            <w:shd w:val="clear" w:color="auto" w:fill="FFFFFF"/>
          </w:tcPr>
          <w:p w14:paraId="7DFA333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,236</w:t>
            </w:r>
          </w:p>
        </w:tc>
        <w:tc>
          <w:tcPr>
            <w:tcW w:w="1074" w:type="dxa"/>
            <w:shd w:val="clear" w:color="auto" w:fill="FFFFFF"/>
          </w:tcPr>
          <w:p w14:paraId="028BABD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,740</w:t>
            </w:r>
          </w:p>
        </w:tc>
        <w:tc>
          <w:tcPr>
            <w:tcW w:w="1074" w:type="dxa"/>
            <w:shd w:val="clear" w:color="auto" w:fill="FFFFFF"/>
          </w:tcPr>
          <w:p w14:paraId="434CD98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,560</w:t>
            </w:r>
          </w:p>
        </w:tc>
        <w:tc>
          <w:tcPr>
            <w:tcW w:w="1074" w:type="dxa"/>
            <w:shd w:val="clear" w:color="auto" w:fill="FFFFFF"/>
          </w:tcPr>
          <w:p w14:paraId="7642229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,160</w:t>
            </w:r>
          </w:p>
        </w:tc>
        <w:tc>
          <w:tcPr>
            <w:tcW w:w="1074" w:type="dxa"/>
            <w:shd w:val="clear" w:color="auto" w:fill="FFFFFF"/>
          </w:tcPr>
          <w:p w14:paraId="623669E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,780</w:t>
            </w:r>
          </w:p>
        </w:tc>
        <w:tc>
          <w:tcPr>
            <w:tcW w:w="1074" w:type="dxa"/>
            <w:shd w:val="clear" w:color="auto" w:fill="FFFFFF"/>
          </w:tcPr>
          <w:p w14:paraId="5C88A0F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,006</w:t>
            </w:r>
          </w:p>
        </w:tc>
      </w:tr>
      <w:tr w:rsidR="008816DE" w:rsidRPr="00B77752" w14:paraId="5D74D255" w14:textId="77777777" w:rsidTr="001875FC">
        <w:trPr>
          <w:cantSplit/>
        </w:trPr>
        <w:tc>
          <w:tcPr>
            <w:tcW w:w="769" w:type="dxa"/>
            <w:vMerge/>
            <w:shd w:val="clear" w:color="auto" w:fill="E0E0E0"/>
          </w:tcPr>
          <w:p w14:paraId="792C0A90"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084" w:type="dxa"/>
            <w:shd w:val="clear" w:color="auto" w:fill="E0E0E0"/>
          </w:tcPr>
          <w:p w14:paraId="299E3219"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074" w:type="dxa"/>
            <w:shd w:val="clear" w:color="auto" w:fill="FFFFFF"/>
          </w:tcPr>
          <w:p w14:paraId="34F4AAC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2949130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736CA36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29C488E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73C580B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7AE7515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1728F37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1911DDC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7C341F40" w14:textId="77777777" w:rsidTr="001875FC">
        <w:trPr>
          <w:cantSplit/>
        </w:trPr>
        <w:tc>
          <w:tcPr>
            <w:tcW w:w="769" w:type="dxa"/>
            <w:vMerge w:val="restart"/>
            <w:shd w:val="clear" w:color="auto" w:fill="E0E0E0"/>
          </w:tcPr>
          <w:p w14:paraId="65B600EF"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X2.2</w:t>
            </w:r>
          </w:p>
        </w:tc>
        <w:tc>
          <w:tcPr>
            <w:tcW w:w="2084" w:type="dxa"/>
            <w:shd w:val="clear" w:color="auto" w:fill="E0E0E0"/>
          </w:tcPr>
          <w:p w14:paraId="124ECCE9"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074" w:type="dxa"/>
            <w:shd w:val="clear" w:color="auto" w:fill="FFFFFF"/>
          </w:tcPr>
          <w:p w14:paraId="7417B25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,793</w:t>
            </w:r>
            <w:r w:rsidRPr="00B77752">
              <w:rPr>
                <w:rFonts w:ascii="Arial" w:hAnsi="Arial" w:cs="Arial"/>
                <w:color w:val="010205"/>
                <w:sz w:val="18"/>
                <w:szCs w:val="18"/>
                <w:vertAlign w:val="superscript"/>
              </w:rPr>
              <w:t>**</w:t>
            </w:r>
          </w:p>
        </w:tc>
        <w:tc>
          <w:tcPr>
            <w:tcW w:w="1074" w:type="dxa"/>
            <w:shd w:val="clear" w:color="auto" w:fill="FFFFFF"/>
          </w:tcPr>
          <w:p w14:paraId="4C21166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74" w:type="dxa"/>
            <w:shd w:val="clear" w:color="auto" w:fill="FFFFFF"/>
          </w:tcPr>
          <w:p w14:paraId="2C648DB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,386</w:t>
            </w:r>
            <w:r w:rsidRPr="00B77752">
              <w:rPr>
                <w:rFonts w:ascii="Arial" w:hAnsi="Arial" w:cs="Arial"/>
                <w:color w:val="010205"/>
                <w:sz w:val="18"/>
                <w:szCs w:val="18"/>
                <w:vertAlign w:val="superscript"/>
              </w:rPr>
              <w:t>*</w:t>
            </w:r>
          </w:p>
        </w:tc>
        <w:tc>
          <w:tcPr>
            <w:tcW w:w="1074" w:type="dxa"/>
            <w:shd w:val="clear" w:color="auto" w:fill="FFFFFF"/>
          </w:tcPr>
          <w:p w14:paraId="289E40D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,029</w:t>
            </w:r>
          </w:p>
        </w:tc>
        <w:tc>
          <w:tcPr>
            <w:tcW w:w="1074" w:type="dxa"/>
            <w:shd w:val="clear" w:color="auto" w:fill="FFFFFF"/>
          </w:tcPr>
          <w:p w14:paraId="5A2B106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-,025</w:t>
            </w:r>
          </w:p>
        </w:tc>
        <w:tc>
          <w:tcPr>
            <w:tcW w:w="1074" w:type="dxa"/>
            <w:shd w:val="clear" w:color="auto" w:fill="FFFFFF"/>
          </w:tcPr>
          <w:p w14:paraId="412179D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,408</w:t>
            </w:r>
            <w:r w:rsidRPr="00B77752">
              <w:rPr>
                <w:rFonts w:ascii="Arial" w:hAnsi="Arial" w:cs="Arial"/>
                <w:color w:val="010205"/>
                <w:sz w:val="18"/>
                <w:szCs w:val="18"/>
                <w:vertAlign w:val="superscript"/>
              </w:rPr>
              <w:t>*</w:t>
            </w:r>
          </w:p>
        </w:tc>
        <w:tc>
          <w:tcPr>
            <w:tcW w:w="1074" w:type="dxa"/>
            <w:shd w:val="clear" w:color="auto" w:fill="FFFFFF"/>
          </w:tcPr>
          <w:p w14:paraId="3C4C03F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,098</w:t>
            </w:r>
          </w:p>
        </w:tc>
        <w:tc>
          <w:tcPr>
            <w:tcW w:w="1074" w:type="dxa"/>
            <w:shd w:val="clear" w:color="auto" w:fill="FFFFFF"/>
          </w:tcPr>
          <w:p w14:paraId="4B4048C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,649</w:t>
            </w:r>
            <w:r w:rsidRPr="00B77752">
              <w:rPr>
                <w:rFonts w:ascii="Arial" w:hAnsi="Arial" w:cs="Arial"/>
                <w:color w:val="010205"/>
                <w:sz w:val="18"/>
                <w:szCs w:val="18"/>
                <w:vertAlign w:val="superscript"/>
              </w:rPr>
              <w:t>**</w:t>
            </w:r>
          </w:p>
        </w:tc>
      </w:tr>
      <w:tr w:rsidR="008816DE" w:rsidRPr="00B77752" w14:paraId="4F5A2919" w14:textId="77777777" w:rsidTr="001875FC">
        <w:trPr>
          <w:cantSplit/>
        </w:trPr>
        <w:tc>
          <w:tcPr>
            <w:tcW w:w="769" w:type="dxa"/>
            <w:vMerge/>
            <w:shd w:val="clear" w:color="auto" w:fill="E0E0E0"/>
          </w:tcPr>
          <w:p w14:paraId="769FE637"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084" w:type="dxa"/>
            <w:shd w:val="clear" w:color="auto" w:fill="E0E0E0"/>
          </w:tcPr>
          <w:p w14:paraId="6F4FB181"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074" w:type="dxa"/>
            <w:shd w:val="clear" w:color="auto" w:fill="FFFFFF"/>
          </w:tcPr>
          <w:p w14:paraId="5F59A6D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74" w:type="dxa"/>
            <w:shd w:val="clear" w:color="auto" w:fill="FFFFFF"/>
            <w:vAlign w:val="center"/>
          </w:tcPr>
          <w:p w14:paraId="0D632FA6" w14:textId="77777777" w:rsidR="008816DE" w:rsidRPr="00B77752" w:rsidRDefault="008816DE" w:rsidP="001875FC">
            <w:pPr>
              <w:autoSpaceDE w:val="0"/>
              <w:autoSpaceDN w:val="0"/>
              <w:adjustRightInd w:val="0"/>
              <w:spacing w:after="0" w:line="240" w:lineRule="auto"/>
            </w:pPr>
          </w:p>
        </w:tc>
        <w:tc>
          <w:tcPr>
            <w:tcW w:w="1074" w:type="dxa"/>
            <w:shd w:val="clear" w:color="auto" w:fill="FFFFFF"/>
          </w:tcPr>
          <w:p w14:paraId="3127B21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,035</w:t>
            </w:r>
          </w:p>
        </w:tc>
        <w:tc>
          <w:tcPr>
            <w:tcW w:w="1074" w:type="dxa"/>
            <w:shd w:val="clear" w:color="auto" w:fill="FFFFFF"/>
          </w:tcPr>
          <w:p w14:paraId="5AE824C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,879</w:t>
            </w:r>
          </w:p>
        </w:tc>
        <w:tc>
          <w:tcPr>
            <w:tcW w:w="1074" w:type="dxa"/>
            <w:shd w:val="clear" w:color="auto" w:fill="FFFFFF"/>
          </w:tcPr>
          <w:p w14:paraId="16D89D6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,894</w:t>
            </w:r>
          </w:p>
        </w:tc>
        <w:tc>
          <w:tcPr>
            <w:tcW w:w="1074" w:type="dxa"/>
            <w:shd w:val="clear" w:color="auto" w:fill="FFFFFF"/>
          </w:tcPr>
          <w:p w14:paraId="0F1B0C2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,025</w:t>
            </w:r>
          </w:p>
        </w:tc>
        <w:tc>
          <w:tcPr>
            <w:tcW w:w="1074" w:type="dxa"/>
            <w:shd w:val="clear" w:color="auto" w:fill="FFFFFF"/>
          </w:tcPr>
          <w:p w14:paraId="1BACF8B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,607</w:t>
            </w:r>
          </w:p>
        </w:tc>
        <w:tc>
          <w:tcPr>
            <w:tcW w:w="1074" w:type="dxa"/>
            <w:shd w:val="clear" w:color="auto" w:fill="FFFFFF"/>
          </w:tcPr>
          <w:p w14:paraId="55CDB30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4A7840FC" w14:textId="77777777" w:rsidTr="001875FC">
        <w:trPr>
          <w:cantSplit/>
        </w:trPr>
        <w:tc>
          <w:tcPr>
            <w:tcW w:w="769" w:type="dxa"/>
            <w:vMerge/>
            <w:shd w:val="clear" w:color="auto" w:fill="E0E0E0"/>
          </w:tcPr>
          <w:p w14:paraId="50E79333"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084" w:type="dxa"/>
            <w:shd w:val="clear" w:color="auto" w:fill="E0E0E0"/>
          </w:tcPr>
          <w:p w14:paraId="5F06F3AD"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074" w:type="dxa"/>
            <w:shd w:val="clear" w:color="auto" w:fill="FFFFFF"/>
          </w:tcPr>
          <w:p w14:paraId="28BF201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47400AC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7EEAFD2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17FF11E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2F5F404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7432EBA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6087D83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567E686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488D9970" w14:textId="77777777" w:rsidTr="001875FC">
        <w:trPr>
          <w:cantSplit/>
        </w:trPr>
        <w:tc>
          <w:tcPr>
            <w:tcW w:w="769" w:type="dxa"/>
            <w:vMerge w:val="restart"/>
            <w:shd w:val="clear" w:color="auto" w:fill="E0E0E0"/>
          </w:tcPr>
          <w:p w14:paraId="0261F04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X2.3</w:t>
            </w:r>
          </w:p>
        </w:tc>
        <w:tc>
          <w:tcPr>
            <w:tcW w:w="2084" w:type="dxa"/>
            <w:shd w:val="clear" w:color="auto" w:fill="E0E0E0"/>
          </w:tcPr>
          <w:p w14:paraId="024B500D"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074" w:type="dxa"/>
            <w:shd w:val="clear" w:color="auto" w:fill="FFFFFF"/>
          </w:tcPr>
          <w:p w14:paraId="1E4AB30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,223</w:t>
            </w:r>
          </w:p>
        </w:tc>
        <w:tc>
          <w:tcPr>
            <w:tcW w:w="1074" w:type="dxa"/>
            <w:shd w:val="clear" w:color="auto" w:fill="FFFFFF"/>
          </w:tcPr>
          <w:p w14:paraId="32C3F0A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,386</w:t>
            </w:r>
            <w:r w:rsidRPr="00B77752">
              <w:rPr>
                <w:rFonts w:ascii="Arial" w:hAnsi="Arial" w:cs="Arial"/>
                <w:color w:val="010205"/>
                <w:sz w:val="18"/>
                <w:szCs w:val="18"/>
                <w:vertAlign w:val="superscript"/>
              </w:rPr>
              <w:t>*</w:t>
            </w:r>
          </w:p>
        </w:tc>
        <w:tc>
          <w:tcPr>
            <w:tcW w:w="1074" w:type="dxa"/>
            <w:shd w:val="clear" w:color="auto" w:fill="FFFFFF"/>
          </w:tcPr>
          <w:p w14:paraId="21F32CC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74" w:type="dxa"/>
            <w:shd w:val="clear" w:color="auto" w:fill="FFFFFF"/>
          </w:tcPr>
          <w:p w14:paraId="090A85E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,198</w:t>
            </w:r>
          </w:p>
        </w:tc>
        <w:tc>
          <w:tcPr>
            <w:tcW w:w="1074" w:type="dxa"/>
            <w:shd w:val="clear" w:color="auto" w:fill="FFFFFF"/>
          </w:tcPr>
          <w:p w14:paraId="73C0733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,124</w:t>
            </w:r>
          </w:p>
        </w:tc>
        <w:tc>
          <w:tcPr>
            <w:tcW w:w="1074" w:type="dxa"/>
            <w:shd w:val="clear" w:color="auto" w:fill="FFFFFF"/>
          </w:tcPr>
          <w:p w14:paraId="391105E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,132</w:t>
            </w:r>
          </w:p>
        </w:tc>
        <w:tc>
          <w:tcPr>
            <w:tcW w:w="1074" w:type="dxa"/>
            <w:shd w:val="clear" w:color="auto" w:fill="FFFFFF"/>
          </w:tcPr>
          <w:p w14:paraId="5D1D6C8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,238</w:t>
            </w:r>
          </w:p>
        </w:tc>
        <w:tc>
          <w:tcPr>
            <w:tcW w:w="1074" w:type="dxa"/>
            <w:shd w:val="clear" w:color="auto" w:fill="FFFFFF"/>
          </w:tcPr>
          <w:p w14:paraId="4CD9548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,569</w:t>
            </w:r>
            <w:r w:rsidRPr="00B77752">
              <w:rPr>
                <w:rFonts w:ascii="Arial" w:hAnsi="Arial" w:cs="Arial"/>
                <w:color w:val="010205"/>
                <w:sz w:val="18"/>
                <w:szCs w:val="18"/>
                <w:vertAlign w:val="superscript"/>
              </w:rPr>
              <w:t>**</w:t>
            </w:r>
          </w:p>
        </w:tc>
      </w:tr>
      <w:tr w:rsidR="008816DE" w:rsidRPr="00B77752" w14:paraId="35F6EDC6" w14:textId="77777777" w:rsidTr="001875FC">
        <w:trPr>
          <w:cantSplit/>
        </w:trPr>
        <w:tc>
          <w:tcPr>
            <w:tcW w:w="769" w:type="dxa"/>
            <w:vMerge/>
            <w:shd w:val="clear" w:color="auto" w:fill="E0E0E0"/>
          </w:tcPr>
          <w:p w14:paraId="7B442CF5"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084" w:type="dxa"/>
            <w:shd w:val="clear" w:color="auto" w:fill="E0E0E0"/>
          </w:tcPr>
          <w:p w14:paraId="017DB9F4"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074" w:type="dxa"/>
            <w:shd w:val="clear" w:color="auto" w:fill="FFFFFF"/>
          </w:tcPr>
          <w:p w14:paraId="4F537E5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,236</w:t>
            </w:r>
          </w:p>
        </w:tc>
        <w:tc>
          <w:tcPr>
            <w:tcW w:w="1074" w:type="dxa"/>
            <w:shd w:val="clear" w:color="auto" w:fill="FFFFFF"/>
          </w:tcPr>
          <w:p w14:paraId="51237C8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,035</w:t>
            </w:r>
          </w:p>
        </w:tc>
        <w:tc>
          <w:tcPr>
            <w:tcW w:w="1074" w:type="dxa"/>
            <w:shd w:val="clear" w:color="auto" w:fill="FFFFFF"/>
            <w:vAlign w:val="center"/>
          </w:tcPr>
          <w:p w14:paraId="596CCB3D" w14:textId="77777777" w:rsidR="008816DE" w:rsidRPr="00B77752" w:rsidRDefault="008816DE" w:rsidP="001875FC">
            <w:pPr>
              <w:autoSpaceDE w:val="0"/>
              <w:autoSpaceDN w:val="0"/>
              <w:adjustRightInd w:val="0"/>
              <w:spacing w:after="0" w:line="240" w:lineRule="auto"/>
            </w:pPr>
          </w:p>
        </w:tc>
        <w:tc>
          <w:tcPr>
            <w:tcW w:w="1074" w:type="dxa"/>
            <w:shd w:val="clear" w:color="auto" w:fill="FFFFFF"/>
          </w:tcPr>
          <w:p w14:paraId="3DBDC39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,295</w:t>
            </w:r>
          </w:p>
        </w:tc>
        <w:tc>
          <w:tcPr>
            <w:tcW w:w="1074" w:type="dxa"/>
            <w:shd w:val="clear" w:color="auto" w:fill="FFFFFF"/>
          </w:tcPr>
          <w:p w14:paraId="34056F4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,515</w:t>
            </w:r>
          </w:p>
        </w:tc>
        <w:tc>
          <w:tcPr>
            <w:tcW w:w="1074" w:type="dxa"/>
            <w:shd w:val="clear" w:color="auto" w:fill="FFFFFF"/>
          </w:tcPr>
          <w:p w14:paraId="4F8B584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,486</w:t>
            </w:r>
          </w:p>
        </w:tc>
        <w:tc>
          <w:tcPr>
            <w:tcW w:w="1074" w:type="dxa"/>
            <w:shd w:val="clear" w:color="auto" w:fill="FFFFFF"/>
          </w:tcPr>
          <w:p w14:paraId="2FC57E7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,206</w:t>
            </w:r>
          </w:p>
        </w:tc>
        <w:tc>
          <w:tcPr>
            <w:tcW w:w="1074" w:type="dxa"/>
            <w:shd w:val="clear" w:color="auto" w:fill="FFFFFF"/>
          </w:tcPr>
          <w:p w14:paraId="4690A42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r>
      <w:tr w:rsidR="008816DE" w:rsidRPr="00B77752" w14:paraId="5320D625" w14:textId="77777777" w:rsidTr="001875FC">
        <w:trPr>
          <w:cantSplit/>
        </w:trPr>
        <w:tc>
          <w:tcPr>
            <w:tcW w:w="769" w:type="dxa"/>
            <w:vMerge/>
            <w:shd w:val="clear" w:color="auto" w:fill="E0E0E0"/>
          </w:tcPr>
          <w:p w14:paraId="5D0C8AD6"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084" w:type="dxa"/>
            <w:shd w:val="clear" w:color="auto" w:fill="E0E0E0"/>
          </w:tcPr>
          <w:p w14:paraId="45371FA4"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074" w:type="dxa"/>
            <w:shd w:val="clear" w:color="auto" w:fill="FFFFFF"/>
          </w:tcPr>
          <w:p w14:paraId="6EC59FA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2E89E78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7B83688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7B4DD80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7464C45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58CCB13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3FB8729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220FCC6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01C30AF9" w14:textId="77777777" w:rsidTr="001875FC">
        <w:trPr>
          <w:cantSplit/>
        </w:trPr>
        <w:tc>
          <w:tcPr>
            <w:tcW w:w="769" w:type="dxa"/>
            <w:vMerge w:val="restart"/>
            <w:shd w:val="clear" w:color="auto" w:fill="E0E0E0"/>
          </w:tcPr>
          <w:p w14:paraId="2DC41DAA"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X2.4</w:t>
            </w:r>
          </w:p>
        </w:tc>
        <w:tc>
          <w:tcPr>
            <w:tcW w:w="2084" w:type="dxa"/>
            <w:shd w:val="clear" w:color="auto" w:fill="E0E0E0"/>
          </w:tcPr>
          <w:p w14:paraId="57B2BC87"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074" w:type="dxa"/>
            <w:shd w:val="clear" w:color="auto" w:fill="FFFFFF"/>
          </w:tcPr>
          <w:p w14:paraId="7EF7629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-,063</w:t>
            </w:r>
          </w:p>
        </w:tc>
        <w:tc>
          <w:tcPr>
            <w:tcW w:w="1074" w:type="dxa"/>
            <w:shd w:val="clear" w:color="auto" w:fill="FFFFFF"/>
          </w:tcPr>
          <w:p w14:paraId="738EACC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,029</w:t>
            </w:r>
          </w:p>
        </w:tc>
        <w:tc>
          <w:tcPr>
            <w:tcW w:w="1074" w:type="dxa"/>
            <w:shd w:val="clear" w:color="auto" w:fill="FFFFFF"/>
          </w:tcPr>
          <w:p w14:paraId="4387FBE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,198</w:t>
            </w:r>
          </w:p>
        </w:tc>
        <w:tc>
          <w:tcPr>
            <w:tcW w:w="1074" w:type="dxa"/>
            <w:shd w:val="clear" w:color="auto" w:fill="FFFFFF"/>
          </w:tcPr>
          <w:p w14:paraId="52D6C49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74" w:type="dxa"/>
            <w:shd w:val="clear" w:color="auto" w:fill="FFFFFF"/>
          </w:tcPr>
          <w:p w14:paraId="1441F87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,772</w:t>
            </w:r>
            <w:r w:rsidRPr="00B77752">
              <w:rPr>
                <w:rFonts w:ascii="Arial" w:hAnsi="Arial" w:cs="Arial"/>
                <w:color w:val="010205"/>
                <w:sz w:val="18"/>
                <w:szCs w:val="18"/>
                <w:vertAlign w:val="superscript"/>
              </w:rPr>
              <w:t>**</w:t>
            </w:r>
          </w:p>
        </w:tc>
        <w:tc>
          <w:tcPr>
            <w:tcW w:w="1074" w:type="dxa"/>
            <w:shd w:val="clear" w:color="auto" w:fill="FFFFFF"/>
          </w:tcPr>
          <w:p w14:paraId="41E55B2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,275</w:t>
            </w:r>
          </w:p>
        </w:tc>
        <w:tc>
          <w:tcPr>
            <w:tcW w:w="1074" w:type="dxa"/>
            <w:shd w:val="clear" w:color="auto" w:fill="FFFFFF"/>
          </w:tcPr>
          <w:p w14:paraId="16E7897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,446</w:t>
            </w:r>
            <w:r w:rsidRPr="00B77752">
              <w:rPr>
                <w:rFonts w:ascii="Arial" w:hAnsi="Arial" w:cs="Arial"/>
                <w:color w:val="010205"/>
                <w:sz w:val="18"/>
                <w:szCs w:val="18"/>
                <w:vertAlign w:val="superscript"/>
              </w:rPr>
              <w:t>*</w:t>
            </w:r>
          </w:p>
        </w:tc>
        <w:tc>
          <w:tcPr>
            <w:tcW w:w="1074" w:type="dxa"/>
            <w:shd w:val="clear" w:color="auto" w:fill="FFFFFF"/>
          </w:tcPr>
          <w:p w14:paraId="4B90817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,643</w:t>
            </w:r>
            <w:r w:rsidRPr="00B77752">
              <w:rPr>
                <w:rFonts w:ascii="Arial" w:hAnsi="Arial" w:cs="Arial"/>
                <w:color w:val="010205"/>
                <w:sz w:val="18"/>
                <w:szCs w:val="18"/>
                <w:vertAlign w:val="superscript"/>
              </w:rPr>
              <w:t>**</w:t>
            </w:r>
          </w:p>
        </w:tc>
      </w:tr>
      <w:tr w:rsidR="008816DE" w:rsidRPr="00B77752" w14:paraId="4F7F4687" w14:textId="77777777" w:rsidTr="001875FC">
        <w:trPr>
          <w:cantSplit/>
        </w:trPr>
        <w:tc>
          <w:tcPr>
            <w:tcW w:w="769" w:type="dxa"/>
            <w:vMerge/>
            <w:shd w:val="clear" w:color="auto" w:fill="E0E0E0"/>
          </w:tcPr>
          <w:p w14:paraId="32889F0A"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084" w:type="dxa"/>
            <w:shd w:val="clear" w:color="auto" w:fill="E0E0E0"/>
          </w:tcPr>
          <w:p w14:paraId="3E4A1F6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074" w:type="dxa"/>
            <w:shd w:val="clear" w:color="auto" w:fill="FFFFFF"/>
          </w:tcPr>
          <w:p w14:paraId="3CA3519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,740</w:t>
            </w:r>
          </w:p>
        </w:tc>
        <w:tc>
          <w:tcPr>
            <w:tcW w:w="1074" w:type="dxa"/>
            <w:shd w:val="clear" w:color="auto" w:fill="FFFFFF"/>
          </w:tcPr>
          <w:p w14:paraId="607DD6E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,879</w:t>
            </w:r>
          </w:p>
        </w:tc>
        <w:tc>
          <w:tcPr>
            <w:tcW w:w="1074" w:type="dxa"/>
            <w:shd w:val="clear" w:color="auto" w:fill="FFFFFF"/>
          </w:tcPr>
          <w:p w14:paraId="56AA864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,295</w:t>
            </w:r>
          </w:p>
        </w:tc>
        <w:tc>
          <w:tcPr>
            <w:tcW w:w="1074" w:type="dxa"/>
            <w:shd w:val="clear" w:color="auto" w:fill="FFFFFF"/>
            <w:vAlign w:val="center"/>
          </w:tcPr>
          <w:p w14:paraId="66EF3A1F" w14:textId="77777777" w:rsidR="008816DE" w:rsidRPr="00B77752" w:rsidRDefault="008816DE" w:rsidP="001875FC">
            <w:pPr>
              <w:autoSpaceDE w:val="0"/>
              <w:autoSpaceDN w:val="0"/>
              <w:adjustRightInd w:val="0"/>
              <w:spacing w:after="0" w:line="240" w:lineRule="auto"/>
            </w:pPr>
          </w:p>
        </w:tc>
        <w:tc>
          <w:tcPr>
            <w:tcW w:w="1074" w:type="dxa"/>
            <w:shd w:val="clear" w:color="auto" w:fill="FFFFFF"/>
          </w:tcPr>
          <w:p w14:paraId="0295A4A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74" w:type="dxa"/>
            <w:shd w:val="clear" w:color="auto" w:fill="FFFFFF"/>
          </w:tcPr>
          <w:p w14:paraId="41DAA25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,141</w:t>
            </w:r>
          </w:p>
        </w:tc>
        <w:tc>
          <w:tcPr>
            <w:tcW w:w="1074" w:type="dxa"/>
            <w:shd w:val="clear" w:color="auto" w:fill="FFFFFF"/>
          </w:tcPr>
          <w:p w14:paraId="7B93A1C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,014</w:t>
            </w:r>
          </w:p>
        </w:tc>
        <w:tc>
          <w:tcPr>
            <w:tcW w:w="1074" w:type="dxa"/>
            <w:shd w:val="clear" w:color="auto" w:fill="FFFFFF"/>
          </w:tcPr>
          <w:p w14:paraId="69B13D0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280E424F" w14:textId="77777777" w:rsidTr="001875FC">
        <w:trPr>
          <w:cantSplit/>
        </w:trPr>
        <w:tc>
          <w:tcPr>
            <w:tcW w:w="769" w:type="dxa"/>
            <w:vMerge/>
            <w:shd w:val="clear" w:color="auto" w:fill="E0E0E0"/>
          </w:tcPr>
          <w:p w14:paraId="60C19516"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084" w:type="dxa"/>
            <w:shd w:val="clear" w:color="auto" w:fill="E0E0E0"/>
          </w:tcPr>
          <w:p w14:paraId="7D816A58"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074" w:type="dxa"/>
            <w:shd w:val="clear" w:color="auto" w:fill="FFFFFF"/>
          </w:tcPr>
          <w:p w14:paraId="68D9ADC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01EB7B4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41E585D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1D4D9A8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452CECD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6787448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4B5DE1D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6BAEB2C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61E1F764" w14:textId="77777777" w:rsidTr="001875FC">
        <w:trPr>
          <w:cantSplit/>
        </w:trPr>
        <w:tc>
          <w:tcPr>
            <w:tcW w:w="769" w:type="dxa"/>
            <w:vMerge w:val="restart"/>
            <w:shd w:val="clear" w:color="auto" w:fill="E0E0E0"/>
          </w:tcPr>
          <w:p w14:paraId="46129077"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X2.5</w:t>
            </w:r>
          </w:p>
        </w:tc>
        <w:tc>
          <w:tcPr>
            <w:tcW w:w="2084" w:type="dxa"/>
            <w:shd w:val="clear" w:color="auto" w:fill="E0E0E0"/>
          </w:tcPr>
          <w:p w14:paraId="513CEECF"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074" w:type="dxa"/>
            <w:shd w:val="clear" w:color="auto" w:fill="FFFFFF"/>
          </w:tcPr>
          <w:p w14:paraId="29A2634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-,111</w:t>
            </w:r>
          </w:p>
        </w:tc>
        <w:tc>
          <w:tcPr>
            <w:tcW w:w="1074" w:type="dxa"/>
            <w:shd w:val="clear" w:color="auto" w:fill="FFFFFF"/>
          </w:tcPr>
          <w:p w14:paraId="55C759B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-,025</w:t>
            </w:r>
          </w:p>
        </w:tc>
        <w:tc>
          <w:tcPr>
            <w:tcW w:w="1074" w:type="dxa"/>
            <w:shd w:val="clear" w:color="auto" w:fill="FFFFFF"/>
          </w:tcPr>
          <w:p w14:paraId="5BCA4AF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,124</w:t>
            </w:r>
          </w:p>
        </w:tc>
        <w:tc>
          <w:tcPr>
            <w:tcW w:w="1074" w:type="dxa"/>
            <w:shd w:val="clear" w:color="auto" w:fill="FFFFFF"/>
          </w:tcPr>
          <w:p w14:paraId="7AAA3B5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,772</w:t>
            </w:r>
            <w:r w:rsidRPr="00B77752">
              <w:rPr>
                <w:rFonts w:ascii="Arial" w:hAnsi="Arial" w:cs="Arial"/>
                <w:color w:val="010205"/>
                <w:sz w:val="18"/>
                <w:szCs w:val="18"/>
                <w:vertAlign w:val="superscript"/>
              </w:rPr>
              <w:t>**</w:t>
            </w:r>
          </w:p>
        </w:tc>
        <w:tc>
          <w:tcPr>
            <w:tcW w:w="1074" w:type="dxa"/>
            <w:shd w:val="clear" w:color="auto" w:fill="FFFFFF"/>
          </w:tcPr>
          <w:p w14:paraId="6FB299F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74" w:type="dxa"/>
            <w:shd w:val="clear" w:color="auto" w:fill="FFFFFF"/>
          </w:tcPr>
          <w:p w14:paraId="31C9AF9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,080</w:t>
            </w:r>
          </w:p>
        </w:tc>
        <w:tc>
          <w:tcPr>
            <w:tcW w:w="1074" w:type="dxa"/>
            <w:shd w:val="clear" w:color="auto" w:fill="FFFFFF"/>
          </w:tcPr>
          <w:p w14:paraId="2160F38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,520</w:t>
            </w:r>
            <w:r w:rsidRPr="00B77752">
              <w:rPr>
                <w:rFonts w:ascii="Arial" w:hAnsi="Arial" w:cs="Arial"/>
                <w:color w:val="010205"/>
                <w:sz w:val="18"/>
                <w:szCs w:val="18"/>
                <w:vertAlign w:val="superscript"/>
              </w:rPr>
              <w:t>**</w:t>
            </w:r>
          </w:p>
        </w:tc>
        <w:tc>
          <w:tcPr>
            <w:tcW w:w="1074" w:type="dxa"/>
            <w:shd w:val="clear" w:color="auto" w:fill="FFFFFF"/>
          </w:tcPr>
          <w:p w14:paraId="1F6ADE6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,569</w:t>
            </w:r>
            <w:r w:rsidRPr="00B77752">
              <w:rPr>
                <w:rFonts w:ascii="Arial" w:hAnsi="Arial" w:cs="Arial"/>
                <w:color w:val="010205"/>
                <w:sz w:val="18"/>
                <w:szCs w:val="18"/>
                <w:vertAlign w:val="superscript"/>
              </w:rPr>
              <w:t>**</w:t>
            </w:r>
          </w:p>
        </w:tc>
      </w:tr>
      <w:tr w:rsidR="008816DE" w:rsidRPr="00B77752" w14:paraId="0E54C58D" w14:textId="77777777" w:rsidTr="001875FC">
        <w:trPr>
          <w:cantSplit/>
        </w:trPr>
        <w:tc>
          <w:tcPr>
            <w:tcW w:w="769" w:type="dxa"/>
            <w:vMerge/>
            <w:shd w:val="clear" w:color="auto" w:fill="E0E0E0"/>
          </w:tcPr>
          <w:p w14:paraId="34DCB476"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084" w:type="dxa"/>
            <w:shd w:val="clear" w:color="auto" w:fill="E0E0E0"/>
          </w:tcPr>
          <w:p w14:paraId="1203D362"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074" w:type="dxa"/>
            <w:shd w:val="clear" w:color="auto" w:fill="FFFFFF"/>
          </w:tcPr>
          <w:p w14:paraId="37D1192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,560</w:t>
            </w:r>
          </w:p>
        </w:tc>
        <w:tc>
          <w:tcPr>
            <w:tcW w:w="1074" w:type="dxa"/>
            <w:shd w:val="clear" w:color="auto" w:fill="FFFFFF"/>
          </w:tcPr>
          <w:p w14:paraId="6BBE38F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,894</w:t>
            </w:r>
          </w:p>
        </w:tc>
        <w:tc>
          <w:tcPr>
            <w:tcW w:w="1074" w:type="dxa"/>
            <w:shd w:val="clear" w:color="auto" w:fill="FFFFFF"/>
          </w:tcPr>
          <w:p w14:paraId="7B9B5E9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,515</w:t>
            </w:r>
          </w:p>
        </w:tc>
        <w:tc>
          <w:tcPr>
            <w:tcW w:w="1074" w:type="dxa"/>
            <w:shd w:val="clear" w:color="auto" w:fill="FFFFFF"/>
          </w:tcPr>
          <w:p w14:paraId="128906E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74" w:type="dxa"/>
            <w:shd w:val="clear" w:color="auto" w:fill="FFFFFF"/>
            <w:vAlign w:val="center"/>
          </w:tcPr>
          <w:p w14:paraId="2DDA6E03" w14:textId="77777777" w:rsidR="008816DE" w:rsidRPr="00B77752" w:rsidRDefault="008816DE" w:rsidP="001875FC">
            <w:pPr>
              <w:autoSpaceDE w:val="0"/>
              <w:autoSpaceDN w:val="0"/>
              <w:adjustRightInd w:val="0"/>
              <w:spacing w:after="0" w:line="240" w:lineRule="auto"/>
            </w:pPr>
          </w:p>
        </w:tc>
        <w:tc>
          <w:tcPr>
            <w:tcW w:w="1074" w:type="dxa"/>
            <w:shd w:val="clear" w:color="auto" w:fill="FFFFFF"/>
          </w:tcPr>
          <w:p w14:paraId="2FBB355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,673</w:t>
            </w:r>
          </w:p>
        </w:tc>
        <w:tc>
          <w:tcPr>
            <w:tcW w:w="1074" w:type="dxa"/>
            <w:shd w:val="clear" w:color="auto" w:fill="FFFFFF"/>
          </w:tcPr>
          <w:p w14:paraId="3BFB2D8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1074" w:type="dxa"/>
            <w:shd w:val="clear" w:color="auto" w:fill="FFFFFF"/>
          </w:tcPr>
          <w:p w14:paraId="2E0EF18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r>
      <w:tr w:rsidR="008816DE" w:rsidRPr="00B77752" w14:paraId="56BA1209" w14:textId="77777777" w:rsidTr="001875FC">
        <w:trPr>
          <w:cantSplit/>
        </w:trPr>
        <w:tc>
          <w:tcPr>
            <w:tcW w:w="769" w:type="dxa"/>
            <w:vMerge/>
            <w:shd w:val="clear" w:color="auto" w:fill="E0E0E0"/>
          </w:tcPr>
          <w:p w14:paraId="652B6F36"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084" w:type="dxa"/>
            <w:shd w:val="clear" w:color="auto" w:fill="E0E0E0"/>
          </w:tcPr>
          <w:p w14:paraId="4E56654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074" w:type="dxa"/>
            <w:shd w:val="clear" w:color="auto" w:fill="FFFFFF"/>
          </w:tcPr>
          <w:p w14:paraId="6378158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10DED9D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505832B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629DC0D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58FBBA5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4C288B5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4A75C25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22ACB57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47640499" w14:textId="77777777" w:rsidTr="001875FC">
        <w:trPr>
          <w:cantSplit/>
        </w:trPr>
        <w:tc>
          <w:tcPr>
            <w:tcW w:w="769" w:type="dxa"/>
            <w:vMerge w:val="restart"/>
            <w:shd w:val="clear" w:color="auto" w:fill="E0E0E0"/>
          </w:tcPr>
          <w:p w14:paraId="3B52B684"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X2.6</w:t>
            </w:r>
          </w:p>
        </w:tc>
        <w:tc>
          <w:tcPr>
            <w:tcW w:w="2084" w:type="dxa"/>
            <w:shd w:val="clear" w:color="auto" w:fill="E0E0E0"/>
          </w:tcPr>
          <w:p w14:paraId="6F30B839"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074" w:type="dxa"/>
            <w:shd w:val="clear" w:color="auto" w:fill="FFFFFF"/>
          </w:tcPr>
          <w:p w14:paraId="3B184D7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,263</w:t>
            </w:r>
          </w:p>
        </w:tc>
        <w:tc>
          <w:tcPr>
            <w:tcW w:w="1074" w:type="dxa"/>
            <w:shd w:val="clear" w:color="auto" w:fill="FFFFFF"/>
          </w:tcPr>
          <w:p w14:paraId="2E613B6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,408</w:t>
            </w:r>
            <w:r w:rsidRPr="00B77752">
              <w:rPr>
                <w:rFonts w:ascii="Arial" w:hAnsi="Arial" w:cs="Arial"/>
                <w:color w:val="010205"/>
                <w:sz w:val="18"/>
                <w:szCs w:val="18"/>
                <w:vertAlign w:val="superscript"/>
              </w:rPr>
              <w:t>*</w:t>
            </w:r>
          </w:p>
        </w:tc>
        <w:tc>
          <w:tcPr>
            <w:tcW w:w="1074" w:type="dxa"/>
            <w:shd w:val="clear" w:color="auto" w:fill="FFFFFF"/>
          </w:tcPr>
          <w:p w14:paraId="632FCDF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,132</w:t>
            </w:r>
          </w:p>
        </w:tc>
        <w:tc>
          <w:tcPr>
            <w:tcW w:w="1074" w:type="dxa"/>
            <w:shd w:val="clear" w:color="auto" w:fill="FFFFFF"/>
          </w:tcPr>
          <w:p w14:paraId="3BFD020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,275</w:t>
            </w:r>
          </w:p>
        </w:tc>
        <w:tc>
          <w:tcPr>
            <w:tcW w:w="1074" w:type="dxa"/>
            <w:shd w:val="clear" w:color="auto" w:fill="FFFFFF"/>
          </w:tcPr>
          <w:p w14:paraId="7444829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,080</w:t>
            </w:r>
          </w:p>
        </w:tc>
        <w:tc>
          <w:tcPr>
            <w:tcW w:w="1074" w:type="dxa"/>
            <w:shd w:val="clear" w:color="auto" w:fill="FFFFFF"/>
          </w:tcPr>
          <w:p w14:paraId="0352BAD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74" w:type="dxa"/>
            <w:shd w:val="clear" w:color="auto" w:fill="FFFFFF"/>
          </w:tcPr>
          <w:p w14:paraId="17D697C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,309</w:t>
            </w:r>
          </w:p>
        </w:tc>
        <w:tc>
          <w:tcPr>
            <w:tcW w:w="1074" w:type="dxa"/>
            <w:shd w:val="clear" w:color="auto" w:fill="FFFFFF"/>
          </w:tcPr>
          <w:p w14:paraId="1E8AA18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,593</w:t>
            </w:r>
            <w:r w:rsidRPr="00B77752">
              <w:rPr>
                <w:rFonts w:ascii="Arial" w:hAnsi="Arial" w:cs="Arial"/>
                <w:color w:val="010205"/>
                <w:sz w:val="18"/>
                <w:szCs w:val="18"/>
                <w:vertAlign w:val="superscript"/>
              </w:rPr>
              <w:t>**</w:t>
            </w:r>
          </w:p>
        </w:tc>
      </w:tr>
      <w:tr w:rsidR="008816DE" w:rsidRPr="00B77752" w14:paraId="5EA3DF17" w14:textId="77777777" w:rsidTr="001875FC">
        <w:trPr>
          <w:cantSplit/>
        </w:trPr>
        <w:tc>
          <w:tcPr>
            <w:tcW w:w="769" w:type="dxa"/>
            <w:vMerge/>
            <w:shd w:val="clear" w:color="auto" w:fill="E0E0E0"/>
          </w:tcPr>
          <w:p w14:paraId="631136C6"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084" w:type="dxa"/>
            <w:shd w:val="clear" w:color="auto" w:fill="E0E0E0"/>
          </w:tcPr>
          <w:p w14:paraId="266F37ED"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074" w:type="dxa"/>
            <w:shd w:val="clear" w:color="auto" w:fill="FFFFFF"/>
          </w:tcPr>
          <w:p w14:paraId="13C14B7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,160</w:t>
            </w:r>
          </w:p>
        </w:tc>
        <w:tc>
          <w:tcPr>
            <w:tcW w:w="1074" w:type="dxa"/>
            <w:shd w:val="clear" w:color="auto" w:fill="FFFFFF"/>
          </w:tcPr>
          <w:p w14:paraId="7978582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,025</w:t>
            </w:r>
          </w:p>
        </w:tc>
        <w:tc>
          <w:tcPr>
            <w:tcW w:w="1074" w:type="dxa"/>
            <w:shd w:val="clear" w:color="auto" w:fill="FFFFFF"/>
          </w:tcPr>
          <w:p w14:paraId="18DA1CF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,486</w:t>
            </w:r>
          </w:p>
        </w:tc>
        <w:tc>
          <w:tcPr>
            <w:tcW w:w="1074" w:type="dxa"/>
            <w:shd w:val="clear" w:color="auto" w:fill="FFFFFF"/>
          </w:tcPr>
          <w:p w14:paraId="029713D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,141</w:t>
            </w:r>
          </w:p>
        </w:tc>
        <w:tc>
          <w:tcPr>
            <w:tcW w:w="1074" w:type="dxa"/>
            <w:shd w:val="clear" w:color="auto" w:fill="FFFFFF"/>
          </w:tcPr>
          <w:p w14:paraId="78E1EC1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,673</w:t>
            </w:r>
          </w:p>
        </w:tc>
        <w:tc>
          <w:tcPr>
            <w:tcW w:w="1074" w:type="dxa"/>
            <w:shd w:val="clear" w:color="auto" w:fill="FFFFFF"/>
            <w:vAlign w:val="center"/>
          </w:tcPr>
          <w:p w14:paraId="0E2AE9EE" w14:textId="77777777" w:rsidR="008816DE" w:rsidRPr="00B77752" w:rsidRDefault="008816DE" w:rsidP="001875FC">
            <w:pPr>
              <w:autoSpaceDE w:val="0"/>
              <w:autoSpaceDN w:val="0"/>
              <w:adjustRightInd w:val="0"/>
              <w:spacing w:after="0" w:line="240" w:lineRule="auto"/>
            </w:pPr>
          </w:p>
        </w:tc>
        <w:tc>
          <w:tcPr>
            <w:tcW w:w="1074" w:type="dxa"/>
            <w:shd w:val="clear" w:color="auto" w:fill="FFFFFF"/>
          </w:tcPr>
          <w:p w14:paraId="1F5D031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,097</w:t>
            </w:r>
          </w:p>
        </w:tc>
        <w:tc>
          <w:tcPr>
            <w:tcW w:w="1074" w:type="dxa"/>
            <w:shd w:val="clear" w:color="auto" w:fill="FFFFFF"/>
          </w:tcPr>
          <w:p w14:paraId="4E4C429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r>
      <w:tr w:rsidR="008816DE" w:rsidRPr="00B77752" w14:paraId="443ED599" w14:textId="77777777" w:rsidTr="001875FC">
        <w:trPr>
          <w:cantSplit/>
        </w:trPr>
        <w:tc>
          <w:tcPr>
            <w:tcW w:w="769" w:type="dxa"/>
            <w:vMerge/>
            <w:shd w:val="clear" w:color="auto" w:fill="E0E0E0"/>
          </w:tcPr>
          <w:p w14:paraId="4FB26AB1"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084" w:type="dxa"/>
            <w:shd w:val="clear" w:color="auto" w:fill="E0E0E0"/>
          </w:tcPr>
          <w:p w14:paraId="0AB3F36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074" w:type="dxa"/>
            <w:shd w:val="clear" w:color="auto" w:fill="FFFFFF"/>
          </w:tcPr>
          <w:p w14:paraId="348C730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0B24D1F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1E98D4F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682DE8F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444EDCD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207A014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039032A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4DF4D29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3AB51347" w14:textId="77777777" w:rsidTr="001875FC">
        <w:trPr>
          <w:cantSplit/>
        </w:trPr>
        <w:tc>
          <w:tcPr>
            <w:tcW w:w="769" w:type="dxa"/>
            <w:vMerge w:val="restart"/>
            <w:shd w:val="clear" w:color="auto" w:fill="E0E0E0"/>
          </w:tcPr>
          <w:p w14:paraId="39952F04"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X2.7</w:t>
            </w:r>
          </w:p>
        </w:tc>
        <w:tc>
          <w:tcPr>
            <w:tcW w:w="2084" w:type="dxa"/>
            <w:shd w:val="clear" w:color="auto" w:fill="E0E0E0"/>
          </w:tcPr>
          <w:p w14:paraId="2B397D87"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074" w:type="dxa"/>
            <w:shd w:val="clear" w:color="auto" w:fill="FFFFFF"/>
          </w:tcPr>
          <w:p w14:paraId="57916C0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-,053</w:t>
            </w:r>
          </w:p>
        </w:tc>
        <w:tc>
          <w:tcPr>
            <w:tcW w:w="1074" w:type="dxa"/>
            <w:shd w:val="clear" w:color="auto" w:fill="FFFFFF"/>
          </w:tcPr>
          <w:p w14:paraId="00EAF78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,098</w:t>
            </w:r>
          </w:p>
        </w:tc>
        <w:tc>
          <w:tcPr>
            <w:tcW w:w="1074" w:type="dxa"/>
            <w:shd w:val="clear" w:color="auto" w:fill="FFFFFF"/>
          </w:tcPr>
          <w:p w14:paraId="5127CB5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,238</w:t>
            </w:r>
          </w:p>
        </w:tc>
        <w:tc>
          <w:tcPr>
            <w:tcW w:w="1074" w:type="dxa"/>
            <w:shd w:val="clear" w:color="auto" w:fill="FFFFFF"/>
          </w:tcPr>
          <w:p w14:paraId="7EB0B0C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,446</w:t>
            </w:r>
            <w:r w:rsidRPr="00B77752">
              <w:rPr>
                <w:rFonts w:ascii="Arial" w:hAnsi="Arial" w:cs="Arial"/>
                <w:color w:val="010205"/>
                <w:sz w:val="18"/>
                <w:szCs w:val="18"/>
                <w:vertAlign w:val="superscript"/>
              </w:rPr>
              <w:t>*</w:t>
            </w:r>
          </w:p>
        </w:tc>
        <w:tc>
          <w:tcPr>
            <w:tcW w:w="1074" w:type="dxa"/>
            <w:shd w:val="clear" w:color="auto" w:fill="FFFFFF"/>
          </w:tcPr>
          <w:p w14:paraId="5B79D3D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,520</w:t>
            </w:r>
            <w:r w:rsidRPr="00B77752">
              <w:rPr>
                <w:rFonts w:ascii="Arial" w:hAnsi="Arial" w:cs="Arial"/>
                <w:color w:val="010205"/>
                <w:sz w:val="18"/>
                <w:szCs w:val="18"/>
                <w:vertAlign w:val="superscript"/>
              </w:rPr>
              <w:t>**</w:t>
            </w:r>
          </w:p>
        </w:tc>
        <w:tc>
          <w:tcPr>
            <w:tcW w:w="1074" w:type="dxa"/>
            <w:shd w:val="clear" w:color="auto" w:fill="FFFFFF"/>
          </w:tcPr>
          <w:p w14:paraId="6BC10FD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,309</w:t>
            </w:r>
          </w:p>
        </w:tc>
        <w:tc>
          <w:tcPr>
            <w:tcW w:w="1074" w:type="dxa"/>
            <w:shd w:val="clear" w:color="auto" w:fill="FFFFFF"/>
          </w:tcPr>
          <w:p w14:paraId="688A579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74" w:type="dxa"/>
            <w:shd w:val="clear" w:color="auto" w:fill="FFFFFF"/>
          </w:tcPr>
          <w:p w14:paraId="1E4E3E3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,620</w:t>
            </w:r>
            <w:r w:rsidRPr="00B77752">
              <w:rPr>
                <w:rFonts w:ascii="Arial" w:hAnsi="Arial" w:cs="Arial"/>
                <w:color w:val="010205"/>
                <w:sz w:val="18"/>
                <w:szCs w:val="18"/>
                <w:vertAlign w:val="superscript"/>
              </w:rPr>
              <w:t>**</w:t>
            </w:r>
          </w:p>
        </w:tc>
      </w:tr>
      <w:tr w:rsidR="008816DE" w:rsidRPr="00B77752" w14:paraId="3E75E541" w14:textId="77777777" w:rsidTr="001875FC">
        <w:trPr>
          <w:cantSplit/>
        </w:trPr>
        <w:tc>
          <w:tcPr>
            <w:tcW w:w="769" w:type="dxa"/>
            <w:vMerge/>
            <w:shd w:val="clear" w:color="auto" w:fill="E0E0E0"/>
          </w:tcPr>
          <w:p w14:paraId="4FB16215"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084" w:type="dxa"/>
            <w:shd w:val="clear" w:color="auto" w:fill="E0E0E0"/>
          </w:tcPr>
          <w:p w14:paraId="630CB0EB"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074" w:type="dxa"/>
            <w:shd w:val="clear" w:color="auto" w:fill="FFFFFF"/>
          </w:tcPr>
          <w:p w14:paraId="78EC19C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,780</w:t>
            </w:r>
          </w:p>
        </w:tc>
        <w:tc>
          <w:tcPr>
            <w:tcW w:w="1074" w:type="dxa"/>
            <w:shd w:val="clear" w:color="auto" w:fill="FFFFFF"/>
          </w:tcPr>
          <w:p w14:paraId="14A61BE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,607</w:t>
            </w:r>
          </w:p>
        </w:tc>
        <w:tc>
          <w:tcPr>
            <w:tcW w:w="1074" w:type="dxa"/>
            <w:shd w:val="clear" w:color="auto" w:fill="FFFFFF"/>
          </w:tcPr>
          <w:p w14:paraId="43880A8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,206</w:t>
            </w:r>
          </w:p>
        </w:tc>
        <w:tc>
          <w:tcPr>
            <w:tcW w:w="1074" w:type="dxa"/>
            <w:shd w:val="clear" w:color="auto" w:fill="FFFFFF"/>
          </w:tcPr>
          <w:p w14:paraId="5509F3E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,014</w:t>
            </w:r>
          </w:p>
        </w:tc>
        <w:tc>
          <w:tcPr>
            <w:tcW w:w="1074" w:type="dxa"/>
            <w:shd w:val="clear" w:color="auto" w:fill="FFFFFF"/>
          </w:tcPr>
          <w:p w14:paraId="79DECA9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1074" w:type="dxa"/>
            <w:shd w:val="clear" w:color="auto" w:fill="FFFFFF"/>
          </w:tcPr>
          <w:p w14:paraId="730F15B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,097</w:t>
            </w:r>
          </w:p>
        </w:tc>
        <w:tc>
          <w:tcPr>
            <w:tcW w:w="1074" w:type="dxa"/>
            <w:shd w:val="clear" w:color="auto" w:fill="FFFFFF"/>
            <w:vAlign w:val="center"/>
          </w:tcPr>
          <w:p w14:paraId="24C0E7EC" w14:textId="77777777" w:rsidR="008816DE" w:rsidRPr="00B77752" w:rsidRDefault="008816DE" w:rsidP="001875FC">
            <w:pPr>
              <w:autoSpaceDE w:val="0"/>
              <w:autoSpaceDN w:val="0"/>
              <w:adjustRightInd w:val="0"/>
              <w:spacing w:after="0" w:line="240" w:lineRule="auto"/>
            </w:pPr>
          </w:p>
        </w:tc>
        <w:tc>
          <w:tcPr>
            <w:tcW w:w="1074" w:type="dxa"/>
            <w:shd w:val="clear" w:color="auto" w:fill="FFFFFF"/>
          </w:tcPr>
          <w:p w14:paraId="178E058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5E2A835E" w14:textId="77777777" w:rsidTr="001875FC">
        <w:trPr>
          <w:cantSplit/>
        </w:trPr>
        <w:tc>
          <w:tcPr>
            <w:tcW w:w="769" w:type="dxa"/>
            <w:vMerge/>
            <w:shd w:val="clear" w:color="auto" w:fill="E0E0E0"/>
          </w:tcPr>
          <w:p w14:paraId="4BE8BBB7"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084" w:type="dxa"/>
            <w:shd w:val="clear" w:color="auto" w:fill="E0E0E0"/>
          </w:tcPr>
          <w:p w14:paraId="3A7631CC"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074" w:type="dxa"/>
            <w:shd w:val="clear" w:color="auto" w:fill="FFFFFF"/>
          </w:tcPr>
          <w:p w14:paraId="6361428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2542836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03B79CA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36024A4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10E9415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5F7B95F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23361BC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6DD34C7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17BD7E8A" w14:textId="77777777" w:rsidTr="001875FC">
        <w:trPr>
          <w:cantSplit/>
        </w:trPr>
        <w:tc>
          <w:tcPr>
            <w:tcW w:w="769" w:type="dxa"/>
            <w:vMerge w:val="restart"/>
            <w:shd w:val="clear" w:color="auto" w:fill="E0E0E0"/>
          </w:tcPr>
          <w:p w14:paraId="1FFEA842"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Total</w:t>
            </w:r>
          </w:p>
        </w:tc>
        <w:tc>
          <w:tcPr>
            <w:tcW w:w="2084" w:type="dxa"/>
            <w:shd w:val="clear" w:color="auto" w:fill="E0E0E0"/>
          </w:tcPr>
          <w:p w14:paraId="0789B02A"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074" w:type="dxa"/>
            <w:shd w:val="clear" w:color="auto" w:fill="FFFFFF"/>
          </w:tcPr>
          <w:p w14:paraId="4837F9F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,490</w:t>
            </w:r>
            <w:r w:rsidRPr="00B77752">
              <w:rPr>
                <w:rFonts w:ascii="Arial" w:hAnsi="Arial" w:cs="Arial"/>
                <w:color w:val="010205"/>
                <w:sz w:val="18"/>
                <w:szCs w:val="18"/>
                <w:vertAlign w:val="superscript"/>
              </w:rPr>
              <w:t>**</w:t>
            </w:r>
          </w:p>
        </w:tc>
        <w:tc>
          <w:tcPr>
            <w:tcW w:w="1074" w:type="dxa"/>
            <w:shd w:val="clear" w:color="auto" w:fill="FFFFFF"/>
          </w:tcPr>
          <w:p w14:paraId="267DA09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,649</w:t>
            </w:r>
            <w:r w:rsidRPr="00B77752">
              <w:rPr>
                <w:rFonts w:ascii="Arial" w:hAnsi="Arial" w:cs="Arial"/>
                <w:color w:val="010205"/>
                <w:sz w:val="18"/>
                <w:szCs w:val="18"/>
                <w:vertAlign w:val="superscript"/>
              </w:rPr>
              <w:t>**</w:t>
            </w:r>
          </w:p>
        </w:tc>
        <w:tc>
          <w:tcPr>
            <w:tcW w:w="1074" w:type="dxa"/>
            <w:shd w:val="clear" w:color="auto" w:fill="FFFFFF"/>
          </w:tcPr>
          <w:p w14:paraId="3C85D61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,569</w:t>
            </w:r>
            <w:r w:rsidRPr="00B77752">
              <w:rPr>
                <w:rFonts w:ascii="Arial" w:hAnsi="Arial" w:cs="Arial"/>
                <w:color w:val="010205"/>
                <w:sz w:val="18"/>
                <w:szCs w:val="18"/>
                <w:vertAlign w:val="superscript"/>
              </w:rPr>
              <w:t>**</w:t>
            </w:r>
          </w:p>
        </w:tc>
        <w:tc>
          <w:tcPr>
            <w:tcW w:w="1074" w:type="dxa"/>
            <w:shd w:val="clear" w:color="auto" w:fill="FFFFFF"/>
          </w:tcPr>
          <w:p w14:paraId="7572C3A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,643</w:t>
            </w:r>
            <w:r w:rsidRPr="00B77752">
              <w:rPr>
                <w:rFonts w:ascii="Arial" w:hAnsi="Arial" w:cs="Arial"/>
                <w:color w:val="010205"/>
                <w:sz w:val="18"/>
                <w:szCs w:val="18"/>
                <w:vertAlign w:val="superscript"/>
              </w:rPr>
              <w:t>**</w:t>
            </w:r>
          </w:p>
        </w:tc>
        <w:tc>
          <w:tcPr>
            <w:tcW w:w="1074" w:type="dxa"/>
            <w:shd w:val="clear" w:color="auto" w:fill="FFFFFF"/>
          </w:tcPr>
          <w:p w14:paraId="4ECA0B8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,569</w:t>
            </w:r>
            <w:r w:rsidRPr="00B77752">
              <w:rPr>
                <w:rFonts w:ascii="Arial" w:hAnsi="Arial" w:cs="Arial"/>
                <w:color w:val="010205"/>
                <w:sz w:val="18"/>
                <w:szCs w:val="18"/>
                <w:vertAlign w:val="superscript"/>
              </w:rPr>
              <w:t>**</w:t>
            </w:r>
          </w:p>
        </w:tc>
        <w:tc>
          <w:tcPr>
            <w:tcW w:w="1074" w:type="dxa"/>
            <w:shd w:val="clear" w:color="auto" w:fill="FFFFFF"/>
          </w:tcPr>
          <w:p w14:paraId="38293D1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,593</w:t>
            </w:r>
            <w:r w:rsidRPr="00B77752">
              <w:rPr>
                <w:rFonts w:ascii="Arial" w:hAnsi="Arial" w:cs="Arial"/>
                <w:color w:val="010205"/>
                <w:sz w:val="18"/>
                <w:szCs w:val="18"/>
                <w:vertAlign w:val="superscript"/>
              </w:rPr>
              <w:t>**</w:t>
            </w:r>
          </w:p>
        </w:tc>
        <w:tc>
          <w:tcPr>
            <w:tcW w:w="1074" w:type="dxa"/>
            <w:shd w:val="clear" w:color="auto" w:fill="FFFFFF"/>
          </w:tcPr>
          <w:p w14:paraId="21198FA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,620</w:t>
            </w:r>
            <w:r w:rsidRPr="00B77752">
              <w:rPr>
                <w:rFonts w:ascii="Arial" w:hAnsi="Arial" w:cs="Arial"/>
                <w:color w:val="010205"/>
                <w:sz w:val="18"/>
                <w:szCs w:val="18"/>
                <w:vertAlign w:val="superscript"/>
              </w:rPr>
              <w:t>**</w:t>
            </w:r>
          </w:p>
        </w:tc>
        <w:tc>
          <w:tcPr>
            <w:tcW w:w="1074" w:type="dxa"/>
            <w:shd w:val="clear" w:color="auto" w:fill="FFFFFF"/>
          </w:tcPr>
          <w:p w14:paraId="6CA8832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r>
      <w:tr w:rsidR="008816DE" w:rsidRPr="00B77752" w14:paraId="450D211A" w14:textId="77777777" w:rsidTr="001875FC">
        <w:trPr>
          <w:cantSplit/>
        </w:trPr>
        <w:tc>
          <w:tcPr>
            <w:tcW w:w="769" w:type="dxa"/>
            <w:vMerge/>
            <w:shd w:val="clear" w:color="auto" w:fill="E0E0E0"/>
          </w:tcPr>
          <w:p w14:paraId="5BAC2D4D"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084" w:type="dxa"/>
            <w:shd w:val="clear" w:color="auto" w:fill="E0E0E0"/>
          </w:tcPr>
          <w:p w14:paraId="7752D383"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074" w:type="dxa"/>
            <w:shd w:val="clear" w:color="auto" w:fill="FFFFFF"/>
          </w:tcPr>
          <w:p w14:paraId="3F89420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,006</w:t>
            </w:r>
          </w:p>
        </w:tc>
        <w:tc>
          <w:tcPr>
            <w:tcW w:w="1074" w:type="dxa"/>
            <w:shd w:val="clear" w:color="auto" w:fill="FFFFFF"/>
          </w:tcPr>
          <w:p w14:paraId="0FB7B12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74" w:type="dxa"/>
            <w:shd w:val="clear" w:color="auto" w:fill="FFFFFF"/>
          </w:tcPr>
          <w:p w14:paraId="151338F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074" w:type="dxa"/>
            <w:shd w:val="clear" w:color="auto" w:fill="FFFFFF"/>
          </w:tcPr>
          <w:p w14:paraId="1D7D773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74" w:type="dxa"/>
            <w:shd w:val="clear" w:color="auto" w:fill="FFFFFF"/>
          </w:tcPr>
          <w:p w14:paraId="7153026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074" w:type="dxa"/>
            <w:shd w:val="clear" w:color="auto" w:fill="FFFFFF"/>
          </w:tcPr>
          <w:p w14:paraId="1890BEB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074" w:type="dxa"/>
            <w:shd w:val="clear" w:color="auto" w:fill="FFFFFF"/>
          </w:tcPr>
          <w:p w14:paraId="03F1C92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74" w:type="dxa"/>
            <w:shd w:val="clear" w:color="auto" w:fill="FFFFFF"/>
            <w:vAlign w:val="center"/>
          </w:tcPr>
          <w:p w14:paraId="6DBEA000" w14:textId="77777777" w:rsidR="008816DE" w:rsidRPr="00B77752" w:rsidRDefault="008816DE" w:rsidP="001875FC">
            <w:pPr>
              <w:autoSpaceDE w:val="0"/>
              <w:autoSpaceDN w:val="0"/>
              <w:adjustRightInd w:val="0"/>
              <w:spacing w:after="0" w:line="240" w:lineRule="auto"/>
            </w:pPr>
          </w:p>
        </w:tc>
      </w:tr>
      <w:tr w:rsidR="008816DE" w:rsidRPr="00B77752" w14:paraId="7DD164CB" w14:textId="77777777" w:rsidTr="001875FC">
        <w:trPr>
          <w:cantSplit/>
        </w:trPr>
        <w:tc>
          <w:tcPr>
            <w:tcW w:w="769" w:type="dxa"/>
            <w:vMerge/>
            <w:shd w:val="clear" w:color="auto" w:fill="E0E0E0"/>
          </w:tcPr>
          <w:p w14:paraId="23BBBB16" w14:textId="77777777" w:rsidR="008816DE" w:rsidRPr="00B77752" w:rsidRDefault="008816DE" w:rsidP="001875FC">
            <w:pPr>
              <w:autoSpaceDE w:val="0"/>
              <w:autoSpaceDN w:val="0"/>
              <w:adjustRightInd w:val="0"/>
              <w:spacing w:after="0" w:line="240" w:lineRule="auto"/>
            </w:pPr>
          </w:p>
        </w:tc>
        <w:tc>
          <w:tcPr>
            <w:tcW w:w="2084" w:type="dxa"/>
            <w:shd w:val="clear" w:color="auto" w:fill="E0E0E0"/>
          </w:tcPr>
          <w:p w14:paraId="74051042"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074" w:type="dxa"/>
            <w:shd w:val="clear" w:color="auto" w:fill="FFFFFF"/>
          </w:tcPr>
          <w:p w14:paraId="014DA8F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1B56EDD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70EFCF4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3AEF277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03CA455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01D3FD0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3C9E627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74" w:type="dxa"/>
            <w:shd w:val="clear" w:color="auto" w:fill="FFFFFF"/>
          </w:tcPr>
          <w:p w14:paraId="2333305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6995CDB1" w14:textId="77777777" w:rsidTr="001875FC">
        <w:trPr>
          <w:cantSplit/>
        </w:trPr>
        <w:tc>
          <w:tcPr>
            <w:tcW w:w="11445" w:type="dxa"/>
            <w:gridSpan w:val="10"/>
            <w:shd w:val="clear" w:color="auto" w:fill="FFFFFF"/>
          </w:tcPr>
          <w:p w14:paraId="6514C9FD" w14:textId="77777777" w:rsidR="008816DE" w:rsidRPr="00B77752" w:rsidRDefault="008816DE" w:rsidP="001875FC">
            <w:pPr>
              <w:autoSpaceDE w:val="0"/>
              <w:autoSpaceDN w:val="0"/>
              <w:adjustRightInd w:val="0"/>
              <w:spacing w:after="0" w:line="320" w:lineRule="atLeast"/>
              <w:ind w:left="60" w:right="60"/>
              <w:rPr>
                <w:rFonts w:ascii="Arial" w:hAnsi="Arial" w:cs="Arial"/>
                <w:color w:val="010205"/>
                <w:sz w:val="18"/>
                <w:szCs w:val="18"/>
              </w:rPr>
            </w:pPr>
            <w:r w:rsidRPr="00B77752">
              <w:rPr>
                <w:rFonts w:ascii="Arial" w:hAnsi="Arial" w:cs="Arial"/>
                <w:color w:val="010205"/>
                <w:sz w:val="18"/>
                <w:szCs w:val="18"/>
              </w:rPr>
              <w:t>**. Correlation is significant at the 0.01 level (2-tailed).</w:t>
            </w:r>
          </w:p>
        </w:tc>
      </w:tr>
      <w:tr w:rsidR="008816DE" w:rsidRPr="00B77752" w14:paraId="470C3868" w14:textId="77777777" w:rsidTr="001875FC">
        <w:trPr>
          <w:cantSplit/>
        </w:trPr>
        <w:tc>
          <w:tcPr>
            <w:tcW w:w="11445" w:type="dxa"/>
            <w:gridSpan w:val="10"/>
            <w:shd w:val="clear" w:color="auto" w:fill="FFFFFF"/>
          </w:tcPr>
          <w:p w14:paraId="3300F6E3" w14:textId="77777777" w:rsidR="008816DE" w:rsidRPr="00B77752" w:rsidRDefault="008816DE" w:rsidP="001875FC">
            <w:pPr>
              <w:autoSpaceDE w:val="0"/>
              <w:autoSpaceDN w:val="0"/>
              <w:adjustRightInd w:val="0"/>
              <w:spacing w:after="0" w:line="320" w:lineRule="atLeast"/>
              <w:ind w:left="60" w:right="60"/>
              <w:rPr>
                <w:rFonts w:ascii="Arial" w:hAnsi="Arial" w:cs="Arial"/>
                <w:color w:val="010205"/>
                <w:sz w:val="18"/>
                <w:szCs w:val="18"/>
              </w:rPr>
            </w:pPr>
            <w:r w:rsidRPr="00B77752">
              <w:rPr>
                <w:rFonts w:ascii="Arial" w:hAnsi="Arial" w:cs="Arial"/>
                <w:color w:val="010205"/>
                <w:sz w:val="18"/>
                <w:szCs w:val="18"/>
              </w:rPr>
              <w:t>*. Correlation is significant at the 0.05 level (2-tailed).</w:t>
            </w:r>
          </w:p>
        </w:tc>
      </w:tr>
    </w:tbl>
    <w:p w14:paraId="3ADCD4BC" w14:textId="77777777" w:rsidR="008816DE" w:rsidRPr="00B77752" w:rsidRDefault="008816DE" w:rsidP="008816DE">
      <w:pPr>
        <w:autoSpaceDE w:val="0"/>
        <w:autoSpaceDN w:val="0"/>
        <w:adjustRightInd w:val="0"/>
        <w:spacing w:after="0" w:line="400" w:lineRule="atLeast"/>
      </w:pPr>
    </w:p>
    <w:p w14:paraId="44D9F9CD" w14:textId="77777777" w:rsidR="008816DE" w:rsidRPr="00B77752" w:rsidRDefault="008816DE" w:rsidP="008816DE">
      <w:pPr>
        <w:autoSpaceDE w:val="0"/>
        <w:autoSpaceDN w:val="0"/>
        <w:adjustRightInd w:val="0"/>
        <w:spacing w:after="0" w:line="240" w:lineRule="auto"/>
      </w:pPr>
    </w:p>
    <w:p w14:paraId="79510E94" w14:textId="77777777" w:rsidR="008816DE" w:rsidRDefault="008816DE" w:rsidP="008816DE">
      <w:pPr>
        <w:autoSpaceDE w:val="0"/>
        <w:autoSpaceDN w:val="0"/>
        <w:adjustRightInd w:val="0"/>
        <w:spacing w:after="0" w:line="400" w:lineRule="atLeast"/>
      </w:pPr>
    </w:p>
    <w:p w14:paraId="35A92D31" w14:textId="77777777" w:rsidR="008816DE" w:rsidRPr="00B77752" w:rsidRDefault="008816DE" w:rsidP="008816DE">
      <w:pPr>
        <w:autoSpaceDE w:val="0"/>
        <w:autoSpaceDN w:val="0"/>
        <w:adjustRightInd w:val="0"/>
        <w:spacing w:after="0" w:line="400" w:lineRule="atLeast"/>
      </w:pPr>
    </w:p>
    <w:p w14:paraId="36377A28" w14:textId="77777777" w:rsidR="008816DE" w:rsidRDefault="008816DE" w:rsidP="008816DE">
      <w:pPr>
        <w:autoSpaceDE w:val="0"/>
        <w:autoSpaceDN w:val="0"/>
        <w:adjustRightInd w:val="0"/>
        <w:spacing w:after="0" w:line="240" w:lineRule="auto"/>
      </w:pPr>
    </w:p>
    <w:p w14:paraId="095623B5" w14:textId="77777777" w:rsidR="008816DE" w:rsidRDefault="008816DE" w:rsidP="008816DE">
      <w:pPr>
        <w:autoSpaceDE w:val="0"/>
        <w:autoSpaceDN w:val="0"/>
        <w:adjustRightInd w:val="0"/>
        <w:spacing w:after="0" w:line="240" w:lineRule="auto"/>
      </w:pPr>
    </w:p>
    <w:p w14:paraId="48A47BB1" w14:textId="77777777" w:rsidR="008816DE" w:rsidRDefault="008816DE" w:rsidP="008816DE">
      <w:pPr>
        <w:autoSpaceDE w:val="0"/>
        <w:autoSpaceDN w:val="0"/>
        <w:adjustRightInd w:val="0"/>
        <w:spacing w:after="0" w:line="240" w:lineRule="auto"/>
      </w:pPr>
    </w:p>
    <w:p w14:paraId="692A2431" w14:textId="77777777" w:rsidR="008816DE" w:rsidRDefault="008816DE" w:rsidP="008816DE">
      <w:pPr>
        <w:autoSpaceDE w:val="0"/>
        <w:autoSpaceDN w:val="0"/>
        <w:adjustRightInd w:val="0"/>
        <w:spacing w:after="0" w:line="240" w:lineRule="auto"/>
      </w:pPr>
    </w:p>
    <w:p w14:paraId="10BB656A" w14:textId="77777777" w:rsidR="008816DE" w:rsidRDefault="008816DE" w:rsidP="008816DE">
      <w:pPr>
        <w:autoSpaceDE w:val="0"/>
        <w:autoSpaceDN w:val="0"/>
        <w:adjustRightInd w:val="0"/>
        <w:spacing w:after="0" w:line="240" w:lineRule="auto"/>
      </w:pPr>
    </w:p>
    <w:p w14:paraId="002E3F6C" w14:textId="77777777" w:rsidR="008816DE" w:rsidRDefault="008816DE" w:rsidP="008816DE">
      <w:pPr>
        <w:autoSpaceDE w:val="0"/>
        <w:autoSpaceDN w:val="0"/>
        <w:adjustRightInd w:val="0"/>
        <w:spacing w:after="0" w:line="240" w:lineRule="auto"/>
      </w:pPr>
    </w:p>
    <w:p w14:paraId="0943B049" w14:textId="77777777" w:rsidR="008816DE" w:rsidRDefault="008816DE" w:rsidP="008816DE">
      <w:pPr>
        <w:autoSpaceDE w:val="0"/>
        <w:autoSpaceDN w:val="0"/>
        <w:adjustRightInd w:val="0"/>
        <w:spacing w:after="0" w:line="240" w:lineRule="auto"/>
      </w:pPr>
    </w:p>
    <w:p w14:paraId="04CE8DC8" w14:textId="77777777" w:rsidR="008816DE" w:rsidRDefault="008816DE" w:rsidP="008816DE">
      <w:pPr>
        <w:autoSpaceDE w:val="0"/>
        <w:autoSpaceDN w:val="0"/>
        <w:adjustRightInd w:val="0"/>
        <w:spacing w:after="0" w:line="240" w:lineRule="auto"/>
      </w:pPr>
    </w:p>
    <w:p w14:paraId="0321E86C" w14:textId="77777777" w:rsidR="008816DE" w:rsidRDefault="008816DE" w:rsidP="008816DE">
      <w:pPr>
        <w:autoSpaceDE w:val="0"/>
        <w:autoSpaceDN w:val="0"/>
        <w:adjustRightInd w:val="0"/>
        <w:spacing w:after="0" w:line="240" w:lineRule="auto"/>
      </w:pPr>
    </w:p>
    <w:p w14:paraId="46DE3959" w14:textId="77777777" w:rsidR="008816DE" w:rsidRDefault="008816DE" w:rsidP="008816DE">
      <w:pPr>
        <w:autoSpaceDE w:val="0"/>
        <w:autoSpaceDN w:val="0"/>
        <w:adjustRightInd w:val="0"/>
        <w:spacing w:after="0" w:line="240" w:lineRule="auto"/>
      </w:pPr>
    </w:p>
    <w:p w14:paraId="564AF486" w14:textId="77777777" w:rsidR="008816DE" w:rsidRDefault="008816DE" w:rsidP="008816DE">
      <w:pPr>
        <w:autoSpaceDE w:val="0"/>
        <w:autoSpaceDN w:val="0"/>
        <w:adjustRightInd w:val="0"/>
        <w:spacing w:after="0" w:line="240" w:lineRule="auto"/>
      </w:pPr>
    </w:p>
    <w:p w14:paraId="14939B23" w14:textId="77777777" w:rsidR="008816DE" w:rsidRDefault="008816DE" w:rsidP="008816DE">
      <w:pPr>
        <w:autoSpaceDE w:val="0"/>
        <w:autoSpaceDN w:val="0"/>
        <w:adjustRightInd w:val="0"/>
        <w:spacing w:after="0" w:line="240" w:lineRule="auto"/>
      </w:pPr>
    </w:p>
    <w:p w14:paraId="7DB35B1D" w14:textId="77777777" w:rsidR="008816DE" w:rsidRDefault="008816DE" w:rsidP="008816DE">
      <w:pPr>
        <w:autoSpaceDE w:val="0"/>
        <w:autoSpaceDN w:val="0"/>
        <w:adjustRightInd w:val="0"/>
        <w:spacing w:after="0" w:line="240" w:lineRule="auto"/>
      </w:pPr>
    </w:p>
    <w:p w14:paraId="64BB59B9" w14:textId="77777777" w:rsidR="008816DE" w:rsidRDefault="008816DE" w:rsidP="008816DE">
      <w:pPr>
        <w:autoSpaceDE w:val="0"/>
        <w:autoSpaceDN w:val="0"/>
        <w:adjustRightInd w:val="0"/>
        <w:spacing w:after="0" w:line="240" w:lineRule="auto"/>
      </w:pPr>
    </w:p>
    <w:p w14:paraId="026E0785" w14:textId="77777777" w:rsidR="008816DE" w:rsidRDefault="008816DE" w:rsidP="008816DE">
      <w:pPr>
        <w:autoSpaceDE w:val="0"/>
        <w:autoSpaceDN w:val="0"/>
        <w:adjustRightInd w:val="0"/>
        <w:spacing w:after="0" w:line="240" w:lineRule="auto"/>
      </w:pPr>
    </w:p>
    <w:p w14:paraId="52232FB7" w14:textId="77777777" w:rsidR="008816DE" w:rsidRDefault="008816DE" w:rsidP="008816DE">
      <w:pPr>
        <w:autoSpaceDE w:val="0"/>
        <w:autoSpaceDN w:val="0"/>
        <w:adjustRightInd w:val="0"/>
        <w:spacing w:after="0" w:line="240" w:lineRule="auto"/>
      </w:pPr>
    </w:p>
    <w:p w14:paraId="2AEA5461" w14:textId="77777777" w:rsidR="008816DE" w:rsidRPr="00537F3F" w:rsidRDefault="008816DE" w:rsidP="008816DE">
      <w:pPr>
        <w:rPr>
          <w:rFonts w:ascii="Times New Roman" w:hAnsi="Times New Roman" w:cs="Times New Roman"/>
          <w:sz w:val="24"/>
          <w:szCs w:val="24"/>
          <w:lang w:val="en-US"/>
        </w:rPr>
      </w:pPr>
      <w:r w:rsidRPr="00537F3F">
        <w:rPr>
          <w:rFonts w:ascii="Times New Roman" w:hAnsi="Times New Roman" w:cs="Times New Roman"/>
          <w:b/>
          <w:bCs/>
          <w:sz w:val="24"/>
          <w:szCs w:val="24"/>
        </w:rPr>
        <w:lastRenderedPageBreak/>
        <w:t>Lampiran 4</w:t>
      </w:r>
      <w:r w:rsidRPr="00537F3F">
        <w:rPr>
          <w:rFonts w:ascii="Times New Roman" w:hAnsi="Times New Roman" w:cs="Times New Roman"/>
          <w:b/>
          <w:bCs/>
          <w:sz w:val="24"/>
          <w:szCs w:val="24"/>
          <w:lang w:val="en-US"/>
        </w:rPr>
        <w:t>C</w:t>
      </w:r>
      <w:r w:rsidRPr="00537F3F">
        <w:rPr>
          <w:rFonts w:ascii="Times New Roman" w:hAnsi="Times New Roman" w:cs="Times New Roman"/>
          <w:sz w:val="24"/>
          <w:szCs w:val="24"/>
          <w:lang w:val="en-US"/>
        </w:rPr>
        <w:t xml:space="preserve"> (</w:t>
      </w:r>
      <w:r w:rsidRPr="00537F3F">
        <w:rPr>
          <w:rFonts w:ascii="Times New Roman" w:hAnsi="Times New Roman" w:cs="Times New Roman"/>
          <w:sz w:val="24"/>
          <w:szCs w:val="24"/>
        </w:rPr>
        <w:t xml:space="preserve">Validitas Variabel </w:t>
      </w:r>
      <w:r w:rsidRPr="00537F3F">
        <w:rPr>
          <w:rFonts w:ascii="Times New Roman" w:hAnsi="Times New Roman" w:cs="Times New Roman"/>
          <w:i/>
          <w:iCs/>
          <w:sz w:val="24"/>
          <w:szCs w:val="24"/>
          <w:lang w:val="en-US"/>
        </w:rPr>
        <w:t xml:space="preserve">Value </w:t>
      </w:r>
      <w:proofErr w:type="gramStart"/>
      <w:r w:rsidRPr="00537F3F">
        <w:rPr>
          <w:rFonts w:ascii="Times New Roman" w:hAnsi="Times New Roman" w:cs="Times New Roman"/>
          <w:i/>
          <w:iCs/>
          <w:sz w:val="24"/>
          <w:szCs w:val="24"/>
          <w:lang w:val="en-US"/>
        </w:rPr>
        <w:t>For</w:t>
      </w:r>
      <w:proofErr w:type="gramEnd"/>
      <w:r w:rsidRPr="00537F3F">
        <w:rPr>
          <w:rFonts w:ascii="Times New Roman" w:hAnsi="Times New Roman" w:cs="Times New Roman"/>
          <w:i/>
          <w:iCs/>
          <w:sz w:val="24"/>
          <w:szCs w:val="24"/>
          <w:lang w:val="en-US"/>
        </w:rPr>
        <w:t xml:space="preserve"> Money</w:t>
      </w:r>
      <w:r>
        <w:rPr>
          <w:rFonts w:ascii="Times New Roman" w:hAnsi="Times New Roman" w:cs="Times New Roman"/>
          <w:sz w:val="24"/>
          <w:szCs w:val="24"/>
          <w:lang w:val="en-US"/>
        </w:rPr>
        <w:t>)</w:t>
      </w:r>
    </w:p>
    <w:tbl>
      <w:tblPr>
        <w:tblW w:w="14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0"/>
        <w:gridCol w:w="2166"/>
        <w:gridCol w:w="1116"/>
        <w:gridCol w:w="1116"/>
        <w:gridCol w:w="1116"/>
        <w:gridCol w:w="1116"/>
        <w:gridCol w:w="1116"/>
        <w:gridCol w:w="1116"/>
        <w:gridCol w:w="1116"/>
        <w:gridCol w:w="1116"/>
        <w:gridCol w:w="1116"/>
        <w:gridCol w:w="1116"/>
      </w:tblGrid>
      <w:tr w:rsidR="008816DE" w:rsidRPr="00B77752" w14:paraId="5F3F63C5" w14:textId="77777777" w:rsidTr="001875FC">
        <w:trPr>
          <w:cantSplit/>
        </w:trPr>
        <w:tc>
          <w:tcPr>
            <w:tcW w:w="14124" w:type="dxa"/>
            <w:gridSpan w:val="12"/>
            <w:shd w:val="clear" w:color="auto" w:fill="FFFFFF"/>
            <w:vAlign w:val="center"/>
          </w:tcPr>
          <w:p w14:paraId="7AB3CFFF"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010205"/>
              </w:rPr>
            </w:pPr>
            <w:r w:rsidRPr="00B77752">
              <w:rPr>
                <w:rFonts w:ascii="Arial" w:hAnsi="Arial" w:cs="Arial"/>
                <w:b/>
                <w:bCs/>
                <w:color w:val="010205"/>
              </w:rPr>
              <w:t>Correlations</w:t>
            </w:r>
          </w:p>
        </w:tc>
      </w:tr>
      <w:tr w:rsidR="008816DE" w:rsidRPr="00B77752" w14:paraId="08EBF464" w14:textId="77777777" w:rsidTr="001875FC">
        <w:trPr>
          <w:cantSplit/>
        </w:trPr>
        <w:tc>
          <w:tcPr>
            <w:tcW w:w="2964" w:type="dxa"/>
            <w:gridSpan w:val="2"/>
            <w:shd w:val="clear" w:color="auto" w:fill="FFFFFF"/>
            <w:vAlign w:val="bottom"/>
          </w:tcPr>
          <w:p w14:paraId="1DE35968" w14:textId="77777777" w:rsidR="008816DE" w:rsidRPr="00B77752" w:rsidRDefault="008816DE" w:rsidP="001875FC">
            <w:pPr>
              <w:autoSpaceDE w:val="0"/>
              <w:autoSpaceDN w:val="0"/>
              <w:adjustRightInd w:val="0"/>
              <w:spacing w:after="0" w:line="240" w:lineRule="auto"/>
            </w:pPr>
          </w:p>
        </w:tc>
        <w:tc>
          <w:tcPr>
            <w:tcW w:w="1116" w:type="dxa"/>
            <w:shd w:val="clear" w:color="auto" w:fill="FFFFFF"/>
            <w:vAlign w:val="bottom"/>
          </w:tcPr>
          <w:p w14:paraId="35E9A048"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X3.1</w:t>
            </w:r>
          </w:p>
        </w:tc>
        <w:tc>
          <w:tcPr>
            <w:tcW w:w="1116" w:type="dxa"/>
            <w:shd w:val="clear" w:color="auto" w:fill="FFFFFF"/>
            <w:vAlign w:val="bottom"/>
          </w:tcPr>
          <w:p w14:paraId="5EB6B828"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X3.2</w:t>
            </w:r>
          </w:p>
        </w:tc>
        <w:tc>
          <w:tcPr>
            <w:tcW w:w="1116" w:type="dxa"/>
            <w:shd w:val="clear" w:color="auto" w:fill="FFFFFF"/>
            <w:vAlign w:val="bottom"/>
          </w:tcPr>
          <w:p w14:paraId="22C3B3BF"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X3.3</w:t>
            </w:r>
          </w:p>
        </w:tc>
        <w:tc>
          <w:tcPr>
            <w:tcW w:w="1116" w:type="dxa"/>
            <w:shd w:val="clear" w:color="auto" w:fill="FFFFFF"/>
            <w:vAlign w:val="bottom"/>
          </w:tcPr>
          <w:p w14:paraId="48D3585D"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X3.4</w:t>
            </w:r>
          </w:p>
        </w:tc>
        <w:tc>
          <w:tcPr>
            <w:tcW w:w="1116" w:type="dxa"/>
            <w:shd w:val="clear" w:color="auto" w:fill="FFFFFF"/>
            <w:vAlign w:val="bottom"/>
          </w:tcPr>
          <w:p w14:paraId="6EF1C78A"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X3.5</w:t>
            </w:r>
          </w:p>
        </w:tc>
        <w:tc>
          <w:tcPr>
            <w:tcW w:w="1116" w:type="dxa"/>
            <w:shd w:val="clear" w:color="auto" w:fill="FFFFFF"/>
            <w:vAlign w:val="bottom"/>
          </w:tcPr>
          <w:p w14:paraId="4C80FE94"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X3.6</w:t>
            </w:r>
          </w:p>
        </w:tc>
        <w:tc>
          <w:tcPr>
            <w:tcW w:w="1116" w:type="dxa"/>
            <w:shd w:val="clear" w:color="auto" w:fill="FFFFFF"/>
            <w:vAlign w:val="bottom"/>
          </w:tcPr>
          <w:p w14:paraId="0BB360F1"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X3.7</w:t>
            </w:r>
          </w:p>
        </w:tc>
        <w:tc>
          <w:tcPr>
            <w:tcW w:w="1116" w:type="dxa"/>
            <w:shd w:val="clear" w:color="auto" w:fill="FFFFFF"/>
            <w:vAlign w:val="bottom"/>
          </w:tcPr>
          <w:p w14:paraId="7B9AA39C"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X3.8</w:t>
            </w:r>
          </w:p>
        </w:tc>
        <w:tc>
          <w:tcPr>
            <w:tcW w:w="1116" w:type="dxa"/>
            <w:shd w:val="clear" w:color="auto" w:fill="FFFFFF"/>
            <w:vAlign w:val="bottom"/>
          </w:tcPr>
          <w:p w14:paraId="7683A25C"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X3.9</w:t>
            </w:r>
          </w:p>
        </w:tc>
        <w:tc>
          <w:tcPr>
            <w:tcW w:w="1116" w:type="dxa"/>
            <w:shd w:val="clear" w:color="auto" w:fill="FFFFFF"/>
            <w:vAlign w:val="bottom"/>
          </w:tcPr>
          <w:p w14:paraId="32F8AC04"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Total</w:t>
            </w:r>
          </w:p>
        </w:tc>
      </w:tr>
      <w:tr w:rsidR="008816DE" w:rsidRPr="00B77752" w14:paraId="5D315BF3" w14:textId="77777777" w:rsidTr="001875FC">
        <w:trPr>
          <w:cantSplit/>
        </w:trPr>
        <w:tc>
          <w:tcPr>
            <w:tcW w:w="799" w:type="dxa"/>
            <w:vMerge w:val="restart"/>
            <w:shd w:val="clear" w:color="auto" w:fill="E0E0E0"/>
          </w:tcPr>
          <w:p w14:paraId="5F0B591F"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X3.1</w:t>
            </w:r>
          </w:p>
        </w:tc>
        <w:tc>
          <w:tcPr>
            <w:tcW w:w="2165" w:type="dxa"/>
            <w:shd w:val="clear" w:color="auto" w:fill="E0E0E0"/>
          </w:tcPr>
          <w:p w14:paraId="5166EE53"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16" w:type="dxa"/>
            <w:shd w:val="clear" w:color="auto" w:fill="FFFFFF"/>
          </w:tcPr>
          <w:p w14:paraId="74D1CDD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16" w:type="dxa"/>
            <w:shd w:val="clear" w:color="auto" w:fill="FFFFFF"/>
          </w:tcPr>
          <w:p w14:paraId="2FD30D0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,099</w:t>
            </w:r>
          </w:p>
        </w:tc>
        <w:tc>
          <w:tcPr>
            <w:tcW w:w="1116" w:type="dxa"/>
            <w:shd w:val="clear" w:color="auto" w:fill="FFFFFF"/>
          </w:tcPr>
          <w:p w14:paraId="4EA7572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-,026</w:t>
            </w:r>
          </w:p>
        </w:tc>
        <w:tc>
          <w:tcPr>
            <w:tcW w:w="1116" w:type="dxa"/>
            <w:shd w:val="clear" w:color="auto" w:fill="FFFFFF"/>
          </w:tcPr>
          <w:p w14:paraId="04C740F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,264</w:t>
            </w:r>
          </w:p>
        </w:tc>
        <w:tc>
          <w:tcPr>
            <w:tcW w:w="1116" w:type="dxa"/>
            <w:shd w:val="clear" w:color="auto" w:fill="FFFFFF"/>
          </w:tcPr>
          <w:p w14:paraId="6B134C3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,118</w:t>
            </w:r>
          </w:p>
        </w:tc>
        <w:tc>
          <w:tcPr>
            <w:tcW w:w="1116" w:type="dxa"/>
            <w:shd w:val="clear" w:color="auto" w:fill="FFFFFF"/>
          </w:tcPr>
          <w:p w14:paraId="5E5FE50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,118</w:t>
            </w:r>
          </w:p>
        </w:tc>
        <w:tc>
          <w:tcPr>
            <w:tcW w:w="1116" w:type="dxa"/>
            <w:shd w:val="clear" w:color="auto" w:fill="FFFFFF"/>
          </w:tcPr>
          <w:p w14:paraId="1FE2DBF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,156</w:t>
            </w:r>
          </w:p>
        </w:tc>
        <w:tc>
          <w:tcPr>
            <w:tcW w:w="1116" w:type="dxa"/>
            <w:shd w:val="clear" w:color="auto" w:fill="FFFFFF"/>
          </w:tcPr>
          <w:p w14:paraId="5D1E88E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,382</w:t>
            </w:r>
            <w:r w:rsidRPr="00B77752">
              <w:rPr>
                <w:rFonts w:ascii="Arial" w:hAnsi="Arial" w:cs="Arial"/>
                <w:color w:val="010205"/>
                <w:sz w:val="18"/>
                <w:szCs w:val="18"/>
                <w:vertAlign w:val="superscript"/>
              </w:rPr>
              <w:t>*</w:t>
            </w:r>
          </w:p>
        </w:tc>
        <w:tc>
          <w:tcPr>
            <w:tcW w:w="1116" w:type="dxa"/>
            <w:shd w:val="clear" w:color="auto" w:fill="FFFFFF"/>
          </w:tcPr>
          <w:p w14:paraId="7777A3E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,382</w:t>
            </w:r>
            <w:r w:rsidRPr="00B77752">
              <w:rPr>
                <w:rFonts w:ascii="Arial" w:hAnsi="Arial" w:cs="Arial"/>
                <w:color w:val="010205"/>
                <w:sz w:val="18"/>
                <w:szCs w:val="18"/>
                <w:vertAlign w:val="superscript"/>
              </w:rPr>
              <w:t>*</w:t>
            </w:r>
          </w:p>
        </w:tc>
        <w:tc>
          <w:tcPr>
            <w:tcW w:w="1116" w:type="dxa"/>
            <w:shd w:val="clear" w:color="auto" w:fill="FFFFFF"/>
          </w:tcPr>
          <w:p w14:paraId="43D8549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,478</w:t>
            </w:r>
            <w:r w:rsidRPr="00B77752">
              <w:rPr>
                <w:rFonts w:ascii="Arial" w:hAnsi="Arial" w:cs="Arial"/>
                <w:color w:val="010205"/>
                <w:sz w:val="18"/>
                <w:szCs w:val="18"/>
                <w:vertAlign w:val="superscript"/>
              </w:rPr>
              <w:t>**</w:t>
            </w:r>
          </w:p>
        </w:tc>
      </w:tr>
      <w:tr w:rsidR="008816DE" w:rsidRPr="00B77752" w14:paraId="6B938A33" w14:textId="77777777" w:rsidTr="001875FC">
        <w:trPr>
          <w:cantSplit/>
        </w:trPr>
        <w:tc>
          <w:tcPr>
            <w:tcW w:w="799" w:type="dxa"/>
            <w:vMerge/>
            <w:shd w:val="clear" w:color="auto" w:fill="E0E0E0"/>
          </w:tcPr>
          <w:p w14:paraId="49A15D3B"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4E82861C"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16" w:type="dxa"/>
            <w:shd w:val="clear" w:color="auto" w:fill="FFFFFF"/>
            <w:vAlign w:val="center"/>
          </w:tcPr>
          <w:p w14:paraId="005FCCAC" w14:textId="77777777" w:rsidR="008816DE" w:rsidRPr="00B77752" w:rsidRDefault="008816DE" w:rsidP="001875FC">
            <w:pPr>
              <w:autoSpaceDE w:val="0"/>
              <w:autoSpaceDN w:val="0"/>
              <w:adjustRightInd w:val="0"/>
              <w:spacing w:after="0" w:line="240" w:lineRule="auto"/>
            </w:pPr>
          </w:p>
        </w:tc>
        <w:tc>
          <w:tcPr>
            <w:tcW w:w="1116" w:type="dxa"/>
            <w:shd w:val="clear" w:color="auto" w:fill="FFFFFF"/>
          </w:tcPr>
          <w:p w14:paraId="763B968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,602</w:t>
            </w:r>
          </w:p>
        </w:tc>
        <w:tc>
          <w:tcPr>
            <w:tcW w:w="1116" w:type="dxa"/>
            <w:shd w:val="clear" w:color="auto" w:fill="FFFFFF"/>
          </w:tcPr>
          <w:p w14:paraId="670BCF0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,893</w:t>
            </w:r>
          </w:p>
        </w:tc>
        <w:tc>
          <w:tcPr>
            <w:tcW w:w="1116" w:type="dxa"/>
            <w:shd w:val="clear" w:color="auto" w:fill="FFFFFF"/>
          </w:tcPr>
          <w:p w14:paraId="4B11468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,158</w:t>
            </w:r>
          </w:p>
        </w:tc>
        <w:tc>
          <w:tcPr>
            <w:tcW w:w="1116" w:type="dxa"/>
            <w:shd w:val="clear" w:color="auto" w:fill="FFFFFF"/>
          </w:tcPr>
          <w:p w14:paraId="70CBC23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,533</w:t>
            </w:r>
          </w:p>
        </w:tc>
        <w:tc>
          <w:tcPr>
            <w:tcW w:w="1116" w:type="dxa"/>
            <w:shd w:val="clear" w:color="auto" w:fill="FFFFFF"/>
          </w:tcPr>
          <w:p w14:paraId="53E5DC7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,533</w:t>
            </w:r>
          </w:p>
        </w:tc>
        <w:tc>
          <w:tcPr>
            <w:tcW w:w="1116" w:type="dxa"/>
            <w:shd w:val="clear" w:color="auto" w:fill="FFFFFF"/>
          </w:tcPr>
          <w:p w14:paraId="3448B00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,410</w:t>
            </w:r>
          </w:p>
        </w:tc>
        <w:tc>
          <w:tcPr>
            <w:tcW w:w="1116" w:type="dxa"/>
            <w:shd w:val="clear" w:color="auto" w:fill="FFFFFF"/>
          </w:tcPr>
          <w:p w14:paraId="6394F53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,037</w:t>
            </w:r>
          </w:p>
        </w:tc>
        <w:tc>
          <w:tcPr>
            <w:tcW w:w="1116" w:type="dxa"/>
            <w:shd w:val="clear" w:color="auto" w:fill="FFFFFF"/>
          </w:tcPr>
          <w:p w14:paraId="649063E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,037</w:t>
            </w:r>
          </w:p>
        </w:tc>
        <w:tc>
          <w:tcPr>
            <w:tcW w:w="1116" w:type="dxa"/>
            <w:shd w:val="clear" w:color="auto" w:fill="FFFFFF"/>
          </w:tcPr>
          <w:p w14:paraId="1255406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,008</w:t>
            </w:r>
          </w:p>
        </w:tc>
      </w:tr>
      <w:tr w:rsidR="008816DE" w:rsidRPr="00B77752" w14:paraId="607C619D" w14:textId="77777777" w:rsidTr="001875FC">
        <w:trPr>
          <w:cantSplit/>
        </w:trPr>
        <w:tc>
          <w:tcPr>
            <w:tcW w:w="799" w:type="dxa"/>
            <w:vMerge/>
            <w:shd w:val="clear" w:color="auto" w:fill="E0E0E0"/>
          </w:tcPr>
          <w:p w14:paraId="1629B2E0"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58C00807"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16" w:type="dxa"/>
            <w:shd w:val="clear" w:color="auto" w:fill="FFFFFF"/>
          </w:tcPr>
          <w:p w14:paraId="5A00C76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6AEF034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6E5E79F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397AB0A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32D7FD7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23238F4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263D6B5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1D4BD7C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01A29C3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5650453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2C933360" w14:textId="77777777" w:rsidTr="001875FC">
        <w:trPr>
          <w:cantSplit/>
        </w:trPr>
        <w:tc>
          <w:tcPr>
            <w:tcW w:w="799" w:type="dxa"/>
            <w:vMerge w:val="restart"/>
            <w:shd w:val="clear" w:color="auto" w:fill="E0E0E0"/>
          </w:tcPr>
          <w:p w14:paraId="1EB9BB6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X3.2</w:t>
            </w:r>
          </w:p>
        </w:tc>
        <w:tc>
          <w:tcPr>
            <w:tcW w:w="2165" w:type="dxa"/>
            <w:shd w:val="clear" w:color="auto" w:fill="E0E0E0"/>
          </w:tcPr>
          <w:p w14:paraId="5656F917"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16" w:type="dxa"/>
            <w:shd w:val="clear" w:color="auto" w:fill="FFFFFF"/>
          </w:tcPr>
          <w:p w14:paraId="619EDAA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,099</w:t>
            </w:r>
          </w:p>
        </w:tc>
        <w:tc>
          <w:tcPr>
            <w:tcW w:w="1116" w:type="dxa"/>
            <w:shd w:val="clear" w:color="auto" w:fill="FFFFFF"/>
          </w:tcPr>
          <w:p w14:paraId="2637C0D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16" w:type="dxa"/>
            <w:shd w:val="clear" w:color="auto" w:fill="FFFFFF"/>
          </w:tcPr>
          <w:p w14:paraId="43EEC9F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,329</w:t>
            </w:r>
          </w:p>
        </w:tc>
        <w:tc>
          <w:tcPr>
            <w:tcW w:w="1116" w:type="dxa"/>
            <w:shd w:val="clear" w:color="auto" w:fill="FFFFFF"/>
          </w:tcPr>
          <w:p w14:paraId="3AC6968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,254</w:t>
            </w:r>
          </w:p>
        </w:tc>
        <w:tc>
          <w:tcPr>
            <w:tcW w:w="1116" w:type="dxa"/>
            <w:shd w:val="clear" w:color="auto" w:fill="FFFFFF"/>
          </w:tcPr>
          <w:p w14:paraId="6F892FF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,303</w:t>
            </w:r>
          </w:p>
        </w:tc>
        <w:tc>
          <w:tcPr>
            <w:tcW w:w="1116" w:type="dxa"/>
            <w:shd w:val="clear" w:color="auto" w:fill="FFFFFF"/>
          </w:tcPr>
          <w:p w14:paraId="7D02647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,303</w:t>
            </w:r>
          </w:p>
        </w:tc>
        <w:tc>
          <w:tcPr>
            <w:tcW w:w="1116" w:type="dxa"/>
            <w:shd w:val="clear" w:color="auto" w:fill="FFFFFF"/>
          </w:tcPr>
          <w:p w14:paraId="5FD5BAC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,400</w:t>
            </w:r>
            <w:r w:rsidRPr="00B77752">
              <w:rPr>
                <w:rFonts w:ascii="Arial" w:hAnsi="Arial" w:cs="Arial"/>
                <w:color w:val="010205"/>
                <w:sz w:val="18"/>
                <w:szCs w:val="18"/>
                <w:vertAlign w:val="superscript"/>
              </w:rPr>
              <w:t>*</w:t>
            </w:r>
          </w:p>
        </w:tc>
        <w:tc>
          <w:tcPr>
            <w:tcW w:w="1116" w:type="dxa"/>
            <w:shd w:val="clear" w:color="auto" w:fill="FFFFFF"/>
          </w:tcPr>
          <w:p w14:paraId="256BDE2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,050</w:t>
            </w:r>
          </w:p>
        </w:tc>
        <w:tc>
          <w:tcPr>
            <w:tcW w:w="1116" w:type="dxa"/>
            <w:shd w:val="clear" w:color="auto" w:fill="FFFFFF"/>
          </w:tcPr>
          <w:p w14:paraId="36375BC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,050</w:t>
            </w:r>
          </w:p>
        </w:tc>
        <w:tc>
          <w:tcPr>
            <w:tcW w:w="1116" w:type="dxa"/>
            <w:shd w:val="clear" w:color="auto" w:fill="FFFFFF"/>
          </w:tcPr>
          <w:p w14:paraId="04C8F60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,532</w:t>
            </w:r>
            <w:r w:rsidRPr="00B77752">
              <w:rPr>
                <w:rFonts w:ascii="Arial" w:hAnsi="Arial" w:cs="Arial"/>
                <w:color w:val="010205"/>
                <w:sz w:val="18"/>
                <w:szCs w:val="18"/>
                <w:vertAlign w:val="superscript"/>
              </w:rPr>
              <w:t>**</w:t>
            </w:r>
          </w:p>
        </w:tc>
      </w:tr>
      <w:tr w:rsidR="008816DE" w:rsidRPr="00B77752" w14:paraId="185B7B8D" w14:textId="77777777" w:rsidTr="001875FC">
        <w:trPr>
          <w:cantSplit/>
        </w:trPr>
        <w:tc>
          <w:tcPr>
            <w:tcW w:w="799" w:type="dxa"/>
            <w:vMerge/>
            <w:shd w:val="clear" w:color="auto" w:fill="E0E0E0"/>
          </w:tcPr>
          <w:p w14:paraId="2626B2A2"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359FB2A4"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16" w:type="dxa"/>
            <w:shd w:val="clear" w:color="auto" w:fill="FFFFFF"/>
          </w:tcPr>
          <w:p w14:paraId="4A95037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,602</w:t>
            </w:r>
          </w:p>
        </w:tc>
        <w:tc>
          <w:tcPr>
            <w:tcW w:w="1116" w:type="dxa"/>
            <w:shd w:val="clear" w:color="auto" w:fill="FFFFFF"/>
            <w:vAlign w:val="center"/>
          </w:tcPr>
          <w:p w14:paraId="51B397F1" w14:textId="77777777" w:rsidR="008816DE" w:rsidRPr="00B77752" w:rsidRDefault="008816DE" w:rsidP="001875FC">
            <w:pPr>
              <w:autoSpaceDE w:val="0"/>
              <w:autoSpaceDN w:val="0"/>
              <w:adjustRightInd w:val="0"/>
              <w:spacing w:after="0" w:line="240" w:lineRule="auto"/>
            </w:pPr>
          </w:p>
        </w:tc>
        <w:tc>
          <w:tcPr>
            <w:tcW w:w="1116" w:type="dxa"/>
            <w:shd w:val="clear" w:color="auto" w:fill="FFFFFF"/>
          </w:tcPr>
          <w:p w14:paraId="71D8E7F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,076</w:t>
            </w:r>
          </w:p>
        </w:tc>
        <w:tc>
          <w:tcPr>
            <w:tcW w:w="1116" w:type="dxa"/>
            <w:shd w:val="clear" w:color="auto" w:fill="FFFFFF"/>
          </w:tcPr>
          <w:p w14:paraId="2947F2C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,176</w:t>
            </w:r>
          </w:p>
        </w:tc>
        <w:tc>
          <w:tcPr>
            <w:tcW w:w="1116" w:type="dxa"/>
            <w:shd w:val="clear" w:color="auto" w:fill="FFFFFF"/>
          </w:tcPr>
          <w:p w14:paraId="4838B20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,104</w:t>
            </w:r>
          </w:p>
        </w:tc>
        <w:tc>
          <w:tcPr>
            <w:tcW w:w="1116" w:type="dxa"/>
            <w:shd w:val="clear" w:color="auto" w:fill="FFFFFF"/>
          </w:tcPr>
          <w:p w14:paraId="421371B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,104</w:t>
            </w:r>
          </w:p>
        </w:tc>
        <w:tc>
          <w:tcPr>
            <w:tcW w:w="1116" w:type="dxa"/>
            <w:shd w:val="clear" w:color="auto" w:fill="FFFFFF"/>
          </w:tcPr>
          <w:p w14:paraId="7EFD6C6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,029</w:t>
            </w:r>
          </w:p>
        </w:tc>
        <w:tc>
          <w:tcPr>
            <w:tcW w:w="1116" w:type="dxa"/>
            <w:shd w:val="clear" w:color="auto" w:fill="FFFFFF"/>
          </w:tcPr>
          <w:p w14:paraId="5B34110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,793</w:t>
            </w:r>
          </w:p>
        </w:tc>
        <w:tc>
          <w:tcPr>
            <w:tcW w:w="1116" w:type="dxa"/>
            <w:shd w:val="clear" w:color="auto" w:fill="FFFFFF"/>
          </w:tcPr>
          <w:p w14:paraId="777EAF3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,793</w:t>
            </w:r>
          </w:p>
        </w:tc>
        <w:tc>
          <w:tcPr>
            <w:tcW w:w="1116" w:type="dxa"/>
            <w:shd w:val="clear" w:color="auto" w:fill="FFFFFF"/>
          </w:tcPr>
          <w:p w14:paraId="52155B4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r>
      <w:tr w:rsidR="008816DE" w:rsidRPr="00B77752" w14:paraId="04E85D9C" w14:textId="77777777" w:rsidTr="001875FC">
        <w:trPr>
          <w:cantSplit/>
        </w:trPr>
        <w:tc>
          <w:tcPr>
            <w:tcW w:w="799" w:type="dxa"/>
            <w:vMerge/>
            <w:shd w:val="clear" w:color="auto" w:fill="E0E0E0"/>
          </w:tcPr>
          <w:p w14:paraId="089F9203"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6CB142FF"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16" w:type="dxa"/>
            <w:shd w:val="clear" w:color="auto" w:fill="FFFFFF"/>
          </w:tcPr>
          <w:p w14:paraId="67641C8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06A77CD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626C885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78B640D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02E2B23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4DDC3C6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1506136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252290E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3A1D18B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094A5D4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174B87C0" w14:textId="77777777" w:rsidTr="001875FC">
        <w:trPr>
          <w:cantSplit/>
        </w:trPr>
        <w:tc>
          <w:tcPr>
            <w:tcW w:w="799" w:type="dxa"/>
            <w:vMerge w:val="restart"/>
            <w:shd w:val="clear" w:color="auto" w:fill="E0E0E0"/>
          </w:tcPr>
          <w:p w14:paraId="615BD8BA"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X3.3</w:t>
            </w:r>
          </w:p>
        </w:tc>
        <w:tc>
          <w:tcPr>
            <w:tcW w:w="2165" w:type="dxa"/>
            <w:shd w:val="clear" w:color="auto" w:fill="E0E0E0"/>
          </w:tcPr>
          <w:p w14:paraId="1B96341C"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16" w:type="dxa"/>
            <w:shd w:val="clear" w:color="auto" w:fill="FFFFFF"/>
          </w:tcPr>
          <w:p w14:paraId="6C59D62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-,026</w:t>
            </w:r>
          </w:p>
        </w:tc>
        <w:tc>
          <w:tcPr>
            <w:tcW w:w="1116" w:type="dxa"/>
            <w:shd w:val="clear" w:color="auto" w:fill="FFFFFF"/>
          </w:tcPr>
          <w:p w14:paraId="4D79C16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,329</w:t>
            </w:r>
          </w:p>
        </w:tc>
        <w:tc>
          <w:tcPr>
            <w:tcW w:w="1116" w:type="dxa"/>
            <w:shd w:val="clear" w:color="auto" w:fill="FFFFFF"/>
          </w:tcPr>
          <w:p w14:paraId="52FC820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16" w:type="dxa"/>
            <w:shd w:val="clear" w:color="auto" w:fill="FFFFFF"/>
          </w:tcPr>
          <w:p w14:paraId="3C150D9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,503</w:t>
            </w:r>
            <w:r w:rsidRPr="00B77752">
              <w:rPr>
                <w:rFonts w:ascii="Arial" w:hAnsi="Arial" w:cs="Arial"/>
                <w:color w:val="010205"/>
                <w:sz w:val="18"/>
                <w:szCs w:val="18"/>
                <w:vertAlign w:val="superscript"/>
              </w:rPr>
              <w:t>**</w:t>
            </w:r>
          </w:p>
        </w:tc>
        <w:tc>
          <w:tcPr>
            <w:tcW w:w="1116" w:type="dxa"/>
            <w:shd w:val="clear" w:color="auto" w:fill="FFFFFF"/>
          </w:tcPr>
          <w:p w14:paraId="0EB6A1B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-,021</w:t>
            </w:r>
          </w:p>
        </w:tc>
        <w:tc>
          <w:tcPr>
            <w:tcW w:w="1116" w:type="dxa"/>
            <w:shd w:val="clear" w:color="auto" w:fill="FFFFFF"/>
          </w:tcPr>
          <w:p w14:paraId="0F67814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,186</w:t>
            </w:r>
          </w:p>
        </w:tc>
        <w:tc>
          <w:tcPr>
            <w:tcW w:w="1116" w:type="dxa"/>
            <w:shd w:val="clear" w:color="auto" w:fill="FFFFFF"/>
          </w:tcPr>
          <w:p w14:paraId="10D6CA9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,246</w:t>
            </w:r>
          </w:p>
        </w:tc>
        <w:tc>
          <w:tcPr>
            <w:tcW w:w="1116" w:type="dxa"/>
            <w:shd w:val="clear" w:color="auto" w:fill="FFFFFF"/>
          </w:tcPr>
          <w:p w14:paraId="1B28031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,536</w:t>
            </w:r>
            <w:r w:rsidRPr="00B77752">
              <w:rPr>
                <w:rFonts w:ascii="Arial" w:hAnsi="Arial" w:cs="Arial"/>
                <w:color w:val="010205"/>
                <w:sz w:val="18"/>
                <w:szCs w:val="18"/>
                <w:vertAlign w:val="superscript"/>
              </w:rPr>
              <w:t>**</w:t>
            </w:r>
          </w:p>
        </w:tc>
        <w:tc>
          <w:tcPr>
            <w:tcW w:w="1116" w:type="dxa"/>
            <w:shd w:val="clear" w:color="auto" w:fill="FFFFFF"/>
          </w:tcPr>
          <w:p w14:paraId="690B4E3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,536</w:t>
            </w:r>
            <w:r w:rsidRPr="00B77752">
              <w:rPr>
                <w:rFonts w:ascii="Arial" w:hAnsi="Arial" w:cs="Arial"/>
                <w:color w:val="010205"/>
                <w:sz w:val="18"/>
                <w:szCs w:val="18"/>
                <w:vertAlign w:val="superscript"/>
              </w:rPr>
              <w:t>**</w:t>
            </w:r>
          </w:p>
        </w:tc>
        <w:tc>
          <w:tcPr>
            <w:tcW w:w="1116" w:type="dxa"/>
            <w:shd w:val="clear" w:color="auto" w:fill="FFFFFF"/>
          </w:tcPr>
          <w:p w14:paraId="71C46B0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,628</w:t>
            </w:r>
            <w:r w:rsidRPr="00B77752">
              <w:rPr>
                <w:rFonts w:ascii="Arial" w:hAnsi="Arial" w:cs="Arial"/>
                <w:color w:val="010205"/>
                <w:sz w:val="18"/>
                <w:szCs w:val="18"/>
                <w:vertAlign w:val="superscript"/>
              </w:rPr>
              <w:t>**</w:t>
            </w:r>
          </w:p>
        </w:tc>
      </w:tr>
      <w:tr w:rsidR="008816DE" w:rsidRPr="00B77752" w14:paraId="368B7360" w14:textId="77777777" w:rsidTr="001875FC">
        <w:trPr>
          <w:cantSplit/>
        </w:trPr>
        <w:tc>
          <w:tcPr>
            <w:tcW w:w="799" w:type="dxa"/>
            <w:vMerge/>
            <w:shd w:val="clear" w:color="auto" w:fill="E0E0E0"/>
          </w:tcPr>
          <w:p w14:paraId="47A382E0"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66E0B911"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16" w:type="dxa"/>
            <w:shd w:val="clear" w:color="auto" w:fill="FFFFFF"/>
          </w:tcPr>
          <w:p w14:paraId="5628BE6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,893</w:t>
            </w:r>
          </w:p>
        </w:tc>
        <w:tc>
          <w:tcPr>
            <w:tcW w:w="1116" w:type="dxa"/>
            <w:shd w:val="clear" w:color="auto" w:fill="FFFFFF"/>
          </w:tcPr>
          <w:p w14:paraId="741C7D1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,076</w:t>
            </w:r>
          </w:p>
        </w:tc>
        <w:tc>
          <w:tcPr>
            <w:tcW w:w="1116" w:type="dxa"/>
            <w:shd w:val="clear" w:color="auto" w:fill="FFFFFF"/>
            <w:vAlign w:val="center"/>
          </w:tcPr>
          <w:p w14:paraId="03F77369" w14:textId="77777777" w:rsidR="008816DE" w:rsidRPr="00B77752" w:rsidRDefault="008816DE" w:rsidP="001875FC">
            <w:pPr>
              <w:autoSpaceDE w:val="0"/>
              <w:autoSpaceDN w:val="0"/>
              <w:adjustRightInd w:val="0"/>
              <w:spacing w:after="0" w:line="240" w:lineRule="auto"/>
            </w:pPr>
          </w:p>
        </w:tc>
        <w:tc>
          <w:tcPr>
            <w:tcW w:w="1116" w:type="dxa"/>
            <w:shd w:val="clear" w:color="auto" w:fill="FFFFFF"/>
          </w:tcPr>
          <w:p w14:paraId="4713427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,005</w:t>
            </w:r>
          </w:p>
        </w:tc>
        <w:tc>
          <w:tcPr>
            <w:tcW w:w="1116" w:type="dxa"/>
            <w:shd w:val="clear" w:color="auto" w:fill="FFFFFF"/>
          </w:tcPr>
          <w:p w14:paraId="48E96F0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,914</w:t>
            </w:r>
          </w:p>
        </w:tc>
        <w:tc>
          <w:tcPr>
            <w:tcW w:w="1116" w:type="dxa"/>
            <w:shd w:val="clear" w:color="auto" w:fill="FFFFFF"/>
          </w:tcPr>
          <w:p w14:paraId="3E542D7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,324</w:t>
            </w:r>
          </w:p>
        </w:tc>
        <w:tc>
          <w:tcPr>
            <w:tcW w:w="1116" w:type="dxa"/>
            <w:shd w:val="clear" w:color="auto" w:fill="FFFFFF"/>
          </w:tcPr>
          <w:p w14:paraId="3E6004B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,190</w:t>
            </w:r>
          </w:p>
        </w:tc>
        <w:tc>
          <w:tcPr>
            <w:tcW w:w="1116" w:type="dxa"/>
            <w:shd w:val="clear" w:color="auto" w:fill="FFFFFF"/>
          </w:tcPr>
          <w:p w14:paraId="04A2CBD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1116" w:type="dxa"/>
            <w:shd w:val="clear" w:color="auto" w:fill="FFFFFF"/>
          </w:tcPr>
          <w:p w14:paraId="7471956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1116" w:type="dxa"/>
            <w:shd w:val="clear" w:color="auto" w:fill="FFFFFF"/>
          </w:tcPr>
          <w:p w14:paraId="447E262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294F6934" w14:textId="77777777" w:rsidTr="001875FC">
        <w:trPr>
          <w:cantSplit/>
        </w:trPr>
        <w:tc>
          <w:tcPr>
            <w:tcW w:w="799" w:type="dxa"/>
            <w:vMerge/>
            <w:shd w:val="clear" w:color="auto" w:fill="E0E0E0"/>
          </w:tcPr>
          <w:p w14:paraId="1ED5FA5A"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11F20552"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16" w:type="dxa"/>
            <w:shd w:val="clear" w:color="auto" w:fill="FFFFFF"/>
          </w:tcPr>
          <w:p w14:paraId="0CC2DE3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2AD41CD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2662CEF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37AB1E1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3AAF41C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707C850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74084DC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7D9CF5C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098CCFF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7A1240D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04D47F0D" w14:textId="77777777" w:rsidTr="001875FC">
        <w:trPr>
          <w:cantSplit/>
        </w:trPr>
        <w:tc>
          <w:tcPr>
            <w:tcW w:w="799" w:type="dxa"/>
            <w:vMerge w:val="restart"/>
            <w:shd w:val="clear" w:color="auto" w:fill="E0E0E0"/>
          </w:tcPr>
          <w:p w14:paraId="6683C0BC"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X3.4</w:t>
            </w:r>
          </w:p>
        </w:tc>
        <w:tc>
          <w:tcPr>
            <w:tcW w:w="2165" w:type="dxa"/>
            <w:shd w:val="clear" w:color="auto" w:fill="E0E0E0"/>
          </w:tcPr>
          <w:p w14:paraId="6785EC1F"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16" w:type="dxa"/>
            <w:shd w:val="clear" w:color="auto" w:fill="FFFFFF"/>
          </w:tcPr>
          <w:p w14:paraId="17C05CD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,264</w:t>
            </w:r>
          </w:p>
        </w:tc>
        <w:tc>
          <w:tcPr>
            <w:tcW w:w="1116" w:type="dxa"/>
            <w:shd w:val="clear" w:color="auto" w:fill="FFFFFF"/>
          </w:tcPr>
          <w:p w14:paraId="49B5ABE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,254</w:t>
            </w:r>
          </w:p>
        </w:tc>
        <w:tc>
          <w:tcPr>
            <w:tcW w:w="1116" w:type="dxa"/>
            <w:shd w:val="clear" w:color="auto" w:fill="FFFFFF"/>
          </w:tcPr>
          <w:p w14:paraId="5991491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,503</w:t>
            </w:r>
            <w:r w:rsidRPr="00B77752">
              <w:rPr>
                <w:rFonts w:ascii="Arial" w:hAnsi="Arial" w:cs="Arial"/>
                <w:color w:val="010205"/>
                <w:sz w:val="18"/>
                <w:szCs w:val="18"/>
                <w:vertAlign w:val="superscript"/>
              </w:rPr>
              <w:t>**</w:t>
            </w:r>
          </w:p>
        </w:tc>
        <w:tc>
          <w:tcPr>
            <w:tcW w:w="1116" w:type="dxa"/>
            <w:shd w:val="clear" w:color="auto" w:fill="FFFFFF"/>
          </w:tcPr>
          <w:p w14:paraId="35ADAE5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16" w:type="dxa"/>
            <w:shd w:val="clear" w:color="auto" w:fill="FFFFFF"/>
          </w:tcPr>
          <w:p w14:paraId="630698F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-,053</w:t>
            </w:r>
          </w:p>
        </w:tc>
        <w:tc>
          <w:tcPr>
            <w:tcW w:w="1116" w:type="dxa"/>
            <w:shd w:val="clear" w:color="auto" w:fill="FFFFFF"/>
          </w:tcPr>
          <w:p w14:paraId="0F275FF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-,053</w:t>
            </w:r>
          </w:p>
        </w:tc>
        <w:tc>
          <w:tcPr>
            <w:tcW w:w="1116" w:type="dxa"/>
            <w:shd w:val="clear" w:color="auto" w:fill="FFFFFF"/>
          </w:tcPr>
          <w:p w14:paraId="7499B34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,165</w:t>
            </w:r>
          </w:p>
        </w:tc>
        <w:tc>
          <w:tcPr>
            <w:tcW w:w="1116" w:type="dxa"/>
            <w:shd w:val="clear" w:color="auto" w:fill="FFFFFF"/>
          </w:tcPr>
          <w:p w14:paraId="478003E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,550</w:t>
            </w:r>
            <w:r w:rsidRPr="00B77752">
              <w:rPr>
                <w:rFonts w:ascii="Arial" w:hAnsi="Arial" w:cs="Arial"/>
                <w:color w:val="010205"/>
                <w:sz w:val="18"/>
                <w:szCs w:val="18"/>
                <w:vertAlign w:val="superscript"/>
              </w:rPr>
              <w:t>**</w:t>
            </w:r>
          </w:p>
        </w:tc>
        <w:tc>
          <w:tcPr>
            <w:tcW w:w="1116" w:type="dxa"/>
            <w:shd w:val="clear" w:color="auto" w:fill="FFFFFF"/>
          </w:tcPr>
          <w:p w14:paraId="1523D0F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,550</w:t>
            </w:r>
            <w:r w:rsidRPr="00B77752">
              <w:rPr>
                <w:rFonts w:ascii="Arial" w:hAnsi="Arial" w:cs="Arial"/>
                <w:color w:val="010205"/>
                <w:sz w:val="18"/>
                <w:szCs w:val="18"/>
                <w:vertAlign w:val="superscript"/>
              </w:rPr>
              <w:t>**</w:t>
            </w:r>
          </w:p>
        </w:tc>
        <w:tc>
          <w:tcPr>
            <w:tcW w:w="1116" w:type="dxa"/>
            <w:shd w:val="clear" w:color="auto" w:fill="FFFFFF"/>
          </w:tcPr>
          <w:p w14:paraId="1A13CE0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,628</w:t>
            </w:r>
            <w:r w:rsidRPr="00B77752">
              <w:rPr>
                <w:rFonts w:ascii="Arial" w:hAnsi="Arial" w:cs="Arial"/>
                <w:color w:val="010205"/>
                <w:sz w:val="18"/>
                <w:szCs w:val="18"/>
                <w:vertAlign w:val="superscript"/>
              </w:rPr>
              <w:t>**</w:t>
            </w:r>
          </w:p>
        </w:tc>
      </w:tr>
      <w:tr w:rsidR="008816DE" w:rsidRPr="00B77752" w14:paraId="27331493" w14:textId="77777777" w:rsidTr="001875FC">
        <w:trPr>
          <w:cantSplit/>
        </w:trPr>
        <w:tc>
          <w:tcPr>
            <w:tcW w:w="799" w:type="dxa"/>
            <w:vMerge/>
            <w:shd w:val="clear" w:color="auto" w:fill="E0E0E0"/>
          </w:tcPr>
          <w:p w14:paraId="671ABD48"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07DC6FC4"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16" w:type="dxa"/>
            <w:shd w:val="clear" w:color="auto" w:fill="FFFFFF"/>
          </w:tcPr>
          <w:p w14:paraId="2EB8684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,158</w:t>
            </w:r>
          </w:p>
        </w:tc>
        <w:tc>
          <w:tcPr>
            <w:tcW w:w="1116" w:type="dxa"/>
            <w:shd w:val="clear" w:color="auto" w:fill="FFFFFF"/>
          </w:tcPr>
          <w:p w14:paraId="7386315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,176</w:t>
            </w:r>
          </w:p>
        </w:tc>
        <w:tc>
          <w:tcPr>
            <w:tcW w:w="1116" w:type="dxa"/>
            <w:shd w:val="clear" w:color="auto" w:fill="FFFFFF"/>
          </w:tcPr>
          <w:p w14:paraId="7E2052A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,005</w:t>
            </w:r>
          </w:p>
        </w:tc>
        <w:tc>
          <w:tcPr>
            <w:tcW w:w="1116" w:type="dxa"/>
            <w:shd w:val="clear" w:color="auto" w:fill="FFFFFF"/>
            <w:vAlign w:val="center"/>
          </w:tcPr>
          <w:p w14:paraId="39101F19" w14:textId="77777777" w:rsidR="008816DE" w:rsidRPr="00B77752" w:rsidRDefault="008816DE" w:rsidP="001875FC">
            <w:pPr>
              <w:autoSpaceDE w:val="0"/>
              <w:autoSpaceDN w:val="0"/>
              <w:adjustRightInd w:val="0"/>
              <w:spacing w:after="0" w:line="240" w:lineRule="auto"/>
            </w:pPr>
          </w:p>
        </w:tc>
        <w:tc>
          <w:tcPr>
            <w:tcW w:w="1116" w:type="dxa"/>
            <w:shd w:val="clear" w:color="auto" w:fill="FFFFFF"/>
          </w:tcPr>
          <w:p w14:paraId="3A85C5B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,779</w:t>
            </w:r>
          </w:p>
        </w:tc>
        <w:tc>
          <w:tcPr>
            <w:tcW w:w="1116" w:type="dxa"/>
            <w:shd w:val="clear" w:color="auto" w:fill="FFFFFF"/>
          </w:tcPr>
          <w:p w14:paraId="38FFE4B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,779</w:t>
            </w:r>
          </w:p>
        </w:tc>
        <w:tc>
          <w:tcPr>
            <w:tcW w:w="1116" w:type="dxa"/>
            <w:shd w:val="clear" w:color="auto" w:fill="FFFFFF"/>
          </w:tcPr>
          <w:p w14:paraId="4BF5058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,385</w:t>
            </w:r>
          </w:p>
        </w:tc>
        <w:tc>
          <w:tcPr>
            <w:tcW w:w="1116" w:type="dxa"/>
            <w:shd w:val="clear" w:color="auto" w:fill="FFFFFF"/>
          </w:tcPr>
          <w:p w14:paraId="11E22B3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1116" w:type="dxa"/>
            <w:shd w:val="clear" w:color="auto" w:fill="FFFFFF"/>
          </w:tcPr>
          <w:p w14:paraId="2C9FC92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1116" w:type="dxa"/>
            <w:shd w:val="clear" w:color="auto" w:fill="FFFFFF"/>
          </w:tcPr>
          <w:p w14:paraId="08F4823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036D8CA9" w14:textId="77777777" w:rsidTr="001875FC">
        <w:trPr>
          <w:cantSplit/>
        </w:trPr>
        <w:tc>
          <w:tcPr>
            <w:tcW w:w="799" w:type="dxa"/>
            <w:vMerge/>
            <w:shd w:val="clear" w:color="auto" w:fill="E0E0E0"/>
          </w:tcPr>
          <w:p w14:paraId="6DA91A86"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0B6B7FB1"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16" w:type="dxa"/>
            <w:shd w:val="clear" w:color="auto" w:fill="FFFFFF"/>
          </w:tcPr>
          <w:p w14:paraId="360E6A4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620F78A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0695C47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3A9DE7F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56D98C9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72F3086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7095E37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4144C8F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06DE792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1FD9D92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4CF7ABFB" w14:textId="77777777" w:rsidTr="001875FC">
        <w:trPr>
          <w:cantSplit/>
        </w:trPr>
        <w:tc>
          <w:tcPr>
            <w:tcW w:w="799" w:type="dxa"/>
            <w:vMerge w:val="restart"/>
            <w:shd w:val="clear" w:color="auto" w:fill="E0E0E0"/>
          </w:tcPr>
          <w:p w14:paraId="1CB9E5CC"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X3.5</w:t>
            </w:r>
          </w:p>
        </w:tc>
        <w:tc>
          <w:tcPr>
            <w:tcW w:w="2165" w:type="dxa"/>
            <w:shd w:val="clear" w:color="auto" w:fill="E0E0E0"/>
          </w:tcPr>
          <w:p w14:paraId="22B171A4"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16" w:type="dxa"/>
            <w:shd w:val="clear" w:color="auto" w:fill="FFFFFF"/>
          </w:tcPr>
          <w:p w14:paraId="0C6172B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,118</w:t>
            </w:r>
          </w:p>
        </w:tc>
        <w:tc>
          <w:tcPr>
            <w:tcW w:w="1116" w:type="dxa"/>
            <w:shd w:val="clear" w:color="auto" w:fill="FFFFFF"/>
          </w:tcPr>
          <w:p w14:paraId="117A19D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,303</w:t>
            </w:r>
          </w:p>
        </w:tc>
        <w:tc>
          <w:tcPr>
            <w:tcW w:w="1116" w:type="dxa"/>
            <w:shd w:val="clear" w:color="auto" w:fill="FFFFFF"/>
          </w:tcPr>
          <w:p w14:paraId="143F0F2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-,021</w:t>
            </w:r>
          </w:p>
        </w:tc>
        <w:tc>
          <w:tcPr>
            <w:tcW w:w="1116" w:type="dxa"/>
            <w:shd w:val="clear" w:color="auto" w:fill="FFFFFF"/>
          </w:tcPr>
          <w:p w14:paraId="5234F2C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-,053</w:t>
            </w:r>
          </w:p>
        </w:tc>
        <w:tc>
          <w:tcPr>
            <w:tcW w:w="1116" w:type="dxa"/>
            <w:shd w:val="clear" w:color="auto" w:fill="FFFFFF"/>
          </w:tcPr>
          <w:p w14:paraId="5453A60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16" w:type="dxa"/>
            <w:shd w:val="clear" w:color="auto" w:fill="FFFFFF"/>
          </w:tcPr>
          <w:p w14:paraId="2815F2B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,787</w:t>
            </w:r>
            <w:r w:rsidRPr="00B77752">
              <w:rPr>
                <w:rFonts w:ascii="Arial" w:hAnsi="Arial" w:cs="Arial"/>
                <w:color w:val="010205"/>
                <w:sz w:val="18"/>
                <w:szCs w:val="18"/>
                <w:vertAlign w:val="superscript"/>
              </w:rPr>
              <w:t>**</w:t>
            </w:r>
          </w:p>
        </w:tc>
        <w:tc>
          <w:tcPr>
            <w:tcW w:w="1116" w:type="dxa"/>
            <w:shd w:val="clear" w:color="auto" w:fill="FFFFFF"/>
          </w:tcPr>
          <w:p w14:paraId="6D0C9CC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,477</w:t>
            </w:r>
            <w:r w:rsidRPr="00B77752">
              <w:rPr>
                <w:rFonts w:ascii="Arial" w:hAnsi="Arial" w:cs="Arial"/>
                <w:color w:val="010205"/>
                <w:sz w:val="18"/>
                <w:szCs w:val="18"/>
                <w:vertAlign w:val="superscript"/>
              </w:rPr>
              <w:t>**</w:t>
            </w:r>
          </w:p>
        </w:tc>
        <w:tc>
          <w:tcPr>
            <w:tcW w:w="1116" w:type="dxa"/>
            <w:shd w:val="clear" w:color="auto" w:fill="FFFFFF"/>
          </w:tcPr>
          <w:p w14:paraId="17E7AA1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,060</w:t>
            </w:r>
          </w:p>
        </w:tc>
        <w:tc>
          <w:tcPr>
            <w:tcW w:w="1116" w:type="dxa"/>
            <w:shd w:val="clear" w:color="auto" w:fill="FFFFFF"/>
          </w:tcPr>
          <w:p w14:paraId="2D75949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,060</w:t>
            </w:r>
          </w:p>
        </w:tc>
        <w:tc>
          <w:tcPr>
            <w:tcW w:w="1116" w:type="dxa"/>
            <w:shd w:val="clear" w:color="auto" w:fill="FFFFFF"/>
          </w:tcPr>
          <w:p w14:paraId="12D33DD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,482</w:t>
            </w:r>
            <w:r w:rsidRPr="00B77752">
              <w:rPr>
                <w:rFonts w:ascii="Arial" w:hAnsi="Arial" w:cs="Arial"/>
                <w:color w:val="010205"/>
                <w:sz w:val="18"/>
                <w:szCs w:val="18"/>
                <w:vertAlign w:val="superscript"/>
              </w:rPr>
              <w:t>**</w:t>
            </w:r>
          </w:p>
        </w:tc>
      </w:tr>
      <w:tr w:rsidR="008816DE" w:rsidRPr="00B77752" w14:paraId="1512396A" w14:textId="77777777" w:rsidTr="001875FC">
        <w:trPr>
          <w:cantSplit/>
        </w:trPr>
        <w:tc>
          <w:tcPr>
            <w:tcW w:w="799" w:type="dxa"/>
            <w:vMerge/>
            <w:shd w:val="clear" w:color="auto" w:fill="E0E0E0"/>
          </w:tcPr>
          <w:p w14:paraId="548D9E57"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5800477F"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16" w:type="dxa"/>
            <w:shd w:val="clear" w:color="auto" w:fill="FFFFFF"/>
          </w:tcPr>
          <w:p w14:paraId="1DC3AF7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,533</w:t>
            </w:r>
          </w:p>
        </w:tc>
        <w:tc>
          <w:tcPr>
            <w:tcW w:w="1116" w:type="dxa"/>
            <w:shd w:val="clear" w:color="auto" w:fill="FFFFFF"/>
          </w:tcPr>
          <w:p w14:paraId="772EA03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,104</w:t>
            </w:r>
          </w:p>
        </w:tc>
        <w:tc>
          <w:tcPr>
            <w:tcW w:w="1116" w:type="dxa"/>
            <w:shd w:val="clear" w:color="auto" w:fill="FFFFFF"/>
          </w:tcPr>
          <w:p w14:paraId="52C5958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,914</w:t>
            </w:r>
          </w:p>
        </w:tc>
        <w:tc>
          <w:tcPr>
            <w:tcW w:w="1116" w:type="dxa"/>
            <w:shd w:val="clear" w:color="auto" w:fill="FFFFFF"/>
          </w:tcPr>
          <w:p w14:paraId="0107435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,779</w:t>
            </w:r>
          </w:p>
        </w:tc>
        <w:tc>
          <w:tcPr>
            <w:tcW w:w="1116" w:type="dxa"/>
            <w:shd w:val="clear" w:color="auto" w:fill="FFFFFF"/>
            <w:vAlign w:val="center"/>
          </w:tcPr>
          <w:p w14:paraId="0EAE9FB9" w14:textId="77777777" w:rsidR="008816DE" w:rsidRPr="00B77752" w:rsidRDefault="008816DE" w:rsidP="001875FC">
            <w:pPr>
              <w:autoSpaceDE w:val="0"/>
              <w:autoSpaceDN w:val="0"/>
              <w:adjustRightInd w:val="0"/>
              <w:spacing w:after="0" w:line="240" w:lineRule="auto"/>
            </w:pPr>
          </w:p>
        </w:tc>
        <w:tc>
          <w:tcPr>
            <w:tcW w:w="1116" w:type="dxa"/>
            <w:shd w:val="clear" w:color="auto" w:fill="FFFFFF"/>
          </w:tcPr>
          <w:p w14:paraId="5C32242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16" w:type="dxa"/>
            <w:shd w:val="clear" w:color="auto" w:fill="FFFFFF"/>
          </w:tcPr>
          <w:p w14:paraId="0AA17DA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,008</w:t>
            </w:r>
          </w:p>
        </w:tc>
        <w:tc>
          <w:tcPr>
            <w:tcW w:w="1116" w:type="dxa"/>
            <w:shd w:val="clear" w:color="auto" w:fill="FFFFFF"/>
          </w:tcPr>
          <w:p w14:paraId="705EB93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,754</w:t>
            </w:r>
          </w:p>
        </w:tc>
        <w:tc>
          <w:tcPr>
            <w:tcW w:w="1116" w:type="dxa"/>
            <w:shd w:val="clear" w:color="auto" w:fill="FFFFFF"/>
          </w:tcPr>
          <w:p w14:paraId="7CF4B11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,754</w:t>
            </w:r>
          </w:p>
        </w:tc>
        <w:tc>
          <w:tcPr>
            <w:tcW w:w="1116" w:type="dxa"/>
            <w:shd w:val="clear" w:color="auto" w:fill="FFFFFF"/>
          </w:tcPr>
          <w:p w14:paraId="5239F8F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,007</w:t>
            </w:r>
          </w:p>
        </w:tc>
      </w:tr>
      <w:tr w:rsidR="008816DE" w:rsidRPr="00B77752" w14:paraId="70853874" w14:textId="77777777" w:rsidTr="001875FC">
        <w:trPr>
          <w:cantSplit/>
        </w:trPr>
        <w:tc>
          <w:tcPr>
            <w:tcW w:w="799" w:type="dxa"/>
            <w:vMerge/>
            <w:shd w:val="clear" w:color="auto" w:fill="E0E0E0"/>
          </w:tcPr>
          <w:p w14:paraId="773144C3"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3827E1F4"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16" w:type="dxa"/>
            <w:shd w:val="clear" w:color="auto" w:fill="FFFFFF"/>
          </w:tcPr>
          <w:p w14:paraId="6D1423E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38B1719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0A5E80D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6681CF0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1CEF793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2A08EAC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33237A9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732278F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0C88CAC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76D8A6D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5EAC2C85" w14:textId="77777777" w:rsidTr="001875FC">
        <w:trPr>
          <w:cantSplit/>
        </w:trPr>
        <w:tc>
          <w:tcPr>
            <w:tcW w:w="799" w:type="dxa"/>
            <w:vMerge w:val="restart"/>
            <w:shd w:val="clear" w:color="auto" w:fill="E0E0E0"/>
          </w:tcPr>
          <w:p w14:paraId="41D3BCBE"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X3.6</w:t>
            </w:r>
          </w:p>
        </w:tc>
        <w:tc>
          <w:tcPr>
            <w:tcW w:w="2165" w:type="dxa"/>
            <w:shd w:val="clear" w:color="auto" w:fill="E0E0E0"/>
          </w:tcPr>
          <w:p w14:paraId="72FC8F93"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16" w:type="dxa"/>
            <w:shd w:val="clear" w:color="auto" w:fill="FFFFFF"/>
          </w:tcPr>
          <w:p w14:paraId="5E1CF05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,118</w:t>
            </w:r>
          </w:p>
        </w:tc>
        <w:tc>
          <w:tcPr>
            <w:tcW w:w="1116" w:type="dxa"/>
            <w:shd w:val="clear" w:color="auto" w:fill="FFFFFF"/>
          </w:tcPr>
          <w:p w14:paraId="173D0FD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,303</w:t>
            </w:r>
          </w:p>
        </w:tc>
        <w:tc>
          <w:tcPr>
            <w:tcW w:w="1116" w:type="dxa"/>
            <w:shd w:val="clear" w:color="auto" w:fill="FFFFFF"/>
          </w:tcPr>
          <w:p w14:paraId="1C95D44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,186</w:t>
            </w:r>
          </w:p>
        </w:tc>
        <w:tc>
          <w:tcPr>
            <w:tcW w:w="1116" w:type="dxa"/>
            <w:shd w:val="clear" w:color="auto" w:fill="FFFFFF"/>
          </w:tcPr>
          <w:p w14:paraId="3AFE20A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-,053</w:t>
            </w:r>
          </w:p>
        </w:tc>
        <w:tc>
          <w:tcPr>
            <w:tcW w:w="1116" w:type="dxa"/>
            <w:shd w:val="clear" w:color="auto" w:fill="FFFFFF"/>
          </w:tcPr>
          <w:p w14:paraId="4236A31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,787</w:t>
            </w:r>
            <w:r w:rsidRPr="00B77752">
              <w:rPr>
                <w:rFonts w:ascii="Arial" w:hAnsi="Arial" w:cs="Arial"/>
                <w:color w:val="010205"/>
                <w:sz w:val="18"/>
                <w:szCs w:val="18"/>
                <w:vertAlign w:val="superscript"/>
              </w:rPr>
              <w:t>**</w:t>
            </w:r>
          </w:p>
        </w:tc>
        <w:tc>
          <w:tcPr>
            <w:tcW w:w="1116" w:type="dxa"/>
            <w:shd w:val="clear" w:color="auto" w:fill="FFFFFF"/>
          </w:tcPr>
          <w:p w14:paraId="451BAB0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16" w:type="dxa"/>
            <w:shd w:val="clear" w:color="auto" w:fill="FFFFFF"/>
          </w:tcPr>
          <w:p w14:paraId="517E220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,758</w:t>
            </w:r>
            <w:r w:rsidRPr="00B77752">
              <w:rPr>
                <w:rFonts w:ascii="Arial" w:hAnsi="Arial" w:cs="Arial"/>
                <w:color w:val="010205"/>
                <w:sz w:val="18"/>
                <w:szCs w:val="18"/>
                <w:vertAlign w:val="superscript"/>
              </w:rPr>
              <w:t>**</w:t>
            </w:r>
          </w:p>
        </w:tc>
        <w:tc>
          <w:tcPr>
            <w:tcW w:w="1116" w:type="dxa"/>
            <w:shd w:val="clear" w:color="auto" w:fill="FFFFFF"/>
          </w:tcPr>
          <w:p w14:paraId="6EEC86F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,060</w:t>
            </w:r>
          </w:p>
        </w:tc>
        <w:tc>
          <w:tcPr>
            <w:tcW w:w="1116" w:type="dxa"/>
            <w:shd w:val="clear" w:color="auto" w:fill="FFFFFF"/>
          </w:tcPr>
          <w:p w14:paraId="0302877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,060</w:t>
            </w:r>
          </w:p>
        </w:tc>
        <w:tc>
          <w:tcPr>
            <w:tcW w:w="1116" w:type="dxa"/>
            <w:shd w:val="clear" w:color="auto" w:fill="FFFFFF"/>
          </w:tcPr>
          <w:p w14:paraId="131318D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,558</w:t>
            </w:r>
            <w:r w:rsidRPr="00B77752">
              <w:rPr>
                <w:rFonts w:ascii="Arial" w:hAnsi="Arial" w:cs="Arial"/>
                <w:color w:val="010205"/>
                <w:sz w:val="18"/>
                <w:szCs w:val="18"/>
                <w:vertAlign w:val="superscript"/>
              </w:rPr>
              <w:t>**</w:t>
            </w:r>
          </w:p>
        </w:tc>
      </w:tr>
      <w:tr w:rsidR="008816DE" w:rsidRPr="00B77752" w14:paraId="3B21D7A4" w14:textId="77777777" w:rsidTr="001875FC">
        <w:trPr>
          <w:cantSplit/>
        </w:trPr>
        <w:tc>
          <w:tcPr>
            <w:tcW w:w="799" w:type="dxa"/>
            <w:vMerge/>
            <w:shd w:val="clear" w:color="auto" w:fill="E0E0E0"/>
          </w:tcPr>
          <w:p w14:paraId="0E34E14E"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1DB431E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16" w:type="dxa"/>
            <w:shd w:val="clear" w:color="auto" w:fill="FFFFFF"/>
          </w:tcPr>
          <w:p w14:paraId="24EAFFC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,533</w:t>
            </w:r>
          </w:p>
        </w:tc>
        <w:tc>
          <w:tcPr>
            <w:tcW w:w="1116" w:type="dxa"/>
            <w:shd w:val="clear" w:color="auto" w:fill="FFFFFF"/>
          </w:tcPr>
          <w:p w14:paraId="66622F4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,104</w:t>
            </w:r>
          </w:p>
        </w:tc>
        <w:tc>
          <w:tcPr>
            <w:tcW w:w="1116" w:type="dxa"/>
            <w:shd w:val="clear" w:color="auto" w:fill="FFFFFF"/>
          </w:tcPr>
          <w:p w14:paraId="5FBBCDE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,324</w:t>
            </w:r>
          </w:p>
        </w:tc>
        <w:tc>
          <w:tcPr>
            <w:tcW w:w="1116" w:type="dxa"/>
            <w:shd w:val="clear" w:color="auto" w:fill="FFFFFF"/>
          </w:tcPr>
          <w:p w14:paraId="42D698A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,779</w:t>
            </w:r>
          </w:p>
        </w:tc>
        <w:tc>
          <w:tcPr>
            <w:tcW w:w="1116" w:type="dxa"/>
            <w:shd w:val="clear" w:color="auto" w:fill="FFFFFF"/>
          </w:tcPr>
          <w:p w14:paraId="3DAAAC3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16" w:type="dxa"/>
            <w:shd w:val="clear" w:color="auto" w:fill="FFFFFF"/>
            <w:vAlign w:val="center"/>
          </w:tcPr>
          <w:p w14:paraId="579E5FC6" w14:textId="77777777" w:rsidR="008816DE" w:rsidRPr="00B77752" w:rsidRDefault="008816DE" w:rsidP="001875FC">
            <w:pPr>
              <w:autoSpaceDE w:val="0"/>
              <w:autoSpaceDN w:val="0"/>
              <w:adjustRightInd w:val="0"/>
              <w:spacing w:after="0" w:line="240" w:lineRule="auto"/>
            </w:pPr>
          </w:p>
        </w:tc>
        <w:tc>
          <w:tcPr>
            <w:tcW w:w="1116" w:type="dxa"/>
            <w:shd w:val="clear" w:color="auto" w:fill="FFFFFF"/>
          </w:tcPr>
          <w:p w14:paraId="71CD10E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16" w:type="dxa"/>
            <w:shd w:val="clear" w:color="auto" w:fill="FFFFFF"/>
          </w:tcPr>
          <w:p w14:paraId="630F912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,754</w:t>
            </w:r>
          </w:p>
        </w:tc>
        <w:tc>
          <w:tcPr>
            <w:tcW w:w="1116" w:type="dxa"/>
            <w:shd w:val="clear" w:color="auto" w:fill="FFFFFF"/>
          </w:tcPr>
          <w:p w14:paraId="673FF6B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,754</w:t>
            </w:r>
          </w:p>
        </w:tc>
        <w:tc>
          <w:tcPr>
            <w:tcW w:w="1116" w:type="dxa"/>
            <w:shd w:val="clear" w:color="auto" w:fill="FFFFFF"/>
          </w:tcPr>
          <w:p w14:paraId="1BE8556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r>
      <w:tr w:rsidR="008816DE" w:rsidRPr="00B77752" w14:paraId="08DD1FBC" w14:textId="77777777" w:rsidTr="001875FC">
        <w:trPr>
          <w:cantSplit/>
        </w:trPr>
        <w:tc>
          <w:tcPr>
            <w:tcW w:w="799" w:type="dxa"/>
            <w:vMerge/>
            <w:shd w:val="clear" w:color="auto" w:fill="E0E0E0"/>
          </w:tcPr>
          <w:p w14:paraId="1C5A8C64"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58C89BB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16" w:type="dxa"/>
            <w:shd w:val="clear" w:color="auto" w:fill="FFFFFF"/>
          </w:tcPr>
          <w:p w14:paraId="2309941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4183187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5D4D519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7A40AE1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1E6412E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0035304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13892AB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1039A1E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0E04EBD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6DD7BF9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2B84BED6" w14:textId="77777777" w:rsidTr="001875FC">
        <w:trPr>
          <w:cantSplit/>
        </w:trPr>
        <w:tc>
          <w:tcPr>
            <w:tcW w:w="799" w:type="dxa"/>
            <w:vMerge w:val="restart"/>
            <w:shd w:val="clear" w:color="auto" w:fill="E0E0E0"/>
          </w:tcPr>
          <w:p w14:paraId="2617374E"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X3.7</w:t>
            </w:r>
          </w:p>
        </w:tc>
        <w:tc>
          <w:tcPr>
            <w:tcW w:w="2165" w:type="dxa"/>
            <w:shd w:val="clear" w:color="auto" w:fill="E0E0E0"/>
          </w:tcPr>
          <w:p w14:paraId="63B1742A"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16" w:type="dxa"/>
            <w:shd w:val="clear" w:color="auto" w:fill="FFFFFF"/>
          </w:tcPr>
          <w:p w14:paraId="29C25E6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,156</w:t>
            </w:r>
          </w:p>
        </w:tc>
        <w:tc>
          <w:tcPr>
            <w:tcW w:w="1116" w:type="dxa"/>
            <w:shd w:val="clear" w:color="auto" w:fill="FFFFFF"/>
          </w:tcPr>
          <w:p w14:paraId="20AB710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,400</w:t>
            </w:r>
            <w:r w:rsidRPr="00B77752">
              <w:rPr>
                <w:rFonts w:ascii="Arial" w:hAnsi="Arial" w:cs="Arial"/>
                <w:color w:val="010205"/>
                <w:sz w:val="18"/>
                <w:szCs w:val="18"/>
                <w:vertAlign w:val="superscript"/>
              </w:rPr>
              <w:t>*</w:t>
            </w:r>
          </w:p>
        </w:tc>
        <w:tc>
          <w:tcPr>
            <w:tcW w:w="1116" w:type="dxa"/>
            <w:shd w:val="clear" w:color="auto" w:fill="FFFFFF"/>
          </w:tcPr>
          <w:p w14:paraId="6C1BDF7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,246</w:t>
            </w:r>
          </w:p>
        </w:tc>
        <w:tc>
          <w:tcPr>
            <w:tcW w:w="1116" w:type="dxa"/>
            <w:shd w:val="clear" w:color="auto" w:fill="FFFFFF"/>
          </w:tcPr>
          <w:p w14:paraId="04582AA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,165</w:t>
            </w:r>
          </w:p>
        </w:tc>
        <w:tc>
          <w:tcPr>
            <w:tcW w:w="1116" w:type="dxa"/>
            <w:shd w:val="clear" w:color="auto" w:fill="FFFFFF"/>
          </w:tcPr>
          <w:p w14:paraId="4569F7E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,477</w:t>
            </w:r>
            <w:r w:rsidRPr="00B77752">
              <w:rPr>
                <w:rFonts w:ascii="Arial" w:hAnsi="Arial" w:cs="Arial"/>
                <w:color w:val="010205"/>
                <w:sz w:val="18"/>
                <w:szCs w:val="18"/>
                <w:vertAlign w:val="superscript"/>
              </w:rPr>
              <w:t>**</w:t>
            </w:r>
          </w:p>
        </w:tc>
        <w:tc>
          <w:tcPr>
            <w:tcW w:w="1116" w:type="dxa"/>
            <w:shd w:val="clear" w:color="auto" w:fill="FFFFFF"/>
          </w:tcPr>
          <w:p w14:paraId="0D58369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,758</w:t>
            </w:r>
            <w:r w:rsidRPr="00B77752">
              <w:rPr>
                <w:rFonts w:ascii="Arial" w:hAnsi="Arial" w:cs="Arial"/>
                <w:color w:val="010205"/>
                <w:sz w:val="18"/>
                <w:szCs w:val="18"/>
                <w:vertAlign w:val="superscript"/>
              </w:rPr>
              <w:t>**</w:t>
            </w:r>
          </w:p>
        </w:tc>
        <w:tc>
          <w:tcPr>
            <w:tcW w:w="1116" w:type="dxa"/>
            <w:shd w:val="clear" w:color="auto" w:fill="FFFFFF"/>
          </w:tcPr>
          <w:p w14:paraId="0C32A78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16" w:type="dxa"/>
            <w:shd w:val="clear" w:color="auto" w:fill="FFFFFF"/>
          </w:tcPr>
          <w:p w14:paraId="0E52B99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,079</w:t>
            </w:r>
          </w:p>
        </w:tc>
        <w:tc>
          <w:tcPr>
            <w:tcW w:w="1116" w:type="dxa"/>
            <w:shd w:val="clear" w:color="auto" w:fill="FFFFFF"/>
          </w:tcPr>
          <w:p w14:paraId="16A7C3B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,079</w:t>
            </w:r>
          </w:p>
        </w:tc>
        <w:tc>
          <w:tcPr>
            <w:tcW w:w="1116" w:type="dxa"/>
            <w:shd w:val="clear" w:color="auto" w:fill="FFFFFF"/>
          </w:tcPr>
          <w:p w14:paraId="3D0CB4E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,585</w:t>
            </w:r>
            <w:r w:rsidRPr="00B77752">
              <w:rPr>
                <w:rFonts w:ascii="Arial" w:hAnsi="Arial" w:cs="Arial"/>
                <w:color w:val="010205"/>
                <w:sz w:val="18"/>
                <w:szCs w:val="18"/>
                <w:vertAlign w:val="superscript"/>
              </w:rPr>
              <w:t>**</w:t>
            </w:r>
          </w:p>
        </w:tc>
      </w:tr>
      <w:tr w:rsidR="008816DE" w:rsidRPr="00B77752" w14:paraId="1552649D" w14:textId="77777777" w:rsidTr="001875FC">
        <w:trPr>
          <w:cantSplit/>
        </w:trPr>
        <w:tc>
          <w:tcPr>
            <w:tcW w:w="799" w:type="dxa"/>
            <w:vMerge/>
            <w:shd w:val="clear" w:color="auto" w:fill="E0E0E0"/>
          </w:tcPr>
          <w:p w14:paraId="1E99E512"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10F5A867"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16" w:type="dxa"/>
            <w:shd w:val="clear" w:color="auto" w:fill="FFFFFF"/>
          </w:tcPr>
          <w:p w14:paraId="3B4A281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,410</w:t>
            </w:r>
          </w:p>
        </w:tc>
        <w:tc>
          <w:tcPr>
            <w:tcW w:w="1116" w:type="dxa"/>
            <w:shd w:val="clear" w:color="auto" w:fill="FFFFFF"/>
          </w:tcPr>
          <w:p w14:paraId="26F209A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,029</w:t>
            </w:r>
          </w:p>
        </w:tc>
        <w:tc>
          <w:tcPr>
            <w:tcW w:w="1116" w:type="dxa"/>
            <w:shd w:val="clear" w:color="auto" w:fill="FFFFFF"/>
          </w:tcPr>
          <w:p w14:paraId="2E68FDB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,190</w:t>
            </w:r>
          </w:p>
        </w:tc>
        <w:tc>
          <w:tcPr>
            <w:tcW w:w="1116" w:type="dxa"/>
            <w:shd w:val="clear" w:color="auto" w:fill="FFFFFF"/>
          </w:tcPr>
          <w:p w14:paraId="0CDA629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,385</w:t>
            </w:r>
          </w:p>
        </w:tc>
        <w:tc>
          <w:tcPr>
            <w:tcW w:w="1116" w:type="dxa"/>
            <w:shd w:val="clear" w:color="auto" w:fill="FFFFFF"/>
          </w:tcPr>
          <w:p w14:paraId="3104560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,008</w:t>
            </w:r>
          </w:p>
        </w:tc>
        <w:tc>
          <w:tcPr>
            <w:tcW w:w="1116" w:type="dxa"/>
            <w:shd w:val="clear" w:color="auto" w:fill="FFFFFF"/>
          </w:tcPr>
          <w:p w14:paraId="0E642B7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16" w:type="dxa"/>
            <w:shd w:val="clear" w:color="auto" w:fill="FFFFFF"/>
            <w:vAlign w:val="center"/>
          </w:tcPr>
          <w:p w14:paraId="33E482E5" w14:textId="77777777" w:rsidR="008816DE" w:rsidRPr="00B77752" w:rsidRDefault="008816DE" w:rsidP="001875FC">
            <w:pPr>
              <w:autoSpaceDE w:val="0"/>
              <w:autoSpaceDN w:val="0"/>
              <w:adjustRightInd w:val="0"/>
              <w:spacing w:after="0" w:line="240" w:lineRule="auto"/>
            </w:pPr>
          </w:p>
        </w:tc>
        <w:tc>
          <w:tcPr>
            <w:tcW w:w="1116" w:type="dxa"/>
            <w:shd w:val="clear" w:color="auto" w:fill="FFFFFF"/>
          </w:tcPr>
          <w:p w14:paraId="607E5F0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,679</w:t>
            </w:r>
          </w:p>
        </w:tc>
        <w:tc>
          <w:tcPr>
            <w:tcW w:w="1116" w:type="dxa"/>
            <w:shd w:val="clear" w:color="auto" w:fill="FFFFFF"/>
          </w:tcPr>
          <w:p w14:paraId="6B10BFE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,679</w:t>
            </w:r>
          </w:p>
        </w:tc>
        <w:tc>
          <w:tcPr>
            <w:tcW w:w="1116" w:type="dxa"/>
            <w:shd w:val="clear" w:color="auto" w:fill="FFFFFF"/>
          </w:tcPr>
          <w:p w14:paraId="7C9FB0E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r>
      <w:tr w:rsidR="008816DE" w:rsidRPr="00B77752" w14:paraId="333C3BDE" w14:textId="77777777" w:rsidTr="001875FC">
        <w:trPr>
          <w:cantSplit/>
        </w:trPr>
        <w:tc>
          <w:tcPr>
            <w:tcW w:w="799" w:type="dxa"/>
            <w:vMerge/>
            <w:shd w:val="clear" w:color="auto" w:fill="E0E0E0"/>
          </w:tcPr>
          <w:p w14:paraId="14EA94A8"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0655BEA9"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16" w:type="dxa"/>
            <w:shd w:val="clear" w:color="auto" w:fill="FFFFFF"/>
          </w:tcPr>
          <w:p w14:paraId="228013C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26830CC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0C8E58E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4BF5869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2539EFB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3AADAED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3419883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528C31A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67589A1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4D1B814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6793A8F6" w14:textId="77777777" w:rsidTr="001875FC">
        <w:trPr>
          <w:cantSplit/>
        </w:trPr>
        <w:tc>
          <w:tcPr>
            <w:tcW w:w="799" w:type="dxa"/>
            <w:vMerge w:val="restart"/>
            <w:shd w:val="clear" w:color="auto" w:fill="E0E0E0"/>
          </w:tcPr>
          <w:p w14:paraId="28D185C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X3.8</w:t>
            </w:r>
          </w:p>
        </w:tc>
        <w:tc>
          <w:tcPr>
            <w:tcW w:w="2165" w:type="dxa"/>
            <w:shd w:val="clear" w:color="auto" w:fill="E0E0E0"/>
          </w:tcPr>
          <w:p w14:paraId="0905B368"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16" w:type="dxa"/>
            <w:shd w:val="clear" w:color="auto" w:fill="FFFFFF"/>
          </w:tcPr>
          <w:p w14:paraId="3AC0524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,382</w:t>
            </w:r>
            <w:r w:rsidRPr="00B77752">
              <w:rPr>
                <w:rFonts w:ascii="Arial" w:hAnsi="Arial" w:cs="Arial"/>
                <w:color w:val="010205"/>
                <w:sz w:val="18"/>
                <w:szCs w:val="18"/>
                <w:vertAlign w:val="superscript"/>
              </w:rPr>
              <w:t>*</w:t>
            </w:r>
          </w:p>
        </w:tc>
        <w:tc>
          <w:tcPr>
            <w:tcW w:w="1116" w:type="dxa"/>
            <w:shd w:val="clear" w:color="auto" w:fill="FFFFFF"/>
          </w:tcPr>
          <w:p w14:paraId="7F21622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,050</w:t>
            </w:r>
          </w:p>
        </w:tc>
        <w:tc>
          <w:tcPr>
            <w:tcW w:w="1116" w:type="dxa"/>
            <w:shd w:val="clear" w:color="auto" w:fill="FFFFFF"/>
          </w:tcPr>
          <w:p w14:paraId="3EBF75B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,536</w:t>
            </w:r>
            <w:r w:rsidRPr="00B77752">
              <w:rPr>
                <w:rFonts w:ascii="Arial" w:hAnsi="Arial" w:cs="Arial"/>
                <w:color w:val="010205"/>
                <w:sz w:val="18"/>
                <w:szCs w:val="18"/>
                <w:vertAlign w:val="superscript"/>
              </w:rPr>
              <w:t>**</w:t>
            </w:r>
          </w:p>
        </w:tc>
        <w:tc>
          <w:tcPr>
            <w:tcW w:w="1116" w:type="dxa"/>
            <w:shd w:val="clear" w:color="auto" w:fill="FFFFFF"/>
          </w:tcPr>
          <w:p w14:paraId="5214D25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,550</w:t>
            </w:r>
            <w:r w:rsidRPr="00B77752">
              <w:rPr>
                <w:rFonts w:ascii="Arial" w:hAnsi="Arial" w:cs="Arial"/>
                <w:color w:val="010205"/>
                <w:sz w:val="18"/>
                <w:szCs w:val="18"/>
                <w:vertAlign w:val="superscript"/>
              </w:rPr>
              <w:t>**</w:t>
            </w:r>
          </w:p>
        </w:tc>
        <w:tc>
          <w:tcPr>
            <w:tcW w:w="1116" w:type="dxa"/>
            <w:shd w:val="clear" w:color="auto" w:fill="FFFFFF"/>
          </w:tcPr>
          <w:p w14:paraId="03D7198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,060</w:t>
            </w:r>
          </w:p>
        </w:tc>
        <w:tc>
          <w:tcPr>
            <w:tcW w:w="1116" w:type="dxa"/>
            <w:shd w:val="clear" w:color="auto" w:fill="FFFFFF"/>
          </w:tcPr>
          <w:p w14:paraId="6DFBC89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,060</w:t>
            </w:r>
          </w:p>
        </w:tc>
        <w:tc>
          <w:tcPr>
            <w:tcW w:w="1116" w:type="dxa"/>
            <w:shd w:val="clear" w:color="auto" w:fill="FFFFFF"/>
          </w:tcPr>
          <w:p w14:paraId="6F4AC2D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,079</w:t>
            </w:r>
          </w:p>
        </w:tc>
        <w:tc>
          <w:tcPr>
            <w:tcW w:w="1116" w:type="dxa"/>
            <w:shd w:val="clear" w:color="auto" w:fill="FFFFFF"/>
          </w:tcPr>
          <w:p w14:paraId="22225DB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16" w:type="dxa"/>
            <w:shd w:val="clear" w:color="auto" w:fill="FFFFFF"/>
          </w:tcPr>
          <w:p w14:paraId="1B732A8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1,000</w:t>
            </w:r>
            <w:r w:rsidRPr="00B77752">
              <w:rPr>
                <w:rFonts w:ascii="Arial" w:hAnsi="Arial" w:cs="Arial"/>
                <w:color w:val="010205"/>
                <w:sz w:val="18"/>
                <w:szCs w:val="18"/>
                <w:vertAlign w:val="superscript"/>
              </w:rPr>
              <w:t>**</w:t>
            </w:r>
          </w:p>
        </w:tc>
        <w:tc>
          <w:tcPr>
            <w:tcW w:w="1116" w:type="dxa"/>
            <w:shd w:val="clear" w:color="auto" w:fill="FFFFFF"/>
          </w:tcPr>
          <w:p w14:paraId="2C34259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,718</w:t>
            </w:r>
            <w:r w:rsidRPr="00B77752">
              <w:rPr>
                <w:rFonts w:ascii="Arial" w:hAnsi="Arial" w:cs="Arial"/>
                <w:color w:val="010205"/>
                <w:sz w:val="18"/>
                <w:szCs w:val="18"/>
                <w:vertAlign w:val="superscript"/>
              </w:rPr>
              <w:t>**</w:t>
            </w:r>
          </w:p>
        </w:tc>
      </w:tr>
      <w:tr w:rsidR="008816DE" w:rsidRPr="00B77752" w14:paraId="7FD1B81C" w14:textId="77777777" w:rsidTr="001875FC">
        <w:trPr>
          <w:cantSplit/>
        </w:trPr>
        <w:tc>
          <w:tcPr>
            <w:tcW w:w="799" w:type="dxa"/>
            <w:vMerge/>
            <w:shd w:val="clear" w:color="auto" w:fill="E0E0E0"/>
          </w:tcPr>
          <w:p w14:paraId="26C5D6A9"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0EC8DD73"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16" w:type="dxa"/>
            <w:shd w:val="clear" w:color="auto" w:fill="FFFFFF"/>
          </w:tcPr>
          <w:p w14:paraId="4AE4464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,037</w:t>
            </w:r>
          </w:p>
        </w:tc>
        <w:tc>
          <w:tcPr>
            <w:tcW w:w="1116" w:type="dxa"/>
            <w:shd w:val="clear" w:color="auto" w:fill="FFFFFF"/>
          </w:tcPr>
          <w:p w14:paraId="32686F1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,793</w:t>
            </w:r>
          </w:p>
        </w:tc>
        <w:tc>
          <w:tcPr>
            <w:tcW w:w="1116" w:type="dxa"/>
            <w:shd w:val="clear" w:color="auto" w:fill="FFFFFF"/>
          </w:tcPr>
          <w:p w14:paraId="6B7B0E7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1116" w:type="dxa"/>
            <w:shd w:val="clear" w:color="auto" w:fill="FFFFFF"/>
          </w:tcPr>
          <w:p w14:paraId="6AE6B2C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1116" w:type="dxa"/>
            <w:shd w:val="clear" w:color="auto" w:fill="FFFFFF"/>
          </w:tcPr>
          <w:p w14:paraId="2F65B4D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,754</w:t>
            </w:r>
          </w:p>
        </w:tc>
        <w:tc>
          <w:tcPr>
            <w:tcW w:w="1116" w:type="dxa"/>
            <w:shd w:val="clear" w:color="auto" w:fill="FFFFFF"/>
          </w:tcPr>
          <w:p w14:paraId="6BD784A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,754</w:t>
            </w:r>
          </w:p>
        </w:tc>
        <w:tc>
          <w:tcPr>
            <w:tcW w:w="1116" w:type="dxa"/>
            <w:shd w:val="clear" w:color="auto" w:fill="FFFFFF"/>
          </w:tcPr>
          <w:p w14:paraId="4607FD3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,679</w:t>
            </w:r>
          </w:p>
        </w:tc>
        <w:tc>
          <w:tcPr>
            <w:tcW w:w="1116" w:type="dxa"/>
            <w:shd w:val="clear" w:color="auto" w:fill="FFFFFF"/>
            <w:vAlign w:val="center"/>
          </w:tcPr>
          <w:p w14:paraId="3B8AE49A" w14:textId="77777777" w:rsidR="008816DE" w:rsidRPr="00B77752" w:rsidRDefault="008816DE" w:rsidP="001875FC">
            <w:pPr>
              <w:autoSpaceDE w:val="0"/>
              <w:autoSpaceDN w:val="0"/>
              <w:adjustRightInd w:val="0"/>
              <w:spacing w:after="0" w:line="240" w:lineRule="auto"/>
            </w:pPr>
          </w:p>
        </w:tc>
        <w:tc>
          <w:tcPr>
            <w:tcW w:w="1116" w:type="dxa"/>
            <w:shd w:val="clear" w:color="auto" w:fill="FFFFFF"/>
          </w:tcPr>
          <w:p w14:paraId="5A70C0C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16" w:type="dxa"/>
            <w:shd w:val="clear" w:color="auto" w:fill="FFFFFF"/>
          </w:tcPr>
          <w:p w14:paraId="32A1AF6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59B4F4E5" w14:textId="77777777" w:rsidTr="001875FC">
        <w:trPr>
          <w:cantSplit/>
        </w:trPr>
        <w:tc>
          <w:tcPr>
            <w:tcW w:w="799" w:type="dxa"/>
            <w:vMerge/>
            <w:shd w:val="clear" w:color="auto" w:fill="E0E0E0"/>
          </w:tcPr>
          <w:p w14:paraId="2B90F9E4"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73CF7312"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16" w:type="dxa"/>
            <w:shd w:val="clear" w:color="auto" w:fill="FFFFFF"/>
          </w:tcPr>
          <w:p w14:paraId="787E722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25EEECE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5A0361E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4ED01B7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20BB36D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4933CB4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630AD96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324255F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35E9155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49E462F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441BF20D" w14:textId="77777777" w:rsidTr="001875FC">
        <w:trPr>
          <w:cantSplit/>
        </w:trPr>
        <w:tc>
          <w:tcPr>
            <w:tcW w:w="799" w:type="dxa"/>
            <w:vMerge w:val="restart"/>
            <w:shd w:val="clear" w:color="auto" w:fill="E0E0E0"/>
          </w:tcPr>
          <w:p w14:paraId="0E23CF42"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X3.9</w:t>
            </w:r>
          </w:p>
        </w:tc>
        <w:tc>
          <w:tcPr>
            <w:tcW w:w="2165" w:type="dxa"/>
            <w:shd w:val="clear" w:color="auto" w:fill="E0E0E0"/>
          </w:tcPr>
          <w:p w14:paraId="0ED2D732"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16" w:type="dxa"/>
            <w:shd w:val="clear" w:color="auto" w:fill="FFFFFF"/>
          </w:tcPr>
          <w:p w14:paraId="49963FD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,382</w:t>
            </w:r>
            <w:r w:rsidRPr="00B77752">
              <w:rPr>
                <w:rFonts w:ascii="Arial" w:hAnsi="Arial" w:cs="Arial"/>
                <w:color w:val="010205"/>
                <w:sz w:val="18"/>
                <w:szCs w:val="18"/>
                <w:vertAlign w:val="superscript"/>
              </w:rPr>
              <w:t>*</w:t>
            </w:r>
          </w:p>
        </w:tc>
        <w:tc>
          <w:tcPr>
            <w:tcW w:w="1116" w:type="dxa"/>
            <w:shd w:val="clear" w:color="auto" w:fill="FFFFFF"/>
          </w:tcPr>
          <w:p w14:paraId="241B775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,050</w:t>
            </w:r>
          </w:p>
        </w:tc>
        <w:tc>
          <w:tcPr>
            <w:tcW w:w="1116" w:type="dxa"/>
            <w:shd w:val="clear" w:color="auto" w:fill="FFFFFF"/>
          </w:tcPr>
          <w:p w14:paraId="4CBF125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,536</w:t>
            </w:r>
            <w:r w:rsidRPr="00B77752">
              <w:rPr>
                <w:rFonts w:ascii="Arial" w:hAnsi="Arial" w:cs="Arial"/>
                <w:color w:val="010205"/>
                <w:sz w:val="18"/>
                <w:szCs w:val="18"/>
                <w:vertAlign w:val="superscript"/>
              </w:rPr>
              <w:t>**</w:t>
            </w:r>
          </w:p>
        </w:tc>
        <w:tc>
          <w:tcPr>
            <w:tcW w:w="1116" w:type="dxa"/>
            <w:shd w:val="clear" w:color="auto" w:fill="FFFFFF"/>
          </w:tcPr>
          <w:p w14:paraId="592F482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,550</w:t>
            </w:r>
            <w:r w:rsidRPr="00B77752">
              <w:rPr>
                <w:rFonts w:ascii="Arial" w:hAnsi="Arial" w:cs="Arial"/>
                <w:color w:val="010205"/>
                <w:sz w:val="18"/>
                <w:szCs w:val="18"/>
                <w:vertAlign w:val="superscript"/>
              </w:rPr>
              <w:t>**</w:t>
            </w:r>
          </w:p>
        </w:tc>
        <w:tc>
          <w:tcPr>
            <w:tcW w:w="1116" w:type="dxa"/>
            <w:shd w:val="clear" w:color="auto" w:fill="FFFFFF"/>
          </w:tcPr>
          <w:p w14:paraId="05EF007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,060</w:t>
            </w:r>
          </w:p>
        </w:tc>
        <w:tc>
          <w:tcPr>
            <w:tcW w:w="1116" w:type="dxa"/>
            <w:shd w:val="clear" w:color="auto" w:fill="FFFFFF"/>
          </w:tcPr>
          <w:p w14:paraId="3CF2A7D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,060</w:t>
            </w:r>
          </w:p>
        </w:tc>
        <w:tc>
          <w:tcPr>
            <w:tcW w:w="1116" w:type="dxa"/>
            <w:shd w:val="clear" w:color="auto" w:fill="FFFFFF"/>
          </w:tcPr>
          <w:p w14:paraId="441D69D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,079</w:t>
            </w:r>
          </w:p>
        </w:tc>
        <w:tc>
          <w:tcPr>
            <w:tcW w:w="1116" w:type="dxa"/>
            <w:shd w:val="clear" w:color="auto" w:fill="FFFFFF"/>
          </w:tcPr>
          <w:p w14:paraId="3772910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1,000</w:t>
            </w:r>
            <w:r w:rsidRPr="00B77752">
              <w:rPr>
                <w:rFonts w:ascii="Arial" w:hAnsi="Arial" w:cs="Arial"/>
                <w:color w:val="010205"/>
                <w:sz w:val="18"/>
                <w:szCs w:val="18"/>
                <w:vertAlign w:val="superscript"/>
              </w:rPr>
              <w:t>**</w:t>
            </w:r>
          </w:p>
        </w:tc>
        <w:tc>
          <w:tcPr>
            <w:tcW w:w="1116" w:type="dxa"/>
            <w:shd w:val="clear" w:color="auto" w:fill="FFFFFF"/>
          </w:tcPr>
          <w:p w14:paraId="4131D82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16" w:type="dxa"/>
            <w:shd w:val="clear" w:color="auto" w:fill="FFFFFF"/>
          </w:tcPr>
          <w:p w14:paraId="303D8B7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,718</w:t>
            </w:r>
            <w:r w:rsidRPr="00B77752">
              <w:rPr>
                <w:rFonts w:ascii="Arial" w:hAnsi="Arial" w:cs="Arial"/>
                <w:color w:val="010205"/>
                <w:sz w:val="18"/>
                <w:szCs w:val="18"/>
                <w:vertAlign w:val="superscript"/>
              </w:rPr>
              <w:t>**</w:t>
            </w:r>
          </w:p>
        </w:tc>
      </w:tr>
      <w:tr w:rsidR="008816DE" w:rsidRPr="00B77752" w14:paraId="0968CC26" w14:textId="77777777" w:rsidTr="001875FC">
        <w:trPr>
          <w:cantSplit/>
        </w:trPr>
        <w:tc>
          <w:tcPr>
            <w:tcW w:w="799" w:type="dxa"/>
            <w:vMerge/>
            <w:shd w:val="clear" w:color="auto" w:fill="E0E0E0"/>
          </w:tcPr>
          <w:p w14:paraId="7F21C1CC"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4D14B09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16" w:type="dxa"/>
            <w:shd w:val="clear" w:color="auto" w:fill="FFFFFF"/>
          </w:tcPr>
          <w:p w14:paraId="2DC73F8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,037</w:t>
            </w:r>
          </w:p>
        </w:tc>
        <w:tc>
          <w:tcPr>
            <w:tcW w:w="1116" w:type="dxa"/>
            <w:shd w:val="clear" w:color="auto" w:fill="FFFFFF"/>
          </w:tcPr>
          <w:p w14:paraId="4FDD4AD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,793</w:t>
            </w:r>
          </w:p>
        </w:tc>
        <w:tc>
          <w:tcPr>
            <w:tcW w:w="1116" w:type="dxa"/>
            <w:shd w:val="clear" w:color="auto" w:fill="FFFFFF"/>
          </w:tcPr>
          <w:p w14:paraId="778C7B9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1116" w:type="dxa"/>
            <w:shd w:val="clear" w:color="auto" w:fill="FFFFFF"/>
          </w:tcPr>
          <w:p w14:paraId="636EEC4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1116" w:type="dxa"/>
            <w:shd w:val="clear" w:color="auto" w:fill="FFFFFF"/>
          </w:tcPr>
          <w:p w14:paraId="316B737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,754</w:t>
            </w:r>
          </w:p>
        </w:tc>
        <w:tc>
          <w:tcPr>
            <w:tcW w:w="1116" w:type="dxa"/>
            <w:shd w:val="clear" w:color="auto" w:fill="FFFFFF"/>
          </w:tcPr>
          <w:p w14:paraId="0239E9B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,754</w:t>
            </w:r>
          </w:p>
        </w:tc>
        <w:tc>
          <w:tcPr>
            <w:tcW w:w="1116" w:type="dxa"/>
            <w:shd w:val="clear" w:color="auto" w:fill="FFFFFF"/>
          </w:tcPr>
          <w:p w14:paraId="02C6BAA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,679</w:t>
            </w:r>
          </w:p>
        </w:tc>
        <w:tc>
          <w:tcPr>
            <w:tcW w:w="1116" w:type="dxa"/>
            <w:shd w:val="clear" w:color="auto" w:fill="FFFFFF"/>
          </w:tcPr>
          <w:p w14:paraId="1CF3C84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16" w:type="dxa"/>
            <w:shd w:val="clear" w:color="auto" w:fill="FFFFFF"/>
            <w:vAlign w:val="center"/>
          </w:tcPr>
          <w:p w14:paraId="4F5819D1" w14:textId="77777777" w:rsidR="008816DE" w:rsidRPr="00B77752" w:rsidRDefault="008816DE" w:rsidP="001875FC">
            <w:pPr>
              <w:autoSpaceDE w:val="0"/>
              <w:autoSpaceDN w:val="0"/>
              <w:adjustRightInd w:val="0"/>
              <w:spacing w:after="0" w:line="240" w:lineRule="auto"/>
            </w:pPr>
          </w:p>
        </w:tc>
        <w:tc>
          <w:tcPr>
            <w:tcW w:w="1116" w:type="dxa"/>
            <w:shd w:val="clear" w:color="auto" w:fill="FFFFFF"/>
          </w:tcPr>
          <w:p w14:paraId="01E3560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06731F3C" w14:textId="77777777" w:rsidTr="001875FC">
        <w:trPr>
          <w:cantSplit/>
        </w:trPr>
        <w:tc>
          <w:tcPr>
            <w:tcW w:w="799" w:type="dxa"/>
            <w:vMerge/>
            <w:shd w:val="clear" w:color="auto" w:fill="E0E0E0"/>
          </w:tcPr>
          <w:p w14:paraId="146C93B8"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246BB002"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16" w:type="dxa"/>
            <w:shd w:val="clear" w:color="auto" w:fill="FFFFFF"/>
          </w:tcPr>
          <w:p w14:paraId="524C13D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4BA19F1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126038A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106B151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7715282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01B2A31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3D263B2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7EB85D0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01D5AAD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7D06BC4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77C1E30F" w14:textId="77777777" w:rsidTr="001875FC">
        <w:trPr>
          <w:cantSplit/>
        </w:trPr>
        <w:tc>
          <w:tcPr>
            <w:tcW w:w="799" w:type="dxa"/>
            <w:vMerge w:val="restart"/>
            <w:shd w:val="clear" w:color="auto" w:fill="E0E0E0"/>
          </w:tcPr>
          <w:p w14:paraId="09820702"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Total</w:t>
            </w:r>
          </w:p>
        </w:tc>
        <w:tc>
          <w:tcPr>
            <w:tcW w:w="2165" w:type="dxa"/>
            <w:shd w:val="clear" w:color="auto" w:fill="E0E0E0"/>
          </w:tcPr>
          <w:p w14:paraId="5C5392C5"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16" w:type="dxa"/>
            <w:shd w:val="clear" w:color="auto" w:fill="FFFFFF"/>
          </w:tcPr>
          <w:p w14:paraId="0D326E8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,478</w:t>
            </w:r>
            <w:r w:rsidRPr="00B77752">
              <w:rPr>
                <w:rFonts w:ascii="Arial" w:hAnsi="Arial" w:cs="Arial"/>
                <w:color w:val="010205"/>
                <w:sz w:val="18"/>
                <w:szCs w:val="18"/>
                <w:vertAlign w:val="superscript"/>
              </w:rPr>
              <w:t>**</w:t>
            </w:r>
          </w:p>
        </w:tc>
        <w:tc>
          <w:tcPr>
            <w:tcW w:w="1116" w:type="dxa"/>
            <w:shd w:val="clear" w:color="auto" w:fill="FFFFFF"/>
          </w:tcPr>
          <w:p w14:paraId="62C603A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,532</w:t>
            </w:r>
            <w:r w:rsidRPr="00B77752">
              <w:rPr>
                <w:rFonts w:ascii="Arial" w:hAnsi="Arial" w:cs="Arial"/>
                <w:color w:val="010205"/>
                <w:sz w:val="18"/>
                <w:szCs w:val="18"/>
                <w:vertAlign w:val="superscript"/>
              </w:rPr>
              <w:t>**</w:t>
            </w:r>
          </w:p>
        </w:tc>
        <w:tc>
          <w:tcPr>
            <w:tcW w:w="1116" w:type="dxa"/>
            <w:shd w:val="clear" w:color="auto" w:fill="FFFFFF"/>
          </w:tcPr>
          <w:p w14:paraId="6187381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,628</w:t>
            </w:r>
            <w:r w:rsidRPr="00B77752">
              <w:rPr>
                <w:rFonts w:ascii="Arial" w:hAnsi="Arial" w:cs="Arial"/>
                <w:color w:val="010205"/>
                <w:sz w:val="18"/>
                <w:szCs w:val="18"/>
                <w:vertAlign w:val="superscript"/>
              </w:rPr>
              <w:t>**</w:t>
            </w:r>
          </w:p>
        </w:tc>
        <w:tc>
          <w:tcPr>
            <w:tcW w:w="1116" w:type="dxa"/>
            <w:shd w:val="clear" w:color="auto" w:fill="FFFFFF"/>
          </w:tcPr>
          <w:p w14:paraId="1B7FD86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,628</w:t>
            </w:r>
            <w:r w:rsidRPr="00B77752">
              <w:rPr>
                <w:rFonts w:ascii="Arial" w:hAnsi="Arial" w:cs="Arial"/>
                <w:color w:val="010205"/>
                <w:sz w:val="18"/>
                <w:szCs w:val="18"/>
                <w:vertAlign w:val="superscript"/>
              </w:rPr>
              <w:t>**</w:t>
            </w:r>
          </w:p>
        </w:tc>
        <w:tc>
          <w:tcPr>
            <w:tcW w:w="1116" w:type="dxa"/>
            <w:shd w:val="clear" w:color="auto" w:fill="FFFFFF"/>
          </w:tcPr>
          <w:p w14:paraId="129E69B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,482</w:t>
            </w:r>
            <w:r w:rsidRPr="00B77752">
              <w:rPr>
                <w:rFonts w:ascii="Arial" w:hAnsi="Arial" w:cs="Arial"/>
                <w:color w:val="010205"/>
                <w:sz w:val="18"/>
                <w:szCs w:val="18"/>
                <w:vertAlign w:val="superscript"/>
              </w:rPr>
              <w:t>**</w:t>
            </w:r>
          </w:p>
        </w:tc>
        <w:tc>
          <w:tcPr>
            <w:tcW w:w="1116" w:type="dxa"/>
            <w:shd w:val="clear" w:color="auto" w:fill="FFFFFF"/>
          </w:tcPr>
          <w:p w14:paraId="6249AFE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,558</w:t>
            </w:r>
            <w:r w:rsidRPr="00B77752">
              <w:rPr>
                <w:rFonts w:ascii="Arial" w:hAnsi="Arial" w:cs="Arial"/>
                <w:color w:val="010205"/>
                <w:sz w:val="18"/>
                <w:szCs w:val="18"/>
                <w:vertAlign w:val="superscript"/>
              </w:rPr>
              <w:t>**</w:t>
            </w:r>
          </w:p>
        </w:tc>
        <w:tc>
          <w:tcPr>
            <w:tcW w:w="1116" w:type="dxa"/>
            <w:shd w:val="clear" w:color="auto" w:fill="FFFFFF"/>
          </w:tcPr>
          <w:p w14:paraId="3FEEDDE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,585</w:t>
            </w:r>
            <w:r w:rsidRPr="00B77752">
              <w:rPr>
                <w:rFonts w:ascii="Arial" w:hAnsi="Arial" w:cs="Arial"/>
                <w:color w:val="010205"/>
                <w:sz w:val="18"/>
                <w:szCs w:val="18"/>
                <w:vertAlign w:val="superscript"/>
              </w:rPr>
              <w:t>**</w:t>
            </w:r>
          </w:p>
        </w:tc>
        <w:tc>
          <w:tcPr>
            <w:tcW w:w="1116" w:type="dxa"/>
            <w:shd w:val="clear" w:color="auto" w:fill="FFFFFF"/>
          </w:tcPr>
          <w:p w14:paraId="49C3D9B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,718</w:t>
            </w:r>
            <w:r w:rsidRPr="00B77752">
              <w:rPr>
                <w:rFonts w:ascii="Arial" w:hAnsi="Arial" w:cs="Arial"/>
                <w:color w:val="010205"/>
                <w:sz w:val="18"/>
                <w:szCs w:val="18"/>
                <w:vertAlign w:val="superscript"/>
              </w:rPr>
              <w:t>**</w:t>
            </w:r>
          </w:p>
        </w:tc>
        <w:tc>
          <w:tcPr>
            <w:tcW w:w="1116" w:type="dxa"/>
            <w:shd w:val="clear" w:color="auto" w:fill="FFFFFF"/>
          </w:tcPr>
          <w:p w14:paraId="7983D91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,718</w:t>
            </w:r>
            <w:r w:rsidRPr="00B77752">
              <w:rPr>
                <w:rFonts w:ascii="Arial" w:hAnsi="Arial" w:cs="Arial"/>
                <w:color w:val="010205"/>
                <w:sz w:val="18"/>
                <w:szCs w:val="18"/>
                <w:vertAlign w:val="superscript"/>
              </w:rPr>
              <w:t>**</w:t>
            </w:r>
          </w:p>
        </w:tc>
        <w:tc>
          <w:tcPr>
            <w:tcW w:w="1116" w:type="dxa"/>
            <w:shd w:val="clear" w:color="auto" w:fill="FFFFFF"/>
          </w:tcPr>
          <w:p w14:paraId="522BDCC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r>
      <w:tr w:rsidR="008816DE" w:rsidRPr="00B77752" w14:paraId="682D91AD" w14:textId="77777777" w:rsidTr="001875FC">
        <w:trPr>
          <w:cantSplit/>
        </w:trPr>
        <w:tc>
          <w:tcPr>
            <w:tcW w:w="799" w:type="dxa"/>
            <w:vMerge/>
            <w:shd w:val="clear" w:color="auto" w:fill="E0E0E0"/>
          </w:tcPr>
          <w:p w14:paraId="6430A0B2"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65" w:type="dxa"/>
            <w:shd w:val="clear" w:color="auto" w:fill="E0E0E0"/>
          </w:tcPr>
          <w:p w14:paraId="3891BC62"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16" w:type="dxa"/>
            <w:shd w:val="clear" w:color="auto" w:fill="FFFFFF"/>
          </w:tcPr>
          <w:p w14:paraId="49F4CEC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,008</w:t>
            </w:r>
          </w:p>
        </w:tc>
        <w:tc>
          <w:tcPr>
            <w:tcW w:w="1116" w:type="dxa"/>
            <w:shd w:val="clear" w:color="auto" w:fill="FFFFFF"/>
          </w:tcPr>
          <w:p w14:paraId="4FAD4D3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1116" w:type="dxa"/>
            <w:shd w:val="clear" w:color="auto" w:fill="FFFFFF"/>
          </w:tcPr>
          <w:p w14:paraId="4678BF5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16" w:type="dxa"/>
            <w:shd w:val="clear" w:color="auto" w:fill="FFFFFF"/>
          </w:tcPr>
          <w:p w14:paraId="2150CCC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16" w:type="dxa"/>
            <w:shd w:val="clear" w:color="auto" w:fill="FFFFFF"/>
          </w:tcPr>
          <w:p w14:paraId="33CC271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,007</w:t>
            </w:r>
          </w:p>
        </w:tc>
        <w:tc>
          <w:tcPr>
            <w:tcW w:w="1116" w:type="dxa"/>
            <w:shd w:val="clear" w:color="auto" w:fill="FFFFFF"/>
          </w:tcPr>
          <w:p w14:paraId="3A0547F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116" w:type="dxa"/>
            <w:shd w:val="clear" w:color="auto" w:fill="FFFFFF"/>
          </w:tcPr>
          <w:p w14:paraId="77A5E28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116" w:type="dxa"/>
            <w:shd w:val="clear" w:color="auto" w:fill="FFFFFF"/>
          </w:tcPr>
          <w:p w14:paraId="31F0708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16" w:type="dxa"/>
            <w:shd w:val="clear" w:color="auto" w:fill="FFFFFF"/>
          </w:tcPr>
          <w:p w14:paraId="7019748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16" w:type="dxa"/>
            <w:shd w:val="clear" w:color="auto" w:fill="FFFFFF"/>
            <w:vAlign w:val="center"/>
          </w:tcPr>
          <w:p w14:paraId="1B996E6A" w14:textId="77777777" w:rsidR="008816DE" w:rsidRPr="00B77752" w:rsidRDefault="008816DE" w:rsidP="001875FC">
            <w:pPr>
              <w:autoSpaceDE w:val="0"/>
              <w:autoSpaceDN w:val="0"/>
              <w:adjustRightInd w:val="0"/>
              <w:spacing w:after="0" w:line="240" w:lineRule="auto"/>
            </w:pPr>
          </w:p>
        </w:tc>
      </w:tr>
      <w:tr w:rsidR="008816DE" w:rsidRPr="00B77752" w14:paraId="642F1C02" w14:textId="77777777" w:rsidTr="001875FC">
        <w:trPr>
          <w:cantSplit/>
        </w:trPr>
        <w:tc>
          <w:tcPr>
            <w:tcW w:w="799" w:type="dxa"/>
            <w:vMerge/>
            <w:shd w:val="clear" w:color="auto" w:fill="E0E0E0"/>
          </w:tcPr>
          <w:p w14:paraId="373A8A64" w14:textId="77777777" w:rsidR="008816DE" w:rsidRPr="00B77752" w:rsidRDefault="008816DE" w:rsidP="001875FC">
            <w:pPr>
              <w:autoSpaceDE w:val="0"/>
              <w:autoSpaceDN w:val="0"/>
              <w:adjustRightInd w:val="0"/>
              <w:spacing w:after="0" w:line="240" w:lineRule="auto"/>
            </w:pPr>
          </w:p>
        </w:tc>
        <w:tc>
          <w:tcPr>
            <w:tcW w:w="2165" w:type="dxa"/>
            <w:shd w:val="clear" w:color="auto" w:fill="E0E0E0"/>
          </w:tcPr>
          <w:p w14:paraId="5BDBF16C"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16" w:type="dxa"/>
            <w:shd w:val="clear" w:color="auto" w:fill="FFFFFF"/>
          </w:tcPr>
          <w:p w14:paraId="1FC9A6E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1615EB7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61F77A3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6E177F9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1686C33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4AFCA68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598E02D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381055A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65B326E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16" w:type="dxa"/>
            <w:shd w:val="clear" w:color="auto" w:fill="FFFFFF"/>
          </w:tcPr>
          <w:p w14:paraId="24E79AE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3C71DA15" w14:textId="77777777" w:rsidTr="001875FC">
        <w:trPr>
          <w:cantSplit/>
        </w:trPr>
        <w:tc>
          <w:tcPr>
            <w:tcW w:w="14124" w:type="dxa"/>
            <w:gridSpan w:val="12"/>
            <w:shd w:val="clear" w:color="auto" w:fill="FFFFFF"/>
          </w:tcPr>
          <w:p w14:paraId="7E52757B" w14:textId="77777777" w:rsidR="008816DE" w:rsidRPr="00B77752" w:rsidRDefault="008816DE" w:rsidP="001875FC">
            <w:pPr>
              <w:autoSpaceDE w:val="0"/>
              <w:autoSpaceDN w:val="0"/>
              <w:adjustRightInd w:val="0"/>
              <w:spacing w:after="0" w:line="320" w:lineRule="atLeast"/>
              <w:ind w:left="60" w:right="60"/>
              <w:rPr>
                <w:rFonts w:ascii="Arial" w:hAnsi="Arial" w:cs="Arial"/>
                <w:color w:val="010205"/>
                <w:sz w:val="18"/>
                <w:szCs w:val="18"/>
              </w:rPr>
            </w:pPr>
            <w:r w:rsidRPr="00B77752">
              <w:rPr>
                <w:rFonts w:ascii="Arial" w:hAnsi="Arial" w:cs="Arial"/>
                <w:color w:val="010205"/>
                <w:sz w:val="18"/>
                <w:szCs w:val="18"/>
              </w:rPr>
              <w:t>*. Correlation is significant at the 0.05 level (2-tailed).</w:t>
            </w:r>
          </w:p>
        </w:tc>
      </w:tr>
      <w:tr w:rsidR="008816DE" w:rsidRPr="00B77752" w14:paraId="78B71EEB" w14:textId="77777777" w:rsidTr="001875FC">
        <w:trPr>
          <w:cantSplit/>
        </w:trPr>
        <w:tc>
          <w:tcPr>
            <w:tcW w:w="14124" w:type="dxa"/>
            <w:gridSpan w:val="12"/>
            <w:shd w:val="clear" w:color="auto" w:fill="FFFFFF"/>
          </w:tcPr>
          <w:p w14:paraId="76C82EC4" w14:textId="77777777" w:rsidR="008816DE" w:rsidRPr="00B77752" w:rsidRDefault="008816DE" w:rsidP="001875FC">
            <w:pPr>
              <w:autoSpaceDE w:val="0"/>
              <w:autoSpaceDN w:val="0"/>
              <w:adjustRightInd w:val="0"/>
              <w:spacing w:after="0" w:line="320" w:lineRule="atLeast"/>
              <w:ind w:left="60" w:right="60"/>
              <w:rPr>
                <w:rFonts w:ascii="Arial" w:hAnsi="Arial" w:cs="Arial"/>
                <w:color w:val="010205"/>
                <w:sz w:val="18"/>
                <w:szCs w:val="18"/>
              </w:rPr>
            </w:pPr>
            <w:r w:rsidRPr="00B77752">
              <w:rPr>
                <w:rFonts w:ascii="Arial" w:hAnsi="Arial" w:cs="Arial"/>
                <w:color w:val="010205"/>
                <w:sz w:val="18"/>
                <w:szCs w:val="18"/>
              </w:rPr>
              <w:t>**. Correlation is significant at the 0.01 level (2-tailed).</w:t>
            </w:r>
          </w:p>
        </w:tc>
      </w:tr>
    </w:tbl>
    <w:p w14:paraId="242A182E" w14:textId="77777777" w:rsidR="008816DE" w:rsidRPr="00B77752" w:rsidRDefault="008816DE" w:rsidP="008816DE">
      <w:pPr>
        <w:autoSpaceDE w:val="0"/>
        <w:autoSpaceDN w:val="0"/>
        <w:adjustRightInd w:val="0"/>
        <w:spacing w:after="0" w:line="400" w:lineRule="atLeast"/>
      </w:pPr>
    </w:p>
    <w:p w14:paraId="7DEE6B75" w14:textId="77777777" w:rsidR="008816DE" w:rsidRDefault="008816DE" w:rsidP="008816DE">
      <w:pPr>
        <w:rPr>
          <w:b/>
          <w:bCs/>
        </w:rPr>
      </w:pPr>
    </w:p>
    <w:p w14:paraId="3E9D6409" w14:textId="77777777" w:rsidR="008816DE" w:rsidRDefault="008816DE" w:rsidP="008816DE">
      <w:pPr>
        <w:rPr>
          <w:b/>
          <w:bCs/>
        </w:rPr>
      </w:pPr>
    </w:p>
    <w:p w14:paraId="371382EA" w14:textId="77777777" w:rsidR="008816DE" w:rsidRDefault="008816DE" w:rsidP="008816DE">
      <w:pPr>
        <w:rPr>
          <w:b/>
          <w:bCs/>
        </w:rPr>
      </w:pPr>
    </w:p>
    <w:p w14:paraId="02921617" w14:textId="77777777" w:rsidR="008816DE" w:rsidRDefault="008816DE" w:rsidP="008816DE">
      <w:pPr>
        <w:rPr>
          <w:b/>
          <w:bCs/>
        </w:rPr>
      </w:pPr>
    </w:p>
    <w:p w14:paraId="396623FB" w14:textId="77777777" w:rsidR="008816DE" w:rsidRDefault="008816DE" w:rsidP="008816DE">
      <w:pPr>
        <w:rPr>
          <w:b/>
          <w:bCs/>
        </w:rPr>
      </w:pPr>
    </w:p>
    <w:p w14:paraId="1E7F33CC" w14:textId="77777777" w:rsidR="008816DE" w:rsidRDefault="008816DE" w:rsidP="008816DE">
      <w:pPr>
        <w:rPr>
          <w:b/>
          <w:bCs/>
        </w:rPr>
      </w:pPr>
    </w:p>
    <w:p w14:paraId="10F2DAE6" w14:textId="77777777" w:rsidR="008816DE" w:rsidRDefault="008816DE" w:rsidP="008816DE">
      <w:pPr>
        <w:rPr>
          <w:b/>
          <w:bCs/>
        </w:rPr>
      </w:pPr>
    </w:p>
    <w:p w14:paraId="4FC46F76" w14:textId="77777777" w:rsidR="008816DE" w:rsidRDefault="008816DE" w:rsidP="008816DE">
      <w:pPr>
        <w:rPr>
          <w:b/>
          <w:bCs/>
        </w:rPr>
      </w:pPr>
    </w:p>
    <w:p w14:paraId="3DF4EDC4" w14:textId="77777777" w:rsidR="008816DE" w:rsidRPr="00537F3F" w:rsidRDefault="008816DE" w:rsidP="008816DE">
      <w:pPr>
        <w:rPr>
          <w:rFonts w:ascii="Times New Roman" w:hAnsi="Times New Roman" w:cs="Times New Roman"/>
          <w:sz w:val="24"/>
          <w:szCs w:val="24"/>
          <w:lang w:val="en-US"/>
        </w:rPr>
      </w:pPr>
      <w:r w:rsidRPr="00537F3F">
        <w:rPr>
          <w:rFonts w:ascii="Times New Roman" w:hAnsi="Times New Roman" w:cs="Times New Roman"/>
          <w:b/>
          <w:bCs/>
          <w:sz w:val="24"/>
          <w:szCs w:val="24"/>
        </w:rPr>
        <w:lastRenderedPageBreak/>
        <w:t>Lampiran 4</w:t>
      </w:r>
      <w:r w:rsidRPr="00537F3F">
        <w:rPr>
          <w:rFonts w:ascii="Times New Roman" w:hAnsi="Times New Roman" w:cs="Times New Roman"/>
          <w:b/>
          <w:bCs/>
          <w:sz w:val="24"/>
          <w:szCs w:val="24"/>
          <w:lang w:val="en-US"/>
        </w:rPr>
        <w:t>D</w:t>
      </w:r>
      <w:r w:rsidRPr="00537F3F">
        <w:rPr>
          <w:rFonts w:ascii="Times New Roman" w:hAnsi="Times New Roman" w:cs="Times New Roman"/>
          <w:sz w:val="24"/>
          <w:szCs w:val="24"/>
          <w:lang w:val="en-US"/>
        </w:rPr>
        <w:t xml:space="preserve"> (</w:t>
      </w:r>
      <w:r w:rsidRPr="00537F3F">
        <w:rPr>
          <w:rFonts w:ascii="Times New Roman" w:hAnsi="Times New Roman" w:cs="Times New Roman"/>
          <w:sz w:val="24"/>
          <w:szCs w:val="24"/>
        </w:rPr>
        <w:t xml:space="preserve">Validitas Variabel </w:t>
      </w:r>
      <w:r w:rsidRPr="00537F3F">
        <w:rPr>
          <w:rFonts w:ascii="Times New Roman" w:hAnsi="Times New Roman" w:cs="Times New Roman"/>
          <w:sz w:val="24"/>
          <w:szCs w:val="24"/>
          <w:lang w:val="en-US"/>
        </w:rPr>
        <w:t>Kejelasan Sasaran Anggaran)</w:t>
      </w:r>
    </w:p>
    <w:tbl>
      <w:tblPr>
        <w:tblW w:w="1613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3"/>
        <w:gridCol w:w="1823"/>
        <w:gridCol w:w="910"/>
        <w:gridCol w:w="910"/>
        <w:gridCol w:w="910"/>
        <w:gridCol w:w="1040"/>
        <w:gridCol w:w="1040"/>
        <w:gridCol w:w="910"/>
        <w:gridCol w:w="1040"/>
        <w:gridCol w:w="1040"/>
        <w:gridCol w:w="1040"/>
        <w:gridCol w:w="1040"/>
        <w:gridCol w:w="1040"/>
        <w:gridCol w:w="910"/>
        <w:gridCol w:w="910"/>
        <w:gridCol w:w="905"/>
        <w:gridCol w:w="16"/>
      </w:tblGrid>
      <w:tr w:rsidR="008816DE" w:rsidRPr="00B77752" w14:paraId="069E5EA4" w14:textId="77777777" w:rsidTr="001875FC">
        <w:trPr>
          <w:cantSplit/>
          <w:trHeight w:val="288"/>
        </w:trPr>
        <w:tc>
          <w:tcPr>
            <w:tcW w:w="16137" w:type="dxa"/>
            <w:gridSpan w:val="17"/>
            <w:shd w:val="clear" w:color="auto" w:fill="FFFFFF"/>
            <w:vAlign w:val="center"/>
          </w:tcPr>
          <w:p w14:paraId="78524141" w14:textId="77777777" w:rsidR="008816DE" w:rsidRPr="00B77752" w:rsidRDefault="008816DE" w:rsidP="001875FC">
            <w:pPr>
              <w:autoSpaceDE w:val="0"/>
              <w:autoSpaceDN w:val="0"/>
              <w:adjustRightInd w:val="0"/>
              <w:spacing w:after="0" w:line="320" w:lineRule="atLeast"/>
              <w:ind w:left="168" w:right="60"/>
              <w:jc w:val="center"/>
              <w:rPr>
                <w:rFonts w:ascii="Arial" w:hAnsi="Arial" w:cs="Arial"/>
                <w:color w:val="010205"/>
              </w:rPr>
            </w:pPr>
            <w:r w:rsidRPr="00B77752">
              <w:rPr>
                <w:rFonts w:ascii="Arial" w:hAnsi="Arial" w:cs="Arial"/>
                <w:b/>
                <w:bCs/>
                <w:color w:val="010205"/>
              </w:rPr>
              <w:t>Correlations</w:t>
            </w:r>
          </w:p>
        </w:tc>
      </w:tr>
      <w:tr w:rsidR="008816DE" w:rsidRPr="00B77752" w14:paraId="1890C1D3" w14:textId="77777777" w:rsidTr="001875FC">
        <w:trPr>
          <w:gridAfter w:val="1"/>
          <w:wAfter w:w="16" w:type="dxa"/>
          <w:cantSplit/>
          <w:trHeight w:val="308"/>
        </w:trPr>
        <w:tc>
          <w:tcPr>
            <w:tcW w:w="2476" w:type="dxa"/>
            <w:gridSpan w:val="2"/>
            <w:shd w:val="clear" w:color="auto" w:fill="FFFFFF"/>
            <w:vAlign w:val="bottom"/>
          </w:tcPr>
          <w:p w14:paraId="04A16F28" w14:textId="77777777" w:rsidR="008816DE" w:rsidRPr="00B77752" w:rsidRDefault="008816DE" w:rsidP="001875FC">
            <w:pPr>
              <w:autoSpaceDE w:val="0"/>
              <w:autoSpaceDN w:val="0"/>
              <w:adjustRightInd w:val="0"/>
              <w:spacing w:after="0" w:line="240" w:lineRule="auto"/>
            </w:pPr>
          </w:p>
        </w:tc>
        <w:tc>
          <w:tcPr>
            <w:tcW w:w="910" w:type="dxa"/>
            <w:shd w:val="clear" w:color="auto" w:fill="FFFFFF"/>
            <w:vAlign w:val="bottom"/>
          </w:tcPr>
          <w:p w14:paraId="40320023"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X4.1</w:t>
            </w:r>
          </w:p>
        </w:tc>
        <w:tc>
          <w:tcPr>
            <w:tcW w:w="910" w:type="dxa"/>
            <w:shd w:val="clear" w:color="auto" w:fill="FFFFFF"/>
            <w:vAlign w:val="bottom"/>
          </w:tcPr>
          <w:p w14:paraId="593C17CE"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X4.2</w:t>
            </w:r>
          </w:p>
        </w:tc>
        <w:tc>
          <w:tcPr>
            <w:tcW w:w="910" w:type="dxa"/>
            <w:shd w:val="clear" w:color="auto" w:fill="FFFFFF"/>
            <w:vAlign w:val="bottom"/>
          </w:tcPr>
          <w:p w14:paraId="716A128C"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X4.3</w:t>
            </w:r>
          </w:p>
        </w:tc>
        <w:tc>
          <w:tcPr>
            <w:tcW w:w="1040" w:type="dxa"/>
            <w:shd w:val="clear" w:color="auto" w:fill="FFFFFF"/>
            <w:vAlign w:val="bottom"/>
          </w:tcPr>
          <w:p w14:paraId="0D568776"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X4.4</w:t>
            </w:r>
          </w:p>
        </w:tc>
        <w:tc>
          <w:tcPr>
            <w:tcW w:w="1040" w:type="dxa"/>
            <w:shd w:val="clear" w:color="auto" w:fill="FFFFFF"/>
            <w:vAlign w:val="bottom"/>
          </w:tcPr>
          <w:p w14:paraId="4B97846C"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X4.5</w:t>
            </w:r>
          </w:p>
        </w:tc>
        <w:tc>
          <w:tcPr>
            <w:tcW w:w="910" w:type="dxa"/>
            <w:shd w:val="clear" w:color="auto" w:fill="FFFFFF"/>
            <w:vAlign w:val="bottom"/>
          </w:tcPr>
          <w:p w14:paraId="0EBFF2D0"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X4.6</w:t>
            </w:r>
          </w:p>
        </w:tc>
        <w:tc>
          <w:tcPr>
            <w:tcW w:w="1040" w:type="dxa"/>
            <w:shd w:val="clear" w:color="auto" w:fill="FFFFFF"/>
            <w:vAlign w:val="bottom"/>
          </w:tcPr>
          <w:p w14:paraId="74D2C54A"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X4.7</w:t>
            </w:r>
          </w:p>
        </w:tc>
        <w:tc>
          <w:tcPr>
            <w:tcW w:w="1040" w:type="dxa"/>
            <w:shd w:val="clear" w:color="auto" w:fill="FFFFFF"/>
            <w:vAlign w:val="bottom"/>
          </w:tcPr>
          <w:p w14:paraId="54E79CC5"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X4.8</w:t>
            </w:r>
          </w:p>
        </w:tc>
        <w:tc>
          <w:tcPr>
            <w:tcW w:w="1040" w:type="dxa"/>
            <w:shd w:val="clear" w:color="auto" w:fill="FFFFFF"/>
            <w:vAlign w:val="bottom"/>
          </w:tcPr>
          <w:p w14:paraId="54761931"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X4.9</w:t>
            </w:r>
          </w:p>
        </w:tc>
        <w:tc>
          <w:tcPr>
            <w:tcW w:w="1040" w:type="dxa"/>
            <w:shd w:val="clear" w:color="auto" w:fill="FFFFFF"/>
            <w:vAlign w:val="bottom"/>
          </w:tcPr>
          <w:p w14:paraId="51B14EA8"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X4.10</w:t>
            </w:r>
          </w:p>
        </w:tc>
        <w:tc>
          <w:tcPr>
            <w:tcW w:w="1040" w:type="dxa"/>
            <w:shd w:val="clear" w:color="auto" w:fill="FFFFFF"/>
            <w:vAlign w:val="bottom"/>
          </w:tcPr>
          <w:p w14:paraId="1A23656A"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X4.11</w:t>
            </w:r>
          </w:p>
        </w:tc>
        <w:tc>
          <w:tcPr>
            <w:tcW w:w="910" w:type="dxa"/>
            <w:shd w:val="clear" w:color="auto" w:fill="FFFFFF"/>
            <w:vAlign w:val="bottom"/>
          </w:tcPr>
          <w:p w14:paraId="5AF659F0"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X4.12</w:t>
            </w:r>
          </w:p>
        </w:tc>
        <w:tc>
          <w:tcPr>
            <w:tcW w:w="910" w:type="dxa"/>
            <w:shd w:val="clear" w:color="auto" w:fill="FFFFFF"/>
            <w:vAlign w:val="bottom"/>
          </w:tcPr>
          <w:p w14:paraId="37E54280"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X4.13</w:t>
            </w:r>
          </w:p>
        </w:tc>
        <w:tc>
          <w:tcPr>
            <w:tcW w:w="905" w:type="dxa"/>
            <w:shd w:val="clear" w:color="auto" w:fill="FFFFFF"/>
            <w:vAlign w:val="bottom"/>
          </w:tcPr>
          <w:p w14:paraId="7134FB11"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X4.14</w:t>
            </w:r>
          </w:p>
        </w:tc>
      </w:tr>
      <w:tr w:rsidR="008816DE" w:rsidRPr="00B77752" w14:paraId="353AE973" w14:textId="77777777" w:rsidTr="001875FC">
        <w:trPr>
          <w:gridAfter w:val="1"/>
          <w:wAfter w:w="16" w:type="dxa"/>
          <w:cantSplit/>
          <w:trHeight w:val="288"/>
        </w:trPr>
        <w:tc>
          <w:tcPr>
            <w:tcW w:w="653" w:type="dxa"/>
            <w:vMerge w:val="restart"/>
            <w:shd w:val="clear" w:color="auto" w:fill="E0E0E0"/>
          </w:tcPr>
          <w:p w14:paraId="04687EDE"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X4.1</w:t>
            </w:r>
          </w:p>
        </w:tc>
        <w:tc>
          <w:tcPr>
            <w:tcW w:w="1823" w:type="dxa"/>
            <w:shd w:val="clear" w:color="auto" w:fill="E0E0E0"/>
          </w:tcPr>
          <w:p w14:paraId="37D7BB81"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910" w:type="dxa"/>
            <w:shd w:val="clear" w:color="auto" w:fill="FFFFFF"/>
          </w:tcPr>
          <w:p w14:paraId="6A4107D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910" w:type="dxa"/>
            <w:shd w:val="clear" w:color="auto" w:fill="FFFFFF"/>
          </w:tcPr>
          <w:p w14:paraId="5BD5F9D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,779</w:t>
            </w:r>
            <w:r w:rsidRPr="00B77752">
              <w:rPr>
                <w:rFonts w:ascii="Arial" w:hAnsi="Arial" w:cs="Arial"/>
                <w:color w:val="010205"/>
                <w:sz w:val="18"/>
                <w:szCs w:val="18"/>
                <w:vertAlign w:val="superscript"/>
              </w:rPr>
              <w:t>**</w:t>
            </w:r>
          </w:p>
        </w:tc>
        <w:tc>
          <w:tcPr>
            <w:tcW w:w="910" w:type="dxa"/>
            <w:shd w:val="clear" w:color="auto" w:fill="FFFFFF"/>
          </w:tcPr>
          <w:p w14:paraId="3ADDFB2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,476</w:t>
            </w:r>
            <w:r w:rsidRPr="00B77752">
              <w:rPr>
                <w:rFonts w:ascii="Arial" w:hAnsi="Arial" w:cs="Arial"/>
                <w:color w:val="010205"/>
                <w:sz w:val="18"/>
                <w:szCs w:val="18"/>
                <w:vertAlign w:val="superscript"/>
              </w:rPr>
              <w:t>**</w:t>
            </w:r>
          </w:p>
        </w:tc>
        <w:tc>
          <w:tcPr>
            <w:tcW w:w="1040" w:type="dxa"/>
            <w:shd w:val="clear" w:color="auto" w:fill="FFFFFF"/>
          </w:tcPr>
          <w:p w14:paraId="70F7F4E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,695</w:t>
            </w:r>
            <w:r w:rsidRPr="00B77752">
              <w:rPr>
                <w:rFonts w:ascii="Arial" w:hAnsi="Arial" w:cs="Arial"/>
                <w:color w:val="010205"/>
                <w:sz w:val="18"/>
                <w:szCs w:val="18"/>
                <w:vertAlign w:val="superscript"/>
              </w:rPr>
              <w:t>**</w:t>
            </w:r>
          </w:p>
        </w:tc>
        <w:tc>
          <w:tcPr>
            <w:tcW w:w="1040" w:type="dxa"/>
            <w:shd w:val="clear" w:color="auto" w:fill="FFFFFF"/>
          </w:tcPr>
          <w:p w14:paraId="737B52E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,525</w:t>
            </w:r>
            <w:r w:rsidRPr="00B77752">
              <w:rPr>
                <w:rFonts w:ascii="Arial" w:hAnsi="Arial" w:cs="Arial"/>
                <w:color w:val="010205"/>
                <w:sz w:val="18"/>
                <w:szCs w:val="18"/>
                <w:vertAlign w:val="superscript"/>
              </w:rPr>
              <w:t>**</w:t>
            </w:r>
          </w:p>
        </w:tc>
        <w:tc>
          <w:tcPr>
            <w:tcW w:w="910" w:type="dxa"/>
            <w:shd w:val="clear" w:color="auto" w:fill="FFFFFF"/>
          </w:tcPr>
          <w:p w14:paraId="5D28540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,465</w:t>
            </w:r>
            <w:r w:rsidRPr="00B77752">
              <w:rPr>
                <w:rFonts w:ascii="Arial" w:hAnsi="Arial" w:cs="Arial"/>
                <w:color w:val="010205"/>
                <w:sz w:val="18"/>
                <w:szCs w:val="18"/>
                <w:vertAlign w:val="superscript"/>
              </w:rPr>
              <w:t>**</w:t>
            </w:r>
          </w:p>
        </w:tc>
        <w:tc>
          <w:tcPr>
            <w:tcW w:w="1040" w:type="dxa"/>
            <w:shd w:val="clear" w:color="auto" w:fill="FFFFFF"/>
          </w:tcPr>
          <w:p w14:paraId="6F2CE1A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,368</w:t>
            </w:r>
            <w:r w:rsidRPr="00B77752">
              <w:rPr>
                <w:rFonts w:ascii="Arial" w:hAnsi="Arial" w:cs="Arial"/>
                <w:color w:val="010205"/>
                <w:sz w:val="18"/>
                <w:szCs w:val="18"/>
                <w:vertAlign w:val="superscript"/>
              </w:rPr>
              <w:t>*</w:t>
            </w:r>
          </w:p>
        </w:tc>
        <w:tc>
          <w:tcPr>
            <w:tcW w:w="1040" w:type="dxa"/>
            <w:shd w:val="clear" w:color="auto" w:fill="FFFFFF"/>
          </w:tcPr>
          <w:p w14:paraId="27DA356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,330</w:t>
            </w:r>
          </w:p>
        </w:tc>
        <w:tc>
          <w:tcPr>
            <w:tcW w:w="1040" w:type="dxa"/>
            <w:shd w:val="clear" w:color="auto" w:fill="FFFFFF"/>
          </w:tcPr>
          <w:p w14:paraId="793EEFE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,283</w:t>
            </w:r>
          </w:p>
        </w:tc>
        <w:tc>
          <w:tcPr>
            <w:tcW w:w="1040" w:type="dxa"/>
            <w:shd w:val="clear" w:color="auto" w:fill="FFFFFF"/>
          </w:tcPr>
          <w:p w14:paraId="7E86620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,508</w:t>
            </w:r>
            <w:r w:rsidRPr="00B77752">
              <w:rPr>
                <w:rFonts w:ascii="Arial" w:hAnsi="Arial" w:cs="Arial"/>
                <w:color w:val="010205"/>
                <w:sz w:val="18"/>
                <w:szCs w:val="18"/>
                <w:vertAlign w:val="superscript"/>
              </w:rPr>
              <w:t>**</w:t>
            </w:r>
          </w:p>
        </w:tc>
        <w:tc>
          <w:tcPr>
            <w:tcW w:w="1040" w:type="dxa"/>
            <w:shd w:val="clear" w:color="auto" w:fill="FFFFFF"/>
          </w:tcPr>
          <w:p w14:paraId="046CBE1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,489</w:t>
            </w:r>
            <w:r w:rsidRPr="00B77752">
              <w:rPr>
                <w:rFonts w:ascii="Arial" w:hAnsi="Arial" w:cs="Arial"/>
                <w:color w:val="010205"/>
                <w:sz w:val="18"/>
                <w:szCs w:val="18"/>
                <w:vertAlign w:val="superscript"/>
              </w:rPr>
              <w:t>**</w:t>
            </w:r>
          </w:p>
        </w:tc>
        <w:tc>
          <w:tcPr>
            <w:tcW w:w="910" w:type="dxa"/>
            <w:shd w:val="clear" w:color="auto" w:fill="FFFFFF"/>
          </w:tcPr>
          <w:p w14:paraId="5AC4DD0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,354</w:t>
            </w:r>
          </w:p>
        </w:tc>
        <w:tc>
          <w:tcPr>
            <w:tcW w:w="910" w:type="dxa"/>
            <w:shd w:val="clear" w:color="auto" w:fill="FFFFFF"/>
          </w:tcPr>
          <w:p w14:paraId="4D5F641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,369</w:t>
            </w:r>
            <w:r w:rsidRPr="00B77752">
              <w:rPr>
                <w:rFonts w:ascii="Arial" w:hAnsi="Arial" w:cs="Arial"/>
                <w:color w:val="010205"/>
                <w:sz w:val="18"/>
                <w:szCs w:val="18"/>
                <w:vertAlign w:val="superscript"/>
              </w:rPr>
              <w:t>*</w:t>
            </w:r>
          </w:p>
        </w:tc>
        <w:tc>
          <w:tcPr>
            <w:tcW w:w="905" w:type="dxa"/>
            <w:shd w:val="clear" w:color="auto" w:fill="FFFFFF"/>
          </w:tcPr>
          <w:p w14:paraId="5F90132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,647</w:t>
            </w:r>
            <w:r w:rsidRPr="00B77752">
              <w:rPr>
                <w:rFonts w:ascii="Arial" w:hAnsi="Arial" w:cs="Arial"/>
                <w:color w:val="010205"/>
                <w:sz w:val="18"/>
                <w:szCs w:val="18"/>
                <w:vertAlign w:val="superscript"/>
              </w:rPr>
              <w:t>**</w:t>
            </w:r>
          </w:p>
        </w:tc>
      </w:tr>
      <w:tr w:rsidR="008816DE" w:rsidRPr="00B77752" w14:paraId="0F8A9315" w14:textId="77777777" w:rsidTr="001875FC">
        <w:trPr>
          <w:gridAfter w:val="1"/>
          <w:wAfter w:w="16" w:type="dxa"/>
          <w:cantSplit/>
          <w:trHeight w:val="128"/>
        </w:trPr>
        <w:tc>
          <w:tcPr>
            <w:tcW w:w="653" w:type="dxa"/>
            <w:vMerge/>
            <w:shd w:val="clear" w:color="auto" w:fill="E0E0E0"/>
          </w:tcPr>
          <w:p w14:paraId="301AC269"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0DA103A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910" w:type="dxa"/>
            <w:shd w:val="clear" w:color="auto" w:fill="FFFFFF"/>
            <w:vAlign w:val="center"/>
          </w:tcPr>
          <w:p w14:paraId="7514BD8E" w14:textId="77777777" w:rsidR="008816DE" w:rsidRPr="00B77752" w:rsidRDefault="008816DE" w:rsidP="001875FC">
            <w:pPr>
              <w:autoSpaceDE w:val="0"/>
              <w:autoSpaceDN w:val="0"/>
              <w:adjustRightInd w:val="0"/>
              <w:spacing w:after="0" w:line="240" w:lineRule="auto"/>
            </w:pPr>
          </w:p>
        </w:tc>
        <w:tc>
          <w:tcPr>
            <w:tcW w:w="910" w:type="dxa"/>
            <w:shd w:val="clear" w:color="auto" w:fill="FFFFFF"/>
          </w:tcPr>
          <w:p w14:paraId="37B8E5C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910" w:type="dxa"/>
            <w:shd w:val="clear" w:color="auto" w:fill="FFFFFF"/>
          </w:tcPr>
          <w:p w14:paraId="4B53BA1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,008</w:t>
            </w:r>
          </w:p>
        </w:tc>
        <w:tc>
          <w:tcPr>
            <w:tcW w:w="1040" w:type="dxa"/>
            <w:shd w:val="clear" w:color="auto" w:fill="FFFFFF"/>
          </w:tcPr>
          <w:p w14:paraId="6615EF8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0" w:type="dxa"/>
            <w:shd w:val="clear" w:color="auto" w:fill="FFFFFF"/>
          </w:tcPr>
          <w:p w14:paraId="7293B1B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910" w:type="dxa"/>
            <w:shd w:val="clear" w:color="auto" w:fill="FFFFFF"/>
          </w:tcPr>
          <w:p w14:paraId="27167E5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,010</w:t>
            </w:r>
          </w:p>
        </w:tc>
        <w:tc>
          <w:tcPr>
            <w:tcW w:w="1040" w:type="dxa"/>
            <w:shd w:val="clear" w:color="auto" w:fill="FFFFFF"/>
          </w:tcPr>
          <w:p w14:paraId="24FACCC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,045</w:t>
            </w:r>
          </w:p>
        </w:tc>
        <w:tc>
          <w:tcPr>
            <w:tcW w:w="1040" w:type="dxa"/>
            <w:shd w:val="clear" w:color="auto" w:fill="FFFFFF"/>
          </w:tcPr>
          <w:p w14:paraId="448E554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,075</w:t>
            </w:r>
          </w:p>
        </w:tc>
        <w:tc>
          <w:tcPr>
            <w:tcW w:w="1040" w:type="dxa"/>
            <w:shd w:val="clear" w:color="auto" w:fill="FFFFFF"/>
          </w:tcPr>
          <w:p w14:paraId="2369F84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,129</w:t>
            </w:r>
          </w:p>
        </w:tc>
        <w:tc>
          <w:tcPr>
            <w:tcW w:w="1040" w:type="dxa"/>
            <w:shd w:val="clear" w:color="auto" w:fill="FFFFFF"/>
          </w:tcPr>
          <w:p w14:paraId="3366AF2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,004</w:t>
            </w:r>
          </w:p>
        </w:tc>
        <w:tc>
          <w:tcPr>
            <w:tcW w:w="1040" w:type="dxa"/>
            <w:shd w:val="clear" w:color="auto" w:fill="FFFFFF"/>
          </w:tcPr>
          <w:p w14:paraId="055B6D6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,006</w:t>
            </w:r>
          </w:p>
        </w:tc>
        <w:tc>
          <w:tcPr>
            <w:tcW w:w="910" w:type="dxa"/>
            <w:shd w:val="clear" w:color="auto" w:fill="FFFFFF"/>
          </w:tcPr>
          <w:p w14:paraId="1F81AFC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,055</w:t>
            </w:r>
          </w:p>
        </w:tc>
        <w:tc>
          <w:tcPr>
            <w:tcW w:w="910" w:type="dxa"/>
            <w:shd w:val="clear" w:color="auto" w:fill="FFFFFF"/>
          </w:tcPr>
          <w:p w14:paraId="4D418CE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,045</w:t>
            </w:r>
          </w:p>
        </w:tc>
        <w:tc>
          <w:tcPr>
            <w:tcW w:w="905" w:type="dxa"/>
            <w:shd w:val="clear" w:color="auto" w:fill="FFFFFF"/>
          </w:tcPr>
          <w:p w14:paraId="66C786C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53147377" w14:textId="77777777" w:rsidTr="001875FC">
        <w:trPr>
          <w:gridAfter w:val="1"/>
          <w:wAfter w:w="16" w:type="dxa"/>
          <w:cantSplit/>
          <w:trHeight w:val="128"/>
        </w:trPr>
        <w:tc>
          <w:tcPr>
            <w:tcW w:w="653" w:type="dxa"/>
            <w:vMerge/>
            <w:shd w:val="clear" w:color="auto" w:fill="E0E0E0"/>
          </w:tcPr>
          <w:p w14:paraId="523939BC"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7868C878"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910" w:type="dxa"/>
            <w:shd w:val="clear" w:color="auto" w:fill="FFFFFF"/>
          </w:tcPr>
          <w:p w14:paraId="66DFA85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2D4AF2E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2F54FF6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6AD5EAF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2BA36DC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37B65A2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69AD909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4290C57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46F3A96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0CB6284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433452E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495C843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7D48085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05" w:type="dxa"/>
            <w:shd w:val="clear" w:color="auto" w:fill="FFFFFF"/>
          </w:tcPr>
          <w:p w14:paraId="4F74E8D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r>
      <w:tr w:rsidR="008816DE" w:rsidRPr="00B77752" w14:paraId="728E4426" w14:textId="77777777" w:rsidTr="001875FC">
        <w:trPr>
          <w:gridAfter w:val="1"/>
          <w:wAfter w:w="16" w:type="dxa"/>
          <w:cantSplit/>
          <w:trHeight w:val="288"/>
        </w:trPr>
        <w:tc>
          <w:tcPr>
            <w:tcW w:w="653" w:type="dxa"/>
            <w:vMerge w:val="restart"/>
            <w:shd w:val="clear" w:color="auto" w:fill="E0E0E0"/>
          </w:tcPr>
          <w:p w14:paraId="529E7864"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X4.2</w:t>
            </w:r>
          </w:p>
        </w:tc>
        <w:tc>
          <w:tcPr>
            <w:tcW w:w="1823" w:type="dxa"/>
            <w:shd w:val="clear" w:color="auto" w:fill="E0E0E0"/>
          </w:tcPr>
          <w:p w14:paraId="247D7E34"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910" w:type="dxa"/>
            <w:shd w:val="clear" w:color="auto" w:fill="FFFFFF"/>
          </w:tcPr>
          <w:p w14:paraId="7D5F5D9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,779</w:t>
            </w:r>
            <w:r w:rsidRPr="00B77752">
              <w:rPr>
                <w:rFonts w:ascii="Arial" w:hAnsi="Arial" w:cs="Arial"/>
                <w:color w:val="010205"/>
                <w:sz w:val="18"/>
                <w:szCs w:val="18"/>
                <w:vertAlign w:val="superscript"/>
              </w:rPr>
              <w:t>**</w:t>
            </w:r>
          </w:p>
        </w:tc>
        <w:tc>
          <w:tcPr>
            <w:tcW w:w="910" w:type="dxa"/>
            <w:shd w:val="clear" w:color="auto" w:fill="FFFFFF"/>
          </w:tcPr>
          <w:p w14:paraId="4E97503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910" w:type="dxa"/>
            <w:shd w:val="clear" w:color="auto" w:fill="FFFFFF"/>
          </w:tcPr>
          <w:p w14:paraId="1DEE05E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,499</w:t>
            </w:r>
            <w:r w:rsidRPr="00B77752">
              <w:rPr>
                <w:rFonts w:ascii="Arial" w:hAnsi="Arial" w:cs="Arial"/>
                <w:color w:val="010205"/>
                <w:sz w:val="18"/>
                <w:szCs w:val="18"/>
                <w:vertAlign w:val="superscript"/>
              </w:rPr>
              <w:t>**</w:t>
            </w:r>
          </w:p>
        </w:tc>
        <w:tc>
          <w:tcPr>
            <w:tcW w:w="1040" w:type="dxa"/>
            <w:shd w:val="clear" w:color="auto" w:fill="FFFFFF"/>
          </w:tcPr>
          <w:p w14:paraId="4F6575A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,578</w:t>
            </w:r>
            <w:r w:rsidRPr="00B77752">
              <w:rPr>
                <w:rFonts w:ascii="Arial" w:hAnsi="Arial" w:cs="Arial"/>
                <w:color w:val="010205"/>
                <w:sz w:val="18"/>
                <w:szCs w:val="18"/>
                <w:vertAlign w:val="superscript"/>
              </w:rPr>
              <w:t>**</w:t>
            </w:r>
          </w:p>
        </w:tc>
        <w:tc>
          <w:tcPr>
            <w:tcW w:w="1040" w:type="dxa"/>
            <w:shd w:val="clear" w:color="auto" w:fill="FFFFFF"/>
          </w:tcPr>
          <w:p w14:paraId="025EDEB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,354</w:t>
            </w:r>
          </w:p>
        </w:tc>
        <w:tc>
          <w:tcPr>
            <w:tcW w:w="910" w:type="dxa"/>
            <w:shd w:val="clear" w:color="auto" w:fill="FFFFFF"/>
          </w:tcPr>
          <w:p w14:paraId="0C91ABB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,530</w:t>
            </w:r>
            <w:r w:rsidRPr="00B77752">
              <w:rPr>
                <w:rFonts w:ascii="Arial" w:hAnsi="Arial" w:cs="Arial"/>
                <w:color w:val="010205"/>
                <w:sz w:val="18"/>
                <w:szCs w:val="18"/>
                <w:vertAlign w:val="superscript"/>
              </w:rPr>
              <w:t>**</w:t>
            </w:r>
          </w:p>
        </w:tc>
        <w:tc>
          <w:tcPr>
            <w:tcW w:w="1040" w:type="dxa"/>
            <w:shd w:val="clear" w:color="auto" w:fill="FFFFFF"/>
          </w:tcPr>
          <w:p w14:paraId="4B74E0D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,540</w:t>
            </w:r>
            <w:r w:rsidRPr="00B77752">
              <w:rPr>
                <w:rFonts w:ascii="Arial" w:hAnsi="Arial" w:cs="Arial"/>
                <w:color w:val="010205"/>
                <w:sz w:val="18"/>
                <w:szCs w:val="18"/>
                <w:vertAlign w:val="superscript"/>
              </w:rPr>
              <w:t>**</w:t>
            </w:r>
          </w:p>
        </w:tc>
        <w:tc>
          <w:tcPr>
            <w:tcW w:w="1040" w:type="dxa"/>
            <w:shd w:val="clear" w:color="auto" w:fill="FFFFFF"/>
          </w:tcPr>
          <w:p w14:paraId="5DE2C81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,358</w:t>
            </w:r>
          </w:p>
        </w:tc>
        <w:tc>
          <w:tcPr>
            <w:tcW w:w="1040" w:type="dxa"/>
            <w:shd w:val="clear" w:color="auto" w:fill="FFFFFF"/>
          </w:tcPr>
          <w:p w14:paraId="602371D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,231</w:t>
            </w:r>
          </w:p>
        </w:tc>
        <w:tc>
          <w:tcPr>
            <w:tcW w:w="1040" w:type="dxa"/>
            <w:shd w:val="clear" w:color="auto" w:fill="FFFFFF"/>
          </w:tcPr>
          <w:p w14:paraId="4AD37AF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,622</w:t>
            </w:r>
            <w:r w:rsidRPr="00B77752">
              <w:rPr>
                <w:rFonts w:ascii="Arial" w:hAnsi="Arial" w:cs="Arial"/>
                <w:color w:val="010205"/>
                <w:sz w:val="18"/>
                <w:szCs w:val="18"/>
                <w:vertAlign w:val="superscript"/>
              </w:rPr>
              <w:t>**</w:t>
            </w:r>
          </w:p>
        </w:tc>
        <w:tc>
          <w:tcPr>
            <w:tcW w:w="1040" w:type="dxa"/>
            <w:shd w:val="clear" w:color="auto" w:fill="FFFFFF"/>
          </w:tcPr>
          <w:p w14:paraId="2E20DCC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,752</w:t>
            </w:r>
            <w:r w:rsidRPr="00B77752">
              <w:rPr>
                <w:rFonts w:ascii="Arial" w:hAnsi="Arial" w:cs="Arial"/>
                <w:color w:val="010205"/>
                <w:sz w:val="18"/>
                <w:szCs w:val="18"/>
                <w:vertAlign w:val="superscript"/>
              </w:rPr>
              <w:t>**</w:t>
            </w:r>
          </w:p>
        </w:tc>
        <w:tc>
          <w:tcPr>
            <w:tcW w:w="910" w:type="dxa"/>
            <w:shd w:val="clear" w:color="auto" w:fill="FFFFFF"/>
          </w:tcPr>
          <w:p w14:paraId="3DC2749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,489</w:t>
            </w:r>
            <w:r w:rsidRPr="00B77752">
              <w:rPr>
                <w:rFonts w:ascii="Arial" w:hAnsi="Arial" w:cs="Arial"/>
                <w:color w:val="010205"/>
                <w:sz w:val="18"/>
                <w:szCs w:val="18"/>
                <w:vertAlign w:val="superscript"/>
              </w:rPr>
              <w:t>**</w:t>
            </w:r>
          </w:p>
        </w:tc>
        <w:tc>
          <w:tcPr>
            <w:tcW w:w="910" w:type="dxa"/>
            <w:shd w:val="clear" w:color="auto" w:fill="FFFFFF"/>
          </w:tcPr>
          <w:p w14:paraId="68009F5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,303</w:t>
            </w:r>
          </w:p>
        </w:tc>
        <w:tc>
          <w:tcPr>
            <w:tcW w:w="905" w:type="dxa"/>
            <w:shd w:val="clear" w:color="auto" w:fill="FFFFFF"/>
          </w:tcPr>
          <w:p w14:paraId="7AED096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,468</w:t>
            </w:r>
            <w:r w:rsidRPr="00B77752">
              <w:rPr>
                <w:rFonts w:ascii="Arial" w:hAnsi="Arial" w:cs="Arial"/>
                <w:color w:val="010205"/>
                <w:sz w:val="18"/>
                <w:szCs w:val="18"/>
                <w:vertAlign w:val="superscript"/>
              </w:rPr>
              <w:t>*</w:t>
            </w:r>
          </w:p>
        </w:tc>
      </w:tr>
      <w:tr w:rsidR="008816DE" w:rsidRPr="00B77752" w14:paraId="16A5E326" w14:textId="77777777" w:rsidTr="001875FC">
        <w:trPr>
          <w:gridAfter w:val="1"/>
          <w:wAfter w:w="16" w:type="dxa"/>
          <w:cantSplit/>
          <w:trHeight w:val="128"/>
        </w:trPr>
        <w:tc>
          <w:tcPr>
            <w:tcW w:w="653" w:type="dxa"/>
            <w:vMerge/>
            <w:shd w:val="clear" w:color="auto" w:fill="E0E0E0"/>
          </w:tcPr>
          <w:p w14:paraId="56D96BB3"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6E05A2A4"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910" w:type="dxa"/>
            <w:shd w:val="clear" w:color="auto" w:fill="FFFFFF"/>
          </w:tcPr>
          <w:p w14:paraId="693D6E0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910" w:type="dxa"/>
            <w:shd w:val="clear" w:color="auto" w:fill="FFFFFF"/>
            <w:vAlign w:val="center"/>
          </w:tcPr>
          <w:p w14:paraId="74B20316" w14:textId="77777777" w:rsidR="008816DE" w:rsidRPr="00B77752" w:rsidRDefault="008816DE" w:rsidP="001875FC">
            <w:pPr>
              <w:autoSpaceDE w:val="0"/>
              <w:autoSpaceDN w:val="0"/>
              <w:adjustRightInd w:val="0"/>
              <w:spacing w:after="0" w:line="240" w:lineRule="auto"/>
            </w:pPr>
          </w:p>
        </w:tc>
        <w:tc>
          <w:tcPr>
            <w:tcW w:w="910" w:type="dxa"/>
            <w:shd w:val="clear" w:color="auto" w:fill="FFFFFF"/>
          </w:tcPr>
          <w:p w14:paraId="6C2D645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,005</w:t>
            </w:r>
          </w:p>
        </w:tc>
        <w:tc>
          <w:tcPr>
            <w:tcW w:w="1040" w:type="dxa"/>
            <w:shd w:val="clear" w:color="auto" w:fill="FFFFFF"/>
          </w:tcPr>
          <w:p w14:paraId="246E650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040" w:type="dxa"/>
            <w:shd w:val="clear" w:color="auto" w:fill="FFFFFF"/>
          </w:tcPr>
          <w:p w14:paraId="3A274D4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,055</w:t>
            </w:r>
          </w:p>
        </w:tc>
        <w:tc>
          <w:tcPr>
            <w:tcW w:w="910" w:type="dxa"/>
            <w:shd w:val="clear" w:color="auto" w:fill="FFFFFF"/>
          </w:tcPr>
          <w:p w14:paraId="10CDA24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1040" w:type="dxa"/>
            <w:shd w:val="clear" w:color="auto" w:fill="FFFFFF"/>
          </w:tcPr>
          <w:p w14:paraId="3BD7115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1040" w:type="dxa"/>
            <w:shd w:val="clear" w:color="auto" w:fill="FFFFFF"/>
          </w:tcPr>
          <w:p w14:paraId="44C16CD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,052</w:t>
            </w:r>
          </w:p>
        </w:tc>
        <w:tc>
          <w:tcPr>
            <w:tcW w:w="1040" w:type="dxa"/>
            <w:shd w:val="clear" w:color="auto" w:fill="FFFFFF"/>
          </w:tcPr>
          <w:p w14:paraId="4B78F7A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,219</w:t>
            </w:r>
          </w:p>
        </w:tc>
        <w:tc>
          <w:tcPr>
            <w:tcW w:w="1040" w:type="dxa"/>
            <w:shd w:val="clear" w:color="auto" w:fill="FFFFFF"/>
          </w:tcPr>
          <w:p w14:paraId="7AC0A39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0" w:type="dxa"/>
            <w:shd w:val="clear" w:color="auto" w:fill="FFFFFF"/>
          </w:tcPr>
          <w:p w14:paraId="4B4FE7D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910" w:type="dxa"/>
            <w:shd w:val="clear" w:color="auto" w:fill="FFFFFF"/>
          </w:tcPr>
          <w:p w14:paraId="537DE7D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,006</w:t>
            </w:r>
          </w:p>
        </w:tc>
        <w:tc>
          <w:tcPr>
            <w:tcW w:w="910" w:type="dxa"/>
            <w:shd w:val="clear" w:color="auto" w:fill="FFFFFF"/>
          </w:tcPr>
          <w:p w14:paraId="2033060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,103</w:t>
            </w:r>
          </w:p>
        </w:tc>
        <w:tc>
          <w:tcPr>
            <w:tcW w:w="905" w:type="dxa"/>
            <w:shd w:val="clear" w:color="auto" w:fill="FFFFFF"/>
          </w:tcPr>
          <w:p w14:paraId="607C2BB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,010</w:t>
            </w:r>
          </w:p>
        </w:tc>
      </w:tr>
      <w:tr w:rsidR="008816DE" w:rsidRPr="00B77752" w14:paraId="0E58D4FA" w14:textId="77777777" w:rsidTr="001875FC">
        <w:trPr>
          <w:gridAfter w:val="1"/>
          <w:wAfter w:w="16" w:type="dxa"/>
          <w:cantSplit/>
          <w:trHeight w:val="128"/>
        </w:trPr>
        <w:tc>
          <w:tcPr>
            <w:tcW w:w="653" w:type="dxa"/>
            <w:vMerge/>
            <w:shd w:val="clear" w:color="auto" w:fill="E0E0E0"/>
          </w:tcPr>
          <w:p w14:paraId="7507F035"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4C97256D"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910" w:type="dxa"/>
            <w:shd w:val="clear" w:color="auto" w:fill="FFFFFF"/>
          </w:tcPr>
          <w:p w14:paraId="5D83B05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20101EF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257FE5A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369948C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3189B45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0AD924D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4767D3E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753A1A4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510F780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597B803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71F2FDF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120514B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67F793C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05" w:type="dxa"/>
            <w:shd w:val="clear" w:color="auto" w:fill="FFFFFF"/>
          </w:tcPr>
          <w:p w14:paraId="1FEE26F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r>
      <w:tr w:rsidR="008816DE" w:rsidRPr="00B77752" w14:paraId="010C67D4" w14:textId="77777777" w:rsidTr="001875FC">
        <w:trPr>
          <w:gridAfter w:val="1"/>
          <w:wAfter w:w="16" w:type="dxa"/>
          <w:cantSplit/>
          <w:trHeight w:val="288"/>
        </w:trPr>
        <w:tc>
          <w:tcPr>
            <w:tcW w:w="653" w:type="dxa"/>
            <w:vMerge w:val="restart"/>
            <w:shd w:val="clear" w:color="auto" w:fill="E0E0E0"/>
          </w:tcPr>
          <w:p w14:paraId="00EF441B"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X4.3</w:t>
            </w:r>
          </w:p>
        </w:tc>
        <w:tc>
          <w:tcPr>
            <w:tcW w:w="1823" w:type="dxa"/>
            <w:shd w:val="clear" w:color="auto" w:fill="E0E0E0"/>
          </w:tcPr>
          <w:p w14:paraId="761465A5"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910" w:type="dxa"/>
            <w:shd w:val="clear" w:color="auto" w:fill="FFFFFF"/>
          </w:tcPr>
          <w:p w14:paraId="078C60B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,476</w:t>
            </w:r>
            <w:r w:rsidRPr="00B77752">
              <w:rPr>
                <w:rFonts w:ascii="Arial" w:hAnsi="Arial" w:cs="Arial"/>
                <w:color w:val="010205"/>
                <w:sz w:val="18"/>
                <w:szCs w:val="18"/>
                <w:vertAlign w:val="superscript"/>
              </w:rPr>
              <w:t>**</w:t>
            </w:r>
          </w:p>
        </w:tc>
        <w:tc>
          <w:tcPr>
            <w:tcW w:w="910" w:type="dxa"/>
            <w:shd w:val="clear" w:color="auto" w:fill="FFFFFF"/>
          </w:tcPr>
          <w:p w14:paraId="2F67B9A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,499</w:t>
            </w:r>
            <w:r w:rsidRPr="00B77752">
              <w:rPr>
                <w:rFonts w:ascii="Arial" w:hAnsi="Arial" w:cs="Arial"/>
                <w:color w:val="010205"/>
                <w:sz w:val="18"/>
                <w:szCs w:val="18"/>
                <w:vertAlign w:val="superscript"/>
              </w:rPr>
              <w:t>**</w:t>
            </w:r>
          </w:p>
        </w:tc>
        <w:tc>
          <w:tcPr>
            <w:tcW w:w="910" w:type="dxa"/>
            <w:shd w:val="clear" w:color="auto" w:fill="FFFFFF"/>
          </w:tcPr>
          <w:p w14:paraId="39492B3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40" w:type="dxa"/>
            <w:shd w:val="clear" w:color="auto" w:fill="FFFFFF"/>
          </w:tcPr>
          <w:p w14:paraId="470B624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,468</w:t>
            </w:r>
            <w:r w:rsidRPr="00B77752">
              <w:rPr>
                <w:rFonts w:ascii="Arial" w:hAnsi="Arial" w:cs="Arial"/>
                <w:color w:val="010205"/>
                <w:sz w:val="18"/>
                <w:szCs w:val="18"/>
                <w:vertAlign w:val="superscript"/>
              </w:rPr>
              <w:t>**</w:t>
            </w:r>
          </w:p>
        </w:tc>
        <w:tc>
          <w:tcPr>
            <w:tcW w:w="1040" w:type="dxa"/>
            <w:shd w:val="clear" w:color="auto" w:fill="FFFFFF"/>
          </w:tcPr>
          <w:p w14:paraId="1AC6F9D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,336</w:t>
            </w:r>
          </w:p>
        </w:tc>
        <w:tc>
          <w:tcPr>
            <w:tcW w:w="910" w:type="dxa"/>
            <w:shd w:val="clear" w:color="auto" w:fill="FFFFFF"/>
          </w:tcPr>
          <w:p w14:paraId="5E6B8D1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,642</w:t>
            </w:r>
            <w:r w:rsidRPr="00B77752">
              <w:rPr>
                <w:rFonts w:ascii="Arial" w:hAnsi="Arial" w:cs="Arial"/>
                <w:color w:val="010205"/>
                <w:sz w:val="18"/>
                <w:szCs w:val="18"/>
                <w:vertAlign w:val="superscript"/>
              </w:rPr>
              <w:t>**</w:t>
            </w:r>
          </w:p>
        </w:tc>
        <w:tc>
          <w:tcPr>
            <w:tcW w:w="1040" w:type="dxa"/>
            <w:shd w:val="clear" w:color="auto" w:fill="FFFFFF"/>
          </w:tcPr>
          <w:p w14:paraId="5F1078F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,505</w:t>
            </w:r>
            <w:r w:rsidRPr="00B77752">
              <w:rPr>
                <w:rFonts w:ascii="Arial" w:hAnsi="Arial" w:cs="Arial"/>
                <w:color w:val="010205"/>
                <w:sz w:val="18"/>
                <w:szCs w:val="18"/>
                <w:vertAlign w:val="superscript"/>
              </w:rPr>
              <w:t>**</w:t>
            </w:r>
          </w:p>
        </w:tc>
        <w:tc>
          <w:tcPr>
            <w:tcW w:w="1040" w:type="dxa"/>
            <w:shd w:val="clear" w:color="auto" w:fill="FFFFFF"/>
          </w:tcPr>
          <w:p w14:paraId="15FE15E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,450</w:t>
            </w:r>
            <w:r w:rsidRPr="00B77752">
              <w:rPr>
                <w:rFonts w:ascii="Arial" w:hAnsi="Arial" w:cs="Arial"/>
                <w:color w:val="010205"/>
                <w:sz w:val="18"/>
                <w:szCs w:val="18"/>
                <w:vertAlign w:val="superscript"/>
              </w:rPr>
              <w:t>*</w:t>
            </w:r>
          </w:p>
        </w:tc>
        <w:tc>
          <w:tcPr>
            <w:tcW w:w="1040" w:type="dxa"/>
            <w:shd w:val="clear" w:color="auto" w:fill="FFFFFF"/>
          </w:tcPr>
          <w:p w14:paraId="4F9B9EF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,468</w:t>
            </w:r>
            <w:r w:rsidRPr="00B77752">
              <w:rPr>
                <w:rFonts w:ascii="Arial" w:hAnsi="Arial" w:cs="Arial"/>
                <w:color w:val="010205"/>
                <w:sz w:val="18"/>
                <w:szCs w:val="18"/>
                <w:vertAlign w:val="superscript"/>
              </w:rPr>
              <w:t>**</w:t>
            </w:r>
          </w:p>
        </w:tc>
        <w:tc>
          <w:tcPr>
            <w:tcW w:w="1040" w:type="dxa"/>
            <w:shd w:val="clear" w:color="auto" w:fill="FFFFFF"/>
          </w:tcPr>
          <w:p w14:paraId="202DD48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,319</w:t>
            </w:r>
          </w:p>
        </w:tc>
        <w:tc>
          <w:tcPr>
            <w:tcW w:w="1040" w:type="dxa"/>
            <w:shd w:val="clear" w:color="auto" w:fill="FFFFFF"/>
          </w:tcPr>
          <w:p w14:paraId="193F096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,666</w:t>
            </w:r>
            <w:r w:rsidRPr="00B77752">
              <w:rPr>
                <w:rFonts w:ascii="Arial" w:hAnsi="Arial" w:cs="Arial"/>
                <w:color w:val="010205"/>
                <w:sz w:val="18"/>
                <w:szCs w:val="18"/>
                <w:vertAlign w:val="superscript"/>
              </w:rPr>
              <w:t>**</w:t>
            </w:r>
          </w:p>
        </w:tc>
        <w:tc>
          <w:tcPr>
            <w:tcW w:w="910" w:type="dxa"/>
            <w:shd w:val="clear" w:color="auto" w:fill="FFFFFF"/>
          </w:tcPr>
          <w:p w14:paraId="2257628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,495</w:t>
            </w:r>
            <w:r w:rsidRPr="00B77752">
              <w:rPr>
                <w:rFonts w:ascii="Arial" w:hAnsi="Arial" w:cs="Arial"/>
                <w:color w:val="010205"/>
                <w:sz w:val="18"/>
                <w:szCs w:val="18"/>
                <w:vertAlign w:val="superscript"/>
              </w:rPr>
              <w:t>**</w:t>
            </w:r>
          </w:p>
        </w:tc>
        <w:tc>
          <w:tcPr>
            <w:tcW w:w="910" w:type="dxa"/>
            <w:shd w:val="clear" w:color="auto" w:fill="FFFFFF"/>
          </w:tcPr>
          <w:p w14:paraId="0D6C50F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,187</w:t>
            </w:r>
          </w:p>
        </w:tc>
        <w:tc>
          <w:tcPr>
            <w:tcW w:w="905" w:type="dxa"/>
            <w:shd w:val="clear" w:color="auto" w:fill="FFFFFF"/>
          </w:tcPr>
          <w:p w14:paraId="0F6A6E0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,410</w:t>
            </w:r>
            <w:r w:rsidRPr="00B77752">
              <w:rPr>
                <w:rFonts w:ascii="Arial" w:hAnsi="Arial" w:cs="Arial"/>
                <w:color w:val="010205"/>
                <w:sz w:val="18"/>
                <w:szCs w:val="18"/>
                <w:vertAlign w:val="superscript"/>
              </w:rPr>
              <w:t>*</w:t>
            </w:r>
          </w:p>
        </w:tc>
      </w:tr>
      <w:tr w:rsidR="008816DE" w:rsidRPr="00B77752" w14:paraId="0269E28C" w14:textId="77777777" w:rsidTr="001875FC">
        <w:trPr>
          <w:gridAfter w:val="1"/>
          <w:wAfter w:w="16" w:type="dxa"/>
          <w:cantSplit/>
          <w:trHeight w:val="128"/>
        </w:trPr>
        <w:tc>
          <w:tcPr>
            <w:tcW w:w="653" w:type="dxa"/>
            <w:vMerge/>
            <w:shd w:val="clear" w:color="auto" w:fill="E0E0E0"/>
          </w:tcPr>
          <w:p w14:paraId="53F7DC99"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66D6B658"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910" w:type="dxa"/>
            <w:shd w:val="clear" w:color="auto" w:fill="FFFFFF"/>
          </w:tcPr>
          <w:p w14:paraId="561E2E5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,008</w:t>
            </w:r>
          </w:p>
        </w:tc>
        <w:tc>
          <w:tcPr>
            <w:tcW w:w="910" w:type="dxa"/>
            <w:shd w:val="clear" w:color="auto" w:fill="FFFFFF"/>
          </w:tcPr>
          <w:p w14:paraId="5EE4169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,005</w:t>
            </w:r>
          </w:p>
        </w:tc>
        <w:tc>
          <w:tcPr>
            <w:tcW w:w="910" w:type="dxa"/>
            <w:shd w:val="clear" w:color="auto" w:fill="FFFFFF"/>
            <w:vAlign w:val="center"/>
          </w:tcPr>
          <w:p w14:paraId="6F449DE3" w14:textId="77777777" w:rsidR="008816DE" w:rsidRPr="00B77752" w:rsidRDefault="008816DE" w:rsidP="001875FC">
            <w:pPr>
              <w:autoSpaceDE w:val="0"/>
              <w:autoSpaceDN w:val="0"/>
              <w:adjustRightInd w:val="0"/>
              <w:spacing w:after="0" w:line="240" w:lineRule="auto"/>
            </w:pPr>
          </w:p>
        </w:tc>
        <w:tc>
          <w:tcPr>
            <w:tcW w:w="1040" w:type="dxa"/>
            <w:shd w:val="clear" w:color="auto" w:fill="FFFFFF"/>
          </w:tcPr>
          <w:p w14:paraId="3669FC4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,009</w:t>
            </w:r>
          </w:p>
        </w:tc>
        <w:tc>
          <w:tcPr>
            <w:tcW w:w="1040" w:type="dxa"/>
            <w:shd w:val="clear" w:color="auto" w:fill="FFFFFF"/>
          </w:tcPr>
          <w:p w14:paraId="1B0048E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,069</w:t>
            </w:r>
          </w:p>
        </w:tc>
        <w:tc>
          <w:tcPr>
            <w:tcW w:w="910" w:type="dxa"/>
            <w:shd w:val="clear" w:color="auto" w:fill="FFFFFF"/>
          </w:tcPr>
          <w:p w14:paraId="74F8705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0" w:type="dxa"/>
            <w:shd w:val="clear" w:color="auto" w:fill="FFFFFF"/>
          </w:tcPr>
          <w:p w14:paraId="79FBD2C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,004</w:t>
            </w:r>
          </w:p>
        </w:tc>
        <w:tc>
          <w:tcPr>
            <w:tcW w:w="1040" w:type="dxa"/>
            <w:shd w:val="clear" w:color="auto" w:fill="FFFFFF"/>
          </w:tcPr>
          <w:p w14:paraId="4CD266F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,013</w:t>
            </w:r>
          </w:p>
        </w:tc>
        <w:tc>
          <w:tcPr>
            <w:tcW w:w="1040" w:type="dxa"/>
            <w:shd w:val="clear" w:color="auto" w:fill="FFFFFF"/>
          </w:tcPr>
          <w:p w14:paraId="3EC5455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,009</w:t>
            </w:r>
          </w:p>
        </w:tc>
        <w:tc>
          <w:tcPr>
            <w:tcW w:w="1040" w:type="dxa"/>
            <w:shd w:val="clear" w:color="auto" w:fill="FFFFFF"/>
          </w:tcPr>
          <w:p w14:paraId="3101B6C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,086</w:t>
            </w:r>
          </w:p>
        </w:tc>
        <w:tc>
          <w:tcPr>
            <w:tcW w:w="1040" w:type="dxa"/>
            <w:shd w:val="clear" w:color="auto" w:fill="FFFFFF"/>
          </w:tcPr>
          <w:p w14:paraId="29CDD58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910" w:type="dxa"/>
            <w:shd w:val="clear" w:color="auto" w:fill="FFFFFF"/>
          </w:tcPr>
          <w:p w14:paraId="5885385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,005</w:t>
            </w:r>
          </w:p>
        </w:tc>
        <w:tc>
          <w:tcPr>
            <w:tcW w:w="910" w:type="dxa"/>
            <w:shd w:val="clear" w:color="auto" w:fill="FFFFFF"/>
          </w:tcPr>
          <w:p w14:paraId="09D03AF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,323</w:t>
            </w:r>
          </w:p>
        </w:tc>
        <w:tc>
          <w:tcPr>
            <w:tcW w:w="905" w:type="dxa"/>
            <w:shd w:val="clear" w:color="auto" w:fill="FFFFFF"/>
          </w:tcPr>
          <w:p w14:paraId="14725D1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,027</w:t>
            </w:r>
          </w:p>
        </w:tc>
      </w:tr>
      <w:tr w:rsidR="008816DE" w:rsidRPr="00B77752" w14:paraId="7899C492" w14:textId="77777777" w:rsidTr="001875FC">
        <w:trPr>
          <w:gridAfter w:val="1"/>
          <w:wAfter w:w="16" w:type="dxa"/>
          <w:cantSplit/>
          <w:trHeight w:val="128"/>
        </w:trPr>
        <w:tc>
          <w:tcPr>
            <w:tcW w:w="653" w:type="dxa"/>
            <w:vMerge/>
            <w:shd w:val="clear" w:color="auto" w:fill="E0E0E0"/>
          </w:tcPr>
          <w:p w14:paraId="3324C843"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25237D0C"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910" w:type="dxa"/>
            <w:shd w:val="clear" w:color="auto" w:fill="FFFFFF"/>
          </w:tcPr>
          <w:p w14:paraId="5D81038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39707D6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2B869BF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661A7FF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21ABFEC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5E59B5D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32A0DC2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6029C99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3E27530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05A96E6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4FFDB2C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52C1113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53BEC51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05" w:type="dxa"/>
            <w:shd w:val="clear" w:color="auto" w:fill="FFFFFF"/>
          </w:tcPr>
          <w:p w14:paraId="589C208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r>
      <w:tr w:rsidR="008816DE" w:rsidRPr="00B77752" w14:paraId="5B5BCCA1" w14:textId="77777777" w:rsidTr="001875FC">
        <w:trPr>
          <w:gridAfter w:val="1"/>
          <w:wAfter w:w="16" w:type="dxa"/>
          <w:cantSplit/>
          <w:trHeight w:val="288"/>
        </w:trPr>
        <w:tc>
          <w:tcPr>
            <w:tcW w:w="653" w:type="dxa"/>
            <w:vMerge w:val="restart"/>
            <w:shd w:val="clear" w:color="auto" w:fill="E0E0E0"/>
          </w:tcPr>
          <w:p w14:paraId="3E16FED7"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X4.4</w:t>
            </w:r>
          </w:p>
        </w:tc>
        <w:tc>
          <w:tcPr>
            <w:tcW w:w="1823" w:type="dxa"/>
            <w:shd w:val="clear" w:color="auto" w:fill="E0E0E0"/>
          </w:tcPr>
          <w:p w14:paraId="133B43DE"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910" w:type="dxa"/>
            <w:shd w:val="clear" w:color="auto" w:fill="FFFFFF"/>
          </w:tcPr>
          <w:p w14:paraId="63A7533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,695</w:t>
            </w:r>
            <w:r w:rsidRPr="00B77752">
              <w:rPr>
                <w:rFonts w:ascii="Arial" w:hAnsi="Arial" w:cs="Arial"/>
                <w:color w:val="010205"/>
                <w:sz w:val="18"/>
                <w:szCs w:val="18"/>
                <w:vertAlign w:val="superscript"/>
              </w:rPr>
              <w:t>**</w:t>
            </w:r>
          </w:p>
        </w:tc>
        <w:tc>
          <w:tcPr>
            <w:tcW w:w="910" w:type="dxa"/>
            <w:shd w:val="clear" w:color="auto" w:fill="FFFFFF"/>
          </w:tcPr>
          <w:p w14:paraId="2531693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,578</w:t>
            </w:r>
            <w:r w:rsidRPr="00B77752">
              <w:rPr>
                <w:rFonts w:ascii="Arial" w:hAnsi="Arial" w:cs="Arial"/>
                <w:color w:val="010205"/>
                <w:sz w:val="18"/>
                <w:szCs w:val="18"/>
                <w:vertAlign w:val="superscript"/>
              </w:rPr>
              <w:t>**</w:t>
            </w:r>
          </w:p>
        </w:tc>
        <w:tc>
          <w:tcPr>
            <w:tcW w:w="910" w:type="dxa"/>
            <w:shd w:val="clear" w:color="auto" w:fill="FFFFFF"/>
          </w:tcPr>
          <w:p w14:paraId="739D0CF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,468</w:t>
            </w:r>
            <w:r w:rsidRPr="00B77752">
              <w:rPr>
                <w:rFonts w:ascii="Arial" w:hAnsi="Arial" w:cs="Arial"/>
                <w:color w:val="010205"/>
                <w:sz w:val="18"/>
                <w:szCs w:val="18"/>
                <w:vertAlign w:val="superscript"/>
              </w:rPr>
              <w:t>**</w:t>
            </w:r>
          </w:p>
        </w:tc>
        <w:tc>
          <w:tcPr>
            <w:tcW w:w="1040" w:type="dxa"/>
            <w:shd w:val="clear" w:color="auto" w:fill="FFFFFF"/>
          </w:tcPr>
          <w:p w14:paraId="6B08026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40" w:type="dxa"/>
            <w:shd w:val="clear" w:color="auto" w:fill="FFFFFF"/>
          </w:tcPr>
          <w:p w14:paraId="2D500D3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,109</w:t>
            </w:r>
          </w:p>
        </w:tc>
        <w:tc>
          <w:tcPr>
            <w:tcW w:w="910" w:type="dxa"/>
            <w:shd w:val="clear" w:color="auto" w:fill="FFFFFF"/>
          </w:tcPr>
          <w:p w14:paraId="7316F56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,441</w:t>
            </w:r>
            <w:r w:rsidRPr="00B77752">
              <w:rPr>
                <w:rFonts w:ascii="Arial" w:hAnsi="Arial" w:cs="Arial"/>
                <w:color w:val="010205"/>
                <w:sz w:val="18"/>
                <w:szCs w:val="18"/>
                <w:vertAlign w:val="superscript"/>
              </w:rPr>
              <w:t>*</w:t>
            </w:r>
          </w:p>
        </w:tc>
        <w:tc>
          <w:tcPr>
            <w:tcW w:w="1040" w:type="dxa"/>
            <w:shd w:val="clear" w:color="auto" w:fill="FFFFFF"/>
          </w:tcPr>
          <w:p w14:paraId="52D254A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,619</w:t>
            </w:r>
            <w:r w:rsidRPr="00B77752">
              <w:rPr>
                <w:rFonts w:ascii="Arial" w:hAnsi="Arial" w:cs="Arial"/>
                <w:color w:val="010205"/>
                <w:sz w:val="18"/>
                <w:szCs w:val="18"/>
                <w:vertAlign w:val="superscript"/>
              </w:rPr>
              <w:t>**</w:t>
            </w:r>
          </w:p>
        </w:tc>
        <w:tc>
          <w:tcPr>
            <w:tcW w:w="1040" w:type="dxa"/>
            <w:shd w:val="clear" w:color="auto" w:fill="FFFFFF"/>
          </w:tcPr>
          <w:p w14:paraId="6A056C0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,630</w:t>
            </w:r>
            <w:r w:rsidRPr="00B77752">
              <w:rPr>
                <w:rFonts w:ascii="Arial" w:hAnsi="Arial" w:cs="Arial"/>
                <w:color w:val="010205"/>
                <w:sz w:val="18"/>
                <w:szCs w:val="18"/>
                <w:vertAlign w:val="superscript"/>
              </w:rPr>
              <w:t>**</w:t>
            </w:r>
          </w:p>
        </w:tc>
        <w:tc>
          <w:tcPr>
            <w:tcW w:w="1040" w:type="dxa"/>
            <w:shd w:val="clear" w:color="auto" w:fill="FFFFFF"/>
          </w:tcPr>
          <w:p w14:paraId="6D0ECDB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,572</w:t>
            </w:r>
            <w:r w:rsidRPr="00B77752">
              <w:rPr>
                <w:rFonts w:ascii="Arial" w:hAnsi="Arial" w:cs="Arial"/>
                <w:color w:val="010205"/>
                <w:sz w:val="18"/>
                <w:szCs w:val="18"/>
                <w:vertAlign w:val="superscript"/>
              </w:rPr>
              <w:t>**</w:t>
            </w:r>
          </w:p>
        </w:tc>
        <w:tc>
          <w:tcPr>
            <w:tcW w:w="1040" w:type="dxa"/>
            <w:shd w:val="clear" w:color="auto" w:fill="FFFFFF"/>
          </w:tcPr>
          <w:p w14:paraId="6BF7D38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,374</w:t>
            </w:r>
            <w:r w:rsidRPr="00B77752">
              <w:rPr>
                <w:rFonts w:ascii="Arial" w:hAnsi="Arial" w:cs="Arial"/>
                <w:color w:val="010205"/>
                <w:sz w:val="18"/>
                <w:szCs w:val="18"/>
                <w:vertAlign w:val="superscript"/>
              </w:rPr>
              <w:t>*</w:t>
            </w:r>
          </w:p>
        </w:tc>
        <w:tc>
          <w:tcPr>
            <w:tcW w:w="1040" w:type="dxa"/>
            <w:shd w:val="clear" w:color="auto" w:fill="FFFFFF"/>
          </w:tcPr>
          <w:p w14:paraId="1D79E1D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,358</w:t>
            </w:r>
          </w:p>
        </w:tc>
        <w:tc>
          <w:tcPr>
            <w:tcW w:w="910" w:type="dxa"/>
            <w:shd w:val="clear" w:color="auto" w:fill="FFFFFF"/>
          </w:tcPr>
          <w:p w14:paraId="67D9D72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,379</w:t>
            </w:r>
            <w:r w:rsidRPr="00B77752">
              <w:rPr>
                <w:rFonts w:ascii="Arial" w:hAnsi="Arial" w:cs="Arial"/>
                <w:color w:val="010205"/>
                <w:sz w:val="18"/>
                <w:szCs w:val="18"/>
                <w:vertAlign w:val="superscript"/>
              </w:rPr>
              <w:t>*</w:t>
            </w:r>
          </w:p>
        </w:tc>
        <w:tc>
          <w:tcPr>
            <w:tcW w:w="910" w:type="dxa"/>
            <w:shd w:val="clear" w:color="auto" w:fill="FFFFFF"/>
          </w:tcPr>
          <w:p w14:paraId="2B211D5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,163</w:t>
            </w:r>
          </w:p>
        </w:tc>
        <w:tc>
          <w:tcPr>
            <w:tcW w:w="905" w:type="dxa"/>
            <w:shd w:val="clear" w:color="auto" w:fill="FFFFFF"/>
          </w:tcPr>
          <w:p w14:paraId="307032D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,508</w:t>
            </w:r>
            <w:r w:rsidRPr="00B77752">
              <w:rPr>
                <w:rFonts w:ascii="Arial" w:hAnsi="Arial" w:cs="Arial"/>
                <w:color w:val="010205"/>
                <w:sz w:val="18"/>
                <w:szCs w:val="18"/>
                <w:vertAlign w:val="superscript"/>
              </w:rPr>
              <w:t>**</w:t>
            </w:r>
          </w:p>
        </w:tc>
      </w:tr>
      <w:tr w:rsidR="008816DE" w:rsidRPr="00B77752" w14:paraId="22F486B5" w14:textId="77777777" w:rsidTr="001875FC">
        <w:trPr>
          <w:gridAfter w:val="1"/>
          <w:wAfter w:w="16" w:type="dxa"/>
          <w:cantSplit/>
          <w:trHeight w:val="128"/>
        </w:trPr>
        <w:tc>
          <w:tcPr>
            <w:tcW w:w="653" w:type="dxa"/>
            <w:vMerge/>
            <w:shd w:val="clear" w:color="auto" w:fill="E0E0E0"/>
          </w:tcPr>
          <w:p w14:paraId="6BC62ADB"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2C6702C1"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910" w:type="dxa"/>
            <w:shd w:val="clear" w:color="auto" w:fill="FFFFFF"/>
          </w:tcPr>
          <w:p w14:paraId="06E16ED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910" w:type="dxa"/>
            <w:shd w:val="clear" w:color="auto" w:fill="FFFFFF"/>
          </w:tcPr>
          <w:p w14:paraId="116722C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910" w:type="dxa"/>
            <w:shd w:val="clear" w:color="auto" w:fill="FFFFFF"/>
          </w:tcPr>
          <w:p w14:paraId="3CAED86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,009</w:t>
            </w:r>
          </w:p>
        </w:tc>
        <w:tc>
          <w:tcPr>
            <w:tcW w:w="1040" w:type="dxa"/>
            <w:shd w:val="clear" w:color="auto" w:fill="FFFFFF"/>
            <w:vAlign w:val="center"/>
          </w:tcPr>
          <w:p w14:paraId="1AAFED23" w14:textId="77777777" w:rsidR="008816DE" w:rsidRPr="00B77752" w:rsidRDefault="008816DE" w:rsidP="001875FC">
            <w:pPr>
              <w:autoSpaceDE w:val="0"/>
              <w:autoSpaceDN w:val="0"/>
              <w:adjustRightInd w:val="0"/>
              <w:spacing w:after="0" w:line="240" w:lineRule="auto"/>
            </w:pPr>
          </w:p>
        </w:tc>
        <w:tc>
          <w:tcPr>
            <w:tcW w:w="1040" w:type="dxa"/>
            <w:shd w:val="clear" w:color="auto" w:fill="FFFFFF"/>
          </w:tcPr>
          <w:p w14:paraId="6A2920C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,566</w:t>
            </w:r>
          </w:p>
        </w:tc>
        <w:tc>
          <w:tcPr>
            <w:tcW w:w="910" w:type="dxa"/>
            <w:shd w:val="clear" w:color="auto" w:fill="FFFFFF"/>
          </w:tcPr>
          <w:p w14:paraId="46DB033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,015</w:t>
            </w:r>
          </w:p>
        </w:tc>
        <w:tc>
          <w:tcPr>
            <w:tcW w:w="1040" w:type="dxa"/>
            <w:shd w:val="clear" w:color="auto" w:fill="FFFFFF"/>
          </w:tcPr>
          <w:p w14:paraId="5B17A3D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0" w:type="dxa"/>
            <w:shd w:val="clear" w:color="auto" w:fill="FFFFFF"/>
          </w:tcPr>
          <w:p w14:paraId="34F5F5F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0" w:type="dxa"/>
            <w:shd w:val="clear" w:color="auto" w:fill="FFFFFF"/>
          </w:tcPr>
          <w:p w14:paraId="5AE972F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040" w:type="dxa"/>
            <w:shd w:val="clear" w:color="auto" w:fill="FFFFFF"/>
          </w:tcPr>
          <w:p w14:paraId="48EC926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,042</w:t>
            </w:r>
          </w:p>
        </w:tc>
        <w:tc>
          <w:tcPr>
            <w:tcW w:w="1040" w:type="dxa"/>
            <w:shd w:val="clear" w:color="auto" w:fill="FFFFFF"/>
          </w:tcPr>
          <w:p w14:paraId="36BA1C8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,052</w:t>
            </w:r>
          </w:p>
        </w:tc>
        <w:tc>
          <w:tcPr>
            <w:tcW w:w="910" w:type="dxa"/>
            <w:shd w:val="clear" w:color="auto" w:fill="FFFFFF"/>
          </w:tcPr>
          <w:p w14:paraId="1CE4C14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,039</w:t>
            </w:r>
          </w:p>
        </w:tc>
        <w:tc>
          <w:tcPr>
            <w:tcW w:w="910" w:type="dxa"/>
            <w:shd w:val="clear" w:color="auto" w:fill="FFFFFF"/>
          </w:tcPr>
          <w:p w14:paraId="0ED7AC0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,390</w:t>
            </w:r>
          </w:p>
        </w:tc>
        <w:tc>
          <w:tcPr>
            <w:tcW w:w="905" w:type="dxa"/>
            <w:shd w:val="clear" w:color="auto" w:fill="FFFFFF"/>
          </w:tcPr>
          <w:p w14:paraId="02EEEC8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,005</w:t>
            </w:r>
          </w:p>
        </w:tc>
      </w:tr>
      <w:tr w:rsidR="008816DE" w:rsidRPr="00B77752" w14:paraId="01901176" w14:textId="77777777" w:rsidTr="001875FC">
        <w:trPr>
          <w:gridAfter w:val="1"/>
          <w:wAfter w:w="16" w:type="dxa"/>
          <w:cantSplit/>
          <w:trHeight w:val="128"/>
        </w:trPr>
        <w:tc>
          <w:tcPr>
            <w:tcW w:w="653" w:type="dxa"/>
            <w:vMerge/>
            <w:shd w:val="clear" w:color="auto" w:fill="E0E0E0"/>
          </w:tcPr>
          <w:p w14:paraId="19E07FD0"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5493FF91"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910" w:type="dxa"/>
            <w:shd w:val="clear" w:color="auto" w:fill="FFFFFF"/>
          </w:tcPr>
          <w:p w14:paraId="4CC02F9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03EDE25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5810BF1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15803BB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737E905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5974962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68B023C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4858DD6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1431E7E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599925B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6349815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15F339C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2EFD2F7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05" w:type="dxa"/>
            <w:shd w:val="clear" w:color="auto" w:fill="FFFFFF"/>
          </w:tcPr>
          <w:p w14:paraId="421382D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r>
      <w:tr w:rsidR="008816DE" w:rsidRPr="00B77752" w14:paraId="5652BA85" w14:textId="77777777" w:rsidTr="001875FC">
        <w:trPr>
          <w:gridAfter w:val="1"/>
          <w:wAfter w:w="16" w:type="dxa"/>
          <w:cantSplit/>
          <w:trHeight w:val="288"/>
        </w:trPr>
        <w:tc>
          <w:tcPr>
            <w:tcW w:w="653" w:type="dxa"/>
            <w:vMerge w:val="restart"/>
            <w:shd w:val="clear" w:color="auto" w:fill="E0E0E0"/>
          </w:tcPr>
          <w:p w14:paraId="0EFA7FB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X4.5</w:t>
            </w:r>
          </w:p>
        </w:tc>
        <w:tc>
          <w:tcPr>
            <w:tcW w:w="1823" w:type="dxa"/>
            <w:shd w:val="clear" w:color="auto" w:fill="E0E0E0"/>
          </w:tcPr>
          <w:p w14:paraId="3B012FAC"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910" w:type="dxa"/>
            <w:shd w:val="clear" w:color="auto" w:fill="FFFFFF"/>
          </w:tcPr>
          <w:p w14:paraId="378EA95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,525</w:t>
            </w:r>
            <w:r w:rsidRPr="00B77752">
              <w:rPr>
                <w:rFonts w:ascii="Arial" w:hAnsi="Arial" w:cs="Arial"/>
                <w:color w:val="010205"/>
                <w:sz w:val="18"/>
                <w:szCs w:val="18"/>
                <w:vertAlign w:val="superscript"/>
              </w:rPr>
              <w:t>**</w:t>
            </w:r>
          </w:p>
        </w:tc>
        <w:tc>
          <w:tcPr>
            <w:tcW w:w="910" w:type="dxa"/>
            <w:shd w:val="clear" w:color="auto" w:fill="FFFFFF"/>
          </w:tcPr>
          <w:p w14:paraId="77028A0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,354</w:t>
            </w:r>
          </w:p>
        </w:tc>
        <w:tc>
          <w:tcPr>
            <w:tcW w:w="910" w:type="dxa"/>
            <w:shd w:val="clear" w:color="auto" w:fill="FFFFFF"/>
          </w:tcPr>
          <w:p w14:paraId="3776F7B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,336</w:t>
            </w:r>
          </w:p>
        </w:tc>
        <w:tc>
          <w:tcPr>
            <w:tcW w:w="1040" w:type="dxa"/>
            <w:shd w:val="clear" w:color="auto" w:fill="FFFFFF"/>
          </w:tcPr>
          <w:p w14:paraId="6A098C4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,109</w:t>
            </w:r>
          </w:p>
        </w:tc>
        <w:tc>
          <w:tcPr>
            <w:tcW w:w="1040" w:type="dxa"/>
            <w:shd w:val="clear" w:color="auto" w:fill="FFFFFF"/>
          </w:tcPr>
          <w:p w14:paraId="0B57827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910" w:type="dxa"/>
            <w:shd w:val="clear" w:color="auto" w:fill="FFFFFF"/>
          </w:tcPr>
          <w:p w14:paraId="3735070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,454</w:t>
            </w:r>
            <w:r w:rsidRPr="00B77752">
              <w:rPr>
                <w:rFonts w:ascii="Arial" w:hAnsi="Arial" w:cs="Arial"/>
                <w:color w:val="010205"/>
                <w:sz w:val="18"/>
                <w:szCs w:val="18"/>
                <w:vertAlign w:val="superscript"/>
              </w:rPr>
              <w:t>*</w:t>
            </w:r>
          </w:p>
        </w:tc>
        <w:tc>
          <w:tcPr>
            <w:tcW w:w="1040" w:type="dxa"/>
            <w:shd w:val="clear" w:color="auto" w:fill="FFFFFF"/>
          </w:tcPr>
          <w:p w14:paraId="085BF57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,051</w:t>
            </w:r>
          </w:p>
        </w:tc>
        <w:tc>
          <w:tcPr>
            <w:tcW w:w="1040" w:type="dxa"/>
            <w:shd w:val="clear" w:color="auto" w:fill="FFFFFF"/>
          </w:tcPr>
          <w:p w14:paraId="4AE54A4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,068</w:t>
            </w:r>
          </w:p>
        </w:tc>
        <w:tc>
          <w:tcPr>
            <w:tcW w:w="1040" w:type="dxa"/>
            <w:shd w:val="clear" w:color="auto" w:fill="FFFFFF"/>
          </w:tcPr>
          <w:p w14:paraId="595F2A0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,055</w:t>
            </w:r>
          </w:p>
        </w:tc>
        <w:tc>
          <w:tcPr>
            <w:tcW w:w="1040" w:type="dxa"/>
            <w:shd w:val="clear" w:color="auto" w:fill="FFFFFF"/>
          </w:tcPr>
          <w:p w14:paraId="32DD57F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,176</w:t>
            </w:r>
          </w:p>
        </w:tc>
        <w:tc>
          <w:tcPr>
            <w:tcW w:w="1040" w:type="dxa"/>
            <w:shd w:val="clear" w:color="auto" w:fill="FFFFFF"/>
          </w:tcPr>
          <w:p w14:paraId="70857D3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,218</w:t>
            </w:r>
          </w:p>
        </w:tc>
        <w:tc>
          <w:tcPr>
            <w:tcW w:w="910" w:type="dxa"/>
            <w:shd w:val="clear" w:color="auto" w:fill="FFFFFF"/>
          </w:tcPr>
          <w:p w14:paraId="4C22A8C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,288</w:t>
            </w:r>
          </w:p>
        </w:tc>
        <w:tc>
          <w:tcPr>
            <w:tcW w:w="910" w:type="dxa"/>
            <w:shd w:val="clear" w:color="auto" w:fill="FFFFFF"/>
          </w:tcPr>
          <w:p w14:paraId="68B20B3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,401</w:t>
            </w:r>
            <w:r w:rsidRPr="00B77752">
              <w:rPr>
                <w:rFonts w:ascii="Arial" w:hAnsi="Arial" w:cs="Arial"/>
                <w:color w:val="010205"/>
                <w:sz w:val="18"/>
                <w:szCs w:val="18"/>
                <w:vertAlign w:val="superscript"/>
              </w:rPr>
              <w:t>*</w:t>
            </w:r>
          </w:p>
        </w:tc>
        <w:tc>
          <w:tcPr>
            <w:tcW w:w="905" w:type="dxa"/>
            <w:shd w:val="clear" w:color="auto" w:fill="FFFFFF"/>
          </w:tcPr>
          <w:p w14:paraId="116477C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,549</w:t>
            </w:r>
            <w:r w:rsidRPr="00B77752">
              <w:rPr>
                <w:rFonts w:ascii="Arial" w:hAnsi="Arial" w:cs="Arial"/>
                <w:color w:val="010205"/>
                <w:sz w:val="18"/>
                <w:szCs w:val="18"/>
                <w:vertAlign w:val="superscript"/>
              </w:rPr>
              <w:t>**</w:t>
            </w:r>
          </w:p>
        </w:tc>
      </w:tr>
      <w:tr w:rsidR="008816DE" w:rsidRPr="00B77752" w14:paraId="3A18668E" w14:textId="77777777" w:rsidTr="001875FC">
        <w:trPr>
          <w:gridAfter w:val="1"/>
          <w:wAfter w:w="16" w:type="dxa"/>
          <w:cantSplit/>
          <w:trHeight w:val="128"/>
        </w:trPr>
        <w:tc>
          <w:tcPr>
            <w:tcW w:w="653" w:type="dxa"/>
            <w:vMerge/>
            <w:shd w:val="clear" w:color="auto" w:fill="E0E0E0"/>
          </w:tcPr>
          <w:p w14:paraId="3ECA5BE1"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74339F3A"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910" w:type="dxa"/>
            <w:shd w:val="clear" w:color="auto" w:fill="FFFFFF"/>
          </w:tcPr>
          <w:p w14:paraId="7B7061C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910" w:type="dxa"/>
            <w:shd w:val="clear" w:color="auto" w:fill="FFFFFF"/>
          </w:tcPr>
          <w:p w14:paraId="2163730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,055</w:t>
            </w:r>
          </w:p>
        </w:tc>
        <w:tc>
          <w:tcPr>
            <w:tcW w:w="910" w:type="dxa"/>
            <w:shd w:val="clear" w:color="auto" w:fill="FFFFFF"/>
          </w:tcPr>
          <w:p w14:paraId="7F415AE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,069</w:t>
            </w:r>
          </w:p>
        </w:tc>
        <w:tc>
          <w:tcPr>
            <w:tcW w:w="1040" w:type="dxa"/>
            <w:shd w:val="clear" w:color="auto" w:fill="FFFFFF"/>
          </w:tcPr>
          <w:p w14:paraId="0949AEC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,566</w:t>
            </w:r>
          </w:p>
        </w:tc>
        <w:tc>
          <w:tcPr>
            <w:tcW w:w="1040" w:type="dxa"/>
            <w:shd w:val="clear" w:color="auto" w:fill="FFFFFF"/>
            <w:vAlign w:val="center"/>
          </w:tcPr>
          <w:p w14:paraId="6AC203BE" w14:textId="77777777" w:rsidR="008816DE" w:rsidRPr="00B77752" w:rsidRDefault="008816DE" w:rsidP="001875FC">
            <w:pPr>
              <w:autoSpaceDE w:val="0"/>
              <w:autoSpaceDN w:val="0"/>
              <w:adjustRightInd w:val="0"/>
              <w:spacing w:after="0" w:line="240" w:lineRule="auto"/>
            </w:pPr>
          </w:p>
        </w:tc>
        <w:tc>
          <w:tcPr>
            <w:tcW w:w="910" w:type="dxa"/>
            <w:shd w:val="clear" w:color="auto" w:fill="FFFFFF"/>
          </w:tcPr>
          <w:p w14:paraId="301683D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,012</w:t>
            </w:r>
          </w:p>
        </w:tc>
        <w:tc>
          <w:tcPr>
            <w:tcW w:w="1040" w:type="dxa"/>
            <w:shd w:val="clear" w:color="auto" w:fill="FFFFFF"/>
          </w:tcPr>
          <w:p w14:paraId="6ACD881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,789</w:t>
            </w:r>
          </w:p>
        </w:tc>
        <w:tc>
          <w:tcPr>
            <w:tcW w:w="1040" w:type="dxa"/>
            <w:shd w:val="clear" w:color="auto" w:fill="FFFFFF"/>
          </w:tcPr>
          <w:p w14:paraId="69EA5C7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,723</w:t>
            </w:r>
          </w:p>
        </w:tc>
        <w:tc>
          <w:tcPr>
            <w:tcW w:w="1040" w:type="dxa"/>
            <w:shd w:val="clear" w:color="auto" w:fill="FFFFFF"/>
          </w:tcPr>
          <w:p w14:paraId="5EE9AB4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,775</w:t>
            </w:r>
          </w:p>
        </w:tc>
        <w:tc>
          <w:tcPr>
            <w:tcW w:w="1040" w:type="dxa"/>
            <w:shd w:val="clear" w:color="auto" w:fill="FFFFFF"/>
          </w:tcPr>
          <w:p w14:paraId="455C942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,353</w:t>
            </w:r>
          </w:p>
        </w:tc>
        <w:tc>
          <w:tcPr>
            <w:tcW w:w="1040" w:type="dxa"/>
            <w:shd w:val="clear" w:color="auto" w:fill="FFFFFF"/>
          </w:tcPr>
          <w:p w14:paraId="0BACF32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,247</w:t>
            </w:r>
          </w:p>
        </w:tc>
        <w:tc>
          <w:tcPr>
            <w:tcW w:w="910" w:type="dxa"/>
            <w:shd w:val="clear" w:color="auto" w:fill="FFFFFF"/>
          </w:tcPr>
          <w:p w14:paraId="04F8646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,122</w:t>
            </w:r>
          </w:p>
        </w:tc>
        <w:tc>
          <w:tcPr>
            <w:tcW w:w="910" w:type="dxa"/>
            <w:shd w:val="clear" w:color="auto" w:fill="FFFFFF"/>
          </w:tcPr>
          <w:p w14:paraId="483173D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,028</w:t>
            </w:r>
          </w:p>
        </w:tc>
        <w:tc>
          <w:tcPr>
            <w:tcW w:w="905" w:type="dxa"/>
            <w:shd w:val="clear" w:color="auto" w:fill="FFFFFF"/>
          </w:tcPr>
          <w:p w14:paraId="2C364C4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r>
      <w:tr w:rsidR="008816DE" w:rsidRPr="00B77752" w14:paraId="5033D409" w14:textId="77777777" w:rsidTr="001875FC">
        <w:trPr>
          <w:gridAfter w:val="1"/>
          <w:wAfter w:w="16" w:type="dxa"/>
          <w:cantSplit/>
          <w:trHeight w:val="128"/>
        </w:trPr>
        <w:tc>
          <w:tcPr>
            <w:tcW w:w="653" w:type="dxa"/>
            <w:vMerge/>
            <w:shd w:val="clear" w:color="auto" w:fill="E0E0E0"/>
          </w:tcPr>
          <w:p w14:paraId="5523229C"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3FF3B062"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910" w:type="dxa"/>
            <w:shd w:val="clear" w:color="auto" w:fill="FFFFFF"/>
          </w:tcPr>
          <w:p w14:paraId="02C2872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7BC7BE0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38D3059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128A4EF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5F0537A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663498D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0AD78F0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0A95BD4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2D8A40A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2BE0136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4E5609A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55BC0E7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2A841F8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05" w:type="dxa"/>
            <w:shd w:val="clear" w:color="auto" w:fill="FFFFFF"/>
          </w:tcPr>
          <w:p w14:paraId="29B9991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r>
      <w:tr w:rsidR="008816DE" w:rsidRPr="00B77752" w14:paraId="445B0F5C" w14:textId="77777777" w:rsidTr="001875FC">
        <w:trPr>
          <w:gridAfter w:val="1"/>
          <w:wAfter w:w="16" w:type="dxa"/>
          <w:cantSplit/>
          <w:trHeight w:val="288"/>
        </w:trPr>
        <w:tc>
          <w:tcPr>
            <w:tcW w:w="653" w:type="dxa"/>
            <w:vMerge w:val="restart"/>
            <w:shd w:val="clear" w:color="auto" w:fill="E0E0E0"/>
          </w:tcPr>
          <w:p w14:paraId="6F5A49B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X4.6</w:t>
            </w:r>
          </w:p>
        </w:tc>
        <w:tc>
          <w:tcPr>
            <w:tcW w:w="1823" w:type="dxa"/>
            <w:shd w:val="clear" w:color="auto" w:fill="E0E0E0"/>
          </w:tcPr>
          <w:p w14:paraId="75C9DEC5"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910" w:type="dxa"/>
            <w:shd w:val="clear" w:color="auto" w:fill="FFFFFF"/>
          </w:tcPr>
          <w:p w14:paraId="5C7412E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,465</w:t>
            </w:r>
            <w:r w:rsidRPr="00B77752">
              <w:rPr>
                <w:rFonts w:ascii="Arial" w:hAnsi="Arial" w:cs="Arial"/>
                <w:color w:val="010205"/>
                <w:sz w:val="18"/>
                <w:szCs w:val="18"/>
                <w:vertAlign w:val="superscript"/>
              </w:rPr>
              <w:t>**</w:t>
            </w:r>
          </w:p>
        </w:tc>
        <w:tc>
          <w:tcPr>
            <w:tcW w:w="910" w:type="dxa"/>
            <w:shd w:val="clear" w:color="auto" w:fill="FFFFFF"/>
          </w:tcPr>
          <w:p w14:paraId="6C05A13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,530</w:t>
            </w:r>
            <w:r w:rsidRPr="00B77752">
              <w:rPr>
                <w:rFonts w:ascii="Arial" w:hAnsi="Arial" w:cs="Arial"/>
                <w:color w:val="010205"/>
                <w:sz w:val="18"/>
                <w:szCs w:val="18"/>
                <w:vertAlign w:val="superscript"/>
              </w:rPr>
              <w:t>**</w:t>
            </w:r>
          </w:p>
        </w:tc>
        <w:tc>
          <w:tcPr>
            <w:tcW w:w="910" w:type="dxa"/>
            <w:shd w:val="clear" w:color="auto" w:fill="FFFFFF"/>
          </w:tcPr>
          <w:p w14:paraId="2F07E7B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,642</w:t>
            </w:r>
            <w:r w:rsidRPr="00B77752">
              <w:rPr>
                <w:rFonts w:ascii="Arial" w:hAnsi="Arial" w:cs="Arial"/>
                <w:color w:val="010205"/>
                <w:sz w:val="18"/>
                <w:szCs w:val="18"/>
                <w:vertAlign w:val="superscript"/>
              </w:rPr>
              <w:t>**</w:t>
            </w:r>
          </w:p>
        </w:tc>
        <w:tc>
          <w:tcPr>
            <w:tcW w:w="1040" w:type="dxa"/>
            <w:shd w:val="clear" w:color="auto" w:fill="FFFFFF"/>
          </w:tcPr>
          <w:p w14:paraId="5D51652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,441</w:t>
            </w:r>
            <w:r w:rsidRPr="00B77752">
              <w:rPr>
                <w:rFonts w:ascii="Arial" w:hAnsi="Arial" w:cs="Arial"/>
                <w:color w:val="010205"/>
                <w:sz w:val="18"/>
                <w:szCs w:val="18"/>
                <w:vertAlign w:val="superscript"/>
              </w:rPr>
              <w:t>*</w:t>
            </w:r>
          </w:p>
        </w:tc>
        <w:tc>
          <w:tcPr>
            <w:tcW w:w="1040" w:type="dxa"/>
            <w:shd w:val="clear" w:color="auto" w:fill="FFFFFF"/>
          </w:tcPr>
          <w:p w14:paraId="16A30EF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,454</w:t>
            </w:r>
            <w:r w:rsidRPr="00B77752">
              <w:rPr>
                <w:rFonts w:ascii="Arial" w:hAnsi="Arial" w:cs="Arial"/>
                <w:color w:val="010205"/>
                <w:sz w:val="18"/>
                <w:szCs w:val="18"/>
                <w:vertAlign w:val="superscript"/>
              </w:rPr>
              <w:t>*</w:t>
            </w:r>
          </w:p>
        </w:tc>
        <w:tc>
          <w:tcPr>
            <w:tcW w:w="910" w:type="dxa"/>
            <w:shd w:val="clear" w:color="auto" w:fill="FFFFFF"/>
          </w:tcPr>
          <w:p w14:paraId="08820C9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40" w:type="dxa"/>
            <w:shd w:val="clear" w:color="auto" w:fill="FFFFFF"/>
          </w:tcPr>
          <w:p w14:paraId="002A0E8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,546</w:t>
            </w:r>
            <w:r w:rsidRPr="00B77752">
              <w:rPr>
                <w:rFonts w:ascii="Arial" w:hAnsi="Arial" w:cs="Arial"/>
                <w:color w:val="010205"/>
                <w:sz w:val="18"/>
                <w:szCs w:val="18"/>
                <w:vertAlign w:val="superscript"/>
              </w:rPr>
              <w:t>**</w:t>
            </w:r>
          </w:p>
        </w:tc>
        <w:tc>
          <w:tcPr>
            <w:tcW w:w="1040" w:type="dxa"/>
            <w:shd w:val="clear" w:color="auto" w:fill="FFFFFF"/>
          </w:tcPr>
          <w:p w14:paraId="687BBBF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,432</w:t>
            </w:r>
            <w:r w:rsidRPr="00B77752">
              <w:rPr>
                <w:rFonts w:ascii="Arial" w:hAnsi="Arial" w:cs="Arial"/>
                <w:color w:val="010205"/>
                <w:sz w:val="18"/>
                <w:szCs w:val="18"/>
                <w:vertAlign w:val="superscript"/>
              </w:rPr>
              <w:t>*</w:t>
            </w:r>
          </w:p>
        </w:tc>
        <w:tc>
          <w:tcPr>
            <w:tcW w:w="1040" w:type="dxa"/>
            <w:shd w:val="clear" w:color="auto" w:fill="FFFFFF"/>
          </w:tcPr>
          <w:p w14:paraId="6DE7B12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,352</w:t>
            </w:r>
          </w:p>
        </w:tc>
        <w:tc>
          <w:tcPr>
            <w:tcW w:w="1040" w:type="dxa"/>
            <w:shd w:val="clear" w:color="auto" w:fill="FFFFFF"/>
          </w:tcPr>
          <w:p w14:paraId="6C84F28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,567</w:t>
            </w:r>
            <w:r w:rsidRPr="00B77752">
              <w:rPr>
                <w:rFonts w:ascii="Arial" w:hAnsi="Arial" w:cs="Arial"/>
                <w:color w:val="010205"/>
                <w:sz w:val="18"/>
                <w:szCs w:val="18"/>
                <w:vertAlign w:val="superscript"/>
              </w:rPr>
              <w:t>**</w:t>
            </w:r>
          </w:p>
        </w:tc>
        <w:tc>
          <w:tcPr>
            <w:tcW w:w="1040" w:type="dxa"/>
            <w:shd w:val="clear" w:color="auto" w:fill="FFFFFF"/>
          </w:tcPr>
          <w:p w14:paraId="4358DD2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,530</w:t>
            </w:r>
            <w:r w:rsidRPr="00B77752">
              <w:rPr>
                <w:rFonts w:ascii="Arial" w:hAnsi="Arial" w:cs="Arial"/>
                <w:color w:val="010205"/>
                <w:sz w:val="18"/>
                <w:szCs w:val="18"/>
                <w:vertAlign w:val="superscript"/>
              </w:rPr>
              <w:t>**</w:t>
            </w:r>
          </w:p>
        </w:tc>
        <w:tc>
          <w:tcPr>
            <w:tcW w:w="910" w:type="dxa"/>
            <w:shd w:val="clear" w:color="auto" w:fill="FFFFFF"/>
          </w:tcPr>
          <w:p w14:paraId="4329700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,372</w:t>
            </w:r>
            <w:r w:rsidRPr="00B77752">
              <w:rPr>
                <w:rFonts w:ascii="Arial" w:hAnsi="Arial" w:cs="Arial"/>
                <w:color w:val="010205"/>
                <w:sz w:val="18"/>
                <w:szCs w:val="18"/>
                <w:vertAlign w:val="superscript"/>
              </w:rPr>
              <w:t>*</w:t>
            </w:r>
          </w:p>
        </w:tc>
        <w:tc>
          <w:tcPr>
            <w:tcW w:w="910" w:type="dxa"/>
            <w:shd w:val="clear" w:color="auto" w:fill="FFFFFF"/>
          </w:tcPr>
          <w:p w14:paraId="27BC436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,092</w:t>
            </w:r>
          </w:p>
        </w:tc>
        <w:tc>
          <w:tcPr>
            <w:tcW w:w="905" w:type="dxa"/>
            <w:shd w:val="clear" w:color="auto" w:fill="FFFFFF"/>
          </w:tcPr>
          <w:p w14:paraId="7C7234A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,396</w:t>
            </w:r>
            <w:r w:rsidRPr="00B77752">
              <w:rPr>
                <w:rFonts w:ascii="Arial" w:hAnsi="Arial" w:cs="Arial"/>
                <w:color w:val="010205"/>
                <w:sz w:val="18"/>
                <w:szCs w:val="18"/>
                <w:vertAlign w:val="superscript"/>
              </w:rPr>
              <w:t>*</w:t>
            </w:r>
          </w:p>
        </w:tc>
      </w:tr>
      <w:tr w:rsidR="008816DE" w:rsidRPr="00B77752" w14:paraId="3C9DC0EB" w14:textId="77777777" w:rsidTr="001875FC">
        <w:trPr>
          <w:gridAfter w:val="1"/>
          <w:wAfter w:w="16" w:type="dxa"/>
          <w:cantSplit/>
          <w:trHeight w:val="128"/>
        </w:trPr>
        <w:tc>
          <w:tcPr>
            <w:tcW w:w="653" w:type="dxa"/>
            <w:vMerge/>
            <w:shd w:val="clear" w:color="auto" w:fill="E0E0E0"/>
          </w:tcPr>
          <w:p w14:paraId="74691FD9"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7FF7C974"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910" w:type="dxa"/>
            <w:shd w:val="clear" w:color="auto" w:fill="FFFFFF"/>
          </w:tcPr>
          <w:p w14:paraId="5FF870A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,010</w:t>
            </w:r>
          </w:p>
        </w:tc>
        <w:tc>
          <w:tcPr>
            <w:tcW w:w="910" w:type="dxa"/>
            <w:shd w:val="clear" w:color="auto" w:fill="FFFFFF"/>
          </w:tcPr>
          <w:p w14:paraId="5905DCA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910" w:type="dxa"/>
            <w:shd w:val="clear" w:color="auto" w:fill="FFFFFF"/>
          </w:tcPr>
          <w:p w14:paraId="50EFD34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0" w:type="dxa"/>
            <w:shd w:val="clear" w:color="auto" w:fill="FFFFFF"/>
          </w:tcPr>
          <w:p w14:paraId="1B89435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,015</w:t>
            </w:r>
          </w:p>
        </w:tc>
        <w:tc>
          <w:tcPr>
            <w:tcW w:w="1040" w:type="dxa"/>
            <w:shd w:val="clear" w:color="auto" w:fill="FFFFFF"/>
          </w:tcPr>
          <w:p w14:paraId="7BE9B77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,012</w:t>
            </w:r>
          </w:p>
        </w:tc>
        <w:tc>
          <w:tcPr>
            <w:tcW w:w="910" w:type="dxa"/>
            <w:shd w:val="clear" w:color="auto" w:fill="FFFFFF"/>
            <w:vAlign w:val="center"/>
          </w:tcPr>
          <w:p w14:paraId="5031813E" w14:textId="77777777" w:rsidR="008816DE" w:rsidRPr="00B77752" w:rsidRDefault="008816DE" w:rsidP="001875FC">
            <w:pPr>
              <w:autoSpaceDE w:val="0"/>
              <w:autoSpaceDN w:val="0"/>
              <w:adjustRightInd w:val="0"/>
              <w:spacing w:after="0" w:line="240" w:lineRule="auto"/>
            </w:pPr>
          </w:p>
        </w:tc>
        <w:tc>
          <w:tcPr>
            <w:tcW w:w="1040" w:type="dxa"/>
            <w:shd w:val="clear" w:color="auto" w:fill="FFFFFF"/>
          </w:tcPr>
          <w:p w14:paraId="1637F5F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1040" w:type="dxa"/>
            <w:shd w:val="clear" w:color="auto" w:fill="FFFFFF"/>
          </w:tcPr>
          <w:p w14:paraId="7BE4321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,017</w:t>
            </w:r>
          </w:p>
        </w:tc>
        <w:tc>
          <w:tcPr>
            <w:tcW w:w="1040" w:type="dxa"/>
            <w:shd w:val="clear" w:color="auto" w:fill="FFFFFF"/>
          </w:tcPr>
          <w:p w14:paraId="7C63688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,057</w:t>
            </w:r>
          </w:p>
        </w:tc>
        <w:tc>
          <w:tcPr>
            <w:tcW w:w="1040" w:type="dxa"/>
            <w:shd w:val="clear" w:color="auto" w:fill="FFFFFF"/>
          </w:tcPr>
          <w:p w14:paraId="0CAD4BA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040" w:type="dxa"/>
            <w:shd w:val="clear" w:color="auto" w:fill="FFFFFF"/>
          </w:tcPr>
          <w:p w14:paraId="6F3CD67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910" w:type="dxa"/>
            <w:shd w:val="clear" w:color="auto" w:fill="FFFFFF"/>
          </w:tcPr>
          <w:p w14:paraId="0BFD141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,043</w:t>
            </w:r>
          </w:p>
        </w:tc>
        <w:tc>
          <w:tcPr>
            <w:tcW w:w="910" w:type="dxa"/>
            <w:shd w:val="clear" w:color="auto" w:fill="FFFFFF"/>
          </w:tcPr>
          <w:p w14:paraId="06F85CF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,629</w:t>
            </w:r>
          </w:p>
        </w:tc>
        <w:tc>
          <w:tcPr>
            <w:tcW w:w="905" w:type="dxa"/>
            <w:shd w:val="clear" w:color="auto" w:fill="FFFFFF"/>
          </w:tcPr>
          <w:p w14:paraId="0112784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,033</w:t>
            </w:r>
          </w:p>
        </w:tc>
      </w:tr>
      <w:tr w:rsidR="008816DE" w:rsidRPr="00B77752" w14:paraId="34C910F4" w14:textId="77777777" w:rsidTr="001875FC">
        <w:trPr>
          <w:gridAfter w:val="1"/>
          <w:wAfter w:w="16" w:type="dxa"/>
          <w:cantSplit/>
          <w:trHeight w:val="128"/>
        </w:trPr>
        <w:tc>
          <w:tcPr>
            <w:tcW w:w="653" w:type="dxa"/>
            <w:vMerge/>
            <w:shd w:val="clear" w:color="auto" w:fill="E0E0E0"/>
          </w:tcPr>
          <w:p w14:paraId="0AFED1E4"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6CC6C09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910" w:type="dxa"/>
            <w:shd w:val="clear" w:color="auto" w:fill="FFFFFF"/>
          </w:tcPr>
          <w:p w14:paraId="1FD7338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1DDF9CD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2690370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059AC78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1DE464C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5DFBC42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1EA097B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11E8D38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2C085EB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5825E5B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40EBBFB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2F273FA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0FC0BD0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05" w:type="dxa"/>
            <w:shd w:val="clear" w:color="auto" w:fill="FFFFFF"/>
          </w:tcPr>
          <w:p w14:paraId="7020C8E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r>
      <w:tr w:rsidR="008816DE" w:rsidRPr="00B77752" w14:paraId="3839CC2A" w14:textId="77777777" w:rsidTr="001875FC">
        <w:trPr>
          <w:gridAfter w:val="1"/>
          <w:wAfter w:w="16" w:type="dxa"/>
          <w:cantSplit/>
          <w:trHeight w:val="288"/>
        </w:trPr>
        <w:tc>
          <w:tcPr>
            <w:tcW w:w="653" w:type="dxa"/>
            <w:vMerge w:val="restart"/>
            <w:shd w:val="clear" w:color="auto" w:fill="E0E0E0"/>
          </w:tcPr>
          <w:p w14:paraId="209C270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X4.7</w:t>
            </w:r>
          </w:p>
        </w:tc>
        <w:tc>
          <w:tcPr>
            <w:tcW w:w="1823" w:type="dxa"/>
            <w:shd w:val="clear" w:color="auto" w:fill="E0E0E0"/>
          </w:tcPr>
          <w:p w14:paraId="2190F3FB"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910" w:type="dxa"/>
            <w:shd w:val="clear" w:color="auto" w:fill="FFFFFF"/>
          </w:tcPr>
          <w:p w14:paraId="50ECBAE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,368</w:t>
            </w:r>
            <w:r w:rsidRPr="00B77752">
              <w:rPr>
                <w:rFonts w:ascii="Arial" w:hAnsi="Arial" w:cs="Arial"/>
                <w:color w:val="010205"/>
                <w:sz w:val="18"/>
                <w:szCs w:val="18"/>
                <w:vertAlign w:val="superscript"/>
              </w:rPr>
              <w:t>*</w:t>
            </w:r>
          </w:p>
        </w:tc>
        <w:tc>
          <w:tcPr>
            <w:tcW w:w="910" w:type="dxa"/>
            <w:shd w:val="clear" w:color="auto" w:fill="FFFFFF"/>
          </w:tcPr>
          <w:p w14:paraId="24CA034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,540</w:t>
            </w:r>
            <w:r w:rsidRPr="00B77752">
              <w:rPr>
                <w:rFonts w:ascii="Arial" w:hAnsi="Arial" w:cs="Arial"/>
                <w:color w:val="010205"/>
                <w:sz w:val="18"/>
                <w:szCs w:val="18"/>
                <w:vertAlign w:val="superscript"/>
              </w:rPr>
              <w:t>**</w:t>
            </w:r>
          </w:p>
        </w:tc>
        <w:tc>
          <w:tcPr>
            <w:tcW w:w="910" w:type="dxa"/>
            <w:shd w:val="clear" w:color="auto" w:fill="FFFFFF"/>
          </w:tcPr>
          <w:p w14:paraId="74ECCE2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,505</w:t>
            </w:r>
            <w:r w:rsidRPr="00B77752">
              <w:rPr>
                <w:rFonts w:ascii="Arial" w:hAnsi="Arial" w:cs="Arial"/>
                <w:color w:val="010205"/>
                <w:sz w:val="18"/>
                <w:szCs w:val="18"/>
                <w:vertAlign w:val="superscript"/>
              </w:rPr>
              <w:t>**</w:t>
            </w:r>
          </w:p>
        </w:tc>
        <w:tc>
          <w:tcPr>
            <w:tcW w:w="1040" w:type="dxa"/>
            <w:shd w:val="clear" w:color="auto" w:fill="FFFFFF"/>
          </w:tcPr>
          <w:p w14:paraId="3BAE793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,619</w:t>
            </w:r>
            <w:r w:rsidRPr="00B77752">
              <w:rPr>
                <w:rFonts w:ascii="Arial" w:hAnsi="Arial" w:cs="Arial"/>
                <w:color w:val="010205"/>
                <w:sz w:val="18"/>
                <w:szCs w:val="18"/>
                <w:vertAlign w:val="superscript"/>
              </w:rPr>
              <w:t>**</w:t>
            </w:r>
          </w:p>
        </w:tc>
        <w:tc>
          <w:tcPr>
            <w:tcW w:w="1040" w:type="dxa"/>
            <w:shd w:val="clear" w:color="auto" w:fill="FFFFFF"/>
          </w:tcPr>
          <w:p w14:paraId="2F6C864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,051</w:t>
            </w:r>
          </w:p>
        </w:tc>
        <w:tc>
          <w:tcPr>
            <w:tcW w:w="910" w:type="dxa"/>
            <w:shd w:val="clear" w:color="auto" w:fill="FFFFFF"/>
          </w:tcPr>
          <w:p w14:paraId="71670E3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,546</w:t>
            </w:r>
            <w:r w:rsidRPr="00B77752">
              <w:rPr>
                <w:rFonts w:ascii="Arial" w:hAnsi="Arial" w:cs="Arial"/>
                <w:color w:val="010205"/>
                <w:sz w:val="18"/>
                <w:szCs w:val="18"/>
                <w:vertAlign w:val="superscript"/>
              </w:rPr>
              <w:t>**</w:t>
            </w:r>
          </w:p>
        </w:tc>
        <w:tc>
          <w:tcPr>
            <w:tcW w:w="1040" w:type="dxa"/>
            <w:shd w:val="clear" w:color="auto" w:fill="FFFFFF"/>
          </w:tcPr>
          <w:p w14:paraId="1999C42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40" w:type="dxa"/>
            <w:shd w:val="clear" w:color="auto" w:fill="FFFFFF"/>
          </w:tcPr>
          <w:p w14:paraId="3B05DF9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,474</w:t>
            </w:r>
            <w:r w:rsidRPr="00B77752">
              <w:rPr>
                <w:rFonts w:ascii="Arial" w:hAnsi="Arial" w:cs="Arial"/>
                <w:color w:val="010205"/>
                <w:sz w:val="18"/>
                <w:szCs w:val="18"/>
                <w:vertAlign w:val="superscript"/>
              </w:rPr>
              <w:t>**</w:t>
            </w:r>
          </w:p>
        </w:tc>
        <w:tc>
          <w:tcPr>
            <w:tcW w:w="1040" w:type="dxa"/>
            <w:shd w:val="clear" w:color="auto" w:fill="FFFFFF"/>
          </w:tcPr>
          <w:p w14:paraId="6B60314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,519</w:t>
            </w:r>
            <w:r w:rsidRPr="00B77752">
              <w:rPr>
                <w:rFonts w:ascii="Arial" w:hAnsi="Arial" w:cs="Arial"/>
                <w:color w:val="010205"/>
                <w:sz w:val="18"/>
                <w:szCs w:val="18"/>
                <w:vertAlign w:val="superscript"/>
              </w:rPr>
              <w:t>**</w:t>
            </w:r>
          </w:p>
        </w:tc>
        <w:tc>
          <w:tcPr>
            <w:tcW w:w="1040" w:type="dxa"/>
            <w:shd w:val="clear" w:color="auto" w:fill="FFFFFF"/>
          </w:tcPr>
          <w:p w14:paraId="6450115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,519</w:t>
            </w:r>
            <w:r w:rsidRPr="00B77752">
              <w:rPr>
                <w:rFonts w:ascii="Arial" w:hAnsi="Arial" w:cs="Arial"/>
                <w:color w:val="010205"/>
                <w:sz w:val="18"/>
                <w:szCs w:val="18"/>
                <w:vertAlign w:val="superscript"/>
              </w:rPr>
              <w:t>**</w:t>
            </w:r>
          </w:p>
        </w:tc>
        <w:tc>
          <w:tcPr>
            <w:tcW w:w="1040" w:type="dxa"/>
            <w:shd w:val="clear" w:color="auto" w:fill="FFFFFF"/>
          </w:tcPr>
          <w:p w14:paraId="6EB623A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,569</w:t>
            </w:r>
            <w:r w:rsidRPr="00B77752">
              <w:rPr>
                <w:rFonts w:ascii="Arial" w:hAnsi="Arial" w:cs="Arial"/>
                <w:color w:val="010205"/>
                <w:sz w:val="18"/>
                <w:szCs w:val="18"/>
                <w:vertAlign w:val="superscript"/>
              </w:rPr>
              <w:t>**</w:t>
            </w:r>
          </w:p>
        </w:tc>
        <w:tc>
          <w:tcPr>
            <w:tcW w:w="910" w:type="dxa"/>
            <w:shd w:val="clear" w:color="auto" w:fill="FFFFFF"/>
          </w:tcPr>
          <w:p w14:paraId="5C8195F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,602</w:t>
            </w:r>
            <w:r w:rsidRPr="00B77752">
              <w:rPr>
                <w:rFonts w:ascii="Arial" w:hAnsi="Arial" w:cs="Arial"/>
                <w:color w:val="010205"/>
                <w:sz w:val="18"/>
                <w:szCs w:val="18"/>
                <w:vertAlign w:val="superscript"/>
              </w:rPr>
              <w:t>**</w:t>
            </w:r>
          </w:p>
        </w:tc>
        <w:tc>
          <w:tcPr>
            <w:tcW w:w="910" w:type="dxa"/>
            <w:shd w:val="clear" w:color="auto" w:fill="FFFFFF"/>
          </w:tcPr>
          <w:p w14:paraId="7263848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,059</w:t>
            </w:r>
          </w:p>
        </w:tc>
        <w:tc>
          <w:tcPr>
            <w:tcW w:w="905" w:type="dxa"/>
            <w:shd w:val="clear" w:color="auto" w:fill="FFFFFF"/>
          </w:tcPr>
          <w:p w14:paraId="6EE0917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,417</w:t>
            </w:r>
          </w:p>
        </w:tc>
      </w:tr>
      <w:tr w:rsidR="008816DE" w:rsidRPr="00B77752" w14:paraId="3A3F3D38" w14:textId="77777777" w:rsidTr="001875FC">
        <w:trPr>
          <w:gridAfter w:val="1"/>
          <w:wAfter w:w="16" w:type="dxa"/>
          <w:cantSplit/>
          <w:trHeight w:val="128"/>
        </w:trPr>
        <w:tc>
          <w:tcPr>
            <w:tcW w:w="653" w:type="dxa"/>
            <w:vMerge/>
            <w:shd w:val="clear" w:color="auto" w:fill="E0E0E0"/>
          </w:tcPr>
          <w:p w14:paraId="1C5A2ED1"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4AC2CD4F"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910" w:type="dxa"/>
            <w:shd w:val="clear" w:color="auto" w:fill="FFFFFF"/>
          </w:tcPr>
          <w:p w14:paraId="2E4B312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,045</w:t>
            </w:r>
          </w:p>
        </w:tc>
        <w:tc>
          <w:tcPr>
            <w:tcW w:w="910" w:type="dxa"/>
            <w:shd w:val="clear" w:color="auto" w:fill="FFFFFF"/>
          </w:tcPr>
          <w:p w14:paraId="15AA979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910" w:type="dxa"/>
            <w:shd w:val="clear" w:color="auto" w:fill="FFFFFF"/>
          </w:tcPr>
          <w:p w14:paraId="4C873D1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,004</w:t>
            </w:r>
          </w:p>
        </w:tc>
        <w:tc>
          <w:tcPr>
            <w:tcW w:w="1040" w:type="dxa"/>
            <w:shd w:val="clear" w:color="auto" w:fill="FFFFFF"/>
          </w:tcPr>
          <w:p w14:paraId="7B3ECFF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0" w:type="dxa"/>
            <w:shd w:val="clear" w:color="auto" w:fill="FFFFFF"/>
          </w:tcPr>
          <w:p w14:paraId="33BD8E0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,789</w:t>
            </w:r>
          </w:p>
        </w:tc>
        <w:tc>
          <w:tcPr>
            <w:tcW w:w="910" w:type="dxa"/>
            <w:shd w:val="clear" w:color="auto" w:fill="FFFFFF"/>
          </w:tcPr>
          <w:p w14:paraId="09FD6A4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1040" w:type="dxa"/>
            <w:shd w:val="clear" w:color="auto" w:fill="FFFFFF"/>
            <w:vAlign w:val="center"/>
          </w:tcPr>
          <w:p w14:paraId="59E3A659" w14:textId="77777777" w:rsidR="008816DE" w:rsidRPr="00B77752" w:rsidRDefault="008816DE" w:rsidP="001875FC">
            <w:pPr>
              <w:autoSpaceDE w:val="0"/>
              <w:autoSpaceDN w:val="0"/>
              <w:adjustRightInd w:val="0"/>
              <w:spacing w:after="0" w:line="240" w:lineRule="auto"/>
            </w:pPr>
          </w:p>
        </w:tc>
        <w:tc>
          <w:tcPr>
            <w:tcW w:w="1040" w:type="dxa"/>
            <w:shd w:val="clear" w:color="auto" w:fill="FFFFFF"/>
          </w:tcPr>
          <w:p w14:paraId="0D717BC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,008</w:t>
            </w:r>
          </w:p>
        </w:tc>
        <w:tc>
          <w:tcPr>
            <w:tcW w:w="1040" w:type="dxa"/>
            <w:shd w:val="clear" w:color="auto" w:fill="FFFFFF"/>
          </w:tcPr>
          <w:p w14:paraId="55A633C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1040" w:type="dxa"/>
            <w:shd w:val="clear" w:color="auto" w:fill="FFFFFF"/>
          </w:tcPr>
          <w:p w14:paraId="641DDCE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1040" w:type="dxa"/>
            <w:shd w:val="clear" w:color="auto" w:fill="FFFFFF"/>
          </w:tcPr>
          <w:p w14:paraId="68B10BF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910" w:type="dxa"/>
            <w:shd w:val="clear" w:color="auto" w:fill="FFFFFF"/>
          </w:tcPr>
          <w:p w14:paraId="6B2518C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910" w:type="dxa"/>
            <w:shd w:val="clear" w:color="auto" w:fill="FFFFFF"/>
          </w:tcPr>
          <w:p w14:paraId="0935B6B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,755</w:t>
            </w:r>
          </w:p>
        </w:tc>
        <w:tc>
          <w:tcPr>
            <w:tcW w:w="905" w:type="dxa"/>
            <w:shd w:val="clear" w:color="auto" w:fill="FFFFFF"/>
          </w:tcPr>
          <w:p w14:paraId="6CB015B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,044</w:t>
            </w:r>
          </w:p>
        </w:tc>
      </w:tr>
      <w:tr w:rsidR="008816DE" w:rsidRPr="00B77752" w14:paraId="45153E31" w14:textId="77777777" w:rsidTr="001875FC">
        <w:trPr>
          <w:gridAfter w:val="1"/>
          <w:wAfter w:w="16" w:type="dxa"/>
          <w:cantSplit/>
          <w:trHeight w:val="128"/>
        </w:trPr>
        <w:tc>
          <w:tcPr>
            <w:tcW w:w="653" w:type="dxa"/>
            <w:vMerge/>
            <w:shd w:val="clear" w:color="auto" w:fill="E0E0E0"/>
          </w:tcPr>
          <w:p w14:paraId="271C5880"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057BE119"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910" w:type="dxa"/>
            <w:shd w:val="clear" w:color="auto" w:fill="FFFFFF"/>
          </w:tcPr>
          <w:p w14:paraId="7C77313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03A78FC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4E4390B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1114C5D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64F72D8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799BC05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672E609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793D118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36D5F4C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491C720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634E3F9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4BE9882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5918F7E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05" w:type="dxa"/>
            <w:shd w:val="clear" w:color="auto" w:fill="FFFFFF"/>
          </w:tcPr>
          <w:p w14:paraId="2DEBAB3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r>
      <w:tr w:rsidR="008816DE" w:rsidRPr="00B77752" w14:paraId="254650D2" w14:textId="77777777" w:rsidTr="001875FC">
        <w:trPr>
          <w:gridAfter w:val="1"/>
          <w:wAfter w:w="16" w:type="dxa"/>
          <w:cantSplit/>
          <w:trHeight w:val="308"/>
        </w:trPr>
        <w:tc>
          <w:tcPr>
            <w:tcW w:w="653" w:type="dxa"/>
            <w:vMerge w:val="restart"/>
            <w:shd w:val="clear" w:color="auto" w:fill="E0E0E0"/>
          </w:tcPr>
          <w:p w14:paraId="5AFFC161"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X4.8</w:t>
            </w:r>
          </w:p>
        </w:tc>
        <w:tc>
          <w:tcPr>
            <w:tcW w:w="1823" w:type="dxa"/>
            <w:shd w:val="clear" w:color="auto" w:fill="E0E0E0"/>
          </w:tcPr>
          <w:p w14:paraId="20AA8F71"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910" w:type="dxa"/>
            <w:shd w:val="clear" w:color="auto" w:fill="FFFFFF"/>
          </w:tcPr>
          <w:p w14:paraId="4A4D966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,330</w:t>
            </w:r>
          </w:p>
        </w:tc>
        <w:tc>
          <w:tcPr>
            <w:tcW w:w="910" w:type="dxa"/>
            <w:shd w:val="clear" w:color="auto" w:fill="FFFFFF"/>
          </w:tcPr>
          <w:p w14:paraId="1D90AC2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,358</w:t>
            </w:r>
          </w:p>
        </w:tc>
        <w:tc>
          <w:tcPr>
            <w:tcW w:w="910" w:type="dxa"/>
            <w:shd w:val="clear" w:color="auto" w:fill="FFFFFF"/>
          </w:tcPr>
          <w:p w14:paraId="5229958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,450</w:t>
            </w:r>
            <w:r w:rsidRPr="00B77752">
              <w:rPr>
                <w:rFonts w:ascii="Arial" w:hAnsi="Arial" w:cs="Arial"/>
                <w:color w:val="010205"/>
                <w:sz w:val="18"/>
                <w:szCs w:val="18"/>
                <w:vertAlign w:val="superscript"/>
              </w:rPr>
              <w:t>*</w:t>
            </w:r>
          </w:p>
        </w:tc>
        <w:tc>
          <w:tcPr>
            <w:tcW w:w="1040" w:type="dxa"/>
            <w:shd w:val="clear" w:color="auto" w:fill="FFFFFF"/>
          </w:tcPr>
          <w:p w14:paraId="205B61A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,630</w:t>
            </w:r>
            <w:r w:rsidRPr="00B77752">
              <w:rPr>
                <w:rFonts w:ascii="Arial" w:hAnsi="Arial" w:cs="Arial"/>
                <w:color w:val="010205"/>
                <w:sz w:val="18"/>
                <w:szCs w:val="18"/>
                <w:vertAlign w:val="superscript"/>
              </w:rPr>
              <w:t>**</w:t>
            </w:r>
          </w:p>
        </w:tc>
        <w:tc>
          <w:tcPr>
            <w:tcW w:w="1040" w:type="dxa"/>
            <w:shd w:val="clear" w:color="auto" w:fill="FFFFFF"/>
          </w:tcPr>
          <w:p w14:paraId="6CBECB5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,068</w:t>
            </w:r>
          </w:p>
        </w:tc>
        <w:tc>
          <w:tcPr>
            <w:tcW w:w="910" w:type="dxa"/>
            <w:shd w:val="clear" w:color="auto" w:fill="FFFFFF"/>
          </w:tcPr>
          <w:p w14:paraId="6E8BA9D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,432</w:t>
            </w:r>
            <w:r w:rsidRPr="00B77752">
              <w:rPr>
                <w:rFonts w:ascii="Arial" w:hAnsi="Arial" w:cs="Arial"/>
                <w:color w:val="010205"/>
                <w:sz w:val="18"/>
                <w:szCs w:val="18"/>
                <w:vertAlign w:val="superscript"/>
              </w:rPr>
              <w:t>*</w:t>
            </w:r>
          </w:p>
        </w:tc>
        <w:tc>
          <w:tcPr>
            <w:tcW w:w="1040" w:type="dxa"/>
            <w:shd w:val="clear" w:color="auto" w:fill="FFFFFF"/>
          </w:tcPr>
          <w:p w14:paraId="7F00546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,474</w:t>
            </w:r>
            <w:r w:rsidRPr="00B77752">
              <w:rPr>
                <w:rFonts w:ascii="Arial" w:hAnsi="Arial" w:cs="Arial"/>
                <w:color w:val="010205"/>
                <w:sz w:val="18"/>
                <w:szCs w:val="18"/>
                <w:vertAlign w:val="superscript"/>
              </w:rPr>
              <w:t>**</w:t>
            </w:r>
          </w:p>
        </w:tc>
        <w:tc>
          <w:tcPr>
            <w:tcW w:w="1040" w:type="dxa"/>
            <w:shd w:val="clear" w:color="auto" w:fill="FFFFFF"/>
          </w:tcPr>
          <w:p w14:paraId="4AB3F56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40" w:type="dxa"/>
            <w:shd w:val="clear" w:color="auto" w:fill="FFFFFF"/>
          </w:tcPr>
          <w:p w14:paraId="74D92FA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,365</w:t>
            </w:r>
            <w:r w:rsidRPr="00B77752">
              <w:rPr>
                <w:rFonts w:ascii="Arial" w:hAnsi="Arial" w:cs="Arial"/>
                <w:color w:val="010205"/>
                <w:sz w:val="18"/>
                <w:szCs w:val="18"/>
                <w:vertAlign w:val="superscript"/>
              </w:rPr>
              <w:t>*</w:t>
            </w:r>
          </w:p>
        </w:tc>
        <w:tc>
          <w:tcPr>
            <w:tcW w:w="1040" w:type="dxa"/>
            <w:shd w:val="clear" w:color="auto" w:fill="FFFFFF"/>
          </w:tcPr>
          <w:p w14:paraId="4B04FF7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,368</w:t>
            </w:r>
            <w:r w:rsidRPr="00B77752">
              <w:rPr>
                <w:rFonts w:ascii="Arial" w:hAnsi="Arial" w:cs="Arial"/>
                <w:color w:val="010205"/>
                <w:sz w:val="18"/>
                <w:szCs w:val="18"/>
                <w:vertAlign w:val="superscript"/>
              </w:rPr>
              <w:t>*</w:t>
            </w:r>
          </w:p>
        </w:tc>
        <w:tc>
          <w:tcPr>
            <w:tcW w:w="1040" w:type="dxa"/>
            <w:shd w:val="clear" w:color="auto" w:fill="FFFFFF"/>
          </w:tcPr>
          <w:p w14:paraId="19C9594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,298</w:t>
            </w:r>
          </w:p>
        </w:tc>
        <w:tc>
          <w:tcPr>
            <w:tcW w:w="910" w:type="dxa"/>
            <w:shd w:val="clear" w:color="auto" w:fill="FFFFFF"/>
          </w:tcPr>
          <w:p w14:paraId="5C7241C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,316</w:t>
            </w:r>
          </w:p>
        </w:tc>
        <w:tc>
          <w:tcPr>
            <w:tcW w:w="910" w:type="dxa"/>
            <w:shd w:val="clear" w:color="auto" w:fill="FFFFFF"/>
          </w:tcPr>
          <w:p w14:paraId="2652FC8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,058</w:t>
            </w:r>
          </w:p>
        </w:tc>
        <w:tc>
          <w:tcPr>
            <w:tcW w:w="905" w:type="dxa"/>
            <w:shd w:val="clear" w:color="auto" w:fill="FFFFFF"/>
          </w:tcPr>
          <w:p w14:paraId="58ADF96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,535</w:t>
            </w:r>
          </w:p>
        </w:tc>
      </w:tr>
      <w:tr w:rsidR="008816DE" w:rsidRPr="00B77752" w14:paraId="183258DF" w14:textId="77777777" w:rsidTr="001875FC">
        <w:trPr>
          <w:gridAfter w:val="1"/>
          <w:wAfter w:w="16" w:type="dxa"/>
          <w:cantSplit/>
          <w:trHeight w:val="128"/>
        </w:trPr>
        <w:tc>
          <w:tcPr>
            <w:tcW w:w="653" w:type="dxa"/>
            <w:vMerge/>
            <w:shd w:val="clear" w:color="auto" w:fill="E0E0E0"/>
          </w:tcPr>
          <w:p w14:paraId="15973EB1"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664CBAD4"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910" w:type="dxa"/>
            <w:shd w:val="clear" w:color="auto" w:fill="FFFFFF"/>
          </w:tcPr>
          <w:p w14:paraId="28A84F8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,075</w:t>
            </w:r>
          </w:p>
        </w:tc>
        <w:tc>
          <w:tcPr>
            <w:tcW w:w="910" w:type="dxa"/>
            <w:shd w:val="clear" w:color="auto" w:fill="FFFFFF"/>
          </w:tcPr>
          <w:p w14:paraId="5BFEBE5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,052</w:t>
            </w:r>
          </w:p>
        </w:tc>
        <w:tc>
          <w:tcPr>
            <w:tcW w:w="910" w:type="dxa"/>
            <w:shd w:val="clear" w:color="auto" w:fill="FFFFFF"/>
          </w:tcPr>
          <w:p w14:paraId="56D8C51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,013</w:t>
            </w:r>
          </w:p>
        </w:tc>
        <w:tc>
          <w:tcPr>
            <w:tcW w:w="1040" w:type="dxa"/>
            <w:shd w:val="clear" w:color="auto" w:fill="FFFFFF"/>
          </w:tcPr>
          <w:p w14:paraId="550E6AC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0" w:type="dxa"/>
            <w:shd w:val="clear" w:color="auto" w:fill="FFFFFF"/>
          </w:tcPr>
          <w:p w14:paraId="2524646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,723</w:t>
            </w:r>
          </w:p>
        </w:tc>
        <w:tc>
          <w:tcPr>
            <w:tcW w:w="910" w:type="dxa"/>
            <w:shd w:val="clear" w:color="auto" w:fill="FFFFFF"/>
          </w:tcPr>
          <w:p w14:paraId="002CE87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,017</w:t>
            </w:r>
          </w:p>
        </w:tc>
        <w:tc>
          <w:tcPr>
            <w:tcW w:w="1040" w:type="dxa"/>
            <w:shd w:val="clear" w:color="auto" w:fill="FFFFFF"/>
          </w:tcPr>
          <w:p w14:paraId="55DFBCC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,008</w:t>
            </w:r>
          </w:p>
        </w:tc>
        <w:tc>
          <w:tcPr>
            <w:tcW w:w="1040" w:type="dxa"/>
            <w:shd w:val="clear" w:color="auto" w:fill="FFFFFF"/>
            <w:vAlign w:val="center"/>
          </w:tcPr>
          <w:p w14:paraId="035B09ED" w14:textId="77777777" w:rsidR="008816DE" w:rsidRPr="00B77752" w:rsidRDefault="008816DE" w:rsidP="001875FC">
            <w:pPr>
              <w:autoSpaceDE w:val="0"/>
              <w:autoSpaceDN w:val="0"/>
              <w:adjustRightInd w:val="0"/>
              <w:spacing w:after="0" w:line="240" w:lineRule="auto"/>
            </w:pPr>
          </w:p>
        </w:tc>
        <w:tc>
          <w:tcPr>
            <w:tcW w:w="1040" w:type="dxa"/>
            <w:shd w:val="clear" w:color="auto" w:fill="FFFFFF"/>
          </w:tcPr>
          <w:p w14:paraId="569877D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,048</w:t>
            </w:r>
          </w:p>
        </w:tc>
        <w:tc>
          <w:tcPr>
            <w:tcW w:w="1040" w:type="dxa"/>
            <w:shd w:val="clear" w:color="auto" w:fill="FFFFFF"/>
          </w:tcPr>
          <w:p w14:paraId="323ACD3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,045</w:t>
            </w:r>
          </w:p>
        </w:tc>
        <w:tc>
          <w:tcPr>
            <w:tcW w:w="1040" w:type="dxa"/>
            <w:shd w:val="clear" w:color="auto" w:fill="FFFFFF"/>
          </w:tcPr>
          <w:p w14:paraId="14DFD42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,109</w:t>
            </w:r>
          </w:p>
        </w:tc>
        <w:tc>
          <w:tcPr>
            <w:tcW w:w="910" w:type="dxa"/>
            <w:shd w:val="clear" w:color="auto" w:fill="FFFFFF"/>
          </w:tcPr>
          <w:p w14:paraId="69DBC5B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,089</w:t>
            </w:r>
          </w:p>
        </w:tc>
        <w:tc>
          <w:tcPr>
            <w:tcW w:w="910" w:type="dxa"/>
            <w:shd w:val="clear" w:color="auto" w:fill="FFFFFF"/>
          </w:tcPr>
          <w:p w14:paraId="2F3C277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,761</w:t>
            </w:r>
          </w:p>
        </w:tc>
        <w:tc>
          <w:tcPr>
            <w:tcW w:w="905" w:type="dxa"/>
            <w:shd w:val="clear" w:color="auto" w:fill="FFFFFF"/>
          </w:tcPr>
          <w:p w14:paraId="31C2C5F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,019</w:t>
            </w:r>
          </w:p>
        </w:tc>
      </w:tr>
      <w:tr w:rsidR="008816DE" w:rsidRPr="00B77752" w14:paraId="0B87A1C5" w14:textId="77777777" w:rsidTr="001875FC">
        <w:trPr>
          <w:gridAfter w:val="1"/>
          <w:wAfter w:w="16" w:type="dxa"/>
          <w:cantSplit/>
          <w:trHeight w:val="128"/>
        </w:trPr>
        <w:tc>
          <w:tcPr>
            <w:tcW w:w="653" w:type="dxa"/>
            <w:vMerge/>
            <w:shd w:val="clear" w:color="auto" w:fill="E0E0E0"/>
          </w:tcPr>
          <w:p w14:paraId="5E88344F"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2A4B979D"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910" w:type="dxa"/>
            <w:shd w:val="clear" w:color="auto" w:fill="FFFFFF"/>
          </w:tcPr>
          <w:p w14:paraId="31041E8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061304B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22A9CA9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66CE977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1E9687E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0FE9700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097CA49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0DC26CE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76D98B8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12CB76B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22952F7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504A561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4ED5D89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05" w:type="dxa"/>
            <w:shd w:val="clear" w:color="auto" w:fill="FFFFFF"/>
          </w:tcPr>
          <w:p w14:paraId="7CE22A8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r>
      <w:tr w:rsidR="008816DE" w:rsidRPr="00B77752" w14:paraId="32BD4F34" w14:textId="77777777" w:rsidTr="001875FC">
        <w:trPr>
          <w:gridAfter w:val="1"/>
          <w:wAfter w:w="16" w:type="dxa"/>
          <w:cantSplit/>
          <w:trHeight w:val="308"/>
        </w:trPr>
        <w:tc>
          <w:tcPr>
            <w:tcW w:w="653" w:type="dxa"/>
            <w:vMerge w:val="restart"/>
            <w:shd w:val="clear" w:color="auto" w:fill="E0E0E0"/>
          </w:tcPr>
          <w:p w14:paraId="6D55B2BE"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X4.9</w:t>
            </w:r>
          </w:p>
        </w:tc>
        <w:tc>
          <w:tcPr>
            <w:tcW w:w="1823" w:type="dxa"/>
            <w:shd w:val="clear" w:color="auto" w:fill="E0E0E0"/>
          </w:tcPr>
          <w:p w14:paraId="0BB71B5D"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910" w:type="dxa"/>
            <w:shd w:val="clear" w:color="auto" w:fill="FFFFFF"/>
          </w:tcPr>
          <w:p w14:paraId="0AA1677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,283</w:t>
            </w:r>
          </w:p>
        </w:tc>
        <w:tc>
          <w:tcPr>
            <w:tcW w:w="910" w:type="dxa"/>
            <w:shd w:val="clear" w:color="auto" w:fill="FFFFFF"/>
          </w:tcPr>
          <w:p w14:paraId="6D0B58A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,231</w:t>
            </w:r>
          </w:p>
        </w:tc>
        <w:tc>
          <w:tcPr>
            <w:tcW w:w="910" w:type="dxa"/>
            <w:shd w:val="clear" w:color="auto" w:fill="FFFFFF"/>
          </w:tcPr>
          <w:p w14:paraId="67542A3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,468</w:t>
            </w:r>
            <w:r w:rsidRPr="00B77752">
              <w:rPr>
                <w:rFonts w:ascii="Arial" w:hAnsi="Arial" w:cs="Arial"/>
                <w:color w:val="010205"/>
                <w:sz w:val="18"/>
                <w:szCs w:val="18"/>
                <w:vertAlign w:val="superscript"/>
              </w:rPr>
              <w:t>**</w:t>
            </w:r>
          </w:p>
        </w:tc>
        <w:tc>
          <w:tcPr>
            <w:tcW w:w="1040" w:type="dxa"/>
            <w:shd w:val="clear" w:color="auto" w:fill="FFFFFF"/>
          </w:tcPr>
          <w:p w14:paraId="22E4B1C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,572</w:t>
            </w:r>
            <w:r w:rsidRPr="00B77752">
              <w:rPr>
                <w:rFonts w:ascii="Arial" w:hAnsi="Arial" w:cs="Arial"/>
                <w:color w:val="010205"/>
                <w:sz w:val="18"/>
                <w:szCs w:val="18"/>
                <w:vertAlign w:val="superscript"/>
              </w:rPr>
              <w:t>**</w:t>
            </w:r>
          </w:p>
        </w:tc>
        <w:tc>
          <w:tcPr>
            <w:tcW w:w="1040" w:type="dxa"/>
            <w:shd w:val="clear" w:color="auto" w:fill="FFFFFF"/>
          </w:tcPr>
          <w:p w14:paraId="3A85472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,055</w:t>
            </w:r>
          </w:p>
        </w:tc>
        <w:tc>
          <w:tcPr>
            <w:tcW w:w="910" w:type="dxa"/>
            <w:shd w:val="clear" w:color="auto" w:fill="FFFFFF"/>
          </w:tcPr>
          <w:p w14:paraId="2606B86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,352</w:t>
            </w:r>
          </w:p>
        </w:tc>
        <w:tc>
          <w:tcPr>
            <w:tcW w:w="1040" w:type="dxa"/>
            <w:shd w:val="clear" w:color="auto" w:fill="FFFFFF"/>
          </w:tcPr>
          <w:p w14:paraId="6ADCDAB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,519</w:t>
            </w:r>
            <w:r w:rsidRPr="00B77752">
              <w:rPr>
                <w:rFonts w:ascii="Arial" w:hAnsi="Arial" w:cs="Arial"/>
                <w:color w:val="010205"/>
                <w:sz w:val="18"/>
                <w:szCs w:val="18"/>
                <w:vertAlign w:val="superscript"/>
              </w:rPr>
              <w:t>**</w:t>
            </w:r>
          </w:p>
        </w:tc>
        <w:tc>
          <w:tcPr>
            <w:tcW w:w="1040" w:type="dxa"/>
            <w:shd w:val="clear" w:color="auto" w:fill="FFFFFF"/>
          </w:tcPr>
          <w:p w14:paraId="35C0CC5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,365</w:t>
            </w:r>
            <w:r w:rsidRPr="00B77752">
              <w:rPr>
                <w:rFonts w:ascii="Arial" w:hAnsi="Arial" w:cs="Arial"/>
                <w:color w:val="010205"/>
                <w:sz w:val="18"/>
                <w:szCs w:val="18"/>
                <w:vertAlign w:val="superscript"/>
              </w:rPr>
              <w:t>*</w:t>
            </w:r>
          </w:p>
        </w:tc>
        <w:tc>
          <w:tcPr>
            <w:tcW w:w="1040" w:type="dxa"/>
            <w:shd w:val="clear" w:color="auto" w:fill="FFFFFF"/>
          </w:tcPr>
          <w:p w14:paraId="406C28A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40" w:type="dxa"/>
            <w:shd w:val="clear" w:color="auto" w:fill="FFFFFF"/>
          </w:tcPr>
          <w:p w14:paraId="106082F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-,029</w:t>
            </w:r>
          </w:p>
        </w:tc>
        <w:tc>
          <w:tcPr>
            <w:tcW w:w="1040" w:type="dxa"/>
            <w:shd w:val="clear" w:color="auto" w:fill="FFFFFF"/>
          </w:tcPr>
          <w:p w14:paraId="618CC73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,305</w:t>
            </w:r>
          </w:p>
        </w:tc>
        <w:tc>
          <w:tcPr>
            <w:tcW w:w="910" w:type="dxa"/>
            <w:shd w:val="clear" w:color="auto" w:fill="FFFFFF"/>
          </w:tcPr>
          <w:p w14:paraId="70C4985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,605</w:t>
            </w:r>
            <w:r w:rsidRPr="00B77752">
              <w:rPr>
                <w:rFonts w:ascii="Arial" w:hAnsi="Arial" w:cs="Arial"/>
                <w:color w:val="010205"/>
                <w:sz w:val="18"/>
                <w:szCs w:val="18"/>
                <w:vertAlign w:val="superscript"/>
              </w:rPr>
              <w:t>**</w:t>
            </w:r>
          </w:p>
        </w:tc>
        <w:tc>
          <w:tcPr>
            <w:tcW w:w="910" w:type="dxa"/>
            <w:shd w:val="clear" w:color="auto" w:fill="FFFFFF"/>
          </w:tcPr>
          <w:p w14:paraId="41156DB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,219</w:t>
            </w:r>
          </w:p>
        </w:tc>
        <w:tc>
          <w:tcPr>
            <w:tcW w:w="905" w:type="dxa"/>
            <w:shd w:val="clear" w:color="auto" w:fill="FFFFFF"/>
          </w:tcPr>
          <w:p w14:paraId="6E1EE82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,453</w:t>
            </w:r>
          </w:p>
        </w:tc>
      </w:tr>
      <w:tr w:rsidR="008816DE" w:rsidRPr="00B77752" w14:paraId="3461917E" w14:textId="77777777" w:rsidTr="001875FC">
        <w:trPr>
          <w:gridAfter w:val="1"/>
          <w:wAfter w:w="16" w:type="dxa"/>
          <w:cantSplit/>
          <w:trHeight w:val="128"/>
        </w:trPr>
        <w:tc>
          <w:tcPr>
            <w:tcW w:w="653" w:type="dxa"/>
            <w:vMerge/>
            <w:shd w:val="clear" w:color="auto" w:fill="E0E0E0"/>
          </w:tcPr>
          <w:p w14:paraId="23943D5B"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0902A022"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910" w:type="dxa"/>
            <w:shd w:val="clear" w:color="auto" w:fill="FFFFFF"/>
          </w:tcPr>
          <w:p w14:paraId="44C5E42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,129</w:t>
            </w:r>
          </w:p>
        </w:tc>
        <w:tc>
          <w:tcPr>
            <w:tcW w:w="910" w:type="dxa"/>
            <w:shd w:val="clear" w:color="auto" w:fill="FFFFFF"/>
          </w:tcPr>
          <w:p w14:paraId="76CFC2E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,219</w:t>
            </w:r>
          </w:p>
        </w:tc>
        <w:tc>
          <w:tcPr>
            <w:tcW w:w="910" w:type="dxa"/>
            <w:shd w:val="clear" w:color="auto" w:fill="FFFFFF"/>
          </w:tcPr>
          <w:p w14:paraId="1B74097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,009</w:t>
            </w:r>
          </w:p>
        </w:tc>
        <w:tc>
          <w:tcPr>
            <w:tcW w:w="1040" w:type="dxa"/>
            <w:shd w:val="clear" w:color="auto" w:fill="FFFFFF"/>
          </w:tcPr>
          <w:p w14:paraId="4D9C822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040" w:type="dxa"/>
            <w:shd w:val="clear" w:color="auto" w:fill="FFFFFF"/>
          </w:tcPr>
          <w:p w14:paraId="0839330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,775</w:t>
            </w:r>
          </w:p>
        </w:tc>
        <w:tc>
          <w:tcPr>
            <w:tcW w:w="910" w:type="dxa"/>
            <w:shd w:val="clear" w:color="auto" w:fill="FFFFFF"/>
          </w:tcPr>
          <w:p w14:paraId="1566B9B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,057</w:t>
            </w:r>
          </w:p>
        </w:tc>
        <w:tc>
          <w:tcPr>
            <w:tcW w:w="1040" w:type="dxa"/>
            <w:shd w:val="clear" w:color="auto" w:fill="FFFFFF"/>
          </w:tcPr>
          <w:p w14:paraId="20EF106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1040" w:type="dxa"/>
            <w:shd w:val="clear" w:color="auto" w:fill="FFFFFF"/>
          </w:tcPr>
          <w:p w14:paraId="0E54E30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,048</w:t>
            </w:r>
          </w:p>
        </w:tc>
        <w:tc>
          <w:tcPr>
            <w:tcW w:w="1040" w:type="dxa"/>
            <w:shd w:val="clear" w:color="auto" w:fill="FFFFFF"/>
            <w:vAlign w:val="center"/>
          </w:tcPr>
          <w:p w14:paraId="6995A847" w14:textId="77777777" w:rsidR="008816DE" w:rsidRPr="00B77752" w:rsidRDefault="008816DE" w:rsidP="001875FC">
            <w:pPr>
              <w:autoSpaceDE w:val="0"/>
              <w:autoSpaceDN w:val="0"/>
              <w:adjustRightInd w:val="0"/>
              <w:spacing w:after="0" w:line="240" w:lineRule="auto"/>
            </w:pPr>
          </w:p>
        </w:tc>
        <w:tc>
          <w:tcPr>
            <w:tcW w:w="1040" w:type="dxa"/>
            <w:shd w:val="clear" w:color="auto" w:fill="FFFFFF"/>
          </w:tcPr>
          <w:p w14:paraId="2D65A2D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,880</w:t>
            </w:r>
          </w:p>
        </w:tc>
        <w:tc>
          <w:tcPr>
            <w:tcW w:w="1040" w:type="dxa"/>
            <w:shd w:val="clear" w:color="auto" w:fill="FFFFFF"/>
          </w:tcPr>
          <w:p w14:paraId="2F25771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,101</w:t>
            </w:r>
          </w:p>
        </w:tc>
        <w:tc>
          <w:tcPr>
            <w:tcW w:w="910" w:type="dxa"/>
            <w:shd w:val="clear" w:color="auto" w:fill="FFFFFF"/>
          </w:tcPr>
          <w:p w14:paraId="4B56646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910" w:type="dxa"/>
            <w:shd w:val="clear" w:color="auto" w:fill="FFFFFF"/>
          </w:tcPr>
          <w:p w14:paraId="4C5796D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,245</w:t>
            </w:r>
          </w:p>
        </w:tc>
        <w:tc>
          <w:tcPr>
            <w:tcW w:w="905" w:type="dxa"/>
            <w:shd w:val="clear" w:color="auto" w:fill="FFFFFF"/>
          </w:tcPr>
          <w:p w14:paraId="5742AFD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,051</w:t>
            </w:r>
          </w:p>
        </w:tc>
      </w:tr>
      <w:tr w:rsidR="008816DE" w:rsidRPr="00B77752" w14:paraId="31363362" w14:textId="77777777" w:rsidTr="001875FC">
        <w:trPr>
          <w:gridAfter w:val="1"/>
          <w:wAfter w:w="16" w:type="dxa"/>
          <w:cantSplit/>
          <w:trHeight w:val="128"/>
        </w:trPr>
        <w:tc>
          <w:tcPr>
            <w:tcW w:w="653" w:type="dxa"/>
            <w:vMerge/>
            <w:shd w:val="clear" w:color="auto" w:fill="E0E0E0"/>
          </w:tcPr>
          <w:p w14:paraId="1E17714E"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046291B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910" w:type="dxa"/>
            <w:shd w:val="clear" w:color="auto" w:fill="FFFFFF"/>
          </w:tcPr>
          <w:p w14:paraId="547C947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4A58463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378978A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2FE76B8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5C13E17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01BE905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06B527B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6EC1487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0806A5F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0218BE4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0A489EA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1EFC60D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531BEA9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05" w:type="dxa"/>
            <w:shd w:val="clear" w:color="auto" w:fill="FFFFFF"/>
          </w:tcPr>
          <w:p w14:paraId="7103934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r>
      <w:tr w:rsidR="008816DE" w:rsidRPr="00B77752" w14:paraId="2697AB7E" w14:textId="77777777" w:rsidTr="001875FC">
        <w:trPr>
          <w:gridAfter w:val="1"/>
          <w:wAfter w:w="16" w:type="dxa"/>
          <w:cantSplit/>
          <w:trHeight w:val="308"/>
        </w:trPr>
        <w:tc>
          <w:tcPr>
            <w:tcW w:w="653" w:type="dxa"/>
            <w:vMerge w:val="restart"/>
            <w:shd w:val="clear" w:color="auto" w:fill="E0E0E0"/>
          </w:tcPr>
          <w:p w14:paraId="075E04C1"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X4.10</w:t>
            </w:r>
          </w:p>
        </w:tc>
        <w:tc>
          <w:tcPr>
            <w:tcW w:w="1823" w:type="dxa"/>
            <w:shd w:val="clear" w:color="auto" w:fill="E0E0E0"/>
          </w:tcPr>
          <w:p w14:paraId="3CE924E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910" w:type="dxa"/>
            <w:shd w:val="clear" w:color="auto" w:fill="FFFFFF"/>
          </w:tcPr>
          <w:p w14:paraId="57395BA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,508</w:t>
            </w:r>
            <w:r w:rsidRPr="00B77752">
              <w:rPr>
                <w:rFonts w:ascii="Arial" w:hAnsi="Arial" w:cs="Arial"/>
                <w:color w:val="010205"/>
                <w:sz w:val="18"/>
                <w:szCs w:val="18"/>
                <w:vertAlign w:val="superscript"/>
              </w:rPr>
              <w:t>**</w:t>
            </w:r>
          </w:p>
        </w:tc>
        <w:tc>
          <w:tcPr>
            <w:tcW w:w="910" w:type="dxa"/>
            <w:shd w:val="clear" w:color="auto" w:fill="FFFFFF"/>
          </w:tcPr>
          <w:p w14:paraId="4E7DF62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,622</w:t>
            </w:r>
            <w:r w:rsidRPr="00B77752">
              <w:rPr>
                <w:rFonts w:ascii="Arial" w:hAnsi="Arial" w:cs="Arial"/>
                <w:color w:val="010205"/>
                <w:sz w:val="18"/>
                <w:szCs w:val="18"/>
                <w:vertAlign w:val="superscript"/>
              </w:rPr>
              <w:t>**</w:t>
            </w:r>
          </w:p>
        </w:tc>
        <w:tc>
          <w:tcPr>
            <w:tcW w:w="910" w:type="dxa"/>
            <w:shd w:val="clear" w:color="auto" w:fill="FFFFFF"/>
          </w:tcPr>
          <w:p w14:paraId="5159F46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,319</w:t>
            </w:r>
          </w:p>
        </w:tc>
        <w:tc>
          <w:tcPr>
            <w:tcW w:w="1040" w:type="dxa"/>
            <w:shd w:val="clear" w:color="auto" w:fill="FFFFFF"/>
          </w:tcPr>
          <w:p w14:paraId="0301643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,374</w:t>
            </w:r>
            <w:r w:rsidRPr="00B77752">
              <w:rPr>
                <w:rFonts w:ascii="Arial" w:hAnsi="Arial" w:cs="Arial"/>
                <w:color w:val="010205"/>
                <w:sz w:val="18"/>
                <w:szCs w:val="18"/>
                <w:vertAlign w:val="superscript"/>
              </w:rPr>
              <w:t>*</w:t>
            </w:r>
          </w:p>
        </w:tc>
        <w:tc>
          <w:tcPr>
            <w:tcW w:w="1040" w:type="dxa"/>
            <w:shd w:val="clear" w:color="auto" w:fill="FFFFFF"/>
          </w:tcPr>
          <w:p w14:paraId="676E5B2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,176</w:t>
            </w:r>
          </w:p>
        </w:tc>
        <w:tc>
          <w:tcPr>
            <w:tcW w:w="910" w:type="dxa"/>
            <w:shd w:val="clear" w:color="auto" w:fill="FFFFFF"/>
          </w:tcPr>
          <w:p w14:paraId="0FAD05A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,567</w:t>
            </w:r>
            <w:r w:rsidRPr="00B77752">
              <w:rPr>
                <w:rFonts w:ascii="Arial" w:hAnsi="Arial" w:cs="Arial"/>
                <w:color w:val="010205"/>
                <w:sz w:val="18"/>
                <w:szCs w:val="18"/>
                <w:vertAlign w:val="superscript"/>
              </w:rPr>
              <w:t>**</w:t>
            </w:r>
          </w:p>
        </w:tc>
        <w:tc>
          <w:tcPr>
            <w:tcW w:w="1040" w:type="dxa"/>
            <w:shd w:val="clear" w:color="auto" w:fill="FFFFFF"/>
          </w:tcPr>
          <w:p w14:paraId="7BBF820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,519</w:t>
            </w:r>
            <w:r w:rsidRPr="00B77752">
              <w:rPr>
                <w:rFonts w:ascii="Arial" w:hAnsi="Arial" w:cs="Arial"/>
                <w:color w:val="010205"/>
                <w:sz w:val="18"/>
                <w:szCs w:val="18"/>
                <w:vertAlign w:val="superscript"/>
              </w:rPr>
              <w:t>**</w:t>
            </w:r>
          </w:p>
        </w:tc>
        <w:tc>
          <w:tcPr>
            <w:tcW w:w="1040" w:type="dxa"/>
            <w:shd w:val="clear" w:color="auto" w:fill="FFFFFF"/>
          </w:tcPr>
          <w:p w14:paraId="7CEC51F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,368</w:t>
            </w:r>
            <w:r w:rsidRPr="00B77752">
              <w:rPr>
                <w:rFonts w:ascii="Arial" w:hAnsi="Arial" w:cs="Arial"/>
                <w:color w:val="010205"/>
                <w:sz w:val="18"/>
                <w:szCs w:val="18"/>
                <w:vertAlign w:val="superscript"/>
              </w:rPr>
              <w:t>*</w:t>
            </w:r>
          </w:p>
        </w:tc>
        <w:tc>
          <w:tcPr>
            <w:tcW w:w="1040" w:type="dxa"/>
            <w:shd w:val="clear" w:color="auto" w:fill="FFFFFF"/>
          </w:tcPr>
          <w:p w14:paraId="11120BB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-,029</w:t>
            </w:r>
          </w:p>
        </w:tc>
        <w:tc>
          <w:tcPr>
            <w:tcW w:w="1040" w:type="dxa"/>
            <w:shd w:val="clear" w:color="auto" w:fill="FFFFFF"/>
          </w:tcPr>
          <w:p w14:paraId="7C59076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40" w:type="dxa"/>
            <w:shd w:val="clear" w:color="auto" w:fill="FFFFFF"/>
          </w:tcPr>
          <w:p w14:paraId="7E7D1D8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,489</w:t>
            </w:r>
            <w:r w:rsidRPr="00B77752">
              <w:rPr>
                <w:rFonts w:ascii="Arial" w:hAnsi="Arial" w:cs="Arial"/>
                <w:color w:val="010205"/>
                <w:sz w:val="18"/>
                <w:szCs w:val="18"/>
                <w:vertAlign w:val="superscript"/>
              </w:rPr>
              <w:t>**</w:t>
            </w:r>
          </w:p>
        </w:tc>
        <w:tc>
          <w:tcPr>
            <w:tcW w:w="910" w:type="dxa"/>
            <w:shd w:val="clear" w:color="auto" w:fill="FFFFFF"/>
          </w:tcPr>
          <w:p w14:paraId="20E1D51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,274</w:t>
            </w:r>
          </w:p>
        </w:tc>
        <w:tc>
          <w:tcPr>
            <w:tcW w:w="910" w:type="dxa"/>
            <w:shd w:val="clear" w:color="auto" w:fill="FFFFFF"/>
          </w:tcPr>
          <w:p w14:paraId="12B8137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,231</w:t>
            </w:r>
          </w:p>
        </w:tc>
        <w:tc>
          <w:tcPr>
            <w:tcW w:w="905" w:type="dxa"/>
            <w:shd w:val="clear" w:color="auto" w:fill="FFFFFF"/>
          </w:tcPr>
          <w:p w14:paraId="3ACEB23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,670</w:t>
            </w:r>
          </w:p>
        </w:tc>
      </w:tr>
      <w:tr w:rsidR="008816DE" w:rsidRPr="00B77752" w14:paraId="65265FAB" w14:textId="77777777" w:rsidTr="001875FC">
        <w:trPr>
          <w:gridAfter w:val="1"/>
          <w:wAfter w:w="16" w:type="dxa"/>
          <w:cantSplit/>
          <w:trHeight w:val="128"/>
        </w:trPr>
        <w:tc>
          <w:tcPr>
            <w:tcW w:w="653" w:type="dxa"/>
            <w:vMerge/>
            <w:shd w:val="clear" w:color="auto" w:fill="E0E0E0"/>
          </w:tcPr>
          <w:p w14:paraId="239ACD81"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04CA8158"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910" w:type="dxa"/>
            <w:shd w:val="clear" w:color="auto" w:fill="FFFFFF"/>
          </w:tcPr>
          <w:p w14:paraId="67D0B84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,004</w:t>
            </w:r>
          </w:p>
        </w:tc>
        <w:tc>
          <w:tcPr>
            <w:tcW w:w="910" w:type="dxa"/>
            <w:shd w:val="clear" w:color="auto" w:fill="FFFFFF"/>
          </w:tcPr>
          <w:p w14:paraId="4D3A552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910" w:type="dxa"/>
            <w:shd w:val="clear" w:color="auto" w:fill="FFFFFF"/>
          </w:tcPr>
          <w:p w14:paraId="51E2BA4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,086</w:t>
            </w:r>
          </w:p>
        </w:tc>
        <w:tc>
          <w:tcPr>
            <w:tcW w:w="1040" w:type="dxa"/>
            <w:shd w:val="clear" w:color="auto" w:fill="FFFFFF"/>
          </w:tcPr>
          <w:p w14:paraId="0211E7B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,042</w:t>
            </w:r>
          </w:p>
        </w:tc>
        <w:tc>
          <w:tcPr>
            <w:tcW w:w="1040" w:type="dxa"/>
            <w:shd w:val="clear" w:color="auto" w:fill="FFFFFF"/>
          </w:tcPr>
          <w:p w14:paraId="03F3968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,353</w:t>
            </w:r>
          </w:p>
        </w:tc>
        <w:tc>
          <w:tcPr>
            <w:tcW w:w="910" w:type="dxa"/>
            <w:shd w:val="clear" w:color="auto" w:fill="FFFFFF"/>
          </w:tcPr>
          <w:p w14:paraId="32E359B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040" w:type="dxa"/>
            <w:shd w:val="clear" w:color="auto" w:fill="FFFFFF"/>
          </w:tcPr>
          <w:p w14:paraId="56F6B98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1040" w:type="dxa"/>
            <w:shd w:val="clear" w:color="auto" w:fill="FFFFFF"/>
          </w:tcPr>
          <w:p w14:paraId="5238A07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,045</w:t>
            </w:r>
          </w:p>
        </w:tc>
        <w:tc>
          <w:tcPr>
            <w:tcW w:w="1040" w:type="dxa"/>
            <w:shd w:val="clear" w:color="auto" w:fill="FFFFFF"/>
          </w:tcPr>
          <w:p w14:paraId="6170AF6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,880</w:t>
            </w:r>
          </w:p>
        </w:tc>
        <w:tc>
          <w:tcPr>
            <w:tcW w:w="1040" w:type="dxa"/>
            <w:shd w:val="clear" w:color="auto" w:fill="FFFFFF"/>
            <w:vAlign w:val="center"/>
          </w:tcPr>
          <w:p w14:paraId="3B04CDEB" w14:textId="77777777" w:rsidR="008816DE" w:rsidRPr="00B77752" w:rsidRDefault="008816DE" w:rsidP="001875FC">
            <w:pPr>
              <w:autoSpaceDE w:val="0"/>
              <w:autoSpaceDN w:val="0"/>
              <w:adjustRightInd w:val="0"/>
              <w:spacing w:after="0" w:line="240" w:lineRule="auto"/>
            </w:pPr>
          </w:p>
        </w:tc>
        <w:tc>
          <w:tcPr>
            <w:tcW w:w="1040" w:type="dxa"/>
            <w:shd w:val="clear" w:color="auto" w:fill="FFFFFF"/>
          </w:tcPr>
          <w:p w14:paraId="425C744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,006</w:t>
            </w:r>
          </w:p>
        </w:tc>
        <w:tc>
          <w:tcPr>
            <w:tcW w:w="910" w:type="dxa"/>
            <w:shd w:val="clear" w:color="auto" w:fill="FFFFFF"/>
          </w:tcPr>
          <w:p w14:paraId="6FE4D12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,143</w:t>
            </w:r>
          </w:p>
        </w:tc>
        <w:tc>
          <w:tcPr>
            <w:tcW w:w="910" w:type="dxa"/>
            <w:shd w:val="clear" w:color="auto" w:fill="FFFFFF"/>
          </w:tcPr>
          <w:p w14:paraId="3839BD4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,218</w:t>
            </w:r>
          </w:p>
        </w:tc>
        <w:tc>
          <w:tcPr>
            <w:tcW w:w="905" w:type="dxa"/>
            <w:shd w:val="clear" w:color="auto" w:fill="FFFFFF"/>
          </w:tcPr>
          <w:p w14:paraId="1A20533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,057</w:t>
            </w:r>
          </w:p>
        </w:tc>
      </w:tr>
      <w:tr w:rsidR="008816DE" w:rsidRPr="00B77752" w14:paraId="7850D979" w14:textId="77777777" w:rsidTr="001875FC">
        <w:trPr>
          <w:gridAfter w:val="1"/>
          <w:wAfter w:w="16" w:type="dxa"/>
          <w:cantSplit/>
          <w:trHeight w:val="128"/>
        </w:trPr>
        <w:tc>
          <w:tcPr>
            <w:tcW w:w="653" w:type="dxa"/>
            <w:vMerge/>
            <w:shd w:val="clear" w:color="auto" w:fill="E0E0E0"/>
          </w:tcPr>
          <w:p w14:paraId="0C30FD6A"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4E767A43"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910" w:type="dxa"/>
            <w:shd w:val="clear" w:color="auto" w:fill="FFFFFF"/>
          </w:tcPr>
          <w:p w14:paraId="323D435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734E3D9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1B9ED9C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38145E4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0070FD1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09A94F0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3F491E2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7315968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1E3C22D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04125B1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4F3E57C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25BA4AE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76D76E8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05" w:type="dxa"/>
            <w:shd w:val="clear" w:color="auto" w:fill="FFFFFF"/>
          </w:tcPr>
          <w:p w14:paraId="41B92F1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r>
      <w:tr w:rsidR="008816DE" w:rsidRPr="00B77752" w14:paraId="3309F93C" w14:textId="77777777" w:rsidTr="001875FC">
        <w:trPr>
          <w:gridAfter w:val="1"/>
          <w:wAfter w:w="16" w:type="dxa"/>
          <w:cantSplit/>
          <w:trHeight w:val="288"/>
        </w:trPr>
        <w:tc>
          <w:tcPr>
            <w:tcW w:w="653" w:type="dxa"/>
            <w:vMerge w:val="restart"/>
            <w:shd w:val="clear" w:color="auto" w:fill="E0E0E0"/>
          </w:tcPr>
          <w:p w14:paraId="50B3FFC7"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X4.11</w:t>
            </w:r>
          </w:p>
        </w:tc>
        <w:tc>
          <w:tcPr>
            <w:tcW w:w="1823" w:type="dxa"/>
            <w:shd w:val="clear" w:color="auto" w:fill="E0E0E0"/>
          </w:tcPr>
          <w:p w14:paraId="246842D9"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910" w:type="dxa"/>
            <w:shd w:val="clear" w:color="auto" w:fill="FFFFFF"/>
          </w:tcPr>
          <w:p w14:paraId="4ED9323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,489</w:t>
            </w:r>
            <w:r w:rsidRPr="00B77752">
              <w:rPr>
                <w:rFonts w:ascii="Arial" w:hAnsi="Arial" w:cs="Arial"/>
                <w:color w:val="010205"/>
                <w:sz w:val="18"/>
                <w:szCs w:val="18"/>
                <w:vertAlign w:val="superscript"/>
              </w:rPr>
              <w:t>**</w:t>
            </w:r>
          </w:p>
        </w:tc>
        <w:tc>
          <w:tcPr>
            <w:tcW w:w="910" w:type="dxa"/>
            <w:shd w:val="clear" w:color="auto" w:fill="FFFFFF"/>
          </w:tcPr>
          <w:p w14:paraId="7D68F27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,752</w:t>
            </w:r>
            <w:r w:rsidRPr="00B77752">
              <w:rPr>
                <w:rFonts w:ascii="Arial" w:hAnsi="Arial" w:cs="Arial"/>
                <w:color w:val="010205"/>
                <w:sz w:val="18"/>
                <w:szCs w:val="18"/>
                <w:vertAlign w:val="superscript"/>
              </w:rPr>
              <w:t>**</w:t>
            </w:r>
          </w:p>
        </w:tc>
        <w:tc>
          <w:tcPr>
            <w:tcW w:w="910" w:type="dxa"/>
            <w:shd w:val="clear" w:color="auto" w:fill="FFFFFF"/>
          </w:tcPr>
          <w:p w14:paraId="3E2BF60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,666</w:t>
            </w:r>
            <w:r w:rsidRPr="00B77752">
              <w:rPr>
                <w:rFonts w:ascii="Arial" w:hAnsi="Arial" w:cs="Arial"/>
                <w:color w:val="010205"/>
                <w:sz w:val="18"/>
                <w:szCs w:val="18"/>
                <w:vertAlign w:val="superscript"/>
              </w:rPr>
              <w:t>**</w:t>
            </w:r>
          </w:p>
        </w:tc>
        <w:tc>
          <w:tcPr>
            <w:tcW w:w="1040" w:type="dxa"/>
            <w:shd w:val="clear" w:color="auto" w:fill="FFFFFF"/>
          </w:tcPr>
          <w:p w14:paraId="37899EF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,358</w:t>
            </w:r>
          </w:p>
        </w:tc>
        <w:tc>
          <w:tcPr>
            <w:tcW w:w="1040" w:type="dxa"/>
            <w:shd w:val="clear" w:color="auto" w:fill="FFFFFF"/>
          </w:tcPr>
          <w:p w14:paraId="35A352D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,218</w:t>
            </w:r>
          </w:p>
        </w:tc>
        <w:tc>
          <w:tcPr>
            <w:tcW w:w="910" w:type="dxa"/>
            <w:shd w:val="clear" w:color="auto" w:fill="FFFFFF"/>
          </w:tcPr>
          <w:p w14:paraId="55AD493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,530</w:t>
            </w:r>
            <w:r w:rsidRPr="00B77752">
              <w:rPr>
                <w:rFonts w:ascii="Arial" w:hAnsi="Arial" w:cs="Arial"/>
                <w:color w:val="010205"/>
                <w:sz w:val="18"/>
                <w:szCs w:val="18"/>
                <w:vertAlign w:val="superscript"/>
              </w:rPr>
              <w:t>**</w:t>
            </w:r>
          </w:p>
        </w:tc>
        <w:tc>
          <w:tcPr>
            <w:tcW w:w="1040" w:type="dxa"/>
            <w:shd w:val="clear" w:color="auto" w:fill="FFFFFF"/>
          </w:tcPr>
          <w:p w14:paraId="73DF61C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,569</w:t>
            </w:r>
            <w:r w:rsidRPr="00B77752">
              <w:rPr>
                <w:rFonts w:ascii="Arial" w:hAnsi="Arial" w:cs="Arial"/>
                <w:color w:val="010205"/>
                <w:sz w:val="18"/>
                <w:szCs w:val="18"/>
                <w:vertAlign w:val="superscript"/>
              </w:rPr>
              <w:t>**</w:t>
            </w:r>
          </w:p>
        </w:tc>
        <w:tc>
          <w:tcPr>
            <w:tcW w:w="1040" w:type="dxa"/>
            <w:shd w:val="clear" w:color="auto" w:fill="FFFFFF"/>
          </w:tcPr>
          <w:p w14:paraId="5BB801F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,298</w:t>
            </w:r>
          </w:p>
        </w:tc>
        <w:tc>
          <w:tcPr>
            <w:tcW w:w="1040" w:type="dxa"/>
            <w:shd w:val="clear" w:color="auto" w:fill="FFFFFF"/>
          </w:tcPr>
          <w:p w14:paraId="3D302A6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,305</w:t>
            </w:r>
          </w:p>
        </w:tc>
        <w:tc>
          <w:tcPr>
            <w:tcW w:w="1040" w:type="dxa"/>
            <w:shd w:val="clear" w:color="auto" w:fill="FFFFFF"/>
          </w:tcPr>
          <w:p w14:paraId="7BD6E0A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,489</w:t>
            </w:r>
            <w:r w:rsidRPr="00B77752">
              <w:rPr>
                <w:rFonts w:ascii="Arial" w:hAnsi="Arial" w:cs="Arial"/>
                <w:color w:val="010205"/>
                <w:sz w:val="18"/>
                <w:szCs w:val="18"/>
                <w:vertAlign w:val="superscript"/>
              </w:rPr>
              <w:t>**</w:t>
            </w:r>
          </w:p>
        </w:tc>
        <w:tc>
          <w:tcPr>
            <w:tcW w:w="1040" w:type="dxa"/>
            <w:shd w:val="clear" w:color="auto" w:fill="FFFFFF"/>
          </w:tcPr>
          <w:p w14:paraId="7D74FB1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910" w:type="dxa"/>
            <w:shd w:val="clear" w:color="auto" w:fill="FFFFFF"/>
          </w:tcPr>
          <w:p w14:paraId="0BD2C4B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,436</w:t>
            </w:r>
            <w:r w:rsidRPr="00B77752">
              <w:rPr>
                <w:rFonts w:ascii="Arial" w:hAnsi="Arial" w:cs="Arial"/>
                <w:color w:val="010205"/>
                <w:sz w:val="18"/>
                <w:szCs w:val="18"/>
                <w:vertAlign w:val="superscript"/>
              </w:rPr>
              <w:t>*</w:t>
            </w:r>
          </w:p>
        </w:tc>
        <w:tc>
          <w:tcPr>
            <w:tcW w:w="910" w:type="dxa"/>
            <w:shd w:val="clear" w:color="auto" w:fill="FFFFFF"/>
          </w:tcPr>
          <w:p w14:paraId="2FD2062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,163</w:t>
            </w:r>
          </w:p>
        </w:tc>
        <w:tc>
          <w:tcPr>
            <w:tcW w:w="905" w:type="dxa"/>
            <w:shd w:val="clear" w:color="auto" w:fill="FFFFFF"/>
          </w:tcPr>
          <w:p w14:paraId="27423C2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,404</w:t>
            </w:r>
            <w:r w:rsidRPr="00B77752">
              <w:rPr>
                <w:rFonts w:ascii="Arial" w:hAnsi="Arial" w:cs="Arial"/>
                <w:color w:val="010205"/>
                <w:sz w:val="18"/>
                <w:szCs w:val="18"/>
                <w:vertAlign w:val="superscript"/>
              </w:rPr>
              <w:t>*</w:t>
            </w:r>
          </w:p>
        </w:tc>
      </w:tr>
      <w:tr w:rsidR="008816DE" w:rsidRPr="00B77752" w14:paraId="39DB9081" w14:textId="77777777" w:rsidTr="001875FC">
        <w:trPr>
          <w:gridAfter w:val="1"/>
          <w:wAfter w:w="16" w:type="dxa"/>
          <w:cantSplit/>
          <w:trHeight w:val="128"/>
        </w:trPr>
        <w:tc>
          <w:tcPr>
            <w:tcW w:w="653" w:type="dxa"/>
            <w:vMerge/>
            <w:shd w:val="clear" w:color="auto" w:fill="E0E0E0"/>
          </w:tcPr>
          <w:p w14:paraId="20AB4991"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6632003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910" w:type="dxa"/>
            <w:shd w:val="clear" w:color="auto" w:fill="FFFFFF"/>
          </w:tcPr>
          <w:p w14:paraId="273E1A5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,006</w:t>
            </w:r>
          </w:p>
        </w:tc>
        <w:tc>
          <w:tcPr>
            <w:tcW w:w="910" w:type="dxa"/>
            <w:shd w:val="clear" w:color="auto" w:fill="FFFFFF"/>
          </w:tcPr>
          <w:p w14:paraId="14853A7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910" w:type="dxa"/>
            <w:shd w:val="clear" w:color="auto" w:fill="FFFFFF"/>
          </w:tcPr>
          <w:p w14:paraId="5620F6A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0" w:type="dxa"/>
            <w:shd w:val="clear" w:color="auto" w:fill="FFFFFF"/>
          </w:tcPr>
          <w:p w14:paraId="49A2E4B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,052</w:t>
            </w:r>
          </w:p>
        </w:tc>
        <w:tc>
          <w:tcPr>
            <w:tcW w:w="1040" w:type="dxa"/>
            <w:shd w:val="clear" w:color="auto" w:fill="FFFFFF"/>
          </w:tcPr>
          <w:p w14:paraId="092E2DD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,247</w:t>
            </w:r>
          </w:p>
        </w:tc>
        <w:tc>
          <w:tcPr>
            <w:tcW w:w="910" w:type="dxa"/>
            <w:shd w:val="clear" w:color="auto" w:fill="FFFFFF"/>
          </w:tcPr>
          <w:p w14:paraId="4BA111E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1040" w:type="dxa"/>
            <w:shd w:val="clear" w:color="auto" w:fill="FFFFFF"/>
          </w:tcPr>
          <w:p w14:paraId="7D39B13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040" w:type="dxa"/>
            <w:shd w:val="clear" w:color="auto" w:fill="FFFFFF"/>
          </w:tcPr>
          <w:p w14:paraId="2950C8C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,109</w:t>
            </w:r>
          </w:p>
        </w:tc>
        <w:tc>
          <w:tcPr>
            <w:tcW w:w="1040" w:type="dxa"/>
            <w:shd w:val="clear" w:color="auto" w:fill="FFFFFF"/>
          </w:tcPr>
          <w:p w14:paraId="1B33318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,101</w:t>
            </w:r>
          </w:p>
        </w:tc>
        <w:tc>
          <w:tcPr>
            <w:tcW w:w="1040" w:type="dxa"/>
            <w:shd w:val="clear" w:color="auto" w:fill="FFFFFF"/>
          </w:tcPr>
          <w:p w14:paraId="15FF69C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,006</w:t>
            </w:r>
          </w:p>
        </w:tc>
        <w:tc>
          <w:tcPr>
            <w:tcW w:w="1040" w:type="dxa"/>
            <w:shd w:val="clear" w:color="auto" w:fill="FFFFFF"/>
            <w:vAlign w:val="center"/>
          </w:tcPr>
          <w:p w14:paraId="02899C16" w14:textId="77777777" w:rsidR="008816DE" w:rsidRPr="00B77752" w:rsidRDefault="008816DE" w:rsidP="001875FC">
            <w:pPr>
              <w:autoSpaceDE w:val="0"/>
              <w:autoSpaceDN w:val="0"/>
              <w:adjustRightInd w:val="0"/>
              <w:spacing w:after="0" w:line="240" w:lineRule="auto"/>
            </w:pPr>
          </w:p>
        </w:tc>
        <w:tc>
          <w:tcPr>
            <w:tcW w:w="910" w:type="dxa"/>
            <w:shd w:val="clear" w:color="auto" w:fill="FFFFFF"/>
          </w:tcPr>
          <w:p w14:paraId="7435B29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,016</w:t>
            </w:r>
          </w:p>
        </w:tc>
        <w:tc>
          <w:tcPr>
            <w:tcW w:w="910" w:type="dxa"/>
            <w:shd w:val="clear" w:color="auto" w:fill="FFFFFF"/>
          </w:tcPr>
          <w:p w14:paraId="4B10FFF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,390</w:t>
            </w:r>
          </w:p>
        </w:tc>
        <w:tc>
          <w:tcPr>
            <w:tcW w:w="905" w:type="dxa"/>
            <w:shd w:val="clear" w:color="auto" w:fill="FFFFFF"/>
          </w:tcPr>
          <w:p w14:paraId="663928B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,030</w:t>
            </w:r>
          </w:p>
        </w:tc>
      </w:tr>
      <w:tr w:rsidR="008816DE" w:rsidRPr="00B77752" w14:paraId="3454DB2B" w14:textId="77777777" w:rsidTr="001875FC">
        <w:trPr>
          <w:gridAfter w:val="1"/>
          <w:wAfter w:w="16" w:type="dxa"/>
          <w:cantSplit/>
          <w:trHeight w:val="128"/>
        </w:trPr>
        <w:tc>
          <w:tcPr>
            <w:tcW w:w="653" w:type="dxa"/>
            <w:vMerge/>
            <w:shd w:val="clear" w:color="auto" w:fill="E0E0E0"/>
          </w:tcPr>
          <w:p w14:paraId="37437C28"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32FED57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910" w:type="dxa"/>
            <w:shd w:val="clear" w:color="auto" w:fill="FFFFFF"/>
          </w:tcPr>
          <w:p w14:paraId="754FDBE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13B4AE3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158C914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4CAD4E9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2FABF65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7316C73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4BE47D3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17A5704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40D1ACA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46D8B65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02D717B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10B6B77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4CA8B86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05" w:type="dxa"/>
            <w:shd w:val="clear" w:color="auto" w:fill="FFFFFF"/>
          </w:tcPr>
          <w:p w14:paraId="7FB7416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r>
      <w:tr w:rsidR="008816DE" w:rsidRPr="00B77752" w14:paraId="4834CFD1" w14:textId="77777777" w:rsidTr="001875FC">
        <w:trPr>
          <w:gridAfter w:val="1"/>
          <w:wAfter w:w="16" w:type="dxa"/>
          <w:cantSplit/>
          <w:trHeight w:val="288"/>
        </w:trPr>
        <w:tc>
          <w:tcPr>
            <w:tcW w:w="653" w:type="dxa"/>
            <w:vMerge w:val="restart"/>
            <w:shd w:val="clear" w:color="auto" w:fill="E0E0E0"/>
          </w:tcPr>
          <w:p w14:paraId="3668D6DD"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X4.12</w:t>
            </w:r>
          </w:p>
        </w:tc>
        <w:tc>
          <w:tcPr>
            <w:tcW w:w="1823" w:type="dxa"/>
            <w:shd w:val="clear" w:color="auto" w:fill="E0E0E0"/>
          </w:tcPr>
          <w:p w14:paraId="6F07B8BE"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910" w:type="dxa"/>
            <w:shd w:val="clear" w:color="auto" w:fill="FFFFFF"/>
          </w:tcPr>
          <w:p w14:paraId="164756C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,354</w:t>
            </w:r>
          </w:p>
        </w:tc>
        <w:tc>
          <w:tcPr>
            <w:tcW w:w="910" w:type="dxa"/>
            <w:shd w:val="clear" w:color="auto" w:fill="FFFFFF"/>
          </w:tcPr>
          <w:p w14:paraId="49D8A63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,489</w:t>
            </w:r>
            <w:r w:rsidRPr="00B77752">
              <w:rPr>
                <w:rFonts w:ascii="Arial" w:hAnsi="Arial" w:cs="Arial"/>
                <w:color w:val="010205"/>
                <w:sz w:val="18"/>
                <w:szCs w:val="18"/>
                <w:vertAlign w:val="superscript"/>
              </w:rPr>
              <w:t>**</w:t>
            </w:r>
          </w:p>
        </w:tc>
        <w:tc>
          <w:tcPr>
            <w:tcW w:w="910" w:type="dxa"/>
            <w:shd w:val="clear" w:color="auto" w:fill="FFFFFF"/>
          </w:tcPr>
          <w:p w14:paraId="176EA13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,495</w:t>
            </w:r>
            <w:r w:rsidRPr="00B77752">
              <w:rPr>
                <w:rFonts w:ascii="Arial" w:hAnsi="Arial" w:cs="Arial"/>
                <w:color w:val="010205"/>
                <w:sz w:val="18"/>
                <w:szCs w:val="18"/>
                <w:vertAlign w:val="superscript"/>
              </w:rPr>
              <w:t>**</w:t>
            </w:r>
          </w:p>
        </w:tc>
        <w:tc>
          <w:tcPr>
            <w:tcW w:w="1040" w:type="dxa"/>
            <w:shd w:val="clear" w:color="auto" w:fill="FFFFFF"/>
          </w:tcPr>
          <w:p w14:paraId="0A2ABAA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,379</w:t>
            </w:r>
            <w:r w:rsidRPr="00B77752">
              <w:rPr>
                <w:rFonts w:ascii="Arial" w:hAnsi="Arial" w:cs="Arial"/>
                <w:color w:val="010205"/>
                <w:sz w:val="18"/>
                <w:szCs w:val="18"/>
                <w:vertAlign w:val="superscript"/>
              </w:rPr>
              <w:t>*</w:t>
            </w:r>
          </w:p>
        </w:tc>
        <w:tc>
          <w:tcPr>
            <w:tcW w:w="1040" w:type="dxa"/>
            <w:shd w:val="clear" w:color="auto" w:fill="FFFFFF"/>
          </w:tcPr>
          <w:p w14:paraId="2446868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,288</w:t>
            </w:r>
          </w:p>
        </w:tc>
        <w:tc>
          <w:tcPr>
            <w:tcW w:w="910" w:type="dxa"/>
            <w:shd w:val="clear" w:color="auto" w:fill="FFFFFF"/>
          </w:tcPr>
          <w:p w14:paraId="40A4EE2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,372</w:t>
            </w:r>
            <w:r w:rsidRPr="00B77752">
              <w:rPr>
                <w:rFonts w:ascii="Arial" w:hAnsi="Arial" w:cs="Arial"/>
                <w:color w:val="010205"/>
                <w:sz w:val="18"/>
                <w:szCs w:val="18"/>
                <w:vertAlign w:val="superscript"/>
              </w:rPr>
              <w:t>*</w:t>
            </w:r>
          </w:p>
        </w:tc>
        <w:tc>
          <w:tcPr>
            <w:tcW w:w="1040" w:type="dxa"/>
            <w:shd w:val="clear" w:color="auto" w:fill="FFFFFF"/>
          </w:tcPr>
          <w:p w14:paraId="1250E54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,602</w:t>
            </w:r>
            <w:r w:rsidRPr="00B77752">
              <w:rPr>
                <w:rFonts w:ascii="Arial" w:hAnsi="Arial" w:cs="Arial"/>
                <w:color w:val="010205"/>
                <w:sz w:val="18"/>
                <w:szCs w:val="18"/>
                <w:vertAlign w:val="superscript"/>
              </w:rPr>
              <w:t>**</w:t>
            </w:r>
          </w:p>
        </w:tc>
        <w:tc>
          <w:tcPr>
            <w:tcW w:w="1040" w:type="dxa"/>
            <w:shd w:val="clear" w:color="auto" w:fill="FFFFFF"/>
          </w:tcPr>
          <w:p w14:paraId="447779A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,316</w:t>
            </w:r>
          </w:p>
        </w:tc>
        <w:tc>
          <w:tcPr>
            <w:tcW w:w="1040" w:type="dxa"/>
            <w:shd w:val="clear" w:color="auto" w:fill="FFFFFF"/>
          </w:tcPr>
          <w:p w14:paraId="3681E3D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,605</w:t>
            </w:r>
            <w:r w:rsidRPr="00B77752">
              <w:rPr>
                <w:rFonts w:ascii="Arial" w:hAnsi="Arial" w:cs="Arial"/>
                <w:color w:val="010205"/>
                <w:sz w:val="18"/>
                <w:szCs w:val="18"/>
                <w:vertAlign w:val="superscript"/>
              </w:rPr>
              <w:t>**</w:t>
            </w:r>
          </w:p>
        </w:tc>
        <w:tc>
          <w:tcPr>
            <w:tcW w:w="1040" w:type="dxa"/>
            <w:shd w:val="clear" w:color="auto" w:fill="FFFFFF"/>
          </w:tcPr>
          <w:p w14:paraId="300F6EF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,274</w:t>
            </w:r>
          </w:p>
        </w:tc>
        <w:tc>
          <w:tcPr>
            <w:tcW w:w="1040" w:type="dxa"/>
            <w:shd w:val="clear" w:color="auto" w:fill="FFFFFF"/>
          </w:tcPr>
          <w:p w14:paraId="5B21308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,436</w:t>
            </w:r>
            <w:r w:rsidRPr="00B77752">
              <w:rPr>
                <w:rFonts w:ascii="Arial" w:hAnsi="Arial" w:cs="Arial"/>
                <w:color w:val="010205"/>
                <w:sz w:val="18"/>
                <w:szCs w:val="18"/>
                <w:vertAlign w:val="superscript"/>
              </w:rPr>
              <w:t>*</w:t>
            </w:r>
          </w:p>
        </w:tc>
        <w:tc>
          <w:tcPr>
            <w:tcW w:w="910" w:type="dxa"/>
            <w:shd w:val="clear" w:color="auto" w:fill="FFFFFF"/>
          </w:tcPr>
          <w:p w14:paraId="2350993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910" w:type="dxa"/>
            <w:shd w:val="clear" w:color="auto" w:fill="FFFFFF"/>
          </w:tcPr>
          <w:p w14:paraId="6612C6D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,469</w:t>
            </w:r>
            <w:r w:rsidRPr="00B77752">
              <w:rPr>
                <w:rFonts w:ascii="Arial" w:hAnsi="Arial" w:cs="Arial"/>
                <w:color w:val="010205"/>
                <w:sz w:val="18"/>
                <w:szCs w:val="18"/>
                <w:vertAlign w:val="superscript"/>
              </w:rPr>
              <w:t>**</w:t>
            </w:r>
          </w:p>
        </w:tc>
        <w:tc>
          <w:tcPr>
            <w:tcW w:w="905" w:type="dxa"/>
            <w:shd w:val="clear" w:color="auto" w:fill="FFFFFF"/>
          </w:tcPr>
          <w:p w14:paraId="7962391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,474</w:t>
            </w:r>
          </w:p>
        </w:tc>
      </w:tr>
      <w:tr w:rsidR="008816DE" w:rsidRPr="00B77752" w14:paraId="6761856F" w14:textId="77777777" w:rsidTr="001875FC">
        <w:trPr>
          <w:gridAfter w:val="1"/>
          <w:wAfter w:w="16" w:type="dxa"/>
          <w:cantSplit/>
          <w:trHeight w:val="128"/>
        </w:trPr>
        <w:tc>
          <w:tcPr>
            <w:tcW w:w="653" w:type="dxa"/>
            <w:vMerge/>
            <w:shd w:val="clear" w:color="auto" w:fill="E0E0E0"/>
          </w:tcPr>
          <w:p w14:paraId="2D156210"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285FD13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910" w:type="dxa"/>
            <w:shd w:val="clear" w:color="auto" w:fill="FFFFFF"/>
          </w:tcPr>
          <w:p w14:paraId="7EE8DBF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,055</w:t>
            </w:r>
          </w:p>
        </w:tc>
        <w:tc>
          <w:tcPr>
            <w:tcW w:w="910" w:type="dxa"/>
            <w:shd w:val="clear" w:color="auto" w:fill="FFFFFF"/>
          </w:tcPr>
          <w:p w14:paraId="464AFE5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,006</w:t>
            </w:r>
          </w:p>
        </w:tc>
        <w:tc>
          <w:tcPr>
            <w:tcW w:w="910" w:type="dxa"/>
            <w:shd w:val="clear" w:color="auto" w:fill="FFFFFF"/>
          </w:tcPr>
          <w:p w14:paraId="460C8CF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,005</w:t>
            </w:r>
          </w:p>
        </w:tc>
        <w:tc>
          <w:tcPr>
            <w:tcW w:w="1040" w:type="dxa"/>
            <w:shd w:val="clear" w:color="auto" w:fill="FFFFFF"/>
          </w:tcPr>
          <w:p w14:paraId="6A88205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,039</w:t>
            </w:r>
          </w:p>
        </w:tc>
        <w:tc>
          <w:tcPr>
            <w:tcW w:w="1040" w:type="dxa"/>
            <w:shd w:val="clear" w:color="auto" w:fill="FFFFFF"/>
          </w:tcPr>
          <w:p w14:paraId="034D903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,122</w:t>
            </w:r>
          </w:p>
        </w:tc>
        <w:tc>
          <w:tcPr>
            <w:tcW w:w="910" w:type="dxa"/>
            <w:shd w:val="clear" w:color="auto" w:fill="FFFFFF"/>
          </w:tcPr>
          <w:p w14:paraId="51A1281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,043</w:t>
            </w:r>
          </w:p>
        </w:tc>
        <w:tc>
          <w:tcPr>
            <w:tcW w:w="1040" w:type="dxa"/>
            <w:shd w:val="clear" w:color="auto" w:fill="FFFFFF"/>
          </w:tcPr>
          <w:p w14:paraId="2E8C3CC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0" w:type="dxa"/>
            <w:shd w:val="clear" w:color="auto" w:fill="FFFFFF"/>
          </w:tcPr>
          <w:p w14:paraId="5505364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,089</w:t>
            </w:r>
          </w:p>
        </w:tc>
        <w:tc>
          <w:tcPr>
            <w:tcW w:w="1040" w:type="dxa"/>
            <w:shd w:val="clear" w:color="auto" w:fill="FFFFFF"/>
          </w:tcPr>
          <w:p w14:paraId="4400F9C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0" w:type="dxa"/>
            <w:shd w:val="clear" w:color="auto" w:fill="FFFFFF"/>
          </w:tcPr>
          <w:p w14:paraId="747BC81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,143</w:t>
            </w:r>
          </w:p>
        </w:tc>
        <w:tc>
          <w:tcPr>
            <w:tcW w:w="1040" w:type="dxa"/>
            <w:shd w:val="clear" w:color="auto" w:fill="FFFFFF"/>
          </w:tcPr>
          <w:p w14:paraId="4BB746E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,016</w:t>
            </w:r>
          </w:p>
        </w:tc>
        <w:tc>
          <w:tcPr>
            <w:tcW w:w="910" w:type="dxa"/>
            <w:shd w:val="clear" w:color="auto" w:fill="FFFFFF"/>
            <w:vAlign w:val="center"/>
          </w:tcPr>
          <w:p w14:paraId="51273F1E" w14:textId="77777777" w:rsidR="008816DE" w:rsidRPr="00B77752" w:rsidRDefault="008816DE" w:rsidP="001875FC">
            <w:pPr>
              <w:autoSpaceDE w:val="0"/>
              <w:autoSpaceDN w:val="0"/>
              <w:adjustRightInd w:val="0"/>
              <w:spacing w:after="0" w:line="240" w:lineRule="auto"/>
            </w:pPr>
          </w:p>
        </w:tc>
        <w:tc>
          <w:tcPr>
            <w:tcW w:w="910" w:type="dxa"/>
            <w:shd w:val="clear" w:color="auto" w:fill="FFFFFF"/>
          </w:tcPr>
          <w:p w14:paraId="69AD34C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,009</w:t>
            </w:r>
          </w:p>
        </w:tc>
        <w:tc>
          <w:tcPr>
            <w:tcW w:w="905" w:type="dxa"/>
            <w:shd w:val="clear" w:color="auto" w:fill="FFFFFF"/>
          </w:tcPr>
          <w:p w14:paraId="34CE3F5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,050</w:t>
            </w:r>
          </w:p>
        </w:tc>
      </w:tr>
      <w:tr w:rsidR="008816DE" w:rsidRPr="00B77752" w14:paraId="4832AEFC" w14:textId="77777777" w:rsidTr="001875FC">
        <w:trPr>
          <w:gridAfter w:val="1"/>
          <w:wAfter w:w="16" w:type="dxa"/>
          <w:cantSplit/>
          <w:trHeight w:val="128"/>
        </w:trPr>
        <w:tc>
          <w:tcPr>
            <w:tcW w:w="653" w:type="dxa"/>
            <w:vMerge/>
            <w:shd w:val="clear" w:color="auto" w:fill="E0E0E0"/>
          </w:tcPr>
          <w:p w14:paraId="2348EB70"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3F7CE1AF"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910" w:type="dxa"/>
            <w:shd w:val="clear" w:color="auto" w:fill="FFFFFF"/>
          </w:tcPr>
          <w:p w14:paraId="34EAC0A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2CEE9F5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5963950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5C5A531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10326FC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79F5DCC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6823E22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43A8225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2439A56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528BB67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54E4B13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646FD36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310E5F1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05" w:type="dxa"/>
            <w:shd w:val="clear" w:color="auto" w:fill="FFFFFF"/>
          </w:tcPr>
          <w:p w14:paraId="0F62466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r>
      <w:tr w:rsidR="008816DE" w:rsidRPr="00B77752" w14:paraId="0B35ACFC" w14:textId="77777777" w:rsidTr="001875FC">
        <w:trPr>
          <w:gridAfter w:val="1"/>
          <w:wAfter w:w="16" w:type="dxa"/>
          <w:cantSplit/>
          <w:trHeight w:val="288"/>
        </w:trPr>
        <w:tc>
          <w:tcPr>
            <w:tcW w:w="653" w:type="dxa"/>
            <w:vMerge w:val="restart"/>
            <w:shd w:val="clear" w:color="auto" w:fill="E0E0E0"/>
          </w:tcPr>
          <w:p w14:paraId="5B6FD8C8"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X4.13</w:t>
            </w:r>
          </w:p>
        </w:tc>
        <w:tc>
          <w:tcPr>
            <w:tcW w:w="1823" w:type="dxa"/>
            <w:shd w:val="clear" w:color="auto" w:fill="E0E0E0"/>
          </w:tcPr>
          <w:p w14:paraId="6CDC4553"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910" w:type="dxa"/>
            <w:shd w:val="clear" w:color="auto" w:fill="FFFFFF"/>
          </w:tcPr>
          <w:p w14:paraId="595C64B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,369</w:t>
            </w:r>
            <w:r w:rsidRPr="00B77752">
              <w:rPr>
                <w:rFonts w:ascii="Arial" w:hAnsi="Arial" w:cs="Arial"/>
                <w:color w:val="010205"/>
                <w:sz w:val="18"/>
                <w:szCs w:val="18"/>
                <w:vertAlign w:val="superscript"/>
              </w:rPr>
              <w:t>*</w:t>
            </w:r>
          </w:p>
        </w:tc>
        <w:tc>
          <w:tcPr>
            <w:tcW w:w="910" w:type="dxa"/>
            <w:shd w:val="clear" w:color="auto" w:fill="FFFFFF"/>
          </w:tcPr>
          <w:p w14:paraId="4891433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,303</w:t>
            </w:r>
          </w:p>
        </w:tc>
        <w:tc>
          <w:tcPr>
            <w:tcW w:w="910" w:type="dxa"/>
            <w:shd w:val="clear" w:color="auto" w:fill="FFFFFF"/>
          </w:tcPr>
          <w:p w14:paraId="07CC29F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,187</w:t>
            </w:r>
          </w:p>
        </w:tc>
        <w:tc>
          <w:tcPr>
            <w:tcW w:w="1040" w:type="dxa"/>
            <w:shd w:val="clear" w:color="auto" w:fill="FFFFFF"/>
          </w:tcPr>
          <w:p w14:paraId="3E7296D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,163</w:t>
            </w:r>
          </w:p>
        </w:tc>
        <w:tc>
          <w:tcPr>
            <w:tcW w:w="1040" w:type="dxa"/>
            <w:shd w:val="clear" w:color="auto" w:fill="FFFFFF"/>
          </w:tcPr>
          <w:p w14:paraId="4D10783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,401</w:t>
            </w:r>
            <w:r w:rsidRPr="00B77752">
              <w:rPr>
                <w:rFonts w:ascii="Arial" w:hAnsi="Arial" w:cs="Arial"/>
                <w:color w:val="010205"/>
                <w:sz w:val="18"/>
                <w:szCs w:val="18"/>
                <w:vertAlign w:val="superscript"/>
              </w:rPr>
              <w:t>*</w:t>
            </w:r>
          </w:p>
        </w:tc>
        <w:tc>
          <w:tcPr>
            <w:tcW w:w="910" w:type="dxa"/>
            <w:shd w:val="clear" w:color="auto" w:fill="FFFFFF"/>
          </w:tcPr>
          <w:p w14:paraId="0BE18B5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,092</w:t>
            </w:r>
          </w:p>
        </w:tc>
        <w:tc>
          <w:tcPr>
            <w:tcW w:w="1040" w:type="dxa"/>
            <w:shd w:val="clear" w:color="auto" w:fill="FFFFFF"/>
          </w:tcPr>
          <w:p w14:paraId="66AC220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,059</w:t>
            </w:r>
          </w:p>
        </w:tc>
        <w:tc>
          <w:tcPr>
            <w:tcW w:w="1040" w:type="dxa"/>
            <w:shd w:val="clear" w:color="auto" w:fill="FFFFFF"/>
          </w:tcPr>
          <w:p w14:paraId="74A2966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,058</w:t>
            </w:r>
          </w:p>
        </w:tc>
        <w:tc>
          <w:tcPr>
            <w:tcW w:w="1040" w:type="dxa"/>
            <w:shd w:val="clear" w:color="auto" w:fill="FFFFFF"/>
          </w:tcPr>
          <w:p w14:paraId="1C70ACC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,219</w:t>
            </w:r>
          </w:p>
        </w:tc>
        <w:tc>
          <w:tcPr>
            <w:tcW w:w="1040" w:type="dxa"/>
            <w:shd w:val="clear" w:color="auto" w:fill="FFFFFF"/>
          </w:tcPr>
          <w:p w14:paraId="29A24E7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,231</w:t>
            </w:r>
          </w:p>
        </w:tc>
        <w:tc>
          <w:tcPr>
            <w:tcW w:w="1040" w:type="dxa"/>
            <w:shd w:val="clear" w:color="auto" w:fill="FFFFFF"/>
          </w:tcPr>
          <w:p w14:paraId="52A8760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,163</w:t>
            </w:r>
          </w:p>
        </w:tc>
        <w:tc>
          <w:tcPr>
            <w:tcW w:w="910" w:type="dxa"/>
            <w:shd w:val="clear" w:color="auto" w:fill="FFFFFF"/>
          </w:tcPr>
          <w:p w14:paraId="23C4EC1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,469</w:t>
            </w:r>
            <w:r w:rsidRPr="00B77752">
              <w:rPr>
                <w:rFonts w:ascii="Arial" w:hAnsi="Arial" w:cs="Arial"/>
                <w:color w:val="010205"/>
                <w:sz w:val="18"/>
                <w:szCs w:val="18"/>
                <w:vertAlign w:val="superscript"/>
              </w:rPr>
              <w:t>**</w:t>
            </w:r>
          </w:p>
        </w:tc>
        <w:tc>
          <w:tcPr>
            <w:tcW w:w="910" w:type="dxa"/>
            <w:shd w:val="clear" w:color="auto" w:fill="FFFFFF"/>
          </w:tcPr>
          <w:p w14:paraId="54A230B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905" w:type="dxa"/>
            <w:shd w:val="clear" w:color="auto" w:fill="FFFFFF"/>
          </w:tcPr>
          <w:p w14:paraId="6D3451D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,432</w:t>
            </w:r>
            <w:r w:rsidRPr="00B77752">
              <w:rPr>
                <w:rFonts w:ascii="Arial" w:hAnsi="Arial" w:cs="Arial"/>
                <w:color w:val="010205"/>
                <w:sz w:val="18"/>
                <w:szCs w:val="18"/>
                <w:vertAlign w:val="superscript"/>
              </w:rPr>
              <w:t>*</w:t>
            </w:r>
          </w:p>
        </w:tc>
      </w:tr>
      <w:tr w:rsidR="008816DE" w:rsidRPr="00B77752" w14:paraId="2B1F60CA" w14:textId="77777777" w:rsidTr="001875FC">
        <w:trPr>
          <w:gridAfter w:val="1"/>
          <w:wAfter w:w="16" w:type="dxa"/>
          <w:cantSplit/>
          <w:trHeight w:val="128"/>
        </w:trPr>
        <w:tc>
          <w:tcPr>
            <w:tcW w:w="653" w:type="dxa"/>
            <w:vMerge/>
            <w:shd w:val="clear" w:color="auto" w:fill="E0E0E0"/>
          </w:tcPr>
          <w:p w14:paraId="2539F26D"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3B15FFE3"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910" w:type="dxa"/>
            <w:shd w:val="clear" w:color="auto" w:fill="FFFFFF"/>
          </w:tcPr>
          <w:p w14:paraId="56067B7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,045</w:t>
            </w:r>
          </w:p>
        </w:tc>
        <w:tc>
          <w:tcPr>
            <w:tcW w:w="910" w:type="dxa"/>
            <w:shd w:val="clear" w:color="auto" w:fill="FFFFFF"/>
          </w:tcPr>
          <w:p w14:paraId="51BB291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,103</w:t>
            </w:r>
          </w:p>
        </w:tc>
        <w:tc>
          <w:tcPr>
            <w:tcW w:w="910" w:type="dxa"/>
            <w:shd w:val="clear" w:color="auto" w:fill="FFFFFF"/>
          </w:tcPr>
          <w:p w14:paraId="142465A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,323</w:t>
            </w:r>
          </w:p>
        </w:tc>
        <w:tc>
          <w:tcPr>
            <w:tcW w:w="1040" w:type="dxa"/>
            <w:shd w:val="clear" w:color="auto" w:fill="FFFFFF"/>
          </w:tcPr>
          <w:p w14:paraId="535C424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,390</w:t>
            </w:r>
          </w:p>
        </w:tc>
        <w:tc>
          <w:tcPr>
            <w:tcW w:w="1040" w:type="dxa"/>
            <w:shd w:val="clear" w:color="auto" w:fill="FFFFFF"/>
          </w:tcPr>
          <w:p w14:paraId="1568A29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,028</w:t>
            </w:r>
          </w:p>
        </w:tc>
        <w:tc>
          <w:tcPr>
            <w:tcW w:w="910" w:type="dxa"/>
            <w:shd w:val="clear" w:color="auto" w:fill="FFFFFF"/>
          </w:tcPr>
          <w:p w14:paraId="6A328F8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,629</w:t>
            </w:r>
          </w:p>
        </w:tc>
        <w:tc>
          <w:tcPr>
            <w:tcW w:w="1040" w:type="dxa"/>
            <w:shd w:val="clear" w:color="auto" w:fill="FFFFFF"/>
          </w:tcPr>
          <w:p w14:paraId="30B87CD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,755</w:t>
            </w:r>
          </w:p>
        </w:tc>
        <w:tc>
          <w:tcPr>
            <w:tcW w:w="1040" w:type="dxa"/>
            <w:shd w:val="clear" w:color="auto" w:fill="FFFFFF"/>
          </w:tcPr>
          <w:p w14:paraId="30992AC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,761</w:t>
            </w:r>
          </w:p>
        </w:tc>
        <w:tc>
          <w:tcPr>
            <w:tcW w:w="1040" w:type="dxa"/>
            <w:shd w:val="clear" w:color="auto" w:fill="FFFFFF"/>
          </w:tcPr>
          <w:p w14:paraId="7F0BE23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,245</w:t>
            </w:r>
          </w:p>
        </w:tc>
        <w:tc>
          <w:tcPr>
            <w:tcW w:w="1040" w:type="dxa"/>
            <w:shd w:val="clear" w:color="auto" w:fill="FFFFFF"/>
          </w:tcPr>
          <w:p w14:paraId="05F37AA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,218</w:t>
            </w:r>
          </w:p>
        </w:tc>
        <w:tc>
          <w:tcPr>
            <w:tcW w:w="1040" w:type="dxa"/>
            <w:shd w:val="clear" w:color="auto" w:fill="FFFFFF"/>
          </w:tcPr>
          <w:p w14:paraId="68B63F5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,390</w:t>
            </w:r>
          </w:p>
        </w:tc>
        <w:tc>
          <w:tcPr>
            <w:tcW w:w="910" w:type="dxa"/>
            <w:shd w:val="clear" w:color="auto" w:fill="FFFFFF"/>
          </w:tcPr>
          <w:p w14:paraId="32A926E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,009</w:t>
            </w:r>
          </w:p>
        </w:tc>
        <w:tc>
          <w:tcPr>
            <w:tcW w:w="910" w:type="dxa"/>
            <w:shd w:val="clear" w:color="auto" w:fill="FFFFFF"/>
            <w:vAlign w:val="center"/>
          </w:tcPr>
          <w:p w14:paraId="1E454EA5" w14:textId="77777777" w:rsidR="008816DE" w:rsidRPr="00B77752" w:rsidRDefault="008816DE" w:rsidP="001875FC">
            <w:pPr>
              <w:autoSpaceDE w:val="0"/>
              <w:autoSpaceDN w:val="0"/>
              <w:adjustRightInd w:val="0"/>
              <w:spacing w:after="0" w:line="240" w:lineRule="auto"/>
            </w:pPr>
          </w:p>
        </w:tc>
        <w:tc>
          <w:tcPr>
            <w:tcW w:w="905" w:type="dxa"/>
            <w:shd w:val="clear" w:color="auto" w:fill="FFFFFF"/>
          </w:tcPr>
          <w:p w14:paraId="63E6DFA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,019</w:t>
            </w:r>
          </w:p>
        </w:tc>
      </w:tr>
      <w:tr w:rsidR="008816DE" w:rsidRPr="00B77752" w14:paraId="47E948D5" w14:textId="77777777" w:rsidTr="001875FC">
        <w:trPr>
          <w:gridAfter w:val="1"/>
          <w:wAfter w:w="16" w:type="dxa"/>
          <w:cantSplit/>
          <w:trHeight w:val="128"/>
        </w:trPr>
        <w:tc>
          <w:tcPr>
            <w:tcW w:w="653" w:type="dxa"/>
            <w:vMerge/>
            <w:shd w:val="clear" w:color="auto" w:fill="E0E0E0"/>
          </w:tcPr>
          <w:p w14:paraId="6DD0EBAA"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02EDC123"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910" w:type="dxa"/>
            <w:shd w:val="clear" w:color="auto" w:fill="FFFFFF"/>
          </w:tcPr>
          <w:p w14:paraId="7617103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6DD6DAA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668F88E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2B838AA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706A7A0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3FD9926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18D2442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558C36C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7F1E17C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408322E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0" w:type="dxa"/>
            <w:shd w:val="clear" w:color="auto" w:fill="FFFFFF"/>
          </w:tcPr>
          <w:p w14:paraId="01DFE53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056875C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10" w:type="dxa"/>
            <w:shd w:val="clear" w:color="auto" w:fill="FFFFFF"/>
          </w:tcPr>
          <w:p w14:paraId="1379FE4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905" w:type="dxa"/>
            <w:shd w:val="clear" w:color="auto" w:fill="FFFFFF"/>
          </w:tcPr>
          <w:p w14:paraId="4A1CA4C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r>
      <w:tr w:rsidR="008816DE" w:rsidRPr="00B77752" w14:paraId="64AB6EB0" w14:textId="77777777" w:rsidTr="001875FC">
        <w:trPr>
          <w:gridAfter w:val="1"/>
          <w:wAfter w:w="16" w:type="dxa"/>
          <w:cantSplit/>
          <w:trHeight w:val="288"/>
        </w:trPr>
        <w:tc>
          <w:tcPr>
            <w:tcW w:w="653" w:type="dxa"/>
            <w:vMerge w:val="restart"/>
            <w:shd w:val="clear" w:color="auto" w:fill="E0E0E0"/>
          </w:tcPr>
          <w:p w14:paraId="5B9BE4E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X4.14</w:t>
            </w:r>
          </w:p>
        </w:tc>
        <w:tc>
          <w:tcPr>
            <w:tcW w:w="1823" w:type="dxa"/>
            <w:shd w:val="clear" w:color="auto" w:fill="E0E0E0"/>
          </w:tcPr>
          <w:p w14:paraId="06A93D6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910" w:type="dxa"/>
            <w:shd w:val="clear" w:color="auto" w:fill="FFFFFF"/>
          </w:tcPr>
          <w:p w14:paraId="25A43BF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,647</w:t>
            </w:r>
            <w:r w:rsidRPr="00B77752">
              <w:rPr>
                <w:rFonts w:ascii="Arial" w:hAnsi="Arial" w:cs="Arial"/>
                <w:color w:val="010205"/>
                <w:sz w:val="18"/>
                <w:szCs w:val="18"/>
                <w:vertAlign w:val="superscript"/>
              </w:rPr>
              <w:t>**</w:t>
            </w:r>
          </w:p>
        </w:tc>
        <w:tc>
          <w:tcPr>
            <w:tcW w:w="910" w:type="dxa"/>
            <w:shd w:val="clear" w:color="auto" w:fill="FFFFFF"/>
          </w:tcPr>
          <w:p w14:paraId="289DD73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,468</w:t>
            </w:r>
            <w:r w:rsidRPr="00B77752">
              <w:rPr>
                <w:rFonts w:ascii="Arial" w:hAnsi="Arial" w:cs="Arial"/>
                <w:color w:val="010205"/>
                <w:sz w:val="18"/>
                <w:szCs w:val="18"/>
                <w:vertAlign w:val="superscript"/>
              </w:rPr>
              <w:t>*</w:t>
            </w:r>
          </w:p>
        </w:tc>
        <w:tc>
          <w:tcPr>
            <w:tcW w:w="910" w:type="dxa"/>
            <w:shd w:val="clear" w:color="auto" w:fill="FFFFFF"/>
          </w:tcPr>
          <w:p w14:paraId="4A551F7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,410</w:t>
            </w:r>
            <w:r w:rsidRPr="00B77752">
              <w:rPr>
                <w:rFonts w:ascii="Arial" w:hAnsi="Arial" w:cs="Arial"/>
                <w:color w:val="010205"/>
                <w:sz w:val="18"/>
                <w:szCs w:val="18"/>
                <w:vertAlign w:val="superscript"/>
              </w:rPr>
              <w:t>*</w:t>
            </w:r>
          </w:p>
        </w:tc>
        <w:tc>
          <w:tcPr>
            <w:tcW w:w="1040" w:type="dxa"/>
            <w:shd w:val="clear" w:color="auto" w:fill="FFFFFF"/>
          </w:tcPr>
          <w:p w14:paraId="3EA4AF3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,508</w:t>
            </w:r>
            <w:r w:rsidRPr="00B77752">
              <w:rPr>
                <w:rFonts w:ascii="Arial" w:hAnsi="Arial" w:cs="Arial"/>
                <w:color w:val="010205"/>
                <w:sz w:val="18"/>
                <w:szCs w:val="18"/>
                <w:vertAlign w:val="superscript"/>
              </w:rPr>
              <w:t>**</w:t>
            </w:r>
          </w:p>
        </w:tc>
        <w:tc>
          <w:tcPr>
            <w:tcW w:w="1040" w:type="dxa"/>
            <w:shd w:val="clear" w:color="auto" w:fill="FFFFFF"/>
          </w:tcPr>
          <w:p w14:paraId="4EE3619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,549</w:t>
            </w:r>
            <w:r w:rsidRPr="00B77752">
              <w:rPr>
                <w:rFonts w:ascii="Arial" w:hAnsi="Arial" w:cs="Arial"/>
                <w:color w:val="010205"/>
                <w:sz w:val="18"/>
                <w:szCs w:val="18"/>
                <w:vertAlign w:val="superscript"/>
              </w:rPr>
              <w:t>**</w:t>
            </w:r>
          </w:p>
        </w:tc>
        <w:tc>
          <w:tcPr>
            <w:tcW w:w="910" w:type="dxa"/>
            <w:shd w:val="clear" w:color="auto" w:fill="FFFFFF"/>
          </w:tcPr>
          <w:p w14:paraId="0422F08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,396</w:t>
            </w:r>
            <w:r w:rsidRPr="00B77752">
              <w:rPr>
                <w:rFonts w:ascii="Arial" w:hAnsi="Arial" w:cs="Arial"/>
                <w:color w:val="010205"/>
                <w:sz w:val="18"/>
                <w:szCs w:val="18"/>
                <w:vertAlign w:val="superscript"/>
              </w:rPr>
              <w:t>*</w:t>
            </w:r>
          </w:p>
        </w:tc>
        <w:tc>
          <w:tcPr>
            <w:tcW w:w="1040" w:type="dxa"/>
            <w:shd w:val="clear" w:color="auto" w:fill="FFFFFF"/>
          </w:tcPr>
          <w:p w14:paraId="4B72911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,317</w:t>
            </w:r>
          </w:p>
        </w:tc>
        <w:tc>
          <w:tcPr>
            <w:tcW w:w="1040" w:type="dxa"/>
            <w:shd w:val="clear" w:color="auto" w:fill="FFFFFF"/>
          </w:tcPr>
          <w:p w14:paraId="0534C04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,235</w:t>
            </w:r>
          </w:p>
        </w:tc>
        <w:tc>
          <w:tcPr>
            <w:tcW w:w="1040" w:type="dxa"/>
            <w:shd w:val="clear" w:color="auto" w:fill="FFFFFF"/>
          </w:tcPr>
          <w:p w14:paraId="53C0271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,353</w:t>
            </w:r>
          </w:p>
        </w:tc>
        <w:tc>
          <w:tcPr>
            <w:tcW w:w="1040" w:type="dxa"/>
            <w:shd w:val="clear" w:color="auto" w:fill="FFFFFF"/>
          </w:tcPr>
          <w:p w14:paraId="0DA9C23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,270</w:t>
            </w:r>
          </w:p>
        </w:tc>
        <w:tc>
          <w:tcPr>
            <w:tcW w:w="1040" w:type="dxa"/>
            <w:shd w:val="clear" w:color="auto" w:fill="FFFFFF"/>
          </w:tcPr>
          <w:p w14:paraId="448D0F7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,404</w:t>
            </w:r>
            <w:r w:rsidRPr="00B77752">
              <w:rPr>
                <w:rFonts w:ascii="Arial" w:hAnsi="Arial" w:cs="Arial"/>
                <w:color w:val="010205"/>
                <w:sz w:val="18"/>
                <w:szCs w:val="18"/>
                <w:vertAlign w:val="superscript"/>
              </w:rPr>
              <w:t>*</w:t>
            </w:r>
          </w:p>
        </w:tc>
        <w:tc>
          <w:tcPr>
            <w:tcW w:w="910" w:type="dxa"/>
            <w:shd w:val="clear" w:color="auto" w:fill="FFFFFF"/>
          </w:tcPr>
          <w:p w14:paraId="72977E1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,274</w:t>
            </w:r>
          </w:p>
        </w:tc>
        <w:tc>
          <w:tcPr>
            <w:tcW w:w="910" w:type="dxa"/>
            <w:shd w:val="clear" w:color="auto" w:fill="FFFFFF"/>
          </w:tcPr>
          <w:p w14:paraId="38CCBF6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,432</w:t>
            </w:r>
            <w:r w:rsidRPr="00B77752">
              <w:rPr>
                <w:rFonts w:ascii="Arial" w:hAnsi="Arial" w:cs="Arial"/>
                <w:color w:val="010205"/>
                <w:sz w:val="18"/>
                <w:szCs w:val="18"/>
                <w:vertAlign w:val="superscript"/>
              </w:rPr>
              <w:t>*</w:t>
            </w:r>
          </w:p>
        </w:tc>
        <w:tc>
          <w:tcPr>
            <w:tcW w:w="905" w:type="dxa"/>
            <w:shd w:val="clear" w:color="auto" w:fill="FFFFFF"/>
          </w:tcPr>
          <w:p w14:paraId="21D788E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r>
      <w:tr w:rsidR="008816DE" w:rsidRPr="00B77752" w14:paraId="26751569" w14:textId="77777777" w:rsidTr="001875FC">
        <w:trPr>
          <w:gridAfter w:val="1"/>
          <w:wAfter w:w="16" w:type="dxa"/>
          <w:cantSplit/>
          <w:trHeight w:val="128"/>
        </w:trPr>
        <w:tc>
          <w:tcPr>
            <w:tcW w:w="653" w:type="dxa"/>
            <w:vMerge/>
            <w:shd w:val="clear" w:color="auto" w:fill="E0E0E0"/>
          </w:tcPr>
          <w:p w14:paraId="1FC24A4E"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1823" w:type="dxa"/>
            <w:shd w:val="clear" w:color="auto" w:fill="E0E0E0"/>
          </w:tcPr>
          <w:p w14:paraId="7BA9492E"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910" w:type="dxa"/>
            <w:shd w:val="clear" w:color="auto" w:fill="FFFFFF"/>
          </w:tcPr>
          <w:p w14:paraId="2869686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910" w:type="dxa"/>
            <w:shd w:val="clear" w:color="auto" w:fill="FFFFFF"/>
          </w:tcPr>
          <w:p w14:paraId="6ED78A5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,010</w:t>
            </w:r>
          </w:p>
        </w:tc>
        <w:tc>
          <w:tcPr>
            <w:tcW w:w="910" w:type="dxa"/>
            <w:shd w:val="clear" w:color="auto" w:fill="FFFFFF"/>
          </w:tcPr>
          <w:p w14:paraId="5DE311A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,027</w:t>
            </w:r>
          </w:p>
        </w:tc>
        <w:tc>
          <w:tcPr>
            <w:tcW w:w="1040" w:type="dxa"/>
            <w:shd w:val="clear" w:color="auto" w:fill="FFFFFF"/>
          </w:tcPr>
          <w:p w14:paraId="6B29432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,005</w:t>
            </w:r>
          </w:p>
        </w:tc>
        <w:tc>
          <w:tcPr>
            <w:tcW w:w="1040" w:type="dxa"/>
            <w:shd w:val="clear" w:color="auto" w:fill="FFFFFF"/>
          </w:tcPr>
          <w:p w14:paraId="2902294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910" w:type="dxa"/>
            <w:shd w:val="clear" w:color="auto" w:fill="FFFFFF"/>
          </w:tcPr>
          <w:p w14:paraId="52F74BC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,033</w:t>
            </w:r>
          </w:p>
        </w:tc>
        <w:tc>
          <w:tcPr>
            <w:tcW w:w="1040" w:type="dxa"/>
            <w:shd w:val="clear" w:color="auto" w:fill="FFFFFF"/>
          </w:tcPr>
          <w:p w14:paraId="7424200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,094</w:t>
            </w:r>
          </w:p>
        </w:tc>
        <w:tc>
          <w:tcPr>
            <w:tcW w:w="1040" w:type="dxa"/>
            <w:shd w:val="clear" w:color="auto" w:fill="FFFFFF"/>
          </w:tcPr>
          <w:p w14:paraId="28EED3D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,219</w:t>
            </w:r>
          </w:p>
        </w:tc>
        <w:tc>
          <w:tcPr>
            <w:tcW w:w="1040" w:type="dxa"/>
            <w:shd w:val="clear" w:color="auto" w:fill="FFFFFF"/>
          </w:tcPr>
          <w:p w14:paraId="6D40AFD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,061</w:t>
            </w:r>
          </w:p>
        </w:tc>
        <w:tc>
          <w:tcPr>
            <w:tcW w:w="1040" w:type="dxa"/>
            <w:shd w:val="clear" w:color="auto" w:fill="FFFFFF"/>
          </w:tcPr>
          <w:p w14:paraId="65A6F72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,157</w:t>
            </w:r>
          </w:p>
        </w:tc>
        <w:tc>
          <w:tcPr>
            <w:tcW w:w="1040" w:type="dxa"/>
            <w:shd w:val="clear" w:color="auto" w:fill="FFFFFF"/>
          </w:tcPr>
          <w:p w14:paraId="5163FBB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,030</w:t>
            </w:r>
          </w:p>
        </w:tc>
        <w:tc>
          <w:tcPr>
            <w:tcW w:w="910" w:type="dxa"/>
            <w:shd w:val="clear" w:color="auto" w:fill="FFFFFF"/>
          </w:tcPr>
          <w:p w14:paraId="03BC7AF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,150</w:t>
            </w:r>
          </w:p>
        </w:tc>
        <w:tc>
          <w:tcPr>
            <w:tcW w:w="910" w:type="dxa"/>
            <w:shd w:val="clear" w:color="auto" w:fill="FFFFFF"/>
          </w:tcPr>
          <w:p w14:paraId="70C532C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,019</w:t>
            </w:r>
          </w:p>
        </w:tc>
        <w:tc>
          <w:tcPr>
            <w:tcW w:w="905" w:type="dxa"/>
            <w:shd w:val="clear" w:color="auto" w:fill="FFFFFF"/>
            <w:vAlign w:val="center"/>
          </w:tcPr>
          <w:p w14:paraId="58393A0E" w14:textId="77777777" w:rsidR="008816DE" w:rsidRPr="00B77752" w:rsidRDefault="008816DE" w:rsidP="001875FC">
            <w:pPr>
              <w:autoSpaceDE w:val="0"/>
              <w:autoSpaceDN w:val="0"/>
              <w:adjustRightInd w:val="0"/>
              <w:spacing w:after="0" w:line="240" w:lineRule="auto"/>
            </w:pPr>
          </w:p>
        </w:tc>
      </w:tr>
      <w:tr w:rsidR="008816DE" w:rsidRPr="00B77752" w14:paraId="53F2E3A6" w14:textId="77777777" w:rsidTr="001875FC">
        <w:trPr>
          <w:gridAfter w:val="1"/>
          <w:wAfter w:w="16" w:type="dxa"/>
          <w:cantSplit/>
          <w:trHeight w:val="128"/>
        </w:trPr>
        <w:tc>
          <w:tcPr>
            <w:tcW w:w="653" w:type="dxa"/>
            <w:vMerge/>
            <w:shd w:val="clear" w:color="auto" w:fill="E0E0E0"/>
          </w:tcPr>
          <w:p w14:paraId="74C32D51" w14:textId="77777777" w:rsidR="008816DE" w:rsidRPr="00B77752" w:rsidRDefault="008816DE" w:rsidP="001875FC">
            <w:pPr>
              <w:autoSpaceDE w:val="0"/>
              <w:autoSpaceDN w:val="0"/>
              <w:adjustRightInd w:val="0"/>
              <w:spacing w:after="0" w:line="240" w:lineRule="auto"/>
            </w:pPr>
          </w:p>
        </w:tc>
        <w:tc>
          <w:tcPr>
            <w:tcW w:w="1823" w:type="dxa"/>
            <w:shd w:val="clear" w:color="auto" w:fill="E0E0E0"/>
          </w:tcPr>
          <w:p w14:paraId="7EAE63E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910" w:type="dxa"/>
            <w:shd w:val="clear" w:color="auto" w:fill="FFFFFF"/>
          </w:tcPr>
          <w:p w14:paraId="033B68E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c>
          <w:tcPr>
            <w:tcW w:w="910" w:type="dxa"/>
            <w:shd w:val="clear" w:color="auto" w:fill="FFFFFF"/>
          </w:tcPr>
          <w:p w14:paraId="1934A45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c>
          <w:tcPr>
            <w:tcW w:w="910" w:type="dxa"/>
            <w:shd w:val="clear" w:color="auto" w:fill="FFFFFF"/>
          </w:tcPr>
          <w:p w14:paraId="1390599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c>
          <w:tcPr>
            <w:tcW w:w="1040" w:type="dxa"/>
            <w:shd w:val="clear" w:color="auto" w:fill="FFFFFF"/>
          </w:tcPr>
          <w:p w14:paraId="23CA067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c>
          <w:tcPr>
            <w:tcW w:w="1040" w:type="dxa"/>
            <w:shd w:val="clear" w:color="auto" w:fill="FFFFFF"/>
          </w:tcPr>
          <w:p w14:paraId="1866F2C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c>
          <w:tcPr>
            <w:tcW w:w="910" w:type="dxa"/>
            <w:shd w:val="clear" w:color="auto" w:fill="FFFFFF"/>
          </w:tcPr>
          <w:p w14:paraId="407D67B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c>
          <w:tcPr>
            <w:tcW w:w="1040" w:type="dxa"/>
            <w:shd w:val="clear" w:color="auto" w:fill="FFFFFF"/>
          </w:tcPr>
          <w:p w14:paraId="26005E4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c>
          <w:tcPr>
            <w:tcW w:w="1040" w:type="dxa"/>
            <w:shd w:val="clear" w:color="auto" w:fill="FFFFFF"/>
          </w:tcPr>
          <w:p w14:paraId="772E77C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c>
          <w:tcPr>
            <w:tcW w:w="1040" w:type="dxa"/>
            <w:shd w:val="clear" w:color="auto" w:fill="FFFFFF"/>
          </w:tcPr>
          <w:p w14:paraId="4CB5016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c>
          <w:tcPr>
            <w:tcW w:w="1040" w:type="dxa"/>
            <w:shd w:val="clear" w:color="auto" w:fill="FFFFFF"/>
          </w:tcPr>
          <w:p w14:paraId="5703A19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c>
          <w:tcPr>
            <w:tcW w:w="1040" w:type="dxa"/>
            <w:shd w:val="clear" w:color="auto" w:fill="FFFFFF"/>
          </w:tcPr>
          <w:p w14:paraId="415BCBA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c>
          <w:tcPr>
            <w:tcW w:w="910" w:type="dxa"/>
            <w:shd w:val="clear" w:color="auto" w:fill="FFFFFF"/>
          </w:tcPr>
          <w:p w14:paraId="79A12B7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c>
          <w:tcPr>
            <w:tcW w:w="910" w:type="dxa"/>
            <w:shd w:val="clear" w:color="auto" w:fill="FFFFFF"/>
          </w:tcPr>
          <w:p w14:paraId="370D9E5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c>
          <w:tcPr>
            <w:tcW w:w="905" w:type="dxa"/>
            <w:shd w:val="clear" w:color="auto" w:fill="FFFFFF"/>
          </w:tcPr>
          <w:p w14:paraId="207F6FD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w:t>
            </w:r>
          </w:p>
        </w:tc>
      </w:tr>
      <w:tr w:rsidR="008816DE" w:rsidRPr="00B77752" w14:paraId="2957EDFF" w14:textId="77777777" w:rsidTr="001875FC">
        <w:trPr>
          <w:cantSplit/>
          <w:trHeight w:val="288"/>
        </w:trPr>
        <w:tc>
          <w:tcPr>
            <w:tcW w:w="16137" w:type="dxa"/>
            <w:gridSpan w:val="17"/>
            <w:shd w:val="clear" w:color="auto" w:fill="FFFFFF"/>
          </w:tcPr>
          <w:p w14:paraId="28142EE6" w14:textId="77777777" w:rsidR="008816DE" w:rsidRPr="00B77752" w:rsidRDefault="008816DE" w:rsidP="001875FC">
            <w:pPr>
              <w:autoSpaceDE w:val="0"/>
              <w:autoSpaceDN w:val="0"/>
              <w:adjustRightInd w:val="0"/>
              <w:spacing w:after="0" w:line="320" w:lineRule="atLeast"/>
              <w:ind w:left="60" w:right="60"/>
              <w:rPr>
                <w:rFonts w:ascii="Arial" w:hAnsi="Arial" w:cs="Arial"/>
                <w:color w:val="010205"/>
                <w:sz w:val="18"/>
                <w:szCs w:val="18"/>
              </w:rPr>
            </w:pPr>
            <w:r w:rsidRPr="00B77752">
              <w:rPr>
                <w:rFonts w:ascii="Arial" w:hAnsi="Arial" w:cs="Arial"/>
                <w:color w:val="010205"/>
                <w:sz w:val="18"/>
                <w:szCs w:val="18"/>
              </w:rPr>
              <w:t>**. Correlation is significant at the 0.01 level (2-tailed).</w:t>
            </w:r>
          </w:p>
        </w:tc>
      </w:tr>
      <w:tr w:rsidR="008816DE" w:rsidRPr="00B77752" w14:paraId="3F84B33D" w14:textId="77777777" w:rsidTr="001875FC">
        <w:trPr>
          <w:cantSplit/>
          <w:trHeight w:val="308"/>
        </w:trPr>
        <w:tc>
          <w:tcPr>
            <w:tcW w:w="16137" w:type="dxa"/>
            <w:gridSpan w:val="17"/>
            <w:shd w:val="clear" w:color="auto" w:fill="FFFFFF"/>
          </w:tcPr>
          <w:p w14:paraId="2D520B35" w14:textId="77777777" w:rsidR="008816DE" w:rsidRPr="00B77752" w:rsidRDefault="008816DE" w:rsidP="001875FC">
            <w:pPr>
              <w:autoSpaceDE w:val="0"/>
              <w:autoSpaceDN w:val="0"/>
              <w:adjustRightInd w:val="0"/>
              <w:spacing w:after="0" w:line="320" w:lineRule="atLeast"/>
              <w:ind w:left="60" w:right="60"/>
              <w:rPr>
                <w:rFonts w:ascii="Arial" w:hAnsi="Arial" w:cs="Arial"/>
                <w:color w:val="010205"/>
                <w:sz w:val="18"/>
                <w:szCs w:val="18"/>
              </w:rPr>
            </w:pPr>
            <w:r w:rsidRPr="00B77752">
              <w:rPr>
                <w:rFonts w:ascii="Arial" w:hAnsi="Arial" w:cs="Arial"/>
                <w:color w:val="010205"/>
                <w:sz w:val="18"/>
                <w:szCs w:val="18"/>
              </w:rPr>
              <w:t>*. Correlation is significant at the 0.05 level (2-tailed).</w:t>
            </w:r>
          </w:p>
        </w:tc>
      </w:tr>
    </w:tbl>
    <w:p w14:paraId="60DD13D5" w14:textId="77777777" w:rsidR="008816DE" w:rsidRPr="00C90042" w:rsidRDefault="008816DE" w:rsidP="008816DE">
      <w:pPr>
        <w:rPr>
          <w:rFonts w:ascii="Times New Roman" w:hAnsi="Times New Roman" w:cs="Times New Roman"/>
          <w:lang w:val="en-US"/>
        </w:rPr>
      </w:pPr>
      <w:r w:rsidRPr="00C90042">
        <w:rPr>
          <w:rFonts w:ascii="Times New Roman" w:hAnsi="Times New Roman" w:cs="Times New Roman"/>
          <w:b/>
          <w:bCs/>
        </w:rPr>
        <w:lastRenderedPageBreak/>
        <w:t>Lampiran 4</w:t>
      </w:r>
      <w:r w:rsidRPr="00C90042">
        <w:rPr>
          <w:rFonts w:ascii="Times New Roman" w:hAnsi="Times New Roman" w:cs="Times New Roman"/>
          <w:b/>
          <w:bCs/>
          <w:lang w:val="en-US"/>
        </w:rPr>
        <w:t>E</w:t>
      </w:r>
      <w:r w:rsidRPr="00C90042">
        <w:rPr>
          <w:rFonts w:ascii="Times New Roman" w:hAnsi="Times New Roman" w:cs="Times New Roman"/>
          <w:lang w:val="en-US"/>
        </w:rPr>
        <w:t xml:space="preserve"> (</w:t>
      </w:r>
      <w:r w:rsidRPr="00C90042">
        <w:rPr>
          <w:rFonts w:ascii="Times New Roman" w:hAnsi="Times New Roman" w:cs="Times New Roman"/>
        </w:rPr>
        <w:t xml:space="preserve">Validitas Variabel </w:t>
      </w:r>
      <w:r w:rsidRPr="00C90042">
        <w:rPr>
          <w:rFonts w:ascii="Times New Roman" w:hAnsi="Times New Roman" w:cs="Times New Roman"/>
          <w:lang w:val="en-US"/>
        </w:rPr>
        <w:t>Aksesibilitas Laporan Keuangan)</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2030"/>
        <w:gridCol w:w="1046"/>
        <w:gridCol w:w="1047"/>
        <w:gridCol w:w="1047"/>
        <w:gridCol w:w="1047"/>
        <w:gridCol w:w="1047"/>
        <w:gridCol w:w="1047"/>
        <w:gridCol w:w="1047"/>
      </w:tblGrid>
      <w:tr w:rsidR="008816DE" w:rsidRPr="00B77752" w14:paraId="1584603A" w14:textId="77777777" w:rsidTr="001875FC">
        <w:trPr>
          <w:cantSplit/>
        </w:trPr>
        <w:tc>
          <w:tcPr>
            <w:tcW w:w="10101" w:type="dxa"/>
            <w:gridSpan w:val="9"/>
            <w:shd w:val="clear" w:color="auto" w:fill="FFFFFF"/>
            <w:vAlign w:val="center"/>
          </w:tcPr>
          <w:p w14:paraId="1C4EC911" w14:textId="77777777" w:rsidR="008816DE" w:rsidRPr="00B77752" w:rsidRDefault="008816DE" w:rsidP="001875FC">
            <w:pPr>
              <w:autoSpaceDE w:val="0"/>
              <w:autoSpaceDN w:val="0"/>
              <w:adjustRightInd w:val="0"/>
              <w:spacing w:after="0" w:line="276" w:lineRule="auto"/>
              <w:ind w:left="60" w:right="60"/>
              <w:jc w:val="center"/>
              <w:rPr>
                <w:rFonts w:ascii="Arial" w:hAnsi="Arial" w:cs="Arial"/>
                <w:color w:val="010205"/>
              </w:rPr>
            </w:pPr>
            <w:r w:rsidRPr="00B77752">
              <w:rPr>
                <w:rFonts w:ascii="Arial" w:hAnsi="Arial" w:cs="Arial"/>
                <w:b/>
                <w:bCs/>
                <w:color w:val="010205"/>
              </w:rPr>
              <w:t>Correlations</w:t>
            </w:r>
          </w:p>
        </w:tc>
      </w:tr>
      <w:tr w:rsidR="008816DE" w:rsidRPr="00B77752" w14:paraId="0310FF75" w14:textId="77777777" w:rsidTr="001875FC">
        <w:trPr>
          <w:cantSplit/>
        </w:trPr>
        <w:tc>
          <w:tcPr>
            <w:tcW w:w="2779" w:type="dxa"/>
            <w:gridSpan w:val="2"/>
            <w:shd w:val="clear" w:color="auto" w:fill="FFFFFF"/>
            <w:vAlign w:val="bottom"/>
          </w:tcPr>
          <w:p w14:paraId="126C5CC0" w14:textId="77777777" w:rsidR="008816DE" w:rsidRPr="00B77752" w:rsidRDefault="008816DE" w:rsidP="001875FC">
            <w:pPr>
              <w:autoSpaceDE w:val="0"/>
              <w:autoSpaceDN w:val="0"/>
              <w:adjustRightInd w:val="0"/>
              <w:spacing w:after="0" w:line="276" w:lineRule="auto"/>
            </w:pPr>
          </w:p>
        </w:tc>
        <w:tc>
          <w:tcPr>
            <w:tcW w:w="1046" w:type="dxa"/>
            <w:shd w:val="clear" w:color="auto" w:fill="FFFFFF"/>
            <w:vAlign w:val="bottom"/>
          </w:tcPr>
          <w:p w14:paraId="622EF6C2" w14:textId="77777777" w:rsidR="008816DE" w:rsidRPr="00B77752" w:rsidRDefault="008816DE" w:rsidP="001875FC">
            <w:pPr>
              <w:autoSpaceDE w:val="0"/>
              <w:autoSpaceDN w:val="0"/>
              <w:adjustRightInd w:val="0"/>
              <w:spacing w:after="0" w:line="276" w:lineRule="auto"/>
              <w:ind w:left="60" w:right="60"/>
              <w:jc w:val="center"/>
              <w:rPr>
                <w:rFonts w:ascii="Arial" w:hAnsi="Arial" w:cs="Arial"/>
                <w:color w:val="264A60"/>
                <w:sz w:val="18"/>
                <w:szCs w:val="18"/>
              </w:rPr>
            </w:pPr>
            <w:r w:rsidRPr="00B77752">
              <w:rPr>
                <w:rFonts w:ascii="Arial" w:hAnsi="Arial" w:cs="Arial"/>
                <w:color w:val="264A60"/>
                <w:sz w:val="18"/>
                <w:szCs w:val="18"/>
              </w:rPr>
              <w:t>X5.1</w:t>
            </w:r>
          </w:p>
        </w:tc>
        <w:tc>
          <w:tcPr>
            <w:tcW w:w="1046" w:type="dxa"/>
            <w:shd w:val="clear" w:color="auto" w:fill="FFFFFF"/>
            <w:vAlign w:val="bottom"/>
          </w:tcPr>
          <w:p w14:paraId="3EBD557B" w14:textId="77777777" w:rsidR="008816DE" w:rsidRPr="00B77752" w:rsidRDefault="008816DE" w:rsidP="001875FC">
            <w:pPr>
              <w:autoSpaceDE w:val="0"/>
              <w:autoSpaceDN w:val="0"/>
              <w:adjustRightInd w:val="0"/>
              <w:spacing w:after="0" w:line="276" w:lineRule="auto"/>
              <w:ind w:left="60" w:right="60"/>
              <w:jc w:val="center"/>
              <w:rPr>
                <w:rFonts w:ascii="Arial" w:hAnsi="Arial" w:cs="Arial"/>
                <w:color w:val="264A60"/>
                <w:sz w:val="18"/>
                <w:szCs w:val="18"/>
              </w:rPr>
            </w:pPr>
            <w:r w:rsidRPr="00B77752">
              <w:rPr>
                <w:rFonts w:ascii="Arial" w:hAnsi="Arial" w:cs="Arial"/>
                <w:color w:val="264A60"/>
                <w:sz w:val="18"/>
                <w:szCs w:val="18"/>
              </w:rPr>
              <w:t>X5.2</w:t>
            </w:r>
          </w:p>
        </w:tc>
        <w:tc>
          <w:tcPr>
            <w:tcW w:w="1046" w:type="dxa"/>
            <w:shd w:val="clear" w:color="auto" w:fill="FFFFFF"/>
            <w:vAlign w:val="bottom"/>
          </w:tcPr>
          <w:p w14:paraId="008523D5" w14:textId="77777777" w:rsidR="008816DE" w:rsidRPr="00B77752" w:rsidRDefault="008816DE" w:rsidP="001875FC">
            <w:pPr>
              <w:autoSpaceDE w:val="0"/>
              <w:autoSpaceDN w:val="0"/>
              <w:adjustRightInd w:val="0"/>
              <w:spacing w:after="0" w:line="276" w:lineRule="auto"/>
              <w:ind w:left="60" w:right="60"/>
              <w:jc w:val="center"/>
              <w:rPr>
                <w:rFonts w:ascii="Arial" w:hAnsi="Arial" w:cs="Arial"/>
                <w:color w:val="264A60"/>
                <w:sz w:val="18"/>
                <w:szCs w:val="18"/>
              </w:rPr>
            </w:pPr>
            <w:r w:rsidRPr="00B77752">
              <w:rPr>
                <w:rFonts w:ascii="Arial" w:hAnsi="Arial" w:cs="Arial"/>
                <w:color w:val="264A60"/>
                <w:sz w:val="18"/>
                <w:szCs w:val="18"/>
              </w:rPr>
              <w:t>X5.3</w:t>
            </w:r>
          </w:p>
        </w:tc>
        <w:tc>
          <w:tcPr>
            <w:tcW w:w="1046" w:type="dxa"/>
            <w:shd w:val="clear" w:color="auto" w:fill="FFFFFF"/>
            <w:vAlign w:val="bottom"/>
          </w:tcPr>
          <w:p w14:paraId="0EBC552F" w14:textId="77777777" w:rsidR="008816DE" w:rsidRPr="00B77752" w:rsidRDefault="008816DE" w:rsidP="001875FC">
            <w:pPr>
              <w:autoSpaceDE w:val="0"/>
              <w:autoSpaceDN w:val="0"/>
              <w:adjustRightInd w:val="0"/>
              <w:spacing w:after="0" w:line="276" w:lineRule="auto"/>
              <w:ind w:left="60" w:right="60"/>
              <w:jc w:val="center"/>
              <w:rPr>
                <w:rFonts w:ascii="Arial" w:hAnsi="Arial" w:cs="Arial"/>
                <w:color w:val="264A60"/>
                <w:sz w:val="18"/>
                <w:szCs w:val="18"/>
              </w:rPr>
            </w:pPr>
            <w:r w:rsidRPr="00B77752">
              <w:rPr>
                <w:rFonts w:ascii="Arial" w:hAnsi="Arial" w:cs="Arial"/>
                <w:color w:val="264A60"/>
                <w:sz w:val="18"/>
                <w:szCs w:val="18"/>
              </w:rPr>
              <w:t>X5.4</w:t>
            </w:r>
          </w:p>
        </w:tc>
        <w:tc>
          <w:tcPr>
            <w:tcW w:w="1046" w:type="dxa"/>
            <w:shd w:val="clear" w:color="auto" w:fill="FFFFFF"/>
            <w:vAlign w:val="bottom"/>
          </w:tcPr>
          <w:p w14:paraId="6A1CA565" w14:textId="77777777" w:rsidR="008816DE" w:rsidRPr="00B77752" w:rsidRDefault="008816DE" w:rsidP="001875FC">
            <w:pPr>
              <w:autoSpaceDE w:val="0"/>
              <w:autoSpaceDN w:val="0"/>
              <w:adjustRightInd w:val="0"/>
              <w:spacing w:after="0" w:line="276" w:lineRule="auto"/>
              <w:ind w:left="60" w:right="60"/>
              <w:jc w:val="center"/>
              <w:rPr>
                <w:rFonts w:ascii="Arial" w:hAnsi="Arial" w:cs="Arial"/>
                <w:color w:val="264A60"/>
                <w:sz w:val="18"/>
                <w:szCs w:val="18"/>
              </w:rPr>
            </w:pPr>
            <w:r w:rsidRPr="00B77752">
              <w:rPr>
                <w:rFonts w:ascii="Arial" w:hAnsi="Arial" w:cs="Arial"/>
                <w:color w:val="264A60"/>
                <w:sz w:val="18"/>
                <w:szCs w:val="18"/>
              </w:rPr>
              <w:t>X5.5</w:t>
            </w:r>
          </w:p>
        </w:tc>
        <w:tc>
          <w:tcPr>
            <w:tcW w:w="1046" w:type="dxa"/>
            <w:shd w:val="clear" w:color="auto" w:fill="FFFFFF"/>
            <w:vAlign w:val="bottom"/>
          </w:tcPr>
          <w:p w14:paraId="6801F74E" w14:textId="77777777" w:rsidR="008816DE" w:rsidRPr="00B77752" w:rsidRDefault="008816DE" w:rsidP="001875FC">
            <w:pPr>
              <w:autoSpaceDE w:val="0"/>
              <w:autoSpaceDN w:val="0"/>
              <w:adjustRightInd w:val="0"/>
              <w:spacing w:after="0" w:line="276" w:lineRule="auto"/>
              <w:ind w:left="60" w:right="60"/>
              <w:jc w:val="center"/>
              <w:rPr>
                <w:rFonts w:ascii="Arial" w:hAnsi="Arial" w:cs="Arial"/>
                <w:color w:val="264A60"/>
                <w:sz w:val="18"/>
                <w:szCs w:val="18"/>
              </w:rPr>
            </w:pPr>
            <w:r w:rsidRPr="00B77752">
              <w:rPr>
                <w:rFonts w:ascii="Arial" w:hAnsi="Arial" w:cs="Arial"/>
                <w:color w:val="264A60"/>
                <w:sz w:val="18"/>
                <w:szCs w:val="18"/>
              </w:rPr>
              <w:t>X5.6</w:t>
            </w:r>
          </w:p>
        </w:tc>
        <w:tc>
          <w:tcPr>
            <w:tcW w:w="1046" w:type="dxa"/>
            <w:shd w:val="clear" w:color="auto" w:fill="FFFFFF"/>
            <w:vAlign w:val="bottom"/>
          </w:tcPr>
          <w:p w14:paraId="2E796B2A" w14:textId="77777777" w:rsidR="008816DE" w:rsidRPr="00B77752" w:rsidRDefault="008816DE" w:rsidP="001875FC">
            <w:pPr>
              <w:autoSpaceDE w:val="0"/>
              <w:autoSpaceDN w:val="0"/>
              <w:adjustRightInd w:val="0"/>
              <w:spacing w:after="0" w:line="276" w:lineRule="auto"/>
              <w:ind w:left="60" w:right="60"/>
              <w:jc w:val="center"/>
              <w:rPr>
                <w:rFonts w:ascii="Arial" w:hAnsi="Arial" w:cs="Arial"/>
                <w:color w:val="264A60"/>
                <w:sz w:val="18"/>
                <w:szCs w:val="18"/>
              </w:rPr>
            </w:pPr>
            <w:r w:rsidRPr="00B77752">
              <w:rPr>
                <w:rFonts w:ascii="Arial" w:hAnsi="Arial" w:cs="Arial"/>
                <w:color w:val="264A60"/>
                <w:sz w:val="18"/>
                <w:szCs w:val="18"/>
              </w:rPr>
              <w:t>Total</w:t>
            </w:r>
          </w:p>
        </w:tc>
      </w:tr>
      <w:tr w:rsidR="008816DE" w:rsidRPr="00B77752" w14:paraId="06FCEEFF" w14:textId="77777777" w:rsidTr="001875FC">
        <w:trPr>
          <w:cantSplit/>
        </w:trPr>
        <w:tc>
          <w:tcPr>
            <w:tcW w:w="749" w:type="dxa"/>
            <w:vMerge w:val="restart"/>
            <w:shd w:val="clear" w:color="auto" w:fill="E0E0E0"/>
          </w:tcPr>
          <w:p w14:paraId="3E24CCC6"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X5.1</w:t>
            </w:r>
          </w:p>
        </w:tc>
        <w:tc>
          <w:tcPr>
            <w:tcW w:w="2030" w:type="dxa"/>
            <w:shd w:val="clear" w:color="auto" w:fill="E0E0E0"/>
          </w:tcPr>
          <w:p w14:paraId="24D09449"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046" w:type="dxa"/>
            <w:shd w:val="clear" w:color="auto" w:fill="FFFFFF"/>
          </w:tcPr>
          <w:p w14:paraId="70D58284"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46" w:type="dxa"/>
            <w:shd w:val="clear" w:color="auto" w:fill="FFFFFF"/>
          </w:tcPr>
          <w:p w14:paraId="49FD0587"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,831</w:t>
            </w:r>
            <w:r w:rsidRPr="00B77752">
              <w:rPr>
                <w:rFonts w:ascii="Arial" w:hAnsi="Arial" w:cs="Arial"/>
                <w:color w:val="010205"/>
                <w:sz w:val="18"/>
                <w:szCs w:val="18"/>
                <w:vertAlign w:val="superscript"/>
              </w:rPr>
              <w:t>**</w:t>
            </w:r>
          </w:p>
        </w:tc>
        <w:tc>
          <w:tcPr>
            <w:tcW w:w="1046" w:type="dxa"/>
            <w:shd w:val="clear" w:color="auto" w:fill="FFFFFF"/>
          </w:tcPr>
          <w:p w14:paraId="0AC9E463"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,689</w:t>
            </w:r>
            <w:r w:rsidRPr="00B77752">
              <w:rPr>
                <w:rFonts w:ascii="Arial" w:hAnsi="Arial" w:cs="Arial"/>
                <w:color w:val="010205"/>
                <w:sz w:val="18"/>
                <w:szCs w:val="18"/>
                <w:vertAlign w:val="superscript"/>
              </w:rPr>
              <w:t>**</w:t>
            </w:r>
          </w:p>
        </w:tc>
        <w:tc>
          <w:tcPr>
            <w:tcW w:w="1046" w:type="dxa"/>
            <w:shd w:val="clear" w:color="auto" w:fill="FFFFFF"/>
          </w:tcPr>
          <w:p w14:paraId="7E4B635B"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,776</w:t>
            </w:r>
            <w:r w:rsidRPr="00B77752">
              <w:rPr>
                <w:rFonts w:ascii="Arial" w:hAnsi="Arial" w:cs="Arial"/>
                <w:color w:val="010205"/>
                <w:sz w:val="18"/>
                <w:szCs w:val="18"/>
                <w:vertAlign w:val="superscript"/>
              </w:rPr>
              <w:t>**</w:t>
            </w:r>
          </w:p>
        </w:tc>
        <w:tc>
          <w:tcPr>
            <w:tcW w:w="1046" w:type="dxa"/>
            <w:shd w:val="clear" w:color="auto" w:fill="FFFFFF"/>
          </w:tcPr>
          <w:p w14:paraId="2D2F9F82"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,725</w:t>
            </w:r>
            <w:r w:rsidRPr="00B77752">
              <w:rPr>
                <w:rFonts w:ascii="Arial" w:hAnsi="Arial" w:cs="Arial"/>
                <w:color w:val="010205"/>
                <w:sz w:val="18"/>
                <w:szCs w:val="18"/>
                <w:vertAlign w:val="superscript"/>
              </w:rPr>
              <w:t>**</w:t>
            </w:r>
          </w:p>
        </w:tc>
        <w:tc>
          <w:tcPr>
            <w:tcW w:w="1046" w:type="dxa"/>
            <w:shd w:val="clear" w:color="auto" w:fill="FFFFFF"/>
          </w:tcPr>
          <w:p w14:paraId="17070509"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,657</w:t>
            </w:r>
            <w:r w:rsidRPr="00B77752">
              <w:rPr>
                <w:rFonts w:ascii="Arial" w:hAnsi="Arial" w:cs="Arial"/>
                <w:color w:val="010205"/>
                <w:sz w:val="18"/>
                <w:szCs w:val="18"/>
                <w:vertAlign w:val="superscript"/>
              </w:rPr>
              <w:t>**</w:t>
            </w:r>
          </w:p>
        </w:tc>
        <w:tc>
          <w:tcPr>
            <w:tcW w:w="1046" w:type="dxa"/>
            <w:shd w:val="clear" w:color="auto" w:fill="FFFFFF"/>
          </w:tcPr>
          <w:p w14:paraId="0358F6B3"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,917</w:t>
            </w:r>
            <w:r w:rsidRPr="00B77752">
              <w:rPr>
                <w:rFonts w:ascii="Arial" w:hAnsi="Arial" w:cs="Arial"/>
                <w:color w:val="010205"/>
                <w:sz w:val="18"/>
                <w:szCs w:val="18"/>
                <w:vertAlign w:val="superscript"/>
              </w:rPr>
              <w:t>**</w:t>
            </w:r>
          </w:p>
        </w:tc>
      </w:tr>
      <w:tr w:rsidR="008816DE" w:rsidRPr="00B77752" w14:paraId="1AF3037B" w14:textId="77777777" w:rsidTr="001875FC">
        <w:trPr>
          <w:cantSplit/>
        </w:trPr>
        <w:tc>
          <w:tcPr>
            <w:tcW w:w="749" w:type="dxa"/>
            <w:vMerge/>
            <w:shd w:val="clear" w:color="auto" w:fill="E0E0E0"/>
          </w:tcPr>
          <w:p w14:paraId="3069686E" w14:textId="77777777" w:rsidR="008816DE" w:rsidRPr="00B77752" w:rsidRDefault="008816DE" w:rsidP="001875FC">
            <w:pPr>
              <w:autoSpaceDE w:val="0"/>
              <w:autoSpaceDN w:val="0"/>
              <w:adjustRightInd w:val="0"/>
              <w:spacing w:after="0" w:line="276" w:lineRule="auto"/>
              <w:rPr>
                <w:rFonts w:ascii="Arial" w:hAnsi="Arial" w:cs="Arial"/>
                <w:color w:val="010205"/>
                <w:sz w:val="18"/>
                <w:szCs w:val="18"/>
              </w:rPr>
            </w:pPr>
          </w:p>
        </w:tc>
        <w:tc>
          <w:tcPr>
            <w:tcW w:w="2030" w:type="dxa"/>
            <w:shd w:val="clear" w:color="auto" w:fill="E0E0E0"/>
          </w:tcPr>
          <w:p w14:paraId="56D81BDA"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Sig. (2-tailed)</w:t>
            </w:r>
          </w:p>
        </w:tc>
        <w:tc>
          <w:tcPr>
            <w:tcW w:w="1046" w:type="dxa"/>
            <w:shd w:val="clear" w:color="auto" w:fill="FFFFFF"/>
            <w:vAlign w:val="center"/>
          </w:tcPr>
          <w:p w14:paraId="3BB15682" w14:textId="77777777" w:rsidR="008816DE" w:rsidRPr="00B77752" w:rsidRDefault="008816DE" w:rsidP="001875FC">
            <w:pPr>
              <w:autoSpaceDE w:val="0"/>
              <w:autoSpaceDN w:val="0"/>
              <w:adjustRightInd w:val="0"/>
              <w:spacing w:after="0" w:line="276" w:lineRule="auto"/>
            </w:pPr>
          </w:p>
        </w:tc>
        <w:tc>
          <w:tcPr>
            <w:tcW w:w="1046" w:type="dxa"/>
            <w:shd w:val="clear" w:color="auto" w:fill="FFFFFF"/>
          </w:tcPr>
          <w:p w14:paraId="1D508AAD"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35E4D355"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268C3E78"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6D454C38"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1689FD41"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46C5524C"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24AAEC0D" w14:textId="77777777" w:rsidTr="001875FC">
        <w:trPr>
          <w:cantSplit/>
        </w:trPr>
        <w:tc>
          <w:tcPr>
            <w:tcW w:w="749" w:type="dxa"/>
            <w:vMerge/>
            <w:shd w:val="clear" w:color="auto" w:fill="E0E0E0"/>
          </w:tcPr>
          <w:p w14:paraId="77D93F4D" w14:textId="77777777" w:rsidR="008816DE" w:rsidRPr="00B77752" w:rsidRDefault="008816DE" w:rsidP="001875FC">
            <w:pPr>
              <w:autoSpaceDE w:val="0"/>
              <w:autoSpaceDN w:val="0"/>
              <w:adjustRightInd w:val="0"/>
              <w:spacing w:after="0" w:line="276" w:lineRule="auto"/>
              <w:rPr>
                <w:rFonts w:ascii="Arial" w:hAnsi="Arial" w:cs="Arial"/>
                <w:color w:val="010205"/>
                <w:sz w:val="18"/>
                <w:szCs w:val="18"/>
              </w:rPr>
            </w:pPr>
          </w:p>
        </w:tc>
        <w:tc>
          <w:tcPr>
            <w:tcW w:w="2030" w:type="dxa"/>
            <w:shd w:val="clear" w:color="auto" w:fill="E0E0E0"/>
          </w:tcPr>
          <w:p w14:paraId="645E60F6"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N</w:t>
            </w:r>
          </w:p>
        </w:tc>
        <w:tc>
          <w:tcPr>
            <w:tcW w:w="1046" w:type="dxa"/>
            <w:shd w:val="clear" w:color="auto" w:fill="FFFFFF"/>
          </w:tcPr>
          <w:p w14:paraId="13BA9E1A"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79501206"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0FD0746E"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4B0F6A5D"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297059CA"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5631525A"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3D313AD6"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74026083" w14:textId="77777777" w:rsidTr="001875FC">
        <w:trPr>
          <w:cantSplit/>
        </w:trPr>
        <w:tc>
          <w:tcPr>
            <w:tcW w:w="749" w:type="dxa"/>
            <w:vMerge w:val="restart"/>
            <w:shd w:val="clear" w:color="auto" w:fill="E0E0E0"/>
          </w:tcPr>
          <w:p w14:paraId="4C2E6D10"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X5.2</w:t>
            </w:r>
          </w:p>
        </w:tc>
        <w:tc>
          <w:tcPr>
            <w:tcW w:w="2030" w:type="dxa"/>
            <w:shd w:val="clear" w:color="auto" w:fill="E0E0E0"/>
          </w:tcPr>
          <w:p w14:paraId="2C1ADD73"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046" w:type="dxa"/>
            <w:shd w:val="clear" w:color="auto" w:fill="FFFFFF"/>
          </w:tcPr>
          <w:p w14:paraId="1DAE4811"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,831</w:t>
            </w:r>
            <w:r w:rsidRPr="00B77752">
              <w:rPr>
                <w:rFonts w:ascii="Arial" w:hAnsi="Arial" w:cs="Arial"/>
                <w:color w:val="010205"/>
                <w:sz w:val="18"/>
                <w:szCs w:val="18"/>
                <w:vertAlign w:val="superscript"/>
              </w:rPr>
              <w:t>**</w:t>
            </w:r>
          </w:p>
        </w:tc>
        <w:tc>
          <w:tcPr>
            <w:tcW w:w="1046" w:type="dxa"/>
            <w:shd w:val="clear" w:color="auto" w:fill="FFFFFF"/>
          </w:tcPr>
          <w:p w14:paraId="420F6BFF"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46" w:type="dxa"/>
            <w:shd w:val="clear" w:color="auto" w:fill="FFFFFF"/>
          </w:tcPr>
          <w:p w14:paraId="64AEFBD6"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,590</w:t>
            </w:r>
            <w:r w:rsidRPr="00B77752">
              <w:rPr>
                <w:rFonts w:ascii="Arial" w:hAnsi="Arial" w:cs="Arial"/>
                <w:color w:val="010205"/>
                <w:sz w:val="18"/>
                <w:szCs w:val="18"/>
                <w:vertAlign w:val="superscript"/>
              </w:rPr>
              <w:t>**</w:t>
            </w:r>
          </w:p>
        </w:tc>
        <w:tc>
          <w:tcPr>
            <w:tcW w:w="1046" w:type="dxa"/>
            <w:shd w:val="clear" w:color="auto" w:fill="FFFFFF"/>
          </w:tcPr>
          <w:p w14:paraId="280037A8"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,503</w:t>
            </w:r>
            <w:r w:rsidRPr="00B77752">
              <w:rPr>
                <w:rFonts w:ascii="Arial" w:hAnsi="Arial" w:cs="Arial"/>
                <w:color w:val="010205"/>
                <w:sz w:val="18"/>
                <w:szCs w:val="18"/>
                <w:vertAlign w:val="superscript"/>
              </w:rPr>
              <w:t>**</w:t>
            </w:r>
          </w:p>
        </w:tc>
        <w:tc>
          <w:tcPr>
            <w:tcW w:w="1046" w:type="dxa"/>
            <w:shd w:val="clear" w:color="auto" w:fill="FFFFFF"/>
          </w:tcPr>
          <w:p w14:paraId="2B63E5A0"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,600</w:t>
            </w:r>
            <w:r w:rsidRPr="00B77752">
              <w:rPr>
                <w:rFonts w:ascii="Arial" w:hAnsi="Arial" w:cs="Arial"/>
                <w:color w:val="010205"/>
                <w:sz w:val="18"/>
                <w:szCs w:val="18"/>
                <w:vertAlign w:val="superscript"/>
              </w:rPr>
              <w:t>**</w:t>
            </w:r>
          </w:p>
        </w:tc>
        <w:tc>
          <w:tcPr>
            <w:tcW w:w="1046" w:type="dxa"/>
            <w:shd w:val="clear" w:color="auto" w:fill="FFFFFF"/>
          </w:tcPr>
          <w:p w14:paraId="326CEA71"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,530</w:t>
            </w:r>
            <w:r w:rsidRPr="00B77752">
              <w:rPr>
                <w:rFonts w:ascii="Arial" w:hAnsi="Arial" w:cs="Arial"/>
                <w:color w:val="010205"/>
                <w:sz w:val="18"/>
                <w:szCs w:val="18"/>
                <w:vertAlign w:val="superscript"/>
              </w:rPr>
              <w:t>**</w:t>
            </w:r>
          </w:p>
        </w:tc>
        <w:tc>
          <w:tcPr>
            <w:tcW w:w="1046" w:type="dxa"/>
            <w:shd w:val="clear" w:color="auto" w:fill="FFFFFF"/>
          </w:tcPr>
          <w:p w14:paraId="176AB730"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,787</w:t>
            </w:r>
            <w:r w:rsidRPr="00B77752">
              <w:rPr>
                <w:rFonts w:ascii="Arial" w:hAnsi="Arial" w:cs="Arial"/>
                <w:color w:val="010205"/>
                <w:sz w:val="18"/>
                <w:szCs w:val="18"/>
                <w:vertAlign w:val="superscript"/>
              </w:rPr>
              <w:t>**</w:t>
            </w:r>
          </w:p>
        </w:tc>
      </w:tr>
      <w:tr w:rsidR="008816DE" w:rsidRPr="00B77752" w14:paraId="55EF3354" w14:textId="77777777" w:rsidTr="001875FC">
        <w:trPr>
          <w:cantSplit/>
        </w:trPr>
        <w:tc>
          <w:tcPr>
            <w:tcW w:w="749" w:type="dxa"/>
            <w:vMerge/>
            <w:shd w:val="clear" w:color="auto" w:fill="E0E0E0"/>
          </w:tcPr>
          <w:p w14:paraId="1A3D64A6" w14:textId="77777777" w:rsidR="008816DE" w:rsidRPr="00B77752" w:rsidRDefault="008816DE" w:rsidP="001875FC">
            <w:pPr>
              <w:autoSpaceDE w:val="0"/>
              <w:autoSpaceDN w:val="0"/>
              <w:adjustRightInd w:val="0"/>
              <w:spacing w:after="0" w:line="276" w:lineRule="auto"/>
              <w:rPr>
                <w:rFonts w:ascii="Arial" w:hAnsi="Arial" w:cs="Arial"/>
                <w:color w:val="010205"/>
                <w:sz w:val="18"/>
                <w:szCs w:val="18"/>
              </w:rPr>
            </w:pPr>
          </w:p>
        </w:tc>
        <w:tc>
          <w:tcPr>
            <w:tcW w:w="2030" w:type="dxa"/>
            <w:shd w:val="clear" w:color="auto" w:fill="E0E0E0"/>
          </w:tcPr>
          <w:p w14:paraId="404AECE0"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Sig. (2-tailed)</w:t>
            </w:r>
          </w:p>
        </w:tc>
        <w:tc>
          <w:tcPr>
            <w:tcW w:w="1046" w:type="dxa"/>
            <w:shd w:val="clear" w:color="auto" w:fill="FFFFFF"/>
          </w:tcPr>
          <w:p w14:paraId="156E2C89"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vAlign w:val="center"/>
          </w:tcPr>
          <w:p w14:paraId="3EAF5178" w14:textId="77777777" w:rsidR="008816DE" w:rsidRPr="00B77752" w:rsidRDefault="008816DE" w:rsidP="001875FC">
            <w:pPr>
              <w:autoSpaceDE w:val="0"/>
              <w:autoSpaceDN w:val="0"/>
              <w:adjustRightInd w:val="0"/>
              <w:spacing w:after="0" w:line="276" w:lineRule="auto"/>
            </w:pPr>
          </w:p>
        </w:tc>
        <w:tc>
          <w:tcPr>
            <w:tcW w:w="1046" w:type="dxa"/>
            <w:shd w:val="clear" w:color="auto" w:fill="FFFFFF"/>
          </w:tcPr>
          <w:p w14:paraId="66D5504B"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046" w:type="dxa"/>
            <w:shd w:val="clear" w:color="auto" w:fill="FFFFFF"/>
          </w:tcPr>
          <w:p w14:paraId="20763613"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,005</w:t>
            </w:r>
          </w:p>
        </w:tc>
        <w:tc>
          <w:tcPr>
            <w:tcW w:w="1046" w:type="dxa"/>
            <w:shd w:val="clear" w:color="auto" w:fill="FFFFFF"/>
          </w:tcPr>
          <w:p w14:paraId="72052ECC"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4BE13548"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1046" w:type="dxa"/>
            <w:shd w:val="clear" w:color="auto" w:fill="FFFFFF"/>
          </w:tcPr>
          <w:p w14:paraId="19C5D7A9"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4C02DEBB" w14:textId="77777777" w:rsidTr="001875FC">
        <w:trPr>
          <w:cantSplit/>
        </w:trPr>
        <w:tc>
          <w:tcPr>
            <w:tcW w:w="749" w:type="dxa"/>
            <w:vMerge/>
            <w:shd w:val="clear" w:color="auto" w:fill="E0E0E0"/>
          </w:tcPr>
          <w:p w14:paraId="5490FB8D" w14:textId="77777777" w:rsidR="008816DE" w:rsidRPr="00B77752" w:rsidRDefault="008816DE" w:rsidP="001875FC">
            <w:pPr>
              <w:autoSpaceDE w:val="0"/>
              <w:autoSpaceDN w:val="0"/>
              <w:adjustRightInd w:val="0"/>
              <w:spacing w:after="0" w:line="276" w:lineRule="auto"/>
              <w:rPr>
                <w:rFonts w:ascii="Arial" w:hAnsi="Arial" w:cs="Arial"/>
                <w:color w:val="010205"/>
                <w:sz w:val="18"/>
                <w:szCs w:val="18"/>
              </w:rPr>
            </w:pPr>
          </w:p>
        </w:tc>
        <w:tc>
          <w:tcPr>
            <w:tcW w:w="2030" w:type="dxa"/>
            <w:shd w:val="clear" w:color="auto" w:fill="E0E0E0"/>
          </w:tcPr>
          <w:p w14:paraId="590F287D"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N</w:t>
            </w:r>
          </w:p>
        </w:tc>
        <w:tc>
          <w:tcPr>
            <w:tcW w:w="1046" w:type="dxa"/>
            <w:shd w:val="clear" w:color="auto" w:fill="FFFFFF"/>
          </w:tcPr>
          <w:p w14:paraId="35911C33"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1AF3B3BC"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1242F9A8"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2E706B03"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29C628C9"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32176091"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45E06155"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12CE9385" w14:textId="77777777" w:rsidTr="001875FC">
        <w:trPr>
          <w:cantSplit/>
        </w:trPr>
        <w:tc>
          <w:tcPr>
            <w:tcW w:w="749" w:type="dxa"/>
            <w:vMerge w:val="restart"/>
            <w:shd w:val="clear" w:color="auto" w:fill="E0E0E0"/>
          </w:tcPr>
          <w:p w14:paraId="25279882"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X5.3</w:t>
            </w:r>
          </w:p>
        </w:tc>
        <w:tc>
          <w:tcPr>
            <w:tcW w:w="2030" w:type="dxa"/>
            <w:shd w:val="clear" w:color="auto" w:fill="E0E0E0"/>
          </w:tcPr>
          <w:p w14:paraId="7B126E44"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046" w:type="dxa"/>
            <w:shd w:val="clear" w:color="auto" w:fill="FFFFFF"/>
          </w:tcPr>
          <w:p w14:paraId="0D1D2C01"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,689</w:t>
            </w:r>
            <w:r w:rsidRPr="00B77752">
              <w:rPr>
                <w:rFonts w:ascii="Arial" w:hAnsi="Arial" w:cs="Arial"/>
                <w:color w:val="010205"/>
                <w:sz w:val="18"/>
                <w:szCs w:val="18"/>
                <w:vertAlign w:val="superscript"/>
              </w:rPr>
              <w:t>**</w:t>
            </w:r>
          </w:p>
        </w:tc>
        <w:tc>
          <w:tcPr>
            <w:tcW w:w="1046" w:type="dxa"/>
            <w:shd w:val="clear" w:color="auto" w:fill="FFFFFF"/>
          </w:tcPr>
          <w:p w14:paraId="332DDB3C"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,590</w:t>
            </w:r>
            <w:r w:rsidRPr="00B77752">
              <w:rPr>
                <w:rFonts w:ascii="Arial" w:hAnsi="Arial" w:cs="Arial"/>
                <w:color w:val="010205"/>
                <w:sz w:val="18"/>
                <w:szCs w:val="18"/>
                <w:vertAlign w:val="superscript"/>
              </w:rPr>
              <w:t>**</w:t>
            </w:r>
          </w:p>
        </w:tc>
        <w:tc>
          <w:tcPr>
            <w:tcW w:w="1046" w:type="dxa"/>
            <w:shd w:val="clear" w:color="auto" w:fill="FFFFFF"/>
          </w:tcPr>
          <w:p w14:paraId="01406178"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46" w:type="dxa"/>
            <w:shd w:val="clear" w:color="auto" w:fill="FFFFFF"/>
          </w:tcPr>
          <w:p w14:paraId="1DE7F5D0"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,605</w:t>
            </w:r>
            <w:r w:rsidRPr="00B77752">
              <w:rPr>
                <w:rFonts w:ascii="Arial" w:hAnsi="Arial" w:cs="Arial"/>
                <w:color w:val="010205"/>
                <w:sz w:val="18"/>
                <w:szCs w:val="18"/>
                <w:vertAlign w:val="superscript"/>
              </w:rPr>
              <w:t>**</w:t>
            </w:r>
          </w:p>
        </w:tc>
        <w:tc>
          <w:tcPr>
            <w:tcW w:w="1046" w:type="dxa"/>
            <w:shd w:val="clear" w:color="auto" w:fill="FFFFFF"/>
          </w:tcPr>
          <w:p w14:paraId="66CDEF66"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,584</w:t>
            </w:r>
            <w:r w:rsidRPr="00B77752">
              <w:rPr>
                <w:rFonts w:ascii="Arial" w:hAnsi="Arial" w:cs="Arial"/>
                <w:color w:val="010205"/>
                <w:sz w:val="18"/>
                <w:szCs w:val="18"/>
                <w:vertAlign w:val="superscript"/>
              </w:rPr>
              <w:t>**</w:t>
            </w:r>
          </w:p>
        </w:tc>
        <w:tc>
          <w:tcPr>
            <w:tcW w:w="1046" w:type="dxa"/>
            <w:shd w:val="clear" w:color="auto" w:fill="FFFFFF"/>
          </w:tcPr>
          <w:p w14:paraId="0566024C"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,766</w:t>
            </w:r>
            <w:r w:rsidRPr="00B77752">
              <w:rPr>
                <w:rFonts w:ascii="Arial" w:hAnsi="Arial" w:cs="Arial"/>
                <w:color w:val="010205"/>
                <w:sz w:val="18"/>
                <w:szCs w:val="18"/>
                <w:vertAlign w:val="superscript"/>
              </w:rPr>
              <w:t>**</w:t>
            </w:r>
          </w:p>
        </w:tc>
        <w:tc>
          <w:tcPr>
            <w:tcW w:w="1046" w:type="dxa"/>
            <w:shd w:val="clear" w:color="auto" w:fill="FFFFFF"/>
          </w:tcPr>
          <w:p w14:paraId="3572DE80"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,829</w:t>
            </w:r>
            <w:r w:rsidRPr="00B77752">
              <w:rPr>
                <w:rFonts w:ascii="Arial" w:hAnsi="Arial" w:cs="Arial"/>
                <w:color w:val="010205"/>
                <w:sz w:val="18"/>
                <w:szCs w:val="18"/>
                <w:vertAlign w:val="superscript"/>
              </w:rPr>
              <w:t>**</w:t>
            </w:r>
          </w:p>
        </w:tc>
      </w:tr>
      <w:tr w:rsidR="008816DE" w:rsidRPr="00B77752" w14:paraId="25BEE953" w14:textId="77777777" w:rsidTr="001875FC">
        <w:trPr>
          <w:cantSplit/>
        </w:trPr>
        <w:tc>
          <w:tcPr>
            <w:tcW w:w="749" w:type="dxa"/>
            <w:vMerge/>
            <w:shd w:val="clear" w:color="auto" w:fill="E0E0E0"/>
          </w:tcPr>
          <w:p w14:paraId="19FDFF94" w14:textId="77777777" w:rsidR="008816DE" w:rsidRPr="00B77752" w:rsidRDefault="008816DE" w:rsidP="001875FC">
            <w:pPr>
              <w:autoSpaceDE w:val="0"/>
              <w:autoSpaceDN w:val="0"/>
              <w:adjustRightInd w:val="0"/>
              <w:spacing w:after="0" w:line="276" w:lineRule="auto"/>
              <w:rPr>
                <w:rFonts w:ascii="Arial" w:hAnsi="Arial" w:cs="Arial"/>
                <w:color w:val="010205"/>
                <w:sz w:val="18"/>
                <w:szCs w:val="18"/>
              </w:rPr>
            </w:pPr>
          </w:p>
        </w:tc>
        <w:tc>
          <w:tcPr>
            <w:tcW w:w="2030" w:type="dxa"/>
            <w:shd w:val="clear" w:color="auto" w:fill="E0E0E0"/>
          </w:tcPr>
          <w:p w14:paraId="40429553"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Sig. (2-tailed)</w:t>
            </w:r>
          </w:p>
        </w:tc>
        <w:tc>
          <w:tcPr>
            <w:tcW w:w="1046" w:type="dxa"/>
            <w:shd w:val="clear" w:color="auto" w:fill="FFFFFF"/>
          </w:tcPr>
          <w:p w14:paraId="556772B5"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7CA8769F"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046" w:type="dxa"/>
            <w:shd w:val="clear" w:color="auto" w:fill="FFFFFF"/>
            <w:vAlign w:val="center"/>
          </w:tcPr>
          <w:p w14:paraId="65DBAF0A" w14:textId="77777777" w:rsidR="008816DE" w:rsidRPr="00B77752" w:rsidRDefault="008816DE" w:rsidP="001875FC">
            <w:pPr>
              <w:autoSpaceDE w:val="0"/>
              <w:autoSpaceDN w:val="0"/>
              <w:adjustRightInd w:val="0"/>
              <w:spacing w:after="0" w:line="276" w:lineRule="auto"/>
            </w:pPr>
          </w:p>
        </w:tc>
        <w:tc>
          <w:tcPr>
            <w:tcW w:w="1046" w:type="dxa"/>
            <w:shd w:val="clear" w:color="auto" w:fill="FFFFFF"/>
          </w:tcPr>
          <w:p w14:paraId="37D70772"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4F458112"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046" w:type="dxa"/>
            <w:shd w:val="clear" w:color="auto" w:fill="FFFFFF"/>
          </w:tcPr>
          <w:p w14:paraId="38757584"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0D2A2AF6"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5175FE96" w14:textId="77777777" w:rsidTr="001875FC">
        <w:trPr>
          <w:cantSplit/>
        </w:trPr>
        <w:tc>
          <w:tcPr>
            <w:tcW w:w="749" w:type="dxa"/>
            <w:vMerge/>
            <w:shd w:val="clear" w:color="auto" w:fill="E0E0E0"/>
          </w:tcPr>
          <w:p w14:paraId="2809D358" w14:textId="77777777" w:rsidR="008816DE" w:rsidRPr="00B77752" w:rsidRDefault="008816DE" w:rsidP="001875FC">
            <w:pPr>
              <w:autoSpaceDE w:val="0"/>
              <w:autoSpaceDN w:val="0"/>
              <w:adjustRightInd w:val="0"/>
              <w:spacing w:after="0" w:line="276" w:lineRule="auto"/>
              <w:rPr>
                <w:rFonts w:ascii="Arial" w:hAnsi="Arial" w:cs="Arial"/>
                <w:color w:val="010205"/>
                <w:sz w:val="18"/>
                <w:szCs w:val="18"/>
              </w:rPr>
            </w:pPr>
          </w:p>
        </w:tc>
        <w:tc>
          <w:tcPr>
            <w:tcW w:w="2030" w:type="dxa"/>
            <w:shd w:val="clear" w:color="auto" w:fill="E0E0E0"/>
          </w:tcPr>
          <w:p w14:paraId="1BFDA7AB"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N</w:t>
            </w:r>
          </w:p>
        </w:tc>
        <w:tc>
          <w:tcPr>
            <w:tcW w:w="1046" w:type="dxa"/>
            <w:shd w:val="clear" w:color="auto" w:fill="FFFFFF"/>
          </w:tcPr>
          <w:p w14:paraId="6D1616A5"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036FBBBF"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70822EFA"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4D512D8C"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3E4D3019"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323AF990"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1B84D1EC"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168E7530" w14:textId="77777777" w:rsidTr="001875FC">
        <w:trPr>
          <w:cantSplit/>
        </w:trPr>
        <w:tc>
          <w:tcPr>
            <w:tcW w:w="749" w:type="dxa"/>
            <w:vMerge w:val="restart"/>
            <w:shd w:val="clear" w:color="auto" w:fill="E0E0E0"/>
          </w:tcPr>
          <w:p w14:paraId="36B48EA5"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X5.4</w:t>
            </w:r>
          </w:p>
        </w:tc>
        <w:tc>
          <w:tcPr>
            <w:tcW w:w="2030" w:type="dxa"/>
            <w:shd w:val="clear" w:color="auto" w:fill="E0E0E0"/>
          </w:tcPr>
          <w:p w14:paraId="47D114BA"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046" w:type="dxa"/>
            <w:shd w:val="clear" w:color="auto" w:fill="FFFFFF"/>
          </w:tcPr>
          <w:p w14:paraId="3B14F3AB"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,776</w:t>
            </w:r>
            <w:r w:rsidRPr="00B77752">
              <w:rPr>
                <w:rFonts w:ascii="Arial" w:hAnsi="Arial" w:cs="Arial"/>
                <w:color w:val="010205"/>
                <w:sz w:val="18"/>
                <w:szCs w:val="18"/>
                <w:vertAlign w:val="superscript"/>
              </w:rPr>
              <w:t>**</w:t>
            </w:r>
          </w:p>
        </w:tc>
        <w:tc>
          <w:tcPr>
            <w:tcW w:w="1046" w:type="dxa"/>
            <w:shd w:val="clear" w:color="auto" w:fill="FFFFFF"/>
          </w:tcPr>
          <w:p w14:paraId="2DD4C7A1"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,503</w:t>
            </w:r>
            <w:r w:rsidRPr="00B77752">
              <w:rPr>
                <w:rFonts w:ascii="Arial" w:hAnsi="Arial" w:cs="Arial"/>
                <w:color w:val="010205"/>
                <w:sz w:val="18"/>
                <w:szCs w:val="18"/>
                <w:vertAlign w:val="superscript"/>
              </w:rPr>
              <w:t>**</w:t>
            </w:r>
          </w:p>
        </w:tc>
        <w:tc>
          <w:tcPr>
            <w:tcW w:w="1046" w:type="dxa"/>
            <w:shd w:val="clear" w:color="auto" w:fill="FFFFFF"/>
          </w:tcPr>
          <w:p w14:paraId="56FB4387"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,605</w:t>
            </w:r>
            <w:r w:rsidRPr="00B77752">
              <w:rPr>
                <w:rFonts w:ascii="Arial" w:hAnsi="Arial" w:cs="Arial"/>
                <w:color w:val="010205"/>
                <w:sz w:val="18"/>
                <w:szCs w:val="18"/>
                <w:vertAlign w:val="superscript"/>
              </w:rPr>
              <w:t>**</w:t>
            </w:r>
          </w:p>
        </w:tc>
        <w:tc>
          <w:tcPr>
            <w:tcW w:w="1046" w:type="dxa"/>
            <w:shd w:val="clear" w:color="auto" w:fill="FFFFFF"/>
          </w:tcPr>
          <w:p w14:paraId="005A7C4C"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46" w:type="dxa"/>
            <w:shd w:val="clear" w:color="auto" w:fill="FFFFFF"/>
          </w:tcPr>
          <w:p w14:paraId="2A5F1274"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,646</w:t>
            </w:r>
            <w:r w:rsidRPr="00B77752">
              <w:rPr>
                <w:rFonts w:ascii="Arial" w:hAnsi="Arial" w:cs="Arial"/>
                <w:color w:val="010205"/>
                <w:sz w:val="18"/>
                <w:szCs w:val="18"/>
                <w:vertAlign w:val="superscript"/>
              </w:rPr>
              <w:t>**</w:t>
            </w:r>
          </w:p>
        </w:tc>
        <w:tc>
          <w:tcPr>
            <w:tcW w:w="1046" w:type="dxa"/>
            <w:shd w:val="clear" w:color="auto" w:fill="FFFFFF"/>
          </w:tcPr>
          <w:p w14:paraId="1C53B161"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,793</w:t>
            </w:r>
            <w:r w:rsidRPr="00B77752">
              <w:rPr>
                <w:rFonts w:ascii="Arial" w:hAnsi="Arial" w:cs="Arial"/>
                <w:color w:val="010205"/>
                <w:sz w:val="18"/>
                <w:szCs w:val="18"/>
                <w:vertAlign w:val="superscript"/>
              </w:rPr>
              <w:t>**</w:t>
            </w:r>
          </w:p>
        </w:tc>
        <w:tc>
          <w:tcPr>
            <w:tcW w:w="1046" w:type="dxa"/>
            <w:shd w:val="clear" w:color="auto" w:fill="FFFFFF"/>
          </w:tcPr>
          <w:p w14:paraId="51C891CE"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,854</w:t>
            </w:r>
            <w:r w:rsidRPr="00B77752">
              <w:rPr>
                <w:rFonts w:ascii="Arial" w:hAnsi="Arial" w:cs="Arial"/>
                <w:color w:val="010205"/>
                <w:sz w:val="18"/>
                <w:szCs w:val="18"/>
                <w:vertAlign w:val="superscript"/>
              </w:rPr>
              <w:t>**</w:t>
            </w:r>
          </w:p>
        </w:tc>
      </w:tr>
      <w:tr w:rsidR="008816DE" w:rsidRPr="00B77752" w14:paraId="0A6C0570" w14:textId="77777777" w:rsidTr="001875FC">
        <w:trPr>
          <w:cantSplit/>
        </w:trPr>
        <w:tc>
          <w:tcPr>
            <w:tcW w:w="749" w:type="dxa"/>
            <w:vMerge/>
            <w:shd w:val="clear" w:color="auto" w:fill="E0E0E0"/>
          </w:tcPr>
          <w:p w14:paraId="723274BF" w14:textId="77777777" w:rsidR="008816DE" w:rsidRPr="00B77752" w:rsidRDefault="008816DE" w:rsidP="001875FC">
            <w:pPr>
              <w:autoSpaceDE w:val="0"/>
              <w:autoSpaceDN w:val="0"/>
              <w:adjustRightInd w:val="0"/>
              <w:spacing w:after="0" w:line="276" w:lineRule="auto"/>
              <w:rPr>
                <w:rFonts w:ascii="Arial" w:hAnsi="Arial" w:cs="Arial"/>
                <w:color w:val="010205"/>
                <w:sz w:val="18"/>
                <w:szCs w:val="18"/>
              </w:rPr>
            </w:pPr>
          </w:p>
        </w:tc>
        <w:tc>
          <w:tcPr>
            <w:tcW w:w="2030" w:type="dxa"/>
            <w:shd w:val="clear" w:color="auto" w:fill="E0E0E0"/>
          </w:tcPr>
          <w:p w14:paraId="14B5BA13"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Sig. (2-tailed)</w:t>
            </w:r>
          </w:p>
        </w:tc>
        <w:tc>
          <w:tcPr>
            <w:tcW w:w="1046" w:type="dxa"/>
            <w:shd w:val="clear" w:color="auto" w:fill="FFFFFF"/>
          </w:tcPr>
          <w:p w14:paraId="1AB039F4"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75AC1151"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,005</w:t>
            </w:r>
          </w:p>
        </w:tc>
        <w:tc>
          <w:tcPr>
            <w:tcW w:w="1046" w:type="dxa"/>
            <w:shd w:val="clear" w:color="auto" w:fill="FFFFFF"/>
          </w:tcPr>
          <w:p w14:paraId="65213BCC"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vAlign w:val="center"/>
          </w:tcPr>
          <w:p w14:paraId="46FFE630" w14:textId="77777777" w:rsidR="008816DE" w:rsidRPr="00B77752" w:rsidRDefault="008816DE" w:rsidP="001875FC">
            <w:pPr>
              <w:autoSpaceDE w:val="0"/>
              <w:autoSpaceDN w:val="0"/>
              <w:adjustRightInd w:val="0"/>
              <w:spacing w:after="0" w:line="276" w:lineRule="auto"/>
            </w:pPr>
          </w:p>
        </w:tc>
        <w:tc>
          <w:tcPr>
            <w:tcW w:w="1046" w:type="dxa"/>
            <w:shd w:val="clear" w:color="auto" w:fill="FFFFFF"/>
          </w:tcPr>
          <w:p w14:paraId="622E9A8C"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30EBE844"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653A58C2"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6380AEC0" w14:textId="77777777" w:rsidTr="001875FC">
        <w:trPr>
          <w:cantSplit/>
        </w:trPr>
        <w:tc>
          <w:tcPr>
            <w:tcW w:w="749" w:type="dxa"/>
            <w:vMerge/>
            <w:shd w:val="clear" w:color="auto" w:fill="E0E0E0"/>
          </w:tcPr>
          <w:p w14:paraId="6D194FEF" w14:textId="77777777" w:rsidR="008816DE" w:rsidRPr="00B77752" w:rsidRDefault="008816DE" w:rsidP="001875FC">
            <w:pPr>
              <w:autoSpaceDE w:val="0"/>
              <w:autoSpaceDN w:val="0"/>
              <w:adjustRightInd w:val="0"/>
              <w:spacing w:after="0" w:line="276" w:lineRule="auto"/>
              <w:rPr>
                <w:rFonts w:ascii="Arial" w:hAnsi="Arial" w:cs="Arial"/>
                <w:color w:val="010205"/>
                <w:sz w:val="18"/>
                <w:szCs w:val="18"/>
              </w:rPr>
            </w:pPr>
          </w:p>
        </w:tc>
        <w:tc>
          <w:tcPr>
            <w:tcW w:w="2030" w:type="dxa"/>
            <w:shd w:val="clear" w:color="auto" w:fill="E0E0E0"/>
          </w:tcPr>
          <w:p w14:paraId="7F1C7124"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N</w:t>
            </w:r>
          </w:p>
        </w:tc>
        <w:tc>
          <w:tcPr>
            <w:tcW w:w="1046" w:type="dxa"/>
            <w:shd w:val="clear" w:color="auto" w:fill="FFFFFF"/>
          </w:tcPr>
          <w:p w14:paraId="012D72E2"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479D04DE"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6DD09E66"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7759ADFB"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46746AFF"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7B39995E"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6BBD9818"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034E4150" w14:textId="77777777" w:rsidTr="001875FC">
        <w:trPr>
          <w:cantSplit/>
        </w:trPr>
        <w:tc>
          <w:tcPr>
            <w:tcW w:w="749" w:type="dxa"/>
            <w:vMerge w:val="restart"/>
            <w:shd w:val="clear" w:color="auto" w:fill="E0E0E0"/>
          </w:tcPr>
          <w:p w14:paraId="5ABCFA74"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X5.5</w:t>
            </w:r>
          </w:p>
        </w:tc>
        <w:tc>
          <w:tcPr>
            <w:tcW w:w="2030" w:type="dxa"/>
            <w:shd w:val="clear" w:color="auto" w:fill="E0E0E0"/>
          </w:tcPr>
          <w:p w14:paraId="1EE113E7"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046" w:type="dxa"/>
            <w:shd w:val="clear" w:color="auto" w:fill="FFFFFF"/>
          </w:tcPr>
          <w:p w14:paraId="3BC53DA4"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,725</w:t>
            </w:r>
            <w:r w:rsidRPr="00B77752">
              <w:rPr>
                <w:rFonts w:ascii="Arial" w:hAnsi="Arial" w:cs="Arial"/>
                <w:color w:val="010205"/>
                <w:sz w:val="18"/>
                <w:szCs w:val="18"/>
                <w:vertAlign w:val="superscript"/>
              </w:rPr>
              <w:t>**</w:t>
            </w:r>
          </w:p>
        </w:tc>
        <w:tc>
          <w:tcPr>
            <w:tcW w:w="1046" w:type="dxa"/>
            <w:shd w:val="clear" w:color="auto" w:fill="FFFFFF"/>
          </w:tcPr>
          <w:p w14:paraId="18DA8350"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,600</w:t>
            </w:r>
            <w:r w:rsidRPr="00B77752">
              <w:rPr>
                <w:rFonts w:ascii="Arial" w:hAnsi="Arial" w:cs="Arial"/>
                <w:color w:val="010205"/>
                <w:sz w:val="18"/>
                <w:szCs w:val="18"/>
                <w:vertAlign w:val="superscript"/>
              </w:rPr>
              <w:t>**</w:t>
            </w:r>
          </w:p>
        </w:tc>
        <w:tc>
          <w:tcPr>
            <w:tcW w:w="1046" w:type="dxa"/>
            <w:shd w:val="clear" w:color="auto" w:fill="FFFFFF"/>
          </w:tcPr>
          <w:p w14:paraId="11EC5986"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,584</w:t>
            </w:r>
            <w:r w:rsidRPr="00B77752">
              <w:rPr>
                <w:rFonts w:ascii="Arial" w:hAnsi="Arial" w:cs="Arial"/>
                <w:color w:val="010205"/>
                <w:sz w:val="18"/>
                <w:szCs w:val="18"/>
                <w:vertAlign w:val="superscript"/>
              </w:rPr>
              <w:t>**</w:t>
            </w:r>
          </w:p>
        </w:tc>
        <w:tc>
          <w:tcPr>
            <w:tcW w:w="1046" w:type="dxa"/>
            <w:shd w:val="clear" w:color="auto" w:fill="FFFFFF"/>
          </w:tcPr>
          <w:p w14:paraId="33332BC4"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,646</w:t>
            </w:r>
            <w:r w:rsidRPr="00B77752">
              <w:rPr>
                <w:rFonts w:ascii="Arial" w:hAnsi="Arial" w:cs="Arial"/>
                <w:color w:val="010205"/>
                <w:sz w:val="18"/>
                <w:szCs w:val="18"/>
                <w:vertAlign w:val="superscript"/>
              </w:rPr>
              <w:t>**</w:t>
            </w:r>
          </w:p>
        </w:tc>
        <w:tc>
          <w:tcPr>
            <w:tcW w:w="1046" w:type="dxa"/>
            <w:shd w:val="clear" w:color="auto" w:fill="FFFFFF"/>
          </w:tcPr>
          <w:p w14:paraId="4D22DFFC"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46" w:type="dxa"/>
            <w:shd w:val="clear" w:color="auto" w:fill="FFFFFF"/>
          </w:tcPr>
          <w:p w14:paraId="4DF7A1F5"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,796</w:t>
            </w:r>
            <w:r w:rsidRPr="00B77752">
              <w:rPr>
                <w:rFonts w:ascii="Arial" w:hAnsi="Arial" w:cs="Arial"/>
                <w:color w:val="010205"/>
                <w:sz w:val="18"/>
                <w:szCs w:val="18"/>
                <w:vertAlign w:val="superscript"/>
              </w:rPr>
              <w:t>**</w:t>
            </w:r>
          </w:p>
        </w:tc>
        <w:tc>
          <w:tcPr>
            <w:tcW w:w="1046" w:type="dxa"/>
            <w:shd w:val="clear" w:color="auto" w:fill="FFFFFF"/>
          </w:tcPr>
          <w:p w14:paraId="300D24EC"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,843</w:t>
            </w:r>
            <w:r w:rsidRPr="00B77752">
              <w:rPr>
                <w:rFonts w:ascii="Arial" w:hAnsi="Arial" w:cs="Arial"/>
                <w:color w:val="010205"/>
                <w:sz w:val="18"/>
                <w:szCs w:val="18"/>
                <w:vertAlign w:val="superscript"/>
              </w:rPr>
              <w:t>**</w:t>
            </w:r>
          </w:p>
        </w:tc>
      </w:tr>
      <w:tr w:rsidR="008816DE" w:rsidRPr="00B77752" w14:paraId="15A140AB" w14:textId="77777777" w:rsidTr="001875FC">
        <w:trPr>
          <w:cantSplit/>
        </w:trPr>
        <w:tc>
          <w:tcPr>
            <w:tcW w:w="749" w:type="dxa"/>
            <w:vMerge/>
            <w:shd w:val="clear" w:color="auto" w:fill="E0E0E0"/>
          </w:tcPr>
          <w:p w14:paraId="6C2C49CA" w14:textId="77777777" w:rsidR="008816DE" w:rsidRPr="00B77752" w:rsidRDefault="008816DE" w:rsidP="001875FC">
            <w:pPr>
              <w:autoSpaceDE w:val="0"/>
              <w:autoSpaceDN w:val="0"/>
              <w:adjustRightInd w:val="0"/>
              <w:spacing w:after="0" w:line="276" w:lineRule="auto"/>
              <w:rPr>
                <w:rFonts w:ascii="Arial" w:hAnsi="Arial" w:cs="Arial"/>
                <w:color w:val="010205"/>
                <w:sz w:val="18"/>
                <w:szCs w:val="18"/>
              </w:rPr>
            </w:pPr>
          </w:p>
        </w:tc>
        <w:tc>
          <w:tcPr>
            <w:tcW w:w="2030" w:type="dxa"/>
            <w:shd w:val="clear" w:color="auto" w:fill="E0E0E0"/>
          </w:tcPr>
          <w:p w14:paraId="7A17BF45"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Sig. (2-tailed)</w:t>
            </w:r>
          </w:p>
        </w:tc>
        <w:tc>
          <w:tcPr>
            <w:tcW w:w="1046" w:type="dxa"/>
            <w:shd w:val="clear" w:color="auto" w:fill="FFFFFF"/>
          </w:tcPr>
          <w:p w14:paraId="7C11B8C4"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4EEA3D66"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0B42582F"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046" w:type="dxa"/>
            <w:shd w:val="clear" w:color="auto" w:fill="FFFFFF"/>
          </w:tcPr>
          <w:p w14:paraId="0B3DCCA8"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vAlign w:val="center"/>
          </w:tcPr>
          <w:p w14:paraId="5CE10ABE" w14:textId="77777777" w:rsidR="008816DE" w:rsidRPr="00B77752" w:rsidRDefault="008816DE" w:rsidP="001875FC">
            <w:pPr>
              <w:autoSpaceDE w:val="0"/>
              <w:autoSpaceDN w:val="0"/>
              <w:adjustRightInd w:val="0"/>
              <w:spacing w:after="0" w:line="276" w:lineRule="auto"/>
            </w:pPr>
          </w:p>
        </w:tc>
        <w:tc>
          <w:tcPr>
            <w:tcW w:w="1046" w:type="dxa"/>
            <w:shd w:val="clear" w:color="auto" w:fill="FFFFFF"/>
          </w:tcPr>
          <w:p w14:paraId="40660054"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2427602C"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30EA2500" w14:textId="77777777" w:rsidTr="001875FC">
        <w:trPr>
          <w:cantSplit/>
        </w:trPr>
        <w:tc>
          <w:tcPr>
            <w:tcW w:w="749" w:type="dxa"/>
            <w:vMerge/>
            <w:shd w:val="clear" w:color="auto" w:fill="E0E0E0"/>
          </w:tcPr>
          <w:p w14:paraId="663A9AF0" w14:textId="77777777" w:rsidR="008816DE" w:rsidRPr="00B77752" w:rsidRDefault="008816DE" w:rsidP="001875FC">
            <w:pPr>
              <w:autoSpaceDE w:val="0"/>
              <w:autoSpaceDN w:val="0"/>
              <w:adjustRightInd w:val="0"/>
              <w:spacing w:after="0" w:line="276" w:lineRule="auto"/>
              <w:rPr>
                <w:rFonts w:ascii="Arial" w:hAnsi="Arial" w:cs="Arial"/>
                <w:color w:val="010205"/>
                <w:sz w:val="18"/>
                <w:szCs w:val="18"/>
              </w:rPr>
            </w:pPr>
          </w:p>
        </w:tc>
        <w:tc>
          <w:tcPr>
            <w:tcW w:w="2030" w:type="dxa"/>
            <w:shd w:val="clear" w:color="auto" w:fill="E0E0E0"/>
          </w:tcPr>
          <w:p w14:paraId="7156D994"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N</w:t>
            </w:r>
          </w:p>
        </w:tc>
        <w:tc>
          <w:tcPr>
            <w:tcW w:w="1046" w:type="dxa"/>
            <w:shd w:val="clear" w:color="auto" w:fill="FFFFFF"/>
          </w:tcPr>
          <w:p w14:paraId="2BE5EE4A"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2EF35989"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48BEAFA4"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5664FC5F"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7B32A186"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606B89CA"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1891EAD1"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024FD867" w14:textId="77777777" w:rsidTr="001875FC">
        <w:trPr>
          <w:cantSplit/>
        </w:trPr>
        <w:tc>
          <w:tcPr>
            <w:tcW w:w="749" w:type="dxa"/>
            <w:vMerge w:val="restart"/>
            <w:shd w:val="clear" w:color="auto" w:fill="E0E0E0"/>
          </w:tcPr>
          <w:p w14:paraId="219A3902"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X5.6</w:t>
            </w:r>
          </w:p>
        </w:tc>
        <w:tc>
          <w:tcPr>
            <w:tcW w:w="2030" w:type="dxa"/>
            <w:shd w:val="clear" w:color="auto" w:fill="E0E0E0"/>
          </w:tcPr>
          <w:p w14:paraId="3489CA8F"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046" w:type="dxa"/>
            <w:shd w:val="clear" w:color="auto" w:fill="FFFFFF"/>
          </w:tcPr>
          <w:p w14:paraId="252C98B5"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,657</w:t>
            </w:r>
            <w:r w:rsidRPr="00B77752">
              <w:rPr>
                <w:rFonts w:ascii="Arial" w:hAnsi="Arial" w:cs="Arial"/>
                <w:color w:val="010205"/>
                <w:sz w:val="18"/>
                <w:szCs w:val="18"/>
                <w:vertAlign w:val="superscript"/>
              </w:rPr>
              <w:t>**</w:t>
            </w:r>
          </w:p>
        </w:tc>
        <w:tc>
          <w:tcPr>
            <w:tcW w:w="1046" w:type="dxa"/>
            <w:shd w:val="clear" w:color="auto" w:fill="FFFFFF"/>
          </w:tcPr>
          <w:p w14:paraId="3AEB198B"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,530</w:t>
            </w:r>
            <w:r w:rsidRPr="00B77752">
              <w:rPr>
                <w:rFonts w:ascii="Arial" w:hAnsi="Arial" w:cs="Arial"/>
                <w:color w:val="010205"/>
                <w:sz w:val="18"/>
                <w:szCs w:val="18"/>
                <w:vertAlign w:val="superscript"/>
              </w:rPr>
              <w:t>**</w:t>
            </w:r>
          </w:p>
        </w:tc>
        <w:tc>
          <w:tcPr>
            <w:tcW w:w="1046" w:type="dxa"/>
            <w:shd w:val="clear" w:color="auto" w:fill="FFFFFF"/>
          </w:tcPr>
          <w:p w14:paraId="683FAF67"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,766</w:t>
            </w:r>
            <w:r w:rsidRPr="00B77752">
              <w:rPr>
                <w:rFonts w:ascii="Arial" w:hAnsi="Arial" w:cs="Arial"/>
                <w:color w:val="010205"/>
                <w:sz w:val="18"/>
                <w:szCs w:val="18"/>
                <w:vertAlign w:val="superscript"/>
              </w:rPr>
              <w:t>**</w:t>
            </w:r>
          </w:p>
        </w:tc>
        <w:tc>
          <w:tcPr>
            <w:tcW w:w="1046" w:type="dxa"/>
            <w:shd w:val="clear" w:color="auto" w:fill="FFFFFF"/>
          </w:tcPr>
          <w:p w14:paraId="6E38EE50"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,793</w:t>
            </w:r>
            <w:r w:rsidRPr="00B77752">
              <w:rPr>
                <w:rFonts w:ascii="Arial" w:hAnsi="Arial" w:cs="Arial"/>
                <w:color w:val="010205"/>
                <w:sz w:val="18"/>
                <w:szCs w:val="18"/>
                <w:vertAlign w:val="superscript"/>
              </w:rPr>
              <w:t>**</w:t>
            </w:r>
          </w:p>
        </w:tc>
        <w:tc>
          <w:tcPr>
            <w:tcW w:w="1046" w:type="dxa"/>
            <w:shd w:val="clear" w:color="auto" w:fill="FFFFFF"/>
          </w:tcPr>
          <w:p w14:paraId="191B627C"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,796</w:t>
            </w:r>
            <w:r w:rsidRPr="00B77752">
              <w:rPr>
                <w:rFonts w:ascii="Arial" w:hAnsi="Arial" w:cs="Arial"/>
                <w:color w:val="010205"/>
                <w:sz w:val="18"/>
                <w:szCs w:val="18"/>
                <w:vertAlign w:val="superscript"/>
              </w:rPr>
              <w:t>**</w:t>
            </w:r>
          </w:p>
        </w:tc>
        <w:tc>
          <w:tcPr>
            <w:tcW w:w="1046" w:type="dxa"/>
            <w:shd w:val="clear" w:color="auto" w:fill="FFFFFF"/>
          </w:tcPr>
          <w:p w14:paraId="4A9DE66B"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046" w:type="dxa"/>
            <w:shd w:val="clear" w:color="auto" w:fill="FFFFFF"/>
          </w:tcPr>
          <w:p w14:paraId="269D79A1"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,886</w:t>
            </w:r>
            <w:r w:rsidRPr="00B77752">
              <w:rPr>
                <w:rFonts w:ascii="Arial" w:hAnsi="Arial" w:cs="Arial"/>
                <w:color w:val="010205"/>
                <w:sz w:val="18"/>
                <w:szCs w:val="18"/>
                <w:vertAlign w:val="superscript"/>
              </w:rPr>
              <w:t>**</w:t>
            </w:r>
          </w:p>
        </w:tc>
      </w:tr>
      <w:tr w:rsidR="008816DE" w:rsidRPr="00B77752" w14:paraId="6C2B95B1" w14:textId="77777777" w:rsidTr="001875FC">
        <w:trPr>
          <w:cantSplit/>
        </w:trPr>
        <w:tc>
          <w:tcPr>
            <w:tcW w:w="749" w:type="dxa"/>
            <w:vMerge/>
            <w:shd w:val="clear" w:color="auto" w:fill="E0E0E0"/>
          </w:tcPr>
          <w:p w14:paraId="4C2DA2C3" w14:textId="77777777" w:rsidR="008816DE" w:rsidRPr="00B77752" w:rsidRDefault="008816DE" w:rsidP="001875FC">
            <w:pPr>
              <w:autoSpaceDE w:val="0"/>
              <w:autoSpaceDN w:val="0"/>
              <w:adjustRightInd w:val="0"/>
              <w:spacing w:after="0" w:line="276" w:lineRule="auto"/>
              <w:rPr>
                <w:rFonts w:ascii="Arial" w:hAnsi="Arial" w:cs="Arial"/>
                <w:color w:val="010205"/>
                <w:sz w:val="18"/>
                <w:szCs w:val="18"/>
              </w:rPr>
            </w:pPr>
          </w:p>
        </w:tc>
        <w:tc>
          <w:tcPr>
            <w:tcW w:w="2030" w:type="dxa"/>
            <w:shd w:val="clear" w:color="auto" w:fill="E0E0E0"/>
          </w:tcPr>
          <w:p w14:paraId="0DC9E74A"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Sig. (2-tailed)</w:t>
            </w:r>
          </w:p>
        </w:tc>
        <w:tc>
          <w:tcPr>
            <w:tcW w:w="1046" w:type="dxa"/>
            <w:shd w:val="clear" w:color="auto" w:fill="FFFFFF"/>
          </w:tcPr>
          <w:p w14:paraId="15BAC133"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389287A9"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1046" w:type="dxa"/>
            <w:shd w:val="clear" w:color="auto" w:fill="FFFFFF"/>
          </w:tcPr>
          <w:p w14:paraId="686B38D5"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7470266E"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0D7F4F1D"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vAlign w:val="center"/>
          </w:tcPr>
          <w:p w14:paraId="680AB678" w14:textId="77777777" w:rsidR="008816DE" w:rsidRPr="00B77752" w:rsidRDefault="008816DE" w:rsidP="001875FC">
            <w:pPr>
              <w:autoSpaceDE w:val="0"/>
              <w:autoSpaceDN w:val="0"/>
              <w:adjustRightInd w:val="0"/>
              <w:spacing w:after="0" w:line="276" w:lineRule="auto"/>
            </w:pPr>
          </w:p>
        </w:tc>
        <w:tc>
          <w:tcPr>
            <w:tcW w:w="1046" w:type="dxa"/>
            <w:shd w:val="clear" w:color="auto" w:fill="FFFFFF"/>
          </w:tcPr>
          <w:p w14:paraId="7E06F680"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643947AC" w14:textId="77777777" w:rsidTr="001875FC">
        <w:trPr>
          <w:cantSplit/>
        </w:trPr>
        <w:tc>
          <w:tcPr>
            <w:tcW w:w="749" w:type="dxa"/>
            <w:vMerge/>
            <w:shd w:val="clear" w:color="auto" w:fill="E0E0E0"/>
          </w:tcPr>
          <w:p w14:paraId="5F1A979E" w14:textId="77777777" w:rsidR="008816DE" w:rsidRPr="00B77752" w:rsidRDefault="008816DE" w:rsidP="001875FC">
            <w:pPr>
              <w:autoSpaceDE w:val="0"/>
              <w:autoSpaceDN w:val="0"/>
              <w:adjustRightInd w:val="0"/>
              <w:spacing w:after="0" w:line="276" w:lineRule="auto"/>
              <w:rPr>
                <w:rFonts w:ascii="Arial" w:hAnsi="Arial" w:cs="Arial"/>
                <w:color w:val="010205"/>
                <w:sz w:val="18"/>
                <w:szCs w:val="18"/>
              </w:rPr>
            </w:pPr>
          </w:p>
        </w:tc>
        <w:tc>
          <w:tcPr>
            <w:tcW w:w="2030" w:type="dxa"/>
            <w:shd w:val="clear" w:color="auto" w:fill="E0E0E0"/>
          </w:tcPr>
          <w:p w14:paraId="1A376D08"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N</w:t>
            </w:r>
          </w:p>
        </w:tc>
        <w:tc>
          <w:tcPr>
            <w:tcW w:w="1046" w:type="dxa"/>
            <w:shd w:val="clear" w:color="auto" w:fill="FFFFFF"/>
          </w:tcPr>
          <w:p w14:paraId="5B5E7D35"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52F64806"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4D35EBFD"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28AB32A3"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4AC25601"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1C6A4672"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341D5456"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720763DC" w14:textId="77777777" w:rsidTr="001875FC">
        <w:trPr>
          <w:cantSplit/>
        </w:trPr>
        <w:tc>
          <w:tcPr>
            <w:tcW w:w="749" w:type="dxa"/>
            <w:vMerge w:val="restart"/>
            <w:shd w:val="clear" w:color="auto" w:fill="E0E0E0"/>
          </w:tcPr>
          <w:p w14:paraId="047F88ED"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Total</w:t>
            </w:r>
          </w:p>
        </w:tc>
        <w:tc>
          <w:tcPr>
            <w:tcW w:w="2030" w:type="dxa"/>
            <w:shd w:val="clear" w:color="auto" w:fill="E0E0E0"/>
          </w:tcPr>
          <w:p w14:paraId="2BB48DBE"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046" w:type="dxa"/>
            <w:shd w:val="clear" w:color="auto" w:fill="FFFFFF"/>
          </w:tcPr>
          <w:p w14:paraId="48AE7ADB"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,917</w:t>
            </w:r>
            <w:r w:rsidRPr="00B77752">
              <w:rPr>
                <w:rFonts w:ascii="Arial" w:hAnsi="Arial" w:cs="Arial"/>
                <w:color w:val="010205"/>
                <w:sz w:val="18"/>
                <w:szCs w:val="18"/>
                <w:vertAlign w:val="superscript"/>
              </w:rPr>
              <w:t>**</w:t>
            </w:r>
          </w:p>
        </w:tc>
        <w:tc>
          <w:tcPr>
            <w:tcW w:w="1046" w:type="dxa"/>
            <w:shd w:val="clear" w:color="auto" w:fill="FFFFFF"/>
          </w:tcPr>
          <w:p w14:paraId="68ABEC50"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,787</w:t>
            </w:r>
            <w:r w:rsidRPr="00B77752">
              <w:rPr>
                <w:rFonts w:ascii="Arial" w:hAnsi="Arial" w:cs="Arial"/>
                <w:color w:val="010205"/>
                <w:sz w:val="18"/>
                <w:szCs w:val="18"/>
                <w:vertAlign w:val="superscript"/>
              </w:rPr>
              <w:t>**</w:t>
            </w:r>
          </w:p>
        </w:tc>
        <w:tc>
          <w:tcPr>
            <w:tcW w:w="1046" w:type="dxa"/>
            <w:shd w:val="clear" w:color="auto" w:fill="FFFFFF"/>
          </w:tcPr>
          <w:p w14:paraId="2695A137"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,829</w:t>
            </w:r>
            <w:r w:rsidRPr="00B77752">
              <w:rPr>
                <w:rFonts w:ascii="Arial" w:hAnsi="Arial" w:cs="Arial"/>
                <w:color w:val="010205"/>
                <w:sz w:val="18"/>
                <w:szCs w:val="18"/>
                <w:vertAlign w:val="superscript"/>
              </w:rPr>
              <w:t>**</w:t>
            </w:r>
          </w:p>
        </w:tc>
        <w:tc>
          <w:tcPr>
            <w:tcW w:w="1046" w:type="dxa"/>
            <w:shd w:val="clear" w:color="auto" w:fill="FFFFFF"/>
          </w:tcPr>
          <w:p w14:paraId="555680E3"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,854</w:t>
            </w:r>
            <w:r w:rsidRPr="00B77752">
              <w:rPr>
                <w:rFonts w:ascii="Arial" w:hAnsi="Arial" w:cs="Arial"/>
                <w:color w:val="010205"/>
                <w:sz w:val="18"/>
                <w:szCs w:val="18"/>
                <w:vertAlign w:val="superscript"/>
              </w:rPr>
              <w:t>**</w:t>
            </w:r>
          </w:p>
        </w:tc>
        <w:tc>
          <w:tcPr>
            <w:tcW w:w="1046" w:type="dxa"/>
            <w:shd w:val="clear" w:color="auto" w:fill="FFFFFF"/>
          </w:tcPr>
          <w:p w14:paraId="729B705C"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,843</w:t>
            </w:r>
            <w:r w:rsidRPr="00B77752">
              <w:rPr>
                <w:rFonts w:ascii="Arial" w:hAnsi="Arial" w:cs="Arial"/>
                <w:color w:val="010205"/>
                <w:sz w:val="18"/>
                <w:szCs w:val="18"/>
                <w:vertAlign w:val="superscript"/>
              </w:rPr>
              <w:t>**</w:t>
            </w:r>
          </w:p>
        </w:tc>
        <w:tc>
          <w:tcPr>
            <w:tcW w:w="1046" w:type="dxa"/>
            <w:shd w:val="clear" w:color="auto" w:fill="FFFFFF"/>
          </w:tcPr>
          <w:p w14:paraId="503268D7"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,886</w:t>
            </w:r>
            <w:r w:rsidRPr="00B77752">
              <w:rPr>
                <w:rFonts w:ascii="Arial" w:hAnsi="Arial" w:cs="Arial"/>
                <w:color w:val="010205"/>
                <w:sz w:val="18"/>
                <w:szCs w:val="18"/>
                <w:vertAlign w:val="superscript"/>
              </w:rPr>
              <w:t>**</w:t>
            </w:r>
          </w:p>
        </w:tc>
        <w:tc>
          <w:tcPr>
            <w:tcW w:w="1046" w:type="dxa"/>
            <w:shd w:val="clear" w:color="auto" w:fill="FFFFFF"/>
          </w:tcPr>
          <w:p w14:paraId="38ECDDD7"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1</w:t>
            </w:r>
          </w:p>
        </w:tc>
      </w:tr>
      <w:tr w:rsidR="008816DE" w:rsidRPr="00B77752" w14:paraId="6BE6939F" w14:textId="77777777" w:rsidTr="001875FC">
        <w:trPr>
          <w:cantSplit/>
        </w:trPr>
        <w:tc>
          <w:tcPr>
            <w:tcW w:w="749" w:type="dxa"/>
            <w:vMerge/>
            <w:shd w:val="clear" w:color="auto" w:fill="E0E0E0"/>
          </w:tcPr>
          <w:p w14:paraId="208ED833" w14:textId="77777777" w:rsidR="008816DE" w:rsidRPr="00B77752" w:rsidRDefault="008816DE" w:rsidP="001875FC">
            <w:pPr>
              <w:autoSpaceDE w:val="0"/>
              <w:autoSpaceDN w:val="0"/>
              <w:adjustRightInd w:val="0"/>
              <w:spacing w:after="0" w:line="276" w:lineRule="auto"/>
              <w:rPr>
                <w:rFonts w:ascii="Arial" w:hAnsi="Arial" w:cs="Arial"/>
                <w:color w:val="010205"/>
                <w:sz w:val="18"/>
                <w:szCs w:val="18"/>
              </w:rPr>
            </w:pPr>
          </w:p>
        </w:tc>
        <w:tc>
          <w:tcPr>
            <w:tcW w:w="2030" w:type="dxa"/>
            <w:shd w:val="clear" w:color="auto" w:fill="E0E0E0"/>
          </w:tcPr>
          <w:p w14:paraId="2308D7F3"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Sig. (2-tailed)</w:t>
            </w:r>
          </w:p>
        </w:tc>
        <w:tc>
          <w:tcPr>
            <w:tcW w:w="1046" w:type="dxa"/>
            <w:shd w:val="clear" w:color="auto" w:fill="FFFFFF"/>
          </w:tcPr>
          <w:p w14:paraId="25513A54"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38377312"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4246491D"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1D6FB3A1"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614AF603"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tcPr>
          <w:p w14:paraId="13CCB8B8"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046" w:type="dxa"/>
            <w:shd w:val="clear" w:color="auto" w:fill="FFFFFF"/>
            <w:vAlign w:val="center"/>
          </w:tcPr>
          <w:p w14:paraId="2FD72657" w14:textId="77777777" w:rsidR="008816DE" w:rsidRPr="00B77752" w:rsidRDefault="008816DE" w:rsidP="001875FC">
            <w:pPr>
              <w:autoSpaceDE w:val="0"/>
              <w:autoSpaceDN w:val="0"/>
              <w:adjustRightInd w:val="0"/>
              <w:spacing w:after="0" w:line="276" w:lineRule="auto"/>
            </w:pPr>
          </w:p>
        </w:tc>
      </w:tr>
      <w:tr w:rsidR="008816DE" w:rsidRPr="00B77752" w14:paraId="008CE827" w14:textId="77777777" w:rsidTr="001875FC">
        <w:trPr>
          <w:cantSplit/>
        </w:trPr>
        <w:tc>
          <w:tcPr>
            <w:tcW w:w="749" w:type="dxa"/>
            <w:vMerge/>
            <w:shd w:val="clear" w:color="auto" w:fill="E0E0E0"/>
          </w:tcPr>
          <w:p w14:paraId="07BA2790" w14:textId="77777777" w:rsidR="008816DE" w:rsidRPr="00B77752" w:rsidRDefault="008816DE" w:rsidP="001875FC">
            <w:pPr>
              <w:autoSpaceDE w:val="0"/>
              <w:autoSpaceDN w:val="0"/>
              <w:adjustRightInd w:val="0"/>
              <w:spacing w:after="0" w:line="276" w:lineRule="auto"/>
            </w:pPr>
          </w:p>
        </w:tc>
        <w:tc>
          <w:tcPr>
            <w:tcW w:w="2030" w:type="dxa"/>
            <w:shd w:val="clear" w:color="auto" w:fill="E0E0E0"/>
          </w:tcPr>
          <w:p w14:paraId="0B8C68E7" w14:textId="77777777" w:rsidR="008816DE" w:rsidRPr="00B77752" w:rsidRDefault="008816DE" w:rsidP="001875FC">
            <w:pPr>
              <w:autoSpaceDE w:val="0"/>
              <w:autoSpaceDN w:val="0"/>
              <w:adjustRightInd w:val="0"/>
              <w:spacing w:after="0" w:line="276" w:lineRule="auto"/>
              <w:ind w:left="60" w:right="60"/>
              <w:rPr>
                <w:rFonts w:ascii="Arial" w:hAnsi="Arial" w:cs="Arial"/>
                <w:color w:val="264A60"/>
                <w:sz w:val="18"/>
                <w:szCs w:val="18"/>
              </w:rPr>
            </w:pPr>
            <w:r w:rsidRPr="00B77752">
              <w:rPr>
                <w:rFonts w:ascii="Arial" w:hAnsi="Arial" w:cs="Arial"/>
                <w:color w:val="264A60"/>
                <w:sz w:val="18"/>
                <w:szCs w:val="18"/>
              </w:rPr>
              <w:t>N</w:t>
            </w:r>
          </w:p>
        </w:tc>
        <w:tc>
          <w:tcPr>
            <w:tcW w:w="1046" w:type="dxa"/>
            <w:shd w:val="clear" w:color="auto" w:fill="FFFFFF"/>
          </w:tcPr>
          <w:p w14:paraId="24A11221"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524135E8"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2ABDEEC8"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537E3EE7"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2D40125D"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0E0D4996"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046" w:type="dxa"/>
            <w:shd w:val="clear" w:color="auto" w:fill="FFFFFF"/>
          </w:tcPr>
          <w:p w14:paraId="2ECCC421" w14:textId="77777777" w:rsidR="008816DE" w:rsidRPr="00B77752" w:rsidRDefault="008816DE" w:rsidP="001875FC">
            <w:pPr>
              <w:autoSpaceDE w:val="0"/>
              <w:autoSpaceDN w:val="0"/>
              <w:adjustRightInd w:val="0"/>
              <w:spacing w:after="0" w:line="276" w:lineRule="auto"/>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41AA38E1" w14:textId="77777777" w:rsidTr="001875FC">
        <w:trPr>
          <w:cantSplit/>
        </w:trPr>
        <w:tc>
          <w:tcPr>
            <w:tcW w:w="10101" w:type="dxa"/>
            <w:gridSpan w:val="9"/>
            <w:shd w:val="clear" w:color="auto" w:fill="FFFFFF"/>
          </w:tcPr>
          <w:p w14:paraId="38B2E28E" w14:textId="77777777" w:rsidR="008816DE" w:rsidRPr="00B77752" w:rsidRDefault="008816DE" w:rsidP="001875FC">
            <w:pPr>
              <w:autoSpaceDE w:val="0"/>
              <w:autoSpaceDN w:val="0"/>
              <w:adjustRightInd w:val="0"/>
              <w:spacing w:after="0" w:line="276" w:lineRule="auto"/>
              <w:ind w:left="60" w:right="60"/>
              <w:rPr>
                <w:rFonts w:ascii="Arial" w:hAnsi="Arial" w:cs="Arial"/>
                <w:color w:val="010205"/>
                <w:sz w:val="18"/>
                <w:szCs w:val="18"/>
              </w:rPr>
            </w:pPr>
            <w:r w:rsidRPr="00B77752">
              <w:rPr>
                <w:rFonts w:ascii="Arial" w:hAnsi="Arial" w:cs="Arial"/>
                <w:color w:val="010205"/>
                <w:sz w:val="18"/>
                <w:szCs w:val="18"/>
              </w:rPr>
              <w:t>**. Correlation is significant at the 0.01 level (2-tailed).</w:t>
            </w:r>
          </w:p>
        </w:tc>
      </w:tr>
    </w:tbl>
    <w:p w14:paraId="3A54E622" w14:textId="77777777" w:rsidR="008816DE" w:rsidRPr="00B77752" w:rsidRDefault="008816DE" w:rsidP="008816DE">
      <w:pPr>
        <w:autoSpaceDE w:val="0"/>
        <w:autoSpaceDN w:val="0"/>
        <w:adjustRightInd w:val="0"/>
        <w:spacing w:after="0" w:line="400" w:lineRule="atLeast"/>
      </w:pPr>
    </w:p>
    <w:p w14:paraId="660D6A62" w14:textId="77777777" w:rsidR="008816DE" w:rsidRDefault="008816DE" w:rsidP="008816DE"/>
    <w:p w14:paraId="2BB72F1C" w14:textId="77777777" w:rsidR="008816DE" w:rsidRPr="00C90042" w:rsidRDefault="008816DE" w:rsidP="008816DE">
      <w:pPr>
        <w:rPr>
          <w:rFonts w:ascii="Times New Roman" w:hAnsi="Times New Roman" w:cs="Times New Roman"/>
          <w:sz w:val="24"/>
          <w:szCs w:val="24"/>
          <w:lang w:val="en-US"/>
        </w:rPr>
      </w:pPr>
      <w:r w:rsidRPr="00C90042">
        <w:rPr>
          <w:rFonts w:ascii="Times New Roman" w:hAnsi="Times New Roman" w:cs="Times New Roman"/>
          <w:b/>
          <w:bCs/>
          <w:sz w:val="24"/>
          <w:szCs w:val="24"/>
        </w:rPr>
        <w:lastRenderedPageBreak/>
        <w:t>Lampiran 4</w:t>
      </w:r>
      <w:r w:rsidRPr="00C90042">
        <w:rPr>
          <w:rFonts w:ascii="Times New Roman" w:hAnsi="Times New Roman" w:cs="Times New Roman"/>
          <w:b/>
          <w:bCs/>
          <w:sz w:val="24"/>
          <w:szCs w:val="24"/>
          <w:lang w:val="en-US"/>
        </w:rPr>
        <w:t>F</w:t>
      </w:r>
      <w:r w:rsidRPr="00C90042">
        <w:rPr>
          <w:rFonts w:ascii="Times New Roman" w:hAnsi="Times New Roman" w:cs="Times New Roman"/>
          <w:sz w:val="24"/>
          <w:szCs w:val="24"/>
          <w:lang w:val="en-US"/>
        </w:rPr>
        <w:t xml:space="preserve"> (</w:t>
      </w:r>
      <w:r w:rsidRPr="00C90042">
        <w:rPr>
          <w:rFonts w:ascii="Times New Roman" w:hAnsi="Times New Roman" w:cs="Times New Roman"/>
          <w:sz w:val="24"/>
          <w:szCs w:val="24"/>
        </w:rPr>
        <w:t xml:space="preserve">Validitas Variabel </w:t>
      </w:r>
      <w:r w:rsidRPr="00C90042">
        <w:rPr>
          <w:rFonts w:ascii="Times New Roman" w:hAnsi="Times New Roman" w:cs="Times New Roman"/>
          <w:sz w:val="24"/>
          <w:szCs w:val="24"/>
          <w:lang w:val="en-US"/>
        </w:rPr>
        <w:t>Akuntabilitas Pengelolaan Keuangan Daerah)</w:t>
      </w:r>
    </w:p>
    <w:tbl>
      <w:tblPr>
        <w:tblW w:w="1546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2"/>
        <w:gridCol w:w="2199"/>
        <w:gridCol w:w="1133"/>
        <w:gridCol w:w="1133"/>
        <w:gridCol w:w="1133"/>
        <w:gridCol w:w="1132"/>
        <w:gridCol w:w="1132"/>
        <w:gridCol w:w="1132"/>
        <w:gridCol w:w="1132"/>
        <w:gridCol w:w="1132"/>
        <w:gridCol w:w="1132"/>
        <w:gridCol w:w="1132"/>
        <w:gridCol w:w="1132"/>
      </w:tblGrid>
      <w:tr w:rsidR="008816DE" w:rsidRPr="00B77752" w14:paraId="153AD98E" w14:textId="77777777" w:rsidTr="001875FC">
        <w:trPr>
          <w:cantSplit/>
        </w:trPr>
        <w:tc>
          <w:tcPr>
            <w:tcW w:w="15466" w:type="dxa"/>
            <w:gridSpan w:val="13"/>
            <w:shd w:val="clear" w:color="auto" w:fill="FFFFFF"/>
            <w:vAlign w:val="center"/>
          </w:tcPr>
          <w:p w14:paraId="2D97022A"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010205"/>
              </w:rPr>
            </w:pPr>
            <w:r w:rsidRPr="00B77752">
              <w:rPr>
                <w:rFonts w:ascii="Arial" w:hAnsi="Arial" w:cs="Arial"/>
                <w:b/>
                <w:bCs/>
                <w:color w:val="010205"/>
              </w:rPr>
              <w:t>Correlations</w:t>
            </w:r>
          </w:p>
        </w:tc>
      </w:tr>
      <w:tr w:rsidR="008816DE" w:rsidRPr="00B77752" w14:paraId="3F405154" w14:textId="77777777" w:rsidTr="001875FC">
        <w:trPr>
          <w:cantSplit/>
        </w:trPr>
        <w:tc>
          <w:tcPr>
            <w:tcW w:w="3011" w:type="dxa"/>
            <w:gridSpan w:val="2"/>
            <w:shd w:val="clear" w:color="auto" w:fill="FFFFFF"/>
            <w:vAlign w:val="bottom"/>
          </w:tcPr>
          <w:p w14:paraId="0DB8DD54" w14:textId="77777777" w:rsidR="008816DE" w:rsidRPr="00B77752" w:rsidRDefault="008816DE" w:rsidP="001875FC">
            <w:pPr>
              <w:autoSpaceDE w:val="0"/>
              <w:autoSpaceDN w:val="0"/>
              <w:adjustRightInd w:val="0"/>
              <w:spacing w:after="0" w:line="240" w:lineRule="auto"/>
            </w:pPr>
          </w:p>
        </w:tc>
        <w:tc>
          <w:tcPr>
            <w:tcW w:w="1133" w:type="dxa"/>
            <w:shd w:val="clear" w:color="auto" w:fill="FFFFFF"/>
            <w:vAlign w:val="bottom"/>
          </w:tcPr>
          <w:p w14:paraId="080F9099"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Y1</w:t>
            </w:r>
          </w:p>
        </w:tc>
        <w:tc>
          <w:tcPr>
            <w:tcW w:w="1133" w:type="dxa"/>
            <w:shd w:val="clear" w:color="auto" w:fill="FFFFFF"/>
            <w:vAlign w:val="bottom"/>
          </w:tcPr>
          <w:p w14:paraId="582AF015"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Y2</w:t>
            </w:r>
          </w:p>
        </w:tc>
        <w:tc>
          <w:tcPr>
            <w:tcW w:w="1133" w:type="dxa"/>
            <w:shd w:val="clear" w:color="auto" w:fill="FFFFFF"/>
            <w:vAlign w:val="bottom"/>
          </w:tcPr>
          <w:p w14:paraId="02493FCE"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Y3</w:t>
            </w:r>
          </w:p>
        </w:tc>
        <w:tc>
          <w:tcPr>
            <w:tcW w:w="1132" w:type="dxa"/>
            <w:shd w:val="clear" w:color="auto" w:fill="FFFFFF"/>
            <w:vAlign w:val="bottom"/>
          </w:tcPr>
          <w:p w14:paraId="4F218412"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Y4</w:t>
            </w:r>
          </w:p>
        </w:tc>
        <w:tc>
          <w:tcPr>
            <w:tcW w:w="1132" w:type="dxa"/>
            <w:shd w:val="clear" w:color="auto" w:fill="FFFFFF"/>
            <w:vAlign w:val="bottom"/>
          </w:tcPr>
          <w:p w14:paraId="53D49642"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Y5</w:t>
            </w:r>
          </w:p>
        </w:tc>
        <w:tc>
          <w:tcPr>
            <w:tcW w:w="1132" w:type="dxa"/>
            <w:shd w:val="clear" w:color="auto" w:fill="FFFFFF"/>
            <w:vAlign w:val="bottom"/>
          </w:tcPr>
          <w:p w14:paraId="1D954C27"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Y6</w:t>
            </w:r>
          </w:p>
        </w:tc>
        <w:tc>
          <w:tcPr>
            <w:tcW w:w="1132" w:type="dxa"/>
            <w:shd w:val="clear" w:color="auto" w:fill="FFFFFF"/>
            <w:vAlign w:val="bottom"/>
          </w:tcPr>
          <w:p w14:paraId="03973669"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Y7</w:t>
            </w:r>
          </w:p>
        </w:tc>
        <w:tc>
          <w:tcPr>
            <w:tcW w:w="1132" w:type="dxa"/>
            <w:shd w:val="clear" w:color="auto" w:fill="FFFFFF"/>
            <w:vAlign w:val="bottom"/>
          </w:tcPr>
          <w:p w14:paraId="5B0EFD22"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Y8</w:t>
            </w:r>
          </w:p>
        </w:tc>
        <w:tc>
          <w:tcPr>
            <w:tcW w:w="1132" w:type="dxa"/>
            <w:shd w:val="clear" w:color="auto" w:fill="FFFFFF"/>
            <w:vAlign w:val="bottom"/>
          </w:tcPr>
          <w:p w14:paraId="6911FAE2"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Y9</w:t>
            </w:r>
          </w:p>
        </w:tc>
        <w:tc>
          <w:tcPr>
            <w:tcW w:w="1132" w:type="dxa"/>
            <w:shd w:val="clear" w:color="auto" w:fill="FFFFFF"/>
            <w:vAlign w:val="bottom"/>
          </w:tcPr>
          <w:p w14:paraId="71D2A1C4"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Y10</w:t>
            </w:r>
          </w:p>
        </w:tc>
        <w:tc>
          <w:tcPr>
            <w:tcW w:w="1132" w:type="dxa"/>
            <w:shd w:val="clear" w:color="auto" w:fill="FFFFFF"/>
            <w:vAlign w:val="bottom"/>
          </w:tcPr>
          <w:p w14:paraId="3894CB19"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Total</w:t>
            </w:r>
          </w:p>
        </w:tc>
      </w:tr>
      <w:tr w:rsidR="008816DE" w:rsidRPr="00B77752" w14:paraId="5C10C937" w14:textId="77777777" w:rsidTr="001875FC">
        <w:trPr>
          <w:cantSplit/>
        </w:trPr>
        <w:tc>
          <w:tcPr>
            <w:tcW w:w="812" w:type="dxa"/>
            <w:vMerge w:val="restart"/>
            <w:shd w:val="clear" w:color="auto" w:fill="E0E0E0"/>
          </w:tcPr>
          <w:p w14:paraId="217CD5CA"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Y1</w:t>
            </w:r>
          </w:p>
        </w:tc>
        <w:tc>
          <w:tcPr>
            <w:tcW w:w="2199" w:type="dxa"/>
            <w:shd w:val="clear" w:color="auto" w:fill="E0E0E0"/>
          </w:tcPr>
          <w:p w14:paraId="4D226ACB"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33" w:type="dxa"/>
            <w:shd w:val="clear" w:color="auto" w:fill="FFFFFF"/>
          </w:tcPr>
          <w:p w14:paraId="3C67C15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33" w:type="dxa"/>
            <w:shd w:val="clear" w:color="auto" w:fill="FFFFFF"/>
          </w:tcPr>
          <w:p w14:paraId="737201E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,488</w:t>
            </w:r>
            <w:r w:rsidRPr="00B77752">
              <w:rPr>
                <w:rFonts w:ascii="Arial" w:hAnsi="Arial" w:cs="Arial"/>
                <w:color w:val="010205"/>
                <w:sz w:val="18"/>
                <w:szCs w:val="18"/>
                <w:vertAlign w:val="superscript"/>
              </w:rPr>
              <w:t>**</w:t>
            </w:r>
          </w:p>
        </w:tc>
        <w:tc>
          <w:tcPr>
            <w:tcW w:w="1133" w:type="dxa"/>
            <w:shd w:val="clear" w:color="auto" w:fill="FFFFFF"/>
          </w:tcPr>
          <w:p w14:paraId="77BFAAB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,548</w:t>
            </w:r>
            <w:r w:rsidRPr="00B77752">
              <w:rPr>
                <w:rFonts w:ascii="Arial" w:hAnsi="Arial" w:cs="Arial"/>
                <w:color w:val="010205"/>
                <w:sz w:val="18"/>
                <w:szCs w:val="18"/>
                <w:vertAlign w:val="superscript"/>
              </w:rPr>
              <w:t>**</w:t>
            </w:r>
          </w:p>
        </w:tc>
        <w:tc>
          <w:tcPr>
            <w:tcW w:w="1132" w:type="dxa"/>
            <w:shd w:val="clear" w:color="auto" w:fill="FFFFFF"/>
          </w:tcPr>
          <w:p w14:paraId="0F0550D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,588</w:t>
            </w:r>
            <w:r w:rsidRPr="00B77752">
              <w:rPr>
                <w:rFonts w:ascii="Arial" w:hAnsi="Arial" w:cs="Arial"/>
                <w:color w:val="010205"/>
                <w:sz w:val="18"/>
                <w:szCs w:val="18"/>
                <w:vertAlign w:val="superscript"/>
              </w:rPr>
              <w:t>**</w:t>
            </w:r>
          </w:p>
        </w:tc>
        <w:tc>
          <w:tcPr>
            <w:tcW w:w="1132" w:type="dxa"/>
            <w:shd w:val="clear" w:color="auto" w:fill="FFFFFF"/>
          </w:tcPr>
          <w:p w14:paraId="59FB865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,123</w:t>
            </w:r>
          </w:p>
        </w:tc>
        <w:tc>
          <w:tcPr>
            <w:tcW w:w="1132" w:type="dxa"/>
            <w:shd w:val="clear" w:color="auto" w:fill="FFFFFF"/>
          </w:tcPr>
          <w:p w14:paraId="215DE54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,027</w:t>
            </w:r>
          </w:p>
        </w:tc>
        <w:tc>
          <w:tcPr>
            <w:tcW w:w="1132" w:type="dxa"/>
            <w:shd w:val="clear" w:color="auto" w:fill="FFFFFF"/>
          </w:tcPr>
          <w:p w14:paraId="2A32235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,022</w:t>
            </w:r>
          </w:p>
        </w:tc>
        <w:tc>
          <w:tcPr>
            <w:tcW w:w="1132" w:type="dxa"/>
            <w:shd w:val="clear" w:color="auto" w:fill="FFFFFF"/>
          </w:tcPr>
          <w:p w14:paraId="6083C50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,155</w:t>
            </w:r>
          </w:p>
        </w:tc>
        <w:tc>
          <w:tcPr>
            <w:tcW w:w="1132" w:type="dxa"/>
            <w:shd w:val="clear" w:color="auto" w:fill="FFFFFF"/>
          </w:tcPr>
          <w:p w14:paraId="3A2AB5B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,241</w:t>
            </w:r>
          </w:p>
        </w:tc>
        <w:tc>
          <w:tcPr>
            <w:tcW w:w="1132" w:type="dxa"/>
            <w:shd w:val="clear" w:color="auto" w:fill="FFFFFF"/>
          </w:tcPr>
          <w:p w14:paraId="138A50A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,293</w:t>
            </w:r>
          </w:p>
        </w:tc>
        <w:tc>
          <w:tcPr>
            <w:tcW w:w="1132" w:type="dxa"/>
            <w:shd w:val="clear" w:color="auto" w:fill="FFFFFF"/>
          </w:tcPr>
          <w:p w14:paraId="3C45C7D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,475</w:t>
            </w:r>
            <w:r w:rsidRPr="00B77752">
              <w:rPr>
                <w:rFonts w:ascii="Arial" w:hAnsi="Arial" w:cs="Arial"/>
                <w:color w:val="010205"/>
                <w:sz w:val="18"/>
                <w:szCs w:val="18"/>
                <w:vertAlign w:val="superscript"/>
              </w:rPr>
              <w:t>**</w:t>
            </w:r>
          </w:p>
        </w:tc>
      </w:tr>
      <w:tr w:rsidR="008816DE" w:rsidRPr="00B77752" w14:paraId="2C1283FA" w14:textId="77777777" w:rsidTr="001875FC">
        <w:trPr>
          <w:cantSplit/>
        </w:trPr>
        <w:tc>
          <w:tcPr>
            <w:tcW w:w="812" w:type="dxa"/>
            <w:vMerge/>
            <w:shd w:val="clear" w:color="auto" w:fill="E0E0E0"/>
          </w:tcPr>
          <w:p w14:paraId="0B0426B7"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394DE4E4"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33" w:type="dxa"/>
            <w:shd w:val="clear" w:color="auto" w:fill="FFFFFF"/>
            <w:vAlign w:val="center"/>
          </w:tcPr>
          <w:p w14:paraId="7C52D152" w14:textId="77777777" w:rsidR="008816DE" w:rsidRPr="00B77752" w:rsidRDefault="008816DE" w:rsidP="001875FC">
            <w:pPr>
              <w:autoSpaceDE w:val="0"/>
              <w:autoSpaceDN w:val="0"/>
              <w:adjustRightInd w:val="0"/>
              <w:spacing w:after="0" w:line="240" w:lineRule="auto"/>
            </w:pPr>
          </w:p>
        </w:tc>
        <w:tc>
          <w:tcPr>
            <w:tcW w:w="1133" w:type="dxa"/>
            <w:shd w:val="clear" w:color="auto" w:fill="FFFFFF"/>
          </w:tcPr>
          <w:p w14:paraId="1035367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,006</w:t>
            </w:r>
          </w:p>
        </w:tc>
        <w:tc>
          <w:tcPr>
            <w:tcW w:w="1133" w:type="dxa"/>
            <w:shd w:val="clear" w:color="auto" w:fill="FFFFFF"/>
          </w:tcPr>
          <w:p w14:paraId="647760D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1132" w:type="dxa"/>
            <w:shd w:val="clear" w:color="auto" w:fill="FFFFFF"/>
          </w:tcPr>
          <w:p w14:paraId="52CB5B1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132" w:type="dxa"/>
            <w:shd w:val="clear" w:color="auto" w:fill="FFFFFF"/>
          </w:tcPr>
          <w:p w14:paraId="5E718D2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,516</w:t>
            </w:r>
          </w:p>
        </w:tc>
        <w:tc>
          <w:tcPr>
            <w:tcW w:w="1132" w:type="dxa"/>
            <w:shd w:val="clear" w:color="auto" w:fill="FFFFFF"/>
          </w:tcPr>
          <w:p w14:paraId="4540827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,889</w:t>
            </w:r>
          </w:p>
        </w:tc>
        <w:tc>
          <w:tcPr>
            <w:tcW w:w="1132" w:type="dxa"/>
            <w:shd w:val="clear" w:color="auto" w:fill="FFFFFF"/>
          </w:tcPr>
          <w:p w14:paraId="56DA91C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,907</w:t>
            </w:r>
          </w:p>
        </w:tc>
        <w:tc>
          <w:tcPr>
            <w:tcW w:w="1132" w:type="dxa"/>
            <w:shd w:val="clear" w:color="auto" w:fill="FFFFFF"/>
          </w:tcPr>
          <w:p w14:paraId="1A1885F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,414</w:t>
            </w:r>
          </w:p>
        </w:tc>
        <w:tc>
          <w:tcPr>
            <w:tcW w:w="1132" w:type="dxa"/>
            <w:shd w:val="clear" w:color="auto" w:fill="FFFFFF"/>
          </w:tcPr>
          <w:p w14:paraId="39D857C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,199</w:t>
            </w:r>
          </w:p>
        </w:tc>
        <w:tc>
          <w:tcPr>
            <w:tcW w:w="1132" w:type="dxa"/>
            <w:shd w:val="clear" w:color="auto" w:fill="FFFFFF"/>
          </w:tcPr>
          <w:p w14:paraId="3BAC619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,115</w:t>
            </w:r>
          </w:p>
        </w:tc>
        <w:tc>
          <w:tcPr>
            <w:tcW w:w="1132" w:type="dxa"/>
            <w:shd w:val="clear" w:color="auto" w:fill="FFFFFF"/>
          </w:tcPr>
          <w:p w14:paraId="5F28675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,008</w:t>
            </w:r>
          </w:p>
        </w:tc>
      </w:tr>
      <w:tr w:rsidR="008816DE" w:rsidRPr="00B77752" w14:paraId="36820F9E" w14:textId="77777777" w:rsidTr="001875FC">
        <w:trPr>
          <w:cantSplit/>
        </w:trPr>
        <w:tc>
          <w:tcPr>
            <w:tcW w:w="812" w:type="dxa"/>
            <w:vMerge/>
            <w:shd w:val="clear" w:color="auto" w:fill="E0E0E0"/>
          </w:tcPr>
          <w:p w14:paraId="5D5DC6D7"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71A208B5"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33" w:type="dxa"/>
            <w:shd w:val="clear" w:color="auto" w:fill="FFFFFF"/>
          </w:tcPr>
          <w:p w14:paraId="7035097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3DB8912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6CA5D2F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309C593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916EE5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FC2604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5EF3D07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A91553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48040E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0747CBA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685C42F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6B7B7408" w14:textId="77777777" w:rsidTr="001875FC">
        <w:trPr>
          <w:cantSplit/>
        </w:trPr>
        <w:tc>
          <w:tcPr>
            <w:tcW w:w="812" w:type="dxa"/>
            <w:vMerge w:val="restart"/>
            <w:shd w:val="clear" w:color="auto" w:fill="E0E0E0"/>
          </w:tcPr>
          <w:p w14:paraId="369DECFA"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Y2</w:t>
            </w:r>
          </w:p>
        </w:tc>
        <w:tc>
          <w:tcPr>
            <w:tcW w:w="2199" w:type="dxa"/>
            <w:shd w:val="clear" w:color="auto" w:fill="E0E0E0"/>
          </w:tcPr>
          <w:p w14:paraId="6398FEB9"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33" w:type="dxa"/>
            <w:shd w:val="clear" w:color="auto" w:fill="FFFFFF"/>
          </w:tcPr>
          <w:p w14:paraId="7F70D91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,488</w:t>
            </w:r>
            <w:r w:rsidRPr="00B77752">
              <w:rPr>
                <w:rFonts w:ascii="Arial" w:hAnsi="Arial" w:cs="Arial"/>
                <w:color w:val="010205"/>
                <w:sz w:val="18"/>
                <w:szCs w:val="18"/>
                <w:vertAlign w:val="superscript"/>
              </w:rPr>
              <w:t>**</w:t>
            </w:r>
          </w:p>
        </w:tc>
        <w:tc>
          <w:tcPr>
            <w:tcW w:w="1133" w:type="dxa"/>
            <w:shd w:val="clear" w:color="auto" w:fill="FFFFFF"/>
          </w:tcPr>
          <w:p w14:paraId="274652E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33" w:type="dxa"/>
            <w:shd w:val="clear" w:color="auto" w:fill="FFFFFF"/>
          </w:tcPr>
          <w:p w14:paraId="4FE73D4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,505</w:t>
            </w:r>
            <w:r w:rsidRPr="00B77752">
              <w:rPr>
                <w:rFonts w:ascii="Arial" w:hAnsi="Arial" w:cs="Arial"/>
                <w:color w:val="010205"/>
                <w:sz w:val="18"/>
                <w:szCs w:val="18"/>
                <w:vertAlign w:val="superscript"/>
              </w:rPr>
              <w:t>**</w:t>
            </w:r>
          </w:p>
        </w:tc>
        <w:tc>
          <w:tcPr>
            <w:tcW w:w="1132" w:type="dxa"/>
            <w:shd w:val="clear" w:color="auto" w:fill="FFFFFF"/>
          </w:tcPr>
          <w:p w14:paraId="752608E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,257</w:t>
            </w:r>
          </w:p>
        </w:tc>
        <w:tc>
          <w:tcPr>
            <w:tcW w:w="1132" w:type="dxa"/>
            <w:shd w:val="clear" w:color="auto" w:fill="FFFFFF"/>
          </w:tcPr>
          <w:p w14:paraId="4F3096C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,036</w:t>
            </w:r>
          </w:p>
        </w:tc>
        <w:tc>
          <w:tcPr>
            <w:tcW w:w="1132" w:type="dxa"/>
            <w:shd w:val="clear" w:color="auto" w:fill="FFFFFF"/>
          </w:tcPr>
          <w:p w14:paraId="1614484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-,013</w:t>
            </w:r>
          </w:p>
        </w:tc>
        <w:tc>
          <w:tcPr>
            <w:tcW w:w="1132" w:type="dxa"/>
            <w:shd w:val="clear" w:color="auto" w:fill="FFFFFF"/>
          </w:tcPr>
          <w:p w14:paraId="232671D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,011</w:t>
            </w:r>
          </w:p>
        </w:tc>
        <w:tc>
          <w:tcPr>
            <w:tcW w:w="1132" w:type="dxa"/>
            <w:shd w:val="clear" w:color="auto" w:fill="FFFFFF"/>
          </w:tcPr>
          <w:p w14:paraId="14E9091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,498</w:t>
            </w:r>
            <w:r w:rsidRPr="00B77752">
              <w:rPr>
                <w:rFonts w:ascii="Arial" w:hAnsi="Arial" w:cs="Arial"/>
                <w:color w:val="010205"/>
                <w:sz w:val="18"/>
                <w:szCs w:val="18"/>
                <w:vertAlign w:val="superscript"/>
              </w:rPr>
              <w:t>**</w:t>
            </w:r>
          </w:p>
        </w:tc>
        <w:tc>
          <w:tcPr>
            <w:tcW w:w="1132" w:type="dxa"/>
            <w:shd w:val="clear" w:color="auto" w:fill="FFFFFF"/>
          </w:tcPr>
          <w:p w14:paraId="4B0F5B2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,682</w:t>
            </w:r>
            <w:r w:rsidRPr="00B77752">
              <w:rPr>
                <w:rFonts w:ascii="Arial" w:hAnsi="Arial" w:cs="Arial"/>
                <w:color w:val="010205"/>
                <w:sz w:val="18"/>
                <w:szCs w:val="18"/>
                <w:vertAlign w:val="superscript"/>
              </w:rPr>
              <w:t>**</w:t>
            </w:r>
          </w:p>
        </w:tc>
        <w:tc>
          <w:tcPr>
            <w:tcW w:w="1132" w:type="dxa"/>
            <w:shd w:val="clear" w:color="auto" w:fill="FFFFFF"/>
          </w:tcPr>
          <w:p w14:paraId="2727C04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,664</w:t>
            </w:r>
            <w:r w:rsidRPr="00B77752">
              <w:rPr>
                <w:rFonts w:ascii="Arial" w:hAnsi="Arial" w:cs="Arial"/>
                <w:color w:val="010205"/>
                <w:sz w:val="18"/>
                <w:szCs w:val="18"/>
                <w:vertAlign w:val="superscript"/>
              </w:rPr>
              <w:t>**</w:t>
            </w:r>
          </w:p>
        </w:tc>
        <w:tc>
          <w:tcPr>
            <w:tcW w:w="1132" w:type="dxa"/>
            <w:shd w:val="clear" w:color="auto" w:fill="FFFFFF"/>
          </w:tcPr>
          <w:p w14:paraId="3B09367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,598</w:t>
            </w:r>
            <w:r w:rsidRPr="00B77752">
              <w:rPr>
                <w:rFonts w:ascii="Arial" w:hAnsi="Arial" w:cs="Arial"/>
                <w:color w:val="010205"/>
                <w:sz w:val="18"/>
                <w:szCs w:val="18"/>
                <w:vertAlign w:val="superscript"/>
              </w:rPr>
              <w:t>**</w:t>
            </w:r>
          </w:p>
        </w:tc>
      </w:tr>
      <w:tr w:rsidR="008816DE" w:rsidRPr="00B77752" w14:paraId="2A607042" w14:textId="77777777" w:rsidTr="001875FC">
        <w:trPr>
          <w:cantSplit/>
        </w:trPr>
        <w:tc>
          <w:tcPr>
            <w:tcW w:w="812" w:type="dxa"/>
            <w:vMerge/>
            <w:shd w:val="clear" w:color="auto" w:fill="E0E0E0"/>
          </w:tcPr>
          <w:p w14:paraId="7A1F39F5"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1AFF714E"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33" w:type="dxa"/>
            <w:shd w:val="clear" w:color="auto" w:fill="FFFFFF"/>
          </w:tcPr>
          <w:p w14:paraId="54AA763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,006</w:t>
            </w:r>
          </w:p>
        </w:tc>
        <w:tc>
          <w:tcPr>
            <w:tcW w:w="1133" w:type="dxa"/>
            <w:shd w:val="clear" w:color="auto" w:fill="FFFFFF"/>
            <w:vAlign w:val="center"/>
          </w:tcPr>
          <w:p w14:paraId="2A85A3ED" w14:textId="77777777" w:rsidR="008816DE" w:rsidRPr="00B77752" w:rsidRDefault="008816DE" w:rsidP="001875FC">
            <w:pPr>
              <w:autoSpaceDE w:val="0"/>
              <w:autoSpaceDN w:val="0"/>
              <w:adjustRightInd w:val="0"/>
              <w:spacing w:after="0" w:line="240" w:lineRule="auto"/>
            </w:pPr>
          </w:p>
        </w:tc>
        <w:tc>
          <w:tcPr>
            <w:tcW w:w="1133" w:type="dxa"/>
            <w:shd w:val="clear" w:color="auto" w:fill="FFFFFF"/>
          </w:tcPr>
          <w:p w14:paraId="63EE785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,004</w:t>
            </w:r>
          </w:p>
        </w:tc>
        <w:tc>
          <w:tcPr>
            <w:tcW w:w="1132" w:type="dxa"/>
            <w:shd w:val="clear" w:color="auto" w:fill="FFFFFF"/>
          </w:tcPr>
          <w:p w14:paraId="4E8A7E4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,171</w:t>
            </w:r>
          </w:p>
        </w:tc>
        <w:tc>
          <w:tcPr>
            <w:tcW w:w="1132" w:type="dxa"/>
            <w:shd w:val="clear" w:color="auto" w:fill="FFFFFF"/>
          </w:tcPr>
          <w:p w14:paraId="321AAB1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,850</w:t>
            </w:r>
          </w:p>
        </w:tc>
        <w:tc>
          <w:tcPr>
            <w:tcW w:w="1132" w:type="dxa"/>
            <w:shd w:val="clear" w:color="auto" w:fill="FFFFFF"/>
          </w:tcPr>
          <w:p w14:paraId="4421F6D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,946</w:t>
            </w:r>
          </w:p>
        </w:tc>
        <w:tc>
          <w:tcPr>
            <w:tcW w:w="1132" w:type="dxa"/>
            <w:shd w:val="clear" w:color="auto" w:fill="FFFFFF"/>
          </w:tcPr>
          <w:p w14:paraId="660717A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,954</w:t>
            </w:r>
          </w:p>
        </w:tc>
        <w:tc>
          <w:tcPr>
            <w:tcW w:w="1132" w:type="dxa"/>
            <w:shd w:val="clear" w:color="auto" w:fill="FFFFFF"/>
          </w:tcPr>
          <w:p w14:paraId="392440E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,005</w:t>
            </w:r>
          </w:p>
        </w:tc>
        <w:tc>
          <w:tcPr>
            <w:tcW w:w="1132" w:type="dxa"/>
            <w:shd w:val="clear" w:color="auto" w:fill="FFFFFF"/>
          </w:tcPr>
          <w:p w14:paraId="3EDBD8A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32" w:type="dxa"/>
            <w:shd w:val="clear" w:color="auto" w:fill="FFFFFF"/>
          </w:tcPr>
          <w:p w14:paraId="13146C7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32" w:type="dxa"/>
            <w:shd w:val="clear" w:color="auto" w:fill="FFFFFF"/>
          </w:tcPr>
          <w:p w14:paraId="1192089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3FB74414" w14:textId="77777777" w:rsidTr="001875FC">
        <w:trPr>
          <w:cantSplit/>
        </w:trPr>
        <w:tc>
          <w:tcPr>
            <w:tcW w:w="812" w:type="dxa"/>
            <w:vMerge/>
            <w:shd w:val="clear" w:color="auto" w:fill="E0E0E0"/>
          </w:tcPr>
          <w:p w14:paraId="50BF60ED"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58F652D7"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33" w:type="dxa"/>
            <w:shd w:val="clear" w:color="auto" w:fill="FFFFFF"/>
          </w:tcPr>
          <w:p w14:paraId="7CD4EDC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0FB2C5C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585B59D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393279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F62771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F7F7FC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5955C7A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AD8AA0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4FFCB5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1429ECE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277146D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1029D6FA" w14:textId="77777777" w:rsidTr="001875FC">
        <w:trPr>
          <w:cantSplit/>
        </w:trPr>
        <w:tc>
          <w:tcPr>
            <w:tcW w:w="812" w:type="dxa"/>
            <w:vMerge w:val="restart"/>
            <w:shd w:val="clear" w:color="auto" w:fill="E0E0E0"/>
          </w:tcPr>
          <w:p w14:paraId="74BB7FEA"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Y3</w:t>
            </w:r>
          </w:p>
        </w:tc>
        <w:tc>
          <w:tcPr>
            <w:tcW w:w="2199" w:type="dxa"/>
            <w:shd w:val="clear" w:color="auto" w:fill="E0E0E0"/>
          </w:tcPr>
          <w:p w14:paraId="58272D3E"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33" w:type="dxa"/>
            <w:shd w:val="clear" w:color="auto" w:fill="FFFFFF"/>
          </w:tcPr>
          <w:p w14:paraId="71FF797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,548</w:t>
            </w:r>
            <w:r w:rsidRPr="00B77752">
              <w:rPr>
                <w:rFonts w:ascii="Arial" w:hAnsi="Arial" w:cs="Arial"/>
                <w:color w:val="010205"/>
                <w:sz w:val="18"/>
                <w:szCs w:val="18"/>
                <w:vertAlign w:val="superscript"/>
              </w:rPr>
              <w:t>**</w:t>
            </w:r>
          </w:p>
        </w:tc>
        <w:tc>
          <w:tcPr>
            <w:tcW w:w="1133" w:type="dxa"/>
            <w:shd w:val="clear" w:color="auto" w:fill="FFFFFF"/>
          </w:tcPr>
          <w:p w14:paraId="70E3B12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,505</w:t>
            </w:r>
            <w:r w:rsidRPr="00B77752">
              <w:rPr>
                <w:rFonts w:ascii="Arial" w:hAnsi="Arial" w:cs="Arial"/>
                <w:color w:val="010205"/>
                <w:sz w:val="18"/>
                <w:szCs w:val="18"/>
                <w:vertAlign w:val="superscript"/>
              </w:rPr>
              <w:t>**</w:t>
            </w:r>
          </w:p>
        </w:tc>
        <w:tc>
          <w:tcPr>
            <w:tcW w:w="1133" w:type="dxa"/>
            <w:shd w:val="clear" w:color="auto" w:fill="FFFFFF"/>
          </w:tcPr>
          <w:p w14:paraId="6A1121B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32" w:type="dxa"/>
            <w:shd w:val="clear" w:color="auto" w:fill="FFFFFF"/>
          </w:tcPr>
          <w:p w14:paraId="2E47CBB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,508</w:t>
            </w:r>
            <w:r w:rsidRPr="00B77752">
              <w:rPr>
                <w:rFonts w:ascii="Arial" w:hAnsi="Arial" w:cs="Arial"/>
                <w:color w:val="010205"/>
                <w:sz w:val="18"/>
                <w:szCs w:val="18"/>
                <w:vertAlign w:val="superscript"/>
              </w:rPr>
              <w:t>**</w:t>
            </w:r>
          </w:p>
        </w:tc>
        <w:tc>
          <w:tcPr>
            <w:tcW w:w="1132" w:type="dxa"/>
            <w:shd w:val="clear" w:color="auto" w:fill="FFFFFF"/>
          </w:tcPr>
          <w:p w14:paraId="135E071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,045</w:t>
            </w:r>
          </w:p>
        </w:tc>
        <w:tc>
          <w:tcPr>
            <w:tcW w:w="1132" w:type="dxa"/>
            <w:shd w:val="clear" w:color="auto" w:fill="FFFFFF"/>
          </w:tcPr>
          <w:p w14:paraId="1942C34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,024</w:t>
            </w:r>
          </w:p>
        </w:tc>
        <w:tc>
          <w:tcPr>
            <w:tcW w:w="1132" w:type="dxa"/>
            <w:shd w:val="clear" w:color="auto" w:fill="FFFFFF"/>
          </w:tcPr>
          <w:p w14:paraId="3149CD3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,082</w:t>
            </w:r>
          </w:p>
        </w:tc>
        <w:tc>
          <w:tcPr>
            <w:tcW w:w="1132" w:type="dxa"/>
            <w:shd w:val="clear" w:color="auto" w:fill="FFFFFF"/>
          </w:tcPr>
          <w:p w14:paraId="7753663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,339</w:t>
            </w:r>
          </w:p>
        </w:tc>
        <w:tc>
          <w:tcPr>
            <w:tcW w:w="1132" w:type="dxa"/>
            <w:shd w:val="clear" w:color="auto" w:fill="FFFFFF"/>
          </w:tcPr>
          <w:p w14:paraId="558529A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,484</w:t>
            </w:r>
            <w:r w:rsidRPr="00B77752">
              <w:rPr>
                <w:rFonts w:ascii="Arial" w:hAnsi="Arial" w:cs="Arial"/>
                <w:color w:val="010205"/>
                <w:sz w:val="18"/>
                <w:szCs w:val="18"/>
                <w:vertAlign w:val="superscript"/>
              </w:rPr>
              <w:t>**</w:t>
            </w:r>
          </w:p>
        </w:tc>
        <w:tc>
          <w:tcPr>
            <w:tcW w:w="1132" w:type="dxa"/>
            <w:shd w:val="clear" w:color="auto" w:fill="FFFFFF"/>
          </w:tcPr>
          <w:p w14:paraId="709B548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,584</w:t>
            </w:r>
            <w:r w:rsidRPr="00B77752">
              <w:rPr>
                <w:rFonts w:ascii="Arial" w:hAnsi="Arial" w:cs="Arial"/>
                <w:color w:val="010205"/>
                <w:sz w:val="18"/>
                <w:szCs w:val="18"/>
                <w:vertAlign w:val="superscript"/>
              </w:rPr>
              <w:t>**</w:t>
            </w:r>
          </w:p>
        </w:tc>
        <w:tc>
          <w:tcPr>
            <w:tcW w:w="1132" w:type="dxa"/>
            <w:shd w:val="clear" w:color="auto" w:fill="FFFFFF"/>
          </w:tcPr>
          <w:p w14:paraId="120620E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,595</w:t>
            </w:r>
            <w:r w:rsidRPr="00B77752">
              <w:rPr>
                <w:rFonts w:ascii="Arial" w:hAnsi="Arial" w:cs="Arial"/>
                <w:color w:val="010205"/>
                <w:sz w:val="18"/>
                <w:szCs w:val="18"/>
                <w:vertAlign w:val="superscript"/>
              </w:rPr>
              <w:t>**</w:t>
            </w:r>
          </w:p>
        </w:tc>
      </w:tr>
      <w:tr w:rsidR="008816DE" w:rsidRPr="00B77752" w14:paraId="1A3A5F15" w14:textId="77777777" w:rsidTr="001875FC">
        <w:trPr>
          <w:cantSplit/>
        </w:trPr>
        <w:tc>
          <w:tcPr>
            <w:tcW w:w="812" w:type="dxa"/>
            <w:vMerge/>
            <w:shd w:val="clear" w:color="auto" w:fill="E0E0E0"/>
          </w:tcPr>
          <w:p w14:paraId="3028F51C"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2E50072B"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33" w:type="dxa"/>
            <w:shd w:val="clear" w:color="auto" w:fill="FFFFFF"/>
          </w:tcPr>
          <w:p w14:paraId="4F2FC7D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,002</w:t>
            </w:r>
          </w:p>
        </w:tc>
        <w:tc>
          <w:tcPr>
            <w:tcW w:w="1133" w:type="dxa"/>
            <w:shd w:val="clear" w:color="auto" w:fill="FFFFFF"/>
          </w:tcPr>
          <w:p w14:paraId="7712B7C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,004</w:t>
            </w:r>
          </w:p>
        </w:tc>
        <w:tc>
          <w:tcPr>
            <w:tcW w:w="1133" w:type="dxa"/>
            <w:shd w:val="clear" w:color="auto" w:fill="FFFFFF"/>
            <w:vAlign w:val="center"/>
          </w:tcPr>
          <w:p w14:paraId="242064D8" w14:textId="77777777" w:rsidR="008816DE" w:rsidRPr="00B77752" w:rsidRDefault="008816DE" w:rsidP="001875FC">
            <w:pPr>
              <w:autoSpaceDE w:val="0"/>
              <w:autoSpaceDN w:val="0"/>
              <w:adjustRightInd w:val="0"/>
              <w:spacing w:after="0" w:line="240" w:lineRule="auto"/>
            </w:pPr>
          </w:p>
        </w:tc>
        <w:tc>
          <w:tcPr>
            <w:tcW w:w="1132" w:type="dxa"/>
            <w:shd w:val="clear" w:color="auto" w:fill="FFFFFF"/>
          </w:tcPr>
          <w:p w14:paraId="09C9848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,004</w:t>
            </w:r>
          </w:p>
        </w:tc>
        <w:tc>
          <w:tcPr>
            <w:tcW w:w="1132" w:type="dxa"/>
            <w:shd w:val="clear" w:color="auto" w:fill="FFFFFF"/>
          </w:tcPr>
          <w:p w14:paraId="12ED91D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,813</w:t>
            </w:r>
          </w:p>
        </w:tc>
        <w:tc>
          <w:tcPr>
            <w:tcW w:w="1132" w:type="dxa"/>
            <w:shd w:val="clear" w:color="auto" w:fill="FFFFFF"/>
          </w:tcPr>
          <w:p w14:paraId="3F00054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,898</w:t>
            </w:r>
          </w:p>
        </w:tc>
        <w:tc>
          <w:tcPr>
            <w:tcW w:w="1132" w:type="dxa"/>
            <w:shd w:val="clear" w:color="auto" w:fill="FFFFFF"/>
          </w:tcPr>
          <w:p w14:paraId="7ED71C0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,668</w:t>
            </w:r>
          </w:p>
        </w:tc>
        <w:tc>
          <w:tcPr>
            <w:tcW w:w="1132" w:type="dxa"/>
            <w:shd w:val="clear" w:color="auto" w:fill="FFFFFF"/>
          </w:tcPr>
          <w:p w14:paraId="1D5C25D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,067</w:t>
            </w:r>
          </w:p>
        </w:tc>
        <w:tc>
          <w:tcPr>
            <w:tcW w:w="1132" w:type="dxa"/>
            <w:shd w:val="clear" w:color="auto" w:fill="FFFFFF"/>
          </w:tcPr>
          <w:p w14:paraId="7323AFF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,007</w:t>
            </w:r>
          </w:p>
        </w:tc>
        <w:tc>
          <w:tcPr>
            <w:tcW w:w="1132" w:type="dxa"/>
            <w:shd w:val="clear" w:color="auto" w:fill="FFFFFF"/>
          </w:tcPr>
          <w:p w14:paraId="3B21BBC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132" w:type="dxa"/>
            <w:shd w:val="clear" w:color="auto" w:fill="FFFFFF"/>
          </w:tcPr>
          <w:p w14:paraId="182D3AE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r>
      <w:tr w:rsidR="008816DE" w:rsidRPr="00B77752" w14:paraId="3DA5AF8E" w14:textId="77777777" w:rsidTr="001875FC">
        <w:trPr>
          <w:cantSplit/>
        </w:trPr>
        <w:tc>
          <w:tcPr>
            <w:tcW w:w="812" w:type="dxa"/>
            <w:vMerge/>
            <w:shd w:val="clear" w:color="auto" w:fill="E0E0E0"/>
          </w:tcPr>
          <w:p w14:paraId="4C5E58F5"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5A878EE9"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33" w:type="dxa"/>
            <w:shd w:val="clear" w:color="auto" w:fill="FFFFFF"/>
          </w:tcPr>
          <w:p w14:paraId="1D826DA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2FB5F79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72E9083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0EE13E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87F706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C07B1E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5E41A5D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178413A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0F2D2B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3E8BC48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12FE378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78AD46D9" w14:textId="77777777" w:rsidTr="001875FC">
        <w:trPr>
          <w:cantSplit/>
        </w:trPr>
        <w:tc>
          <w:tcPr>
            <w:tcW w:w="812" w:type="dxa"/>
            <w:vMerge w:val="restart"/>
            <w:shd w:val="clear" w:color="auto" w:fill="E0E0E0"/>
          </w:tcPr>
          <w:p w14:paraId="184CAF2F"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Y4</w:t>
            </w:r>
          </w:p>
        </w:tc>
        <w:tc>
          <w:tcPr>
            <w:tcW w:w="2199" w:type="dxa"/>
            <w:shd w:val="clear" w:color="auto" w:fill="E0E0E0"/>
          </w:tcPr>
          <w:p w14:paraId="50E95452"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33" w:type="dxa"/>
            <w:shd w:val="clear" w:color="auto" w:fill="FFFFFF"/>
          </w:tcPr>
          <w:p w14:paraId="2254BB1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,588</w:t>
            </w:r>
            <w:r w:rsidRPr="00B77752">
              <w:rPr>
                <w:rFonts w:ascii="Arial" w:hAnsi="Arial" w:cs="Arial"/>
                <w:color w:val="010205"/>
                <w:sz w:val="18"/>
                <w:szCs w:val="18"/>
                <w:vertAlign w:val="superscript"/>
              </w:rPr>
              <w:t>**</w:t>
            </w:r>
          </w:p>
        </w:tc>
        <w:tc>
          <w:tcPr>
            <w:tcW w:w="1133" w:type="dxa"/>
            <w:shd w:val="clear" w:color="auto" w:fill="FFFFFF"/>
          </w:tcPr>
          <w:p w14:paraId="279AFB8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,257</w:t>
            </w:r>
          </w:p>
        </w:tc>
        <w:tc>
          <w:tcPr>
            <w:tcW w:w="1133" w:type="dxa"/>
            <w:shd w:val="clear" w:color="auto" w:fill="FFFFFF"/>
          </w:tcPr>
          <w:p w14:paraId="7FB092D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,508</w:t>
            </w:r>
            <w:r w:rsidRPr="00B77752">
              <w:rPr>
                <w:rFonts w:ascii="Arial" w:hAnsi="Arial" w:cs="Arial"/>
                <w:color w:val="010205"/>
                <w:sz w:val="18"/>
                <w:szCs w:val="18"/>
                <w:vertAlign w:val="superscript"/>
              </w:rPr>
              <w:t>**</w:t>
            </w:r>
          </w:p>
        </w:tc>
        <w:tc>
          <w:tcPr>
            <w:tcW w:w="1132" w:type="dxa"/>
            <w:shd w:val="clear" w:color="auto" w:fill="FFFFFF"/>
          </w:tcPr>
          <w:p w14:paraId="33FEBE7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32" w:type="dxa"/>
            <w:shd w:val="clear" w:color="auto" w:fill="FFFFFF"/>
          </w:tcPr>
          <w:p w14:paraId="4EDDAC1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,461</w:t>
            </w:r>
            <w:r w:rsidRPr="00B77752">
              <w:rPr>
                <w:rFonts w:ascii="Arial" w:hAnsi="Arial" w:cs="Arial"/>
                <w:color w:val="010205"/>
                <w:sz w:val="18"/>
                <w:szCs w:val="18"/>
                <w:vertAlign w:val="superscript"/>
              </w:rPr>
              <w:t>*</w:t>
            </w:r>
          </w:p>
        </w:tc>
        <w:tc>
          <w:tcPr>
            <w:tcW w:w="1132" w:type="dxa"/>
            <w:shd w:val="clear" w:color="auto" w:fill="FFFFFF"/>
          </w:tcPr>
          <w:p w14:paraId="291F54B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,342</w:t>
            </w:r>
          </w:p>
        </w:tc>
        <w:tc>
          <w:tcPr>
            <w:tcW w:w="1132" w:type="dxa"/>
            <w:shd w:val="clear" w:color="auto" w:fill="FFFFFF"/>
          </w:tcPr>
          <w:p w14:paraId="32025F2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,059</w:t>
            </w:r>
          </w:p>
        </w:tc>
        <w:tc>
          <w:tcPr>
            <w:tcW w:w="1132" w:type="dxa"/>
            <w:shd w:val="clear" w:color="auto" w:fill="FFFFFF"/>
          </w:tcPr>
          <w:p w14:paraId="20083C9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,435</w:t>
            </w:r>
            <w:r w:rsidRPr="00B77752">
              <w:rPr>
                <w:rFonts w:ascii="Arial" w:hAnsi="Arial" w:cs="Arial"/>
                <w:color w:val="010205"/>
                <w:sz w:val="18"/>
                <w:szCs w:val="18"/>
                <w:vertAlign w:val="superscript"/>
              </w:rPr>
              <w:t>*</w:t>
            </w:r>
          </w:p>
        </w:tc>
        <w:tc>
          <w:tcPr>
            <w:tcW w:w="1132" w:type="dxa"/>
            <w:shd w:val="clear" w:color="auto" w:fill="FFFFFF"/>
          </w:tcPr>
          <w:p w14:paraId="770A6C1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,433</w:t>
            </w:r>
            <w:r w:rsidRPr="00B77752">
              <w:rPr>
                <w:rFonts w:ascii="Arial" w:hAnsi="Arial" w:cs="Arial"/>
                <w:color w:val="010205"/>
                <w:sz w:val="18"/>
                <w:szCs w:val="18"/>
                <w:vertAlign w:val="superscript"/>
              </w:rPr>
              <w:t>*</w:t>
            </w:r>
          </w:p>
        </w:tc>
        <w:tc>
          <w:tcPr>
            <w:tcW w:w="1132" w:type="dxa"/>
            <w:shd w:val="clear" w:color="auto" w:fill="FFFFFF"/>
          </w:tcPr>
          <w:p w14:paraId="65E271E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,524</w:t>
            </w:r>
            <w:r w:rsidRPr="00B77752">
              <w:rPr>
                <w:rFonts w:ascii="Arial" w:hAnsi="Arial" w:cs="Arial"/>
                <w:color w:val="010205"/>
                <w:sz w:val="18"/>
                <w:szCs w:val="18"/>
                <w:vertAlign w:val="superscript"/>
              </w:rPr>
              <w:t>**</w:t>
            </w:r>
          </w:p>
        </w:tc>
        <w:tc>
          <w:tcPr>
            <w:tcW w:w="1132" w:type="dxa"/>
            <w:shd w:val="clear" w:color="auto" w:fill="FFFFFF"/>
          </w:tcPr>
          <w:p w14:paraId="3B38449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,680</w:t>
            </w:r>
            <w:r w:rsidRPr="00B77752">
              <w:rPr>
                <w:rFonts w:ascii="Arial" w:hAnsi="Arial" w:cs="Arial"/>
                <w:color w:val="010205"/>
                <w:sz w:val="18"/>
                <w:szCs w:val="18"/>
                <w:vertAlign w:val="superscript"/>
              </w:rPr>
              <w:t>**</w:t>
            </w:r>
          </w:p>
        </w:tc>
      </w:tr>
      <w:tr w:rsidR="008816DE" w:rsidRPr="00B77752" w14:paraId="119EA148" w14:textId="77777777" w:rsidTr="001875FC">
        <w:trPr>
          <w:cantSplit/>
        </w:trPr>
        <w:tc>
          <w:tcPr>
            <w:tcW w:w="812" w:type="dxa"/>
            <w:vMerge/>
            <w:shd w:val="clear" w:color="auto" w:fill="E0E0E0"/>
          </w:tcPr>
          <w:p w14:paraId="2A83F0CA"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22B935E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33" w:type="dxa"/>
            <w:shd w:val="clear" w:color="auto" w:fill="FFFFFF"/>
          </w:tcPr>
          <w:p w14:paraId="36557B1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133" w:type="dxa"/>
            <w:shd w:val="clear" w:color="auto" w:fill="FFFFFF"/>
          </w:tcPr>
          <w:p w14:paraId="0860069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,171</w:t>
            </w:r>
          </w:p>
        </w:tc>
        <w:tc>
          <w:tcPr>
            <w:tcW w:w="1133" w:type="dxa"/>
            <w:shd w:val="clear" w:color="auto" w:fill="FFFFFF"/>
          </w:tcPr>
          <w:p w14:paraId="66E96B2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,004</w:t>
            </w:r>
          </w:p>
        </w:tc>
        <w:tc>
          <w:tcPr>
            <w:tcW w:w="1132" w:type="dxa"/>
            <w:shd w:val="clear" w:color="auto" w:fill="FFFFFF"/>
            <w:vAlign w:val="center"/>
          </w:tcPr>
          <w:p w14:paraId="23C19084" w14:textId="77777777" w:rsidR="008816DE" w:rsidRPr="00B77752" w:rsidRDefault="008816DE" w:rsidP="001875FC">
            <w:pPr>
              <w:autoSpaceDE w:val="0"/>
              <w:autoSpaceDN w:val="0"/>
              <w:adjustRightInd w:val="0"/>
              <w:spacing w:after="0" w:line="240" w:lineRule="auto"/>
            </w:pPr>
          </w:p>
        </w:tc>
        <w:tc>
          <w:tcPr>
            <w:tcW w:w="1132" w:type="dxa"/>
            <w:shd w:val="clear" w:color="auto" w:fill="FFFFFF"/>
          </w:tcPr>
          <w:p w14:paraId="53D1D26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,010</w:t>
            </w:r>
          </w:p>
        </w:tc>
        <w:tc>
          <w:tcPr>
            <w:tcW w:w="1132" w:type="dxa"/>
            <w:shd w:val="clear" w:color="auto" w:fill="FFFFFF"/>
          </w:tcPr>
          <w:p w14:paraId="3381609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,064</w:t>
            </w:r>
          </w:p>
        </w:tc>
        <w:tc>
          <w:tcPr>
            <w:tcW w:w="1132" w:type="dxa"/>
            <w:shd w:val="clear" w:color="auto" w:fill="FFFFFF"/>
          </w:tcPr>
          <w:p w14:paraId="0563F41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,758</w:t>
            </w:r>
          </w:p>
        </w:tc>
        <w:tc>
          <w:tcPr>
            <w:tcW w:w="1132" w:type="dxa"/>
            <w:shd w:val="clear" w:color="auto" w:fill="FFFFFF"/>
          </w:tcPr>
          <w:p w14:paraId="6697479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,016</w:t>
            </w:r>
          </w:p>
        </w:tc>
        <w:tc>
          <w:tcPr>
            <w:tcW w:w="1132" w:type="dxa"/>
            <w:shd w:val="clear" w:color="auto" w:fill="FFFFFF"/>
          </w:tcPr>
          <w:p w14:paraId="54A2E2D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,017</w:t>
            </w:r>
          </w:p>
        </w:tc>
        <w:tc>
          <w:tcPr>
            <w:tcW w:w="1132" w:type="dxa"/>
            <w:shd w:val="clear" w:color="auto" w:fill="FFFFFF"/>
          </w:tcPr>
          <w:p w14:paraId="07E4602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1132" w:type="dxa"/>
            <w:shd w:val="clear" w:color="auto" w:fill="FFFFFF"/>
          </w:tcPr>
          <w:p w14:paraId="5F49145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67DF8858" w14:textId="77777777" w:rsidTr="001875FC">
        <w:trPr>
          <w:cantSplit/>
        </w:trPr>
        <w:tc>
          <w:tcPr>
            <w:tcW w:w="812" w:type="dxa"/>
            <w:vMerge/>
            <w:shd w:val="clear" w:color="auto" w:fill="E0E0E0"/>
          </w:tcPr>
          <w:p w14:paraId="0D9DFFCE"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016B419B"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33" w:type="dxa"/>
            <w:shd w:val="clear" w:color="auto" w:fill="FFFFFF"/>
          </w:tcPr>
          <w:p w14:paraId="0AC07A8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15294EC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6CBF32E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E1139A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5DE6B0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0BDBD6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3A17A64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3852E2D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5ED5EF6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504F432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0BD0E4A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3683459F" w14:textId="77777777" w:rsidTr="001875FC">
        <w:trPr>
          <w:cantSplit/>
        </w:trPr>
        <w:tc>
          <w:tcPr>
            <w:tcW w:w="812" w:type="dxa"/>
            <w:vMerge w:val="restart"/>
            <w:shd w:val="clear" w:color="auto" w:fill="E0E0E0"/>
          </w:tcPr>
          <w:p w14:paraId="057E76FB"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Y5</w:t>
            </w:r>
          </w:p>
        </w:tc>
        <w:tc>
          <w:tcPr>
            <w:tcW w:w="2199" w:type="dxa"/>
            <w:shd w:val="clear" w:color="auto" w:fill="E0E0E0"/>
          </w:tcPr>
          <w:p w14:paraId="5FA73AF2"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33" w:type="dxa"/>
            <w:shd w:val="clear" w:color="auto" w:fill="FFFFFF"/>
          </w:tcPr>
          <w:p w14:paraId="2D8D45D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,123</w:t>
            </w:r>
          </w:p>
        </w:tc>
        <w:tc>
          <w:tcPr>
            <w:tcW w:w="1133" w:type="dxa"/>
            <w:shd w:val="clear" w:color="auto" w:fill="FFFFFF"/>
          </w:tcPr>
          <w:p w14:paraId="1FBDCAA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,036</w:t>
            </w:r>
          </w:p>
        </w:tc>
        <w:tc>
          <w:tcPr>
            <w:tcW w:w="1133" w:type="dxa"/>
            <w:shd w:val="clear" w:color="auto" w:fill="FFFFFF"/>
          </w:tcPr>
          <w:p w14:paraId="4F138E2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,045</w:t>
            </w:r>
          </w:p>
        </w:tc>
        <w:tc>
          <w:tcPr>
            <w:tcW w:w="1132" w:type="dxa"/>
            <w:shd w:val="clear" w:color="auto" w:fill="FFFFFF"/>
          </w:tcPr>
          <w:p w14:paraId="3C415E3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,461</w:t>
            </w:r>
            <w:r w:rsidRPr="00B77752">
              <w:rPr>
                <w:rFonts w:ascii="Arial" w:hAnsi="Arial" w:cs="Arial"/>
                <w:color w:val="010205"/>
                <w:sz w:val="18"/>
                <w:szCs w:val="18"/>
                <w:vertAlign w:val="superscript"/>
              </w:rPr>
              <w:t>*</w:t>
            </w:r>
          </w:p>
        </w:tc>
        <w:tc>
          <w:tcPr>
            <w:tcW w:w="1132" w:type="dxa"/>
            <w:shd w:val="clear" w:color="auto" w:fill="FFFFFF"/>
          </w:tcPr>
          <w:p w14:paraId="32C7201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32" w:type="dxa"/>
            <w:shd w:val="clear" w:color="auto" w:fill="FFFFFF"/>
          </w:tcPr>
          <w:p w14:paraId="1C28001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,714</w:t>
            </w:r>
            <w:r w:rsidRPr="00B77752">
              <w:rPr>
                <w:rFonts w:ascii="Arial" w:hAnsi="Arial" w:cs="Arial"/>
                <w:color w:val="010205"/>
                <w:sz w:val="18"/>
                <w:szCs w:val="18"/>
                <w:vertAlign w:val="superscript"/>
              </w:rPr>
              <w:t>**</w:t>
            </w:r>
          </w:p>
        </w:tc>
        <w:tc>
          <w:tcPr>
            <w:tcW w:w="1132" w:type="dxa"/>
            <w:shd w:val="clear" w:color="auto" w:fill="FFFFFF"/>
          </w:tcPr>
          <w:p w14:paraId="4597EFA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,531</w:t>
            </w:r>
            <w:r w:rsidRPr="00B77752">
              <w:rPr>
                <w:rFonts w:ascii="Arial" w:hAnsi="Arial" w:cs="Arial"/>
                <w:color w:val="010205"/>
                <w:sz w:val="18"/>
                <w:szCs w:val="18"/>
                <w:vertAlign w:val="superscript"/>
              </w:rPr>
              <w:t>**</w:t>
            </w:r>
          </w:p>
        </w:tc>
        <w:tc>
          <w:tcPr>
            <w:tcW w:w="1132" w:type="dxa"/>
            <w:shd w:val="clear" w:color="auto" w:fill="FFFFFF"/>
          </w:tcPr>
          <w:p w14:paraId="70D1EB8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,454</w:t>
            </w:r>
            <w:r w:rsidRPr="00B77752">
              <w:rPr>
                <w:rFonts w:ascii="Arial" w:hAnsi="Arial" w:cs="Arial"/>
                <w:color w:val="010205"/>
                <w:sz w:val="18"/>
                <w:szCs w:val="18"/>
                <w:vertAlign w:val="superscript"/>
              </w:rPr>
              <w:t>*</w:t>
            </w:r>
          </w:p>
        </w:tc>
        <w:tc>
          <w:tcPr>
            <w:tcW w:w="1132" w:type="dxa"/>
            <w:shd w:val="clear" w:color="auto" w:fill="FFFFFF"/>
          </w:tcPr>
          <w:p w14:paraId="4046732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,458</w:t>
            </w:r>
            <w:r w:rsidRPr="00B77752">
              <w:rPr>
                <w:rFonts w:ascii="Arial" w:hAnsi="Arial" w:cs="Arial"/>
                <w:color w:val="010205"/>
                <w:sz w:val="18"/>
                <w:szCs w:val="18"/>
                <w:vertAlign w:val="superscript"/>
              </w:rPr>
              <w:t>*</w:t>
            </w:r>
          </w:p>
        </w:tc>
        <w:tc>
          <w:tcPr>
            <w:tcW w:w="1132" w:type="dxa"/>
            <w:shd w:val="clear" w:color="auto" w:fill="FFFFFF"/>
          </w:tcPr>
          <w:p w14:paraId="69BCDE4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,372</w:t>
            </w:r>
            <w:r w:rsidRPr="00B77752">
              <w:rPr>
                <w:rFonts w:ascii="Arial" w:hAnsi="Arial" w:cs="Arial"/>
                <w:color w:val="010205"/>
                <w:sz w:val="18"/>
                <w:szCs w:val="18"/>
                <w:vertAlign w:val="superscript"/>
              </w:rPr>
              <w:t>*</w:t>
            </w:r>
          </w:p>
        </w:tc>
        <w:tc>
          <w:tcPr>
            <w:tcW w:w="1132" w:type="dxa"/>
            <w:shd w:val="clear" w:color="auto" w:fill="FFFFFF"/>
          </w:tcPr>
          <w:p w14:paraId="0DA9648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,687</w:t>
            </w:r>
            <w:r w:rsidRPr="00B77752">
              <w:rPr>
                <w:rFonts w:ascii="Arial" w:hAnsi="Arial" w:cs="Arial"/>
                <w:color w:val="010205"/>
                <w:sz w:val="18"/>
                <w:szCs w:val="18"/>
                <w:vertAlign w:val="superscript"/>
              </w:rPr>
              <w:t>**</w:t>
            </w:r>
          </w:p>
        </w:tc>
      </w:tr>
      <w:tr w:rsidR="008816DE" w:rsidRPr="00B77752" w14:paraId="6D127C70" w14:textId="77777777" w:rsidTr="001875FC">
        <w:trPr>
          <w:cantSplit/>
        </w:trPr>
        <w:tc>
          <w:tcPr>
            <w:tcW w:w="812" w:type="dxa"/>
            <w:vMerge/>
            <w:shd w:val="clear" w:color="auto" w:fill="E0E0E0"/>
          </w:tcPr>
          <w:p w14:paraId="6512BAC7"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1A945237"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33" w:type="dxa"/>
            <w:shd w:val="clear" w:color="auto" w:fill="FFFFFF"/>
          </w:tcPr>
          <w:p w14:paraId="4722CD5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,516</w:t>
            </w:r>
          </w:p>
        </w:tc>
        <w:tc>
          <w:tcPr>
            <w:tcW w:w="1133" w:type="dxa"/>
            <w:shd w:val="clear" w:color="auto" w:fill="FFFFFF"/>
          </w:tcPr>
          <w:p w14:paraId="1D2D4A4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,850</w:t>
            </w:r>
          </w:p>
        </w:tc>
        <w:tc>
          <w:tcPr>
            <w:tcW w:w="1133" w:type="dxa"/>
            <w:shd w:val="clear" w:color="auto" w:fill="FFFFFF"/>
          </w:tcPr>
          <w:p w14:paraId="6D86F89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,813</w:t>
            </w:r>
          </w:p>
        </w:tc>
        <w:tc>
          <w:tcPr>
            <w:tcW w:w="1132" w:type="dxa"/>
            <w:shd w:val="clear" w:color="auto" w:fill="FFFFFF"/>
          </w:tcPr>
          <w:p w14:paraId="6DFC2D5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,010</w:t>
            </w:r>
          </w:p>
        </w:tc>
        <w:tc>
          <w:tcPr>
            <w:tcW w:w="1132" w:type="dxa"/>
            <w:shd w:val="clear" w:color="auto" w:fill="FFFFFF"/>
            <w:vAlign w:val="center"/>
          </w:tcPr>
          <w:p w14:paraId="7E647D7B" w14:textId="77777777" w:rsidR="008816DE" w:rsidRPr="00B77752" w:rsidRDefault="008816DE" w:rsidP="001875FC">
            <w:pPr>
              <w:autoSpaceDE w:val="0"/>
              <w:autoSpaceDN w:val="0"/>
              <w:adjustRightInd w:val="0"/>
              <w:spacing w:after="0" w:line="240" w:lineRule="auto"/>
            </w:pPr>
          </w:p>
        </w:tc>
        <w:tc>
          <w:tcPr>
            <w:tcW w:w="1132" w:type="dxa"/>
            <w:shd w:val="clear" w:color="auto" w:fill="FFFFFF"/>
          </w:tcPr>
          <w:p w14:paraId="702EC2E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32" w:type="dxa"/>
            <w:shd w:val="clear" w:color="auto" w:fill="FFFFFF"/>
          </w:tcPr>
          <w:p w14:paraId="4CF8156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1132" w:type="dxa"/>
            <w:shd w:val="clear" w:color="auto" w:fill="FFFFFF"/>
          </w:tcPr>
          <w:p w14:paraId="645AB3A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,012</w:t>
            </w:r>
          </w:p>
        </w:tc>
        <w:tc>
          <w:tcPr>
            <w:tcW w:w="1132" w:type="dxa"/>
            <w:shd w:val="clear" w:color="auto" w:fill="FFFFFF"/>
          </w:tcPr>
          <w:p w14:paraId="06AB5C0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,011</w:t>
            </w:r>
          </w:p>
        </w:tc>
        <w:tc>
          <w:tcPr>
            <w:tcW w:w="1132" w:type="dxa"/>
            <w:shd w:val="clear" w:color="auto" w:fill="FFFFFF"/>
          </w:tcPr>
          <w:p w14:paraId="76F60EC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,043</w:t>
            </w:r>
          </w:p>
        </w:tc>
        <w:tc>
          <w:tcPr>
            <w:tcW w:w="1132" w:type="dxa"/>
            <w:shd w:val="clear" w:color="auto" w:fill="FFFFFF"/>
          </w:tcPr>
          <w:p w14:paraId="58A27FE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34D73670" w14:textId="77777777" w:rsidTr="001875FC">
        <w:trPr>
          <w:cantSplit/>
        </w:trPr>
        <w:tc>
          <w:tcPr>
            <w:tcW w:w="812" w:type="dxa"/>
            <w:vMerge/>
            <w:shd w:val="clear" w:color="auto" w:fill="E0E0E0"/>
          </w:tcPr>
          <w:p w14:paraId="793CD09E"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2D1C280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33" w:type="dxa"/>
            <w:shd w:val="clear" w:color="auto" w:fill="FFFFFF"/>
          </w:tcPr>
          <w:p w14:paraId="2C3833F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032D5C2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7E34EF1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FC5955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69FFBDF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13279AE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16D5DA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0BAF17E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5733D36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A41E6E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D4395D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46703714" w14:textId="77777777" w:rsidTr="001875FC">
        <w:trPr>
          <w:cantSplit/>
        </w:trPr>
        <w:tc>
          <w:tcPr>
            <w:tcW w:w="812" w:type="dxa"/>
            <w:vMerge w:val="restart"/>
            <w:shd w:val="clear" w:color="auto" w:fill="E0E0E0"/>
          </w:tcPr>
          <w:p w14:paraId="3F50336A"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Y6</w:t>
            </w:r>
          </w:p>
        </w:tc>
        <w:tc>
          <w:tcPr>
            <w:tcW w:w="2199" w:type="dxa"/>
            <w:shd w:val="clear" w:color="auto" w:fill="E0E0E0"/>
          </w:tcPr>
          <w:p w14:paraId="02D1435A"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33" w:type="dxa"/>
            <w:shd w:val="clear" w:color="auto" w:fill="FFFFFF"/>
          </w:tcPr>
          <w:p w14:paraId="31117F0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,027</w:t>
            </w:r>
          </w:p>
        </w:tc>
        <w:tc>
          <w:tcPr>
            <w:tcW w:w="1133" w:type="dxa"/>
            <w:shd w:val="clear" w:color="auto" w:fill="FFFFFF"/>
          </w:tcPr>
          <w:p w14:paraId="074222C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-,013</w:t>
            </w:r>
          </w:p>
        </w:tc>
        <w:tc>
          <w:tcPr>
            <w:tcW w:w="1133" w:type="dxa"/>
            <w:shd w:val="clear" w:color="auto" w:fill="FFFFFF"/>
          </w:tcPr>
          <w:p w14:paraId="0F3C2B5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,024</w:t>
            </w:r>
          </w:p>
        </w:tc>
        <w:tc>
          <w:tcPr>
            <w:tcW w:w="1132" w:type="dxa"/>
            <w:shd w:val="clear" w:color="auto" w:fill="FFFFFF"/>
          </w:tcPr>
          <w:p w14:paraId="125791A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,342</w:t>
            </w:r>
          </w:p>
        </w:tc>
        <w:tc>
          <w:tcPr>
            <w:tcW w:w="1132" w:type="dxa"/>
            <w:shd w:val="clear" w:color="auto" w:fill="FFFFFF"/>
          </w:tcPr>
          <w:p w14:paraId="447BA6D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,714</w:t>
            </w:r>
            <w:r w:rsidRPr="00B77752">
              <w:rPr>
                <w:rFonts w:ascii="Arial" w:hAnsi="Arial" w:cs="Arial"/>
                <w:color w:val="010205"/>
                <w:sz w:val="18"/>
                <w:szCs w:val="18"/>
                <w:vertAlign w:val="superscript"/>
              </w:rPr>
              <w:t>**</w:t>
            </w:r>
          </w:p>
        </w:tc>
        <w:tc>
          <w:tcPr>
            <w:tcW w:w="1132" w:type="dxa"/>
            <w:shd w:val="clear" w:color="auto" w:fill="FFFFFF"/>
          </w:tcPr>
          <w:p w14:paraId="56BC1A2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32" w:type="dxa"/>
            <w:shd w:val="clear" w:color="auto" w:fill="FFFFFF"/>
          </w:tcPr>
          <w:p w14:paraId="094570F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,444</w:t>
            </w:r>
            <w:r w:rsidRPr="00B77752">
              <w:rPr>
                <w:rFonts w:ascii="Arial" w:hAnsi="Arial" w:cs="Arial"/>
                <w:color w:val="010205"/>
                <w:sz w:val="18"/>
                <w:szCs w:val="18"/>
                <w:vertAlign w:val="superscript"/>
              </w:rPr>
              <w:t>*</w:t>
            </w:r>
          </w:p>
        </w:tc>
        <w:tc>
          <w:tcPr>
            <w:tcW w:w="1132" w:type="dxa"/>
            <w:shd w:val="clear" w:color="auto" w:fill="FFFFFF"/>
          </w:tcPr>
          <w:p w14:paraId="480C73A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,524</w:t>
            </w:r>
            <w:r w:rsidRPr="00B77752">
              <w:rPr>
                <w:rFonts w:ascii="Arial" w:hAnsi="Arial" w:cs="Arial"/>
                <w:color w:val="010205"/>
                <w:sz w:val="18"/>
                <w:szCs w:val="18"/>
                <w:vertAlign w:val="superscript"/>
              </w:rPr>
              <w:t>**</w:t>
            </w:r>
          </w:p>
        </w:tc>
        <w:tc>
          <w:tcPr>
            <w:tcW w:w="1132" w:type="dxa"/>
            <w:shd w:val="clear" w:color="auto" w:fill="FFFFFF"/>
          </w:tcPr>
          <w:p w14:paraId="20BE7E8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,199</w:t>
            </w:r>
          </w:p>
        </w:tc>
        <w:tc>
          <w:tcPr>
            <w:tcW w:w="1132" w:type="dxa"/>
            <w:shd w:val="clear" w:color="auto" w:fill="FFFFFF"/>
          </w:tcPr>
          <w:p w14:paraId="4709C4B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,174</w:t>
            </w:r>
          </w:p>
        </w:tc>
        <w:tc>
          <w:tcPr>
            <w:tcW w:w="1132" w:type="dxa"/>
            <w:shd w:val="clear" w:color="auto" w:fill="FFFFFF"/>
          </w:tcPr>
          <w:p w14:paraId="5CCD2E2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,562</w:t>
            </w:r>
            <w:r w:rsidRPr="00B77752">
              <w:rPr>
                <w:rFonts w:ascii="Arial" w:hAnsi="Arial" w:cs="Arial"/>
                <w:color w:val="010205"/>
                <w:sz w:val="18"/>
                <w:szCs w:val="18"/>
                <w:vertAlign w:val="superscript"/>
              </w:rPr>
              <w:t>**</w:t>
            </w:r>
          </w:p>
        </w:tc>
      </w:tr>
      <w:tr w:rsidR="008816DE" w:rsidRPr="00B77752" w14:paraId="184A03FF" w14:textId="77777777" w:rsidTr="001875FC">
        <w:trPr>
          <w:cantSplit/>
        </w:trPr>
        <w:tc>
          <w:tcPr>
            <w:tcW w:w="812" w:type="dxa"/>
            <w:vMerge/>
            <w:shd w:val="clear" w:color="auto" w:fill="E0E0E0"/>
          </w:tcPr>
          <w:p w14:paraId="59FDDAD9"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7AC195D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33" w:type="dxa"/>
            <w:shd w:val="clear" w:color="auto" w:fill="FFFFFF"/>
          </w:tcPr>
          <w:p w14:paraId="6F9E3F3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,889</w:t>
            </w:r>
          </w:p>
        </w:tc>
        <w:tc>
          <w:tcPr>
            <w:tcW w:w="1133" w:type="dxa"/>
            <w:shd w:val="clear" w:color="auto" w:fill="FFFFFF"/>
          </w:tcPr>
          <w:p w14:paraId="24ECAA7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,946</w:t>
            </w:r>
          </w:p>
        </w:tc>
        <w:tc>
          <w:tcPr>
            <w:tcW w:w="1133" w:type="dxa"/>
            <w:shd w:val="clear" w:color="auto" w:fill="FFFFFF"/>
          </w:tcPr>
          <w:p w14:paraId="2653ECE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,898</w:t>
            </w:r>
          </w:p>
        </w:tc>
        <w:tc>
          <w:tcPr>
            <w:tcW w:w="1132" w:type="dxa"/>
            <w:shd w:val="clear" w:color="auto" w:fill="FFFFFF"/>
          </w:tcPr>
          <w:p w14:paraId="7CB3F55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,064</w:t>
            </w:r>
          </w:p>
        </w:tc>
        <w:tc>
          <w:tcPr>
            <w:tcW w:w="1132" w:type="dxa"/>
            <w:shd w:val="clear" w:color="auto" w:fill="FFFFFF"/>
          </w:tcPr>
          <w:p w14:paraId="1ED7F6E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32" w:type="dxa"/>
            <w:shd w:val="clear" w:color="auto" w:fill="FFFFFF"/>
            <w:vAlign w:val="center"/>
          </w:tcPr>
          <w:p w14:paraId="5E26DB58" w14:textId="77777777" w:rsidR="008816DE" w:rsidRPr="00B77752" w:rsidRDefault="008816DE" w:rsidP="001875FC">
            <w:pPr>
              <w:autoSpaceDE w:val="0"/>
              <w:autoSpaceDN w:val="0"/>
              <w:adjustRightInd w:val="0"/>
              <w:spacing w:after="0" w:line="240" w:lineRule="auto"/>
            </w:pPr>
          </w:p>
        </w:tc>
        <w:tc>
          <w:tcPr>
            <w:tcW w:w="1132" w:type="dxa"/>
            <w:shd w:val="clear" w:color="auto" w:fill="FFFFFF"/>
          </w:tcPr>
          <w:p w14:paraId="13B9B55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,014</w:t>
            </w:r>
          </w:p>
        </w:tc>
        <w:tc>
          <w:tcPr>
            <w:tcW w:w="1132" w:type="dxa"/>
            <w:shd w:val="clear" w:color="auto" w:fill="FFFFFF"/>
          </w:tcPr>
          <w:p w14:paraId="566F3D9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1132" w:type="dxa"/>
            <w:shd w:val="clear" w:color="auto" w:fill="FFFFFF"/>
          </w:tcPr>
          <w:p w14:paraId="049AF2B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,291</w:t>
            </w:r>
          </w:p>
        </w:tc>
        <w:tc>
          <w:tcPr>
            <w:tcW w:w="1132" w:type="dxa"/>
            <w:shd w:val="clear" w:color="auto" w:fill="FFFFFF"/>
          </w:tcPr>
          <w:p w14:paraId="475F4CE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,357</w:t>
            </w:r>
          </w:p>
        </w:tc>
        <w:tc>
          <w:tcPr>
            <w:tcW w:w="1132" w:type="dxa"/>
            <w:shd w:val="clear" w:color="auto" w:fill="FFFFFF"/>
          </w:tcPr>
          <w:p w14:paraId="2E15E04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r>
      <w:tr w:rsidR="008816DE" w:rsidRPr="00B77752" w14:paraId="6F88A981" w14:textId="77777777" w:rsidTr="001875FC">
        <w:trPr>
          <w:cantSplit/>
        </w:trPr>
        <w:tc>
          <w:tcPr>
            <w:tcW w:w="812" w:type="dxa"/>
            <w:vMerge/>
            <w:shd w:val="clear" w:color="auto" w:fill="E0E0E0"/>
          </w:tcPr>
          <w:p w14:paraId="6A881F4E"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0325F318"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33" w:type="dxa"/>
            <w:shd w:val="clear" w:color="auto" w:fill="FFFFFF"/>
          </w:tcPr>
          <w:p w14:paraId="61EB879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23BD2AE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2B23031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93A147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42F2EC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61219E1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61BBD65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E1AA19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5EB623D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0C894D2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0A62133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48F00463" w14:textId="77777777" w:rsidTr="001875FC">
        <w:trPr>
          <w:cantSplit/>
        </w:trPr>
        <w:tc>
          <w:tcPr>
            <w:tcW w:w="812" w:type="dxa"/>
            <w:vMerge w:val="restart"/>
            <w:shd w:val="clear" w:color="auto" w:fill="E0E0E0"/>
          </w:tcPr>
          <w:p w14:paraId="68DBA95B"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Y7</w:t>
            </w:r>
          </w:p>
        </w:tc>
        <w:tc>
          <w:tcPr>
            <w:tcW w:w="2199" w:type="dxa"/>
            <w:shd w:val="clear" w:color="auto" w:fill="E0E0E0"/>
          </w:tcPr>
          <w:p w14:paraId="4DFCECB0"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33" w:type="dxa"/>
            <w:shd w:val="clear" w:color="auto" w:fill="FFFFFF"/>
          </w:tcPr>
          <w:p w14:paraId="7B10F39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,022</w:t>
            </w:r>
          </w:p>
        </w:tc>
        <w:tc>
          <w:tcPr>
            <w:tcW w:w="1133" w:type="dxa"/>
            <w:shd w:val="clear" w:color="auto" w:fill="FFFFFF"/>
          </w:tcPr>
          <w:p w14:paraId="545E48B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,011</w:t>
            </w:r>
          </w:p>
        </w:tc>
        <w:tc>
          <w:tcPr>
            <w:tcW w:w="1133" w:type="dxa"/>
            <w:shd w:val="clear" w:color="auto" w:fill="FFFFFF"/>
          </w:tcPr>
          <w:p w14:paraId="4018725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,082</w:t>
            </w:r>
          </w:p>
        </w:tc>
        <w:tc>
          <w:tcPr>
            <w:tcW w:w="1132" w:type="dxa"/>
            <w:shd w:val="clear" w:color="auto" w:fill="FFFFFF"/>
          </w:tcPr>
          <w:p w14:paraId="04E84A7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,059</w:t>
            </w:r>
          </w:p>
        </w:tc>
        <w:tc>
          <w:tcPr>
            <w:tcW w:w="1132" w:type="dxa"/>
            <w:shd w:val="clear" w:color="auto" w:fill="FFFFFF"/>
          </w:tcPr>
          <w:p w14:paraId="5E7E0B5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,531</w:t>
            </w:r>
            <w:r w:rsidRPr="00B77752">
              <w:rPr>
                <w:rFonts w:ascii="Arial" w:hAnsi="Arial" w:cs="Arial"/>
                <w:color w:val="010205"/>
                <w:sz w:val="18"/>
                <w:szCs w:val="18"/>
                <w:vertAlign w:val="superscript"/>
              </w:rPr>
              <w:t>**</w:t>
            </w:r>
          </w:p>
        </w:tc>
        <w:tc>
          <w:tcPr>
            <w:tcW w:w="1132" w:type="dxa"/>
            <w:shd w:val="clear" w:color="auto" w:fill="FFFFFF"/>
          </w:tcPr>
          <w:p w14:paraId="24865E2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,444</w:t>
            </w:r>
            <w:r w:rsidRPr="00B77752">
              <w:rPr>
                <w:rFonts w:ascii="Arial" w:hAnsi="Arial" w:cs="Arial"/>
                <w:color w:val="010205"/>
                <w:sz w:val="18"/>
                <w:szCs w:val="18"/>
                <w:vertAlign w:val="superscript"/>
              </w:rPr>
              <w:t>*</w:t>
            </w:r>
          </w:p>
        </w:tc>
        <w:tc>
          <w:tcPr>
            <w:tcW w:w="1132" w:type="dxa"/>
            <w:shd w:val="clear" w:color="auto" w:fill="FFFFFF"/>
          </w:tcPr>
          <w:p w14:paraId="51D6CB9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32" w:type="dxa"/>
            <w:shd w:val="clear" w:color="auto" w:fill="FFFFFF"/>
          </w:tcPr>
          <w:p w14:paraId="384C6BD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,356</w:t>
            </w:r>
          </w:p>
        </w:tc>
        <w:tc>
          <w:tcPr>
            <w:tcW w:w="1132" w:type="dxa"/>
            <w:shd w:val="clear" w:color="auto" w:fill="FFFFFF"/>
          </w:tcPr>
          <w:p w14:paraId="66D2F69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,183</w:t>
            </w:r>
          </w:p>
        </w:tc>
        <w:tc>
          <w:tcPr>
            <w:tcW w:w="1132" w:type="dxa"/>
            <w:shd w:val="clear" w:color="auto" w:fill="FFFFFF"/>
          </w:tcPr>
          <w:p w14:paraId="464B01F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,182</w:t>
            </w:r>
          </w:p>
        </w:tc>
        <w:tc>
          <w:tcPr>
            <w:tcW w:w="1132" w:type="dxa"/>
            <w:shd w:val="clear" w:color="auto" w:fill="FFFFFF"/>
          </w:tcPr>
          <w:p w14:paraId="4697CF1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,494</w:t>
            </w:r>
            <w:r w:rsidRPr="00B77752">
              <w:rPr>
                <w:rFonts w:ascii="Arial" w:hAnsi="Arial" w:cs="Arial"/>
                <w:color w:val="010205"/>
                <w:sz w:val="18"/>
                <w:szCs w:val="18"/>
                <w:vertAlign w:val="superscript"/>
              </w:rPr>
              <w:t>**</w:t>
            </w:r>
          </w:p>
        </w:tc>
      </w:tr>
      <w:tr w:rsidR="008816DE" w:rsidRPr="00B77752" w14:paraId="0DB74188" w14:textId="77777777" w:rsidTr="001875FC">
        <w:trPr>
          <w:cantSplit/>
        </w:trPr>
        <w:tc>
          <w:tcPr>
            <w:tcW w:w="812" w:type="dxa"/>
            <w:vMerge/>
            <w:shd w:val="clear" w:color="auto" w:fill="E0E0E0"/>
          </w:tcPr>
          <w:p w14:paraId="3AE526CD"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040E6257"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33" w:type="dxa"/>
            <w:shd w:val="clear" w:color="auto" w:fill="FFFFFF"/>
          </w:tcPr>
          <w:p w14:paraId="36DF4B3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,907</w:t>
            </w:r>
          </w:p>
        </w:tc>
        <w:tc>
          <w:tcPr>
            <w:tcW w:w="1133" w:type="dxa"/>
            <w:shd w:val="clear" w:color="auto" w:fill="FFFFFF"/>
          </w:tcPr>
          <w:p w14:paraId="2F5666B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,954</w:t>
            </w:r>
          </w:p>
        </w:tc>
        <w:tc>
          <w:tcPr>
            <w:tcW w:w="1133" w:type="dxa"/>
            <w:shd w:val="clear" w:color="auto" w:fill="FFFFFF"/>
          </w:tcPr>
          <w:p w14:paraId="20B012A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,668</w:t>
            </w:r>
          </w:p>
        </w:tc>
        <w:tc>
          <w:tcPr>
            <w:tcW w:w="1132" w:type="dxa"/>
            <w:shd w:val="clear" w:color="auto" w:fill="FFFFFF"/>
          </w:tcPr>
          <w:p w14:paraId="1DC7D6F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,758</w:t>
            </w:r>
          </w:p>
        </w:tc>
        <w:tc>
          <w:tcPr>
            <w:tcW w:w="1132" w:type="dxa"/>
            <w:shd w:val="clear" w:color="auto" w:fill="FFFFFF"/>
          </w:tcPr>
          <w:p w14:paraId="168EED8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1132" w:type="dxa"/>
            <w:shd w:val="clear" w:color="auto" w:fill="FFFFFF"/>
          </w:tcPr>
          <w:p w14:paraId="043BB43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,014</w:t>
            </w:r>
          </w:p>
        </w:tc>
        <w:tc>
          <w:tcPr>
            <w:tcW w:w="1132" w:type="dxa"/>
            <w:shd w:val="clear" w:color="auto" w:fill="FFFFFF"/>
            <w:vAlign w:val="center"/>
          </w:tcPr>
          <w:p w14:paraId="017E00E5" w14:textId="77777777" w:rsidR="008816DE" w:rsidRPr="00B77752" w:rsidRDefault="008816DE" w:rsidP="001875FC">
            <w:pPr>
              <w:autoSpaceDE w:val="0"/>
              <w:autoSpaceDN w:val="0"/>
              <w:adjustRightInd w:val="0"/>
              <w:spacing w:after="0" w:line="240" w:lineRule="auto"/>
            </w:pPr>
          </w:p>
        </w:tc>
        <w:tc>
          <w:tcPr>
            <w:tcW w:w="1132" w:type="dxa"/>
            <w:shd w:val="clear" w:color="auto" w:fill="FFFFFF"/>
          </w:tcPr>
          <w:p w14:paraId="59F5134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,054</w:t>
            </w:r>
          </w:p>
        </w:tc>
        <w:tc>
          <w:tcPr>
            <w:tcW w:w="1132" w:type="dxa"/>
            <w:shd w:val="clear" w:color="auto" w:fill="FFFFFF"/>
          </w:tcPr>
          <w:p w14:paraId="29F16C9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,333</w:t>
            </w:r>
          </w:p>
        </w:tc>
        <w:tc>
          <w:tcPr>
            <w:tcW w:w="1132" w:type="dxa"/>
            <w:shd w:val="clear" w:color="auto" w:fill="FFFFFF"/>
          </w:tcPr>
          <w:p w14:paraId="2DDF2A4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,337</w:t>
            </w:r>
          </w:p>
        </w:tc>
        <w:tc>
          <w:tcPr>
            <w:tcW w:w="1132" w:type="dxa"/>
            <w:shd w:val="clear" w:color="auto" w:fill="FFFFFF"/>
          </w:tcPr>
          <w:p w14:paraId="6565CEB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,006</w:t>
            </w:r>
          </w:p>
        </w:tc>
      </w:tr>
      <w:tr w:rsidR="008816DE" w:rsidRPr="00B77752" w14:paraId="4899C925" w14:textId="77777777" w:rsidTr="001875FC">
        <w:trPr>
          <w:cantSplit/>
        </w:trPr>
        <w:tc>
          <w:tcPr>
            <w:tcW w:w="812" w:type="dxa"/>
            <w:vMerge/>
            <w:shd w:val="clear" w:color="auto" w:fill="E0E0E0"/>
          </w:tcPr>
          <w:p w14:paraId="4A59C118"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70518285"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33" w:type="dxa"/>
            <w:shd w:val="clear" w:color="auto" w:fill="FFFFFF"/>
          </w:tcPr>
          <w:p w14:paraId="0209092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2FAFDE2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08EB3E1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3BAC03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6E6DDEF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080F9EC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5A4ABAE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FF18A8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05D6AD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AD87A5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6DD968E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3458122E" w14:textId="77777777" w:rsidTr="001875FC">
        <w:trPr>
          <w:cantSplit/>
        </w:trPr>
        <w:tc>
          <w:tcPr>
            <w:tcW w:w="812" w:type="dxa"/>
            <w:vMerge w:val="restart"/>
            <w:shd w:val="clear" w:color="auto" w:fill="E0E0E0"/>
          </w:tcPr>
          <w:p w14:paraId="4EC673DF"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Y8</w:t>
            </w:r>
          </w:p>
        </w:tc>
        <w:tc>
          <w:tcPr>
            <w:tcW w:w="2199" w:type="dxa"/>
            <w:shd w:val="clear" w:color="auto" w:fill="E0E0E0"/>
          </w:tcPr>
          <w:p w14:paraId="2E580D47"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33" w:type="dxa"/>
            <w:shd w:val="clear" w:color="auto" w:fill="FFFFFF"/>
          </w:tcPr>
          <w:p w14:paraId="0302196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,155</w:t>
            </w:r>
          </w:p>
        </w:tc>
        <w:tc>
          <w:tcPr>
            <w:tcW w:w="1133" w:type="dxa"/>
            <w:shd w:val="clear" w:color="auto" w:fill="FFFFFF"/>
          </w:tcPr>
          <w:p w14:paraId="0295A8F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,498</w:t>
            </w:r>
            <w:r w:rsidRPr="00B77752">
              <w:rPr>
                <w:rFonts w:ascii="Arial" w:hAnsi="Arial" w:cs="Arial"/>
                <w:color w:val="010205"/>
                <w:sz w:val="18"/>
                <w:szCs w:val="18"/>
                <w:vertAlign w:val="superscript"/>
              </w:rPr>
              <w:t>**</w:t>
            </w:r>
          </w:p>
        </w:tc>
        <w:tc>
          <w:tcPr>
            <w:tcW w:w="1133" w:type="dxa"/>
            <w:shd w:val="clear" w:color="auto" w:fill="FFFFFF"/>
          </w:tcPr>
          <w:p w14:paraId="427FBAB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,339</w:t>
            </w:r>
          </w:p>
        </w:tc>
        <w:tc>
          <w:tcPr>
            <w:tcW w:w="1132" w:type="dxa"/>
            <w:shd w:val="clear" w:color="auto" w:fill="FFFFFF"/>
          </w:tcPr>
          <w:p w14:paraId="392AC4A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,435</w:t>
            </w:r>
            <w:r w:rsidRPr="00B77752">
              <w:rPr>
                <w:rFonts w:ascii="Arial" w:hAnsi="Arial" w:cs="Arial"/>
                <w:color w:val="010205"/>
                <w:sz w:val="18"/>
                <w:szCs w:val="18"/>
                <w:vertAlign w:val="superscript"/>
              </w:rPr>
              <w:t>*</w:t>
            </w:r>
          </w:p>
        </w:tc>
        <w:tc>
          <w:tcPr>
            <w:tcW w:w="1132" w:type="dxa"/>
            <w:shd w:val="clear" w:color="auto" w:fill="FFFFFF"/>
          </w:tcPr>
          <w:p w14:paraId="38C8475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,454</w:t>
            </w:r>
            <w:r w:rsidRPr="00B77752">
              <w:rPr>
                <w:rFonts w:ascii="Arial" w:hAnsi="Arial" w:cs="Arial"/>
                <w:color w:val="010205"/>
                <w:sz w:val="18"/>
                <w:szCs w:val="18"/>
                <w:vertAlign w:val="superscript"/>
              </w:rPr>
              <w:t>*</w:t>
            </w:r>
          </w:p>
        </w:tc>
        <w:tc>
          <w:tcPr>
            <w:tcW w:w="1132" w:type="dxa"/>
            <w:shd w:val="clear" w:color="auto" w:fill="FFFFFF"/>
          </w:tcPr>
          <w:p w14:paraId="76659F4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,524</w:t>
            </w:r>
            <w:r w:rsidRPr="00B77752">
              <w:rPr>
                <w:rFonts w:ascii="Arial" w:hAnsi="Arial" w:cs="Arial"/>
                <w:color w:val="010205"/>
                <w:sz w:val="18"/>
                <w:szCs w:val="18"/>
                <w:vertAlign w:val="superscript"/>
              </w:rPr>
              <w:t>**</w:t>
            </w:r>
          </w:p>
        </w:tc>
        <w:tc>
          <w:tcPr>
            <w:tcW w:w="1132" w:type="dxa"/>
            <w:shd w:val="clear" w:color="auto" w:fill="FFFFFF"/>
          </w:tcPr>
          <w:p w14:paraId="339D773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,356</w:t>
            </w:r>
          </w:p>
        </w:tc>
        <w:tc>
          <w:tcPr>
            <w:tcW w:w="1132" w:type="dxa"/>
            <w:shd w:val="clear" w:color="auto" w:fill="FFFFFF"/>
          </w:tcPr>
          <w:p w14:paraId="3AF3207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32" w:type="dxa"/>
            <w:shd w:val="clear" w:color="auto" w:fill="FFFFFF"/>
          </w:tcPr>
          <w:p w14:paraId="1C316AD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,574</w:t>
            </w:r>
            <w:r w:rsidRPr="00B77752">
              <w:rPr>
                <w:rFonts w:ascii="Arial" w:hAnsi="Arial" w:cs="Arial"/>
                <w:color w:val="010205"/>
                <w:sz w:val="18"/>
                <w:szCs w:val="18"/>
                <w:vertAlign w:val="superscript"/>
              </w:rPr>
              <w:t>**</w:t>
            </w:r>
          </w:p>
        </w:tc>
        <w:tc>
          <w:tcPr>
            <w:tcW w:w="1132" w:type="dxa"/>
            <w:shd w:val="clear" w:color="auto" w:fill="FFFFFF"/>
          </w:tcPr>
          <w:p w14:paraId="2EDDA73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,590</w:t>
            </w:r>
            <w:r w:rsidRPr="00B77752">
              <w:rPr>
                <w:rFonts w:ascii="Arial" w:hAnsi="Arial" w:cs="Arial"/>
                <w:color w:val="010205"/>
                <w:sz w:val="18"/>
                <w:szCs w:val="18"/>
                <w:vertAlign w:val="superscript"/>
              </w:rPr>
              <w:t>**</w:t>
            </w:r>
          </w:p>
        </w:tc>
        <w:tc>
          <w:tcPr>
            <w:tcW w:w="1132" w:type="dxa"/>
            <w:shd w:val="clear" w:color="auto" w:fill="FFFFFF"/>
          </w:tcPr>
          <w:p w14:paraId="0865617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,762</w:t>
            </w:r>
            <w:r w:rsidRPr="00B77752">
              <w:rPr>
                <w:rFonts w:ascii="Arial" w:hAnsi="Arial" w:cs="Arial"/>
                <w:color w:val="010205"/>
                <w:sz w:val="18"/>
                <w:szCs w:val="18"/>
                <w:vertAlign w:val="superscript"/>
              </w:rPr>
              <w:t>**</w:t>
            </w:r>
          </w:p>
        </w:tc>
      </w:tr>
      <w:tr w:rsidR="008816DE" w:rsidRPr="00B77752" w14:paraId="41E71A1D" w14:textId="77777777" w:rsidTr="001875FC">
        <w:trPr>
          <w:cantSplit/>
        </w:trPr>
        <w:tc>
          <w:tcPr>
            <w:tcW w:w="812" w:type="dxa"/>
            <w:vMerge/>
            <w:shd w:val="clear" w:color="auto" w:fill="E0E0E0"/>
          </w:tcPr>
          <w:p w14:paraId="31BE384B"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698256F5"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33" w:type="dxa"/>
            <w:shd w:val="clear" w:color="auto" w:fill="FFFFFF"/>
          </w:tcPr>
          <w:p w14:paraId="484EDA4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,414</w:t>
            </w:r>
          </w:p>
        </w:tc>
        <w:tc>
          <w:tcPr>
            <w:tcW w:w="1133" w:type="dxa"/>
            <w:shd w:val="clear" w:color="auto" w:fill="FFFFFF"/>
          </w:tcPr>
          <w:p w14:paraId="1419D25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,005</w:t>
            </w:r>
          </w:p>
        </w:tc>
        <w:tc>
          <w:tcPr>
            <w:tcW w:w="1133" w:type="dxa"/>
            <w:shd w:val="clear" w:color="auto" w:fill="FFFFFF"/>
          </w:tcPr>
          <w:p w14:paraId="3DA7B5B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,067</w:t>
            </w:r>
          </w:p>
        </w:tc>
        <w:tc>
          <w:tcPr>
            <w:tcW w:w="1132" w:type="dxa"/>
            <w:shd w:val="clear" w:color="auto" w:fill="FFFFFF"/>
          </w:tcPr>
          <w:p w14:paraId="65F3F4D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,016</w:t>
            </w:r>
          </w:p>
        </w:tc>
        <w:tc>
          <w:tcPr>
            <w:tcW w:w="1132" w:type="dxa"/>
            <w:shd w:val="clear" w:color="auto" w:fill="FFFFFF"/>
          </w:tcPr>
          <w:p w14:paraId="5B04CC7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,012</w:t>
            </w:r>
          </w:p>
        </w:tc>
        <w:tc>
          <w:tcPr>
            <w:tcW w:w="1132" w:type="dxa"/>
            <w:shd w:val="clear" w:color="auto" w:fill="FFFFFF"/>
          </w:tcPr>
          <w:p w14:paraId="62260FA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1132" w:type="dxa"/>
            <w:shd w:val="clear" w:color="auto" w:fill="FFFFFF"/>
          </w:tcPr>
          <w:p w14:paraId="693392F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,054</w:t>
            </w:r>
          </w:p>
        </w:tc>
        <w:tc>
          <w:tcPr>
            <w:tcW w:w="1132" w:type="dxa"/>
            <w:shd w:val="clear" w:color="auto" w:fill="FFFFFF"/>
            <w:vAlign w:val="center"/>
          </w:tcPr>
          <w:p w14:paraId="7A9A265B" w14:textId="77777777" w:rsidR="008816DE" w:rsidRPr="00B77752" w:rsidRDefault="008816DE" w:rsidP="001875FC">
            <w:pPr>
              <w:autoSpaceDE w:val="0"/>
              <w:autoSpaceDN w:val="0"/>
              <w:adjustRightInd w:val="0"/>
              <w:spacing w:after="0" w:line="240" w:lineRule="auto"/>
            </w:pPr>
          </w:p>
        </w:tc>
        <w:tc>
          <w:tcPr>
            <w:tcW w:w="1132" w:type="dxa"/>
            <w:shd w:val="clear" w:color="auto" w:fill="FFFFFF"/>
          </w:tcPr>
          <w:p w14:paraId="06BE715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132" w:type="dxa"/>
            <w:shd w:val="clear" w:color="auto" w:fill="FFFFFF"/>
          </w:tcPr>
          <w:p w14:paraId="530EC8E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132" w:type="dxa"/>
            <w:shd w:val="clear" w:color="auto" w:fill="FFFFFF"/>
          </w:tcPr>
          <w:p w14:paraId="793D5B5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07C5B1FF" w14:textId="77777777" w:rsidTr="001875FC">
        <w:trPr>
          <w:cantSplit/>
        </w:trPr>
        <w:tc>
          <w:tcPr>
            <w:tcW w:w="812" w:type="dxa"/>
            <w:vMerge/>
            <w:shd w:val="clear" w:color="auto" w:fill="E0E0E0"/>
          </w:tcPr>
          <w:p w14:paraId="59E192D7"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3DCB26CF"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33" w:type="dxa"/>
            <w:shd w:val="clear" w:color="auto" w:fill="FFFFFF"/>
          </w:tcPr>
          <w:p w14:paraId="359CB1D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575F220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77A944B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33BE79C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2D52717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ED8394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581A181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C1BB04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D477AC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A3DE10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2EFE23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4EED81AD" w14:textId="77777777" w:rsidTr="001875FC">
        <w:trPr>
          <w:cantSplit/>
        </w:trPr>
        <w:tc>
          <w:tcPr>
            <w:tcW w:w="812" w:type="dxa"/>
            <w:vMerge w:val="restart"/>
            <w:shd w:val="clear" w:color="auto" w:fill="E0E0E0"/>
          </w:tcPr>
          <w:p w14:paraId="464A3397"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Y9</w:t>
            </w:r>
          </w:p>
        </w:tc>
        <w:tc>
          <w:tcPr>
            <w:tcW w:w="2199" w:type="dxa"/>
            <w:shd w:val="clear" w:color="auto" w:fill="E0E0E0"/>
          </w:tcPr>
          <w:p w14:paraId="27AA0B4A"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33" w:type="dxa"/>
            <w:shd w:val="clear" w:color="auto" w:fill="FFFFFF"/>
          </w:tcPr>
          <w:p w14:paraId="417FCAC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,241</w:t>
            </w:r>
          </w:p>
        </w:tc>
        <w:tc>
          <w:tcPr>
            <w:tcW w:w="1133" w:type="dxa"/>
            <w:shd w:val="clear" w:color="auto" w:fill="FFFFFF"/>
          </w:tcPr>
          <w:p w14:paraId="5E933DA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,682</w:t>
            </w:r>
            <w:r w:rsidRPr="00B77752">
              <w:rPr>
                <w:rFonts w:ascii="Arial" w:hAnsi="Arial" w:cs="Arial"/>
                <w:color w:val="010205"/>
                <w:sz w:val="18"/>
                <w:szCs w:val="18"/>
                <w:vertAlign w:val="superscript"/>
              </w:rPr>
              <w:t>**</w:t>
            </w:r>
          </w:p>
        </w:tc>
        <w:tc>
          <w:tcPr>
            <w:tcW w:w="1133" w:type="dxa"/>
            <w:shd w:val="clear" w:color="auto" w:fill="FFFFFF"/>
          </w:tcPr>
          <w:p w14:paraId="51B06E0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,484</w:t>
            </w:r>
            <w:r w:rsidRPr="00B77752">
              <w:rPr>
                <w:rFonts w:ascii="Arial" w:hAnsi="Arial" w:cs="Arial"/>
                <w:color w:val="010205"/>
                <w:sz w:val="18"/>
                <w:szCs w:val="18"/>
                <w:vertAlign w:val="superscript"/>
              </w:rPr>
              <w:t>**</w:t>
            </w:r>
          </w:p>
        </w:tc>
        <w:tc>
          <w:tcPr>
            <w:tcW w:w="1132" w:type="dxa"/>
            <w:shd w:val="clear" w:color="auto" w:fill="FFFFFF"/>
          </w:tcPr>
          <w:p w14:paraId="7879FE3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,433</w:t>
            </w:r>
            <w:r w:rsidRPr="00B77752">
              <w:rPr>
                <w:rFonts w:ascii="Arial" w:hAnsi="Arial" w:cs="Arial"/>
                <w:color w:val="010205"/>
                <w:sz w:val="18"/>
                <w:szCs w:val="18"/>
                <w:vertAlign w:val="superscript"/>
              </w:rPr>
              <w:t>*</w:t>
            </w:r>
          </w:p>
        </w:tc>
        <w:tc>
          <w:tcPr>
            <w:tcW w:w="1132" w:type="dxa"/>
            <w:shd w:val="clear" w:color="auto" w:fill="FFFFFF"/>
          </w:tcPr>
          <w:p w14:paraId="7B1BB2D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,458</w:t>
            </w:r>
            <w:r w:rsidRPr="00B77752">
              <w:rPr>
                <w:rFonts w:ascii="Arial" w:hAnsi="Arial" w:cs="Arial"/>
                <w:color w:val="010205"/>
                <w:sz w:val="18"/>
                <w:szCs w:val="18"/>
                <w:vertAlign w:val="superscript"/>
              </w:rPr>
              <w:t>*</w:t>
            </w:r>
          </w:p>
        </w:tc>
        <w:tc>
          <w:tcPr>
            <w:tcW w:w="1132" w:type="dxa"/>
            <w:shd w:val="clear" w:color="auto" w:fill="FFFFFF"/>
          </w:tcPr>
          <w:p w14:paraId="70A7E68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,199</w:t>
            </w:r>
          </w:p>
        </w:tc>
        <w:tc>
          <w:tcPr>
            <w:tcW w:w="1132" w:type="dxa"/>
            <w:shd w:val="clear" w:color="auto" w:fill="FFFFFF"/>
          </w:tcPr>
          <w:p w14:paraId="744474F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,183</w:t>
            </w:r>
          </w:p>
        </w:tc>
        <w:tc>
          <w:tcPr>
            <w:tcW w:w="1132" w:type="dxa"/>
            <w:shd w:val="clear" w:color="auto" w:fill="FFFFFF"/>
          </w:tcPr>
          <w:p w14:paraId="01489F3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,574</w:t>
            </w:r>
            <w:r w:rsidRPr="00B77752">
              <w:rPr>
                <w:rFonts w:ascii="Arial" w:hAnsi="Arial" w:cs="Arial"/>
                <w:color w:val="010205"/>
                <w:sz w:val="18"/>
                <w:szCs w:val="18"/>
                <w:vertAlign w:val="superscript"/>
              </w:rPr>
              <w:t>**</w:t>
            </w:r>
          </w:p>
        </w:tc>
        <w:tc>
          <w:tcPr>
            <w:tcW w:w="1132" w:type="dxa"/>
            <w:shd w:val="clear" w:color="auto" w:fill="FFFFFF"/>
          </w:tcPr>
          <w:p w14:paraId="5A10FFA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32" w:type="dxa"/>
            <w:shd w:val="clear" w:color="auto" w:fill="FFFFFF"/>
          </w:tcPr>
          <w:p w14:paraId="592DBC5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,958</w:t>
            </w:r>
            <w:r w:rsidRPr="00B77752">
              <w:rPr>
                <w:rFonts w:ascii="Arial" w:hAnsi="Arial" w:cs="Arial"/>
                <w:color w:val="010205"/>
                <w:sz w:val="18"/>
                <w:szCs w:val="18"/>
                <w:vertAlign w:val="superscript"/>
              </w:rPr>
              <w:t>**</w:t>
            </w:r>
          </w:p>
        </w:tc>
        <w:tc>
          <w:tcPr>
            <w:tcW w:w="1132" w:type="dxa"/>
            <w:shd w:val="clear" w:color="auto" w:fill="FFFFFF"/>
          </w:tcPr>
          <w:p w14:paraId="4A9EF36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,808</w:t>
            </w:r>
            <w:r w:rsidRPr="00B77752">
              <w:rPr>
                <w:rFonts w:ascii="Arial" w:hAnsi="Arial" w:cs="Arial"/>
                <w:color w:val="010205"/>
                <w:sz w:val="18"/>
                <w:szCs w:val="18"/>
                <w:vertAlign w:val="superscript"/>
              </w:rPr>
              <w:t>**</w:t>
            </w:r>
          </w:p>
        </w:tc>
      </w:tr>
      <w:tr w:rsidR="008816DE" w:rsidRPr="00B77752" w14:paraId="144A82A7" w14:textId="77777777" w:rsidTr="001875FC">
        <w:trPr>
          <w:cantSplit/>
        </w:trPr>
        <w:tc>
          <w:tcPr>
            <w:tcW w:w="812" w:type="dxa"/>
            <w:vMerge/>
            <w:shd w:val="clear" w:color="auto" w:fill="E0E0E0"/>
          </w:tcPr>
          <w:p w14:paraId="0894A4F7"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49894669"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33" w:type="dxa"/>
            <w:shd w:val="clear" w:color="auto" w:fill="FFFFFF"/>
          </w:tcPr>
          <w:p w14:paraId="325F0A3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,199</w:t>
            </w:r>
          </w:p>
        </w:tc>
        <w:tc>
          <w:tcPr>
            <w:tcW w:w="1133" w:type="dxa"/>
            <w:shd w:val="clear" w:color="auto" w:fill="FFFFFF"/>
          </w:tcPr>
          <w:p w14:paraId="0317417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33" w:type="dxa"/>
            <w:shd w:val="clear" w:color="auto" w:fill="FFFFFF"/>
          </w:tcPr>
          <w:p w14:paraId="2E380EA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,007</w:t>
            </w:r>
          </w:p>
        </w:tc>
        <w:tc>
          <w:tcPr>
            <w:tcW w:w="1132" w:type="dxa"/>
            <w:shd w:val="clear" w:color="auto" w:fill="FFFFFF"/>
          </w:tcPr>
          <w:p w14:paraId="3797305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,017</w:t>
            </w:r>
          </w:p>
        </w:tc>
        <w:tc>
          <w:tcPr>
            <w:tcW w:w="1132" w:type="dxa"/>
            <w:shd w:val="clear" w:color="auto" w:fill="FFFFFF"/>
          </w:tcPr>
          <w:p w14:paraId="3E26DE1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,011</w:t>
            </w:r>
          </w:p>
        </w:tc>
        <w:tc>
          <w:tcPr>
            <w:tcW w:w="1132" w:type="dxa"/>
            <w:shd w:val="clear" w:color="auto" w:fill="FFFFFF"/>
          </w:tcPr>
          <w:p w14:paraId="7421DED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,291</w:t>
            </w:r>
          </w:p>
        </w:tc>
        <w:tc>
          <w:tcPr>
            <w:tcW w:w="1132" w:type="dxa"/>
            <w:shd w:val="clear" w:color="auto" w:fill="FFFFFF"/>
          </w:tcPr>
          <w:p w14:paraId="526E751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,333</w:t>
            </w:r>
          </w:p>
        </w:tc>
        <w:tc>
          <w:tcPr>
            <w:tcW w:w="1132" w:type="dxa"/>
            <w:shd w:val="clear" w:color="auto" w:fill="FFFFFF"/>
          </w:tcPr>
          <w:p w14:paraId="728F840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132" w:type="dxa"/>
            <w:shd w:val="clear" w:color="auto" w:fill="FFFFFF"/>
            <w:vAlign w:val="center"/>
          </w:tcPr>
          <w:p w14:paraId="06C88D49" w14:textId="77777777" w:rsidR="008816DE" w:rsidRPr="00B77752" w:rsidRDefault="008816DE" w:rsidP="001875FC">
            <w:pPr>
              <w:autoSpaceDE w:val="0"/>
              <w:autoSpaceDN w:val="0"/>
              <w:adjustRightInd w:val="0"/>
              <w:spacing w:after="0" w:line="240" w:lineRule="auto"/>
            </w:pPr>
          </w:p>
        </w:tc>
        <w:tc>
          <w:tcPr>
            <w:tcW w:w="1132" w:type="dxa"/>
            <w:shd w:val="clear" w:color="auto" w:fill="FFFFFF"/>
          </w:tcPr>
          <w:p w14:paraId="56E0D88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32" w:type="dxa"/>
            <w:shd w:val="clear" w:color="auto" w:fill="FFFFFF"/>
          </w:tcPr>
          <w:p w14:paraId="0ADE7C1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0EED3737" w14:textId="77777777" w:rsidTr="001875FC">
        <w:trPr>
          <w:cantSplit/>
        </w:trPr>
        <w:tc>
          <w:tcPr>
            <w:tcW w:w="812" w:type="dxa"/>
            <w:vMerge/>
            <w:shd w:val="clear" w:color="auto" w:fill="E0E0E0"/>
          </w:tcPr>
          <w:p w14:paraId="0982F86B"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0080D9BF"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33" w:type="dxa"/>
            <w:shd w:val="clear" w:color="auto" w:fill="FFFFFF"/>
          </w:tcPr>
          <w:p w14:paraId="6A2E22B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06F5C3E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1D68836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D85D92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22E801F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399F0F1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261269A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2B6B068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3E635F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1B2400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5E4EC52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1B09ED54" w14:textId="77777777" w:rsidTr="001875FC">
        <w:trPr>
          <w:cantSplit/>
        </w:trPr>
        <w:tc>
          <w:tcPr>
            <w:tcW w:w="812" w:type="dxa"/>
            <w:vMerge w:val="restart"/>
            <w:shd w:val="clear" w:color="auto" w:fill="E0E0E0"/>
          </w:tcPr>
          <w:p w14:paraId="3D6C039C"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Y10</w:t>
            </w:r>
          </w:p>
        </w:tc>
        <w:tc>
          <w:tcPr>
            <w:tcW w:w="2199" w:type="dxa"/>
            <w:shd w:val="clear" w:color="auto" w:fill="E0E0E0"/>
          </w:tcPr>
          <w:p w14:paraId="73D34E36"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33" w:type="dxa"/>
            <w:shd w:val="clear" w:color="auto" w:fill="FFFFFF"/>
          </w:tcPr>
          <w:p w14:paraId="0C6C65F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,293</w:t>
            </w:r>
          </w:p>
        </w:tc>
        <w:tc>
          <w:tcPr>
            <w:tcW w:w="1133" w:type="dxa"/>
            <w:shd w:val="clear" w:color="auto" w:fill="FFFFFF"/>
          </w:tcPr>
          <w:p w14:paraId="359010B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,664</w:t>
            </w:r>
            <w:r w:rsidRPr="00B77752">
              <w:rPr>
                <w:rFonts w:ascii="Arial" w:hAnsi="Arial" w:cs="Arial"/>
                <w:color w:val="010205"/>
                <w:sz w:val="18"/>
                <w:szCs w:val="18"/>
                <w:vertAlign w:val="superscript"/>
              </w:rPr>
              <w:t>**</w:t>
            </w:r>
          </w:p>
        </w:tc>
        <w:tc>
          <w:tcPr>
            <w:tcW w:w="1133" w:type="dxa"/>
            <w:shd w:val="clear" w:color="auto" w:fill="FFFFFF"/>
          </w:tcPr>
          <w:p w14:paraId="72DD21F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,584</w:t>
            </w:r>
            <w:r w:rsidRPr="00B77752">
              <w:rPr>
                <w:rFonts w:ascii="Arial" w:hAnsi="Arial" w:cs="Arial"/>
                <w:color w:val="010205"/>
                <w:sz w:val="18"/>
                <w:szCs w:val="18"/>
                <w:vertAlign w:val="superscript"/>
              </w:rPr>
              <w:t>**</w:t>
            </w:r>
          </w:p>
        </w:tc>
        <w:tc>
          <w:tcPr>
            <w:tcW w:w="1132" w:type="dxa"/>
            <w:shd w:val="clear" w:color="auto" w:fill="FFFFFF"/>
          </w:tcPr>
          <w:p w14:paraId="286D5F3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,524</w:t>
            </w:r>
            <w:r w:rsidRPr="00B77752">
              <w:rPr>
                <w:rFonts w:ascii="Arial" w:hAnsi="Arial" w:cs="Arial"/>
                <w:color w:val="010205"/>
                <w:sz w:val="18"/>
                <w:szCs w:val="18"/>
                <w:vertAlign w:val="superscript"/>
              </w:rPr>
              <w:t>**</w:t>
            </w:r>
          </w:p>
        </w:tc>
        <w:tc>
          <w:tcPr>
            <w:tcW w:w="1132" w:type="dxa"/>
            <w:shd w:val="clear" w:color="auto" w:fill="FFFFFF"/>
          </w:tcPr>
          <w:p w14:paraId="06E9BFE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,372</w:t>
            </w:r>
            <w:r w:rsidRPr="00B77752">
              <w:rPr>
                <w:rFonts w:ascii="Arial" w:hAnsi="Arial" w:cs="Arial"/>
                <w:color w:val="010205"/>
                <w:sz w:val="18"/>
                <w:szCs w:val="18"/>
                <w:vertAlign w:val="superscript"/>
              </w:rPr>
              <w:t>*</w:t>
            </w:r>
          </w:p>
        </w:tc>
        <w:tc>
          <w:tcPr>
            <w:tcW w:w="1132" w:type="dxa"/>
            <w:shd w:val="clear" w:color="auto" w:fill="FFFFFF"/>
          </w:tcPr>
          <w:p w14:paraId="5072F5D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,174</w:t>
            </w:r>
          </w:p>
        </w:tc>
        <w:tc>
          <w:tcPr>
            <w:tcW w:w="1132" w:type="dxa"/>
            <w:shd w:val="clear" w:color="auto" w:fill="FFFFFF"/>
          </w:tcPr>
          <w:p w14:paraId="654E813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,182</w:t>
            </w:r>
          </w:p>
        </w:tc>
        <w:tc>
          <w:tcPr>
            <w:tcW w:w="1132" w:type="dxa"/>
            <w:shd w:val="clear" w:color="auto" w:fill="FFFFFF"/>
          </w:tcPr>
          <w:p w14:paraId="0FC0E13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,590</w:t>
            </w:r>
            <w:r w:rsidRPr="00B77752">
              <w:rPr>
                <w:rFonts w:ascii="Arial" w:hAnsi="Arial" w:cs="Arial"/>
                <w:color w:val="010205"/>
                <w:sz w:val="18"/>
                <w:szCs w:val="18"/>
                <w:vertAlign w:val="superscript"/>
              </w:rPr>
              <w:t>**</w:t>
            </w:r>
          </w:p>
        </w:tc>
        <w:tc>
          <w:tcPr>
            <w:tcW w:w="1132" w:type="dxa"/>
            <w:shd w:val="clear" w:color="auto" w:fill="FFFFFF"/>
          </w:tcPr>
          <w:p w14:paraId="758CF5EF"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,958</w:t>
            </w:r>
            <w:r w:rsidRPr="00B77752">
              <w:rPr>
                <w:rFonts w:ascii="Arial" w:hAnsi="Arial" w:cs="Arial"/>
                <w:color w:val="010205"/>
                <w:sz w:val="18"/>
                <w:szCs w:val="18"/>
                <w:vertAlign w:val="superscript"/>
              </w:rPr>
              <w:t>**</w:t>
            </w:r>
          </w:p>
        </w:tc>
        <w:tc>
          <w:tcPr>
            <w:tcW w:w="1132" w:type="dxa"/>
            <w:shd w:val="clear" w:color="auto" w:fill="FFFFFF"/>
          </w:tcPr>
          <w:p w14:paraId="3BC3D4C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c>
          <w:tcPr>
            <w:tcW w:w="1132" w:type="dxa"/>
            <w:shd w:val="clear" w:color="auto" w:fill="FFFFFF"/>
          </w:tcPr>
          <w:p w14:paraId="62C7836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,820</w:t>
            </w:r>
            <w:r w:rsidRPr="00B77752">
              <w:rPr>
                <w:rFonts w:ascii="Arial" w:hAnsi="Arial" w:cs="Arial"/>
                <w:color w:val="010205"/>
                <w:sz w:val="18"/>
                <w:szCs w:val="18"/>
                <w:vertAlign w:val="superscript"/>
              </w:rPr>
              <w:t>**</w:t>
            </w:r>
          </w:p>
        </w:tc>
      </w:tr>
      <w:tr w:rsidR="008816DE" w:rsidRPr="00B77752" w14:paraId="007D50D0" w14:textId="77777777" w:rsidTr="001875FC">
        <w:trPr>
          <w:cantSplit/>
        </w:trPr>
        <w:tc>
          <w:tcPr>
            <w:tcW w:w="812" w:type="dxa"/>
            <w:vMerge/>
            <w:shd w:val="clear" w:color="auto" w:fill="E0E0E0"/>
          </w:tcPr>
          <w:p w14:paraId="66E2653D"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1652B812"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33" w:type="dxa"/>
            <w:shd w:val="clear" w:color="auto" w:fill="FFFFFF"/>
          </w:tcPr>
          <w:p w14:paraId="7E6C350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,115</w:t>
            </w:r>
          </w:p>
        </w:tc>
        <w:tc>
          <w:tcPr>
            <w:tcW w:w="1133" w:type="dxa"/>
            <w:shd w:val="clear" w:color="auto" w:fill="FFFFFF"/>
          </w:tcPr>
          <w:p w14:paraId="183B00A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33" w:type="dxa"/>
            <w:shd w:val="clear" w:color="auto" w:fill="FFFFFF"/>
          </w:tcPr>
          <w:p w14:paraId="2A948F4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132" w:type="dxa"/>
            <w:shd w:val="clear" w:color="auto" w:fill="FFFFFF"/>
          </w:tcPr>
          <w:p w14:paraId="2049B91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,003</w:t>
            </w:r>
          </w:p>
        </w:tc>
        <w:tc>
          <w:tcPr>
            <w:tcW w:w="1132" w:type="dxa"/>
            <w:shd w:val="clear" w:color="auto" w:fill="FFFFFF"/>
          </w:tcPr>
          <w:p w14:paraId="474E6B7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,043</w:t>
            </w:r>
          </w:p>
        </w:tc>
        <w:tc>
          <w:tcPr>
            <w:tcW w:w="1132" w:type="dxa"/>
            <w:shd w:val="clear" w:color="auto" w:fill="FFFFFF"/>
          </w:tcPr>
          <w:p w14:paraId="267D925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,357</w:t>
            </w:r>
          </w:p>
        </w:tc>
        <w:tc>
          <w:tcPr>
            <w:tcW w:w="1132" w:type="dxa"/>
            <w:shd w:val="clear" w:color="auto" w:fill="FFFFFF"/>
          </w:tcPr>
          <w:p w14:paraId="3A63F2D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,337</w:t>
            </w:r>
          </w:p>
        </w:tc>
        <w:tc>
          <w:tcPr>
            <w:tcW w:w="1132" w:type="dxa"/>
            <w:shd w:val="clear" w:color="auto" w:fill="FFFFFF"/>
          </w:tcPr>
          <w:p w14:paraId="2767F6C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132" w:type="dxa"/>
            <w:shd w:val="clear" w:color="auto" w:fill="FFFFFF"/>
          </w:tcPr>
          <w:p w14:paraId="5A72ED8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32" w:type="dxa"/>
            <w:shd w:val="clear" w:color="auto" w:fill="FFFFFF"/>
            <w:vAlign w:val="center"/>
          </w:tcPr>
          <w:p w14:paraId="060E7D6E" w14:textId="77777777" w:rsidR="008816DE" w:rsidRPr="00B77752" w:rsidRDefault="008816DE" w:rsidP="001875FC">
            <w:pPr>
              <w:autoSpaceDE w:val="0"/>
              <w:autoSpaceDN w:val="0"/>
              <w:adjustRightInd w:val="0"/>
              <w:spacing w:after="0" w:line="240" w:lineRule="auto"/>
            </w:pPr>
          </w:p>
        </w:tc>
        <w:tc>
          <w:tcPr>
            <w:tcW w:w="1132" w:type="dxa"/>
            <w:shd w:val="clear" w:color="auto" w:fill="FFFFFF"/>
          </w:tcPr>
          <w:p w14:paraId="74EE995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r>
      <w:tr w:rsidR="008816DE" w:rsidRPr="00B77752" w14:paraId="2A65533B" w14:textId="77777777" w:rsidTr="001875FC">
        <w:trPr>
          <w:cantSplit/>
        </w:trPr>
        <w:tc>
          <w:tcPr>
            <w:tcW w:w="812" w:type="dxa"/>
            <w:vMerge/>
            <w:shd w:val="clear" w:color="auto" w:fill="E0E0E0"/>
          </w:tcPr>
          <w:p w14:paraId="6291E3A6"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11D737F7"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33" w:type="dxa"/>
            <w:shd w:val="clear" w:color="auto" w:fill="FFFFFF"/>
          </w:tcPr>
          <w:p w14:paraId="088AC9D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4F6CE43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1F7AE50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8B1CE8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684C203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B7C2F9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63AF01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E18ED8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2D5D522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0254A2D"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619BA06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5F9DD174" w14:textId="77777777" w:rsidTr="001875FC">
        <w:trPr>
          <w:cantSplit/>
        </w:trPr>
        <w:tc>
          <w:tcPr>
            <w:tcW w:w="812" w:type="dxa"/>
            <w:vMerge w:val="restart"/>
            <w:shd w:val="clear" w:color="auto" w:fill="E0E0E0"/>
          </w:tcPr>
          <w:p w14:paraId="0C36C0AC"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Total</w:t>
            </w:r>
          </w:p>
        </w:tc>
        <w:tc>
          <w:tcPr>
            <w:tcW w:w="2199" w:type="dxa"/>
            <w:shd w:val="clear" w:color="auto" w:fill="E0E0E0"/>
          </w:tcPr>
          <w:p w14:paraId="2B8A4FD7"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Pearson Correlation</w:t>
            </w:r>
          </w:p>
        </w:tc>
        <w:tc>
          <w:tcPr>
            <w:tcW w:w="1133" w:type="dxa"/>
            <w:shd w:val="clear" w:color="auto" w:fill="FFFFFF"/>
          </w:tcPr>
          <w:p w14:paraId="7425BE4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,475</w:t>
            </w:r>
            <w:r w:rsidRPr="00B77752">
              <w:rPr>
                <w:rFonts w:ascii="Arial" w:hAnsi="Arial" w:cs="Arial"/>
                <w:color w:val="010205"/>
                <w:sz w:val="18"/>
                <w:szCs w:val="18"/>
                <w:vertAlign w:val="superscript"/>
              </w:rPr>
              <w:t>**</w:t>
            </w:r>
          </w:p>
        </w:tc>
        <w:tc>
          <w:tcPr>
            <w:tcW w:w="1133" w:type="dxa"/>
            <w:shd w:val="clear" w:color="auto" w:fill="FFFFFF"/>
          </w:tcPr>
          <w:p w14:paraId="6701751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,598</w:t>
            </w:r>
            <w:r w:rsidRPr="00B77752">
              <w:rPr>
                <w:rFonts w:ascii="Arial" w:hAnsi="Arial" w:cs="Arial"/>
                <w:color w:val="010205"/>
                <w:sz w:val="18"/>
                <w:szCs w:val="18"/>
                <w:vertAlign w:val="superscript"/>
              </w:rPr>
              <w:t>**</w:t>
            </w:r>
          </w:p>
        </w:tc>
        <w:tc>
          <w:tcPr>
            <w:tcW w:w="1133" w:type="dxa"/>
            <w:shd w:val="clear" w:color="auto" w:fill="FFFFFF"/>
          </w:tcPr>
          <w:p w14:paraId="3DF608B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,595</w:t>
            </w:r>
            <w:r w:rsidRPr="00B77752">
              <w:rPr>
                <w:rFonts w:ascii="Arial" w:hAnsi="Arial" w:cs="Arial"/>
                <w:color w:val="010205"/>
                <w:sz w:val="18"/>
                <w:szCs w:val="18"/>
                <w:vertAlign w:val="superscript"/>
              </w:rPr>
              <w:t>**</w:t>
            </w:r>
          </w:p>
        </w:tc>
        <w:tc>
          <w:tcPr>
            <w:tcW w:w="1132" w:type="dxa"/>
            <w:shd w:val="clear" w:color="auto" w:fill="FFFFFF"/>
          </w:tcPr>
          <w:p w14:paraId="22B8222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,680</w:t>
            </w:r>
            <w:r w:rsidRPr="00B77752">
              <w:rPr>
                <w:rFonts w:ascii="Arial" w:hAnsi="Arial" w:cs="Arial"/>
                <w:color w:val="010205"/>
                <w:sz w:val="18"/>
                <w:szCs w:val="18"/>
                <w:vertAlign w:val="superscript"/>
              </w:rPr>
              <w:t>**</w:t>
            </w:r>
          </w:p>
        </w:tc>
        <w:tc>
          <w:tcPr>
            <w:tcW w:w="1132" w:type="dxa"/>
            <w:shd w:val="clear" w:color="auto" w:fill="FFFFFF"/>
          </w:tcPr>
          <w:p w14:paraId="0D03005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,687</w:t>
            </w:r>
            <w:r w:rsidRPr="00B77752">
              <w:rPr>
                <w:rFonts w:ascii="Arial" w:hAnsi="Arial" w:cs="Arial"/>
                <w:color w:val="010205"/>
                <w:sz w:val="18"/>
                <w:szCs w:val="18"/>
                <w:vertAlign w:val="superscript"/>
              </w:rPr>
              <w:t>**</w:t>
            </w:r>
          </w:p>
        </w:tc>
        <w:tc>
          <w:tcPr>
            <w:tcW w:w="1132" w:type="dxa"/>
            <w:shd w:val="clear" w:color="auto" w:fill="FFFFFF"/>
          </w:tcPr>
          <w:p w14:paraId="47300E9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,562</w:t>
            </w:r>
            <w:r w:rsidRPr="00B77752">
              <w:rPr>
                <w:rFonts w:ascii="Arial" w:hAnsi="Arial" w:cs="Arial"/>
                <w:color w:val="010205"/>
                <w:sz w:val="18"/>
                <w:szCs w:val="18"/>
                <w:vertAlign w:val="superscript"/>
              </w:rPr>
              <w:t>**</w:t>
            </w:r>
          </w:p>
        </w:tc>
        <w:tc>
          <w:tcPr>
            <w:tcW w:w="1132" w:type="dxa"/>
            <w:shd w:val="clear" w:color="auto" w:fill="FFFFFF"/>
          </w:tcPr>
          <w:p w14:paraId="19ABED8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,494</w:t>
            </w:r>
            <w:r w:rsidRPr="00B77752">
              <w:rPr>
                <w:rFonts w:ascii="Arial" w:hAnsi="Arial" w:cs="Arial"/>
                <w:color w:val="010205"/>
                <w:sz w:val="18"/>
                <w:szCs w:val="18"/>
                <w:vertAlign w:val="superscript"/>
              </w:rPr>
              <w:t>**</w:t>
            </w:r>
          </w:p>
        </w:tc>
        <w:tc>
          <w:tcPr>
            <w:tcW w:w="1132" w:type="dxa"/>
            <w:shd w:val="clear" w:color="auto" w:fill="FFFFFF"/>
          </w:tcPr>
          <w:p w14:paraId="73C3280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,762</w:t>
            </w:r>
            <w:r w:rsidRPr="00B77752">
              <w:rPr>
                <w:rFonts w:ascii="Arial" w:hAnsi="Arial" w:cs="Arial"/>
                <w:color w:val="010205"/>
                <w:sz w:val="18"/>
                <w:szCs w:val="18"/>
                <w:vertAlign w:val="superscript"/>
              </w:rPr>
              <w:t>**</w:t>
            </w:r>
          </w:p>
        </w:tc>
        <w:tc>
          <w:tcPr>
            <w:tcW w:w="1132" w:type="dxa"/>
            <w:shd w:val="clear" w:color="auto" w:fill="FFFFFF"/>
          </w:tcPr>
          <w:p w14:paraId="20E2ACC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,808</w:t>
            </w:r>
            <w:r w:rsidRPr="00B77752">
              <w:rPr>
                <w:rFonts w:ascii="Arial" w:hAnsi="Arial" w:cs="Arial"/>
                <w:color w:val="010205"/>
                <w:sz w:val="18"/>
                <w:szCs w:val="18"/>
                <w:vertAlign w:val="superscript"/>
              </w:rPr>
              <w:t>**</w:t>
            </w:r>
          </w:p>
        </w:tc>
        <w:tc>
          <w:tcPr>
            <w:tcW w:w="1132" w:type="dxa"/>
            <w:shd w:val="clear" w:color="auto" w:fill="FFFFFF"/>
          </w:tcPr>
          <w:p w14:paraId="330AC58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,820</w:t>
            </w:r>
            <w:r w:rsidRPr="00B77752">
              <w:rPr>
                <w:rFonts w:ascii="Arial" w:hAnsi="Arial" w:cs="Arial"/>
                <w:color w:val="010205"/>
                <w:sz w:val="18"/>
                <w:szCs w:val="18"/>
                <w:vertAlign w:val="superscript"/>
              </w:rPr>
              <w:t>**</w:t>
            </w:r>
          </w:p>
        </w:tc>
        <w:tc>
          <w:tcPr>
            <w:tcW w:w="1132" w:type="dxa"/>
            <w:shd w:val="clear" w:color="auto" w:fill="FFFFFF"/>
          </w:tcPr>
          <w:p w14:paraId="3F489C3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w:t>
            </w:r>
          </w:p>
        </w:tc>
      </w:tr>
      <w:tr w:rsidR="008816DE" w:rsidRPr="00B77752" w14:paraId="4D97F6CC" w14:textId="77777777" w:rsidTr="001875FC">
        <w:trPr>
          <w:cantSplit/>
        </w:trPr>
        <w:tc>
          <w:tcPr>
            <w:tcW w:w="812" w:type="dxa"/>
            <w:vMerge/>
            <w:shd w:val="clear" w:color="auto" w:fill="E0E0E0"/>
          </w:tcPr>
          <w:p w14:paraId="4479496C" w14:textId="77777777" w:rsidR="008816DE" w:rsidRPr="00B77752" w:rsidRDefault="008816DE" w:rsidP="001875FC">
            <w:pPr>
              <w:autoSpaceDE w:val="0"/>
              <w:autoSpaceDN w:val="0"/>
              <w:adjustRightInd w:val="0"/>
              <w:spacing w:after="0" w:line="240" w:lineRule="auto"/>
              <w:rPr>
                <w:rFonts w:ascii="Arial" w:hAnsi="Arial" w:cs="Arial"/>
                <w:color w:val="010205"/>
                <w:sz w:val="18"/>
                <w:szCs w:val="18"/>
              </w:rPr>
            </w:pPr>
          </w:p>
        </w:tc>
        <w:tc>
          <w:tcPr>
            <w:tcW w:w="2199" w:type="dxa"/>
            <w:shd w:val="clear" w:color="auto" w:fill="E0E0E0"/>
          </w:tcPr>
          <w:p w14:paraId="7C029EDB"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Sig. (2-tailed)</w:t>
            </w:r>
          </w:p>
        </w:tc>
        <w:tc>
          <w:tcPr>
            <w:tcW w:w="1133" w:type="dxa"/>
            <w:shd w:val="clear" w:color="auto" w:fill="FFFFFF"/>
          </w:tcPr>
          <w:p w14:paraId="0B95239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,008</w:t>
            </w:r>
          </w:p>
        </w:tc>
        <w:tc>
          <w:tcPr>
            <w:tcW w:w="1133" w:type="dxa"/>
            <w:shd w:val="clear" w:color="auto" w:fill="FFFFFF"/>
          </w:tcPr>
          <w:p w14:paraId="7383C87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33" w:type="dxa"/>
            <w:shd w:val="clear" w:color="auto" w:fill="FFFFFF"/>
          </w:tcPr>
          <w:p w14:paraId="21ADC72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132" w:type="dxa"/>
            <w:shd w:val="clear" w:color="auto" w:fill="FFFFFF"/>
          </w:tcPr>
          <w:p w14:paraId="22BD37C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32" w:type="dxa"/>
            <w:shd w:val="clear" w:color="auto" w:fill="FFFFFF"/>
          </w:tcPr>
          <w:p w14:paraId="50125BC9"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32" w:type="dxa"/>
            <w:shd w:val="clear" w:color="auto" w:fill="FFFFFF"/>
          </w:tcPr>
          <w:p w14:paraId="6B57FD3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,001</w:t>
            </w:r>
          </w:p>
        </w:tc>
        <w:tc>
          <w:tcPr>
            <w:tcW w:w="1132" w:type="dxa"/>
            <w:shd w:val="clear" w:color="auto" w:fill="FFFFFF"/>
          </w:tcPr>
          <w:p w14:paraId="299A26F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,006</w:t>
            </w:r>
          </w:p>
        </w:tc>
        <w:tc>
          <w:tcPr>
            <w:tcW w:w="1132" w:type="dxa"/>
            <w:shd w:val="clear" w:color="auto" w:fill="FFFFFF"/>
          </w:tcPr>
          <w:p w14:paraId="19D5682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32" w:type="dxa"/>
            <w:shd w:val="clear" w:color="auto" w:fill="FFFFFF"/>
          </w:tcPr>
          <w:p w14:paraId="2B08C61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32" w:type="dxa"/>
            <w:shd w:val="clear" w:color="auto" w:fill="FFFFFF"/>
          </w:tcPr>
          <w:p w14:paraId="0AA4C6E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,000</w:t>
            </w:r>
          </w:p>
        </w:tc>
        <w:tc>
          <w:tcPr>
            <w:tcW w:w="1132" w:type="dxa"/>
            <w:shd w:val="clear" w:color="auto" w:fill="FFFFFF"/>
            <w:vAlign w:val="center"/>
          </w:tcPr>
          <w:p w14:paraId="6E6FAEF6" w14:textId="77777777" w:rsidR="008816DE" w:rsidRPr="00B77752" w:rsidRDefault="008816DE" w:rsidP="001875FC">
            <w:pPr>
              <w:autoSpaceDE w:val="0"/>
              <w:autoSpaceDN w:val="0"/>
              <w:adjustRightInd w:val="0"/>
              <w:spacing w:after="0" w:line="240" w:lineRule="auto"/>
            </w:pPr>
          </w:p>
        </w:tc>
      </w:tr>
      <w:tr w:rsidR="008816DE" w:rsidRPr="00B77752" w14:paraId="7FA2E99C" w14:textId="77777777" w:rsidTr="001875FC">
        <w:trPr>
          <w:cantSplit/>
        </w:trPr>
        <w:tc>
          <w:tcPr>
            <w:tcW w:w="812" w:type="dxa"/>
            <w:vMerge/>
            <w:shd w:val="clear" w:color="auto" w:fill="E0E0E0"/>
          </w:tcPr>
          <w:p w14:paraId="59E3CB72" w14:textId="77777777" w:rsidR="008816DE" w:rsidRPr="00B77752" w:rsidRDefault="008816DE" w:rsidP="001875FC">
            <w:pPr>
              <w:autoSpaceDE w:val="0"/>
              <w:autoSpaceDN w:val="0"/>
              <w:adjustRightInd w:val="0"/>
              <w:spacing w:after="0" w:line="240" w:lineRule="auto"/>
            </w:pPr>
          </w:p>
        </w:tc>
        <w:tc>
          <w:tcPr>
            <w:tcW w:w="2199" w:type="dxa"/>
            <w:shd w:val="clear" w:color="auto" w:fill="E0E0E0"/>
          </w:tcPr>
          <w:p w14:paraId="1300BE5E" w14:textId="77777777" w:rsidR="008816DE" w:rsidRPr="00B77752" w:rsidRDefault="008816DE" w:rsidP="001875FC">
            <w:pPr>
              <w:autoSpaceDE w:val="0"/>
              <w:autoSpaceDN w:val="0"/>
              <w:adjustRightInd w:val="0"/>
              <w:spacing w:after="0" w:line="320" w:lineRule="atLeast"/>
              <w:ind w:left="60" w:right="60"/>
              <w:rPr>
                <w:rFonts w:ascii="Arial" w:hAnsi="Arial" w:cs="Arial"/>
                <w:color w:val="264A60"/>
                <w:sz w:val="18"/>
                <w:szCs w:val="18"/>
              </w:rPr>
            </w:pPr>
            <w:r w:rsidRPr="00B77752">
              <w:rPr>
                <w:rFonts w:ascii="Arial" w:hAnsi="Arial" w:cs="Arial"/>
                <w:color w:val="264A60"/>
                <w:sz w:val="18"/>
                <w:szCs w:val="18"/>
              </w:rPr>
              <w:t>N</w:t>
            </w:r>
          </w:p>
        </w:tc>
        <w:tc>
          <w:tcPr>
            <w:tcW w:w="1133" w:type="dxa"/>
            <w:shd w:val="clear" w:color="auto" w:fill="FFFFFF"/>
          </w:tcPr>
          <w:p w14:paraId="1E93C97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26A5496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3" w:type="dxa"/>
            <w:shd w:val="clear" w:color="auto" w:fill="FFFFFF"/>
          </w:tcPr>
          <w:p w14:paraId="2DFDC67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7BB39918"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3405341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6AB3DE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3271A21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4C639BBA"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245A0CD5"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2DAB0E3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c>
          <w:tcPr>
            <w:tcW w:w="1132" w:type="dxa"/>
            <w:shd w:val="clear" w:color="auto" w:fill="FFFFFF"/>
          </w:tcPr>
          <w:p w14:paraId="164C13D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30</w:t>
            </w:r>
          </w:p>
        </w:tc>
      </w:tr>
      <w:tr w:rsidR="008816DE" w:rsidRPr="00B77752" w14:paraId="32D245D8" w14:textId="77777777" w:rsidTr="001875FC">
        <w:trPr>
          <w:cantSplit/>
        </w:trPr>
        <w:tc>
          <w:tcPr>
            <w:tcW w:w="15466" w:type="dxa"/>
            <w:gridSpan w:val="13"/>
            <w:shd w:val="clear" w:color="auto" w:fill="FFFFFF"/>
          </w:tcPr>
          <w:p w14:paraId="27E90E31" w14:textId="77777777" w:rsidR="008816DE" w:rsidRPr="00B77752" w:rsidRDefault="008816DE" w:rsidP="001875FC">
            <w:pPr>
              <w:autoSpaceDE w:val="0"/>
              <w:autoSpaceDN w:val="0"/>
              <w:adjustRightInd w:val="0"/>
              <w:spacing w:after="0" w:line="320" w:lineRule="atLeast"/>
              <w:ind w:left="60" w:right="60"/>
              <w:rPr>
                <w:rFonts w:ascii="Arial" w:hAnsi="Arial" w:cs="Arial"/>
                <w:color w:val="010205"/>
                <w:sz w:val="18"/>
                <w:szCs w:val="18"/>
              </w:rPr>
            </w:pPr>
            <w:r w:rsidRPr="00B77752">
              <w:rPr>
                <w:rFonts w:ascii="Arial" w:hAnsi="Arial" w:cs="Arial"/>
                <w:color w:val="010205"/>
                <w:sz w:val="18"/>
                <w:szCs w:val="18"/>
              </w:rPr>
              <w:t>**. Correlation is significant at the 0.01 level (2-tailed).</w:t>
            </w:r>
          </w:p>
        </w:tc>
      </w:tr>
      <w:tr w:rsidR="008816DE" w:rsidRPr="00B77752" w14:paraId="4C94F343" w14:textId="77777777" w:rsidTr="001875FC">
        <w:trPr>
          <w:cantSplit/>
        </w:trPr>
        <w:tc>
          <w:tcPr>
            <w:tcW w:w="15466" w:type="dxa"/>
            <w:gridSpan w:val="13"/>
            <w:shd w:val="clear" w:color="auto" w:fill="FFFFFF"/>
          </w:tcPr>
          <w:p w14:paraId="47CE335B" w14:textId="77777777" w:rsidR="008816DE" w:rsidRPr="00B77752" w:rsidRDefault="008816DE" w:rsidP="001875FC">
            <w:pPr>
              <w:autoSpaceDE w:val="0"/>
              <w:autoSpaceDN w:val="0"/>
              <w:adjustRightInd w:val="0"/>
              <w:spacing w:after="0" w:line="320" w:lineRule="atLeast"/>
              <w:ind w:left="60" w:right="60"/>
              <w:rPr>
                <w:rFonts w:ascii="Arial" w:hAnsi="Arial" w:cs="Arial"/>
                <w:color w:val="010205"/>
                <w:sz w:val="18"/>
                <w:szCs w:val="18"/>
              </w:rPr>
            </w:pPr>
            <w:r w:rsidRPr="00B77752">
              <w:rPr>
                <w:rFonts w:ascii="Arial" w:hAnsi="Arial" w:cs="Arial"/>
                <w:color w:val="010205"/>
                <w:sz w:val="18"/>
                <w:szCs w:val="18"/>
              </w:rPr>
              <w:t>*. Correlation is significant at the 0.05 level (2-tailed).</w:t>
            </w:r>
          </w:p>
        </w:tc>
      </w:tr>
    </w:tbl>
    <w:p w14:paraId="09453CF1" w14:textId="77777777" w:rsidR="008816DE" w:rsidRDefault="008816DE" w:rsidP="008816DE"/>
    <w:p w14:paraId="403F96BC" w14:textId="77777777" w:rsidR="008816DE" w:rsidRDefault="008816DE" w:rsidP="008816DE">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62867214" w14:textId="77777777" w:rsidR="008816DE" w:rsidRDefault="008816DE" w:rsidP="008816DE">
      <w:pPr>
        <w:rPr>
          <w:rFonts w:ascii="Times New Roman" w:hAnsi="Times New Roman" w:cs="Times New Roman"/>
          <w:b/>
          <w:bCs/>
          <w:sz w:val="24"/>
          <w:szCs w:val="24"/>
        </w:rPr>
        <w:sectPr w:rsidR="008816DE" w:rsidSect="00537F3F">
          <w:pgSz w:w="16838" w:h="11906" w:orient="landscape"/>
          <w:pgMar w:top="2268" w:right="2268" w:bottom="1701" w:left="1701" w:header="709" w:footer="709" w:gutter="0"/>
          <w:cols w:space="708"/>
          <w:docGrid w:linePitch="360"/>
        </w:sectPr>
      </w:pPr>
    </w:p>
    <w:p w14:paraId="5AD3438E" w14:textId="77777777" w:rsidR="008816DE" w:rsidRPr="00605028" w:rsidRDefault="008816DE" w:rsidP="008816DE">
      <w:pPr>
        <w:rPr>
          <w:rFonts w:ascii="Times New Roman" w:hAnsi="Times New Roman" w:cs="Times New Roman"/>
          <w:b/>
          <w:bCs/>
          <w:sz w:val="24"/>
          <w:szCs w:val="24"/>
        </w:rPr>
      </w:pPr>
      <w:r w:rsidRPr="00605028">
        <w:rPr>
          <w:rFonts w:ascii="Times New Roman" w:hAnsi="Times New Roman" w:cs="Times New Roman"/>
          <w:b/>
          <w:bCs/>
          <w:sz w:val="24"/>
          <w:szCs w:val="24"/>
        </w:rPr>
        <w:lastRenderedPageBreak/>
        <w:t>Lampiran 5</w:t>
      </w:r>
    </w:p>
    <w:p w14:paraId="75D373B4" w14:textId="77777777" w:rsidR="008816DE" w:rsidRPr="00605028" w:rsidRDefault="008816DE" w:rsidP="008816DE">
      <w:pPr>
        <w:pStyle w:val="ListParagraph"/>
        <w:numPr>
          <w:ilvl w:val="0"/>
          <w:numId w:val="46"/>
        </w:numPr>
        <w:ind w:left="142" w:firstLine="142"/>
        <w:rPr>
          <w:rFonts w:ascii="Times New Roman" w:hAnsi="Times New Roman" w:cs="Times New Roman"/>
          <w:sz w:val="24"/>
          <w:szCs w:val="24"/>
        </w:rPr>
      </w:pPr>
      <w:r w:rsidRPr="00605028">
        <w:rPr>
          <w:rFonts w:ascii="Times New Roman" w:hAnsi="Times New Roman" w:cs="Times New Roman"/>
          <w:sz w:val="24"/>
          <w:szCs w:val="24"/>
        </w:rPr>
        <w:t xml:space="preserve">Uji Realibilitas Sistem Pengendalian Internal </w:t>
      </w:r>
    </w:p>
    <w:tbl>
      <w:tblPr>
        <w:tblW w:w="4181"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4"/>
        <w:gridCol w:w="1503"/>
        <w:gridCol w:w="1174"/>
      </w:tblGrid>
      <w:tr w:rsidR="008816DE" w:rsidRPr="00B77752" w14:paraId="4FC5846B" w14:textId="77777777" w:rsidTr="001875FC">
        <w:trPr>
          <w:cantSplit/>
        </w:trPr>
        <w:tc>
          <w:tcPr>
            <w:tcW w:w="4181" w:type="dxa"/>
            <w:gridSpan w:val="3"/>
            <w:shd w:val="clear" w:color="auto" w:fill="FFFFFF"/>
            <w:vAlign w:val="center"/>
          </w:tcPr>
          <w:p w14:paraId="4C0AA76B"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010205"/>
              </w:rPr>
            </w:pPr>
            <w:r w:rsidRPr="00B77752">
              <w:rPr>
                <w:rFonts w:ascii="Arial" w:hAnsi="Arial" w:cs="Arial"/>
                <w:b/>
                <w:bCs/>
                <w:color w:val="010205"/>
              </w:rPr>
              <w:t>Reliability Statistics</w:t>
            </w:r>
          </w:p>
        </w:tc>
      </w:tr>
      <w:tr w:rsidR="008816DE" w:rsidRPr="00B77752" w14:paraId="2878E888" w14:textId="77777777" w:rsidTr="001875FC">
        <w:trPr>
          <w:cantSplit/>
        </w:trPr>
        <w:tc>
          <w:tcPr>
            <w:tcW w:w="1504" w:type="dxa"/>
            <w:shd w:val="clear" w:color="auto" w:fill="FFFFFF"/>
            <w:vAlign w:val="bottom"/>
          </w:tcPr>
          <w:p w14:paraId="6775E0D3"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Cronbach's Alpha</w:t>
            </w:r>
          </w:p>
        </w:tc>
        <w:tc>
          <w:tcPr>
            <w:tcW w:w="1503" w:type="dxa"/>
            <w:shd w:val="clear" w:color="auto" w:fill="FFFFFF"/>
            <w:vAlign w:val="bottom"/>
          </w:tcPr>
          <w:p w14:paraId="303EE455"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Cronbach's Alpha Based on Standardized Items</w:t>
            </w:r>
          </w:p>
        </w:tc>
        <w:tc>
          <w:tcPr>
            <w:tcW w:w="1174" w:type="dxa"/>
            <w:shd w:val="clear" w:color="auto" w:fill="FFFFFF"/>
            <w:vAlign w:val="bottom"/>
          </w:tcPr>
          <w:p w14:paraId="77CA5702"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N of Items</w:t>
            </w:r>
          </w:p>
        </w:tc>
      </w:tr>
      <w:tr w:rsidR="008816DE" w:rsidRPr="00B77752" w14:paraId="4D6D7529" w14:textId="77777777" w:rsidTr="001875FC">
        <w:trPr>
          <w:cantSplit/>
        </w:trPr>
        <w:tc>
          <w:tcPr>
            <w:tcW w:w="1504" w:type="dxa"/>
            <w:shd w:val="clear" w:color="auto" w:fill="FFFFFF"/>
          </w:tcPr>
          <w:p w14:paraId="417D662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,830</w:t>
            </w:r>
          </w:p>
        </w:tc>
        <w:tc>
          <w:tcPr>
            <w:tcW w:w="1503" w:type="dxa"/>
            <w:shd w:val="clear" w:color="auto" w:fill="FFFFFF"/>
          </w:tcPr>
          <w:p w14:paraId="02C58BB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,830</w:t>
            </w:r>
          </w:p>
        </w:tc>
        <w:tc>
          <w:tcPr>
            <w:tcW w:w="1174" w:type="dxa"/>
            <w:shd w:val="clear" w:color="auto" w:fill="FFFFFF"/>
          </w:tcPr>
          <w:p w14:paraId="6F8E9EC2"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13</w:t>
            </w:r>
          </w:p>
        </w:tc>
      </w:tr>
    </w:tbl>
    <w:p w14:paraId="7B347A09" w14:textId="77777777" w:rsidR="008816DE" w:rsidRDefault="008816DE" w:rsidP="008816DE">
      <w:pPr>
        <w:rPr>
          <w:rFonts w:ascii="Times New Roman" w:hAnsi="Times New Roman" w:cs="Times New Roman"/>
          <w:sz w:val="24"/>
          <w:szCs w:val="24"/>
        </w:rPr>
      </w:pPr>
    </w:p>
    <w:p w14:paraId="273AAACD" w14:textId="77777777" w:rsidR="008816DE" w:rsidRDefault="008816DE" w:rsidP="008816DE">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Uji Realibilitas Sistem Akuntansi Keuangan Daerah</w:t>
      </w:r>
    </w:p>
    <w:tbl>
      <w:tblPr>
        <w:tblW w:w="4181"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4"/>
        <w:gridCol w:w="1503"/>
        <w:gridCol w:w="1174"/>
      </w:tblGrid>
      <w:tr w:rsidR="008816DE" w:rsidRPr="00B77752" w14:paraId="5F508A9A" w14:textId="77777777" w:rsidTr="001875FC">
        <w:trPr>
          <w:cantSplit/>
        </w:trPr>
        <w:tc>
          <w:tcPr>
            <w:tcW w:w="4181" w:type="dxa"/>
            <w:gridSpan w:val="3"/>
            <w:shd w:val="clear" w:color="auto" w:fill="FFFFFF"/>
            <w:vAlign w:val="center"/>
          </w:tcPr>
          <w:p w14:paraId="10B733F2"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010205"/>
              </w:rPr>
            </w:pPr>
            <w:r w:rsidRPr="00B77752">
              <w:rPr>
                <w:rFonts w:ascii="Arial" w:hAnsi="Arial" w:cs="Arial"/>
                <w:b/>
                <w:bCs/>
                <w:color w:val="010205"/>
              </w:rPr>
              <w:t>Reliability Statistics</w:t>
            </w:r>
          </w:p>
        </w:tc>
      </w:tr>
      <w:tr w:rsidR="008816DE" w:rsidRPr="00B77752" w14:paraId="6ACEDB7C" w14:textId="77777777" w:rsidTr="001875FC">
        <w:trPr>
          <w:cantSplit/>
        </w:trPr>
        <w:tc>
          <w:tcPr>
            <w:tcW w:w="1504" w:type="dxa"/>
            <w:shd w:val="clear" w:color="auto" w:fill="FFFFFF"/>
            <w:vAlign w:val="bottom"/>
          </w:tcPr>
          <w:p w14:paraId="2FE21EEC"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Cronbach's Alpha</w:t>
            </w:r>
          </w:p>
        </w:tc>
        <w:tc>
          <w:tcPr>
            <w:tcW w:w="1503" w:type="dxa"/>
            <w:shd w:val="clear" w:color="auto" w:fill="FFFFFF"/>
            <w:vAlign w:val="bottom"/>
          </w:tcPr>
          <w:p w14:paraId="10C90992"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Cronbach's Alpha Based on Standardized Items</w:t>
            </w:r>
          </w:p>
        </w:tc>
        <w:tc>
          <w:tcPr>
            <w:tcW w:w="1174" w:type="dxa"/>
            <w:shd w:val="clear" w:color="auto" w:fill="FFFFFF"/>
            <w:vAlign w:val="bottom"/>
          </w:tcPr>
          <w:p w14:paraId="0B80E49C"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N of Items</w:t>
            </w:r>
          </w:p>
        </w:tc>
      </w:tr>
      <w:tr w:rsidR="008816DE" w:rsidRPr="00B77752" w14:paraId="487F5C40" w14:textId="77777777" w:rsidTr="001875FC">
        <w:trPr>
          <w:cantSplit/>
        </w:trPr>
        <w:tc>
          <w:tcPr>
            <w:tcW w:w="1504" w:type="dxa"/>
            <w:shd w:val="clear" w:color="auto" w:fill="FFFFFF"/>
          </w:tcPr>
          <w:p w14:paraId="1CC70156"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,790</w:t>
            </w:r>
          </w:p>
        </w:tc>
        <w:tc>
          <w:tcPr>
            <w:tcW w:w="1503" w:type="dxa"/>
            <w:shd w:val="clear" w:color="auto" w:fill="FFFFFF"/>
          </w:tcPr>
          <w:p w14:paraId="198AF944"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,788</w:t>
            </w:r>
          </w:p>
        </w:tc>
        <w:tc>
          <w:tcPr>
            <w:tcW w:w="1174" w:type="dxa"/>
            <w:shd w:val="clear" w:color="auto" w:fill="FFFFFF"/>
          </w:tcPr>
          <w:p w14:paraId="038961F3"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w:t>
            </w:r>
          </w:p>
        </w:tc>
      </w:tr>
    </w:tbl>
    <w:p w14:paraId="5902ED33" w14:textId="77777777" w:rsidR="008816DE" w:rsidRDefault="008816DE" w:rsidP="008816DE">
      <w:pPr>
        <w:pStyle w:val="ListParagraph"/>
        <w:rPr>
          <w:rFonts w:ascii="Times New Roman" w:hAnsi="Times New Roman" w:cs="Times New Roman"/>
          <w:sz w:val="24"/>
          <w:szCs w:val="24"/>
        </w:rPr>
      </w:pPr>
    </w:p>
    <w:p w14:paraId="60529138" w14:textId="77777777" w:rsidR="008816DE" w:rsidRDefault="008816DE" w:rsidP="008816DE">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Uji Realibilitas </w:t>
      </w:r>
      <w:r w:rsidRPr="00605028">
        <w:rPr>
          <w:rFonts w:ascii="Times New Roman" w:hAnsi="Times New Roman" w:cs="Times New Roman"/>
          <w:i/>
          <w:iCs/>
          <w:sz w:val="24"/>
          <w:szCs w:val="24"/>
        </w:rPr>
        <w:t xml:space="preserve">Value </w:t>
      </w:r>
      <w:proofErr w:type="gramStart"/>
      <w:r w:rsidRPr="00605028">
        <w:rPr>
          <w:rFonts w:ascii="Times New Roman" w:hAnsi="Times New Roman" w:cs="Times New Roman"/>
          <w:i/>
          <w:iCs/>
          <w:sz w:val="24"/>
          <w:szCs w:val="24"/>
        </w:rPr>
        <w:t>For</w:t>
      </w:r>
      <w:proofErr w:type="gramEnd"/>
      <w:r w:rsidRPr="00605028">
        <w:rPr>
          <w:rFonts w:ascii="Times New Roman" w:hAnsi="Times New Roman" w:cs="Times New Roman"/>
          <w:i/>
          <w:iCs/>
          <w:sz w:val="24"/>
          <w:szCs w:val="24"/>
        </w:rPr>
        <w:t xml:space="preserve"> Money</w:t>
      </w:r>
    </w:p>
    <w:tbl>
      <w:tblPr>
        <w:tblW w:w="4181"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4"/>
        <w:gridCol w:w="1503"/>
        <w:gridCol w:w="1174"/>
      </w:tblGrid>
      <w:tr w:rsidR="008816DE" w:rsidRPr="00B77752" w14:paraId="6301E0A4" w14:textId="77777777" w:rsidTr="001875FC">
        <w:trPr>
          <w:cantSplit/>
        </w:trPr>
        <w:tc>
          <w:tcPr>
            <w:tcW w:w="4181" w:type="dxa"/>
            <w:gridSpan w:val="3"/>
            <w:shd w:val="clear" w:color="auto" w:fill="FFFFFF"/>
            <w:vAlign w:val="center"/>
          </w:tcPr>
          <w:p w14:paraId="5A9A0D6C"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010205"/>
              </w:rPr>
            </w:pPr>
            <w:r w:rsidRPr="00B77752">
              <w:rPr>
                <w:rFonts w:ascii="Arial" w:hAnsi="Arial" w:cs="Arial"/>
                <w:b/>
                <w:bCs/>
                <w:color w:val="010205"/>
              </w:rPr>
              <w:t>Reliability Statistics</w:t>
            </w:r>
          </w:p>
        </w:tc>
      </w:tr>
      <w:tr w:rsidR="008816DE" w:rsidRPr="00B77752" w14:paraId="4E10A3C2" w14:textId="77777777" w:rsidTr="001875FC">
        <w:trPr>
          <w:cantSplit/>
        </w:trPr>
        <w:tc>
          <w:tcPr>
            <w:tcW w:w="1504" w:type="dxa"/>
            <w:shd w:val="clear" w:color="auto" w:fill="FFFFFF"/>
            <w:vAlign w:val="bottom"/>
          </w:tcPr>
          <w:p w14:paraId="5A13EFCF"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Cronbach's Alpha</w:t>
            </w:r>
          </w:p>
        </w:tc>
        <w:tc>
          <w:tcPr>
            <w:tcW w:w="1503" w:type="dxa"/>
            <w:shd w:val="clear" w:color="auto" w:fill="FFFFFF"/>
            <w:vAlign w:val="bottom"/>
          </w:tcPr>
          <w:p w14:paraId="49E3B82F"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Cronbach's Alpha Based on Standardized Items</w:t>
            </w:r>
          </w:p>
        </w:tc>
        <w:tc>
          <w:tcPr>
            <w:tcW w:w="1174" w:type="dxa"/>
            <w:shd w:val="clear" w:color="auto" w:fill="FFFFFF"/>
            <w:vAlign w:val="bottom"/>
          </w:tcPr>
          <w:p w14:paraId="401DB0B3"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N of Items</w:t>
            </w:r>
          </w:p>
        </w:tc>
      </w:tr>
      <w:tr w:rsidR="008816DE" w:rsidRPr="00B77752" w14:paraId="4791F7C2" w14:textId="77777777" w:rsidTr="001875FC">
        <w:trPr>
          <w:cantSplit/>
        </w:trPr>
        <w:tc>
          <w:tcPr>
            <w:tcW w:w="1504" w:type="dxa"/>
            <w:shd w:val="clear" w:color="auto" w:fill="FFFFFF"/>
          </w:tcPr>
          <w:p w14:paraId="6F67366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,764</w:t>
            </w:r>
          </w:p>
        </w:tc>
        <w:tc>
          <w:tcPr>
            <w:tcW w:w="1503" w:type="dxa"/>
            <w:shd w:val="clear" w:color="auto" w:fill="FFFFFF"/>
          </w:tcPr>
          <w:p w14:paraId="659FAB1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,770</w:t>
            </w:r>
          </w:p>
        </w:tc>
        <w:tc>
          <w:tcPr>
            <w:tcW w:w="1174" w:type="dxa"/>
            <w:shd w:val="clear" w:color="auto" w:fill="FFFFFF"/>
          </w:tcPr>
          <w:p w14:paraId="39748EA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w:t>
            </w:r>
          </w:p>
        </w:tc>
      </w:tr>
    </w:tbl>
    <w:p w14:paraId="45DAABD0" w14:textId="77777777" w:rsidR="008816DE" w:rsidRDefault="008816DE" w:rsidP="008816DE">
      <w:pPr>
        <w:pStyle w:val="ListParagraph"/>
        <w:rPr>
          <w:rFonts w:ascii="Times New Roman" w:hAnsi="Times New Roman" w:cs="Times New Roman"/>
          <w:sz w:val="24"/>
          <w:szCs w:val="24"/>
        </w:rPr>
      </w:pPr>
    </w:p>
    <w:p w14:paraId="70FE1856" w14:textId="77777777" w:rsidR="008816DE" w:rsidRDefault="008816DE" w:rsidP="008816DE">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Uji Realibilitas Kejelasan Sasaran Anggaran</w:t>
      </w:r>
    </w:p>
    <w:tbl>
      <w:tblPr>
        <w:tblW w:w="4181"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4"/>
        <w:gridCol w:w="1503"/>
        <w:gridCol w:w="1174"/>
      </w:tblGrid>
      <w:tr w:rsidR="008816DE" w:rsidRPr="00B77752" w14:paraId="7FCF946B" w14:textId="77777777" w:rsidTr="001875FC">
        <w:trPr>
          <w:cantSplit/>
        </w:trPr>
        <w:tc>
          <w:tcPr>
            <w:tcW w:w="4181" w:type="dxa"/>
            <w:gridSpan w:val="3"/>
            <w:shd w:val="clear" w:color="auto" w:fill="FFFFFF"/>
            <w:vAlign w:val="center"/>
          </w:tcPr>
          <w:p w14:paraId="5EF889E9"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010205"/>
              </w:rPr>
            </w:pPr>
            <w:r w:rsidRPr="00B77752">
              <w:rPr>
                <w:rFonts w:ascii="Arial" w:hAnsi="Arial" w:cs="Arial"/>
                <w:b/>
                <w:bCs/>
                <w:color w:val="010205"/>
              </w:rPr>
              <w:t>Reliability Statistics</w:t>
            </w:r>
          </w:p>
        </w:tc>
      </w:tr>
      <w:tr w:rsidR="008816DE" w:rsidRPr="00B77752" w14:paraId="4E4F44CE" w14:textId="77777777" w:rsidTr="001875FC">
        <w:trPr>
          <w:cantSplit/>
        </w:trPr>
        <w:tc>
          <w:tcPr>
            <w:tcW w:w="1504" w:type="dxa"/>
            <w:shd w:val="clear" w:color="auto" w:fill="FFFFFF"/>
            <w:vAlign w:val="bottom"/>
          </w:tcPr>
          <w:p w14:paraId="597DD8D6"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Cronbach's Alpha</w:t>
            </w:r>
          </w:p>
        </w:tc>
        <w:tc>
          <w:tcPr>
            <w:tcW w:w="1503" w:type="dxa"/>
            <w:shd w:val="clear" w:color="auto" w:fill="FFFFFF"/>
            <w:vAlign w:val="bottom"/>
          </w:tcPr>
          <w:p w14:paraId="4BF46F45"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Cronbach's Alpha Based on Standardized Items</w:t>
            </w:r>
          </w:p>
        </w:tc>
        <w:tc>
          <w:tcPr>
            <w:tcW w:w="1174" w:type="dxa"/>
            <w:shd w:val="clear" w:color="auto" w:fill="FFFFFF"/>
            <w:vAlign w:val="bottom"/>
          </w:tcPr>
          <w:p w14:paraId="7B5D889F"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N of Items</w:t>
            </w:r>
          </w:p>
        </w:tc>
      </w:tr>
      <w:tr w:rsidR="008816DE" w:rsidRPr="00B77752" w14:paraId="23F43A19" w14:textId="77777777" w:rsidTr="001875FC">
        <w:trPr>
          <w:cantSplit/>
        </w:trPr>
        <w:tc>
          <w:tcPr>
            <w:tcW w:w="1504" w:type="dxa"/>
            <w:shd w:val="clear" w:color="auto" w:fill="FFFFFF"/>
          </w:tcPr>
          <w:p w14:paraId="520F753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,903</w:t>
            </w:r>
          </w:p>
        </w:tc>
        <w:tc>
          <w:tcPr>
            <w:tcW w:w="1503" w:type="dxa"/>
            <w:shd w:val="clear" w:color="auto" w:fill="FFFFFF"/>
          </w:tcPr>
          <w:p w14:paraId="3610ABC7"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,903</w:t>
            </w:r>
          </w:p>
        </w:tc>
        <w:tc>
          <w:tcPr>
            <w:tcW w:w="1174" w:type="dxa"/>
            <w:shd w:val="clear" w:color="auto" w:fill="FFFFFF"/>
          </w:tcPr>
          <w:p w14:paraId="389AC13E"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14</w:t>
            </w:r>
          </w:p>
        </w:tc>
      </w:tr>
    </w:tbl>
    <w:p w14:paraId="6B658B00" w14:textId="77777777" w:rsidR="008816DE" w:rsidRDefault="008816DE" w:rsidP="008816DE">
      <w:pPr>
        <w:pStyle w:val="ListParagraph"/>
        <w:rPr>
          <w:rFonts w:ascii="Times New Roman" w:hAnsi="Times New Roman" w:cs="Times New Roman"/>
          <w:sz w:val="24"/>
          <w:szCs w:val="24"/>
        </w:rPr>
      </w:pPr>
    </w:p>
    <w:p w14:paraId="31926880" w14:textId="77777777" w:rsidR="008816DE" w:rsidRDefault="008816DE" w:rsidP="008816DE">
      <w:pPr>
        <w:pStyle w:val="ListParagraph"/>
        <w:rPr>
          <w:rFonts w:ascii="Times New Roman" w:hAnsi="Times New Roman" w:cs="Times New Roman"/>
          <w:sz w:val="24"/>
          <w:szCs w:val="24"/>
        </w:rPr>
      </w:pPr>
    </w:p>
    <w:p w14:paraId="58BFC6BF" w14:textId="77777777" w:rsidR="008816DE" w:rsidRDefault="008816DE" w:rsidP="008816DE">
      <w:pPr>
        <w:pStyle w:val="ListParagraph"/>
        <w:rPr>
          <w:rFonts w:ascii="Times New Roman" w:hAnsi="Times New Roman" w:cs="Times New Roman"/>
          <w:sz w:val="24"/>
          <w:szCs w:val="24"/>
        </w:rPr>
      </w:pPr>
    </w:p>
    <w:p w14:paraId="50387BD5" w14:textId="77777777" w:rsidR="008816DE" w:rsidRDefault="008816DE" w:rsidP="008816DE">
      <w:pPr>
        <w:pStyle w:val="ListParagraph"/>
        <w:rPr>
          <w:rFonts w:ascii="Times New Roman" w:hAnsi="Times New Roman" w:cs="Times New Roman"/>
          <w:sz w:val="24"/>
          <w:szCs w:val="24"/>
        </w:rPr>
      </w:pPr>
    </w:p>
    <w:p w14:paraId="21F36A2E" w14:textId="77777777" w:rsidR="008816DE" w:rsidRDefault="008816DE" w:rsidP="008816DE">
      <w:pPr>
        <w:pStyle w:val="ListParagraph"/>
        <w:rPr>
          <w:rFonts w:ascii="Times New Roman" w:hAnsi="Times New Roman" w:cs="Times New Roman"/>
          <w:sz w:val="24"/>
          <w:szCs w:val="24"/>
        </w:rPr>
      </w:pPr>
    </w:p>
    <w:p w14:paraId="123D2B59" w14:textId="77777777" w:rsidR="008816DE" w:rsidRDefault="008816DE" w:rsidP="008816DE">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lastRenderedPageBreak/>
        <w:t>Uji Realibilitas Aksesibilitas Laporan Keuangan</w:t>
      </w:r>
    </w:p>
    <w:tbl>
      <w:tblPr>
        <w:tblW w:w="4181"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4"/>
        <w:gridCol w:w="1503"/>
        <w:gridCol w:w="1174"/>
      </w:tblGrid>
      <w:tr w:rsidR="008816DE" w:rsidRPr="00B77752" w14:paraId="62F04585" w14:textId="77777777" w:rsidTr="001875FC">
        <w:trPr>
          <w:cantSplit/>
        </w:trPr>
        <w:tc>
          <w:tcPr>
            <w:tcW w:w="4181" w:type="dxa"/>
            <w:gridSpan w:val="3"/>
            <w:shd w:val="clear" w:color="auto" w:fill="FFFFFF"/>
            <w:vAlign w:val="center"/>
          </w:tcPr>
          <w:p w14:paraId="4FB4B77E"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010205"/>
              </w:rPr>
            </w:pPr>
            <w:r w:rsidRPr="00B77752">
              <w:rPr>
                <w:rFonts w:ascii="Arial" w:hAnsi="Arial" w:cs="Arial"/>
                <w:b/>
                <w:bCs/>
                <w:color w:val="010205"/>
              </w:rPr>
              <w:t>Reliability Statistics</w:t>
            </w:r>
          </w:p>
        </w:tc>
      </w:tr>
      <w:tr w:rsidR="008816DE" w:rsidRPr="00B77752" w14:paraId="0D917A4F" w14:textId="77777777" w:rsidTr="001875FC">
        <w:trPr>
          <w:cantSplit/>
        </w:trPr>
        <w:tc>
          <w:tcPr>
            <w:tcW w:w="1504" w:type="dxa"/>
            <w:shd w:val="clear" w:color="auto" w:fill="FFFFFF"/>
            <w:vAlign w:val="bottom"/>
          </w:tcPr>
          <w:p w14:paraId="36A7FCF9"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Cronbach's Alpha</w:t>
            </w:r>
          </w:p>
        </w:tc>
        <w:tc>
          <w:tcPr>
            <w:tcW w:w="1503" w:type="dxa"/>
            <w:shd w:val="clear" w:color="auto" w:fill="FFFFFF"/>
            <w:vAlign w:val="bottom"/>
          </w:tcPr>
          <w:p w14:paraId="65A0A762"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Cronbach's Alpha Based on Standardized Items</w:t>
            </w:r>
          </w:p>
        </w:tc>
        <w:tc>
          <w:tcPr>
            <w:tcW w:w="1174" w:type="dxa"/>
            <w:shd w:val="clear" w:color="auto" w:fill="FFFFFF"/>
            <w:vAlign w:val="bottom"/>
          </w:tcPr>
          <w:p w14:paraId="5F424D04"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N of Items</w:t>
            </w:r>
          </w:p>
        </w:tc>
      </w:tr>
      <w:tr w:rsidR="008816DE" w:rsidRPr="00B77752" w14:paraId="44FD36EE" w14:textId="77777777" w:rsidTr="001875FC">
        <w:trPr>
          <w:cantSplit/>
        </w:trPr>
        <w:tc>
          <w:tcPr>
            <w:tcW w:w="1504" w:type="dxa"/>
            <w:shd w:val="clear" w:color="auto" w:fill="FFFFFF"/>
          </w:tcPr>
          <w:p w14:paraId="210DD2B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,924</w:t>
            </w:r>
          </w:p>
        </w:tc>
        <w:tc>
          <w:tcPr>
            <w:tcW w:w="1503" w:type="dxa"/>
            <w:shd w:val="clear" w:color="auto" w:fill="FFFFFF"/>
          </w:tcPr>
          <w:p w14:paraId="2A5A4C51"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,925</w:t>
            </w:r>
          </w:p>
        </w:tc>
        <w:tc>
          <w:tcPr>
            <w:tcW w:w="1174" w:type="dxa"/>
            <w:shd w:val="clear" w:color="auto" w:fill="FFFFFF"/>
          </w:tcPr>
          <w:p w14:paraId="652E86F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6</w:t>
            </w:r>
          </w:p>
        </w:tc>
      </w:tr>
    </w:tbl>
    <w:p w14:paraId="413129F1" w14:textId="77777777" w:rsidR="008816DE" w:rsidRDefault="008816DE" w:rsidP="008816DE">
      <w:pPr>
        <w:pStyle w:val="ListParagraph"/>
        <w:rPr>
          <w:rFonts w:ascii="Times New Roman" w:hAnsi="Times New Roman" w:cs="Times New Roman"/>
          <w:sz w:val="24"/>
          <w:szCs w:val="24"/>
        </w:rPr>
      </w:pPr>
    </w:p>
    <w:p w14:paraId="1622E875" w14:textId="77777777" w:rsidR="008816DE" w:rsidRDefault="008816DE" w:rsidP="008816DE">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Uji Realibilitas Akuntabilitas Pengelolaan Keuangan Daerah</w:t>
      </w:r>
    </w:p>
    <w:tbl>
      <w:tblPr>
        <w:tblW w:w="431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2"/>
        <w:gridCol w:w="1551"/>
        <w:gridCol w:w="1212"/>
      </w:tblGrid>
      <w:tr w:rsidR="008816DE" w:rsidRPr="00B77752" w14:paraId="30CE03CA" w14:textId="77777777" w:rsidTr="001875FC">
        <w:trPr>
          <w:cantSplit/>
          <w:trHeight w:val="344"/>
        </w:trPr>
        <w:tc>
          <w:tcPr>
            <w:tcW w:w="4315" w:type="dxa"/>
            <w:gridSpan w:val="3"/>
            <w:shd w:val="clear" w:color="auto" w:fill="FFFFFF"/>
            <w:vAlign w:val="center"/>
          </w:tcPr>
          <w:p w14:paraId="543C852D"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010205"/>
              </w:rPr>
            </w:pPr>
            <w:r w:rsidRPr="00B77752">
              <w:rPr>
                <w:rFonts w:ascii="Arial" w:hAnsi="Arial" w:cs="Arial"/>
                <w:b/>
                <w:bCs/>
                <w:color w:val="010205"/>
              </w:rPr>
              <w:t>Reliability Statistics</w:t>
            </w:r>
          </w:p>
        </w:tc>
      </w:tr>
      <w:tr w:rsidR="008816DE" w:rsidRPr="00B77752" w14:paraId="404CA6E2" w14:textId="77777777" w:rsidTr="001875FC">
        <w:trPr>
          <w:cantSplit/>
          <w:trHeight w:val="1392"/>
        </w:trPr>
        <w:tc>
          <w:tcPr>
            <w:tcW w:w="1552" w:type="dxa"/>
            <w:shd w:val="clear" w:color="auto" w:fill="FFFFFF"/>
            <w:vAlign w:val="bottom"/>
          </w:tcPr>
          <w:p w14:paraId="6A741A32"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Cronbach's Alpha</w:t>
            </w:r>
          </w:p>
        </w:tc>
        <w:tc>
          <w:tcPr>
            <w:tcW w:w="1551" w:type="dxa"/>
            <w:shd w:val="clear" w:color="auto" w:fill="FFFFFF"/>
            <w:vAlign w:val="bottom"/>
          </w:tcPr>
          <w:p w14:paraId="031DEAC0"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Cronbach's Alpha Based on Standardized Items</w:t>
            </w:r>
          </w:p>
        </w:tc>
        <w:tc>
          <w:tcPr>
            <w:tcW w:w="1212" w:type="dxa"/>
            <w:shd w:val="clear" w:color="auto" w:fill="FFFFFF"/>
            <w:vAlign w:val="bottom"/>
          </w:tcPr>
          <w:p w14:paraId="2DC38185" w14:textId="77777777" w:rsidR="008816DE" w:rsidRPr="00B77752"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B77752">
              <w:rPr>
                <w:rFonts w:ascii="Arial" w:hAnsi="Arial" w:cs="Arial"/>
                <w:color w:val="264A60"/>
                <w:sz w:val="18"/>
                <w:szCs w:val="18"/>
              </w:rPr>
              <w:t>N of Items</w:t>
            </w:r>
          </w:p>
        </w:tc>
      </w:tr>
      <w:tr w:rsidR="008816DE" w:rsidRPr="00B77752" w14:paraId="7B51C416" w14:textId="77777777" w:rsidTr="001875FC">
        <w:trPr>
          <w:cantSplit/>
          <w:trHeight w:val="344"/>
        </w:trPr>
        <w:tc>
          <w:tcPr>
            <w:tcW w:w="1552" w:type="dxa"/>
            <w:shd w:val="clear" w:color="auto" w:fill="FFFFFF"/>
          </w:tcPr>
          <w:p w14:paraId="57AAF53B"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,844</w:t>
            </w:r>
          </w:p>
        </w:tc>
        <w:tc>
          <w:tcPr>
            <w:tcW w:w="1551" w:type="dxa"/>
            <w:shd w:val="clear" w:color="auto" w:fill="FFFFFF"/>
          </w:tcPr>
          <w:p w14:paraId="548EBD10"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,849</w:t>
            </w:r>
          </w:p>
        </w:tc>
        <w:tc>
          <w:tcPr>
            <w:tcW w:w="1212" w:type="dxa"/>
            <w:shd w:val="clear" w:color="auto" w:fill="FFFFFF"/>
          </w:tcPr>
          <w:p w14:paraId="02F7E67C" w14:textId="77777777" w:rsidR="008816DE" w:rsidRPr="00B77752"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B77752">
              <w:rPr>
                <w:rFonts w:ascii="Arial" w:hAnsi="Arial" w:cs="Arial"/>
                <w:color w:val="010205"/>
                <w:sz w:val="18"/>
                <w:szCs w:val="18"/>
              </w:rPr>
              <w:t>10</w:t>
            </w:r>
          </w:p>
        </w:tc>
      </w:tr>
    </w:tbl>
    <w:p w14:paraId="0ADC842C" w14:textId="77777777" w:rsidR="008816DE" w:rsidRPr="00605028" w:rsidRDefault="008816DE" w:rsidP="008816DE">
      <w:pPr>
        <w:pStyle w:val="ListParagraph"/>
        <w:rPr>
          <w:rFonts w:ascii="Times New Roman" w:hAnsi="Times New Roman" w:cs="Times New Roman"/>
          <w:sz w:val="24"/>
          <w:szCs w:val="24"/>
        </w:rPr>
      </w:pPr>
    </w:p>
    <w:p w14:paraId="48C7400F" w14:textId="77777777" w:rsidR="008816DE" w:rsidRDefault="008816DE" w:rsidP="008816DE">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1EF16282" w14:textId="77777777" w:rsidR="008816DE" w:rsidRPr="00C0685A" w:rsidRDefault="008816DE" w:rsidP="008816DE">
      <w:pPr>
        <w:spacing w:line="480" w:lineRule="auto"/>
        <w:rPr>
          <w:rFonts w:ascii="Times New Roman" w:hAnsi="Times New Roman" w:cs="Times New Roman"/>
          <w:b/>
          <w:bCs/>
          <w:sz w:val="24"/>
          <w:szCs w:val="24"/>
        </w:rPr>
      </w:pPr>
      <w:r w:rsidRPr="00C0685A">
        <w:rPr>
          <w:rFonts w:ascii="Times New Roman" w:hAnsi="Times New Roman" w:cs="Times New Roman"/>
          <w:b/>
          <w:bCs/>
          <w:sz w:val="24"/>
          <w:szCs w:val="24"/>
        </w:rPr>
        <w:lastRenderedPageBreak/>
        <w:t>Lampiran 6</w:t>
      </w:r>
    </w:p>
    <w:p w14:paraId="2D5CCDA6" w14:textId="77777777" w:rsidR="008816DE" w:rsidRDefault="008816DE" w:rsidP="008816DE">
      <w:pPr>
        <w:spacing w:line="480" w:lineRule="auto"/>
        <w:rPr>
          <w:rFonts w:ascii="Times New Roman" w:hAnsi="Times New Roman" w:cs="Times New Roman"/>
          <w:sz w:val="24"/>
          <w:szCs w:val="24"/>
        </w:rPr>
      </w:pPr>
      <w:r>
        <w:rPr>
          <w:rFonts w:ascii="Times New Roman" w:hAnsi="Times New Roman" w:cs="Times New Roman"/>
          <w:sz w:val="24"/>
          <w:szCs w:val="24"/>
        </w:rPr>
        <w:t>Uji Statistik Deskriptif</w:t>
      </w:r>
    </w:p>
    <w:tbl>
      <w:tblPr>
        <w:tblW w:w="73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6"/>
        <w:gridCol w:w="1029"/>
        <w:gridCol w:w="1077"/>
        <w:gridCol w:w="1107"/>
        <w:gridCol w:w="1030"/>
        <w:gridCol w:w="1445"/>
      </w:tblGrid>
      <w:tr w:rsidR="008816DE" w:rsidRPr="00383077" w14:paraId="244E52FD" w14:textId="77777777" w:rsidTr="001875FC">
        <w:trPr>
          <w:cantSplit/>
        </w:trPr>
        <w:tc>
          <w:tcPr>
            <w:tcW w:w="7394" w:type="dxa"/>
            <w:gridSpan w:val="6"/>
            <w:shd w:val="clear" w:color="auto" w:fill="FFFFFF"/>
            <w:vAlign w:val="center"/>
          </w:tcPr>
          <w:p w14:paraId="5C4A2A87"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010205"/>
              </w:rPr>
            </w:pPr>
            <w:r w:rsidRPr="00383077">
              <w:rPr>
                <w:rFonts w:ascii="Arial" w:hAnsi="Arial" w:cs="Arial"/>
                <w:b/>
                <w:bCs/>
                <w:color w:val="010205"/>
              </w:rPr>
              <w:t>Descriptive Statistics</w:t>
            </w:r>
          </w:p>
        </w:tc>
      </w:tr>
      <w:tr w:rsidR="008816DE" w:rsidRPr="00383077" w14:paraId="6BA1A32E" w14:textId="77777777" w:rsidTr="001875FC">
        <w:trPr>
          <w:cantSplit/>
        </w:trPr>
        <w:tc>
          <w:tcPr>
            <w:tcW w:w="1706" w:type="dxa"/>
            <w:shd w:val="clear" w:color="auto" w:fill="FFFFFF"/>
            <w:vAlign w:val="bottom"/>
          </w:tcPr>
          <w:p w14:paraId="6BD2747F" w14:textId="77777777" w:rsidR="008816DE" w:rsidRPr="00383077" w:rsidRDefault="008816DE" w:rsidP="001875FC">
            <w:pPr>
              <w:autoSpaceDE w:val="0"/>
              <w:autoSpaceDN w:val="0"/>
              <w:adjustRightInd w:val="0"/>
              <w:spacing w:after="0" w:line="240" w:lineRule="auto"/>
            </w:pPr>
          </w:p>
        </w:tc>
        <w:tc>
          <w:tcPr>
            <w:tcW w:w="1029" w:type="dxa"/>
            <w:shd w:val="clear" w:color="auto" w:fill="FFFFFF"/>
            <w:vAlign w:val="bottom"/>
          </w:tcPr>
          <w:p w14:paraId="03CC1C02"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N</w:t>
            </w:r>
          </w:p>
        </w:tc>
        <w:tc>
          <w:tcPr>
            <w:tcW w:w="1077" w:type="dxa"/>
            <w:shd w:val="clear" w:color="auto" w:fill="FFFFFF"/>
            <w:vAlign w:val="bottom"/>
          </w:tcPr>
          <w:p w14:paraId="485B338C"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Minimum</w:t>
            </w:r>
          </w:p>
        </w:tc>
        <w:tc>
          <w:tcPr>
            <w:tcW w:w="1107" w:type="dxa"/>
            <w:shd w:val="clear" w:color="auto" w:fill="FFFFFF"/>
            <w:vAlign w:val="bottom"/>
          </w:tcPr>
          <w:p w14:paraId="6DD54BE3"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Maximum</w:t>
            </w:r>
          </w:p>
        </w:tc>
        <w:tc>
          <w:tcPr>
            <w:tcW w:w="1030" w:type="dxa"/>
            <w:shd w:val="clear" w:color="auto" w:fill="FFFFFF"/>
            <w:vAlign w:val="bottom"/>
          </w:tcPr>
          <w:p w14:paraId="2ACD2EFD"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Mean</w:t>
            </w:r>
          </w:p>
        </w:tc>
        <w:tc>
          <w:tcPr>
            <w:tcW w:w="1445" w:type="dxa"/>
            <w:shd w:val="clear" w:color="auto" w:fill="FFFFFF"/>
            <w:vAlign w:val="bottom"/>
          </w:tcPr>
          <w:p w14:paraId="1C906C90"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Std. Deviation</w:t>
            </w:r>
          </w:p>
        </w:tc>
      </w:tr>
      <w:tr w:rsidR="008816DE" w:rsidRPr="00383077" w14:paraId="67E99CBC" w14:textId="77777777" w:rsidTr="001875FC">
        <w:trPr>
          <w:cantSplit/>
        </w:trPr>
        <w:tc>
          <w:tcPr>
            <w:tcW w:w="1706" w:type="dxa"/>
            <w:shd w:val="clear" w:color="auto" w:fill="E0E0E0"/>
          </w:tcPr>
          <w:p w14:paraId="32FE17DE"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SPI</w:t>
            </w:r>
          </w:p>
        </w:tc>
        <w:tc>
          <w:tcPr>
            <w:tcW w:w="1029" w:type="dxa"/>
            <w:shd w:val="clear" w:color="auto" w:fill="FFFFFF"/>
          </w:tcPr>
          <w:p w14:paraId="58E678BD"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72</w:t>
            </w:r>
          </w:p>
        </w:tc>
        <w:tc>
          <w:tcPr>
            <w:tcW w:w="1077" w:type="dxa"/>
            <w:shd w:val="clear" w:color="auto" w:fill="FFFFFF"/>
          </w:tcPr>
          <w:p w14:paraId="1CB2C361"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22,83</w:t>
            </w:r>
          </w:p>
        </w:tc>
        <w:tc>
          <w:tcPr>
            <w:tcW w:w="1107" w:type="dxa"/>
            <w:shd w:val="clear" w:color="auto" w:fill="FFFFFF"/>
          </w:tcPr>
          <w:p w14:paraId="10FE161D"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45,01</w:t>
            </w:r>
          </w:p>
        </w:tc>
        <w:tc>
          <w:tcPr>
            <w:tcW w:w="1030" w:type="dxa"/>
            <w:shd w:val="clear" w:color="auto" w:fill="FFFFFF"/>
          </w:tcPr>
          <w:p w14:paraId="7EA32103"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33,7720</w:t>
            </w:r>
          </w:p>
        </w:tc>
        <w:tc>
          <w:tcPr>
            <w:tcW w:w="1445" w:type="dxa"/>
            <w:shd w:val="clear" w:color="auto" w:fill="FFFFFF"/>
          </w:tcPr>
          <w:p w14:paraId="53365F0F"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6,66952</w:t>
            </w:r>
          </w:p>
        </w:tc>
      </w:tr>
      <w:tr w:rsidR="008816DE" w:rsidRPr="00383077" w14:paraId="38B2E304" w14:textId="77777777" w:rsidTr="001875FC">
        <w:trPr>
          <w:cantSplit/>
        </w:trPr>
        <w:tc>
          <w:tcPr>
            <w:tcW w:w="1706" w:type="dxa"/>
            <w:shd w:val="clear" w:color="auto" w:fill="E0E0E0"/>
          </w:tcPr>
          <w:p w14:paraId="082ED3C8"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SAKD</w:t>
            </w:r>
          </w:p>
        </w:tc>
        <w:tc>
          <w:tcPr>
            <w:tcW w:w="1029" w:type="dxa"/>
            <w:shd w:val="clear" w:color="auto" w:fill="FFFFFF"/>
          </w:tcPr>
          <w:p w14:paraId="077F6053"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72</w:t>
            </w:r>
          </w:p>
        </w:tc>
        <w:tc>
          <w:tcPr>
            <w:tcW w:w="1077" w:type="dxa"/>
            <w:shd w:val="clear" w:color="auto" w:fill="FFFFFF"/>
          </w:tcPr>
          <w:p w14:paraId="3C9EFA43"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10,64</w:t>
            </w:r>
          </w:p>
        </w:tc>
        <w:tc>
          <w:tcPr>
            <w:tcW w:w="1107" w:type="dxa"/>
            <w:shd w:val="clear" w:color="auto" w:fill="FFFFFF"/>
          </w:tcPr>
          <w:p w14:paraId="39F3B954"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22,46</w:t>
            </w:r>
          </w:p>
        </w:tc>
        <w:tc>
          <w:tcPr>
            <w:tcW w:w="1030" w:type="dxa"/>
            <w:shd w:val="clear" w:color="auto" w:fill="FFFFFF"/>
          </w:tcPr>
          <w:p w14:paraId="56198EF3"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16,8898</w:t>
            </w:r>
          </w:p>
        </w:tc>
        <w:tc>
          <w:tcPr>
            <w:tcW w:w="1445" w:type="dxa"/>
            <w:shd w:val="clear" w:color="auto" w:fill="FFFFFF"/>
          </w:tcPr>
          <w:p w14:paraId="2D8DEC66"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3,25053</w:t>
            </w:r>
          </w:p>
        </w:tc>
      </w:tr>
      <w:tr w:rsidR="008816DE" w:rsidRPr="00383077" w14:paraId="734347F5" w14:textId="77777777" w:rsidTr="001875FC">
        <w:trPr>
          <w:cantSplit/>
        </w:trPr>
        <w:tc>
          <w:tcPr>
            <w:tcW w:w="1706" w:type="dxa"/>
            <w:shd w:val="clear" w:color="auto" w:fill="E0E0E0"/>
          </w:tcPr>
          <w:p w14:paraId="41BBE1C0"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VFM</w:t>
            </w:r>
          </w:p>
        </w:tc>
        <w:tc>
          <w:tcPr>
            <w:tcW w:w="1029" w:type="dxa"/>
            <w:shd w:val="clear" w:color="auto" w:fill="FFFFFF"/>
          </w:tcPr>
          <w:p w14:paraId="5FD05FA9"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72</w:t>
            </w:r>
          </w:p>
        </w:tc>
        <w:tc>
          <w:tcPr>
            <w:tcW w:w="1077" w:type="dxa"/>
            <w:shd w:val="clear" w:color="auto" w:fill="FFFFFF"/>
          </w:tcPr>
          <w:p w14:paraId="57F2B939"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16,80</w:t>
            </w:r>
          </w:p>
        </w:tc>
        <w:tc>
          <w:tcPr>
            <w:tcW w:w="1107" w:type="dxa"/>
            <w:shd w:val="clear" w:color="auto" w:fill="FFFFFF"/>
          </w:tcPr>
          <w:p w14:paraId="15B8AFF4"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41,52</w:t>
            </w:r>
          </w:p>
        </w:tc>
        <w:tc>
          <w:tcPr>
            <w:tcW w:w="1030" w:type="dxa"/>
            <w:shd w:val="clear" w:color="auto" w:fill="FFFFFF"/>
          </w:tcPr>
          <w:p w14:paraId="6942DADC"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29,6517</w:t>
            </w:r>
          </w:p>
        </w:tc>
        <w:tc>
          <w:tcPr>
            <w:tcW w:w="1445" w:type="dxa"/>
            <w:shd w:val="clear" w:color="auto" w:fill="FFFFFF"/>
          </w:tcPr>
          <w:p w14:paraId="44D3251B"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4,51203</w:t>
            </w:r>
          </w:p>
        </w:tc>
      </w:tr>
      <w:tr w:rsidR="008816DE" w:rsidRPr="00383077" w14:paraId="5D1177B5" w14:textId="77777777" w:rsidTr="001875FC">
        <w:trPr>
          <w:cantSplit/>
        </w:trPr>
        <w:tc>
          <w:tcPr>
            <w:tcW w:w="1706" w:type="dxa"/>
            <w:shd w:val="clear" w:color="auto" w:fill="E0E0E0"/>
          </w:tcPr>
          <w:p w14:paraId="772C8952"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KSA</w:t>
            </w:r>
          </w:p>
        </w:tc>
        <w:tc>
          <w:tcPr>
            <w:tcW w:w="1029" w:type="dxa"/>
            <w:shd w:val="clear" w:color="auto" w:fill="FFFFFF"/>
          </w:tcPr>
          <w:p w14:paraId="029D10CB"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72</w:t>
            </w:r>
          </w:p>
        </w:tc>
        <w:tc>
          <w:tcPr>
            <w:tcW w:w="1077" w:type="dxa"/>
            <w:shd w:val="clear" w:color="auto" w:fill="FFFFFF"/>
          </w:tcPr>
          <w:p w14:paraId="5E99F4EA"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17,82</w:t>
            </w:r>
          </w:p>
        </w:tc>
        <w:tc>
          <w:tcPr>
            <w:tcW w:w="1107" w:type="dxa"/>
            <w:shd w:val="clear" w:color="auto" w:fill="FFFFFF"/>
          </w:tcPr>
          <w:p w14:paraId="5355A58D"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52,14</w:t>
            </w:r>
          </w:p>
        </w:tc>
        <w:tc>
          <w:tcPr>
            <w:tcW w:w="1030" w:type="dxa"/>
            <w:shd w:val="clear" w:color="auto" w:fill="FFFFFF"/>
          </w:tcPr>
          <w:p w14:paraId="17BCFC53"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40,0649</w:t>
            </w:r>
          </w:p>
        </w:tc>
        <w:tc>
          <w:tcPr>
            <w:tcW w:w="1445" w:type="dxa"/>
            <w:shd w:val="clear" w:color="auto" w:fill="FFFFFF"/>
          </w:tcPr>
          <w:p w14:paraId="4828B76C"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5,39112</w:t>
            </w:r>
          </w:p>
        </w:tc>
      </w:tr>
      <w:tr w:rsidR="008816DE" w:rsidRPr="00383077" w14:paraId="7A5203CA" w14:textId="77777777" w:rsidTr="001875FC">
        <w:trPr>
          <w:cantSplit/>
        </w:trPr>
        <w:tc>
          <w:tcPr>
            <w:tcW w:w="1706" w:type="dxa"/>
            <w:shd w:val="clear" w:color="auto" w:fill="E0E0E0"/>
          </w:tcPr>
          <w:p w14:paraId="022A53EB"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ALK</w:t>
            </w:r>
          </w:p>
        </w:tc>
        <w:tc>
          <w:tcPr>
            <w:tcW w:w="1029" w:type="dxa"/>
            <w:shd w:val="clear" w:color="auto" w:fill="FFFFFF"/>
          </w:tcPr>
          <w:p w14:paraId="2CE206D5"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72</w:t>
            </w:r>
          </w:p>
        </w:tc>
        <w:tc>
          <w:tcPr>
            <w:tcW w:w="1077" w:type="dxa"/>
            <w:shd w:val="clear" w:color="auto" w:fill="FFFFFF"/>
          </w:tcPr>
          <w:p w14:paraId="762CF684"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6,00</w:t>
            </w:r>
          </w:p>
        </w:tc>
        <w:tc>
          <w:tcPr>
            <w:tcW w:w="1107" w:type="dxa"/>
            <w:shd w:val="clear" w:color="auto" w:fill="FFFFFF"/>
          </w:tcPr>
          <w:p w14:paraId="35FA0E54"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20,14</w:t>
            </w:r>
          </w:p>
        </w:tc>
        <w:tc>
          <w:tcPr>
            <w:tcW w:w="1030" w:type="dxa"/>
            <w:shd w:val="clear" w:color="auto" w:fill="FFFFFF"/>
          </w:tcPr>
          <w:p w14:paraId="55048767"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16,5762</w:t>
            </w:r>
          </w:p>
        </w:tc>
        <w:tc>
          <w:tcPr>
            <w:tcW w:w="1445" w:type="dxa"/>
            <w:shd w:val="clear" w:color="auto" w:fill="FFFFFF"/>
          </w:tcPr>
          <w:p w14:paraId="29CB60EC"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3,91100</w:t>
            </w:r>
          </w:p>
        </w:tc>
      </w:tr>
      <w:tr w:rsidR="008816DE" w:rsidRPr="00383077" w14:paraId="3514AB94" w14:textId="77777777" w:rsidTr="001875FC">
        <w:trPr>
          <w:cantSplit/>
        </w:trPr>
        <w:tc>
          <w:tcPr>
            <w:tcW w:w="1706" w:type="dxa"/>
            <w:shd w:val="clear" w:color="auto" w:fill="E0E0E0"/>
          </w:tcPr>
          <w:p w14:paraId="37685638"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APKD</w:t>
            </w:r>
          </w:p>
        </w:tc>
        <w:tc>
          <w:tcPr>
            <w:tcW w:w="1029" w:type="dxa"/>
            <w:shd w:val="clear" w:color="auto" w:fill="FFFFFF"/>
          </w:tcPr>
          <w:p w14:paraId="38C0634F"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72</w:t>
            </w:r>
          </w:p>
        </w:tc>
        <w:tc>
          <w:tcPr>
            <w:tcW w:w="1077" w:type="dxa"/>
            <w:shd w:val="clear" w:color="auto" w:fill="FFFFFF"/>
          </w:tcPr>
          <w:p w14:paraId="47AE93AF"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19,07</w:t>
            </w:r>
          </w:p>
        </w:tc>
        <w:tc>
          <w:tcPr>
            <w:tcW w:w="1107" w:type="dxa"/>
            <w:shd w:val="clear" w:color="auto" w:fill="FFFFFF"/>
          </w:tcPr>
          <w:p w14:paraId="0F646D14"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33,57</w:t>
            </w:r>
          </w:p>
        </w:tc>
        <w:tc>
          <w:tcPr>
            <w:tcW w:w="1030" w:type="dxa"/>
            <w:shd w:val="clear" w:color="auto" w:fill="FFFFFF"/>
          </w:tcPr>
          <w:p w14:paraId="1AB95D34"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27,3691</w:t>
            </w:r>
          </w:p>
        </w:tc>
        <w:tc>
          <w:tcPr>
            <w:tcW w:w="1445" w:type="dxa"/>
            <w:shd w:val="clear" w:color="auto" w:fill="FFFFFF"/>
          </w:tcPr>
          <w:p w14:paraId="54394B90"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3,85667</w:t>
            </w:r>
          </w:p>
        </w:tc>
      </w:tr>
      <w:tr w:rsidR="008816DE" w:rsidRPr="00383077" w14:paraId="40483B38" w14:textId="77777777" w:rsidTr="001875FC">
        <w:trPr>
          <w:cantSplit/>
        </w:trPr>
        <w:tc>
          <w:tcPr>
            <w:tcW w:w="1706" w:type="dxa"/>
            <w:shd w:val="clear" w:color="auto" w:fill="E0E0E0"/>
          </w:tcPr>
          <w:p w14:paraId="7507258E"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Valid N (listwise)</w:t>
            </w:r>
          </w:p>
        </w:tc>
        <w:tc>
          <w:tcPr>
            <w:tcW w:w="1029" w:type="dxa"/>
            <w:shd w:val="clear" w:color="auto" w:fill="FFFFFF"/>
          </w:tcPr>
          <w:p w14:paraId="2E389BCB"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72</w:t>
            </w:r>
          </w:p>
        </w:tc>
        <w:tc>
          <w:tcPr>
            <w:tcW w:w="1077" w:type="dxa"/>
            <w:shd w:val="clear" w:color="auto" w:fill="FFFFFF"/>
            <w:vAlign w:val="center"/>
          </w:tcPr>
          <w:p w14:paraId="4CBD811A" w14:textId="77777777" w:rsidR="008816DE" w:rsidRPr="00383077" w:rsidRDefault="008816DE" w:rsidP="001875FC">
            <w:pPr>
              <w:autoSpaceDE w:val="0"/>
              <w:autoSpaceDN w:val="0"/>
              <w:adjustRightInd w:val="0"/>
              <w:spacing w:after="0" w:line="240" w:lineRule="auto"/>
            </w:pPr>
          </w:p>
        </w:tc>
        <w:tc>
          <w:tcPr>
            <w:tcW w:w="1107" w:type="dxa"/>
            <w:shd w:val="clear" w:color="auto" w:fill="FFFFFF"/>
            <w:vAlign w:val="center"/>
          </w:tcPr>
          <w:p w14:paraId="1D0EB1CB" w14:textId="77777777" w:rsidR="008816DE" w:rsidRPr="00383077" w:rsidRDefault="008816DE" w:rsidP="001875FC">
            <w:pPr>
              <w:autoSpaceDE w:val="0"/>
              <w:autoSpaceDN w:val="0"/>
              <w:adjustRightInd w:val="0"/>
              <w:spacing w:after="0" w:line="240" w:lineRule="auto"/>
            </w:pPr>
          </w:p>
        </w:tc>
        <w:tc>
          <w:tcPr>
            <w:tcW w:w="1030" w:type="dxa"/>
            <w:shd w:val="clear" w:color="auto" w:fill="FFFFFF"/>
            <w:vAlign w:val="center"/>
          </w:tcPr>
          <w:p w14:paraId="57C76913" w14:textId="77777777" w:rsidR="008816DE" w:rsidRPr="00383077" w:rsidRDefault="008816DE" w:rsidP="001875FC">
            <w:pPr>
              <w:autoSpaceDE w:val="0"/>
              <w:autoSpaceDN w:val="0"/>
              <w:adjustRightInd w:val="0"/>
              <w:spacing w:after="0" w:line="240" w:lineRule="auto"/>
            </w:pPr>
          </w:p>
        </w:tc>
        <w:tc>
          <w:tcPr>
            <w:tcW w:w="1445" w:type="dxa"/>
            <w:shd w:val="clear" w:color="auto" w:fill="FFFFFF"/>
            <w:vAlign w:val="center"/>
          </w:tcPr>
          <w:p w14:paraId="1816DDD0" w14:textId="77777777" w:rsidR="008816DE" w:rsidRPr="00383077" w:rsidRDefault="008816DE" w:rsidP="001875FC">
            <w:pPr>
              <w:autoSpaceDE w:val="0"/>
              <w:autoSpaceDN w:val="0"/>
              <w:adjustRightInd w:val="0"/>
              <w:spacing w:after="0" w:line="240" w:lineRule="auto"/>
            </w:pPr>
          </w:p>
        </w:tc>
      </w:tr>
    </w:tbl>
    <w:p w14:paraId="2E14B833" w14:textId="77777777" w:rsidR="008816DE" w:rsidRDefault="008816DE" w:rsidP="008816DE">
      <w:pPr>
        <w:rPr>
          <w:rFonts w:ascii="Times New Roman" w:hAnsi="Times New Roman" w:cs="Times New Roman"/>
          <w:sz w:val="24"/>
          <w:szCs w:val="24"/>
        </w:rPr>
      </w:pPr>
    </w:p>
    <w:p w14:paraId="6BEB42BC" w14:textId="77777777" w:rsidR="008816DE" w:rsidRDefault="008816DE" w:rsidP="008816DE">
      <w:pPr>
        <w:rPr>
          <w:rFonts w:ascii="Times New Roman" w:hAnsi="Times New Roman" w:cs="Times New Roman"/>
          <w:sz w:val="24"/>
          <w:szCs w:val="24"/>
        </w:rPr>
      </w:pPr>
      <w:r>
        <w:rPr>
          <w:rFonts w:ascii="Times New Roman" w:hAnsi="Times New Roman" w:cs="Times New Roman"/>
          <w:sz w:val="24"/>
          <w:szCs w:val="24"/>
        </w:rPr>
        <w:br w:type="page"/>
      </w:r>
    </w:p>
    <w:p w14:paraId="3B6C07B4" w14:textId="77777777" w:rsidR="008816DE" w:rsidRDefault="008816DE" w:rsidP="008816DE">
      <w:pPr>
        <w:spacing w:line="480" w:lineRule="auto"/>
        <w:rPr>
          <w:rFonts w:ascii="Times New Roman" w:hAnsi="Times New Roman" w:cs="Times New Roman"/>
          <w:b/>
          <w:bCs/>
          <w:sz w:val="24"/>
          <w:szCs w:val="24"/>
        </w:rPr>
      </w:pPr>
      <w:r w:rsidRPr="008C1592">
        <w:rPr>
          <w:rFonts w:ascii="Times New Roman" w:hAnsi="Times New Roman" w:cs="Times New Roman"/>
          <w:b/>
          <w:bCs/>
          <w:sz w:val="24"/>
          <w:szCs w:val="24"/>
        </w:rPr>
        <w:lastRenderedPageBreak/>
        <w:t>Lampiran 7</w:t>
      </w:r>
    </w:p>
    <w:p w14:paraId="3A706353" w14:textId="77777777" w:rsidR="008816DE" w:rsidRDefault="008816DE" w:rsidP="008816DE">
      <w:pPr>
        <w:spacing w:line="480" w:lineRule="auto"/>
        <w:rPr>
          <w:rFonts w:ascii="Times New Roman" w:hAnsi="Times New Roman" w:cs="Times New Roman"/>
          <w:sz w:val="24"/>
          <w:szCs w:val="24"/>
        </w:rPr>
      </w:pPr>
      <w:r w:rsidRPr="008C1592">
        <w:rPr>
          <w:rFonts w:ascii="Times New Roman" w:hAnsi="Times New Roman" w:cs="Times New Roman"/>
          <w:sz w:val="24"/>
          <w:szCs w:val="24"/>
        </w:rPr>
        <w:t>Uji Asumsi Klasik</w:t>
      </w:r>
    </w:p>
    <w:p w14:paraId="049F4651" w14:textId="77777777" w:rsidR="008816DE" w:rsidRDefault="008816DE" w:rsidP="008816DE">
      <w:pPr>
        <w:pStyle w:val="ListParagraph"/>
        <w:numPr>
          <w:ilvl w:val="0"/>
          <w:numId w:val="47"/>
        </w:numPr>
        <w:spacing w:line="480" w:lineRule="auto"/>
        <w:rPr>
          <w:rFonts w:ascii="Times New Roman" w:hAnsi="Times New Roman" w:cs="Times New Roman"/>
          <w:sz w:val="24"/>
          <w:szCs w:val="24"/>
        </w:rPr>
      </w:pPr>
      <w:r>
        <w:rPr>
          <w:rFonts w:ascii="Times New Roman" w:hAnsi="Times New Roman" w:cs="Times New Roman"/>
          <w:sz w:val="24"/>
          <w:szCs w:val="24"/>
        </w:rPr>
        <w:t xml:space="preserve">Uji Normalitas </w:t>
      </w:r>
    </w:p>
    <w:tbl>
      <w:tblPr>
        <w:tblW w:w="536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1445"/>
        <w:gridCol w:w="1475"/>
      </w:tblGrid>
      <w:tr w:rsidR="008816DE" w:rsidRPr="00383077" w14:paraId="12E3788B" w14:textId="77777777" w:rsidTr="001875FC">
        <w:trPr>
          <w:cantSplit/>
        </w:trPr>
        <w:tc>
          <w:tcPr>
            <w:tcW w:w="5365" w:type="dxa"/>
            <w:gridSpan w:val="3"/>
            <w:shd w:val="clear" w:color="auto" w:fill="FFFFFF"/>
            <w:vAlign w:val="center"/>
          </w:tcPr>
          <w:p w14:paraId="6D5938C3"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010205"/>
              </w:rPr>
            </w:pPr>
            <w:r w:rsidRPr="00383077">
              <w:rPr>
                <w:rFonts w:ascii="Arial" w:hAnsi="Arial" w:cs="Arial"/>
                <w:b/>
                <w:bCs/>
                <w:color w:val="010205"/>
              </w:rPr>
              <w:t>One-Sample Kolmogorov-Smirnov Test</w:t>
            </w:r>
          </w:p>
        </w:tc>
      </w:tr>
      <w:tr w:rsidR="008816DE" w:rsidRPr="00383077" w14:paraId="57863682" w14:textId="77777777" w:rsidTr="001875FC">
        <w:trPr>
          <w:cantSplit/>
        </w:trPr>
        <w:tc>
          <w:tcPr>
            <w:tcW w:w="3890" w:type="dxa"/>
            <w:gridSpan w:val="2"/>
            <w:shd w:val="clear" w:color="auto" w:fill="FFFFFF"/>
            <w:vAlign w:val="bottom"/>
          </w:tcPr>
          <w:p w14:paraId="3B942EF5" w14:textId="77777777" w:rsidR="008816DE" w:rsidRPr="00383077" w:rsidRDefault="008816DE" w:rsidP="001875FC">
            <w:pPr>
              <w:autoSpaceDE w:val="0"/>
              <w:autoSpaceDN w:val="0"/>
              <w:adjustRightInd w:val="0"/>
              <w:spacing w:after="0" w:line="240" w:lineRule="auto"/>
            </w:pPr>
          </w:p>
        </w:tc>
        <w:tc>
          <w:tcPr>
            <w:tcW w:w="1475" w:type="dxa"/>
            <w:shd w:val="clear" w:color="auto" w:fill="FFFFFF"/>
            <w:vAlign w:val="bottom"/>
          </w:tcPr>
          <w:p w14:paraId="3EDA4B44"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Unstandardized Residual</w:t>
            </w:r>
          </w:p>
        </w:tc>
      </w:tr>
      <w:tr w:rsidR="008816DE" w:rsidRPr="00383077" w14:paraId="511AAFD0" w14:textId="77777777" w:rsidTr="001875FC">
        <w:trPr>
          <w:cantSplit/>
        </w:trPr>
        <w:tc>
          <w:tcPr>
            <w:tcW w:w="3890" w:type="dxa"/>
            <w:gridSpan w:val="2"/>
            <w:shd w:val="clear" w:color="auto" w:fill="E0E0E0"/>
          </w:tcPr>
          <w:p w14:paraId="52E60C04"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N</w:t>
            </w:r>
          </w:p>
        </w:tc>
        <w:tc>
          <w:tcPr>
            <w:tcW w:w="1475" w:type="dxa"/>
            <w:shd w:val="clear" w:color="auto" w:fill="FFFFFF"/>
          </w:tcPr>
          <w:p w14:paraId="5E67D9C8"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72</w:t>
            </w:r>
          </w:p>
        </w:tc>
      </w:tr>
      <w:tr w:rsidR="008816DE" w:rsidRPr="00383077" w14:paraId="0798886B" w14:textId="77777777" w:rsidTr="001875FC">
        <w:trPr>
          <w:cantSplit/>
        </w:trPr>
        <w:tc>
          <w:tcPr>
            <w:tcW w:w="2445" w:type="dxa"/>
            <w:vMerge w:val="restart"/>
            <w:shd w:val="clear" w:color="auto" w:fill="E0E0E0"/>
          </w:tcPr>
          <w:p w14:paraId="07D79675"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 xml:space="preserve">Normal </w:t>
            </w:r>
            <w:proofErr w:type="gramStart"/>
            <w:r w:rsidRPr="00383077">
              <w:rPr>
                <w:rFonts w:ascii="Arial" w:hAnsi="Arial" w:cs="Arial"/>
                <w:color w:val="264A60"/>
                <w:sz w:val="18"/>
                <w:szCs w:val="18"/>
              </w:rPr>
              <w:t>Parameters</w:t>
            </w:r>
            <w:r w:rsidRPr="00383077">
              <w:rPr>
                <w:rFonts w:ascii="Arial" w:hAnsi="Arial" w:cs="Arial"/>
                <w:color w:val="264A60"/>
                <w:sz w:val="18"/>
                <w:szCs w:val="18"/>
                <w:vertAlign w:val="superscript"/>
              </w:rPr>
              <w:t>a,b</w:t>
            </w:r>
            <w:proofErr w:type="gramEnd"/>
          </w:p>
        </w:tc>
        <w:tc>
          <w:tcPr>
            <w:tcW w:w="1445" w:type="dxa"/>
            <w:shd w:val="clear" w:color="auto" w:fill="E0E0E0"/>
          </w:tcPr>
          <w:p w14:paraId="74B3BC73"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Mean</w:t>
            </w:r>
          </w:p>
        </w:tc>
        <w:tc>
          <w:tcPr>
            <w:tcW w:w="1475" w:type="dxa"/>
            <w:shd w:val="clear" w:color="auto" w:fill="FFFFFF"/>
          </w:tcPr>
          <w:p w14:paraId="2E517F97"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,0000000</w:t>
            </w:r>
          </w:p>
        </w:tc>
      </w:tr>
      <w:tr w:rsidR="008816DE" w:rsidRPr="00383077" w14:paraId="2030D53B" w14:textId="77777777" w:rsidTr="001875FC">
        <w:trPr>
          <w:cantSplit/>
        </w:trPr>
        <w:tc>
          <w:tcPr>
            <w:tcW w:w="2445" w:type="dxa"/>
            <w:vMerge/>
            <w:shd w:val="clear" w:color="auto" w:fill="E0E0E0"/>
          </w:tcPr>
          <w:p w14:paraId="01B62C12" w14:textId="77777777" w:rsidR="008816DE" w:rsidRPr="00383077" w:rsidRDefault="008816DE" w:rsidP="001875FC">
            <w:pPr>
              <w:autoSpaceDE w:val="0"/>
              <w:autoSpaceDN w:val="0"/>
              <w:adjustRightInd w:val="0"/>
              <w:spacing w:after="0" w:line="240" w:lineRule="auto"/>
              <w:rPr>
                <w:rFonts w:ascii="Arial" w:hAnsi="Arial" w:cs="Arial"/>
                <w:color w:val="010205"/>
                <w:sz w:val="18"/>
                <w:szCs w:val="18"/>
              </w:rPr>
            </w:pPr>
          </w:p>
        </w:tc>
        <w:tc>
          <w:tcPr>
            <w:tcW w:w="1445" w:type="dxa"/>
            <w:shd w:val="clear" w:color="auto" w:fill="E0E0E0"/>
          </w:tcPr>
          <w:p w14:paraId="44C54EAF"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Std. Deviation</w:t>
            </w:r>
          </w:p>
        </w:tc>
        <w:tc>
          <w:tcPr>
            <w:tcW w:w="1475" w:type="dxa"/>
            <w:shd w:val="clear" w:color="auto" w:fill="FFFFFF"/>
          </w:tcPr>
          <w:p w14:paraId="6068667E"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3,67313627</w:t>
            </w:r>
          </w:p>
        </w:tc>
      </w:tr>
      <w:tr w:rsidR="008816DE" w:rsidRPr="00383077" w14:paraId="46C97911" w14:textId="77777777" w:rsidTr="001875FC">
        <w:trPr>
          <w:cantSplit/>
        </w:trPr>
        <w:tc>
          <w:tcPr>
            <w:tcW w:w="2445" w:type="dxa"/>
            <w:vMerge w:val="restart"/>
            <w:shd w:val="clear" w:color="auto" w:fill="E0E0E0"/>
          </w:tcPr>
          <w:p w14:paraId="0C70E9AA"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Most Extreme Differences</w:t>
            </w:r>
          </w:p>
        </w:tc>
        <w:tc>
          <w:tcPr>
            <w:tcW w:w="1445" w:type="dxa"/>
            <w:shd w:val="clear" w:color="auto" w:fill="E0E0E0"/>
          </w:tcPr>
          <w:p w14:paraId="62C0DF32"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Absolute</w:t>
            </w:r>
          </w:p>
        </w:tc>
        <w:tc>
          <w:tcPr>
            <w:tcW w:w="1475" w:type="dxa"/>
            <w:shd w:val="clear" w:color="auto" w:fill="FFFFFF"/>
          </w:tcPr>
          <w:p w14:paraId="1C3F6319"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,087</w:t>
            </w:r>
          </w:p>
        </w:tc>
      </w:tr>
      <w:tr w:rsidR="008816DE" w:rsidRPr="00383077" w14:paraId="31AA2AD4" w14:textId="77777777" w:rsidTr="001875FC">
        <w:trPr>
          <w:cantSplit/>
        </w:trPr>
        <w:tc>
          <w:tcPr>
            <w:tcW w:w="2445" w:type="dxa"/>
            <w:vMerge/>
            <w:shd w:val="clear" w:color="auto" w:fill="E0E0E0"/>
          </w:tcPr>
          <w:p w14:paraId="3A3669DA" w14:textId="77777777" w:rsidR="008816DE" w:rsidRPr="00383077" w:rsidRDefault="008816DE" w:rsidP="001875FC">
            <w:pPr>
              <w:autoSpaceDE w:val="0"/>
              <w:autoSpaceDN w:val="0"/>
              <w:adjustRightInd w:val="0"/>
              <w:spacing w:after="0" w:line="240" w:lineRule="auto"/>
              <w:rPr>
                <w:rFonts w:ascii="Arial" w:hAnsi="Arial" w:cs="Arial"/>
                <w:color w:val="010205"/>
                <w:sz w:val="18"/>
                <w:szCs w:val="18"/>
              </w:rPr>
            </w:pPr>
          </w:p>
        </w:tc>
        <w:tc>
          <w:tcPr>
            <w:tcW w:w="1445" w:type="dxa"/>
            <w:shd w:val="clear" w:color="auto" w:fill="E0E0E0"/>
          </w:tcPr>
          <w:p w14:paraId="5487A084"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Positive</w:t>
            </w:r>
          </w:p>
        </w:tc>
        <w:tc>
          <w:tcPr>
            <w:tcW w:w="1475" w:type="dxa"/>
            <w:shd w:val="clear" w:color="auto" w:fill="FFFFFF"/>
          </w:tcPr>
          <w:p w14:paraId="7225DD5D"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,087</w:t>
            </w:r>
          </w:p>
        </w:tc>
      </w:tr>
      <w:tr w:rsidR="008816DE" w:rsidRPr="00383077" w14:paraId="21343FEB" w14:textId="77777777" w:rsidTr="001875FC">
        <w:trPr>
          <w:cantSplit/>
        </w:trPr>
        <w:tc>
          <w:tcPr>
            <w:tcW w:w="2445" w:type="dxa"/>
            <w:vMerge/>
            <w:shd w:val="clear" w:color="auto" w:fill="E0E0E0"/>
          </w:tcPr>
          <w:p w14:paraId="6839CC2C" w14:textId="77777777" w:rsidR="008816DE" w:rsidRPr="00383077" w:rsidRDefault="008816DE" w:rsidP="001875FC">
            <w:pPr>
              <w:autoSpaceDE w:val="0"/>
              <w:autoSpaceDN w:val="0"/>
              <w:adjustRightInd w:val="0"/>
              <w:spacing w:after="0" w:line="240" w:lineRule="auto"/>
              <w:rPr>
                <w:rFonts w:ascii="Arial" w:hAnsi="Arial" w:cs="Arial"/>
                <w:color w:val="010205"/>
                <w:sz w:val="18"/>
                <w:szCs w:val="18"/>
              </w:rPr>
            </w:pPr>
          </w:p>
        </w:tc>
        <w:tc>
          <w:tcPr>
            <w:tcW w:w="1445" w:type="dxa"/>
            <w:shd w:val="clear" w:color="auto" w:fill="E0E0E0"/>
          </w:tcPr>
          <w:p w14:paraId="0C5AA6EE"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Negative</w:t>
            </w:r>
          </w:p>
        </w:tc>
        <w:tc>
          <w:tcPr>
            <w:tcW w:w="1475" w:type="dxa"/>
            <w:shd w:val="clear" w:color="auto" w:fill="FFFFFF"/>
          </w:tcPr>
          <w:p w14:paraId="0CC29E01"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-,069</w:t>
            </w:r>
          </w:p>
        </w:tc>
      </w:tr>
      <w:tr w:rsidR="008816DE" w:rsidRPr="00383077" w14:paraId="0393C328" w14:textId="77777777" w:rsidTr="001875FC">
        <w:trPr>
          <w:cantSplit/>
        </w:trPr>
        <w:tc>
          <w:tcPr>
            <w:tcW w:w="3890" w:type="dxa"/>
            <w:gridSpan w:val="2"/>
            <w:shd w:val="clear" w:color="auto" w:fill="E0E0E0"/>
          </w:tcPr>
          <w:p w14:paraId="6C84CCA5"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Test Statistic</w:t>
            </w:r>
          </w:p>
        </w:tc>
        <w:tc>
          <w:tcPr>
            <w:tcW w:w="1475" w:type="dxa"/>
            <w:shd w:val="clear" w:color="auto" w:fill="FFFFFF"/>
          </w:tcPr>
          <w:p w14:paraId="3DABD193"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,087</w:t>
            </w:r>
          </w:p>
        </w:tc>
      </w:tr>
      <w:tr w:rsidR="008816DE" w:rsidRPr="00383077" w14:paraId="5E2C54CD" w14:textId="77777777" w:rsidTr="001875FC">
        <w:trPr>
          <w:cantSplit/>
        </w:trPr>
        <w:tc>
          <w:tcPr>
            <w:tcW w:w="3890" w:type="dxa"/>
            <w:gridSpan w:val="2"/>
            <w:shd w:val="clear" w:color="auto" w:fill="E0E0E0"/>
          </w:tcPr>
          <w:p w14:paraId="56B28556"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Asymp. Sig. (2-tailed)</w:t>
            </w:r>
          </w:p>
        </w:tc>
        <w:tc>
          <w:tcPr>
            <w:tcW w:w="1475" w:type="dxa"/>
            <w:shd w:val="clear" w:color="auto" w:fill="FFFFFF"/>
          </w:tcPr>
          <w:p w14:paraId="19B209BD"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,200</w:t>
            </w:r>
            <w:proofErr w:type="gramStart"/>
            <w:r w:rsidRPr="00383077">
              <w:rPr>
                <w:rFonts w:ascii="Arial" w:hAnsi="Arial" w:cs="Arial"/>
                <w:color w:val="010205"/>
                <w:sz w:val="18"/>
                <w:szCs w:val="18"/>
                <w:vertAlign w:val="superscript"/>
              </w:rPr>
              <w:t>c,d</w:t>
            </w:r>
            <w:proofErr w:type="gramEnd"/>
          </w:p>
        </w:tc>
      </w:tr>
      <w:tr w:rsidR="008816DE" w:rsidRPr="00383077" w14:paraId="49ACBE40" w14:textId="77777777" w:rsidTr="001875FC">
        <w:trPr>
          <w:cantSplit/>
        </w:trPr>
        <w:tc>
          <w:tcPr>
            <w:tcW w:w="5365" w:type="dxa"/>
            <w:gridSpan w:val="3"/>
            <w:shd w:val="clear" w:color="auto" w:fill="FFFFFF"/>
          </w:tcPr>
          <w:p w14:paraId="65BE1EB4" w14:textId="77777777" w:rsidR="008816DE" w:rsidRPr="00383077" w:rsidRDefault="008816DE" w:rsidP="001875FC">
            <w:pPr>
              <w:autoSpaceDE w:val="0"/>
              <w:autoSpaceDN w:val="0"/>
              <w:adjustRightInd w:val="0"/>
              <w:spacing w:after="0" w:line="320" w:lineRule="atLeast"/>
              <w:ind w:left="60" w:right="60"/>
              <w:rPr>
                <w:rFonts w:ascii="Arial" w:hAnsi="Arial" w:cs="Arial"/>
                <w:color w:val="010205"/>
                <w:sz w:val="18"/>
                <w:szCs w:val="18"/>
              </w:rPr>
            </w:pPr>
            <w:r w:rsidRPr="00383077">
              <w:rPr>
                <w:rFonts w:ascii="Arial" w:hAnsi="Arial" w:cs="Arial"/>
                <w:color w:val="010205"/>
                <w:sz w:val="18"/>
                <w:szCs w:val="18"/>
              </w:rPr>
              <w:t>a. Test distribution is Normal.</w:t>
            </w:r>
          </w:p>
        </w:tc>
      </w:tr>
      <w:tr w:rsidR="008816DE" w:rsidRPr="00383077" w14:paraId="69A541DF" w14:textId="77777777" w:rsidTr="001875FC">
        <w:trPr>
          <w:cantSplit/>
        </w:trPr>
        <w:tc>
          <w:tcPr>
            <w:tcW w:w="5365" w:type="dxa"/>
            <w:gridSpan w:val="3"/>
            <w:shd w:val="clear" w:color="auto" w:fill="FFFFFF"/>
          </w:tcPr>
          <w:p w14:paraId="030B7572" w14:textId="77777777" w:rsidR="008816DE" w:rsidRPr="00383077" w:rsidRDefault="008816DE" w:rsidP="001875FC">
            <w:pPr>
              <w:autoSpaceDE w:val="0"/>
              <w:autoSpaceDN w:val="0"/>
              <w:adjustRightInd w:val="0"/>
              <w:spacing w:after="0" w:line="320" w:lineRule="atLeast"/>
              <w:ind w:left="60" w:right="60"/>
              <w:rPr>
                <w:rFonts w:ascii="Arial" w:hAnsi="Arial" w:cs="Arial"/>
                <w:color w:val="010205"/>
                <w:sz w:val="18"/>
                <w:szCs w:val="18"/>
              </w:rPr>
            </w:pPr>
            <w:r w:rsidRPr="00383077">
              <w:rPr>
                <w:rFonts w:ascii="Arial" w:hAnsi="Arial" w:cs="Arial"/>
                <w:color w:val="010205"/>
                <w:sz w:val="18"/>
                <w:szCs w:val="18"/>
              </w:rPr>
              <w:t>b. Calculated from data.</w:t>
            </w:r>
          </w:p>
        </w:tc>
      </w:tr>
      <w:tr w:rsidR="008816DE" w:rsidRPr="00383077" w14:paraId="4DD6B997" w14:textId="77777777" w:rsidTr="001875FC">
        <w:trPr>
          <w:cantSplit/>
        </w:trPr>
        <w:tc>
          <w:tcPr>
            <w:tcW w:w="5365" w:type="dxa"/>
            <w:gridSpan w:val="3"/>
            <w:shd w:val="clear" w:color="auto" w:fill="FFFFFF"/>
          </w:tcPr>
          <w:p w14:paraId="03DCEF58" w14:textId="77777777" w:rsidR="008816DE" w:rsidRPr="00383077" w:rsidRDefault="008816DE" w:rsidP="001875FC">
            <w:pPr>
              <w:autoSpaceDE w:val="0"/>
              <w:autoSpaceDN w:val="0"/>
              <w:adjustRightInd w:val="0"/>
              <w:spacing w:after="0" w:line="320" w:lineRule="atLeast"/>
              <w:ind w:left="60" w:right="60"/>
              <w:rPr>
                <w:rFonts w:ascii="Arial" w:hAnsi="Arial" w:cs="Arial"/>
                <w:color w:val="010205"/>
                <w:sz w:val="18"/>
                <w:szCs w:val="18"/>
              </w:rPr>
            </w:pPr>
            <w:r w:rsidRPr="00383077">
              <w:rPr>
                <w:rFonts w:ascii="Arial" w:hAnsi="Arial" w:cs="Arial"/>
                <w:color w:val="010205"/>
                <w:sz w:val="18"/>
                <w:szCs w:val="18"/>
              </w:rPr>
              <w:t>c. Lilliefors Significance Correction.</w:t>
            </w:r>
          </w:p>
        </w:tc>
      </w:tr>
      <w:tr w:rsidR="008816DE" w:rsidRPr="00383077" w14:paraId="68B755CA" w14:textId="77777777" w:rsidTr="001875FC">
        <w:trPr>
          <w:cantSplit/>
        </w:trPr>
        <w:tc>
          <w:tcPr>
            <w:tcW w:w="5365" w:type="dxa"/>
            <w:gridSpan w:val="3"/>
            <w:shd w:val="clear" w:color="auto" w:fill="FFFFFF"/>
          </w:tcPr>
          <w:p w14:paraId="419ABFA8" w14:textId="77777777" w:rsidR="008816DE" w:rsidRPr="00383077" w:rsidRDefault="008816DE" w:rsidP="001875FC">
            <w:pPr>
              <w:autoSpaceDE w:val="0"/>
              <w:autoSpaceDN w:val="0"/>
              <w:adjustRightInd w:val="0"/>
              <w:spacing w:after="0" w:line="320" w:lineRule="atLeast"/>
              <w:ind w:left="60" w:right="60"/>
              <w:rPr>
                <w:rFonts w:ascii="Arial" w:hAnsi="Arial" w:cs="Arial"/>
                <w:color w:val="010205"/>
                <w:sz w:val="18"/>
                <w:szCs w:val="18"/>
              </w:rPr>
            </w:pPr>
            <w:r w:rsidRPr="00383077">
              <w:rPr>
                <w:rFonts w:ascii="Arial" w:hAnsi="Arial" w:cs="Arial"/>
                <w:color w:val="010205"/>
                <w:sz w:val="18"/>
                <w:szCs w:val="18"/>
              </w:rPr>
              <w:t>d. This is a lower bound of the true significance.</w:t>
            </w:r>
          </w:p>
        </w:tc>
      </w:tr>
    </w:tbl>
    <w:p w14:paraId="5C630457" w14:textId="77777777" w:rsidR="008816DE" w:rsidRDefault="008816DE" w:rsidP="008816DE">
      <w:pPr>
        <w:pStyle w:val="ListParagraph"/>
        <w:ind w:left="1080"/>
        <w:rPr>
          <w:rFonts w:ascii="Times New Roman" w:hAnsi="Times New Roman" w:cs="Times New Roman"/>
          <w:sz w:val="24"/>
          <w:szCs w:val="24"/>
        </w:rPr>
      </w:pPr>
    </w:p>
    <w:p w14:paraId="5DAA7544" w14:textId="77777777" w:rsidR="008816DE" w:rsidRDefault="008816DE" w:rsidP="008816DE">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Uji Multikolinieritas</w:t>
      </w:r>
    </w:p>
    <w:tbl>
      <w:tblPr>
        <w:tblW w:w="83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966"/>
        <w:gridCol w:w="1090"/>
        <w:gridCol w:w="1092"/>
        <w:gridCol w:w="1202"/>
        <w:gridCol w:w="839"/>
        <w:gridCol w:w="839"/>
        <w:gridCol w:w="927"/>
        <w:gridCol w:w="844"/>
      </w:tblGrid>
      <w:tr w:rsidR="008816DE" w:rsidRPr="00383077" w14:paraId="0CA8FFDE" w14:textId="77777777" w:rsidTr="001875FC">
        <w:trPr>
          <w:cantSplit/>
          <w:trHeight w:val="310"/>
        </w:trPr>
        <w:tc>
          <w:tcPr>
            <w:tcW w:w="8399" w:type="dxa"/>
            <w:gridSpan w:val="9"/>
            <w:shd w:val="clear" w:color="auto" w:fill="FFFFFF"/>
            <w:vAlign w:val="center"/>
          </w:tcPr>
          <w:p w14:paraId="6F618E9D"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010205"/>
              </w:rPr>
            </w:pPr>
            <w:bookmarkStart w:id="6" w:name="_Hlk136854090"/>
            <w:r w:rsidRPr="00383077">
              <w:rPr>
                <w:rFonts w:ascii="Arial" w:hAnsi="Arial" w:cs="Arial"/>
                <w:b/>
                <w:bCs/>
                <w:color w:val="010205"/>
              </w:rPr>
              <w:t>Coefficients</w:t>
            </w:r>
            <w:r w:rsidRPr="00383077">
              <w:rPr>
                <w:rFonts w:ascii="Arial" w:hAnsi="Arial" w:cs="Arial"/>
                <w:b/>
                <w:bCs/>
                <w:color w:val="010205"/>
                <w:vertAlign w:val="superscript"/>
              </w:rPr>
              <w:t>a</w:t>
            </w:r>
          </w:p>
        </w:tc>
      </w:tr>
      <w:tr w:rsidR="008816DE" w:rsidRPr="00383077" w14:paraId="02695CB6" w14:textId="77777777" w:rsidTr="001875FC">
        <w:trPr>
          <w:cantSplit/>
          <w:trHeight w:val="602"/>
        </w:trPr>
        <w:tc>
          <w:tcPr>
            <w:tcW w:w="1566" w:type="dxa"/>
            <w:gridSpan w:val="2"/>
            <w:vMerge w:val="restart"/>
            <w:shd w:val="clear" w:color="auto" w:fill="FFFFFF"/>
            <w:vAlign w:val="bottom"/>
          </w:tcPr>
          <w:p w14:paraId="4A6CB19A"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Model</w:t>
            </w:r>
          </w:p>
        </w:tc>
        <w:tc>
          <w:tcPr>
            <w:tcW w:w="2182" w:type="dxa"/>
            <w:gridSpan w:val="2"/>
            <w:shd w:val="clear" w:color="auto" w:fill="FFFFFF"/>
            <w:vAlign w:val="bottom"/>
          </w:tcPr>
          <w:p w14:paraId="46E64580"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Unstandardized Coefficients</w:t>
            </w:r>
          </w:p>
        </w:tc>
        <w:tc>
          <w:tcPr>
            <w:tcW w:w="1202" w:type="dxa"/>
            <w:shd w:val="clear" w:color="auto" w:fill="FFFFFF"/>
            <w:vAlign w:val="bottom"/>
          </w:tcPr>
          <w:p w14:paraId="0B051034"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Standardized Coefficients</w:t>
            </w:r>
          </w:p>
        </w:tc>
        <w:tc>
          <w:tcPr>
            <w:tcW w:w="839" w:type="dxa"/>
            <w:vMerge w:val="restart"/>
            <w:shd w:val="clear" w:color="auto" w:fill="FFFFFF"/>
            <w:vAlign w:val="bottom"/>
          </w:tcPr>
          <w:p w14:paraId="5C4B400E"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t</w:t>
            </w:r>
          </w:p>
        </w:tc>
        <w:tc>
          <w:tcPr>
            <w:tcW w:w="839" w:type="dxa"/>
            <w:vMerge w:val="restart"/>
            <w:shd w:val="clear" w:color="auto" w:fill="FFFFFF"/>
            <w:vAlign w:val="bottom"/>
          </w:tcPr>
          <w:p w14:paraId="4DE53685"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Sig.</w:t>
            </w:r>
          </w:p>
        </w:tc>
        <w:tc>
          <w:tcPr>
            <w:tcW w:w="1771" w:type="dxa"/>
            <w:gridSpan w:val="2"/>
            <w:shd w:val="clear" w:color="auto" w:fill="FFFFFF"/>
            <w:vAlign w:val="bottom"/>
          </w:tcPr>
          <w:p w14:paraId="6D69798F"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Collinearity Statistics</w:t>
            </w:r>
          </w:p>
        </w:tc>
      </w:tr>
      <w:tr w:rsidR="008816DE" w:rsidRPr="00383077" w14:paraId="63C88B0C" w14:textId="77777777" w:rsidTr="001875FC">
        <w:trPr>
          <w:cantSplit/>
          <w:trHeight w:val="140"/>
        </w:trPr>
        <w:tc>
          <w:tcPr>
            <w:tcW w:w="1566" w:type="dxa"/>
            <w:gridSpan w:val="2"/>
            <w:vMerge/>
            <w:shd w:val="clear" w:color="auto" w:fill="FFFFFF"/>
            <w:vAlign w:val="bottom"/>
          </w:tcPr>
          <w:p w14:paraId="1F166C0A" w14:textId="77777777" w:rsidR="008816DE" w:rsidRPr="00383077" w:rsidRDefault="008816DE" w:rsidP="001875FC">
            <w:pPr>
              <w:autoSpaceDE w:val="0"/>
              <w:autoSpaceDN w:val="0"/>
              <w:adjustRightInd w:val="0"/>
              <w:spacing w:after="0" w:line="240" w:lineRule="auto"/>
              <w:rPr>
                <w:rFonts w:ascii="Arial" w:hAnsi="Arial" w:cs="Arial"/>
                <w:color w:val="264A60"/>
                <w:sz w:val="18"/>
                <w:szCs w:val="18"/>
              </w:rPr>
            </w:pPr>
          </w:p>
        </w:tc>
        <w:tc>
          <w:tcPr>
            <w:tcW w:w="1090" w:type="dxa"/>
            <w:shd w:val="clear" w:color="auto" w:fill="FFFFFF"/>
            <w:vAlign w:val="bottom"/>
          </w:tcPr>
          <w:p w14:paraId="3A3B7EC6"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B</w:t>
            </w:r>
          </w:p>
        </w:tc>
        <w:tc>
          <w:tcPr>
            <w:tcW w:w="1092" w:type="dxa"/>
            <w:shd w:val="clear" w:color="auto" w:fill="FFFFFF"/>
            <w:vAlign w:val="bottom"/>
          </w:tcPr>
          <w:p w14:paraId="177B32D2"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Std. Error</w:t>
            </w:r>
          </w:p>
        </w:tc>
        <w:tc>
          <w:tcPr>
            <w:tcW w:w="1202" w:type="dxa"/>
            <w:shd w:val="clear" w:color="auto" w:fill="FFFFFF"/>
            <w:vAlign w:val="bottom"/>
          </w:tcPr>
          <w:p w14:paraId="6C59614D"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Beta</w:t>
            </w:r>
          </w:p>
        </w:tc>
        <w:tc>
          <w:tcPr>
            <w:tcW w:w="839" w:type="dxa"/>
            <w:vMerge/>
            <w:shd w:val="clear" w:color="auto" w:fill="FFFFFF"/>
            <w:vAlign w:val="bottom"/>
          </w:tcPr>
          <w:p w14:paraId="3BF6BDF6" w14:textId="77777777" w:rsidR="008816DE" w:rsidRPr="00383077" w:rsidRDefault="008816DE" w:rsidP="001875FC">
            <w:pPr>
              <w:autoSpaceDE w:val="0"/>
              <w:autoSpaceDN w:val="0"/>
              <w:adjustRightInd w:val="0"/>
              <w:spacing w:after="0" w:line="240" w:lineRule="auto"/>
              <w:rPr>
                <w:rFonts w:ascii="Arial" w:hAnsi="Arial" w:cs="Arial"/>
                <w:color w:val="264A60"/>
                <w:sz w:val="18"/>
                <w:szCs w:val="18"/>
              </w:rPr>
            </w:pPr>
          </w:p>
        </w:tc>
        <w:tc>
          <w:tcPr>
            <w:tcW w:w="839" w:type="dxa"/>
            <w:vMerge/>
            <w:shd w:val="clear" w:color="auto" w:fill="FFFFFF"/>
            <w:vAlign w:val="bottom"/>
          </w:tcPr>
          <w:p w14:paraId="03E24AEE" w14:textId="77777777" w:rsidR="008816DE" w:rsidRPr="00383077" w:rsidRDefault="008816DE" w:rsidP="001875FC">
            <w:pPr>
              <w:autoSpaceDE w:val="0"/>
              <w:autoSpaceDN w:val="0"/>
              <w:adjustRightInd w:val="0"/>
              <w:spacing w:after="0" w:line="240" w:lineRule="auto"/>
              <w:rPr>
                <w:rFonts w:ascii="Arial" w:hAnsi="Arial" w:cs="Arial"/>
                <w:color w:val="264A60"/>
                <w:sz w:val="18"/>
                <w:szCs w:val="18"/>
              </w:rPr>
            </w:pPr>
          </w:p>
        </w:tc>
        <w:tc>
          <w:tcPr>
            <w:tcW w:w="927" w:type="dxa"/>
            <w:shd w:val="clear" w:color="auto" w:fill="FFFFFF"/>
            <w:vAlign w:val="bottom"/>
          </w:tcPr>
          <w:p w14:paraId="1B6147A8"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Tolerance</w:t>
            </w:r>
          </w:p>
        </w:tc>
        <w:tc>
          <w:tcPr>
            <w:tcW w:w="844" w:type="dxa"/>
            <w:shd w:val="clear" w:color="auto" w:fill="FFFFFF"/>
            <w:vAlign w:val="bottom"/>
          </w:tcPr>
          <w:p w14:paraId="7E06BE89"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VIF</w:t>
            </w:r>
          </w:p>
        </w:tc>
      </w:tr>
      <w:tr w:rsidR="008816DE" w:rsidRPr="00383077" w14:paraId="7AAE51B9" w14:textId="77777777" w:rsidTr="001875FC">
        <w:trPr>
          <w:cantSplit/>
          <w:trHeight w:val="310"/>
        </w:trPr>
        <w:tc>
          <w:tcPr>
            <w:tcW w:w="600" w:type="dxa"/>
            <w:vMerge w:val="restart"/>
            <w:shd w:val="clear" w:color="auto" w:fill="E0E0E0"/>
          </w:tcPr>
          <w:p w14:paraId="1F8B402D"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1</w:t>
            </w:r>
          </w:p>
        </w:tc>
        <w:tc>
          <w:tcPr>
            <w:tcW w:w="966" w:type="dxa"/>
            <w:shd w:val="clear" w:color="auto" w:fill="E0E0E0"/>
          </w:tcPr>
          <w:p w14:paraId="3C29B8A4"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(Constant)</w:t>
            </w:r>
          </w:p>
        </w:tc>
        <w:tc>
          <w:tcPr>
            <w:tcW w:w="1090" w:type="dxa"/>
            <w:shd w:val="clear" w:color="auto" w:fill="FFFFFF"/>
          </w:tcPr>
          <w:p w14:paraId="279D518F"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8,781</w:t>
            </w:r>
          </w:p>
        </w:tc>
        <w:tc>
          <w:tcPr>
            <w:tcW w:w="1092" w:type="dxa"/>
            <w:shd w:val="clear" w:color="auto" w:fill="FFFFFF"/>
          </w:tcPr>
          <w:p w14:paraId="594E9697"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1,468</w:t>
            </w:r>
          </w:p>
        </w:tc>
        <w:tc>
          <w:tcPr>
            <w:tcW w:w="1202" w:type="dxa"/>
            <w:shd w:val="clear" w:color="auto" w:fill="FFFFFF"/>
            <w:vAlign w:val="center"/>
          </w:tcPr>
          <w:p w14:paraId="36F40F2D" w14:textId="77777777" w:rsidR="008816DE" w:rsidRPr="00383077" w:rsidRDefault="008816DE" w:rsidP="001875FC">
            <w:pPr>
              <w:autoSpaceDE w:val="0"/>
              <w:autoSpaceDN w:val="0"/>
              <w:adjustRightInd w:val="0"/>
              <w:spacing w:after="0" w:line="240" w:lineRule="auto"/>
            </w:pPr>
          </w:p>
        </w:tc>
        <w:tc>
          <w:tcPr>
            <w:tcW w:w="839" w:type="dxa"/>
            <w:shd w:val="clear" w:color="auto" w:fill="FFFFFF"/>
          </w:tcPr>
          <w:p w14:paraId="4BF6EF8A"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5,981</w:t>
            </w:r>
          </w:p>
        </w:tc>
        <w:tc>
          <w:tcPr>
            <w:tcW w:w="839" w:type="dxa"/>
            <w:shd w:val="clear" w:color="auto" w:fill="FFFFFF"/>
          </w:tcPr>
          <w:p w14:paraId="5B5051D4"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,000</w:t>
            </w:r>
          </w:p>
        </w:tc>
        <w:tc>
          <w:tcPr>
            <w:tcW w:w="927" w:type="dxa"/>
            <w:shd w:val="clear" w:color="auto" w:fill="FFFFFF"/>
            <w:vAlign w:val="center"/>
          </w:tcPr>
          <w:p w14:paraId="336023E8" w14:textId="77777777" w:rsidR="008816DE" w:rsidRPr="00383077" w:rsidRDefault="008816DE" w:rsidP="001875FC">
            <w:pPr>
              <w:autoSpaceDE w:val="0"/>
              <w:autoSpaceDN w:val="0"/>
              <w:adjustRightInd w:val="0"/>
              <w:spacing w:after="0" w:line="240" w:lineRule="auto"/>
            </w:pPr>
          </w:p>
        </w:tc>
        <w:tc>
          <w:tcPr>
            <w:tcW w:w="844" w:type="dxa"/>
            <w:shd w:val="clear" w:color="auto" w:fill="FFFFFF"/>
            <w:vAlign w:val="center"/>
          </w:tcPr>
          <w:p w14:paraId="0A4E58B8" w14:textId="77777777" w:rsidR="008816DE" w:rsidRPr="00383077" w:rsidRDefault="008816DE" w:rsidP="001875FC">
            <w:pPr>
              <w:autoSpaceDE w:val="0"/>
              <w:autoSpaceDN w:val="0"/>
              <w:adjustRightInd w:val="0"/>
              <w:spacing w:after="0" w:line="240" w:lineRule="auto"/>
            </w:pPr>
          </w:p>
        </w:tc>
      </w:tr>
      <w:tr w:rsidR="008816DE" w:rsidRPr="00383077" w14:paraId="7342A2DB" w14:textId="77777777" w:rsidTr="001875FC">
        <w:trPr>
          <w:cantSplit/>
          <w:trHeight w:val="140"/>
        </w:trPr>
        <w:tc>
          <w:tcPr>
            <w:tcW w:w="600" w:type="dxa"/>
            <w:vMerge/>
            <w:shd w:val="clear" w:color="auto" w:fill="E0E0E0"/>
          </w:tcPr>
          <w:p w14:paraId="0C821FF8" w14:textId="77777777" w:rsidR="008816DE" w:rsidRPr="00383077" w:rsidRDefault="008816DE" w:rsidP="001875FC">
            <w:pPr>
              <w:autoSpaceDE w:val="0"/>
              <w:autoSpaceDN w:val="0"/>
              <w:adjustRightInd w:val="0"/>
              <w:spacing w:after="0" w:line="240" w:lineRule="auto"/>
            </w:pPr>
          </w:p>
        </w:tc>
        <w:tc>
          <w:tcPr>
            <w:tcW w:w="966" w:type="dxa"/>
            <w:shd w:val="clear" w:color="auto" w:fill="E0E0E0"/>
          </w:tcPr>
          <w:p w14:paraId="77112703"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SPI</w:t>
            </w:r>
          </w:p>
        </w:tc>
        <w:tc>
          <w:tcPr>
            <w:tcW w:w="1090" w:type="dxa"/>
            <w:shd w:val="clear" w:color="auto" w:fill="FFFFFF"/>
          </w:tcPr>
          <w:p w14:paraId="68128796"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,438</w:t>
            </w:r>
          </w:p>
        </w:tc>
        <w:tc>
          <w:tcPr>
            <w:tcW w:w="1092" w:type="dxa"/>
            <w:shd w:val="clear" w:color="auto" w:fill="FFFFFF"/>
          </w:tcPr>
          <w:p w14:paraId="29E87C1B"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,030</w:t>
            </w:r>
          </w:p>
        </w:tc>
        <w:tc>
          <w:tcPr>
            <w:tcW w:w="1202" w:type="dxa"/>
            <w:shd w:val="clear" w:color="auto" w:fill="FFFFFF"/>
          </w:tcPr>
          <w:p w14:paraId="56EDDFE3"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,757</w:t>
            </w:r>
          </w:p>
        </w:tc>
        <w:tc>
          <w:tcPr>
            <w:tcW w:w="839" w:type="dxa"/>
            <w:shd w:val="clear" w:color="auto" w:fill="FFFFFF"/>
          </w:tcPr>
          <w:p w14:paraId="7EB2FDA0"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14,685</w:t>
            </w:r>
          </w:p>
        </w:tc>
        <w:tc>
          <w:tcPr>
            <w:tcW w:w="839" w:type="dxa"/>
            <w:shd w:val="clear" w:color="auto" w:fill="FFFFFF"/>
          </w:tcPr>
          <w:p w14:paraId="33B8CE20"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,000</w:t>
            </w:r>
          </w:p>
        </w:tc>
        <w:tc>
          <w:tcPr>
            <w:tcW w:w="927" w:type="dxa"/>
            <w:shd w:val="clear" w:color="auto" w:fill="FFFFFF"/>
          </w:tcPr>
          <w:p w14:paraId="53C863C9"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,634</w:t>
            </w:r>
          </w:p>
        </w:tc>
        <w:tc>
          <w:tcPr>
            <w:tcW w:w="844" w:type="dxa"/>
            <w:shd w:val="clear" w:color="auto" w:fill="FFFFFF"/>
          </w:tcPr>
          <w:p w14:paraId="49A8FEC5"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1,578</w:t>
            </w:r>
          </w:p>
        </w:tc>
      </w:tr>
      <w:tr w:rsidR="008816DE" w:rsidRPr="00383077" w14:paraId="074F4B32" w14:textId="77777777" w:rsidTr="001875FC">
        <w:trPr>
          <w:cantSplit/>
          <w:trHeight w:val="140"/>
        </w:trPr>
        <w:tc>
          <w:tcPr>
            <w:tcW w:w="600" w:type="dxa"/>
            <w:vMerge/>
            <w:shd w:val="clear" w:color="auto" w:fill="E0E0E0"/>
          </w:tcPr>
          <w:p w14:paraId="5E6E9CD9" w14:textId="77777777" w:rsidR="008816DE" w:rsidRPr="00383077" w:rsidRDefault="008816DE" w:rsidP="001875FC">
            <w:pPr>
              <w:autoSpaceDE w:val="0"/>
              <w:autoSpaceDN w:val="0"/>
              <w:adjustRightInd w:val="0"/>
              <w:spacing w:after="0" w:line="240" w:lineRule="auto"/>
              <w:rPr>
                <w:rFonts w:ascii="Arial" w:hAnsi="Arial" w:cs="Arial"/>
                <w:color w:val="010205"/>
                <w:sz w:val="18"/>
                <w:szCs w:val="18"/>
              </w:rPr>
            </w:pPr>
          </w:p>
        </w:tc>
        <w:tc>
          <w:tcPr>
            <w:tcW w:w="966" w:type="dxa"/>
            <w:shd w:val="clear" w:color="auto" w:fill="E0E0E0"/>
          </w:tcPr>
          <w:p w14:paraId="5484233F"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SAKD</w:t>
            </w:r>
          </w:p>
        </w:tc>
        <w:tc>
          <w:tcPr>
            <w:tcW w:w="1090" w:type="dxa"/>
            <w:shd w:val="clear" w:color="auto" w:fill="FFFFFF"/>
          </w:tcPr>
          <w:p w14:paraId="6C490FBC"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,136</w:t>
            </w:r>
          </w:p>
        </w:tc>
        <w:tc>
          <w:tcPr>
            <w:tcW w:w="1092" w:type="dxa"/>
            <w:shd w:val="clear" w:color="auto" w:fill="FFFFFF"/>
          </w:tcPr>
          <w:p w14:paraId="49ED960F"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,059</w:t>
            </w:r>
          </w:p>
        </w:tc>
        <w:tc>
          <w:tcPr>
            <w:tcW w:w="1202" w:type="dxa"/>
            <w:shd w:val="clear" w:color="auto" w:fill="FFFFFF"/>
          </w:tcPr>
          <w:p w14:paraId="3AA2938B"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,115</w:t>
            </w:r>
          </w:p>
        </w:tc>
        <w:tc>
          <w:tcPr>
            <w:tcW w:w="839" w:type="dxa"/>
            <w:shd w:val="clear" w:color="auto" w:fill="FFFFFF"/>
          </w:tcPr>
          <w:p w14:paraId="0A030A06"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2,308</w:t>
            </w:r>
          </w:p>
        </w:tc>
        <w:tc>
          <w:tcPr>
            <w:tcW w:w="839" w:type="dxa"/>
            <w:shd w:val="clear" w:color="auto" w:fill="FFFFFF"/>
          </w:tcPr>
          <w:p w14:paraId="31A44972"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,024</w:t>
            </w:r>
          </w:p>
        </w:tc>
        <w:tc>
          <w:tcPr>
            <w:tcW w:w="927" w:type="dxa"/>
            <w:shd w:val="clear" w:color="auto" w:fill="FFFFFF"/>
          </w:tcPr>
          <w:p w14:paraId="06A255E9"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,683</w:t>
            </w:r>
          </w:p>
        </w:tc>
        <w:tc>
          <w:tcPr>
            <w:tcW w:w="844" w:type="dxa"/>
            <w:shd w:val="clear" w:color="auto" w:fill="FFFFFF"/>
          </w:tcPr>
          <w:p w14:paraId="1CC687AA"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1,465</w:t>
            </w:r>
          </w:p>
        </w:tc>
      </w:tr>
      <w:tr w:rsidR="008816DE" w:rsidRPr="00383077" w14:paraId="0227AFE5" w14:textId="77777777" w:rsidTr="001875FC">
        <w:trPr>
          <w:cantSplit/>
          <w:trHeight w:val="140"/>
        </w:trPr>
        <w:tc>
          <w:tcPr>
            <w:tcW w:w="600" w:type="dxa"/>
            <w:vMerge/>
            <w:shd w:val="clear" w:color="auto" w:fill="E0E0E0"/>
          </w:tcPr>
          <w:p w14:paraId="080466C1" w14:textId="77777777" w:rsidR="008816DE" w:rsidRPr="00383077" w:rsidRDefault="008816DE" w:rsidP="001875FC">
            <w:pPr>
              <w:autoSpaceDE w:val="0"/>
              <w:autoSpaceDN w:val="0"/>
              <w:adjustRightInd w:val="0"/>
              <w:spacing w:after="0" w:line="240" w:lineRule="auto"/>
              <w:rPr>
                <w:rFonts w:ascii="Arial" w:hAnsi="Arial" w:cs="Arial"/>
                <w:color w:val="010205"/>
                <w:sz w:val="18"/>
                <w:szCs w:val="18"/>
              </w:rPr>
            </w:pPr>
          </w:p>
        </w:tc>
        <w:tc>
          <w:tcPr>
            <w:tcW w:w="966" w:type="dxa"/>
            <w:shd w:val="clear" w:color="auto" w:fill="E0E0E0"/>
          </w:tcPr>
          <w:p w14:paraId="2BE6A653"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VFM</w:t>
            </w:r>
          </w:p>
        </w:tc>
        <w:tc>
          <w:tcPr>
            <w:tcW w:w="1090" w:type="dxa"/>
            <w:shd w:val="clear" w:color="auto" w:fill="FFFFFF"/>
          </w:tcPr>
          <w:p w14:paraId="4A877812"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-,016</w:t>
            </w:r>
          </w:p>
        </w:tc>
        <w:tc>
          <w:tcPr>
            <w:tcW w:w="1092" w:type="dxa"/>
            <w:shd w:val="clear" w:color="auto" w:fill="FFFFFF"/>
          </w:tcPr>
          <w:p w14:paraId="4A16340A"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,042</w:t>
            </w:r>
          </w:p>
        </w:tc>
        <w:tc>
          <w:tcPr>
            <w:tcW w:w="1202" w:type="dxa"/>
            <w:shd w:val="clear" w:color="auto" w:fill="FFFFFF"/>
          </w:tcPr>
          <w:p w14:paraId="50D733E1"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-,019</w:t>
            </w:r>
          </w:p>
        </w:tc>
        <w:tc>
          <w:tcPr>
            <w:tcW w:w="839" w:type="dxa"/>
            <w:shd w:val="clear" w:color="auto" w:fill="FFFFFF"/>
          </w:tcPr>
          <w:p w14:paraId="6AEE2D2E"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-,375</w:t>
            </w:r>
          </w:p>
        </w:tc>
        <w:tc>
          <w:tcPr>
            <w:tcW w:w="839" w:type="dxa"/>
            <w:shd w:val="clear" w:color="auto" w:fill="FFFFFF"/>
          </w:tcPr>
          <w:p w14:paraId="4E4833DF"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,709</w:t>
            </w:r>
          </w:p>
        </w:tc>
        <w:tc>
          <w:tcPr>
            <w:tcW w:w="927" w:type="dxa"/>
            <w:shd w:val="clear" w:color="auto" w:fill="FFFFFF"/>
          </w:tcPr>
          <w:p w14:paraId="42FADD16"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,689</w:t>
            </w:r>
          </w:p>
        </w:tc>
        <w:tc>
          <w:tcPr>
            <w:tcW w:w="844" w:type="dxa"/>
            <w:shd w:val="clear" w:color="auto" w:fill="FFFFFF"/>
          </w:tcPr>
          <w:p w14:paraId="2D005E20"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1,451</w:t>
            </w:r>
          </w:p>
        </w:tc>
      </w:tr>
      <w:tr w:rsidR="008816DE" w:rsidRPr="00383077" w14:paraId="46871BD1" w14:textId="77777777" w:rsidTr="001875FC">
        <w:trPr>
          <w:cantSplit/>
          <w:trHeight w:val="140"/>
        </w:trPr>
        <w:tc>
          <w:tcPr>
            <w:tcW w:w="600" w:type="dxa"/>
            <w:vMerge/>
            <w:shd w:val="clear" w:color="auto" w:fill="E0E0E0"/>
          </w:tcPr>
          <w:p w14:paraId="4793957E" w14:textId="77777777" w:rsidR="008816DE" w:rsidRPr="00383077" w:rsidRDefault="008816DE" w:rsidP="001875FC">
            <w:pPr>
              <w:autoSpaceDE w:val="0"/>
              <w:autoSpaceDN w:val="0"/>
              <w:adjustRightInd w:val="0"/>
              <w:spacing w:after="0" w:line="240" w:lineRule="auto"/>
              <w:rPr>
                <w:rFonts w:ascii="Arial" w:hAnsi="Arial" w:cs="Arial"/>
                <w:color w:val="010205"/>
                <w:sz w:val="18"/>
                <w:szCs w:val="18"/>
              </w:rPr>
            </w:pPr>
          </w:p>
        </w:tc>
        <w:tc>
          <w:tcPr>
            <w:tcW w:w="966" w:type="dxa"/>
            <w:shd w:val="clear" w:color="auto" w:fill="E0E0E0"/>
          </w:tcPr>
          <w:p w14:paraId="03DAF08D"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KSA</w:t>
            </w:r>
          </w:p>
        </w:tc>
        <w:tc>
          <w:tcPr>
            <w:tcW w:w="1090" w:type="dxa"/>
            <w:shd w:val="clear" w:color="auto" w:fill="FFFFFF"/>
          </w:tcPr>
          <w:p w14:paraId="014AF950"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-,052</w:t>
            </w:r>
          </w:p>
        </w:tc>
        <w:tc>
          <w:tcPr>
            <w:tcW w:w="1092" w:type="dxa"/>
            <w:shd w:val="clear" w:color="auto" w:fill="FFFFFF"/>
          </w:tcPr>
          <w:p w14:paraId="344B2C5C"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,034</w:t>
            </w:r>
          </w:p>
        </w:tc>
        <w:tc>
          <w:tcPr>
            <w:tcW w:w="1202" w:type="dxa"/>
            <w:shd w:val="clear" w:color="auto" w:fill="FFFFFF"/>
          </w:tcPr>
          <w:p w14:paraId="42F1850A"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-,072</w:t>
            </w:r>
          </w:p>
        </w:tc>
        <w:tc>
          <w:tcPr>
            <w:tcW w:w="839" w:type="dxa"/>
            <w:shd w:val="clear" w:color="auto" w:fill="FFFFFF"/>
          </w:tcPr>
          <w:p w14:paraId="468997C7"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-1,531</w:t>
            </w:r>
          </w:p>
        </w:tc>
        <w:tc>
          <w:tcPr>
            <w:tcW w:w="839" w:type="dxa"/>
            <w:shd w:val="clear" w:color="auto" w:fill="FFFFFF"/>
          </w:tcPr>
          <w:p w14:paraId="279085DC"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,131</w:t>
            </w:r>
          </w:p>
        </w:tc>
        <w:tc>
          <w:tcPr>
            <w:tcW w:w="927" w:type="dxa"/>
            <w:shd w:val="clear" w:color="auto" w:fill="FFFFFF"/>
          </w:tcPr>
          <w:p w14:paraId="6E6C1738"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,754</w:t>
            </w:r>
          </w:p>
        </w:tc>
        <w:tc>
          <w:tcPr>
            <w:tcW w:w="844" w:type="dxa"/>
            <w:shd w:val="clear" w:color="auto" w:fill="FFFFFF"/>
          </w:tcPr>
          <w:p w14:paraId="43C3B86E"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1,327</w:t>
            </w:r>
          </w:p>
        </w:tc>
      </w:tr>
      <w:tr w:rsidR="008816DE" w:rsidRPr="00383077" w14:paraId="17233973" w14:textId="77777777" w:rsidTr="001875FC">
        <w:trPr>
          <w:cantSplit/>
          <w:trHeight w:val="140"/>
        </w:trPr>
        <w:tc>
          <w:tcPr>
            <w:tcW w:w="600" w:type="dxa"/>
            <w:vMerge/>
            <w:shd w:val="clear" w:color="auto" w:fill="E0E0E0"/>
          </w:tcPr>
          <w:p w14:paraId="4843022F" w14:textId="77777777" w:rsidR="008816DE" w:rsidRPr="00383077" w:rsidRDefault="008816DE" w:rsidP="001875FC">
            <w:pPr>
              <w:autoSpaceDE w:val="0"/>
              <w:autoSpaceDN w:val="0"/>
              <w:adjustRightInd w:val="0"/>
              <w:spacing w:after="0" w:line="240" w:lineRule="auto"/>
              <w:rPr>
                <w:rFonts w:ascii="Arial" w:hAnsi="Arial" w:cs="Arial"/>
                <w:color w:val="010205"/>
                <w:sz w:val="18"/>
                <w:szCs w:val="18"/>
              </w:rPr>
            </w:pPr>
          </w:p>
        </w:tc>
        <w:tc>
          <w:tcPr>
            <w:tcW w:w="966" w:type="dxa"/>
            <w:shd w:val="clear" w:color="auto" w:fill="E0E0E0"/>
          </w:tcPr>
          <w:p w14:paraId="4DB79612"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ALK</w:t>
            </w:r>
          </w:p>
        </w:tc>
        <w:tc>
          <w:tcPr>
            <w:tcW w:w="1090" w:type="dxa"/>
            <w:shd w:val="clear" w:color="auto" w:fill="FFFFFF"/>
          </w:tcPr>
          <w:p w14:paraId="170517F1"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,245</w:t>
            </w:r>
          </w:p>
        </w:tc>
        <w:tc>
          <w:tcPr>
            <w:tcW w:w="1092" w:type="dxa"/>
            <w:shd w:val="clear" w:color="auto" w:fill="FFFFFF"/>
          </w:tcPr>
          <w:p w14:paraId="39744581"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,046</w:t>
            </w:r>
          </w:p>
        </w:tc>
        <w:tc>
          <w:tcPr>
            <w:tcW w:w="1202" w:type="dxa"/>
            <w:shd w:val="clear" w:color="auto" w:fill="FFFFFF"/>
          </w:tcPr>
          <w:p w14:paraId="3C9B2E3F"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,248</w:t>
            </w:r>
          </w:p>
        </w:tc>
        <w:tc>
          <w:tcPr>
            <w:tcW w:w="839" w:type="dxa"/>
            <w:shd w:val="clear" w:color="auto" w:fill="FFFFFF"/>
          </w:tcPr>
          <w:p w14:paraId="2849EC32"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5,294</w:t>
            </w:r>
          </w:p>
        </w:tc>
        <w:tc>
          <w:tcPr>
            <w:tcW w:w="839" w:type="dxa"/>
            <w:shd w:val="clear" w:color="auto" w:fill="FFFFFF"/>
          </w:tcPr>
          <w:p w14:paraId="36F714AE"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,000</w:t>
            </w:r>
          </w:p>
        </w:tc>
        <w:tc>
          <w:tcPr>
            <w:tcW w:w="927" w:type="dxa"/>
            <w:shd w:val="clear" w:color="auto" w:fill="FFFFFF"/>
          </w:tcPr>
          <w:p w14:paraId="3FE11ADF"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,767</w:t>
            </w:r>
          </w:p>
        </w:tc>
        <w:tc>
          <w:tcPr>
            <w:tcW w:w="844" w:type="dxa"/>
            <w:shd w:val="clear" w:color="auto" w:fill="FFFFFF"/>
          </w:tcPr>
          <w:p w14:paraId="39D0B7AD"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1,303</w:t>
            </w:r>
          </w:p>
        </w:tc>
      </w:tr>
      <w:tr w:rsidR="008816DE" w:rsidRPr="00383077" w14:paraId="18109017" w14:textId="77777777" w:rsidTr="001875FC">
        <w:trPr>
          <w:cantSplit/>
          <w:trHeight w:val="291"/>
        </w:trPr>
        <w:tc>
          <w:tcPr>
            <w:tcW w:w="8399" w:type="dxa"/>
            <w:gridSpan w:val="9"/>
            <w:shd w:val="clear" w:color="auto" w:fill="FFFFFF"/>
          </w:tcPr>
          <w:p w14:paraId="3D5F9CD6" w14:textId="77777777" w:rsidR="008816DE" w:rsidRPr="00383077" w:rsidRDefault="008816DE" w:rsidP="001875FC">
            <w:pPr>
              <w:autoSpaceDE w:val="0"/>
              <w:autoSpaceDN w:val="0"/>
              <w:adjustRightInd w:val="0"/>
              <w:spacing w:after="0" w:line="320" w:lineRule="atLeast"/>
              <w:ind w:left="60" w:right="60"/>
              <w:rPr>
                <w:rFonts w:ascii="Arial" w:hAnsi="Arial" w:cs="Arial"/>
                <w:color w:val="010205"/>
                <w:sz w:val="18"/>
                <w:szCs w:val="18"/>
              </w:rPr>
            </w:pPr>
            <w:r w:rsidRPr="00383077">
              <w:rPr>
                <w:rFonts w:ascii="Arial" w:hAnsi="Arial" w:cs="Arial"/>
                <w:color w:val="010205"/>
                <w:sz w:val="18"/>
                <w:szCs w:val="18"/>
              </w:rPr>
              <w:t>a. Dependent Variable: APKD</w:t>
            </w:r>
          </w:p>
        </w:tc>
      </w:tr>
      <w:bookmarkEnd w:id="6"/>
    </w:tbl>
    <w:p w14:paraId="4E748DBC" w14:textId="77777777" w:rsidR="008816DE" w:rsidRDefault="008816DE" w:rsidP="008816DE">
      <w:pPr>
        <w:pStyle w:val="ListParagraph"/>
        <w:rPr>
          <w:rFonts w:ascii="Times New Roman" w:hAnsi="Times New Roman" w:cs="Times New Roman"/>
          <w:sz w:val="24"/>
          <w:szCs w:val="24"/>
        </w:rPr>
      </w:pPr>
    </w:p>
    <w:p w14:paraId="686E34CB" w14:textId="77777777" w:rsidR="008816DE" w:rsidRDefault="008816DE" w:rsidP="008816DE">
      <w:pPr>
        <w:pStyle w:val="ListParagraph"/>
        <w:rPr>
          <w:rFonts w:ascii="Times New Roman" w:hAnsi="Times New Roman" w:cs="Times New Roman"/>
          <w:sz w:val="24"/>
          <w:szCs w:val="24"/>
        </w:rPr>
      </w:pPr>
    </w:p>
    <w:p w14:paraId="66EC453B" w14:textId="77777777" w:rsidR="008816DE" w:rsidRDefault="008816DE" w:rsidP="008816DE">
      <w:pPr>
        <w:pStyle w:val="ListParagraph"/>
        <w:rPr>
          <w:rFonts w:ascii="Times New Roman" w:hAnsi="Times New Roman" w:cs="Times New Roman"/>
          <w:sz w:val="24"/>
          <w:szCs w:val="24"/>
        </w:rPr>
      </w:pPr>
    </w:p>
    <w:p w14:paraId="1128E172" w14:textId="77777777" w:rsidR="008816DE" w:rsidRDefault="008816DE" w:rsidP="008816DE">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Uji Heteroskedastisitas</w:t>
      </w:r>
    </w:p>
    <w:tbl>
      <w:tblPr>
        <w:tblW w:w="813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8816DE" w:rsidRPr="00383077" w14:paraId="68E8D659" w14:textId="77777777" w:rsidTr="001875FC">
        <w:trPr>
          <w:cantSplit/>
        </w:trPr>
        <w:tc>
          <w:tcPr>
            <w:tcW w:w="8132" w:type="dxa"/>
            <w:gridSpan w:val="7"/>
            <w:shd w:val="clear" w:color="auto" w:fill="FFFFFF"/>
            <w:vAlign w:val="center"/>
          </w:tcPr>
          <w:p w14:paraId="685D934D"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010205"/>
              </w:rPr>
            </w:pPr>
            <w:r w:rsidRPr="00383077">
              <w:rPr>
                <w:rFonts w:ascii="Arial" w:hAnsi="Arial" w:cs="Arial"/>
                <w:b/>
                <w:bCs/>
                <w:color w:val="010205"/>
              </w:rPr>
              <w:t>Coefficients</w:t>
            </w:r>
            <w:r w:rsidRPr="00383077">
              <w:rPr>
                <w:rFonts w:ascii="Arial" w:hAnsi="Arial" w:cs="Arial"/>
                <w:b/>
                <w:bCs/>
                <w:color w:val="010205"/>
                <w:vertAlign w:val="superscript"/>
              </w:rPr>
              <w:t>a</w:t>
            </w:r>
          </w:p>
        </w:tc>
      </w:tr>
      <w:tr w:rsidR="008816DE" w:rsidRPr="00383077" w14:paraId="37E36E58" w14:textId="77777777" w:rsidTr="001875FC">
        <w:trPr>
          <w:cantSplit/>
        </w:trPr>
        <w:tc>
          <w:tcPr>
            <w:tcW w:w="1920" w:type="dxa"/>
            <w:gridSpan w:val="2"/>
            <w:vMerge w:val="restart"/>
            <w:shd w:val="clear" w:color="auto" w:fill="FFFFFF"/>
            <w:vAlign w:val="bottom"/>
          </w:tcPr>
          <w:p w14:paraId="47740B51"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Model</w:t>
            </w:r>
          </w:p>
        </w:tc>
        <w:tc>
          <w:tcPr>
            <w:tcW w:w="2676" w:type="dxa"/>
            <w:gridSpan w:val="2"/>
            <w:shd w:val="clear" w:color="auto" w:fill="FFFFFF"/>
            <w:vAlign w:val="bottom"/>
          </w:tcPr>
          <w:p w14:paraId="49E30D59"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Unstandardized Coefficients</w:t>
            </w:r>
          </w:p>
        </w:tc>
        <w:tc>
          <w:tcPr>
            <w:tcW w:w="1476" w:type="dxa"/>
            <w:shd w:val="clear" w:color="auto" w:fill="FFFFFF"/>
            <w:vAlign w:val="bottom"/>
          </w:tcPr>
          <w:p w14:paraId="2683F0E4"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Standardized Coefficients</w:t>
            </w:r>
          </w:p>
        </w:tc>
        <w:tc>
          <w:tcPr>
            <w:tcW w:w="1030" w:type="dxa"/>
            <w:vMerge w:val="restart"/>
            <w:shd w:val="clear" w:color="auto" w:fill="FFFFFF"/>
            <w:vAlign w:val="bottom"/>
          </w:tcPr>
          <w:p w14:paraId="2EBD2156"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t</w:t>
            </w:r>
          </w:p>
        </w:tc>
        <w:tc>
          <w:tcPr>
            <w:tcW w:w="1030" w:type="dxa"/>
            <w:vMerge w:val="restart"/>
            <w:shd w:val="clear" w:color="auto" w:fill="FFFFFF"/>
            <w:vAlign w:val="bottom"/>
          </w:tcPr>
          <w:p w14:paraId="28B4B729"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Sig.</w:t>
            </w:r>
          </w:p>
        </w:tc>
      </w:tr>
      <w:tr w:rsidR="008816DE" w:rsidRPr="00383077" w14:paraId="0ADB8185" w14:textId="77777777" w:rsidTr="001875FC">
        <w:trPr>
          <w:cantSplit/>
        </w:trPr>
        <w:tc>
          <w:tcPr>
            <w:tcW w:w="1920" w:type="dxa"/>
            <w:gridSpan w:val="2"/>
            <w:vMerge/>
            <w:shd w:val="clear" w:color="auto" w:fill="FFFFFF"/>
            <w:vAlign w:val="bottom"/>
          </w:tcPr>
          <w:p w14:paraId="2B0D06A1" w14:textId="77777777" w:rsidR="008816DE" w:rsidRPr="00383077" w:rsidRDefault="008816DE" w:rsidP="001875FC">
            <w:pPr>
              <w:autoSpaceDE w:val="0"/>
              <w:autoSpaceDN w:val="0"/>
              <w:adjustRightInd w:val="0"/>
              <w:spacing w:after="0" w:line="240" w:lineRule="auto"/>
              <w:rPr>
                <w:rFonts w:ascii="Arial" w:hAnsi="Arial" w:cs="Arial"/>
                <w:color w:val="264A60"/>
                <w:sz w:val="18"/>
                <w:szCs w:val="18"/>
              </w:rPr>
            </w:pPr>
          </w:p>
        </w:tc>
        <w:tc>
          <w:tcPr>
            <w:tcW w:w="1338" w:type="dxa"/>
            <w:shd w:val="clear" w:color="auto" w:fill="FFFFFF"/>
            <w:vAlign w:val="bottom"/>
          </w:tcPr>
          <w:p w14:paraId="2DC40E1B"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B</w:t>
            </w:r>
          </w:p>
        </w:tc>
        <w:tc>
          <w:tcPr>
            <w:tcW w:w="1338" w:type="dxa"/>
            <w:shd w:val="clear" w:color="auto" w:fill="FFFFFF"/>
            <w:vAlign w:val="bottom"/>
          </w:tcPr>
          <w:p w14:paraId="555DDD73"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Std. Error</w:t>
            </w:r>
          </w:p>
        </w:tc>
        <w:tc>
          <w:tcPr>
            <w:tcW w:w="1476" w:type="dxa"/>
            <w:shd w:val="clear" w:color="auto" w:fill="FFFFFF"/>
            <w:vAlign w:val="bottom"/>
          </w:tcPr>
          <w:p w14:paraId="0D057519"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Beta</w:t>
            </w:r>
          </w:p>
        </w:tc>
        <w:tc>
          <w:tcPr>
            <w:tcW w:w="1030" w:type="dxa"/>
            <w:vMerge/>
            <w:shd w:val="clear" w:color="auto" w:fill="FFFFFF"/>
            <w:vAlign w:val="bottom"/>
          </w:tcPr>
          <w:p w14:paraId="2569FE46" w14:textId="77777777" w:rsidR="008816DE" w:rsidRPr="00383077" w:rsidRDefault="008816DE" w:rsidP="001875FC">
            <w:pPr>
              <w:autoSpaceDE w:val="0"/>
              <w:autoSpaceDN w:val="0"/>
              <w:adjustRightInd w:val="0"/>
              <w:spacing w:after="0" w:line="240" w:lineRule="auto"/>
              <w:rPr>
                <w:rFonts w:ascii="Arial" w:hAnsi="Arial" w:cs="Arial"/>
                <w:color w:val="264A60"/>
                <w:sz w:val="18"/>
                <w:szCs w:val="18"/>
              </w:rPr>
            </w:pPr>
          </w:p>
        </w:tc>
        <w:tc>
          <w:tcPr>
            <w:tcW w:w="1030" w:type="dxa"/>
            <w:vMerge/>
            <w:shd w:val="clear" w:color="auto" w:fill="FFFFFF"/>
            <w:vAlign w:val="bottom"/>
          </w:tcPr>
          <w:p w14:paraId="6E4C9420" w14:textId="77777777" w:rsidR="008816DE" w:rsidRPr="00383077" w:rsidRDefault="008816DE" w:rsidP="001875FC">
            <w:pPr>
              <w:autoSpaceDE w:val="0"/>
              <w:autoSpaceDN w:val="0"/>
              <w:adjustRightInd w:val="0"/>
              <w:spacing w:after="0" w:line="240" w:lineRule="auto"/>
              <w:rPr>
                <w:rFonts w:ascii="Arial" w:hAnsi="Arial" w:cs="Arial"/>
                <w:color w:val="264A60"/>
                <w:sz w:val="18"/>
                <w:szCs w:val="18"/>
              </w:rPr>
            </w:pPr>
          </w:p>
        </w:tc>
      </w:tr>
      <w:tr w:rsidR="008816DE" w:rsidRPr="00383077" w14:paraId="02DFA572" w14:textId="77777777" w:rsidTr="001875FC">
        <w:trPr>
          <w:cantSplit/>
        </w:trPr>
        <w:tc>
          <w:tcPr>
            <w:tcW w:w="736" w:type="dxa"/>
            <w:vMerge w:val="restart"/>
            <w:shd w:val="clear" w:color="auto" w:fill="E0E0E0"/>
          </w:tcPr>
          <w:p w14:paraId="22048264"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1</w:t>
            </w:r>
          </w:p>
        </w:tc>
        <w:tc>
          <w:tcPr>
            <w:tcW w:w="1184" w:type="dxa"/>
            <w:shd w:val="clear" w:color="auto" w:fill="E0E0E0"/>
          </w:tcPr>
          <w:p w14:paraId="220AFD36"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(Constant)</w:t>
            </w:r>
          </w:p>
        </w:tc>
        <w:tc>
          <w:tcPr>
            <w:tcW w:w="1338" w:type="dxa"/>
            <w:shd w:val="clear" w:color="auto" w:fill="FFFFFF"/>
          </w:tcPr>
          <w:p w14:paraId="1AA0D404"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4,858</w:t>
            </w:r>
          </w:p>
        </w:tc>
        <w:tc>
          <w:tcPr>
            <w:tcW w:w="1338" w:type="dxa"/>
            <w:shd w:val="clear" w:color="auto" w:fill="FFFFFF"/>
          </w:tcPr>
          <w:p w14:paraId="26F2574D"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2,450</w:t>
            </w:r>
          </w:p>
        </w:tc>
        <w:tc>
          <w:tcPr>
            <w:tcW w:w="1476" w:type="dxa"/>
            <w:shd w:val="clear" w:color="auto" w:fill="FFFFFF"/>
            <w:vAlign w:val="center"/>
          </w:tcPr>
          <w:p w14:paraId="3A0BE124" w14:textId="77777777" w:rsidR="008816DE" w:rsidRPr="00383077" w:rsidRDefault="008816DE" w:rsidP="001875FC">
            <w:pPr>
              <w:autoSpaceDE w:val="0"/>
              <w:autoSpaceDN w:val="0"/>
              <w:adjustRightInd w:val="0"/>
              <w:spacing w:after="0" w:line="240" w:lineRule="auto"/>
            </w:pPr>
          </w:p>
        </w:tc>
        <w:tc>
          <w:tcPr>
            <w:tcW w:w="1030" w:type="dxa"/>
            <w:shd w:val="clear" w:color="auto" w:fill="FFFFFF"/>
          </w:tcPr>
          <w:p w14:paraId="74C8F672"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1,983</w:t>
            </w:r>
          </w:p>
        </w:tc>
        <w:tc>
          <w:tcPr>
            <w:tcW w:w="1030" w:type="dxa"/>
            <w:shd w:val="clear" w:color="auto" w:fill="FFFFFF"/>
          </w:tcPr>
          <w:p w14:paraId="5CA3617B"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,051</w:t>
            </w:r>
          </w:p>
        </w:tc>
      </w:tr>
      <w:tr w:rsidR="008816DE" w:rsidRPr="00383077" w14:paraId="465BD9E4" w14:textId="77777777" w:rsidTr="001875FC">
        <w:trPr>
          <w:cantSplit/>
        </w:trPr>
        <w:tc>
          <w:tcPr>
            <w:tcW w:w="736" w:type="dxa"/>
            <w:vMerge/>
            <w:shd w:val="clear" w:color="auto" w:fill="E0E0E0"/>
          </w:tcPr>
          <w:p w14:paraId="58DAC042" w14:textId="77777777" w:rsidR="008816DE" w:rsidRPr="00383077" w:rsidRDefault="008816DE" w:rsidP="001875FC">
            <w:pPr>
              <w:autoSpaceDE w:val="0"/>
              <w:autoSpaceDN w:val="0"/>
              <w:adjustRightInd w:val="0"/>
              <w:spacing w:after="0" w:line="240" w:lineRule="auto"/>
              <w:rPr>
                <w:rFonts w:ascii="Arial" w:hAnsi="Arial" w:cs="Arial"/>
                <w:color w:val="010205"/>
                <w:sz w:val="18"/>
                <w:szCs w:val="18"/>
              </w:rPr>
            </w:pPr>
          </w:p>
        </w:tc>
        <w:tc>
          <w:tcPr>
            <w:tcW w:w="1184" w:type="dxa"/>
            <w:shd w:val="clear" w:color="auto" w:fill="E0E0E0"/>
          </w:tcPr>
          <w:p w14:paraId="5B0E8682"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SPI</w:t>
            </w:r>
          </w:p>
        </w:tc>
        <w:tc>
          <w:tcPr>
            <w:tcW w:w="1338" w:type="dxa"/>
            <w:shd w:val="clear" w:color="auto" w:fill="FFFFFF"/>
          </w:tcPr>
          <w:p w14:paraId="574B1499"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-,153</w:t>
            </w:r>
          </w:p>
        </w:tc>
        <w:tc>
          <w:tcPr>
            <w:tcW w:w="1338" w:type="dxa"/>
            <w:shd w:val="clear" w:color="auto" w:fill="FFFFFF"/>
          </w:tcPr>
          <w:p w14:paraId="76621695"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,050</w:t>
            </w:r>
          </w:p>
        </w:tc>
        <w:tc>
          <w:tcPr>
            <w:tcW w:w="1476" w:type="dxa"/>
            <w:shd w:val="clear" w:color="auto" w:fill="FFFFFF"/>
          </w:tcPr>
          <w:p w14:paraId="2C094CA3"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-,434</w:t>
            </w:r>
          </w:p>
        </w:tc>
        <w:tc>
          <w:tcPr>
            <w:tcW w:w="1030" w:type="dxa"/>
            <w:shd w:val="clear" w:color="auto" w:fill="FFFFFF"/>
          </w:tcPr>
          <w:p w14:paraId="7BCDE273"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-3,082</w:t>
            </w:r>
          </w:p>
        </w:tc>
        <w:tc>
          <w:tcPr>
            <w:tcW w:w="1030" w:type="dxa"/>
            <w:shd w:val="clear" w:color="auto" w:fill="FFFFFF"/>
          </w:tcPr>
          <w:p w14:paraId="247562CB"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,16</w:t>
            </w:r>
            <w:r w:rsidRPr="00383077">
              <w:rPr>
                <w:rFonts w:ascii="Arial" w:hAnsi="Arial" w:cs="Arial"/>
                <w:color w:val="010205"/>
                <w:sz w:val="18"/>
                <w:szCs w:val="18"/>
              </w:rPr>
              <w:t>3</w:t>
            </w:r>
          </w:p>
        </w:tc>
      </w:tr>
      <w:tr w:rsidR="008816DE" w:rsidRPr="00383077" w14:paraId="5C0AB920" w14:textId="77777777" w:rsidTr="001875FC">
        <w:trPr>
          <w:cantSplit/>
        </w:trPr>
        <w:tc>
          <w:tcPr>
            <w:tcW w:w="736" w:type="dxa"/>
            <w:vMerge/>
            <w:shd w:val="clear" w:color="auto" w:fill="E0E0E0"/>
          </w:tcPr>
          <w:p w14:paraId="4CC2D8FE" w14:textId="77777777" w:rsidR="008816DE" w:rsidRPr="00383077" w:rsidRDefault="008816DE" w:rsidP="001875FC">
            <w:pPr>
              <w:autoSpaceDE w:val="0"/>
              <w:autoSpaceDN w:val="0"/>
              <w:adjustRightInd w:val="0"/>
              <w:spacing w:after="0" w:line="240" w:lineRule="auto"/>
              <w:rPr>
                <w:rFonts w:ascii="Arial" w:hAnsi="Arial" w:cs="Arial"/>
                <w:color w:val="010205"/>
                <w:sz w:val="18"/>
                <w:szCs w:val="18"/>
              </w:rPr>
            </w:pPr>
          </w:p>
        </w:tc>
        <w:tc>
          <w:tcPr>
            <w:tcW w:w="1184" w:type="dxa"/>
            <w:shd w:val="clear" w:color="auto" w:fill="E0E0E0"/>
          </w:tcPr>
          <w:p w14:paraId="6A0B67F4"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SAKD</w:t>
            </w:r>
          </w:p>
        </w:tc>
        <w:tc>
          <w:tcPr>
            <w:tcW w:w="1338" w:type="dxa"/>
            <w:shd w:val="clear" w:color="auto" w:fill="FFFFFF"/>
          </w:tcPr>
          <w:p w14:paraId="529FFA1E"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-,032</w:t>
            </w:r>
          </w:p>
        </w:tc>
        <w:tc>
          <w:tcPr>
            <w:tcW w:w="1338" w:type="dxa"/>
            <w:shd w:val="clear" w:color="auto" w:fill="FFFFFF"/>
          </w:tcPr>
          <w:p w14:paraId="5E4B421D"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,098</w:t>
            </w:r>
          </w:p>
        </w:tc>
        <w:tc>
          <w:tcPr>
            <w:tcW w:w="1476" w:type="dxa"/>
            <w:shd w:val="clear" w:color="auto" w:fill="FFFFFF"/>
          </w:tcPr>
          <w:p w14:paraId="08343DFC"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-,044</w:t>
            </w:r>
          </w:p>
        </w:tc>
        <w:tc>
          <w:tcPr>
            <w:tcW w:w="1030" w:type="dxa"/>
            <w:shd w:val="clear" w:color="auto" w:fill="FFFFFF"/>
          </w:tcPr>
          <w:p w14:paraId="573AB227"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-,325</w:t>
            </w:r>
          </w:p>
        </w:tc>
        <w:tc>
          <w:tcPr>
            <w:tcW w:w="1030" w:type="dxa"/>
            <w:shd w:val="clear" w:color="auto" w:fill="FFFFFF"/>
          </w:tcPr>
          <w:p w14:paraId="01D1788F"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,746</w:t>
            </w:r>
          </w:p>
        </w:tc>
      </w:tr>
      <w:tr w:rsidR="008816DE" w:rsidRPr="00383077" w14:paraId="3F913234" w14:textId="77777777" w:rsidTr="001875FC">
        <w:trPr>
          <w:cantSplit/>
        </w:trPr>
        <w:tc>
          <w:tcPr>
            <w:tcW w:w="736" w:type="dxa"/>
            <w:vMerge/>
            <w:shd w:val="clear" w:color="auto" w:fill="E0E0E0"/>
          </w:tcPr>
          <w:p w14:paraId="226CDCCB" w14:textId="77777777" w:rsidR="008816DE" w:rsidRPr="00383077" w:rsidRDefault="008816DE" w:rsidP="001875FC">
            <w:pPr>
              <w:autoSpaceDE w:val="0"/>
              <w:autoSpaceDN w:val="0"/>
              <w:adjustRightInd w:val="0"/>
              <w:spacing w:after="0" w:line="240" w:lineRule="auto"/>
              <w:rPr>
                <w:rFonts w:ascii="Arial" w:hAnsi="Arial" w:cs="Arial"/>
                <w:color w:val="010205"/>
                <w:sz w:val="18"/>
                <w:szCs w:val="18"/>
              </w:rPr>
            </w:pPr>
          </w:p>
        </w:tc>
        <w:tc>
          <w:tcPr>
            <w:tcW w:w="1184" w:type="dxa"/>
            <w:shd w:val="clear" w:color="auto" w:fill="E0E0E0"/>
          </w:tcPr>
          <w:p w14:paraId="455F0BE5"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VFM</w:t>
            </w:r>
          </w:p>
        </w:tc>
        <w:tc>
          <w:tcPr>
            <w:tcW w:w="1338" w:type="dxa"/>
            <w:shd w:val="clear" w:color="auto" w:fill="FFFFFF"/>
          </w:tcPr>
          <w:p w14:paraId="6A583A36"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,005</w:t>
            </w:r>
          </w:p>
        </w:tc>
        <w:tc>
          <w:tcPr>
            <w:tcW w:w="1338" w:type="dxa"/>
            <w:shd w:val="clear" w:color="auto" w:fill="FFFFFF"/>
          </w:tcPr>
          <w:p w14:paraId="55BE2AA5"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,071</w:t>
            </w:r>
          </w:p>
        </w:tc>
        <w:tc>
          <w:tcPr>
            <w:tcW w:w="1476" w:type="dxa"/>
            <w:shd w:val="clear" w:color="auto" w:fill="FFFFFF"/>
          </w:tcPr>
          <w:p w14:paraId="7B76CD89"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,010</w:t>
            </w:r>
          </w:p>
        </w:tc>
        <w:tc>
          <w:tcPr>
            <w:tcW w:w="1030" w:type="dxa"/>
            <w:shd w:val="clear" w:color="auto" w:fill="FFFFFF"/>
          </w:tcPr>
          <w:p w14:paraId="17B7F98F"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,071</w:t>
            </w:r>
          </w:p>
        </w:tc>
        <w:tc>
          <w:tcPr>
            <w:tcW w:w="1030" w:type="dxa"/>
            <w:shd w:val="clear" w:color="auto" w:fill="FFFFFF"/>
          </w:tcPr>
          <w:p w14:paraId="07ED8EF0"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,943</w:t>
            </w:r>
          </w:p>
        </w:tc>
      </w:tr>
      <w:tr w:rsidR="008816DE" w:rsidRPr="00383077" w14:paraId="2A04A05C" w14:textId="77777777" w:rsidTr="001875FC">
        <w:trPr>
          <w:cantSplit/>
        </w:trPr>
        <w:tc>
          <w:tcPr>
            <w:tcW w:w="736" w:type="dxa"/>
            <w:vMerge/>
            <w:shd w:val="clear" w:color="auto" w:fill="E0E0E0"/>
          </w:tcPr>
          <w:p w14:paraId="403FC464" w14:textId="77777777" w:rsidR="008816DE" w:rsidRPr="00383077" w:rsidRDefault="008816DE" w:rsidP="001875FC">
            <w:pPr>
              <w:autoSpaceDE w:val="0"/>
              <w:autoSpaceDN w:val="0"/>
              <w:adjustRightInd w:val="0"/>
              <w:spacing w:after="0" w:line="240" w:lineRule="auto"/>
              <w:rPr>
                <w:rFonts w:ascii="Arial" w:hAnsi="Arial" w:cs="Arial"/>
                <w:color w:val="010205"/>
                <w:sz w:val="18"/>
                <w:szCs w:val="18"/>
              </w:rPr>
            </w:pPr>
          </w:p>
        </w:tc>
        <w:tc>
          <w:tcPr>
            <w:tcW w:w="1184" w:type="dxa"/>
            <w:shd w:val="clear" w:color="auto" w:fill="E0E0E0"/>
          </w:tcPr>
          <w:p w14:paraId="695DFF73"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KSA</w:t>
            </w:r>
          </w:p>
        </w:tc>
        <w:tc>
          <w:tcPr>
            <w:tcW w:w="1338" w:type="dxa"/>
            <w:shd w:val="clear" w:color="auto" w:fill="FFFFFF"/>
          </w:tcPr>
          <w:p w14:paraId="561DD7C9"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,059</w:t>
            </w:r>
          </w:p>
        </w:tc>
        <w:tc>
          <w:tcPr>
            <w:tcW w:w="1338" w:type="dxa"/>
            <w:shd w:val="clear" w:color="auto" w:fill="FFFFFF"/>
          </w:tcPr>
          <w:p w14:paraId="51EC2145"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,056</w:t>
            </w:r>
          </w:p>
        </w:tc>
        <w:tc>
          <w:tcPr>
            <w:tcW w:w="1476" w:type="dxa"/>
            <w:shd w:val="clear" w:color="auto" w:fill="FFFFFF"/>
          </w:tcPr>
          <w:p w14:paraId="6AC53971"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,134</w:t>
            </w:r>
          </w:p>
        </w:tc>
        <w:tc>
          <w:tcPr>
            <w:tcW w:w="1030" w:type="dxa"/>
            <w:shd w:val="clear" w:color="auto" w:fill="FFFFFF"/>
          </w:tcPr>
          <w:p w14:paraId="2B399B0A"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1,037</w:t>
            </w:r>
          </w:p>
        </w:tc>
        <w:tc>
          <w:tcPr>
            <w:tcW w:w="1030" w:type="dxa"/>
            <w:shd w:val="clear" w:color="auto" w:fill="FFFFFF"/>
          </w:tcPr>
          <w:p w14:paraId="5BFD9331"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,303</w:t>
            </w:r>
          </w:p>
        </w:tc>
      </w:tr>
      <w:tr w:rsidR="008816DE" w:rsidRPr="00383077" w14:paraId="761D98BD" w14:textId="77777777" w:rsidTr="001875FC">
        <w:trPr>
          <w:cantSplit/>
        </w:trPr>
        <w:tc>
          <w:tcPr>
            <w:tcW w:w="736" w:type="dxa"/>
            <w:vMerge/>
            <w:shd w:val="clear" w:color="auto" w:fill="E0E0E0"/>
          </w:tcPr>
          <w:p w14:paraId="0E88AFEF" w14:textId="77777777" w:rsidR="008816DE" w:rsidRPr="00383077" w:rsidRDefault="008816DE" w:rsidP="001875FC">
            <w:pPr>
              <w:autoSpaceDE w:val="0"/>
              <w:autoSpaceDN w:val="0"/>
              <w:adjustRightInd w:val="0"/>
              <w:spacing w:after="0" w:line="240" w:lineRule="auto"/>
              <w:rPr>
                <w:rFonts w:ascii="Arial" w:hAnsi="Arial" w:cs="Arial"/>
                <w:color w:val="010205"/>
                <w:sz w:val="18"/>
                <w:szCs w:val="18"/>
              </w:rPr>
            </w:pPr>
          </w:p>
        </w:tc>
        <w:tc>
          <w:tcPr>
            <w:tcW w:w="1184" w:type="dxa"/>
            <w:shd w:val="clear" w:color="auto" w:fill="E0E0E0"/>
          </w:tcPr>
          <w:p w14:paraId="2CD21461"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ALK</w:t>
            </w:r>
          </w:p>
        </w:tc>
        <w:tc>
          <w:tcPr>
            <w:tcW w:w="1338" w:type="dxa"/>
            <w:shd w:val="clear" w:color="auto" w:fill="FFFFFF"/>
          </w:tcPr>
          <w:p w14:paraId="12649BB1"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,070</w:t>
            </w:r>
          </w:p>
        </w:tc>
        <w:tc>
          <w:tcPr>
            <w:tcW w:w="1338" w:type="dxa"/>
            <w:shd w:val="clear" w:color="auto" w:fill="FFFFFF"/>
          </w:tcPr>
          <w:p w14:paraId="38B58F99"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,077</w:t>
            </w:r>
          </w:p>
        </w:tc>
        <w:tc>
          <w:tcPr>
            <w:tcW w:w="1476" w:type="dxa"/>
            <w:shd w:val="clear" w:color="auto" w:fill="FFFFFF"/>
          </w:tcPr>
          <w:p w14:paraId="2852A033"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,116</w:t>
            </w:r>
          </w:p>
        </w:tc>
        <w:tc>
          <w:tcPr>
            <w:tcW w:w="1030" w:type="dxa"/>
            <w:shd w:val="clear" w:color="auto" w:fill="FFFFFF"/>
          </w:tcPr>
          <w:p w14:paraId="04D8802D"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,910</w:t>
            </w:r>
          </w:p>
        </w:tc>
        <w:tc>
          <w:tcPr>
            <w:tcW w:w="1030" w:type="dxa"/>
            <w:shd w:val="clear" w:color="auto" w:fill="FFFFFF"/>
          </w:tcPr>
          <w:p w14:paraId="00B9E1F1"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,366</w:t>
            </w:r>
          </w:p>
        </w:tc>
      </w:tr>
      <w:tr w:rsidR="008816DE" w:rsidRPr="00383077" w14:paraId="18726D5A" w14:textId="77777777" w:rsidTr="001875FC">
        <w:trPr>
          <w:cantSplit/>
        </w:trPr>
        <w:tc>
          <w:tcPr>
            <w:tcW w:w="8132" w:type="dxa"/>
            <w:gridSpan w:val="7"/>
            <w:shd w:val="clear" w:color="auto" w:fill="FFFFFF"/>
          </w:tcPr>
          <w:p w14:paraId="687981B8" w14:textId="77777777" w:rsidR="008816DE" w:rsidRPr="00383077" w:rsidRDefault="008816DE" w:rsidP="001875FC">
            <w:pPr>
              <w:autoSpaceDE w:val="0"/>
              <w:autoSpaceDN w:val="0"/>
              <w:adjustRightInd w:val="0"/>
              <w:spacing w:after="0" w:line="320" w:lineRule="atLeast"/>
              <w:ind w:left="60" w:right="60"/>
              <w:rPr>
                <w:rFonts w:ascii="Arial" w:hAnsi="Arial" w:cs="Arial"/>
                <w:color w:val="010205"/>
                <w:sz w:val="18"/>
                <w:szCs w:val="18"/>
              </w:rPr>
            </w:pPr>
            <w:r w:rsidRPr="00383077">
              <w:rPr>
                <w:rFonts w:ascii="Arial" w:hAnsi="Arial" w:cs="Arial"/>
                <w:color w:val="010205"/>
                <w:sz w:val="18"/>
                <w:szCs w:val="18"/>
              </w:rPr>
              <w:t>a. Dependent Variable: ABS_Res</w:t>
            </w:r>
          </w:p>
        </w:tc>
      </w:tr>
    </w:tbl>
    <w:p w14:paraId="78D9D2AF" w14:textId="77777777" w:rsidR="008816DE" w:rsidRDefault="008816DE" w:rsidP="008816DE">
      <w:pPr>
        <w:pStyle w:val="ListParagraph"/>
        <w:ind w:hanging="720"/>
        <w:rPr>
          <w:rFonts w:ascii="Times New Roman" w:hAnsi="Times New Roman" w:cs="Times New Roman"/>
          <w:sz w:val="24"/>
          <w:szCs w:val="24"/>
        </w:rPr>
      </w:pPr>
    </w:p>
    <w:p w14:paraId="57747E3B" w14:textId="77777777" w:rsidR="008816DE" w:rsidRDefault="008816DE" w:rsidP="008816DE">
      <w:pPr>
        <w:rPr>
          <w:rFonts w:ascii="Times New Roman" w:hAnsi="Times New Roman" w:cs="Times New Roman"/>
          <w:sz w:val="24"/>
          <w:szCs w:val="24"/>
        </w:rPr>
      </w:pPr>
      <w:r>
        <w:rPr>
          <w:rFonts w:ascii="Times New Roman" w:hAnsi="Times New Roman" w:cs="Times New Roman"/>
          <w:sz w:val="24"/>
          <w:szCs w:val="24"/>
        </w:rPr>
        <w:br w:type="page"/>
      </w:r>
    </w:p>
    <w:p w14:paraId="2B1B849D" w14:textId="77777777" w:rsidR="008816DE" w:rsidRDefault="008816DE" w:rsidP="008816DE">
      <w:pPr>
        <w:pStyle w:val="ListParagraph"/>
        <w:spacing w:line="480" w:lineRule="auto"/>
        <w:ind w:hanging="720"/>
        <w:rPr>
          <w:rFonts w:ascii="Times New Roman" w:hAnsi="Times New Roman" w:cs="Times New Roman"/>
          <w:sz w:val="24"/>
          <w:szCs w:val="24"/>
        </w:rPr>
      </w:pPr>
      <w:r>
        <w:rPr>
          <w:rFonts w:ascii="Times New Roman" w:hAnsi="Times New Roman" w:cs="Times New Roman"/>
          <w:sz w:val="24"/>
          <w:szCs w:val="24"/>
        </w:rPr>
        <w:lastRenderedPageBreak/>
        <w:t>Lampiran 8</w:t>
      </w:r>
    </w:p>
    <w:p w14:paraId="59BB3315" w14:textId="77777777" w:rsidR="008816DE" w:rsidRDefault="008816DE" w:rsidP="008816DE">
      <w:pPr>
        <w:pStyle w:val="ListParagraph"/>
        <w:spacing w:line="480" w:lineRule="auto"/>
        <w:ind w:hanging="720"/>
        <w:rPr>
          <w:rFonts w:ascii="Times New Roman" w:hAnsi="Times New Roman" w:cs="Times New Roman"/>
          <w:sz w:val="24"/>
          <w:szCs w:val="24"/>
        </w:rPr>
      </w:pPr>
      <w:r>
        <w:rPr>
          <w:rFonts w:ascii="Times New Roman" w:hAnsi="Times New Roman" w:cs="Times New Roman"/>
          <w:sz w:val="24"/>
          <w:szCs w:val="24"/>
        </w:rPr>
        <w:t>Analisis Regresi Linier Berganda</w:t>
      </w:r>
    </w:p>
    <w:tbl>
      <w:tblPr>
        <w:tblW w:w="813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8816DE" w:rsidRPr="008A5B5E" w14:paraId="04A70410" w14:textId="77777777" w:rsidTr="001875FC">
        <w:trPr>
          <w:cantSplit/>
        </w:trPr>
        <w:tc>
          <w:tcPr>
            <w:tcW w:w="8132" w:type="dxa"/>
            <w:gridSpan w:val="7"/>
            <w:shd w:val="clear" w:color="auto" w:fill="FFFFFF"/>
            <w:vAlign w:val="center"/>
          </w:tcPr>
          <w:p w14:paraId="7DA3815F" w14:textId="77777777" w:rsidR="008816DE" w:rsidRPr="008A5B5E" w:rsidRDefault="008816DE" w:rsidP="001875FC">
            <w:pPr>
              <w:autoSpaceDE w:val="0"/>
              <w:autoSpaceDN w:val="0"/>
              <w:adjustRightInd w:val="0"/>
              <w:spacing w:after="0" w:line="320" w:lineRule="atLeast"/>
              <w:ind w:left="60" w:right="60"/>
              <w:jc w:val="center"/>
              <w:rPr>
                <w:rFonts w:ascii="Arial" w:hAnsi="Arial" w:cs="Arial"/>
                <w:color w:val="010205"/>
              </w:rPr>
            </w:pPr>
            <w:bookmarkStart w:id="7" w:name="_Hlk136879564"/>
            <w:r w:rsidRPr="008A5B5E">
              <w:rPr>
                <w:rFonts w:ascii="Arial" w:hAnsi="Arial" w:cs="Arial"/>
                <w:b/>
                <w:bCs/>
                <w:color w:val="010205"/>
              </w:rPr>
              <w:t>Coefficients</w:t>
            </w:r>
            <w:r w:rsidRPr="008A5B5E">
              <w:rPr>
                <w:rFonts w:ascii="Arial" w:hAnsi="Arial" w:cs="Arial"/>
                <w:b/>
                <w:bCs/>
                <w:color w:val="010205"/>
                <w:vertAlign w:val="superscript"/>
              </w:rPr>
              <w:t>a</w:t>
            </w:r>
          </w:p>
        </w:tc>
      </w:tr>
      <w:tr w:rsidR="008816DE" w:rsidRPr="008A5B5E" w14:paraId="337BD45E" w14:textId="77777777" w:rsidTr="001875FC">
        <w:trPr>
          <w:cantSplit/>
        </w:trPr>
        <w:tc>
          <w:tcPr>
            <w:tcW w:w="1920" w:type="dxa"/>
            <w:gridSpan w:val="2"/>
            <w:vMerge w:val="restart"/>
            <w:shd w:val="clear" w:color="auto" w:fill="FFFFFF"/>
            <w:vAlign w:val="bottom"/>
          </w:tcPr>
          <w:p w14:paraId="165398AE" w14:textId="77777777" w:rsidR="008816DE" w:rsidRPr="008A5B5E" w:rsidRDefault="008816DE" w:rsidP="001875FC">
            <w:pPr>
              <w:autoSpaceDE w:val="0"/>
              <w:autoSpaceDN w:val="0"/>
              <w:adjustRightInd w:val="0"/>
              <w:spacing w:after="0" w:line="320" w:lineRule="atLeast"/>
              <w:ind w:left="60" w:right="60"/>
              <w:rPr>
                <w:rFonts w:ascii="Arial" w:hAnsi="Arial" w:cs="Arial"/>
                <w:color w:val="264A60"/>
                <w:sz w:val="18"/>
                <w:szCs w:val="18"/>
              </w:rPr>
            </w:pPr>
            <w:r w:rsidRPr="008A5B5E">
              <w:rPr>
                <w:rFonts w:ascii="Arial" w:hAnsi="Arial" w:cs="Arial"/>
                <w:color w:val="264A60"/>
                <w:sz w:val="18"/>
                <w:szCs w:val="18"/>
              </w:rPr>
              <w:t>Model</w:t>
            </w:r>
          </w:p>
        </w:tc>
        <w:tc>
          <w:tcPr>
            <w:tcW w:w="2676" w:type="dxa"/>
            <w:gridSpan w:val="2"/>
            <w:shd w:val="clear" w:color="auto" w:fill="FFFFFF"/>
            <w:vAlign w:val="bottom"/>
          </w:tcPr>
          <w:p w14:paraId="20150DE6" w14:textId="77777777" w:rsidR="008816DE" w:rsidRPr="008A5B5E"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8A5B5E">
              <w:rPr>
                <w:rFonts w:ascii="Arial" w:hAnsi="Arial" w:cs="Arial"/>
                <w:color w:val="264A60"/>
                <w:sz w:val="18"/>
                <w:szCs w:val="18"/>
              </w:rPr>
              <w:t>Unstandardized Coefficients</w:t>
            </w:r>
          </w:p>
        </w:tc>
        <w:tc>
          <w:tcPr>
            <w:tcW w:w="1476" w:type="dxa"/>
            <w:shd w:val="clear" w:color="auto" w:fill="FFFFFF"/>
            <w:vAlign w:val="bottom"/>
          </w:tcPr>
          <w:p w14:paraId="62C2FD5B" w14:textId="77777777" w:rsidR="008816DE" w:rsidRPr="008A5B5E"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8A5B5E">
              <w:rPr>
                <w:rFonts w:ascii="Arial" w:hAnsi="Arial" w:cs="Arial"/>
                <w:color w:val="264A60"/>
                <w:sz w:val="18"/>
                <w:szCs w:val="18"/>
              </w:rPr>
              <w:t>Standardized Coefficients</w:t>
            </w:r>
          </w:p>
        </w:tc>
        <w:tc>
          <w:tcPr>
            <w:tcW w:w="1030" w:type="dxa"/>
            <w:vMerge w:val="restart"/>
            <w:shd w:val="clear" w:color="auto" w:fill="FFFFFF"/>
            <w:vAlign w:val="bottom"/>
          </w:tcPr>
          <w:p w14:paraId="6D7E6CDD" w14:textId="77777777" w:rsidR="008816DE" w:rsidRPr="008A5B5E"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8A5B5E">
              <w:rPr>
                <w:rFonts w:ascii="Arial" w:hAnsi="Arial" w:cs="Arial"/>
                <w:color w:val="264A60"/>
                <w:sz w:val="18"/>
                <w:szCs w:val="18"/>
              </w:rPr>
              <w:t>t</w:t>
            </w:r>
          </w:p>
        </w:tc>
        <w:tc>
          <w:tcPr>
            <w:tcW w:w="1030" w:type="dxa"/>
            <w:vMerge w:val="restart"/>
            <w:shd w:val="clear" w:color="auto" w:fill="FFFFFF"/>
            <w:vAlign w:val="bottom"/>
          </w:tcPr>
          <w:p w14:paraId="26234E33" w14:textId="77777777" w:rsidR="008816DE" w:rsidRPr="008A5B5E"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8A5B5E">
              <w:rPr>
                <w:rFonts w:ascii="Arial" w:hAnsi="Arial" w:cs="Arial"/>
                <w:color w:val="264A60"/>
                <w:sz w:val="18"/>
                <w:szCs w:val="18"/>
              </w:rPr>
              <w:t>Sig.</w:t>
            </w:r>
          </w:p>
        </w:tc>
      </w:tr>
      <w:tr w:rsidR="008816DE" w:rsidRPr="008A5B5E" w14:paraId="06A19B1F" w14:textId="77777777" w:rsidTr="001875FC">
        <w:trPr>
          <w:cantSplit/>
        </w:trPr>
        <w:tc>
          <w:tcPr>
            <w:tcW w:w="1920" w:type="dxa"/>
            <w:gridSpan w:val="2"/>
            <w:vMerge/>
            <w:shd w:val="clear" w:color="auto" w:fill="FFFFFF"/>
            <w:vAlign w:val="bottom"/>
          </w:tcPr>
          <w:p w14:paraId="308EEBD2" w14:textId="77777777" w:rsidR="008816DE" w:rsidRPr="008A5B5E" w:rsidRDefault="008816DE" w:rsidP="001875FC">
            <w:pPr>
              <w:autoSpaceDE w:val="0"/>
              <w:autoSpaceDN w:val="0"/>
              <w:adjustRightInd w:val="0"/>
              <w:spacing w:after="0" w:line="240" w:lineRule="auto"/>
              <w:rPr>
                <w:rFonts w:ascii="Arial" w:hAnsi="Arial" w:cs="Arial"/>
                <w:color w:val="264A60"/>
                <w:sz w:val="18"/>
                <w:szCs w:val="18"/>
              </w:rPr>
            </w:pPr>
          </w:p>
        </w:tc>
        <w:tc>
          <w:tcPr>
            <w:tcW w:w="1338" w:type="dxa"/>
            <w:shd w:val="clear" w:color="auto" w:fill="FFFFFF"/>
            <w:vAlign w:val="bottom"/>
          </w:tcPr>
          <w:p w14:paraId="75F9B0AD" w14:textId="77777777" w:rsidR="008816DE" w:rsidRPr="008A5B5E"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8A5B5E">
              <w:rPr>
                <w:rFonts w:ascii="Arial" w:hAnsi="Arial" w:cs="Arial"/>
                <w:color w:val="264A60"/>
                <w:sz w:val="18"/>
                <w:szCs w:val="18"/>
              </w:rPr>
              <w:t>B</w:t>
            </w:r>
          </w:p>
        </w:tc>
        <w:tc>
          <w:tcPr>
            <w:tcW w:w="1338" w:type="dxa"/>
            <w:shd w:val="clear" w:color="auto" w:fill="FFFFFF"/>
            <w:vAlign w:val="bottom"/>
          </w:tcPr>
          <w:p w14:paraId="06FBD171" w14:textId="77777777" w:rsidR="008816DE" w:rsidRPr="008A5B5E"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8A5B5E">
              <w:rPr>
                <w:rFonts w:ascii="Arial" w:hAnsi="Arial" w:cs="Arial"/>
                <w:color w:val="264A60"/>
                <w:sz w:val="18"/>
                <w:szCs w:val="18"/>
              </w:rPr>
              <w:t>Std. Error</w:t>
            </w:r>
          </w:p>
        </w:tc>
        <w:tc>
          <w:tcPr>
            <w:tcW w:w="1476" w:type="dxa"/>
            <w:shd w:val="clear" w:color="auto" w:fill="FFFFFF"/>
            <w:vAlign w:val="bottom"/>
          </w:tcPr>
          <w:p w14:paraId="059E8172" w14:textId="77777777" w:rsidR="008816DE" w:rsidRPr="008A5B5E"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8A5B5E">
              <w:rPr>
                <w:rFonts w:ascii="Arial" w:hAnsi="Arial" w:cs="Arial"/>
                <w:color w:val="264A60"/>
                <w:sz w:val="18"/>
                <w:szCs w:val="18"/>
              </w:rPr>
              <w:t>Beta</w:t>
            </w:r>
          </w:p>
        </w:tc>
        <w:tc>
          <w:tcPr>
            <w:tcW w:w="1030" w:type="dxa"/>
            <w:vMerge/>
            <w:shd w:val="clear" w:color="auto" w:fill="FFFFFF"/>
            <w:vAlign w:val="bottom"/>
          </w:tcPr>
          <w:p w14:paraId="2CD89808" w14:textId="77777777" w:rsidR="008816DE" w:rsidRPr="008A5B5E" w:rsidRDefault="008816DE" w:rsidP="001875FC">
            <w:pPr>
              <w:autoSpaceDE w:val="0"/>
              <w:autoSpaceDN w:val="0"/>
              <w:adjustRightInd w:val="0"/>
              <w:spacing w:after="0" w:line="240" w:lineRule="auto"/>
              <w:rPr>
                <w:rFonts w:ascii="Arial" w:hAnsi="Arial" w:cs="Arial"/>
                <w:color w:val="264A60"/>
                <w:sz w:val="18"/>
                <w:szCs w:val="18"/>
              </w:rPr>
            </w:pPr>
          </w:p>
        </w:tc>
        <w:tc>
          <w:tcPr>
            <w:tcW w:w="1030" w:type="dxa"/>
            <w:vMerge/>
            <w:shd w:val="clear" w:color="auto" w:fill="FFFFFF"/>
            <w:vAlign w:val="bottom"/>
          </w:tcPr>
          <w:p w14:paraId="0C4D256E" w14:textId="77777777" w:rsidR="008816DE" w:rsidRPr="008A5B5E" w:rsidRDefault="008816DE" w:rsidP="001875FC">
            <w:pPr>
              <w:autoSpaceDE w:val="0"/>
              <w:autoSpaceDN w:val="0"/>
              <w:adjustRightInd w:val="0"/>
              <w:spacing w:after="0" w:line="240" w:lineRule="auto"/>
              <w:rPr>
                <w:rFonts w:ascii="Arial" w:hAnsi="Arial" w:cs="Arial"/>
                <w:color w:val="264A60"/>
                <w:sz w:val="18"/>
                <w:szCs w:val="18"/>
              </w:rPr>
            </w:pPr>
          </w:p>
        </w:tc>
      </w:tr>
      <w:tr w:rsidR="008816DE" w:rsidRPr="008A5B5E" w14:paraId="47BFA65E" w14:textId="77777777" w:rsidTr="001875FC">
        <w:trPr>
          <w:cantSplit/>
        </w:trPr>
        <w:tc>
          <w:tcPr>
            <w:tcW w:w="736" w:type="dxa"/>
            <w:vMerge w:val="restart"/>
            <w:shd w:val="clear" w:color="auto" w:fill="E0E0E0"/>
          </w:tcPr>
          <w:p w14:paraId="00C8A38C" w14:textId="77777777" w:rsidR="008816DE" w:rsidRPr="008A5B5E" w:rsidRDefault="008816DE" w:rsidP="001875FC">
            <w:pPr>
              <w:autoSpaceDE w:val="0"/>
              <w:autoSpaceDN w:val="0"/>
              <w:adjustRightInd w:val="0"/>
              <w:spacing w:after="0" w:line="320" w:lineRule="atLeast"/>
              <w:ind w:left="60" w:right="60"/>
              <w:rPr>
                <w:rFonts w:ascii="Arial" w:hAnsi="Arial" w:cs="Arial"/>
                <w:color w:val="264A60"/>
                <w:sz w:val="18"/>
                <w:szCs w:val="18"/>
              </w:rPr>
            </w:pPr>
            <w:r w:rsidRPr="008A5B5E">
              <w:rPr>
                <w:rFonts w:ascii="Arial" w:hAnsi="Arial" w:cs="Arial"/>
                <w:color w:val="264A60"/>
                <w:sz w:val="18"/>
                <w:szCs w:val="18"/>
              </w:rPr>
              <w:t>1</w:t>
            </w:r>
          </w:p>
        </w:tc>
        <w:tc>
          <w:tcPr>
            <w:tcW w:w="1184" w:type="dxa"/>
            <w:shd w:val="clear" w:color="auto" w:fill="E0E0E0"/>
          </w:tcPr>
          <w:p w14:paraId="2C36D693" w14:textId="77777777" w:rsidR="008816DE" w:rsidRPr="008A5B5E" w:rsidRDefault="008816DE" w:rsidP="001875FC">
            <w:pPr>
              <w:autoSpaceDE w:val="0"/>
              <w:autoSpaceDN w:val="0"/>
              <w:adjustRightInd w:val="0"/>
              <w:spacing w:after="0" w:line="320" w:lineRule="atLeast"/>
              <w:ind w:left="60" w:right="60"/>
              <w:rPr>
                <w:rFonts w:ascii="Arial" w:hAnsi="Arial" w:cs="Arial"/>
                <w:color w:val="264A60"/>
                <w:sz w:val="18"/>
                <w:szCs w:val="18"/>
              </w:rPr>
            </w:pPr>
            <w:r w:rsidRPr="008A5B5E">
              <w:rPr>
                <w:rFonts w:ascii="Arial" w:hAnsi="Arial" w:cs="Arial"/>
                <w:color w:val="264A60"/>
                <w:sz w:val="18"/>
                <w:szCs w:val="18"/>
              </w:rPr>
              <w:t>(Constant)</w:t>
            </w:r>
          </w:p>
        </w:tc>
        <w:tc>
          <w:tcPr>
            <w:tcW w:w="1338" w:type="dxa"/>
            <w:shd w:val="clear" w:color="auto" w:fill="FFFFFF"/>
          </w:tcPr>
          <w:p w14:paraId="4ED29F64"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8,781</w:t>
            </w:r>
          </w:p>
        </w:tc>
        <w:tc>
          <w:tcPr>
            <w:tcW w:w="1338" w:type="dxa"/>
            <w:shd w:val="clear" w:color="auto" w:fill="FFFFFF"/>
          </w:tcPr>
          <w:p w14:paraId="0139AA71"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1,468</w:t>
            </w:r>
          </w:p>
        </w:tc>
        <w:tc>
          <w:tcPr>
            <w:tcW w:w="1476" w:type="dxa"/>
            <w:shd w:val="clear" w:color="auto" w:fill="FFFFFF"/>
            <w:vAlign w:val="center"/>
          </w:tcPr>
          <w:p w14:paraId="1C4C6A73" w14:textId="77777777" w:rsidR="008816DE" w:rsidRPr="008A5B5E" w:rsidRDefault="008816DE" w:rsidP="001875FC">
            <w:pPr>
              <w:autoSpaceDE w:val="0"/>
              <w:autoSpaceDN w:val="0"/>
              <w:adjustRightInd w:val="0"/>
              <w:spacing w:after="0" w:line="240" w:lineRule="auto"/>
            </w:pPr>
          </w:p>
        </w:tc>
        <w:tc>
          <w:tcPr>
            <w:tcW w:w="1030" w:type="dxa"/>
            <w:shd w:val="clear" w:color="auto" w:fill="FFFFFF"/>
          </w:tcPr>
          <w:p w14:paraId="3A9C7680"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5,981</w:t>
            </w:r>
          </w:p>
        </w:tc>
        <w:tc>
          <w:tcPr>
            <w:tcW w:w="1030" w:type="dxa"/>
            <w:shd w:val="clear" w:color="auto" w:fill="FFFFFF"/>
          </w:tcPr>
          <w:p w14:paraId="1F7ADEBC"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,000</w:t>
            </w:r>
          </w:p>
        </w:tc>
      </w:tr>
      <w:tr w:rsidR="008816DE" w:rsidRPr="008A5B5E" w14:paraId="467E6C70" w14:textId="77777777" w:rsidTr="001875FC">
        <w:trPr>
          <w:cantSplit/>
        </w:trPr>
        <w:tc>
          <w:tcPr>
            <w:tcW w:w="736" w:type="dxa"/>
            <w:vMerge/>
            <w:shd w:val="clear" w:color="auto" w:fill="E0E0E0"/>
          </w:tcPr>
          <w:p w14:paraId="1E5E3659" w14:textId="77777777" w:rsidR="008816DE" w:rsidRPr="008A5B5E" w:rsidRDefault="008816DE" w:rsidP="001875FC">
            <w:pPr>
              <w:autoSpaceDE w:val="0"/>
              <w:autoSpaceDN w:val="0"/>
              <w:adjustRightInd w:val="0"/>
              <w:spacing w:after="0" w:line="240" w:lineRule="auto"/>
              <w:rPr>
                <w:rFonts w:ascii="Arial" w:hAnsi="Arial" w:cs="Arial"/>
                <w:color w:val="010205"/>
                <w:sz w:val="18"/>
                <w:szCs w:val="18"/>
              </w:rPr>
            </w:pPr>
          </w:p>
        </w:tc>
        <w:tc>
          <w:tcPr>
            <w:tcW w:w="1184" w:type="dxa"/>
            <w:shd w:val="clear" w:color="auto" w:fill="E0E0E0"/>
          </w:tcPr>
          <w:p w14:paraId="1F57B1C7" w14:textId="77777777" w:rsidR="008816DE" w:rsidRPr="008A5B5E" w:rsidRDefault="008816DE" w:rsidP="001875FC">
            <w:pPr>
              <w:autoSpaceDE w:val="0"/>
              <w:autoSpaceDN w:val="0"/>
              <w:adjustRightInd w:val="0"/>
              <w:spacing w:after="0" w:line="320" w:lineRule="atLeast"/>
              <w:ind w:left="60" w:right="60"/>
              <w:rPr>
                <w:rFonts w:ascii="Arial" w:hAnsi="Arial" w:cs="Arial"/>
                <w:color w:val="264A60"/>
                <w:sz w:val="18"/>
                <w:szCs w:val="18"/>
              </w:rPr>
            </w:pPr>
            <w:r w:rsidRPr="008A5B5E">
              <w:rPr>
                <w:rFonts w:ascii="Arial" w:hAnsi="Arial" w:cs="Arial"/>
                <w:color w:val="264A60"/>
                <w:sz w:val="18"/>
                <w:szCs w:val="18"/>
              </w:rPr>
              <w:t>SPI</w:t>
            </w:r>
          </w:p>
        </w:tc>
        <w:tc>
          <w:tcPr>
            <w:tcW w:w="1338" w:type="dxa"/>
            <w:shd w:val="clear" w:color="auto" w:fill="FFFFFF"/>
          </w:tcPr>
          <w:p w14:paraId="024BD0AD"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,438</w:t>
            </w:r>
          </w:p>
        </w:tc>
        <w:tc>
          <w:tcPr>
            <w:tcW w:w="1338" w:type="dxa"/>
            <w:shd w:val="clear" w:color="auto" w:fill="FFFFFF"/>
          </w:tcPr>
          <w:p w14:paraId="319124DC"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,030</w:t>
            </w:r>
          </w:p>
        </w:tc>
        <w:tc>
          <w:tcPr>
            <w:tcW w:w="1476" w:type="dxa"/>
            <w:shd w:val="clear" w:color="auto" w:fill="FFFFFF"/>
          </w:tcPr>
          <w:p w14:paraId="283FE59D"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,757</w:t>
            </w:r>
          </w:p>
        </w:tc>
        <w:tc>
          <w:tcPr>
            <w:tcW w:w="1030" w:type="dxa"/>
            <w:shd w:val="clear" w:color="auto" w:fill="FFFFFF"/>
          </w:tcPr>
          <w:p w14:paraId="365892C6"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14,685</w:t>
            </w:r>
          </w:p>
        </w:tc>
        <w:tc>
          <w:tcPr>
            <w:tcW w:w="1030" w:type="dxa"/>
            <w:shd w:val="clear" w:color="auto" w:fill="FFFFFF"/>
          </w:tcPr>
          <w:p w14:paraId="7F038E7E"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,000</w:t>
            </w:r>
          </w:p>
        </w:tc>
      </w:tr>
      <w:tr w:rsidR="008816DE" w:rsidRPr="008A5B5E" w14:paraId="1B5BF0E1" w14:textId="77777777" w:rsidTr="001875FC">
        <w:trPr>
          <w:cantSplit/>
        </w:trPr>
        <w:tc>
          <w:tcPr>
            <w:tcW w:w="736" w:type="dxa"/>
            <w:vMerge/>
            <w:shd w:val="clear" w:color="auto" w:fill="E0E0E0"/>
          </w:tcPr>
          <w:p w14:paraId="7B12D77B" w14:textId="77777777" w:rsidR="008816DE" w:rsidRPr="008A5B5E" w:rsidRDefault="008816DE" w:rsidP="001875FC">
            <w:pPr>
              <w:autoSpaceDE w:val="0"/>
              <w:autoSpaceDN w:val="0"/>
              <w:adjustRightInd w:val="0"/>
              <w:spacing w:after="0" w:line="240" w:lineRule="auto"/>
              <w:rPr>
                <w:rFonts w:ascii="Arial" w:hAnsi="Arial" w:cs="Arial"/>
                <w:color w:val="010205"/>
                <w:sz w:val="18"/>
                <w:szCs w:val="18"/>
              </w:rPr>
            </w:pPr>
          </w:p>
        </w:tc>
        <w:tc>
          <w:tcPr>
            <w:tcW w:w="1184" w:type="dxa"/>
            <w:shd w:val="clear" w:color="auto" w:fill="E0E0E0"/>
          </w:tcPr>
          <w:p w14:paraId="1CE17EE0" w14:textId="77777777" w:rsidR="008816DE" w:rsidRPr="008A5B5E" w:rsidRDefault="008816DE" w:rsidP="001875FC">
            <w:pPr>
              <w:autoSpaceDE w:val="0"/>
              <w:autoSpaceDN w:val="0"/>
              <w:adjustRightInd w:val="0"/>
              <w:spacing w:after="0" w:line="320" w:lineRule="atLeast"/>
              <w:ind w:left="60" w:right="60"/>
              <w:rPr>
                <w:rFonts w:ascii="Arial" w:hAnsi="Arial" w:cs="Arial"/>
                <w:color w:val="264A60"/>
                <w:sz w:val="18"/>
                <w:szCs w:val="18"/>
              </w:rPr>
            </w:pPr>
            <w:r w:rsidRPr="008A5B5E">
              <w:rPr>
                <w:rFonts w:ascii="Arial" w:hAnsi="Arial" w:cs="Arial"/>
                <w:color w:val="264A60"/>
                <w:sz w:val="18"/>
                <w:szCs w:val="18"/>
              </w:rPr>
              <w:t>SAKD</w:t>
            </w:r>
          </w:p>
        </w:tc>
        <w:tc>
          <w:tcPr>
            <w:tcW w:w="1338" w:type="dxa"/>
            <w:shd w:val="clear" w:color="auto" w:fill="FFFFFF"/>
          </w:tcPr>
          <w:p w14:paraId="11CD0E27"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,136</w:t>
            </w:r>
          </w:p>
        </w:tc>
        <w:tc>
          <w:tcPr>
            <w:tcW w:w="1338" w:type="dxa"/>
            <w:shd w:val="clear" w:color="auto" w:fill="FFFFFF"/>
          </w:tcPr>
          <w:p w14:paraId="02A4992E"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,059</w:t>
            </w:r>
          </w:p>
        </w:tc>
        <w:tc>
          <w:tcPr>
            <w:tcW w:w="1476" w:type="dxa"/>
            <w:shd w:val="clear" w:color="auto" w:fill="FFFFFF"/>
          </w:tcPr>
          <w:p w14:paraId="7F953739"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,115</w:t>
            </w:r>
          </w:p>
        </w:tc>
        <w:tc>
          <w:tcPr>
            <w:tcW w:w="1030" w:type="dxa"/>
            <w:shd w:val="clear" w:color="auto" w:fill="FFFFFF"/>
          </w:tcPr>
          <w:p w14:paraId="1A748AC9"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2,308</w:t>
            </w:r>
          </w:p>
        </w:tc>
        <w:tc>
          <w:tcPr>
            <w:tcW w:w="1030" w:type="dxa"/>
            <w:shd w:val="clear" w:color="auto" w:fill="FFFFFF"/>
          </w:tcPr>
          <w:p w14:paraId="03FCFBFE"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,024</w:t>
            </w:r>
          </w:p>
        </w:tc>
      </w:tr>
      <w:tr w:rsidR="008816DE" w:rsidRPr="008A5B5E" w14:paraId="01F69EA3" w14:textId="77777777" w:rsidTr="001875FC">
        <w:trPr>
          <w:cantSplit/>
        </w:trPr>
        <w:tc>
          <w:tcPr>
            <w:tcW w:w="736" w:type="dxa"/>
            <w:vMerge/>
            <w:shd w:val="clear" w:color="auto" w:fill="E0E0E0"/>
          </w:tcPr>
          <w:p w14:paraId="3134A4A8" w14:textId="77777777" w:rsidR="008816DE" w:rsidRPr="008A5B5E" w:rsidRDefault="008816DE" w:rsidP="001875FC">
            <w:pPr>
              <w:autoSpaceDE w:val="0"/>
              <w:autoSpaceDN w:val="0"/>
              <w:adjustRightInd w:val="0"/>
              <w:spacing w:after="0" w:line="240" w:lineRule="auto"/>
              <w:rPr>
                <w:rFonts w:ascii="Arial" w:hAnsi="Arial" w:cs="Arial"/>
                <w:color w:val="010205"/>
                <w:sz w:val="18"/>
                <w:szCs w:val="18"/>
              </w:rPr>
            </w:pPr>
          </w:p>
        </w:tc>
        <w:tc>
          <w:tcPr>
            <w:tcW w:w="1184" w:type="dxa"/>
            <w:shd w:val="clear" w:color="auto" w:fill="E0E0E0"/>
          </w:tcPr>
          <w:p w14:paraId="4B9D8E5B" w14:textId="77777777" w:rsidR="008816DE" w:rsidRPr="008A5B5E" w:rsidRDefault="008816DE" w:rsidP="001875FC">
            <w:pPr>
              <w:autoSpaceDE w:val="0"/>
              <w:autoSpaceDN w:val="0"/>
              <w:adjustRightInd w:val="0"/>
              <w:spacing w:after="0" w:line="320" w:lineRule="atLeast"/>
              <w:ind w:left="60" w:right="60"/>
              <w:rPr>
                <w:rFonts w:ascii="Arial" w:hAnsi="Arial" w:cs="Arial"/>
                <w:color w:val="264A60"/>
                <w:sz w:val="18"/>
                <w:szCs w:val="18"/>
              </w:rPr>
            </w:pPr>
            <w:r w:rsidRPr="008A5B5E">
              <w:rPr>
                <w:rFonts w:ascii="Arial" w:hAnsi="Arial" w:cs="Arial"/>
                <w:color w:val="264A60"/>
                <w:sz w:val="18"/>
                <w:szCs w:val="18"/>
              </w:rPr>
              <w:t>VFM</w:t>
            </w:r>
          </w:p>
        </w:tc>
        <w:tc>
          <w:tcPr>
            <w:tcW w:w="1338" w:type="dxa"/>
            <w:shd w:val="clear" w:color="auto" w:fill="FFFFFF"/>
          </w:tcPr>
          <w:p w14:paraId="766B2447"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-,016</w:t>
            </w:r>
          </w:p>
        </w:tc>
        <w:tc>
          <w:tcPr>
            <w:tcW w:w="1338" w:type="dxa"/>
            <w:shd w:val="clear" w:color="auto" w:fill="FFFFFF"/>
          </w:tcPr>
          <w:p w14:paraId="075BB53A"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,042</w:t>
            </w:r>
          </w:p>
        </w:tc>
        <w:tc>
          <w:tcPr>
            <w:tcW w:w="1476" w:type="dxa"/>
            <w:shd w:val="clear" w:color="auto" w:fill="FFFFFF"/>
          </w:tcPr>
          <w:p w14:paraId="6444283E"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-,019</w:t>
            </w:r>
          </w:p>
        </w:tc>
        <w:tc>
          <w:tcPr>
            <w:tcW w:w="1030" w:type="dxa"/>
            <w:shd w:val="clear" w:color="auto" w:fill="FFFFFF"/>
          </w:tcPr>
          <w:p w14:paraId="25C8B8E1"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-,375</w:t>
            </w:r>
          </w:p>
        </w:tc>
        <w:tc>
          <w:tcPr>
            <w:tcW w:w="1030" w:type="dxa"/>
            <w:shd w:val="clear" w:color="auto" w:fill="FFFFFF"/>
          </w:tcPr>
          <w:p w14:paraId="206947DD"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,709</w:t>
            </w:r>
          </w:p>
        </w:tc>
      </w:tr>
      <w:tr w:rsidR="008816DE" w:rsidRPr="008A5B5E" w14:paraId="5DEEAAB5" w14:textId="77777777" w:rsidTr="001875FC">
        <w:trPr>
          <w:cantSplit/>
        </w:trPr>
        <w:tc>
          <w:tcPr>
            <w:tcW w:w="736" w:type="dxa"/>
            <w:vMerge/>
            <w:shd w:val="clear" w:color="auto" w:fill="E0E0E0"/>
          </w:tcPr>
          <w:p w14:paraId="6D309347" w14:textId="77777777" w:rsidR="008816DE" w:rsidRPr="008A5B5E" w:rsidRDefault="008816DE" w:rsidP="001875FC">
            <w:pPr>
              <w:autoSpaceDE w:val="0"/>
              <w:autoSpaceDN w:val="0"/>
              <w:adjustRightInd w:val="0"/>
              <w:spacing w:after="0" w:line="240" w:lineRule="auto"/>
              <w:rPr>
                <w:rFonts w:ascii="Arial" w:hAnsi="Arial" w:cs="Arial"/>
                <w:color w:val="010205"/>
                <w:sz w:val="18"/>
                <w:szCs w:val="18"/>
              </w:rPr>
            </w:pPr>
          </w:p>
        </w:tc>
        <w:tc>
          <w:tcPr>
            <w:tcW w:w="1184" w:type="dxa"/>
            <w:shd w:val="clear" w:color="auto" w:fill="E0E0E0"/>
          </w:tcPr>
          <w:p w14:paraId="7B8EF03F" w14:textId="77777777" w:rsidR="008816DE" w:rsidRPr="008A5B5E" w:rsidRDefault="008816DE" w:rsidP="001875FC">
            <w:pPr>
              <w:autoSpaceDE w:val="0"/>
              <w:autoSpaceDN w:val="0"/>
              <w:adjustRightInd w:val="0"/>
              <w:spacing w:after="0" w:line="320" w:lineRule="atLeast"/>
              <w:ind w:left="60" w:right="60"/>
              <w:rPr>
                <w:rFonts w:ascii="Arial" w:hAnsi="Arial" w:cs="Arial"/>
                <w:color w:val="264A60"/>
                <w:sz w:val="18"/>
                <w:szCs w:val="18"/>
              </w:rPr>
            </w:pPr>
            <w:r w:rsidRPr="008A5B5E">
              <w:rPr>
                <w:rFonts w:ascii="Arial" w:hAnsi="Arial" w:cs="Arial"/>
                <w:color w:val="264A60"/>
                <w:sz w:val="18"/>
                <w:szCs w:val="18"/>
              </w:rPr>
              <w:t>KSA</w:t>
            </w:r>
          </w:p>
        </w:tc>
        <w:tc>
          <w:tcPr>
            <w:tcW w:w="1338" w:type="dxa"/>
            <w:shd w:val="clear" w:color="auto" w:fill="FFFFFF"/>
          </w:tcPr>
          <w:p w14:paraId="35A38F8F"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-,052</w:t>
            </w:r>
          </w:p>
        </w:tc>
        <w:tc>
          <w:tcPr>
            <w:tcW w:w="1338" w:type="dxa"/>
            <w:shd w:val="clear" w:color="auto" w:fill="FFFFFF"/>
          </w:tcPr>
          <w:p w14:paraId="5EC71F5D"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,034</w:t>
            </w:r>
          </w:p>
        </w:tc>
        <w:tc>
          <w:tcPr>
            <w:tcW w:w="1476" w:type="dxa"/>
            <w:shd w:val="clear" w:color="auto" w:fill="FFFFFF"/>
          </w:tcPr>
          <w:p w14:paraId="180B1864"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-,072</w:t>
            </w:r>
          </w:p>
        </w:tc>
        <w:tc>
          <w:tcPr>
            <w:tcW w:w="1030" w:type="dxa"/>
            <w:shd w:val="clear" w:color="auto" w:fill="FFFFFF"/>
          </w:tcPr>
          <w:p w14:paraId="7CB3737D"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-1,531</w:t>
            </w:r>
          </w:p>
        </w:tc>
        <w:tc>
          <w:tcPr>
            <w:tcW w:w="1030" w:type="dxa"/>
            <w:shd w:val="clear" w:color="auto" w:fill="FFFFFF"/>
          </w:tcPr>
          <w:p w14:paraId="0B628756"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,131</w:t>
            </w:r>
          </w:p>
        </w:tc>
      </w:tr>
      <w:tr w:rsidR="008816DE" w:rsidRPr="008A5B5E" w14:paraId="461570E2" w14:textId="77777777" w:rsidTr="001875FC">
        <w:trPr>
          <w:cantSplit/>
        </w:trPr>
        <w:tc>
          <w:tcPr>
            <w:tcW w:w="736" w:type="dxa"/>
            <w:vMerge/>
            <w:shd w:val="clear" w:color="auto" w:fill="E0E0E0"/>
          </w:tcPr>
          <w:p w14:paraId="2817D200" w14:textId="77777777" w:rsidR="008816DE" w:rsidRPr="008A5B5E" w:rsidRDefault="008816DE" w:rsidP="001875FC">
            <w:pPr>
              <w:autoSpaceDE w:val="0"/>
              <w:autoSpaceDN w:val="0"/>
              <w:adjustRightInd w:val="0"/>
              <w:spacing w:after="0" w:line="240" w:lineRule="auto"/>
              <w:rPr>
                <w:rFonts w:ascii="Arial" w:hAnsi="Arial" w:cs="Arial"/>
                <w:color w:val="010205"/>
                <w:sz w:val="18"/>
                <w:szCs w:val="18"/>
              </w:rPr>
            </w:pPr>
          </w:p>
        </w:tc>
        <w:tc>
          <w:tcPr>
            <w:tcW w:w="1184" w:type="dxa"/>
            <w:shd w:val="clear" w:color="auto" w:fill="E0E0E0"/>
          </w:tcPr>
          <w:p w14:paraId="34E00139" w14:textId="77777777" w:rsidR="008816DE" w:rsidRPr="008A5B5E" w:rsidRDefault="008816DE" w:rsidP="001875FC">
            <w:pPr>
              <w:autoSpaceDE w:val="0"/>
              <w:autoSpaceDN w:val="0"/>
              <w:adjustRightInd w:val="0"/>
              <w:spacing w:after="0" w:line="320" w:lineRule="atLeast"/>
              <w:ind w:left="60" w:right="60"/>
              <w:rPr>
                <w:rFonts w:ascii="Arial" w:hAnsi="Arial" w:cs="Arial"/>
                <w:color w:val="264A60"/>
                <w:sz w:val="18"/>
                <w:szCs w:val="18"/>
              </w:rPr>
            </w:pPr>
            <w:r w:rsidRPr="008A5B5E">
              <w:rPr>
                <w:rFonts w:ascii="Arial" w:hAnsi="Arial" w:cs="Arial"/>
                <w:color w:val="264A60"/>
                <w:sz w:val="18"/>
                <w:szCs w:val="18"/>
              </w:rPr>
              <w:t>ALK</w:t>
            </w:r>
          </w:p>
        </w:tc>
        <w:tc>
          <w:tcPr>
            <w:tcW w:w="1338" w:type="dxa"/>
            <w:shd w:val="clear" w:color="auto" w:fill="FFFFFF"/>
          </w:tcPr>
          <w:p w14:paraId="109BBC87"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,245</w:t>
            </w:r>
          </w:p>
        </w:tc>
        <w:tc>
          <w:tcPr>
            <w:tcW w:w="1338" w:type="dxa"/>
            <w:shd w:val="clear" w:color="auto" w:fill="FFFFFF"/>
          </w:tcPr>
          <w:p w14:paraId="419C5232"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,046</w:t>
            </w:r>
          </w:p>
        </w:tc>
        <w:tc>
          <w:tcPr>
            <w:tcW w:w="1476" w:type="dxa"/>
            <w:shd w:val="clear" w:color="auto" w:fill="FFFFFF"/>
          </w:tcPr>
          <w:p w14:paraId="250A2920"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,248</w:t>
            </w:r>
          </w:p>
        </w:tc>
        <w:tc>
          <w:tcPr>
            <w:tcW w:w="1030" w:type="dxa"/>
            <w:shd w:val="clear" w:color="auto" w:fill="FFFFFF"/>
          </w:tcPr>
          <w:p w14:paraId="11D865C1"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5,294</w:t>
            </w:r>
          </w:p>
        </w:tc>
        <w:tc>
          <w:tcPr>
            <w:tcW w:w="1030" w:type="dxa"/>
            <w:shd w:val="clear" w:color="auto" w:fill="FFFFFF"/>
          </w:tcPr>
          <w:p w14:paraId="35C44846"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,000</w:t>
            </w:r>
          </w:p>
        </w:tc>
      </w:tr>
      <w:tr w:rsidR="008816DE" w:rsidRPr="008A5B5E" w14:paraId="5457000B" w14:textId="77777777" w:rsidTr="001875FC">
        <w:trPr>
          <w:cantSplit/>
        </w:trPr>
        <w:tc>
          <w:tcPr>
            <w:tcW w:w="8132" w:type="dxa"/>
            <w:gridSpan w:val="7"/>
            <w:shd w:val="clear" w:color="auto" w:fill="FFFFFF"/>
          </w:tcPr>
          <w:p w14:paraId="3F986492" w14:textId="77777777" w:rsidR="008816DE" w:rsidRPr="008A5B5E" w:rsidRDefault="008816DE" w:rsidP="001875FC">
            <w:pPr>
              <w:autoSpaceDE w:val="0"/>
              <w:autoSpaceDN w:val="0"/>
              <w:adjustRightInd w:val="0"/>
              <w:spacing w:after="0" w:line="320" w:lineRule="atLeast"/>
              <w:ind w:left="60" w:right="60"/>
              <w:rPr>
                <w:rFonts w:ascii="Arial" w:hAnsi="Arial" w:cs="Arial"/>
                <w:color w:val="010205"/>
                <w:sz w:val="18"/>
                <w:szCs w:val="18"/>
              </w:rPr>
            </w:pPr>
            <w:r w:rsidRPr="008A5B5E">
              <w:rPr>
                <w:rFonts w:ascii="Arial" w:hAnsi="Arial" w:cs="Arial"/>
                <w:color w:val="010205"/>
                <w:sz w:val="18"/>
                <w:szCs w:val="18"/>
              </w:rPr>
              <w:t>a. Dependent Variable: APKD</w:t>
            </w:r>
          </w:p>
        </w:tc>
      </w:tr>
      <w:bookmarkEnd w:id="7"/>
    </w:tbl>
    <w:p w14:paraId="28A97905" w14:textId="77777777" w:rsidR="008816DE" w:rsidRDefault="008816DE" w:rsidP="008816DE">
      <w:pPr>
        <w:pStyle w:val="ListParagraph"/>
        <w:spacing w:line="480" w:lineRule="auto"/>
        <w:ind w:hanging="720"/>
        <w:rPr>
          <w:rFonts w:ascii="Times New Roman" w:hAnsi="Times New Roman" w:cs="Times New Roman"/>
          <w:sz w:val="24"/>
          <w:szCs w:val="24"/>
        </w:rPr>
      </w:pPr>
    </w:p>
    <w:p w14:paraId="08947230" w14:textId="77777777" w:rsidR="008816DE" w:rsidRDefault="008816DE" w:rsidP="008816DE">
      <w:pPr>
        <w:rPr>
          <w:rFonts w:ascii="Times New Roman" w:hAnsi="Times New Roman" w:cs="Times New Roman"/>
          <w:sz w:val="24"/>
          <w:szCs w:val="24"/>
        </w:rPr>
      </w:pPr>
      <w:r>
        <w:rPr>
          <w:rFonts w:ascii="Times New Roman" w:hAnsi="Times New Roman" w:cs="Times New Roman"/>
          <w:sz w:val="24"/>
          <w:szCs w:val="24"/>
        </w:rPr>
        <w:br w:type="page"/>
      </w:r>
    </w:p>
    <w:p w14:paraId="41ED45D9" w14:textId="77777777" w:rsidR="008816DE" w:rsidRDefault="008816DE" w:rsidP="008816DE">
      <w:pPr>
        <w:pStyle w:val="ListParagraph"/>
        <w:spacing w:line="480" w:lineRule="auto"/>
        <w:ind w:hanging="720"/>
        <w:rPr>
          <w:rFonts w:ascii="Times New Roman" w:hAnsi="Times New Roman" w:cs="Times New Roman"/>
          <w:b/>
          <w:bCs/>
          <w:sz w:val="24"/>
          <w:szCs w:val="24"/>
        </w:rPr>
      </w:pPr>
      <w:r w:rsidRPr="00854C6B">
        <w:rPr>
          <w:rFonts w:ascii="Times New Roman" w:hAnsi="Times New Roman" w:cs="Times New Roman"/>
          <w:b/>
          <w:bCs/>
          <w:sz w:val="24"/>
          <w:szCs w:val="24"/>
        </w:rPr>
        <w:lastRenderedPageBreak/>
        <w:t>Lampiran 9</w:t>
      </w:r>
    </w:p>
    <w:p w14:paraId="469D6854" w14:textId="77777777" w:rsidR="008816DE" w:rsidRPr="00854C6B" w:rsidRDefault="008816DE" w:rsidP="008816DE">
      <w:pPr>
        <w:pStyle w:val="ListParagraph"/>
        <w:spacing w:line="480" w:lineRule="auto"/>
        <w:ind w:hanging="720"/>
        <w:rPr>
          <w:rFonts w:ascii="Times New Roman" w:hAnsi="Times New Roman" w:cs="Times New Roman"/>
          <w:sz w:val="24"/>
          <w:szCs w:val="24"/>
        </w:rPr>
      </w:pPr>
      <w:r w:rsidRPr="00854C6B">
        <w:rPr>
          <w:rFonts w:ascii="Times New Roman" w:hAnsi="Times New Roman" w:cs="Times New Roman"/>
          <w:sz w:val="24"/>
          <w:szCs w:val="24"/>
        </w:rPr>
        <w:t>Uji Hipotesis</w:t>
      </w:r>
    </w:p>
    <w:p w14:paraId="1FB837D5" w14:textId="77777777" w:rsidR="008816DE" w:rsidRDefault="008816DE" w:rsidP="008816DE">
      <w:pPr>
        <w:pStyle w:val="ListParagraph"/>
        <w:numPr>
          <w:ilvl w:val="0"/>
          <w:numId w:val="48"/>
        </w:numPr>
        <w:spacing w:line="480" w:lineRule="auto"/>
        <w:rPr>
          <w:rFonts w:ascii="Times New Roman" w:hAnsi="Times New Roman" w:cs="Times New Roman"/>
          <w:sz w:val="24"/>
          <w:szCs w:val="24"/>
        </w:rPr>
      </w:pPr>
      <w:r w:rsidRPr="00854C6B">
        <w:rPr>
          <w:rFonts w:ascii="Times New Roman" w:hAnsi="Times New Roman" w:cs="Times New Roman"/>
          <w:sz w:val="24"/>
          <w:szCs w:val="24"/>
        </w:rPr>
        <w:t>Uji Kelayakan Model (uji f)</w:t>
      </w:r>
    </w:p>
    <w:tbl>
      <w:tblPr>
        <w:tblW w:w="800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8816DE" w:rsidRPr="00383077" w14:paraId="0E0C1617" w14:textId="77777777" w:rsidTr="001875FC">
        <w:trPr>
          <w:cantSplit/>
        </w:trPr>
        <w:tc>
          <w:tcPr>
            <w:tcW w:w="8009" w:type="dxa"/>
            <w:gridSpan w:val="7"/>
            <w:shd w:val="clear" w:color="auto" w:fill="FFFFFF"/>
            <w:vAlign w:val="center"/>
          </w:tcPr>
          <w:p w14:paraId="7942ADA2"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010205"/>
              </w:rPr>
            </w:pPr>
            <w:bookmarkStart w:id="8" w:name="_Hlk136881876"/>
            <w:r w:rsidRPr="00383077">
              <w:rPr>
                <w:rFonts w:ascii="Arial" w:hAnsi="Arial" w:cs="Arial"/>
                <w:b/>
                <w:bCs/>
                <w:color w:val="010205"/>
              </w:rPr>
              <w:t>ANOVA</w:t>
            </w:r>
            <w:r w:rsidRPr="00383077">
              <w:rPr>
                <w:rFonts w:ascii="Arial" w:hAnsi="Arial" w:cs="Arial"/>
                <w:b/>
                <w:bCs/>
                <w:color w:val="010205"/>
                <w:vertAlign w:val="superscript"/>
              </w:rPr>
              <w:t>a</w:t>
            </w:r>
          </w:p>
        </w:tc>
      </w:tr>
      <w:tr w:rsidR="008816DE" w:rsidRPr="00383077" w14:paraId="7373B91C" w14:textId="77777777" w:rsidTr="001875FC">
        <w:trPr>
          <w:cantSplit/>
        </w:trPr>
        <w:tc>
          <w:tcPr>
            <w:tcW w:w="2028" w:type="dxa"/>
            <w:gridSpan w:val="2"/>
            <w:shd w:val="clear" w:color="auto" w:fill="FFFFFF"/>
            <w:vAlign w:val="bottom"/>
          </w:tcPr>
          <w:p w14:paraId="00B83C1D"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Model</w:t>
            </w:r>
          </w:p>
        </w:tc>
        <w:tc>
          <w:tcPr>
            <w:tcW w:w="1476" w:type="dxa"/>
            <w:shd w:val="clear" w:color="auto" w:fill="FFFFFF"/>
            <w:vAlign w:val="bottom"/>
          </w:tcPr>
          <w:p w14:paraId="36E6CA26"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Sum of Squares</w:t>
            </w:r>
          </w:p>
        </w:tc>
        <w:tc>
          <w:tcPr>
            <w:tcW w:w="1030" w:type="dxa"/>
            <w:shd w:val="clear" w:color="auto" w:fill="FFFFFF"/>
            <w:vAlign w:val="bottom"/>
          </w:tcPr>
          <w:p w14:paraId="4EE5F4B0"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df</w:t>
            </w:r>
          </w:p>
        </w:tc>
        <w:tc>
          <w:tcPr>
            <w:tcW w:w="1415" w:type="dxa"/>
            <w:shd w:val="clear" w:color="auto" w:fill="FFFFFF"/>
            <w:vAlign w:val="bottom"/>
          </w:tcPr>
          <w:p w14:paraId="66E8E3EB"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Mean Square</w:t>
            </w:r>
          </w:p>
        </w:tc>
        <w:tc>
          <w:tcPr>
            <w:tcW w:w="1030" w:type="dxa"/>
            <w:shd w:val="clear" w:color="auto" w:fill="FFFFFF"/>
            <w:vAlign w:val="bottom"/>
          </w:tcPr>
          <w:p w14:paraId="0F7CA25D"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F</w:t>
            </w:r>
          </w:p>
        </w:tc>
        <w:tc>
          <w:tcPr>
            <w:tcW w:w="1030" w:type="dxa"/>
            <w:shd w:val="clear" w:color="auto" w:fill="FFFFFF"/>
            <w:vAlign w:val="bottom"/>
          </w:tcPr>
          <w:p w14:paraId="3B6D8428"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Sig.</w:t>
            </w:r>
          </w:p>
        </w:tc>
      </w:tr>
      <w:tr w:rsidR="008816DE" w:rsidRPr="00383077" w14:paraId="52278248" w14:textId="77777777" w:rsidTr="001875FC">
        <w:trPr>
          <w:cantSplit/>
        </w:trPr>
        <w:tc>
          <w:tcPr>
            <w:tcW w:w="736" w:type="dxa"/>
            <w:vMerge w:val="restart"/>
            <w:shd w:val="clear" w:color="auto" w:fill="E0E0E0"/>
          </w:tcPr>
          <w:p w14:paraId="39916B6C"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1</w:t>
            </w:r>
          </w:p>
        </w:tc>
        <w:tc>
          <w:tcPr>
            <w:tcW w:w="1292" w:type="dxa"/>
            <w:shd w:val="clear" w:color="auto" w:fill="E0E0E0"/>
          </w:tcPr>
          <w:p w14:paraId="1AD2D8A4"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Regression</w:t>
            </w:r>
          </w:p>
        </w:tc>
        <w:tc>
          <w:tcPr>
            <w:tcW w:w="1476" w:type="dxa"/>
            <w:shd w:val="clear" w:color="auto" w:fill="FFFFFF"/>
          </w:tcPr>
          <w:p w14:paraId="25CDCD38"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938,704</w:t>
            </w:r>
          </w:p>
        </w:tc>
        <w:tc>
          <w:tcPr>
            <w:tcW w:w="1030" w:type="dxa"/>
            <w:shd w:val="clear" w:color="auto" w:fill="FFFFFF"/>
          </w:tcPr>
          <w:p w14:paraId="63469550"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5</w:t>
            </w:r>
          </w:p>
        </w:tc>
        <w:tc>
          <w:tcPr>
            <w:tcW w:w="1415" w:type="dxa"/>
            <w:shd w:val="clear" w:color="auto" w:fill="FFFFFF"/>
          </w:tcPr>
          <w:p w14:paraId="25DB1234"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187,741</w:t>
            </w:r>
          </w:p>
        </w:tc>
        <w:tc>
          <w:tcPr>
            <w:tcW w:w="1030" w:type="dxa"/>
            <w:shd w:val="clear" w:color="auto" w:fill="FFFFFF"/>
          </w:tcPr>
          <w:p w14:paraId="60561D32"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105,593</w:t>
            </w:r>
          </w:p>
        </w:tc>
        <w:tc>
          <w:tcPr>
            <w:tcW w:w="1030" w:type="dxa"/>
            <w:shd w:val="clear" w:color="auto" w:fill="FFFFFF"/>
          </w:tcPr>
          <w:p w14:paraId="62AAEBDE"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,000</w:t>
            </w:r>
            <w:r w:rsidRPr="00383077">
              <w:rPr>
                <w:rFonts w:ascii="Arial" w:hAnsi="Arial" w:cs="Arial"/>
                <w:color w:val="010205"/>
                <w:sz w:val="18"/>
                <w:szCs w:val="18"/>
                <w:vertAlign w:val="superscript"/>
              </w:rPr>
              <w:t>b</w:t>
            </w:r>
          </w:p>
        </w:tc>
      </w:tr>
      <w:tr w:rsidR="008816DE" w:rsidRPr="00383077" w14:paraId="45709B19" w14:textId="77777777" w:rsidTr="001875FC">
        <w:trPr>
          <w:cantSplit/>
        </w:trPr>
        <w:tc>
          <w:tcPr>
            <w:tcW w:w="736" w:type="dxa"/>
            <w:vMerge/>
            <w:shd w:val="clear" w:color="auto" w:fill="E0E0E0"/>
          </w:tcPr>
          <w:p w14:paraId="50BDEDCE" w14:textId="77777777" w:rsidR="008816DE" w:rsidRPr="00383077" w:rsidRDefault="008816DE" w:rsidP="001875FC">
            <w:pPr>
              <w:autoSpaceDE w:val="0"/>
              <w:autoSpaceDN w:val="0"/>
              <w:adjustRightInd w:val="0"/>
              <w:spacing w:after="0" w:line="240" w:lineRule="auto"/>
              <w:rPr>
                <w:rFonts w:ascii="Arial" w:hAnsi="Arial" w:cs="Arial"/>
                <w:color w:val="010205"/>
                <w:sz w:val="18"/>
                <w:szCs w:val="18"/>
              </w:rPr>
            </w:pPr>
          </w:p>
        </w:tc>
        <w:tc>
          <w:tcPr>
            <w:tcW w:w="1292" w:type="dxa"/>
            <w:shd w:val="clear" w:color="auto" w:fill="E0E0E0"/>
          </w:tcPr>
          <w:p w14:paraId="2158D606"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Residual</w:t>
            </w:r>
          </w:p>
        </w:tc>
        <w:tc>
          <w:tcPr>
            <w:tcW w:w="1476" w:type="dxa"/>
            <w:shd w:val="clear" w:color="auto" w:fill="FFFFFF"/>
          </w:tcPr>
          <w:p w14:paraId="68176404"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117,346</w:t>
            </w:r>
          </w:p>
        </w:tc>
        <w:tc>
          <w:tcPr>
            <w:tcW w:w="1030" w:type="dxa"/>
            <w:shd w:val="clear" w:color="auto" w:fill="FFFFFF"/>
          </w:tcPr>
          <w:p w14:paraId="6464E45D"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66</w:t>
            </w:r>
          </w:p>
        </w:tc>
        <w:tc>
          <w:tcPr>
            <w:tcW w:w="1415" w:type="dxa"/>
            <w:shd w:val="clear" w:color="auto" w:fill="FFFFFF"/>
          </w:tcPr>
          <w:p w14:paraId="0D99A7BE"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1,778</w:t>
            </w:r>
          </w:p>
        </w:tc>
        <w:tc>
          <w:tcPr>
            <w:tcW w:w="1030" w:type="dxa"/>
            <w:shd w:val="clear" w:color="auto" w:fill="FFFFFF"/>
            <w:vAlign w:val="center"/>
          </w:tcPr>
          <w:p w14:paraId="5AC4E356" w14:textId="77777777" w:rsidR="008816DE" w:rsidRPr="00383077" w:rsidRDefault="008816DE" w:rsidP="001875FC">
            <w:pPr>
              <w:autoSpaceDE w:val="0"/>
              <w:autoSpaceDN w:val="0"/>
              <w:adjustRightInd w:val="0"/>
              <w:spacing w:after="0" w:line="240" w:lineRule="auto"/>
            </w:pPr>
          </w:p>
        </w:tc>
        <w:tc>
          <w:tcPr>
            <w:tcW w:w="1030" w:type="dxa"/>
            <w:shd w:val="clear" w:color="auto" w:fill="FFFFFF"/>
            <w:vAlign w:val="center"/>
          </w:tcPr>
          <w:p w14:paraId="4E5246BD" w14:textId="77777777" w:rsidR="008816DE" w:rsidRPr="00383077" w:rsidRDefault="008816DE" w:rsidP="001875FC">
            <w:pPr>
              <w:autoSpaceDE w:val="0"/>
              <w:autoSpaceDN w:val="0"/>
              <w:adjustRightInd w:val="0"/>
              <w:spacing w:after="0" w:line="240" w:lineRule="auto"/>
            </w:pPr>
          </w:p>
        </w:tc>
      </w:tr>
      <w:tr w:rsidR="008816DE" w:rsidRPr="00383077" w14:paraId="159F1D4F" w14:textId="77777777" w:rsidTr="001875FC">
        <w:trPr>
          <w:cantSplit/>
        </w:trPr>
        <w:tc>
          <w:tcPr>
            <w:tcW w:w="736" w:type="dxa"/>
            <w:vMerge/>
            <w:shd w:val="clear" w:color="auto" w:fill="E0E0E0"/>
          </w:tcPr>
          <w:p w14:paraId="0BFAF124" w14:textId="77777777" w:rsidR="008816DE" w:rsidRPr="00383077" w:rsidRDefault="008816DE" w:rsidP="001875FC">
            <w:pPr>
              <w:autoSpaceDE w:val="0"/>
              <w:autoSpaceDN w:val="0"/>
              <w:adjustRightInd w:val="0"/>
              <w:spacing w:after="0" w:line="240" w:lineRule="auto"/>
            </w:pPr>
          </w:p>
        </w:tc>
        <w:tc>
          <w:tcPr>
            <w:tcW w:w="1292" w:type="dxa"/>
            <w:shd w:val="clear" w:color="auto" w:fill="E0E0E0"/>
          </w:tcPr>
          <w:p w14:paraId="3501AA80"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Total</w:t>
            </w:r>
          </w:p>
        </w:tc>
        <w:tc>
          <w:tcPr>
            <w:tcW w:w="1476" w:type="dxa"/>
            <w:shd w:val="clear" w:color="auto" w:fill="FFFFFF"/>
          </w:tcPr>
          <w:p w14:paraId="1BF6C1BA"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1056,050</w:t>
            </w:r>
          </w:p>
        </w:tc>
        <w:tc>
          <w:tcPr>
            <w:tcW w:w="1030" w:type="dxa"/>
            <w:shd w:val="clear" w:color="auto" w:fill="FFFFFF"/>
          </w:tcPr>
          <w:p w14:paraId="6472AC26"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71</w:t>
            </w:r>
          </w:p>
        </w:tc>
        <w:tc>
          <w:tcPr>
            <w:tcW w:w="1415" w:type="dxa"/>
            <w:shd w:val="clear" w:color="auto" w:fill="FFFFFF"/>
            <w:vAlign w:val="center"/>
          </w:tcPr>
          <w:p w14:paraId="1E4314C2" w14:textId="77777777" w:rsidR="008816DE" w:rsidRPr="00383077" w:rsidRDefault="008816DE" w:rsidP="001875FC">
            <w:pPr>
              <w:autoSpaceDE w:val="0"/>
              <w:autoSpaceDN w:val="0"/>
              <w:adjustRightInd w:val="0"/>
              <w:spacing w:after="0" w:line="240" w:lineRule="auto"/>
            </w:pPr>
          </w:p>
        </w:tc>
        <w:tc>
          <w:tcPr>
            <w:tcW w:w="1030" w:type="dxa"/>
            <w:shd w:val="clear" w:color="auto" w:fill="FFFFFF"/>
            <w:vAlign w:val="center"/>
          </w:tcPr>
          <w:p w14:paraId="0E801FFC" w14:textId="77777777" w:rsidR="008816DE" w:rsidRPr="00383077" w:rsidRDefault="008816DE" w:rsidP="001875FC">
            <w:pPr>
              <w:autoSpaceDE w:val="0"/>
              <w:autoSpaceDN w:val="0"/>
              <w:adjustRightInd w:val="0"/>
              <w:spacing w:after="0" w:line="240" w:lineRule="auto"/>
            </w:pPr>
          </w:p>
        </w:tc>
        <w:tc>
          <w:tcPr>
            <w:tcW w:w="1030" w:type="dxa"/>
            <w:shd w:val="clear" w:color="auto" w:fill="FFFFFF"/>
            <w:vAlign w:val="center"/>
          </w:tcPr>
          <w:p w14:paraId="6457C14A" w14:textId="77777777" w:rsidR="008816DE" w:rsidRPr="00383077" w:rsidRDefault="008816DE" w:rsidP="001875FC">
            <w:pPr>
              <w:autoSpaceDE w:val="0"/>
              <w:autoSpaceDN w:val="0"/>
              <w:adjustRightInd w:val="0"/>
              <w:spacing w:after="0" w:line="240" w:lineRule="auto"/>
            </w:pPr>
          </w:p>
        </w:tc>
      </w:tr>
      <w:tr w:rsidR="008816DE" w:rsidRPr="00383077" w14:paraId="3014F163" w14:textId="77777777" w:rsidTr="001875FC">
        <w:trPr>
          <w:cantSplit/>
        </w:trPr>
        <w:tc>
          <w:tcPr>
            <w:tcW w:w="8009" w:type="dxa"/>
            <w:gridSpan w:val="7"/>
            <w:shd w:val="clear" w:color="auto" w:fill="FFFFFF"/>
          </w:tcPr>
          <w:p w14:paraId="143428FB" w14:textId="77777777" w:rsidR="008816DE" w:rsidRPr="00383077" w:rsidRDefault="008816DE" w:rsidP="001875FC">
            <w:pPr>
              <w:autoSpaceDE w:val="0"/>
              <w:autoSpaceDN w:val="0"/>
              <w:adjustRightInd w:val="0"/>
              <w:spacing w:after="0" w:line="320" w:lineRule="atLeast"/>
              <w:ind w:left="60" w:right="60"/>
              <w:rPr>
                <w:rFonts w:ascii="Arial" w:hAnsi="Arial" w:cs="Arial"/>
                <w:color w:val="010205"/>
                <w:sz w:val="18"/>
                <w:szCs w:val="18"/>
              </w:rPr>
            </w:pPr>
            <w:r w:rsidRPr="00383077">
              <w:rPr>
                <w:rFonts w:ascii="Arial" w:hAnsi="Arial" w:cs="Arial"/>
                <w:color w:val="010205"/>
                <w:sz w:val="18"/>
                <w:szCs w:val="18"/>
              </w:rPr>
              <w:t>a. Dependent Variable: APKD</w:t>
            </w:r>
          </w:p>
        </w:tc>
      </w:tr>
      <w:tr w:rsidR="008816DE" w:rsidRPr="00383077" w14:paraId="1402EE7D" w14:textId="77777777" w:rsidTr="001875FC">
        <w:trPr>
          <w:cantSplit/>
        </w:trPr>
        <w:tc>
          <w:tcPr>
            <w:tcW w:w="8009" w:type="dxa"/>
            <w:gridSpan w:val="7"/>
            <w:shd w:val="clear" w:color="auto" w:fill="FFFFFF"/>
          </w:tcPr>
          <w:p w14:paraId="2E7D3264" w14:textId="77777777" w:rsidR="008816DE" w:rsidRPr="00383077" w:rsidRDefault="008816DE" w:rsidP="001875FC">
            <w:pPr>
              <w:autoSpaceDE w:val="0"/>
              <w:autoSpaceDN w:val="0"/>
              <w:adjustRightInd w:val="0"/>
              <w:spacing w:after="0" w:line="320" w:lineRule="atLeast"/>
              <w:ind w:left="60" w:right="60"/>
              <w:rPr>
                <w:rFonts w:ascii="Arial" w:hAnsi="Arial" w:cs="Arial"/>
                <w:color w:val="010205"/>
                <w:sz w:val="18"/>
                <w:szCs w:val="18"/>
              </w:rPr>
            </w:pPr>
            <w:r w:rsidRPr="00383077">
              <w:rPr>
                <w:rFonts w:ascii="Arial" w:hAnsi="Arial" w:cs="Arial"/>
                <w:color w:val="010205"/>
                <w:sz w:val="18"/>
                <w:szCs w:val="18"/>
              </w:rPr>
              <w:t>b. Predictors: (Constant), ALK, KSA, SAKD, VFM, SPI</w:t>
            </w:r>
          </w:p>
        </w:tc>
      </w:tr>
      <w:bookmarkEnd w:id="8"/>
    </w:tbl>
    <w:p w14:paraId="4F83E1D0" w14:textId="77777777" w:rsidR="008816DE" w:rsidRDefault="008816DE" w:rsidP="008816DE">
      <w:pPr>
        <w:pStyle w:val="ListParagraph"/>
        <w:spacing w:line="480" w:lineRule="auto"/>
        <w:rPr>
          <w:rFonts w:ascii="Times New Roman" w:hAnsi="Times New Roman" w:cs="Times New Roman"/>
          <w:sz w:val="24"/>
          <w:szCs w:val="24"/>
        </w:rPr>
      </w:pPr>
    </w:p>
    <w:p w14:paraId="117ACF71" w14:textId="77777777" w:rsidR="008816DE" w:rsidRDefault="008816DE" w:rsidP="008816DE">
      <w:pPr>
        <w:pStyle w:val="ListParagraph"/>
        <w:numPr>
          <w:ilvl w:val="0"/>
          <w:numId w:val="48"/>
        </w:numPr>
        <w:spacing w:line="480" w:lineRule="auto"/>
        <w:rPr>
          <w:rFonts w:ascii="Times New Roman" w:hAnsi="Times New Roman" w:cs="Times New Roman"/>
          <w:sz w:val="24"/>
          <w:szCs w:val="24"/>
        </w:rPr>
      </w:pPr>
      <w:r>
        <w:rPr>
          <w:rFonts w:ascii="Times New Roman" w:hAnsi="Times New Roman" w:cs="Times New Roman"/>
          <w:sz w:val="24"/>
          <w:szCs w:val="24"/>
        </w:rPr>
        <w:t>Uji Parsial (uji t)</w:t>
      </w:r>
    </w:p>
    <w:tbl>
      <w:tblPr>
        <w:tblW w:w="813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8816DE" w:rsidRPr="008A5B5E" w14:paraId="327233B9" w14:textId="77777777" w:rsidTr="001875FC">
        <w:trPr>
          <w:cantSplit/>
        </w:trPr>
        <w:tc>
          <w:tcPr>
            <w:tcW w:w="8132" w:type="dxa"/>
            <w:gridSpan w:val="7"/>
            <w:shd w:val="clear" w:color="auto" w:fill="FFFFFF"/>
            <w:vAlign w:val="center"/>
          </w:tcPr>
          <w:p w14:paraId="2F74E497" w14:textId="77777777" w:rsidR="008816DE" w:rsidRPr="008A5B5E" w:rsidRDefault="008816DE" w:rsidP="001875FC">
            <w:pPr>
              <w:autoSpaceDE w:val="0"/>
              <w:autoSpaceDN w:val="0"/>
              <w:adjustRightInd w:val="0"/>
              <w:spacing w:after="0" w:line="320" w:lineRule="atLeast"/>
              <w:ind w:left="60" w:right="60"/>
              <w:jc w:val="center"/>
              <w:rPr>
                <w:rFonts w:ascii="Arial" w:hAnsi="Arial" w:cs="Arial"/>
                <w:color w:val="010205"/>
              </w:rPr>
            </w:pPr>
            <w:r w:rsidRPr="008A5B5E">
              <w:rPr>
                <w:rFonts w:ascii="Arial" w:hAnsi="Arial" w:cs="Arial"/>
                <w:b/>
                <w:bCs/>
                <w:color w:val="010205"/>
              </w:rPr>
              <w:t>Coefficients</w:t>
            </w:r>
            <w:r w:rsidRPr="008A5B5E">
              <w:rPr>
                <w:rFonts w:ascii="Arial" w:hAnsi="Arial" w:cs="Arial"/>
                <w:b/>
                <w:bCs/>
                <w:color w:val="010205"/>
                <w:vertAlign w:val="superscript"/>
              </w:rPr>
              <w:t>a</w:t>
            </w:r>
          </w:p>
        </w:tc>
      </w:tr>
      <w:tr w:rsidR="008816DE" w:rsidRPr="008A5B5E" w14:paraId="1E392007" w14:textId="77777777" w:rsidTr="001875FC">
        <w:trPr>
          <w:cantSplit/>
        </w:trPr>
        <w:tc>
          <w:tcPr>
            <w:tcW w:w="1920" w:type="dxa"/>
            <w:gridSpan w:val="2"/>
            <w:vMerge w:val="restart"/>
            <w:shd w:val="clear" w:color="auto" w:fill="FFFFFF"/>
            <w:vAlign w:val="bottom"/>
          </w:tcPr>
          <w:p w14:paraId="623702E4" w14:textId="77777777" w:rsidR="008816DE" w:rsidRPr="008A5B5E" w:rsidRDefault="008816DE" w:rsidP="001875FC">
            <w:pPr>
              <w:autoSpaceDE w:val="0"/>
              <w:autoSpaceDN w:val="0"/>
              <w:adjustRightInd w:val="0"/>
              <w:spacing w:after="0" w:line="320" w:lineRule="atLeast"/>
              <w:ind w:left="60" w:right="60"/>
              <w:rPr>
                <w:rFonts w:ascii="Arial" w:hAnsi="Arial" w:cs="Arial"/>
                <w:color w:val="264A60"/>
                <w:sz w:val="18"/>
                <w:szCs w:val="18"/>
              </w:rPr>
            </w:pPr>
            <w:r w:rsidRPr="008A5B5E">
              <w:rPr>
                <w:rFonts w:ascii="Arial" w:hAnsi="Arial" w:cs="Arial"/>
                <w:color w:val="264A60"/>
                <w:sz w:val="18"/>
                <w:szCs w:val="18"/>
              </w:rPr>
              <w:t>Model</w:t>
            </w:r>
          </w:p>
        </w:tc>
        <w:tc>
          <w:tcPr>
            <w:tcW w:w="2676" w:type="dxa"/>
            <w:gridSpan w:val="2"/>
            <w:shd w:val="clear" w:color="auto" w:fill="FFFFFF"/>
            <w:vAlign w:val="bottom"/>
          </w:tcPr>
          <w:p w14:paraId="7376D7FD" w14:textId="77777777" w:rsidR="008816DE" w:rsidRPr="008A5B5E"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8A5B5E">
              <w:rPr>
                <w:rFonts w:ascii="Arial" w:hAnsi="Arial" w:cs="Arial"/>
                <w:color w:val="264A60"/>
                <w:sz w:val="18"/>
                <w:szCs w:val="18"/>
              </w:rPr>
              <w:t>Unstandardized Coefficients</w:t>
            </w:r>
          </w:p>
        </w:tc>
        <w:tc>
          <w:tcPr>
            <w:tcW w:w="1476" w:type="dxa"/>
            <w:shd w:val="clear" w:color="auto" w:fill="FFFFFF"/>
            <w:vAlign w:val="bottom"/>
          </w:tcPr>
          <w:p w14:paraId="31490C15" w14:textId="77777777" w:rsidR="008816DE" w:rsidRPr="008A5B5E"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8A5B5E">
              <w:rPr>
                <w:rFonts w:ascii="Arial" w:hAnsi="Arial" w:cs="Arial"/>
                <w:color w:val="264A60"/>
                <w:sz w:val="18"/>
                <w:szCs w:val="18"/>
              </w:rPr>
              <w:t>Standardized Coefficients</w:t>
            </w:r>
          </w:p>
        </w:tc>
        <w:tc>
          <w:tcPr>
            <w:tcW w:w="1030" w:type="dxa"/>
            <w:vMerge w:val="restart"/>
            <w:shd w:val="clear" w:color="auto" w:fill="FFFFFF"/>
            <w:vAlign w:val="bottom"/>
          </w:tcPr>
          <w:p w14:paraId="5A614F2E" w14:textId="77777777" w:rsidR="008816DE" w:rsidRPr="008A5B5E"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8A5B5E">
              <w:rPr>
                <w:rFonts w:ascii="Arial" w:hAnsi="Arial" w:cs="Arial"/>
                <w:color w:val="264A60"/>
                <w:sz w:val="18"/>
                <w:szCs w:val="18"/>
              </w:rPr>
              <w:t>t</w:t>
            </w:r>
          </w:p>
        </w:tc>
        <w:tc>
          <w:tcPr>
            <w:tcW w:w="1030" w:type="dxa"/>
            <w:vMerge w:val="restart"/>
            <w:shd w:val="clear" w:color="auto" w:fill="FFFFFF"/>
            <w:vAlign w:val="bottom"/>
          </w:tcPr>
          <w:p w14:paraId="62277179" w14:textId="77777777" w:rsidR="008816DE" w:rsidRPr="008A5B5E"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8A5B5E">
              <w:rPr>
                <w:rFonts w:ascii="Arial" w:hAnsi="Arial" w:cs="Arial"/>
                <w:color w:val="264A60"/>
                <w:sz w:val="18"/>
                <w:szCs w:val="18"/>
              </w:rPr>
              <w:t>Sig.</w:t>
            </w:r>
          </w:p>
        </w:tc>
      </w:tr>
      <w:tr w:rsidR="008816DE" w:rsidRPr="008A5B5E" w14:paraId="6550404D" w14:textId="77777777" w:rsidTr="001875FC">
        <w:trPr>
          <w:cantSplit/>
        </w:trPr>
        <w:tc>
          <w:tcPr>
            <w:tcW w:w="1920" w:type="dxa"/>
            <w:gridSpan w:val="2"/>
            <w:vMerge/>
            <w:shd w:val="clear" w:color="auto" w:fill="FFFFFF"/>
            <w:vAlign w:val="bottom"/>
          </w:tcPr>
          <w:p w14:paraId="108E63B2" w14:textId="77777777" w:rsidR="008816DE" w:rsidRPr="008A5B5E" w:rsidRDefault="008816DE" w:rsidP="001875FC">
            <w:pPr>
              <w:autoSpaceDE w:val="0"/>
              <w:autoSpaceDN w:val="0"/>
              <w:adjustRightInd w:val="0"/>
              <w:spacing w:after="0" w:line="240" w:lineRule="auto"/>
              <w:rPr>
                <w:rFonts w:ascii="Arial" w:hAnsi="Arial" w:cs="Arial"/>
                <w:color w:val="264A60"/>
                <w:sz w:val="18"/>
                <w:szCs w:val="18"/>
              </w:rPr>
            </w:pPr>
          </w:p>
        </w:tc>
        <w:tc>
          <w:tcPr>
            <w:tcW w:w="1338" w:type="dxa"/>
            <w:shd w:val="clear" w:color="auto" w:fill="FFFFFF"/>
            <w:vAlign w:val="bottom"/>
          </w:tcPr>
          <w:p w14:paraId="41934B27" w14:textId="77777777" w:rsidR="008816DE" w:rsidRPr="008A5B5E"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8A5B5E">
              <w:rPr>
                <w:rFonts w:ascii="Arial" w:hAnsi="Arial" w:cs="Arial"/>
                <w:color w:val="264A60"/>
                <w:sz w:val="18"/>
                <w:szCs w:val="18"/>
              </w:rPr>
              <w:t>B</w:t>
            </w:r>
          </w:p>
        </w:tc>
        <w:tc>
          <w:tcPr>
            <w:tcW w:w="1338" w:type="dxa"/>
            <w:shd w:val="clear" w:color="auto" w:fill="FFFFFF"/>
            <w:vAlign w:val="bottom"/>
          </w:tcPr>
          <w:p w14:paraId="4AB6E671" w14:textId="77777777" w:rsidR="008816DE" w:rsidRPr="008A5B5E"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8A5B5E">
              <w:rPr>
                <w:rFonts w:ascii="Arial" w:hAnsi="Arial" w:cs="Arial"/>
                <w:color w:val="264A60"/>
                <w:sz w:val="18"/>
                <w:szCs w:val="18"/>
              </w:rPr>
              <w:t>Std. Error</w:t>
            </w:r>
          </w:p>
        </w:tc>
        <w:tc>
          <w:tcPr>
            <w:tcW w:w="1476" w:type="dxa"/>
            <w:shd w:val="clear" w:color="auto" w:fill="FFFFFF"/>
            <w:vAlign w:val="bottom"/>
          </w:tcPr>
          <w:p w14:paraId="65B35DA2" w14:textId="77777777" w:rsidR="008816DE" w:rsidRPr="008A5B5E"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8A5B5E">
              <w:rPr>
                <w:rFonts w:ascii="Arial" w:hAnsi="Arial" w:cs="Arial"/>
                <w:color w:val="264A60"/>
                <w:sz w:val="18"/>
                <w:szCs w:val="18"/>
              </w:rPr>
              <w:t>Beta</w:t>
            </w:r>
          </w:p>
        </w:tc>
        <w:tc>
          <w:tcPr>
            <w:tcW w:w="1030" w:type="dxa"/>
            <w:vMerge/>
            <w:shd w:val="clear" w:color="auto" w:fill="FFFFFF"/>
            <w:vAlign w:val="bottom"/>
          </w:tcPr>
          <w:p w14:paraId="2D1BEEDD" w14:textId="77777777" w:rsidR="008816DE" w:rsidRPr="008A5B5E" w:rsidRDefault="008816DE" w:rsidP="001875FC">
            <w:pPr>
              <w:autoSpaceDE w:val="0"/>
              <w:autoSpaceDN w:val="0"/>
              <w:adjustRightInd w:val="0"/>
              <w:spacing w:after="0" w:line="240" w:lineRule="auto"/>
              <w:rPr>
                <w:rFonts w:ascii="Arial" w:hAnsi="Arial" w:cs="Arial"/>
                <w:color w:val="264A60"/>
                <w:sz w:val="18"/>
                <w:szCs w:val="18"/>
              </w:rPr>
            </w:pPr>
          </w:p>
        </w:tc>
        <w:tc>
          <w:tcPr>
            <w:tcW w:w="1030" w:type="dxa"/>
            <w:vMerge/>
            <w:shd w:val="clear" w:color="auto" w:fill="FFFFFF"/>
            <w:vAlign w:val="bottom"/>
          </w:tcPr>
          <w:p w14:paraId="23A7540D" w14:textId="77777777" w:rsidR="008816DE" w:rsidRPr="008A5B5E" w:rsidRDefault="008816DE" w:rsidP="001875FC">
            <w:pPr>
              <w:autoSpaceDE w:val="0"/>
              <w:autoSpaceDN w:val="0"/>
              <w:adjustRightInd w:val="0"/>
              <w:spacing w:after="0" w:line="240" w:lineRule="auto"/>
              <w:rPr>
                <w:rFonts w:ascii="Arial" w:hAnsi="Arial" w:cs="Arial"/>
                <w:color w:val="264A60"/>
                <w:sz w:val="18"/>
                <w:szCs w:val="18"/>
              </w:rPr>
            </w:pPr>
          </w:p>
        </w:tc>
      </w:tr>
      <w:tr w:rsidR="008816DE" w:rsidRPr="008A5B5E" w14:paraId="34D824DC" w14:textId="77777777" w:rsidTr="001875FC">
        <w:trPr>
          <w:cantSplit/>
        </w:trPr>
        <w:tc>
          <w:tcPr>
            <w:tcW w:w="736" w:type="dxa"/>
            <w:vMerge w:val="restart"/>
            <w:shd w:val="clear" w:color="auto" w:fill="E0E0E0"/>
          </w:tcPr>
          <w:p w14:paraId="52BFB20C" w14:textId="77777777" w:rsidR="008816DE" w:rsidRPr="008A5B5E" w:rsidRDefault="008816DE" w:rsidP="001875FC">
            <w:pPr>
              <w:autoSpaceDE w:val="0"/>
              <w:autoSpaceDN w:val="0"/>
              <w:adjustRightInd w:val="0"/>
              <w:spacing w:after="0" w:line="320" w:lineRule="atLeast"/>
              <w:ind w:left="60" w:right="60"/>
              <w:rPr>
                <w:rFonts w:ascii="Arial" w:hAnsi="Arial" w:cs="Arial"/>
                <w:color w:val="264A60"/>
                <w:sz w:val="18"/>
                <w:szCs w:val="18"/>
              </w:rPr>
            </w:pPr>
            <w:r w:rsidRPr="008A5B5E">
              <w:rPr>
                <w:rFonts w:ascii="Arial" w:hAnsi="Arial" w:cs="Arial"/>
                <w:color w:val="264A60"/>
                <w:sz w:val="18"/>
                <w:szCs w:val="18"/>
              </w:rPr>
              <w:t>1</w:t>
            </w:r>
          </w:p>
        </w:tc>
        <w:tc>
          <w:tcPr>
            <w:tcW w:w="1184" w:type="dxa"/>
            <w:shd w:val="clear" w:color="auto" w:fill="E0E0E0"/>
          </w:tcPr>
          <w:p w14:paraId="1F1E5BAA" w14:textId="77777777" w:rsidR="008816DE" w:rsidRPr="008A5B5E" w:rsidRDefault="008816DE" w:rsidP="001875FC">
            <w:pPr>
              <w:autoSpaceDE w:val="0"/>
              <w:autoSpaceDN w:val="0"/>
              <w:adjustRightInd w:val="0"/>
              <w:spacing w:after="0" w:line="320" w:lineRule="atLeast"/>
              <w:ind w:left="60" w:right="60"/>
              <w:rPr>
                <w:rFonts w:ascii="Arial" w:hAnsi="Arial" w:cs="Arial"/>
                <w:color w:val="264A60"/>
                <w:sz w:val="18"/>
                <w:szCs w:val="18"/>
              </w:rPr>
            </w:pPr>
            <w:r w:rsidRPr="008A5B5E">
              <w:rPr>
                <w:rFonts w:ascii="Arial" w:hAnsi="Arial" w:cs="Arial"/>
                <w:color w:val="264A60"/>
                <w:sz w:val="18"/>
                <w:szCs w:val="18"/>
              </w:rPr>
              <w:t>(Constant)</w:t>
            </w:r>
          </w:p>
        </w:tc>
        <w:tc>
          <w:tcPr>
            <w:tcW w:w="1338" w:type="dxa"/>
            <w:shd w:val="clear" w:color="auto" w:fill="FFFFFF"/>
          </w:tcPr>
          <w:p w14:paraId="6AAF5269"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8,781</w:t>
            </w:r>
          </w:p>
        </w:tc>
        <w:tc>
          <w:tcPr>
            <w:tcW w:w="1338" w:type="dxa"/>
            <w:shd w:val="clear" w:color="auto" w:fill="FFFFFF"/>
          </w:tcPr>
          <w:p w14:paraId="62F97530"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1,468</w:t>
            </w:r>
          </w:p>
        </w:tc>
        <w:tc>
          <w:tcPr>
            <w:tcW w:w="1476" w:type="dxa"/>
            <w:shd w:val="clear" w:color="auto" w:fill="FFFFFF"/>
            <w:vAlign w:val="center"/>
          </w:tcPr>
          <w:p w14:paraId="1711939F" w14:textId="77777777" w:rsidR="008816DE" w:rsidRPr="008A5B5E" w:rsidRDefault="008816DE" w:rsidP="001875FC">
            <w:pPr>
              <w:autoSpaceDE w:val="0"/>
              <w:autoSpaceDN w:val="0"/>
              <w:adjustRightInd w:val="0"/>
              <w:spacing w:after="0" w:line="240" w:lineRule="auto"/>
            </w:pPr>
          </w:p>
        </w:tc>
        <w:tc>
          <w:tcPr>
            <w:tcW w:w="1030" w:type="dxa"/>
            <w:shd w:val="clear" w:color="auto" w:fill="FFFFFF"/>
          </w:tcPr>
          <w:p w14:paraId="185904CB"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5,981</w:t>
            </w:r>
          </w:p>
        </w:tc>
        <w:tc>
          <w:tcPr>
            <w:tcW w:w="1030" w:type="dxa"/>
            <w:shd w:val="clear" w:color="auto" w:fill="FFFFFF"/>
          </w:tcPr>
          <w:p w14:paraId="2A19A4E8"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,000</w:t>
            </w:r>
          </w:p>
        </w:tc>
      </w:tr>
      <w:tr w:rsidR="008816DE" w:rsidRPr="008A5B5E" w14:paraId="69D88FB4" w14:textId="77777777" w:rsidTr="001875FC">
        <w:trPr>
          <w:cantSplit/>
        </w:trPr>
        <w:tc>
          <w:tcPr>
            <w:tcW w:w="736" w:type="dxa"/>
            <w:vMerge/>
            <w:shd w:val="clear" w:color="auto" w:fill="E0E0E0"/>
          </w:tcPr>
          <w:p w14:paraId="630AD7D3" w14:textId="77777777" w:rsidR="008816DE" w:rsidRPr="008A5B5E" w:rsidRDefault="008816DE" w:rsidP="001875FC">
            <w:pPr>
              <w:autoSpaceDE w:val="0"/>
              <w:autoSpaceDN w:val="0"/>
              <w:adjustRightInd w:val="0"/>
              <w:spacing w:after="0" w:line="240" w:lineRule="auto"/>
              <w:rPr>
                <w:rFonts w:ascii="Arial" w:hAnsi="Arial" w:cs="Arial"/>
                <w:color w:val="010205"/>
                <w:sz w:val="18"/>
                <w:szCs w:val="18"/>
              </w:rPr>
            </w:pPr>
          </w:p>
        </w:tc>
        <w:tc>
          <w:tcPr>
            <w:tcW w:w="1184" w:type="dxa"/>
            <w:shd w:val="clear" w:color="auto" w:fill="E0E0E0"/>
          </w:tcPr>
          <w:p w14:paraId="32069391" w14:textId="77777777" w:rsidR="008816DE" w:rsidRPr="008A5B5E" w:rsidRDefault="008816DE" w:rsidP="001875FC">
            <w:pPr>
              <w:autoSpaceDE w:val="0"/>
              <w:autoSpaceDN w:val="0"/>
              <w:adjustRightInd w:val="0"/>
              <w:spacing w:after="0" w:line="320" w:lineRule="atLeast"/>
              <w:ind w:left="60" w:right="60"/>
              <w:rPr>
                <w:rFonts w:ascii="Arial" w:hAnsi="Arial" w:cs="Arial"/>
                <w:color w:val="264A60"/>
                <w:sz w:val="18"/>
                <w:szCs w:val="18"/>
              </w:rPr>
            </w:pPr>
            <w:r w:rsidRPr="008A5B5E">
              <w:rPr>
                <w:rFonts w:ascii="Arial" w:hAnsi="Arial" w:cs="Arial"/>
                <w:color w:val="264A60"/>
                <w:sz w:val="18"/>
                <w:szCs w:val="18"/>
              </w:rPr>
              <w:t>SPI</w:t>
            </w:r>
          </w:p>
        </w:tc>
        <w:tc>
          <w:tcPr>
            <w:tcW w:w="1338" w:type="dxa"/>
            <w:shd w:val="clear" w:color="auto" w:fill="FFFFFF"/>
          </w:tcPr>
          <w:p w14:paraId="4157FA51"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,438</w:t>
            </w:r>
          </w:p>
        </w:tc>
        <w:tc>
          <w:tcPr>
            <w:tcW w:w="1338" w:type="dxa"/>
            <w:shd w:val="clear" w:color="auto" w:fill="FFFFFF"/>
          </w:tcPr>
          <w:p w14:paraId="672ACAB1"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,030</w:t>
            </w:r>
          </w:p>
        </w:tc>
        <w:tc>
          <w:tcPr>
            <w:tcW w:w="1476" w:type="dxa"/>
            <w:shd w:val="clear" w:color="auto" w:fill="FFFFFF"/>
          </w:tcPr>
          <w:p w14:paraId="6FAEDD43"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,757</w:t>
            </w:r>
          </w:p>
        </w:tc>
        <w:tc>
          <w:tcPr>
            <w:tcW w:w="1030" w:type="dxa"/>
            <w:shd w:val="clear" w:color="auto" w:fill="FFFFFF"/>
          </w:tcPr>
          <w:p w14:paraId="226B41F0"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14,685</w:t>
            </w:r>
          </w:p>
        </w:tc>
        <w:tc>
          <w:tcPr>
            <w:tcW w:w="1030" w:type="dxa"/>
            <w:shd w:val="clear" w:color="auto" w:fill="FFFFFF"/>
          </w:tcPr>
          <w:p w14:paraId="07CD4B90"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,000</w:t>
            </w:r>
          </w:p>
        </w:tc>
      </w:tr>
      <w:tr w:rsidR="008816DE" w:rsidRPr="008A5B5E" w14:paraId="44A4152B" w14:textId="77777777" w:rsidTr="001875FC">
        <w:trPr>
          <w:cantSplit/>
        </w:trPr>
        <w:tc>
          <w:tcPr>
            <w:tcW w:w="736" w:type="dxa"/>
            <w:vMerge/>
            <w:shd w:val="clear" w:color="auto" w:fill="E0E0E0"/>
          </w:tcPr>
          <w:p w14:paraId="340DD5AA" w14:textId="77777777" w:rsidR="008816DE" w:rsidRPr="008A5B5E" w:rsidRDefault="008816DE" w:rsidP="001875FC">
            <w:pPr>
              <w:autoSpaceDE w:val="0"/>
              <w:autoSpaceDN w:val="0"/>
              <w:adjustRightInd w:val="0"/>
              <w:spacing w:after="0" w:line="240" w:lineRule="auto"/>
              <w:rPr>
                <w:rFonts w:ascii="Arial" w:hAnsi="Arial" w:cs="Arial"/>
                <w:color w:val="010205"/>
                <w:sz w:val="18"/>
                <w:szCs w:val="18"/>
              </w:rPr>
            </w:pPr>
          </w:p>
        </w:tc>
        <w:tc>
          <w:tcPr>
            <w:tcW w:w="1184" w:type="dxa"/>
            <w:shd w:val="clear" w:color="auto" w:fill="E0E0E0"/>
          </w:tcPr>
          <w:p w14:paraId="11CABC78" w14:textId="77777777" w:rsidR="008816DE" w:rsidRPr="008A5B5E" w:rsidRDefault="008816DE" w:rsidP="001875FC">
            <w:pPr>
              <w:autoSpaceDE w:val="0"/>
              <w:autoSpaceDN w:val="0"/>
              <w:adjustRightInd w:val="0"/>
              <w:spacing w:after="0" w:line="320" w:lineRule="atLeast"/>
              <w:ind w:left="60" w:right="60"/>
              <w:rPr>
                <w:rFonts w:ascii="Arial" w:hAnsi="Arial" w:cs="Arial"/>
                <w:color w:val="264A60"/>
                <w:sz w:val="18"/>
                <w:szCs w:val="18"/>
              </w:rPr>
            </w:pPr>
            <w:r w:rsidRPr="008A5B5E">
              <w:rPr>
                <w:rFonts w:ascii="Arial" w:hAnsi="Arial" w:cs="Arial"/>
                <w:color w:val="264A60"/>
                <w:sz w:val="18"/>
                <w:szCs w:val="18"/>
              </w:rPr>
              <w:t>SAKD</w:t>
            </w:r>
          </w:p>
        </w:tc>
        <w:tc>
          <w:tcPr>
            <w:tcW w:w="1338" w:type="dxa"/>
            <w:shd w:val="clear" w:color="auto" w:fill="FFFFFF"/>
          </w:tcPr>
          <w:p w14:paraId="29ACF5AD"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,136</w:t>
            </w:r>
          </w:p>
        </w:tc>
        <w:tc>
          <w:tcPr>
            <w:tcW w:w="1338" w:type="dxa"/>
            <w:shd w:val="clear" w:color="auto" w:fill="FFFFFF"/>
          </w:tcPr>
          <w:p w14:paraId="6B59BC85"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,059</w:t>
            </w:r>
          </w:p>
        </w:tc>
        <w:tc>
          <w:tcPr>
            <w:tcW w:w="1476" w:type="dxa"/>
            <w:shd w:val="clear" w:color="auto" w:fill="FFFFFF"/>
          </w:tcPr>
          <w:p w14:paraId="6CA22FE0"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,115</w:t>
            </w:r>
          </w:p>
        </w:tc>
        <w:tc>
          <w:tcPr>
            <w:tcW w:w="1030" w:type="dxa"/>
            <w:shd w:val="clear" w:color="auto" w:fill="FFFFFF"/>
          </w:tcPr>
          <w:p w14:paraId="2513A46E"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2,308</w:t>
            </w:r>
          </w:p>
        </w:tc>
        <w:tc>
          <w:tcPr>
            <w:tcW w:w="1030" w:type="dxa"/>
            <w:shd w:val="clear" w:color="auto" w:fill="FFFFFF"/>
          </w:tcPr>
          <w:p w14:paraId="7D97D3C5"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,024</w:t>
            </w:r>
          </w:p>
        </w:tc>
      </w:tr>
      <w:tr w:rsidR="008816DE" w:rsidRPr="008A5B5E" w14:paraId="16E03986" w14:textId="77777777" w:rsidTr="001875FC">
        <w:trPr>
          <w:cantSplit/>
        </w:trPr>
        <w:tc>
          <w:tcPr>
            <w:tcW w:w="736" w:type="dxa"/>
            <w:vMerge/>
            <w:shd w:val="clear" w:color="auto" w:fill="E0E0E0"/>
          </w:tcPr>
          <w:p w14:paraId="65CCDBF9" w14:textId="77777777" w:rsidR="008816DE" w:rsidRPr="008A5B5E" w:rsidRDefault="008816DE" w:rsidP="001875FC">
            <w:pPr>
              <w:autoSpaceDE w:val="0"/>
              <w:autoSpaceDN w:val="0"/>
              <w:adjustRightInd w:val="0"/>
              <w:spacing w:after="0" w:line="240" w:lineRule="auto"/>
              <w:rPr>
                <w:rFonts w:ascii="Arial" w:hAnsi="Arial" w:cs="Arial"/>
                <w:color w:val="010205"/>
                <w:sz w:val="18"/>
                <w:szCs w:val="18"/>
              </w:rPr>
            </w:pPr>
          </w:p>
        </w:tc>
        <w:tc>
          <w:tcPr>
            <w:tcW w:w="1184" w:type="dxa"/>
            <w:shd w:val="clear" w:color="auto" w:fill="E0E0E0"/>
          </w:tcPr>
          <w:p w14:paraId="7F1FD8FD" w14:textId="77777777" w:rsidR="008816DE" w:rsidRPr="008A5B5E" w:rsidRDefault="008816DE" w:rsidP="001875FC">
            <w:pPr>
              <w:autoSpaceDE w:val="0"/>
              <w:autoSpaceDN w:val="0"/>
              <w:adjustRightInd w:val="0"/>
              <w:spacing w:after="0" w:line="320" w:lineRule="atLeast"/>
              <w:ind w:left="60" w:right="60"/>
              <w:rPr>
                <w:rFonts w:ascii="Arial" w:hAnsi="Arial" w:cs="Arial"/>
                <w:color w:val="264A60"/>
                <w:sz w:val="18"/>
                <w:szCs w:val="18"/>
              </w:rPr>
            </w:pPr>
            <w:r w:rsidRPr="008A5B5E">
              <w:rPr>
                <w:rFonts w:ascii="Arial" w:hAnsi="Arial" w:cs="Arial"/>
                <w:color w:val="264A60"/>
                <w:sz w:val="18"/>
                <w:szCs w:val="18"/>
              </w:rPr>
              <w:t>VFM</w:t>
            </w:r>
          </w:p>
        </w:tc>
        <w:tc>
          <w:tcPr>
            <w:tcW w:w="1338" w:type="dxa"/>
            <w:shd w:val="clear" w:color="auto" w:fill="FFFFFF"/>
          </w:tcPr>
          <w:p w14:paraId="03D45395"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-,016</w:t>
            </w:r>
          </w:p>
        </w:tc>
        <w:tc>
          <w:tcPr>
            <w:tcW w:w="1338" w:type="dxa"/>
            <w:shd w:val="clear" w:color="auto" w:fill="FFFFFF"/>
          </w:tcPr>
          <w:p w14:paraId="03971D60"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,042</w:t>
            </w:r>
          </w:p>
        </w:tc>
        <w:tc>
          <w:tcPr>
            <w:tcW w:w="1476" w:type="dxa"/>
            <w:shd w:val="clear" w:color="auto" w:fill="FFFFFF"/>
          </w:tcPr>
          <w:p w14:paraId="574E9FB9"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-,019</w:t>
            </w:r>
          </w:p>
        </w:tc>
        <w:tc>
          <w:tcPr>
            <w:tcW w:w="1030" w:type="dxa"/>
            <w:shd w:val="clear" w:color="auto" w:fill="FFFFFF"/>
          </w:tcPr>
          <w:p w14:paraId="7E5270B8"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-,375</w:t>
            </w:r>
          </w:p>
        </w:tc>
        <w:tc>
          <w:tcPr>
            <w:tcW w:w="1030" w:type="dxa"/>
            <w:shd w:val="clear" w:color="auto" w:fill="FFFFFF"/>
          </w:tcPr>
          <w:p w14:paraId="3BBB2DFE"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,709</w:t>
            </w:r>
          </w:p>
        </w:tc>
      </w:tr>
      <w:tr w:rsidR="008816DE" w:rsidRPr="008A5B5E" w14:paraId="33578B8B" w14:textId="77777777" w:rsidTr="001875FC">
        <w:trPr>
          <w:cantSplit/>
        </w:trPr>
        <w:tc>
          <w:tcPr>
            <w:tcW w:w="736" w:type="dxa"/>
            <w:vMerge/>
            <w:shd w:val="clear" w:color="auto" w:fill="E0E0E0"/>
          </w:tcPr>
          <w:p w14:paraId="330B91C3" w14:textId="77777777" w:rsidR="008816DE" w:rsidRPr="008A5B5E" w:rsidRDefault="008816DE" w:rsidP="001875FC">
            <w:pPr>
              <w:autoSpaceDE w:val="0"/>
              <w:autoSpaceDN w:val="0"/>
              <w:adjustRightInd w:val="0"/>
              <w:spacing w:after="0" w:line="240" w:lineRule="auto"/>
              <w:rPr>
                <w:rFonts w:ascii="Arial" w:hAnsi="Arial" w:cs="Arial"/>
                <w:color w:val="010205"/>
                <w:sz w:val="18"/>
                <w:szCs w:val="18"/>
              </w:rPr>
            </w:pPr>
          </w:p>
        </w:tc>
        <w:tc>
          <w:tcPr>
            <w:tcW w:w="1184" w:type="dxa"/>
            <w:shd w:val="clear" w:color="auto" w:fill="E0E0E0"/>
          </w:tcPr>
          <w:p w14:paraId="5DE3B5A3" w14:textId="77777777" w:rsidR="008816DE" w:rsidRPr="008A5B5E" w:rsidRDefault="008816DE" w:rsidP="001875FC">
            <w:pPr>
              <w:autoSpaceDE w:val="0"/>
              <w:autoSpaceDN w:val="0"/>
              <w:adjustRightInd w:val="0"/>
              <w:spacing w:after="0" w:line="320" w:lineRule="atLeast"/>
              <w:ind w:left="60" w:right="60"/>
              <w:rPr>
                <w:rFonts w:ascii="Arial" w:hAnsi="Arial" w:cs="Arial"/>
                <w:color w:val="264A60"/>
                <w:sz w:val="18"/>
                <w:szCs w:val="18"/>
              </w:rPr>
            </w:pPr>
            <w:r w:rsidRPr="008A5B5E">
              <w:rPr>
                <w:rFonts w:ascii="Arial" w:hAnsi="Arial" w:cs="Arial"/>
                <w:color w:val="264A60"/>
                <w:sz w:val="18"/>
                <w:szCs w:val="18"/>
              </w:rPr>
              <w:t>KSA</w:t>
            </w:r>
          </w:p>
        </w:tc>
        <w:tc>
          <w:tcPr>
            <w:tcW w:w="1338" w:type="dxa"/>
            <w:shd w:val="clear" w:color="auto" w:fill="FFFFFF"/>
          </w:tcPr>
          <w:p w14:paraId="03BC1937"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-,052</w:t>
            </w:r>
          </w:p>
        </w:tc>
        <w:tc>
          <w:tcPr>
            <w:tcW w:w="1338" w:type="dxa"/>
            <w:shd w:val="clear" w:color="auto" w:fill="FFFFFF"/>
          </w:tcPr>
          <w:p w14:paraId="62201524"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,034</w:t>
            </w:r>
          </w:p>
        </w:tc>
        <w:tc>
          <w:tcPr>
            <w:tcW w:w="1476" w:type="dxa"/>
            <w:shd w:val="clear" w:color="auto" w:fill="FFFFFF"/>
          </w:tcPr>
          <w:p w14:paraId="03D7EED5"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-,072</w:t>
            </w:r>
          </w:p>
        </w:tc>
        <w:tc>
          <w:tcPr>
            <w:tcW w:w="1030" w:type="dxa"/>
            <w:shd w:val="clear" w:color="auto" w:fill="FFFFFF"/>
          </w:tcPr>
          <w:p w14:paraId="0DF2124F"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-1,531</w:t>
            </w:r>
          </w:p>
        </w:tc>
        <w:tc>
          <w:tcPr>
            <w:tcW w:w="1030" w:type="dxa"/>
            <w:shd w:val="clear" w:color="auto" w:fill="FFFFFF"/>
          </w:tcPr>
          <w:p w14:paraId="1AB52BA1"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,131</w:t>
            </w:r>
          </w:p>
        </w:tc>
      </w:tr>
      <w:tr w:rsidR="008816DE" w:rsidRPr="008A5B5E" w14:paraId="18EFE774" w14:textId="77777777" w:rsidTr="001875FC">
        <w:trPr>
          <w:cantSplit/>
        </w:trPr>
        <w:tc>
          <w:tcPr>
            <w:tcW w:w="736" w:type="dxa"/>
            <w:vMerge/>
            <w:shd w:val="clear" w:color="auto" w:fill="E0E0E0"/>
          </w:tcPr>
          <w:p w14:paraId="409114FC" w14:textId="77777777" w:rsidR="008816DE" w:rsidRPr="008A5B5E" w:rsidRDefault="008816DE" w:rsidP="001875FC">
            <w:pPr>
              <w:autoSpaceDE w:val="0"/>
              <w:autoSpaceDN w:val="0"/>
              <w:adjustRightInd w:val="0"/>
              <w:spacing w:after="0" w:line="240" w:lineRule="auto"/>
              <w:rPr>
                <w:rFonts w:ascii="Arial" w:hAnsi="Arial" w:cs="Arial"/>
                <w:color w:val="010205"/>
                <w:sz w:val="18"/>
                <w:szCs w:val="18"/>
              </w:rPr>
            </w:pPr>
          </w:p>
        </w:tc>
        <w:tc>
          <w:tcPr>
            <w:tcW w:w="1184" w:type="dxa"/>
            <w:shd w:val="clear" w:color="auto" w:fill="E0E0E0"/>
          </w:tcPr>
          <w:p w14:paraId="18DED7F3" w14:textId="77777777" w:rsidR="008816DE" w:rsidRPr="008A5B5E" w:rsidRDefault="008816DE" w:rsidP="001875FC">
            <w:pPr>
              <w:autoSpaceDE w:val="0"/>
              <w:autoSpaceDN w:val="0"/>
              <w:adjustRightInd w:val="0"/>
              <w:spacing w:after="0" w:line="320" w:lineRule="atLeast"/>
              <w:ind w:left="60" w:right="60"/>
              <w:rPr>
                <w:rFonts w:ascii="Arial" w:hAnsi="Arial" w:cs="Arial"/>
                <w:color w:val="264A60"/>
                <w:sz w:val="18"/>
                <w:szCs w:val="18"/>
              </w:rPr>
            </w:pPr>
            <w:r w:rsidRPr="008A5B5E">
              <w:rPr>
                <w:rFonts w:ascii="Arial" w:hAnsi="Arial" w:cs="Arial"/>
                <w:color w:val="264A60"/>
                <w:sz w:val="18"/>
                <w:szCs w:val="18"/>
              </w:rPr>
              <w:t>ALK</w:t>
            </w:r>
          </w:p>
        </w:tc>
        <w:tc>
          <w:tcPr>
            <w:tcW w:w="1338" w:type="dxa"/>
            <w:shd w:val="clear" w:color="auto" w:fill="FFFFFF"/>
          </w:tcPr>
          <w:p w14:paraId="380F34EF"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,245</w:t>
            </w:r>
          </w:p>
        </w:tc>
        <w:tc>
          <w:tcPr>
            <w:tcW w:w="1338" w:type="dxa"/>
            <w:shd w:val="clear" w:color="auto" w:fill="FFFFFF"/>
          </w:tcPr>
          <w:p w14:paraId="3A6E7C62"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,046</w:t>
            </w:r>
          </w:p>
        </w:tc>
        <w:tc>
          <w:tcPr>
            <w:tcW w:w="1476" w:type="dxa"/>
            <w:shd w:val="clear" w:color="auto" w:fill="FFFFFF"/>
          </w:tcPr>
          <w:p w14:paraId="3BA680FC"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,248</w:t>
            </w:r>
          </w:p>
        </w:tc>
        <w:tc>
          <w:tcPr>
            <w:tcW w:w="1030" w:type="dxa"/>
            <w:shd w:val="clear" w:color="auto" w:fill="FFFFFF"/>
          </w:tcPr>
          <w:p w14:paraId="7DAF2506"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5,294</w:t>
            </w:r>
          </w:p>
        </w:tc>
        <w:tc>
          <w:tcPr>
            <w:tcW w:w="1030" w:type="dxa"/>
            <w:shd w:val="clear" w:color="auto" w:fill="FFFFFF"/>
          </w:tcPr>
          <w:p w14:paraId="432C6372" w14:textId="77777777" w:rsidR="008816DE" w:rsidRPr="008A5B5E"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8A5B5E">
              <w:rPr>
                <w:rFonts w:ascii="Arial" w:hAnsi="Arial" w:cs="Arial"/>
                <w:color w:val="010205"/>
                <w:sz w:val="18"/>
                <w:szCs w:val="18"/>
              </w:rPr>
              <w:t>,000</w:t>
            </w:r>
          </w:p>
        </w:tc>
      </w:tr>
      <w:tr w:rsidR="008816DE" w:rsidRPr="008A5B5E" w14:paraId="7B13F128" w14:textId="77777777" w:rsidTr="001875FC">
        <w:trPr>
          <w:cantSplit/>
        </w:trPr>
        <w:tc>
          <w:tcPr>
            <w:tcW w:w="8132" w:type="dxa"/>
            <w:gridSpan w:val="7"/>
            <w:shd w:val="clear" w:color="auto" w:fill="FFFFFF"/>
          </w:tcPr>
          <w:p w14:paraId="468F1B37" w14:textId="77777777" w:rsidR="008816DE" w:rsidRPr="008A5B5E" w:rsidRDefault="008816DE" w:rsidP="001875FC">
            <w:pPr>
              <w:autoSpaceDE w:val="0"/>
              <w:autoSpaceDN w:val="0"/>
              <w:adjustRightInd w:val="0"/>
              <w:spacing w:after="0" w:line="320" w:lineRule="atLeast"/>
              <w:ind w:left="60" w:right="60"/>
              <w:rPr>
                <w:rFonts w:ascii="Arial" w:hAnsi="Arial" w:cs="Arial"/>
                <w:color w:val="010205"/>
                <w:sz w:val="18"/>
                <w:szCs w:val="18"/>
              </w:rPr>
            </w:pPr>
            <w:r w:rsidRPr="008A5B5E">
              <w:rPr>
                <w:rFonts w:ascii="Arial" w:hAnsi="Arial" w:cs="Arial"/>
                <w:color w:val="010205"/>
                <w:sz w:val="18"/>
                <w:szCs w:val="18"/>
              </w:rPr>
              <w:t>a. Dependent Variable: APKD</w:t>
            </w:r>
          </w:p>
        </w:tc>
      </w:tr>
    </w:tbl>
    <w:p w14:paraId="4717861D" w14:textId="77777777" w:rsidR="008816DE" w:rsidRDefault="008816DE" w:rsidP="008816DE">
      <w:pPr>
        <w:pStyle w:val="ListParagraph"/>
        <w:spacing w:line="480" w:lineRule="auto"/>
        <w:rPr>
          <w:rFonts w:ascii="Times New Roman" w:hAnsi="Times New Roman" w:cs="Times New Roman"/>
          <w:sz w:val="24"/>
          <w:szCs w:val="24"/>
        </w:rPr>
      </w:pPr>
    </w:p>
    <w:p w14:paraId="6C80E6AA" w14:textId="77777777" w:rsidR="008816DE" w:rsidRDefault="008816DE" w:rsidP="008816DE">
      <w:pPr>
        <w:pStyle w:val="ListParagraph"/>
        <w:numPr>
          <w:ilvl w:val="0"/>
          <w:numId w:val="48"/>
        </w:numPr>
        <w:spacing w:line="480" w:lineRule="auto"/>
        <w:rPr>
          <w:rFonts w:ascii="Times New Roman" w:hAnsi="Times New Roman" w:cs="Times New Roman"/>
          <w:sz w:val="24"/>
          <w:szCs w:val="24"/>
        </w:rPr>
      </w:pPr>
      <w:r>
        <w:rPr>
          <w:rFonts w:ascii="Times New Roman" w:hAnsi="Times New Roman" w:cs="Times New Roman"/>
          <w:sz w:val="24"/>
          <w:szCs w:val="24"/>
        </w:rPr>
        <w:t>Koefisien Determinasi (R2)</w:t>
      </w:r>
    </w:p>
    <w:tbl>
      <w:tblPr>
        <w:tblW w:w="587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8816DE" w:rsidRPr="00383077" w14:paraId="23665737" w14:textId="77777777" w:rsidTr="001875FC">
        <w:trPr>
          <w:cantSplit/>
        </w:trPr>
        <w:tc>
          <w:tcPr>
            <w:tcW w:w="5872" w:type="dxa"/>
            <w:gridSpan w:val="5"/>
            <w:shd w:val="clear" w:color="auto" w:fill="FFFFFF"/>
            <w:vAlign w:val="center"/>
          </w:tcPr>
          <w:p w14:paraId="281E09AF"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010205"/>
              </w:rPr>
            </w:pPr>
            <w:r w:rsidRPr="00383077">
              <w:rPr>
                <w:rFonts w:ascii="Arial" w:hAnsi="Arial" w:cs="Arial"/>
                <w:b/>
                <w:bCs/>
                <w:color w:val="010205"/>
              </w:rPr>
              <w:t>Model Summary</w:t>
            </w:r>
          </w:p>
        </w:tc>
      </w:tr>
      <w:tr w:rsidR="008816DE" w:rsidRPr="00383077" w14:paraId="7E6DC846" w14:textId="77777777" w:rsidTr="001875FC">
        <w:trPr>
          <w:cantSplit/>
        </w:trPr>
        <w:tc>
          <w:tcPr>
            <w:tcW w:w="798" w:type="dxa"/>
            <w:shd w:val="clear" w:color="auto" w:fill="FFFFFF"/>
            <w:vAlign w:val="bottom"/>
          </w:tcPr>
          <w:p w14:paraId="282CAE40"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Model</w:t>
            </w:r>
          </w:p>
        </w:tc>
        <w:tc>
          <w:tcPr>
            <w:tcW w:w="1030" w:type="dxa"/>
            <w:shd w:val="clear" w:color="auto" w:fill="FFFFFF"/>
            <w:vAlign w:val="bottom"/>
          </w:tcPr>
          <w:p w14:paraId="55259BD9"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R</w:t>
            </w:r>
          </w:p>
        </w:tc>
        <w:tc>
          <w:tcPr>
            <w:tcW w:w="1092" w:type="dxa"/>
            <w:shd w:val="clear" w:color="auto" w:fill="FFFFFF"/>
            <w:vAlign w:val="bottom"/>
          </w:tcPr>
          <w:p w14:paraId="1ED8C26E"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R Square</w:t>
            </w:r>
          </w:p>
        </w:tc>
        <w:tc>
          <w:tcPr>
            <w:tcW w:w="1476" w:type="dxa"/>
            <w:shd w:val="clear" w:color="auto" w:fill="FFFFFF"/>
            <w:vAlign w:val="bottom"/>
          </w:tcPr>
          <w:p w14:paraId="7CA7AD54"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Adjusted R Square</w:t>
            </w:r>
          </w:p>
        </w:tc>
        <w:tc>
          <w:tcPr>
            <w:tcW w:w="1476" w:type="dxa"/>
            <w:shd w:val="clear" w:color="auto" w:fill="FFFFFF"/>
            <w:vAlign w:val="bottom"/>
          </w:tcPr>
          <w:p w14:paraId="47B178A2" w14:textId="77777777" w:rsidR="008816DE" w:rsidRPr="00383077" w:rsidRDefault="008816DE" w:rsidP="001875FC">
            <w:pPr>
              <w:autoSpaceDE w:val="0"/>
              <w:autoSpaceDN w:val="0"/>
              <w:adjustRightInd w:val="0"/>
              <w:spacing w:after="0" w:line="320" w:lineRule="atLeast"/>
              <w:ind w:left="60" w:right="60"/>
              <w:jc w:val="center"/>
              <w:rPr>
                <w:rFonts w:ascii="Arial" w:hAnsi="Arial" w:cs="Arial"/>
                <w:color w:val="264A60"/>
                <w:sz w:val="18"/>
                <w:szCs w:val="18"/>
              </w:rPr>
            </w:pPr>
            <w:r w:rsidRPr="00383077">
              <w:rPr>
                <w:rFonts w:ascii="Arial" w:hAnsi="Arial" w:cs="Arial"/>
                <w:color w:val="264A60"/>
                <w:sz w:val="18"/>
                <w:szCs w:val="18"/>
              </w:rPr>
              <w:t>Std. Error of the Estimate</w:t>
            </w:r>
          </w:p>
        </w:tc>
      </w:tr>
      <w:tr w:rsidR="008816DE" w:rsidRPr="00383077" w14:paraId="1539842E" w14:textId="77777777" w:rsidTr="001875FC">
        <w:trPr>
          <w:cantSplit/>
        </w:trPr>
        <w:tc>
          <w:tcPr>
            <w:tcW w:w="798" w:type="dxa"/>
            <w:shd w:val="clear" w:color="auto" w:fill="E0E0E0"/>
          </w:tcPr>
          <w:p w14:paraId="54A91512" w14:textId="77777777" w:rsidR="008816DE" w:rsidRPr="00383077" w:rsidRDefault="008816DE" w:rsidP="001875FC">
            <w:pPr>
              <w:autoSpaceDE w:val="0"/>
              <w:autoSpaceDN w:val="0"/>
              <w:adjustRightInd w:val="0"/>
              <w:spacing w:after="0" w:line="320" w:lineRule="atLeast"/>
              <w:ind w:left="60" w:right="60"/>
              <w:rPr>
                <w:rFonts w:ascii="Arial" w:hAnsi="Arial" w:cs="Arial"/>
                <w:color w:val="264A60"/>
                <w:sz w:val="18"/>
                <w:szCs w:val="18"/>
              </w:rPr>
            </w:pPr>
            <w:r w:rsidRPr="00383077">
              <w:rPr>
                <w:rFonts w:ascii="Arial" w:hAnsi="Arial" w:cs="Arial"/>
                <w:color w:val="264A60"/>
                <w:sz w:val="18"/>
                <w:szCs w:val="18"/>
              </w:rPr>
              <w:t>1</w:t>
            </w:r>
          </w:p>
        </w:tc>
        <w:tc>
          <w:tcPr>
            <w:tcW w:w="1030" w:type="dxa"/>
            <w:shd w:val="clear" w:color="auto" w:fill="FFFFFF"/>
          </w:tcPr>
          <w:p w14:paraId="759A4640"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,943</w:t>
            </w:r>
            <w:r w:rsidRPr="00383077">
              <w:rPr>
                <w:rFonts w:ascii="Arial" w:hAnsi="Arial" w:cs="Arial"/>
                <w:color w:val="010205"/>
                <w:sz w:val="18"/>
                <w:szCs w:val="18"/>
                <w:vertAlign w:val="superscript"/>
              </w:rPr>
              <w:t>a</w:t>
            </w:r>
          </w:p>
        </w:tc>
        <w:tc>
          <w:tcPr>
            <w:tcW w:w="1092" w:type="dxa"/>
            <w:shd w:val="clear" w:color="auto" w:fill="FFFFFF"/>
          </w:tcPr>
          <w:p w14:paraId="3A8608F9"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,889</w:t>
            </w:r>
          </w:p>
        </w:tc>
        <w:tc>
          <w:tcPr>
            <w:tcW w:w="1476" w:type="dxa"/>
            <w:shd w:val="clear" w:color="auto" w:fill="FFFFFF"/>
          </w:tcPr>
          <w:p w14:paraId="43131EE2"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,880</w:t>
            </w:r>
          </w:p>
        </w:tc>
        <w:tc>
          <w:tcPr>
            <w:tcW w:w="1476" w:type="dxa"/>
            <w:shd w:val="clear" w:color="auto" w:fill="FFFFFF"/>
          </w:tcPr>
          <w:p w14:paraId="4F94A98E" w14:textId="77777777" w:rsidR="008816DE" w:rsidRPr="00383077" w:rsidRDefault="008816DE" w:rsidP="001875FC">
            <w:pPr>
              <w:autoSpaceDE w:val="0"/>
              <w:autoSpaceDN w:val="0"/>
              <w:adjustRightInd w:val="0"/>
              <w:spacing w:after="0" w:line="320" w:lineRule="atLeast"/>
              <w:ind w:left="60" w:right="60"/>
              <w:jc w:val="right"/>
              <w:rPr>
                <w:rFonts w:ascii="Arial" w:hAnsi="Arial" w:cs="Arial"/>
                <w:color w:val="010205"/>
                <w:sz w:val="18"/>
                <w:szCs w:val="18"/>
              </w:rPr>
            </w:pPr>
            <w:r w:rsidRPr="00383077">
              <w:rPr>
                <w:rFonts w:ascii="Arial" w:hAnsi="Arial" w:cs="Arial"/>
                <w:color w:val="010205"/>
                <w:sz w:val="18"/>
                <w:szCs w:val="18"/>
              </w:rPr>
              <w:t>1,33341</w:t>
            </w:r>
          </w:p>
        </w:tc>
      </w:tr>
      <w:tr w:rsidR="008816DE" w:rsidRPr="00383077" w14:paraId="785028BC" w14:textId="77777777" w:rsidTr="001875FC">
        <w:trPr>
          <w:cantSplit/>
        </w:trPr>
        <w:tc>
          <w:tcPr>
            <w:tcW w:w="5872" w:type="dxa"/>
            <w:gridSpan w:val="5"/>
            <w:shd w:val="clear" w:color="auto" w:fill="FFFFFF"/>
          </w:tcPr>
          <w:p w14:paraId="5A909926" w14:textId="77777777" w:rsidR="008816DE" w:rsidRPr="00383077" w:rsidRDefault="008816DE" w:rsidP="001875FC">
            <w:pPr>
              <w:autoSpaceDE w:val="0"/>
              <w:autoSpaceDN w:val="0"/>
              <w:adjustRightInd w:val="0"/>
              <w:spacing w:after="0" w:line="320" w:lineRule="atLeast"/>
              <w:ind w:left="60" w:right="60"/>
              <w:rPr>
                <w:rFonts w:ascii="Arial" w:hAnsi="Arial" w:cs="Arial"/>
                <w:color w:val="010205"/>
                <w:sz w:val="18"/>
                <w:szCs w:val="18"/>
              </w:rPr>
            </w:pPr>
            <w:r w:rsidRPr="00383077">
              <w:rPr>
                <w:rFonts w:ascii="Arial" w:hAnsi="Arial" w:cs="Arial"/>
                <w:color w:val="010205"/>
                <w:sz w:val="18"/>
                <w:szCs w:val="18"/>
              </w:rPr>
              <w:t>a. Predictors: (Constant), ALK, KSA, SAKD, VFM, SPI</w:t>
            </w:r>
          </w:p>
        </w:tc>
      </w:tr>
    </w:tbl>
    <w:p w14:paraId="36379DA6" w14:textId="77777777" w:rsidR="008816DE" w:rsidRDefault="008816DE" w:rsidP="008816DE">
      <w:pPr>
        <w:rPr>
          <w:rFonts w:ascii="Times New Roman" w:hAnsi="Times New Roman" w:cs="Times New Roman"/>
          <w:sz w:val="24"/>
          <w:szCs w:val="24"/>
        </w:rPr>
      </w:pPr>
    </w:p>
    <w:p w14:paraId="0EA7ABC5" w14:textId="77777777" w:rsidR="008816DE" w:rsidRDefault="008816DE" w:rsidP="008816DE">
      <w:pPr>
        <w:rPr>
          <w:rFonts w:ascii="Times New Roman" w:hAnsi="Times New Roman" w:cs="Times New Roman"/>
          <w:sz w:val="24"/>
          <w:szCs w:val="24"/>
        </w:rPr>
      </w:pPr>
      <w:r>
        <w:rPr>
          <w:rFonts w:ascii="Times New Roman" w:hAnsi="Times New Roman" w:cs="Times New Roman"/>
          <w:sz w:val="24"/>
          <w:szCs w:val="24"/>
        </w:rPr>
        <w:br w:type="page"/>
      </w:r>
    </w:p>
    <w:p w14:paraId="51755C76" w14:textId="77777777" w:rsidR="008816DE" w:rsidRPr="00346BD5" w:rsidRDefault="008816DE" w:rsidP="008816DE">
      <w:pPr>
        <w:rPr>
          <w:rFonts w:ascii="Times New Roman" w:hAnsi="Times New Roman" w:cs="Times New Roman"/>
          <w:b/>
          <w:bCs/>
          <w:sz w:val="24"/>
          <w:szCs w:val="24"/>
        </w:rPr>
      </w:pPr>
      <w:r w:rsidRPr="00346BD5">
        <w:rPr>
          <w:rFonts w:ascii="Times New Roman" w:hAnsi="Times New Roman" w:cs="Times New Roman"/>
          <w:b/>
          <w:bCs/>
          <w:sz w:val="24"/>
          <w:szCs w:val="24"/>
        </w:rPr>
        <w:lastRenderedPageBreak/>
        <w:t>Lampiran 10</w:t>
      </w:r>
    </w:p>
    <w:p w14:paraId="1E69080A" w14:textId="77777777" w:rsidR="008816DE" w:rsidRPr="00C23C49" w:rsidRDefault="008816DE" w:rsidP="008816DE">
      <w:pPr>
        <w:rPr>
          <w:rFonts w:ascii="Times New Roman" w:hAnsi="Times New Roman" w:cs="Times New Roman"/>
          <w:b/>
          <w:bCs/>
          <w:sz w:val="24"/>
          <w:szCs w:val="24"/>
        </w:rPr>
      </w:pPr>
      <w:r w:rsidRPr="00C23C49">
        <w:rPr>
          <w:rFonts w:ascii="Times New Roman" w:hAnsi="Times New Roman" w:cs="Times New Roman"/>
          <w:b/>
          <w:bCs/>
          <w:noProof/>
          <w:sz w:val="24"/>
          <w:szCs w:val="24"/>
        </w:rPr>
        <w:drawing>
          <wp:anchor distT="0" distB="0" distL="114300" distR="114300" simplePos="0" relativeHeight="251671552" behindDoc="0" locked="0" layoutInCell="1" allowOverlap="1" wp14:anchorId="1517C328" wp14:editId="4BA691B3">
            <wp:simplePos x="0" y="0"/>
            <wp:positionH relativeFrom="margin">
              <wp:align>left</wp:align>
            </wp:positionH>
            <wp:positionV relativeFrom="paragraph">
              <wp:posOffset>288290</wp:posOffset>
            </wp:positionV>
            <wp:extent cx="2236470" cy="2971800"/>
            <wp:effectExtent l="0" t="0" r="0" b="0"/>
            <wp:wrapSquare wrapText="bothSides"/>
            <wp:docPr id="1287808373" name="Picture 1" descr="A person wearing a face mask hold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808373" name="Picture 1" descr="A person wearing a face mask holding a piece of pap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6470" cy="2971800"/>
                    </a:xfrm>
                    <a:prstGeom prst="rect">
                      <a:avLst/>
                    </a:prstGeom>
                  </pic:spPr>
                </pic:pic>
              </a:graphicData>
            </a:graphic>
            <wp14:sizeRelH relativeFrom="margin">
              <wp14:pctWidth>0</wp14:pctWidth>
            </wp14:sizeRelH>
            <wp14:sizeRelV relativeFrom="margin">
              <wp14:pctHeight>0</wp14:pctHeight>
            </wp14:sizeRelV>
          </wp:anchor>
        </w:drawing>
      </w:r>
      <w:r w:rsidRPr="00C23C49">
        <w:rPr>
          <w:rFonts w:ascii="Times New Roman" w:hAnsi="Times New Roman" w:cs="Times New Roman"/>
          <w:b/>
          <w:bCs/>
          <w:sz w:val="24"/>
          <w:szCs w:val="24"/>
        </w:rPr>
        <w:t>Dokumentasi</w:t>
      </w:r>
    </w:p>
    <w:p w14:paraId="3E66340F" w14:textId="77777777" w:rsidR="008816DE" w:rsidRDefault="008816DE" w:rsidP="008816DE">
      <w:pPr>
        <w:spacing w:line="480" w:lineRule="auto"/>
        <w:ind w:firstLine="720"/>
        <w:rPr>
          <w:rFonts w:ascii="Times New Roman" w:hAnsi="Times New Roman" w:cs="Times New Roman"/>
          <w:sz w:val="24"/>
          <w:szCs w:val="24"/>
        </w:rPr>
      </w:pPr>
      <w:r>
        <w:rPr>
          <w:noProof/>
        </w:rPr>
        <w:drawing>
          <wp:inline distT="0" distB="0" distL="0" distR="0" wp14:anchorId="50305465" wp14:editId="692294C2">
            <wp:extent cx="2942647" cy="2206916"/>
            <wp:effectExtent l="6032" t="0" r="0" b="0"/>
            <wp:docPr id="10842965" name="Picture 2" descr="A person and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2965" name="Picture 2" descr="A person and person standing in a roo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036152" cy="2277042"/>
                    </a:xfrm>
                    <a:prstGeom prst="rect">
                      <a:avLst/>
                    </a:prstGeom>
                  </pic:spPr>
                </pic:pic>
              </a:graphicData>
            </a:graphic>
          </wp:inline>
        </w:drawing>
      </w:r>
    </w:p>
    <w:p w14:paraId="71E807C7" w14:textId="77777777" w:rsidR="008816DE" w:rsidRDefault="008816DE" w:rsidP="008816DE">
      <w:pPr>
        <w:spacing w:line="480" w:lineRule="auto"/>
        <w:ind w:firstLine="720"/>
        <w:rPr>
          <w:rFonts w:ascii="Times New Roman" w:hAnsi="Times New Roman" w:cs="Times New Roman"/>
          <w:sz w:val="24"/>
          <w:szCs w:val="24"/>
        </w:rPr>
      </w:pPr>
    </w:p>
    <w:p w14:paraId="6D7F3F72" w14:textId="77777777" w:rsidR="008816DE" w:rsidRDefault="008816DE" w:rsidP="008816DE">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B1D028" wp14:editId="368B8E23">
            <wp:extent cx="3214222" cy="2410591"/>
            <wp:effectExtent l="1588" t="0" r="7302" b="7303"/>
            <wp:docPr id="1035571094" name="Picture 7" descr="Two wome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571094" name="Picture 7" descr="Two women standing in a roo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219517" cy="2414562"/>
                    </a:xfrm>
                    <a:prstGeom prst="rect">
                      <a:avLst/>
                    </a:prstGeom>
                  </pic:spPr>
                </pic:pic>
              </a:graphicData>
            </a:graphic>
          </wp:inline>
        </w:drawing>
      </w:r>
    </w:p>
    <w:p w14:paraId="45B1F6D1" w14:textId="77777777" w:rsidR="008816DE" w:rsidRDefault="008816DE" w:rsidP="008816DE">
      <w:pPr>
        <w:spacing w:line="480" w:lineRule="auto"/>
        <w:ind w:firstLine="720"/>
        <w:jc w:val="center"/>
        <w:rPr>
          <w:rFonts w:ascii="Times New Roman" w:hAnsi="Times New Roman" w:cs="Times New Roman"/>
          <w:sz w:val="24"/>
          <w:szCs w:val="24"/>
        </w:rPr>
      </w:pPr>
    </w:p>
    <w:p w14:paraId="57569A3F" w14:textId="77777777" w:rsidR="008816DE" w:rsidRDefault="008816DE" w:rsidP="008816DE">
      <w:pPr>
        <w:spacing w:line="480" w:lineRule="auto"/>
        <w:ind w:hanging="284"/>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2D89515" wp14:editId="69DBFB3A">
            <wp:extent cx="3010853" cy="2258069"/>
            <wp:effectExtent l="0" t="4762" r="0" b="0"/>
            <wp:docPr id="533324326" name="Picture 8" descr="Two women wearing masks and hold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324326" name="Picture 8" descr="Two women wearing masks and holding a piece of pap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013615" cy="2260141"/>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3741CD8B" wp14:editId="72770F6E">
            <wp:extent cx="2266950" cy="3022695"/>
            <wp:effectExtent l="0" t="0" r="0" b="6350"/>
            <wp:docPr id="1996364379" name="Picture 9" descr="A person in a uniform holding a person's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364379" name="Picture 9" descr="A person in a uniform holding a person's pap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5154" cy="3046968"/>
                    </a:xfrm>
                    <a:prstGeom prst="rect">
                      <a:avLst/>
                    </a:prstGeom>
                  </pic:spPr>
                </pic:pic>
              </a:graphicData>
            </a:graphic>
          </wp:inline>
        </w:drawing>
      </w:r>
    </w:p>
    <w:p w14:paraId="3068596D" w14:textId="77777777" w:rsidR="008816DE" w:rsidRPr="00B773C0" w:rsidRDefault="008816DE" w:rsidP="008816DE">
      <w:pPr>
        <w:spacing w:line="480" w:lineRule="auto"/>
        <w:ind w:hanging="284"/>
        <w:rPr>
          <w:rFonts w:ascii="Times New Roman" w:hAnsi="Times New Roman" w:cs="Times New Roman"/>
          <w:sz w:val="24"/>
          <w:szCs w:val="24"/>
        </w:rPr>
      </w:pPr>
    </w:p>
    <w:p w14:paraId="2E3B6BB6" w14:textId="77777777" w:rsidR="008816DE" w:rsidRDefault="008816DE" w:rsidP="008816DE">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sz w:val="24"/>
          <w:szCs w:val="24"/>
        </w:rPr>
        <w:drawing>
          <wp:inline distT="0" distB="0" distL="0" distR="0" wp14:anchorId="5C97E92B" wp14:editId="4AD8FA5A">
            <wp:extent cx="3407898" cy="2555842"/>
            <wp:effectExtent l="6985" t="0" r="0" b="0"/>
            <wp:docPr id="1958537875" name="Picture 11" descr="A person hold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537875" name="Picture 11" descr="A person holding a piece of pap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422006" cy="2566422"/>
                    </a:xfrm>
                    <a:prstGeom prst="rect">
                      <a:avLst/>
                    </a:prstGeom>
                  </pic:spPr>
                </pic:pic>
              </a:graphicData>
            </a:graphic>
          </wp:inline>
        </w:drawing>
      </w:r>
    </w:p>
    <w:p w14:paraId="3564F021" w14:textId="77777777" w:rsidR="00E74265" w:rsidRDefault="00E74265"/>
    <w:sectPr w:rsidR="00E74265" w:rsidSect="00EA6BF8">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B06"/>
    <w:multiLevelType w:val="hybridMultilevel"/>
    <w:tmpl w:val="38BCF7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FE04C9"/>
    <w:multiLevelType w:val="hybridMultilevel"/>
    <w:tmpl w:val="9D7E51BA"/>
    <w:lvl w:ilvl="0" w:tplc="38090019">
      <w:start w:val="1"/>
      <w:numFmt w:val="lowerLetter"/>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 w15:restartNumberingAfterBreak="0">
    <w:nsid w:val="065E61D9"/>
    <w:multiLevelType w:val="hybridMultilevel"/>
    <w:tmpl w:val="3AD0A276"/>
    <w:lvl w:ilvl="0" w:tplc="3809000F">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 w15:restartNumberingAfterBreak="0">
    <w:nsid w:val="08B37DBF"/>
    <w:multiLevelType w:val="hybridMultilevel"/>
    <w:tmpl w:val="D9C28CE6"/>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15:restartNumberingAfterBreak="0">
    <w:nsid w:val="099D0494"/>
    <w:multiLevelType w:val="hybridMultilevel"/>
    <w:tmpl w:val="AAD412C6"/>
    <w:lvl w:ilvl="0" w:tplc="7332DC3A">
      <w:start w:val="3"/>
      <w:numFmt w:val="decimal"/>
      <w:lvlText w:val="%1."/>
      <w:lvlJc w:val="left"/>
      <w:pPr>
        <w:ind w:left="1289" w:hanging="360"/>
      </w:pPr>
      <w:rPr>
        <w:rFonts w:ascii="Times New Roman" w:eastAsia="Times New Roman" w:hAnsi="Times New Roman" w:cs="Times New Roman" w:hint="default"/>
        <w:b/>
        <w:bCs/>
        <w:w w:val="100"/>
        <w:sz w:val="24"/>
        <w:szCs w:val="24"/>
        <w:lang w:val="id" w:eastAsia="en-US" w:bidi="ar-SA"/>
      </w:rPr>
    </w:lvl>
    <w:lvl w:ilvl="1" w:tplc="41F023E8">
      <w:start w:val="1"/>
      <w:numFmt w:val="lowerLetter"/>
      <w:lvlText w:val="%2."/>
      <w:lvlJc w:val="left"/>
      <w:pPr>
        <w:ind w:left="1582" w:hanging="240"/>
      </w:pPr>
      <w:rPr>
        <w:rFonts w:ascii="Times New Roman" w:eastAsia="Times New Roman" w:hAnsi="Times New Roman" w:cs="Times New Roman" w:hint="default"/>
        <w:b/>
        <w:bCs/>
        <w:w w:val="100"/>
        <w:sz w:val="24"/>
        <w:szCs w:val="24"/>
        <w:lang w:val="id" w:eastAsia="en-US" w:bidi="ar-SA"/>
      </w:rPr>
    </w:lvl>
    <w:lvl w:ilvl="2" w:tplc="F926B1C2">
      <w:start w:val="1"/>
      <w:numFmt w:val="decimal"/>
      <w:lvlText w:val="%3."/>
      <w:lvlJc w:val="left"/>
      <w:pPr>
        <w:ind w:left="2062" w:hanging="360"/>
        <w:jc w:val="right"/>
      </w:pPr>
      <w:rPr>
        <w:rFonts w:hint="default"/>
        <w:w w:val="100"/>
        <w:lang w:val="id" w:eastAsia="en-US" w:bidi="ar-SA"/>
      </w:rPr>
    </w:lvl>
    <w:lvl w:ilvl="3" w:tplc="FC12C312">
      <w:start w:val="1"/>
      <w:numFmt w:val="lowerLetter"/>
      <w:lvlText w:val="%4."/>
      <w:lvlJc w:val="left"/>
      <w:pPr>
        <w:ind w:left="1582" w:hanging="293"/>
      </w:pPr>
      <w:rPr>
        <w:rFonts w:hint="default"/>
        <w:b/>
        <w:bCs/>
        <w:w w:val="100"/>
        <w:lang w:val="id" w:eastAsia="en-US" w:bidi="ar-SA"/>
      </w:rPr>
    </w:lvl>
    <w:lvl w:ilvl="4" w:tplc="FA649620">
      <w:start w:val="1"/>
      <w:numFmt w:val="decimal"/>
      <w:lvlText w:val="%5."/>
      <w:lvlJc w:val="left"/>
      <w:pPr>
        <w:ind w:left="2009" w:hanging="293"/>
      </w:pPr>
      <w:rPr>
        <w:rFonts w:ascii="Times New Roman" w:eastAsia="Times New Roman" w:hAnsi="Times New Roman" w:cs="Times New Roman" w:hint="default"/>
        <w:w w:val="100"/>
        <w:sz w:val="24"/>
        <w:szCs w:val="24"/>
        <w:lang w:val="id" w:eastAsia="en-US" w:bidi="ar-SA"/>
      </w:rPr>
    </w:lvl>
    <w:lvl w:ilvl="5" w:tplc="C0F8A162">
      <w:start w:val="1"/>
      <w:numFmt w:val="lowerLetter"/>
      <w:lvlText w:val="%6."/>
      <w:lvlJc w:val="left"/>
      <w:pPr>
        <w:ind w:left="2302" w:hanging="293"/>
      </w:pPr>
      <w:rPr>
        <w:rFonts w:ascii="Times New Roman" w:eastAsia="Times New Roman" w:hAnsi="Times New Roman" w:cs="Times New Roman" w:hint="default"/>
        <w:spacing w:val="-1"/>
        <w:w w:val="100"/>
        <w:sz w:val="24"/>
        <w:szCs w:val="24"/>
        <w:lang w:val="id" w:eastAsia="en-US" w:bidi="ar-SA"/>
      </w:rPr>
    </w:lvl>
    <w:lvl w:ilvl="6" w:tplc="CF9E74CC">
      <w:start w:val="1"/>
      <w:numFmt w:val="decimal"/>
      <w:lvlText w:val="%7."/>
      <w:lvlJc w:val="left"/>
      <w:pPr>
        <w:ind w:left="2729" w:hanging="361"/>
      </w:pPr>
      <w:rPr>
        <w:rFonts w:ascii="Times New Roman" w:eastAsia="Times New Roman" w:hAnsi="Times New Roman" w:cs="Times New Roman" w:hint="default"/>
        <w:w w:val="100"/>
        <w:sz w:val="24"/>
        <w:szCs w:val="24"/>
        <w:lang w:val="id" w:eastAsia="en-US" w:bidi="ar-SA"/>
      </w:rPr>
    </w:lvl>
    <w:lvl w:ilvl="7" w:tplc="1D60516A">
      <w:numFmt w:val="bullet"/>
      <w:lvlText w:val="•"/>
      <w:lvlJc w:val="left"/>
      <w:pPr>
        <w:ind w:left="2660" w:hanging="361"/>
      </w:pPr>
      <w:rPr>
        <w:rFonts w:hint="default"/>
        <w:lang w:val="id" w:eastAsia="en-US" w:bidi="ar-SA"/>
      </w:rPr>
    </w:lvl>
    <w:lvl w:ilvl="8" w:tplc="C75CBEC2">
      <w:numFmt w:val="bullet"/>
      <w:lvlText w:val="•"/>
      <w:lvlJc w:val="left"/>
      <w:pPr>
        <w:ind w:left="2720" w:hanging="361"/>
      </w:pPr>
      <w:rPr>
        <w:rFonts w:hint="default"/>
        <w:lang w:val="id" w:eastAsia="en-US" w:bidi="ar-SA"/>
      </w:rPr>
    </w:lvl>
  </w:abstractNum>
  <w:abstractNum w:abstractNumId="5" w15:restartNumberingAfterBreak="0">
    <w:nsid w:val="09E256CE"/>
    <w:multiLevelType w:val="hybridMultilevel"/>
    <w:tmpl w:val="E6280B00"/>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6" w15:restartNumberingAfterBreak="0">
    <w:nsid w:val="0A673175"/>
    <w:multiLevelType w:val="hybridMultilevel"/>
    <w:tmpl w:val="0954289C"/>
    <w:lvl w:ilvl="0" w:tplc="38090015">
      <w:start w:val="1"/>
      <w:numFmt w:val="upperLetter"/>
      <w:lvlText w:val="%1."/>
      <w:lvlJc w:val="left"/>
      <w:pPr>
        <w:ind w:left="720" w:hanging="360"/>
      </w:pPr>
      <w:rPr>
        <w:rFonts w:hint="default"/>
      </w:rPr>
    </w:lvl>
    <w:lvl w:ilvl="1" w:tplc="2056D43E">
      <w:start w:val="1"/>
      <w:numFmt w:val="decimal"/>
      <w:lvlText w:val="%2)"/>
      <w:lvlJc w:val="left"/>
      <w:pPr>
        <w:ind w:left="1440" w:hanging="360"/>
      </w:pPr>
      <w:rPr>
        <w:rFonts w:hint="default"/>
      </w:rPr>
    </w:lvl>
    <w:lvl w:ilvl="2" w:tplc="53160064">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AAE56BB"/>
    <w:multiLevelType w:val="hybridMultilevel"/>
    <w:tmpl w:val="AC68963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C1A6413"/>
    <w:multiLevelType w:val="multilevel"/>
    <w:tmpl w:val="19CC2F3C"/>
    <w:lvl w:ilvl="0">
      <w:start w:val="1"/>
      <w:numFmt w:val="decimal"/>
      <w:lvlText w:val="%1."/>
      <w:lvlJc w:val="left"/>
      <w:pPr>
        <w:ind w:left="1069" w:hanging="360"/>
      </w:pPr>
      <w:rPr>
        <w:rFonts w:hint="default"/>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564" w:hanging="85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DCA2092"/>
    <w:multiLevelType w:val="hybridMultilevel"/>
    <w:tmpl w:val="71041A0A"/>
    <w:lvl w:ilvl="0" w:tplc="3EA23D9C">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7E26360"/>
    <w:multiLevelType w:val="hybridMultilevel"/>
    <w:tmpl w:val="51C2E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B56CB"/>
    <w:multiLevelType w:val="hybridMultilevel"/>
    <w:tmpl w:val="876CB6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1F276C6"/>
    <w:multiLevelType w:val="hybridMultilevel"/>
    <w:tmpl w:val="C1128654"/>
    <w:lvl w:ilvl="0" w:tplc="3809000F">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15:restartNumberingAfterBreak="0">
    <w:nsid w:val="22683405"/>
    <w:multiLevelType w:val="hybridMultilevel"/>
    <w:tmpl w:val="6AE4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229C4"/>
    <w:multiLevelType w:val="hybridMultilevel"/>
    <w:tmpl w:val="0EF8900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4E63849"/>
    <w:multiLevelType w:val="hybridMultilevel"/>
    <w:tmpl w:val="EBE2FD2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B9D6BA4"/>
    <w:multiLevelType w:val="hybridMultilevel"/>
    <w:tmpl w:val="B5BC5F9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EB03FF1"/>
    <w:multiLevelType w:val="hybridMultilevel"/>
    <w:tmpl w:val="87601328"/>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8" w15:restartNumberingAfterBreak="0">
    <w:nsid w:val="2FF46235"/>
    <w:multiLevelType w:val="hybridMultilevel"/>
    <w:tmpl w:val="63FE80C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3B02916"/>
    <w:multiLevelType w:val="hybridMultilevel"/>
    <w:tmpl w:val="40C080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7D828BD"/>
    <w:multiLevelType w:val="hybridMultilevel"/>
    <w:tmpl w:val="F70AD0B2"/>
    <w:lvl w:ilvl="0" w:tplc="3809000F">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1" w15:restartNumberingAfterBreak="0">
    <w:nsid w:val="3A674526"/>
    <w:multiLevelType w:val="hybridMultilevel"/>
    <w:tmpl w:val="EC6C9E22"/>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2" w15:restartNumberingAfterBreak="0">
    <w:nsid w:val="3C2F1185"/>
    <w:multiLevelType w:val="hybridMultilevel"/>
    <w:tmpl w:val="EBC6B208"/>
    <w:lvl w:ilvl="0" w:tplc="808845C6">
      <w:start w:val="1"/>
      <w:numFmt w:val="decimal"/>
      <w:lvlText w:val="%1."/>
      <w:lvlJc w:val="left"/>
      <w:pPr>
        <w:ind w:left="1080" w:hanging="360"/>
      </w:pPr>
      <w:rPr>
        <w:rFonts w:hint="default"/>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3CF96384"/>
    <w:multiLevelType w:val="hybridMultilevel"/>
    <w:tmpl w:val="FA4A6E8E"/>
    <w:lvl w:ilvl="0" w:tplc="ACEC7E26">
      <w:start w:val="1"/>
      <w:numFmt w:val="decimal"/>
      <w:lvlText w:val="%1."/>
      <w:lvlJc w:val="left"/>
      <w:pPr>
        <w:ind w:left="4755" w:hanging="360"/>
      </w:pPr>
      <w:rPr>
        <w:rFonts w:hint="default"/>
        <w:b/>
        <w:bCs/>
      </w:rPr>
    </w:lvl>
    <w:lvl w:ilvl="1" w:tplc="38090019" w:tentative="1">
      <w:start w:val="1"/>
      <w:numFmt w:val="lowerLetter"/>
      <w:lvlText w:val="%2."/>
      <w:lvlJc w:val="left"/>
      <w:pPr>
        <w:ind w:left="5475" w:hanging="360"/>
      </w:pPr>
    </w:lvl>
    <w:lvl w:ilvl="2" w:tplc="3809001B" w:tentative="1">
      <w:start w:val="1"/>
      <w:numFmt w:val="lowerRoman"/>
      <w:lvlText w:val="%3."/>
      <w:lvlJc w:val="right"/>
      <w:pPr>
        <w:ind w:left="6195" w:hanging="180"/>
      </w:pPr>
    </w:lvl>
    <w:lvl w:ilvl="3" w:tplc="3809000F" w:tentative="1">
      <w:start w:val="1"/>
      <w:numFmt w:val="decimal"/>
      <w:lvlText w:val="%4."/>
      <w:lvlJc w:val="left"/>
      <w:pPr>
        <w:ind w:left="6915" w:hanging="360"/>
      </w:pPr>
    </w:lvl>
    <w:lvl w:ilvl="4" w:tplc="38090019" w:tentative="1">
      <w:start w:val="1"/>
      <w:numFmt w:val="lowerLetter"/>
      <w:lvlText w:val="%5."/>
      <w:lvlJc w:val="left"/>
      <w:pPr>
        <w:ind w:left="7635" w:hanging="360"/>
      </w:pPr>
    </w:lvl>
    <w:lvl w:ilvl="5" w:tplc="3809001B" w:tentative="1">
      <w:start w:val="1"/>
      <w:numFmt w:val="lowerRoman"/>
      <w:lvlText w:val="%6."/>
      <w:lvlJc w:val="right"/>
      <w:pPr>
        <w:ind w:left="8355" w:hanging="180"/>
      </w:pPr>
    </w:lvl>
    <w:lvl w:ilvl="6" w:tplc="3809000F" w:tentative="1">
      <w:start w:val="1"/>
      <w:numFmt w:val="decimal"/>
      <w:lvlText w:val="%7."/>
      <w:lvlJc w:val="left"/>
      <w:pPr>
        <w:ind w:left="9075" w:hanging="360"/>
      </w:pPr>
    </w:lvl>
    <w:lvl w:ilvl="7" w:tplc="38090019" w:tentative="1">
      <w:start w:val="1"/>
      <w:numFmt w:val="lowerLetter"/>
      <w:lvlText w:val="%8."/>
      <w:lvlJc w:val="left"/>
      <w:pPr>
        <w:ind w:left="9795" w:hanging="360"/>
      </w:pPr>
    </w:lvl>
    <w:lvl w:ilvl="8" w:tplc="3809001B" w:tentative="1">
      <w:start w:val="1"/>
      <w:numFmt w:val="lowerRoman"/>
      <w:lvlText w:val="%9."/>
      <w:lvlJc w:val="right"/>
      <w:pPr>
        <w:ind w:left="10515" w:hanging="180"/>
      </w:pPr>
    </w:lvl>
  </w:abstractNum>
  <w:abstractNum w:abstractNumId="24" w15:restartNumberingAfterBreak="0">
    <w:nsid w:val="3DF40CC6"/>
    <w:multiLevelType w:val="hybridMultilevel"/>
    <w:tmpl w:val="2F6488D2"/>
    <w:lvl w:ilvl="0" w:tplc="C874C17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3EB56FF5"/>
    <w:multiLevelType w:val="hybridMultilevel"/>
    <w:tmpl w:val="D0C8FE68"/>
    <w:lvl w:ilvl="0" w:tplc="3809000F">
      <w:start w:val="1"/>
      <w:numFmt w:val="decimal"/>
      <w:lvlText w:val="%1."/>
      <w:lvlJc w:val="left"/>
      <w:pPr>
        <w:ind w:left="1800" w:hanging="360"/>
      </w:pPr>
    </w:lvl>
    <w:lvl w:ilvl="1" w:tplc="8946A7F4">
      <w:start w:val="1"/>
      <w:numFmt w:val="lowerLetter"/>
      <w:lvlText w:val="%2."/>
      <w:lvlJc w:val="left"/>
      <w:pPr>
        <w:ind w:left="2520" w:hanging="360"/>
      </w:pPr>
      <w:rPr>
        <w:b/>
        <w:bCs/>
      </w:rPr>
    </w:lvl>
    <w:lvl w:ilvl="2" w:tplc="3809001B">
      <w:start w:val="1"/>
      <w:numFmt w:val="lowerRoman"/>
      <w:lvlText w:val="%3."/>
      <w:lvlJc w:val="right"/>
      <w:pPr>
        <w:ind w:left="3240" w:hanging="180"/>
      </w:pPr>
    </w:lvl>
    <w:lvl w:ilvl="3" w:tplc="747413E8">
      <w:start w:val="1"/>
      <w:numFmt w:val="decimal"/>
      <w:lvlText w:val="%4."/>
      <w:lvlJc w:val="left"/>
      <w:pPr>
        <w:ind w:left="3960" w:hanging="360"/>
      </w:pPr>
      <w:rPr>
        <w:b/>
        <w:bCs/>
      </w:rPr>
    </w:lvl>
    <w:lvl w:ilvl="4" w:tplc="38090019">
      <w:start w:val="1"/>
      <w:numFmt w:val="lowerLetter"/>
      <w:lvlText w:val="%5."/>
      <w:lvlJc w:val="left"/>
      <w:pPr>
        <w:ind w:left="4680" w:hanging="360"/>
      </w:pPr>
    </w:lvl>
    <w:lvl w:ilvl="5" w:tplc="3809001B">
      <w:start w:val="1"/>
      <w:numFmt w:val="lowerRoman"/>
      <w:lvlText w:val="%6."/>
      <w:lvlJc w:val="right"/>
      <w:pPr>
        <w:ind w:left="5400" w:hanging="180"/>
      </w:pPr>
    </w:lvl>
    <w:lvl w:ilvl="6" w:tplc="3809000F">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6" w15:restartNumberingAfterBreak="0">
    <w:nsid w:val="40111615"/>
    <w:multiLevelType w:val="hybridMultilevel"/>
    <w:tmpl w:val="A568F20E"/>
    <w:lvl w:ilvl="0" w:tplc="1B76FD2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41604FD1"/>
    <w:multiLevelType w:val="hybridMultilevel"/>
    <w:tmpl w:val="A08EE792"/>
    <w:lvl w:ilvl="0" w:tplc="38090019">
      <w:start w:val="1"/>
      <w:numFmt w:val="lowerLetter"/>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8" w15:restartNumberingAfterBreak="0">
    <w:nsid w:val="47177885"/>
    <w:multiLevelType w:val="hybridMultilevel"/>
    <w:tmpl w:val="9D343CB0"/>
    <w:lvl w:ilvl="0" w:tplc="1A8826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472A580C"/>
    <w:multiLevelType w:val="hybridMultilevel"/>
    <w:tmpl w:val="3DAC772E"/>
    <w:lvl w:ilvl="0" w:tplc="38090019">
      <w:start w:val="1"/>
      <w:numFmt w:val="lowerLetter"/>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0" w15:restartNumberingAfterBreak="0">
    <w:nsid w:val="48D67A26"/>
    <w:multiLevelType w:val="hybridMultilevel"/>
    <w:tmpl w:val="E1C62F50"/>
    <w:lvl w:ilvl="0" w:tplc="0088B770">
      <w:start w:val="1"/>
      <w:numFmt w:val="upp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1" w15:restartNumberingAfterBreak="0">
    <w:nsid w:val="4D1018C6"/>
    <w:multiLevelType w:val="hybridMultilevel"/>
    <w:tmpl w:val="9B047B3C"/>
    <w:lvl w:ilvl="0" w:tplc="400458E4">
      <w:start w:val="1"/>
      <w:numFmt w:val="lowerLetter"/>
      <w:lvlText w:val="%1."/>
      <w:lvlJc w:val="left"/>
      <w:pPr>
        <w:ind w:left="2280" w:hanging="360"/>
      </w:pPr>
      <w:rPr>
        <w:rFonts w:eastAsia="Times New Roman" w:hint="default"/>
      </w:r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32" w15:restartNumberingAfterBreak="0">
    <w:nsid w:val="53F113E1"/>
    <w:multiLevelType w:val="hybridMultilevel"/>
    <w:tmpl w:val="3862662E"/>
    <w:lvl w:ilvl="0" w:tplc="E3E4424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541F6141"/>
    <w:multiLevelType w:val="hybridMultilevel"/>
    <w:tmpl w:val="A524EA04"/>
    <w:lvl w:ilvl="0" w:tplc="3809000F">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34" w15:restartNumberingAfterBreak="0">
    <w:nsid w:val="55833DA0"/>
    <w:multiLevelType w:val="hybridMultilevel"/>
    <w:tmpl w:val="0AD03C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79F3F1D"/>
    <w:multiLevelType w:val="hybridMultilevel"/>
    <w:tmpl w:val="B63487CE"/>
    <w:lvl w:ilvl="0" w:tplc="48F2EDBE">
      <w:start w:val="1"/>
      <w:numFmt w:val="lowerLetter"/>
      <w:lvlText w:val="%1."/>
      <w:lvlJc w:val="left"/>
      <w:pPr>
        <w:ind w:left="2061" w:hanging="360"/>
      </w:pPr>
      <w:rPr>
        <w:rFonts w:hint="default"/>
        <w:b/>
        <w:bCs/>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36" w15:restartNumberingAfterBreak="0">
    <w:nsid w:val="58A627FA"/>
    <w:multiLevelType w:val="hybridMultilevel"/>
    <w:tmpl w:val="C274962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7" w15:restartNumberingAfterBreak="0">
    <w:nsid w:val="5C2C5D46"/>
    <w:multiLevelType w:val="hybridMultilevel"/>
    <w:tmpl w:val="34A4D606"/>
    <w:lvl w:ilvl="0" w:tplc="3C0ACE5C">
      <w:start w:val="1"/>
      <w:numFmt w:val="decimal"/>
      <w:lvlText w:val="%1."/>
      <w:lvlJc w:val="left"/>
      <w:pPr>
        <w:ind w:left="2138" w:hanging="360"/>
      </w:pPr>
      <w:rPr>
        <w:b w:val="0"/>
        <w:bCs w:val="0"/>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8" w15:restartNumberingAfterBreak="0">
    <w:nsid w:val="5E1631DE"/>
    <w:multiLevelType w:val="hybridMultilevel"/>
    <w:tmpl w:val="B49076C8"/>
    <w:lvl w:ilvl="0" w:tplc="38090019">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39" w15:restartNumberingAfterBreak="0">
    <w:nsid w:val="5EA11AAC"/>
    <w:multiLevelType w:val="hybridMultilevel"/>
    <w:tmpl w:val="8528B580"/>
    <w:lvl w:ilvl="0" w:tplc="3BF800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15:restartNumberingAfterBreak="0">
    <w:nsid w:val="637B2DAA"/>
    <w:multiLevelType w:val="hybridMultilevel"/>
    <w:tmpl w:val="2710F66E"/>
    <w:lvl w:ilvl="0" w:tplc="3FA890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66FB0234"/>
    <w:multiLevelType w:val="hybridMultilevel"/>
    <w:tmpl w:val="F154D81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1C765778">
      <w:start w:val="1"/>
      <w:numFmt w:val="decimal"/>
      <w:lvlText w:val="%4."/>
      <w:lvlJc w:val="left"/>
      <w:pPr>
        <w:ind w:left="2880" w:hanging="360"/>
      </w:pPr>
      <w:rPr>
        <w:b w:val="0"/>
        <w:bCs w:val="0"/>
        <w:sz w:val="24"/>
        <w:szCs w:val="24"/>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A285FBD"/>
    <w:multiLevelType w:val="hybridMultilevel"/>
    <w:tmpl w:val="50F2C212"/>
    <w:lvl w:ilvl="0" w:tplc="9D3A27F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15:restartNumberingAfterBreak="0">
    <w:nsid w:val="6A367A03"/>
    <w:multiLevelType w:val="hybridMultilevel"/>
    <w:tmpl w:val="029C82A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6EF16538"/>
    <w:multiLevelType w:val="hybridMultilevel"/>
    <w:tmpl w:val="69F08094"/>
    <w:lvl w:ilvl="0" w:tplc="50AC6354">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5" w15:restartNumberingAfterBreak="0">
    <w:nsid w:val="715517C3"/>
    <w:multiLevelType w:val="hybridMultilevel"/>
    <w:tmpl w:val="2EC8F55E"/>
    <w:lvl w:ilvl="0" w:tplc="31D4DC98">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6" w15:restartNumberingAfterBreak="0">
    <w:nsid w:val="736F3112"/>
    <w:multiLevelType w:val="hybridMultilevel"/>
    <w:tmpl w:val="74601B2A"/>
    <w:lvl w:ilvl="0" w:tplc="38090017">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7" w15:restartNumberingAfterBreak="0">
    <w:nsid w:val="73E15D6E"/>
    <w:multiLevelType w:val="hybridMultilevel"/>
    <w:tmpl w:val="76CCD7E6"/>
    <w:lvl w:ilvl="0" w:tplc="B608F674">
      <w:start w:val="1"/>
      <w:numFmt w:val="decimal"/>
      <w:lvlText w:val="%1."/>
      <w:lvlJc w:val="left"/>
      <w:pPr>
        <w:ind w:left="2487" w:hanging="360"/>
      </w:pPr>
      <w:rPr>
        <w:rFonts w:hint="default"/>
      </w:r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48" w15:restartNumberingAfterBreak="0">
    <w:nsid w:val="7D3D5812"/>
    <w:multiLevelType w:val="hybridMultilevel"/>
    <w:tmpl w:val="45F8D01C"/>
    <w:lvl w:ilvl="0" w:tplc="F596116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15:restartNumberingAfterBreak="0">
    <w:nsid w:val="7EC51607"/>
    <w:multiLevelType w:val="hybridMultilevel"/>
    <w:tmpl w:val="85C6940E"/>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50" w15:restartNumberingAfterBreak="0">
    <w:nsid w:val="7F19328D"/>
    <w:multiLevelType w:val="hybridMultilevel"/>
    <w:tmpl w:val="B46C3CDA"/>
    <w:lvl w:ilvl="0" w:tplc="31E43ED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17389064">
    <w:abstractNumId w:val="48"/>
  </w:num>
  <w:num w:numId="2" w16cid:durableId="887179486">
    <w:abstractNumId w:val="28"/>
  </w:num>
  <w:num w:numId="3" w16cid:durableId="896471672">
    <w:abstractNumId w:val="8"/>
  </w:num>
  <w:num w:numId="4" w16cid:durableId="1033925737">
    <w:abstractNumId w:val="42"/>
  </w:num>
  <w:num w:numId="5" w16cid:durableId="1054237133">
    <w:abstractNumId w:val="26"/>
  </w:num>
  <w:num w:numId="6" w16cid:durableId="1347559323">
    <w:abstractNumId w:val="6"/>
  </w:num>
  <w:num w:numId="7" w16cid:durableId="639263618">
    <w:abstractNumId w:val="33"/>
  </w:num>
  <w:num w:numId="8" w16cid:durableId="860439408">
    <w:abstractNumId w:val="21"/>
  </w:num>
  <w:num w:numId="9" w16cid:durableId="1374623470">
    <w:abstractNumId w:val="49"/>
  </w:num>
  <w:num w:numId="10" w16cid:durableId="1606111566">
    <w:abstractNumId w:val="12"/>
  </w:num>
  <w:num w:numId="11" w16cid:durableId="1981153793">
    <w:abstractNumId w:val="25"/>
  </w:num>
  <w:num w:numId="12" w16cid:durableId="19019192">
    <w:abstractNumId w:val="4"/>
  </w:num>
  <w:num w:numId="13" w16cid:durableId="405960950">
    <w:abstractNumId w:val="29"/>
  </w:num>
  <w:num w:numId="14" w16cid:durableId="936063068">
    <w:abstractNumId w:val="1"/>
  </w:num>
  <w:num w:numId="15" w16cid:durableId="2051370065">
    <w:abstractNumId w:val="27"/>
  </w:num>
  <w:num w:numId="16" w16cid:durableId="1000354496">
    <w:abstractNumId w:val="3"/>
  </w:num>
  <w:num w:numId="17" w16cid:durableId="578760015">
    <w:abstractNumId w:val="20"/>
  </w:num>
  <w:num w:numId="18" w16cid:durableId="1855916477">
    <w:abstractNumId w:val="22"/>
  </w:num>
  <w:num w:numId="19" w16cid:durableId="1019115071">
    <w:abstractNumId w:val="32"/>
  </w:num>
  <w:num w:numId="20" w16cid:durableId="279381188">
    <w:abstractNumId w:val="35"/>
  </w:num>
  <w:num w:numId="21" w16cid:durableId="292105611">
    <w:abstractNumId w:val="23"/>
  </w:num>
  <w:num w:numId="22" w16cid:durableId="1487237762">
    <w:abstractNumId w:val="24"/>
  </w:num>
  <w:num w:numId="23" w16cid:durableId="952712372">
    <w:abstractNumId w:val="31"/>
  </w:num>
  <w:num w:numId="24" w16cid:durableId="1986155349">
    <w:abstractNumId w:val="47"/>
  </w:num>
  <w:num w:numId="25" w16cid:durableId="884216837">
    <w:abstractNumId w:val="44"/>
  </w:num>
  <w:num w:numId="26" w16cid:durableId="885025344">
    <w:abstractNumId w:val="37"/>
  </w:num>
  <w:num w:numId="27" w16cid:durableId="1457992437">
    <w:abstractNumId w:val="2"/>
  </w:num>
  <w:num w:numId="28" w16cid:durableId="446968799">
    <w:abstractNumId w:val="45"/>
  </w:num>
  <w:num w:numId="29" w16cid:durableId="672034014">
    <w:abstractNumId w:val="17"/>
  </w:num>
  <w:num w:numId="30" w16cid:durableId="1135755549">
    <w:abstractNumId w:val="10"/>
  </w:num>
  <w:num w:numId="31" w16cid:durableId="664017095">
    <w:abstractNumId w:val="43"/>
  </w:num>
  <w:num w:numId="32" w16cid:durableId="1184128299">
    <w:abstractNumId w:val="0"/>
  </w:num>
  <w:num w:numId="33" w16cid:durableId="2077119008">
    <w:abstractNumId w:val="14"/>
  </w:num>
  <w:num w:numId="34" w16cid:durableId="1599287794">
    <w:abstractNumId w:val="30"/>
  </w:num>
  <w:num w:numId="35" w16cid:durableId="1007054864">
    <w:abstractNumId w:val="15"/>
  </w:num>
  <w:num w:numId="36" w16cid:durableId="1771505332">
    <w:abstractNumId w:val="5"/>
  </w:num>
  <w:num w:numId="37" w16cid:durableId="1602907072">
    <w:abstractNumId w:val="36"/>
  </w:num>
  <w:num w:numId="38" w16cid:durableId="1796630645">
    <w:abstractNumId w:val="38"/>
  </w:num>
  <w:num w:numId="39" w16cid:durableId="259336430">
    <w:abstractNumId w:val="46"/>
  </w:num>
  <w:num w:numId="40" w16cid:durableId="2048943292">
    <w:abstractNumId w:val="9"/>
  </w:num>
  <w:num w:numId="41" w16cid:durableId="965935788">
    <w:abstractNumId w:val="41"/>
  </w:num>
  <w:num w:numId="42" w16cid:durableId="730077510">
    <w:abstractNumId w:val="13"/>
  </w:num>
  <w:num w:numId="43" w16cid:durableId="1257909574">
    <w:abstractNumId w:val="34"/>
  </w:num>
  <w:num w:numId="44" w16cid:durableId="184101100">
    <w:abstractNumId w:val="39"/>
  </w:num>
  <w:num w:numId="45" w16cid:durableId="598174781">
    <w:abstractNumId w:val="40"/>
  </w:num>
  <w:num w:numId="46" w16cid:durableId="965625840">
    <w:abstractNumId w:val="19"/>
  </w:num>
  <w:num w:numId="47" w16cid:durableId="336730570">
    <w:abstractNumId w:val="16"/>
  </w:num>
  <w:num w:numId="48" w16cid:durableId="513034151">
    <w:abstractNumId w:val="11"/>
  </w:num>
  <w:num w:numId="49" w16cid:durableId="295452357">
    <w:abstractNumId w:val="18"/>
  </w:num>
  <w:num w:numId="50" w16cid:durableId="1578511778">
    <w:abstractNumId w:val="7"/>
  </w:num>
  <w:num w:numId="51" w16cid:durableId="1559704839">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F8"/>
    <w:rsid w:val="008816DE"/>
    <w:rsid w:val="00882E78"/>
    <w:rsid w:val="009B193C"/>
    <w:rsid w:val="00C56B6C"/>
    <w:rsid w:val="00E74265"/>
    <w:rsid w:val="00EA6BF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189F"/>
  <w15:chartTrackingRefBased/>
  <w15:docId w15:val="{B6290B51-21D3-4155-89AB-7AF47B54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BF8"/>
    <w:rPr>
      <w:kern w:val="0"/>
      <w14:ligatures w14:val="none"/>
    </w:rPr>
  </w:style>
  <w:style w:type="paragraph" w:styleId="Heading1">
    <w:name w:val="heading 1"/>
    <w:basedOn w:val="Normal"/>
    <w:next w:val="Normal"/>
    <w:link w:val="Heading1Char"/>
    <w:qFormat/>
    <w:rsid w:val="00EA6BF8"/>
    <w:pPr>
      <w:keepNext/>
      <w:keepLines/>
      <w:spacing w:before="480" w:after="0" w:line="276" w:lineRule="auto"/>
      <w:jc w:val="center"/>
      <w:outlineLvl w:val="0"/>
    </w:pPr>
    <w:rPr>
      <w:rFonts w:ascii="Times New Roman" w:eastAsia="Cambria" w:hAnsi="Times New Roman" w:cs="Cambria"/>
      <w:b/>
      <w:color w:val="000000" w:themeColor="text1"/>
      <w:sz w:val="24"/>
      <w:szCs w:val="28"/>
      <w:lang w:val="en-US"/>
    </w:rPr>
  </w:style>
  <w:style w:type="paragraph" w:styleId="Heading2">
    <w:name w:val="heading 2"/>
    <w:basedOn w:val="Normal"/>
    <w:next w:val="Normal"/>
    <w:link w:val="Heading2Char"/>
    <w:uiPriority w:val="9"/>
    <w:unhideWhenUsed/>
    <w:qFormat/>
    <w:rsid w:val="008816DE"/>
    <w:pPr>
      <w:keepNext/>
      <w:keepLines/>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8816DE"/>
    <w:pPr>
      <w:keepNext/>
      <w:keepLines/>
      <w:spacing w:before="40" w:after="0"/>
      <w:outlineLvl w:val="2"/>
    </w:pPr>
    <w:rPr>
      <w:rFonts w:ascii="Times New Roman" w:eastAsiaTheme="majorEastAsia" w:hAnsi="Times New Roma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BF8"/>
    <w:rPr>
      <w:rFonts w:ascii="Times New Roman" w:eastAsia="Cambria" w:hAnsi="Times New Roman" w:cs="Cambria"/>
      <w:b/>
      <w:color w:val="000000" w:themeColor="text1"/>
      <w:kern w:val="0"/>
      <w:sz w:val="24"/>
      <w:szCs w:val="28"/>
      <w:lang w:val="en-US"/>
      <w14:ligatures w14:val="none"/>
    </w:rPr>
  </w:style>
  <w:style w:type="character" w:customStyle="1" w:styleId="Heading2Char">
    <w:name w:val="Heading 2 Char"/>
    <w:basedOn w:val="DefaultParagraphFont"/>
    <w:link w:val="Heading2"/>
    <w:uiPriority w:val="9"/>
    <w:rsid w:val="008816DE"/>
    <w:rPr>
      <w:rFonts w:ascii="Times New Roman" w:eastAsiaTheme="majorEastAsia" w:hAnsi="Times New Roman" w:cstheme="majorBidi"/>
      <w:kern w:val="0"/>
      <w:sz w:val="24"/>
      <w:szCs w:val="26"/>
      <w14:ligatures w14:val="none"/>
    </w:rPr>
  </w:style>
  <w:style w:type="character" w:customStyle="1" w:styleId="Heading3Char">
    <w:name w:val="Heading 3 Char"/>
    <w:basedOn w:val="DefaultParagraphFont"/>
    <w:link w:val="Heading3"/>
    <w:uiPriority w:val="9"/>
    <w:rsid w:val="008816DE"/>
    <w:rPr>
      <w:rFonts w:ascii="Times New Roman" w:eastAsiaTheme="majorEastAsia" w:hAnsi="Times New Roman" w:cstheme="majorBidi"/>
      <w:color w:val="000000" w:themeColor="text1"/>
      <w:kern w:val="0"/>
      <w:sz w:val="24"/>
      <w:szCs w:val="24"/>
      <w14:ligatures w14:val="none"/>
    </w:rPr>
  </w:style>
  <w:style w:type="paragraph" w:styleId="ListParagraph">
    <w:name w:val="List Paragraph"/>
    <w:aliases w:val="Body of text,List Paragraph1,Body of text+1,Body of text+2,Body of text+3,List Paragraph11,Colorful List - Accent 11,Medium Grid 1 - Accent 21,sub-section,dot points body text 12,Sub sub,rpp3,Body of textCxSp,soal jawab,kepala 1,kepala"/>
    <w:basedOn w:val="Normal"/>
    <w:link w:val="ListParagraphChar"/>
    <w:uiPriority w:val="34"/>
    <w:qFormat/>
    <w:rsid w:val="008816DE"/>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ub-section Char,dot points body text 12 Char"/>
    <w:link w:val="ListParagraph"/>
    <w:uiPriority w:val="34"/>
    <w:qFormat/>
    <w:locked/>
    <w:rsid w:val="008816DE"/>
    <w:rPr>
      <w:kern w:val="0"/>
      <w14:ligatures w14:val="none"/>
    </w:rPr>
  </w:style>
  <w:style w:type="paragraph" w:styleId="Header">
    <w:name w:val="header"/>
    <w:basedOn w:val="Normal"/>
    <w:link w:val="HeaderChar"/>
    <w:uiPriority w:val="99"/>
    <w:unhideWhenUsed/>
    <w:rsid w:val="00881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6DE"/>
    <w:rPr>
      <w:kern w:val="0"/>
      <w14:ligatures w14:val="none"/>
    </w:rPr>
  </w:style>
  <w:style w:type="paragraph" w:styleId="Footer">
    <w:name w:val="footer"/>
    <w:basedOn w:val="Normal"/>
    <w:link w:val="FooterChar"/>
    <w:uiPriority w:val="99"/>
    <w:unhideWhenUsed/>
    <w:rsid w:val="00881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6DE"/>
    <w:rPr>
      <w:kern w:val="0"/>
      <w14:ligatures w14:val="none"/>
    </w:rPr>
  </w:style>
  <w:style w:type="table" w:styleId="TableGrid">
    <w:name w:val="Table Grid"/>
    <w:basedOn w:val="TableNormal"/>
    <w:uiPriority w:val="59"/>
    <w:rsid w:val="008816D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76"/>
    <w:basedOn w:val="TableNormal"/>
    <w:rsid w:val="008816DE"/>
    <w:pPr>
      <w:spacing w:after="200" w:line="276" w:lineRule="auto"/>
    </w:pPr>
    <w:rPr>
      <w:rFonts w:ascii="Calibri" w:eastAsia="Calibri" w:hAnsi="Calibri" w:cs="Calibri"/>
      <w:kern w:val="0"/>
      <w:lang w:val="en-US"/>
      <w14:ligatures w14:val="none"/>
    </w:rPr>
    <w:tblPr>
      <w:tblStyleRowBandSize w:val="1"/>
      <w:tblStyleColBandSize w:val="1"/>
      <w:tblCellMar>
        <w:left w:w="0" w:type="dxa"/>
        <w:right w:w="0" w:type="dxa"/>
      </w:tblCellMar>
    </w:tblPr>
  </w:style>
  <w:style w:type="paragraph" w:styleId="BodyText">
    <w:name w:val="Body Text"/>
    <w:basedOn w:val="Normal"/>
    <w:link w:val="BodyTextChar"/>
    <w:uiPriority w:val="1"/>
    <w:qFormat/>
    <w:rsid w:val="008816D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816DE"/>
    <w:rPr>
      <w:rFonts w:ascii="Times New Roman" w:eastAsia="Times New Roman" w:hAnsi="Times New Roman" w:cs="Times New Roman"/>
      <w:kern w:val="0"/>
      <w:sz w:val="24"/>
      <w:szCs w:val="24"/>
      <w:lang w:val="id"/>
      <w14:ligatures w14:val="none"/>
    </w:rPr>
  </w:style>
  <w:style w:type="character" w:styleId="Emphasis">
    <w:name w:val="Emphasis"/>
    <w:basedOn w:val="DefaultParagraphFont"/>
    <w:uiPriority w:val="20"/>
    <w:qFormat/>
    <w:rsid w:val="008816DE"/>
    <w:rPr>
      <w:i/>
      <w:iCs/>
    </w:rPr>
  </w:style>
  <w:style w:type="character" w:styleId="Hyperlink">
    <w:name w:val="Hyperlink"/>
    <w:basedOn w:val="DefaultParagraphFont"/>
    <w:uiPriority w:val="99"/>
    <w:unhideWhenUsed/>
    <w:rsid w:val="008816DE"/>
    <w:rPr>
      <w:color w:val="0563C1" w:themeColor="hyperlink"/>
      <w:u w:val="single"/>
    </w:rPr>
  </w:style>
  <w:style w:type="paragraph" w:customStyle="1" w:styleId="Normal1">
    <w:name w:val="Normal1"/>
    <w:basedOn w:val="Normal"/>
    <w:link w:val="normalChar"/>
    <w:qFormat/>
    <w:rsid w:val="008816DE"/>
    <w:pPr>
      <w:spacing w:after="200" w:line="480" w:lineRule="auto"/>
      <w:ind w:left="720"/>
      <w:jc w:val="both"/>
    </w:pPr>
    <w:rPr>
      <w:rFonts w:ascii="Times New Roman" w:eastAsia="Calibri" w:hAnsi="Times New Roman" w:cs="Times New Roman"/>
      <w:sz w:val="24"/>
      <w:lang w:eastAsia="x-none"/>
    </w:rPr>
  </w:style>
  <w:style w:type="character" w:customStyle="1" w:styleId="normalChar">
    <w:name w:val="normal Char"/>
    <w:link w:val="Normal1"/>
    <w:rsid w:val="008816DE"/>
    <w:rPr>
      <w:rFonts w:ascii="Times New Roman" w:eastAsia="Calibri" w:hAnsi="Times New Roman" w:cs="Times New Roman"/>
      <w:kern w:val="0"/>
      <w:sz w:val="24"/>
      <w:lang w:eastAsia="x-none"/>
      <w14:ligatures w14:val="none"/>
    </w:rPr>
  </w:style>
  <w:style w:type="paragraph" w:styleId="NoSpacing">
    <w:name w:val="No Spacing"/>
    <w:uiPriority w:val="1"/>
    <w:qFormat/>
    <w:rsid w:val="008816DE"/>
    <w:pPr>
      <w:spacing w:after="0" w:line="240" w:lineRule="auto"/>
    </w:pPr>
    <w:rPr>
      <w:rFonts w:ascii="Times New Roman" w:eastAsia="SimSun" w:hAnsi="Times New Roman" w:cs="Times New Roman"/>
      <w:kern w:val="0"/>
      <w:lang w:val="id-ID"/>
      <w14:ligatures w14:val="none"/>
    </w:rPr>
  </w:style>
  <w:style w:type="paragraph" w:styleId="BalloonText">
    <w:name w:val="Balloon Text"/>
    <w:basedOn w:val="Normal"/>
    <w:link w:val="BalloonTextChar"/>
    <w:uiPriority w:val="99"/>
    <w:semiHidden/>
    <w:unhideWhenUsed/>
    <w:rsid w:val="00881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DE"/>
    <w:rPr>
      <w:rFonts w:ascii="Tahoma" w:hAnsi="Tahoma" w:cs="Tahoma"/>
      <w:kern w:val="0"/>
      <w:sz w:val="16"/>
      <w:szCs w:val="16"/>
      <w14:ligatures w14:val="none"/>
    </w:rPr>
  </w:style>
  <w:style w:type="paragraph" w:styleId="TOCHeading">
    <w:name w:val="TOC Heading"/>
    <w:basedOn w:val="Heading1"/>
    <w:next w:val="Normal"/>
    <w:uiPriority w:val="39"/>
    <w:unhideWhenUsed/>
    <w:qFormat/>
    <w:rsid w:val="008816DE"/>
    <w:pPr>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8816DE"/>
    <w:pPr>
      <w:spacing w:after="100"/>
    </w:pPr>
  </w:style>
  <w:style w:type="paragraph" w:styleId="TOC2">
    <w:name w:val="toc 2"/>
    <w:basedOn w:val="Normal"/>
    <w:next w:val="Normal"/>
    <w:autoRedefine/>
    <w:uiPriority w:val="39"/>
    <w:unhideWhenUsed/>
    <w:rsid w:val="008816DE"/>
    <w:pPr>
      <w:spacing w:after="100"/>
      <w:ind w:left="220"/>
    </w:pPr>
  </w:style>
  <w:style w:type="paragraph" w:styleId="TOC3">
    <w:name w:val="toc 3"/>
    <w:basedOn w:val="Normal"/>
    <w:next w:val="Normal"/>
    <w:autoRedefine/>
    <w:uiPriority w:val="39"/>
    <w:unhideWhenUsed/>
    <w:rsid w:val="008816DE"/>
    <w:pPr>
      <w:spacing w:after="100"/>
      <w:ind w:left="440"/>
    </w:pPr>
  </w:style>
  <w:style w:type="paragraph" w:styleId="Caption">
    <w:name w:val="caption"/>
    <w:basedOn w:val="Normal"/>
    <w:next w:val="Normal"/>
    <w:uiPriority w:val="35"/>
    <w:unhideWhenUsed/>
    <w:qFormat/>
    <w:rsid w:val="008816DE"/>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8816DE"/>
    <w:pPr>
      <w:spacing w:after="0" w:line="480" w:lineRule="auto"/>
      <w:jc w:val="both"/>
    </w:pPr>
    <w:rPr>
      <w:rFonts w:ascii="Times New Roman" w:hAnsi="Times New Roman"/>
      <w:sz w:val="24"/>
      <w:lang w:val="id-ID"/>
    </w:rPr>
  </w:style>
  <w:style w:type="character" w:customStyle="1" w:styleId="Flietext">
    <w:name w:val="Fließtext_"/>
    <w:link w:val="Flietext0"/>
    <w:uiPriority w:val="99"/>
    <w:locked/>
    <w:rsid w:val="008816DE"/>
    <w:rPr>
      <w:shd w:val="clear" w:color="auto" w:fill="FFFFFF"/>
    </w:rPr>
  </w:style>
  <w:style w:type="paragraph" w:customStyle="1" w:styleId="Flietext0">
    <w:name w:val="Fließtext"/>
    <w:basedOn w:val="Normal"/>
    <w:link w:val="Flietext"/>
    <w:uiPriority w:val="99"/>
    <w:rsid w:val="008816DE"/>
    <w:pPr>
      <w:widowControl w:val="0"/>
      <w:shd w:val="clear" w:color="auto" w:fill="FFFFFF"/>
      <w:spacing w:before="540" w:after="240" w:line="240" w:lineRule="atLeast"/>
    </w:pPr>
    <w:rPr>
      <w:kern w:val="2"/>
      <w14:ligatures w14:val="standardContextual"/>
    </w:rPr>
  </w:style>
  <w:style w:type="character" w:styleId="FollowedHyperlink">
    <w:name w:val="FollowedHyperlink"/>
    <w:basedOn w:val="DefaultParagraphFont"/>
    <w:uiPriority w:val="99"/>
    <w:semiHidden/>
    <w:unhideWhenUsed/>
    <w:rsid w:val="008816DE"/>
    <w:rPr>
      <w:color w:val="954F72"/>
      <w:u w:val="single"/>
    </w:rPr>
  </w:style>
  <w:style w:type="paragraph" w:customStyle="1" w:styleId="msonormal0">
    <w:name w:val="msonormal"/>
    <w:basedOn w:val="Normal"/>
    <w:rsid w:val="008816DE"/>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63">
    <w:name w:val="xl63"/>
    <w:basedOn w:val="Normal"/>
    <w:rsid w:val="008816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D"/>
    </w:rPr>
  </w:style>
  <w:style w:type="paragraph" w:customStyle="1" w:styleId="xl64">
    <w:name w:val="xl64"/>
    <w:basedOn w:val="Normal"/>
    <w:rsid w:val="008816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D"/>
    </w:rPr>
  </w:style>
  <w:style w:type="paragraph" w:customStyle="1" w:styleId="xl65">
    <w:name w:val="xl65"/>
    <w:basedOn w:val="Normal"/>
    <w:rsid w:val="008816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D"/>
    </w:rPr>
  </w:style>
  <w:style w:type="paragraph" w:customStyle="1" w:styleId="xl66">
    <w:name w:val="xl66"/>
    <w:basedOn w:val="Normal"/>
    <w:rsid w:val="008816D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D"/>
    </w:rPr>
  </w:style>
  <w:style w:type="paragraph" w:customStyle="1" w:styleId="xl67">
    <w:name w:val="xl67"/>
    <w:basedOn w:val="Normal"/>
    <w:rsid w:val="008816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D"/>
    </w:rPr>
  </w:style>
  <w:style w:type="paragraph" w:customStyle="1" w:styleId="xl68">
    <w:name w:val="xl68"/>
    <w:basedOn w:val="Normal"/>
    <w:rsid w:val="00881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69">
    <w:name w:val="xl69"/>
    <w:basedOn w:val="Normal"/>
    <w:rsid w:val="00881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D"/>
    </w:rPr>
  </w:style>
  <w:style w:type="paragraph" w:customStyle="1" w:styleId="xl70">
    <w:name w:val="xl70"/>
    <w:basedOn w:val="Normal"/>
    <w:rsid w:val="00881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D"/>
    </w:rPr>
  </w:style>
  <w:style w:type="character" w:styleId="UnresolvedMention">
    <w:name w:val="Unresolved Mention"/>
    <w:basedOn w:val="DefaultParagraphFont"/>
    <w:uiPriority w:val="99"/>
    <w:semiHidden/>
    <w:unhideWhenUsed/>
    <w:rsid w:val="00881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7993</Words>
  <Characters>45565</Characters>
  <Application>Microsoft Office Word</Application>
  <DocSecurity>0</DocSecurity>
  <Lines>379</Lines>
  <Paragraphs>106</Paragraphs>
  <ScaleCrop>false</ScaleCrop>
  <Company/>
  <LinksUpToDate>false</LinksUpToDate>
  <CharactersWithSpaces>53452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 Hernaningsih</dc:creator>
  <cp:keywords/>
  <dc:description/>
  <cp:lastModifiedBy>Yogi Hernaningsih</cp:lastModifiedBy>
  <cp:revision>3</cp:revision>
  <dcterms:created xsi:type="dcterms:W3CDTF">2023-08-15T00:51:00Z</dcterms:created>
  <dcterms:modified xsi:type="dcterms:W3CDTF">2023-08-15T23:42:00Z</dcterms:modified>
</cp:coreProperties>
</file>