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D97CF4" w14:textId="39237110" w:rsidR="00306D63" w:rsidRPr="0004419C" w:rsidRDefault="00306D63" w:rsidP="00FB2EBB">
      <w:pPr>
        <w:spacing w:after="0" w:line="360" w:lineRule="auto"/>
        <w:jc w:val="both"/>
        <w:rPr>
          <w:rFonts w:ascii="Times New Roman" w:hAnsi="Times New Roman" w:cs="Times New Roman"/>
          <w:sz w:val="24"/>
          <w:szCs w:val="24"/>
        </w:rPr>
      </w:pPr>
      <w:r w:rsidRPr="0004419C">
        <w:rPr>
          <w:rFonts w:ascii="Times New Roman" w:hAnsi="Times New Roman" w:cs="Times New Roman"/>
          <w:noProof/>
          <w:sz w:val="24"/>
          <w:szCs w:val="24"/>
          <w:lang w:eastAsia="id-ID"/>
        </w:rPr>
        <w:drawing>
          <wp:anchor distT="0" distB="0" distL="114300" distR="114300" simplePos="0" relativeHeight="251275776" behindDoc="1" locked="0" layoutInCell="1" allowOverlap="1" wp14:anchorId="6F6FC60C" wp14:editId="2954CFCA">
            <wp:simplePos x="0" y="0"/>
            <wp:positionH relativeFrom="column">
              <wp:posOffset>1754978</wp:posOffset>
            </wp:positionH>
            <wp:positionV relativeFrom="paragraph">
              <wp:posOffset>127635</wp:posOffset>
            </wp:positionV>
            <wp:extent cx="1548000" cy="14567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8000" cy="1456745"/>
                    </a:xfrm>
                    <a:prstGeom prst="rect">
                      <a:avLst/>
                    </a:prstGeom>
                    <a:noFill/>
                  </pic:spPr>
                </pic:pic>
              </a:graphicData>
            </a:graphic>
            <wp14:sizeRelH relativeFrom="page">
              <wp14:pctWidth>0</wp14:pctWidth>
            </wp14:sizeRelH>
            <wp14:sizeRelV relativeFrom="page">
              <wp14:pctHeight>0</wp14:pctHeight>
            </wp14:sizeRelV>
          </wp:anchor>
        </w:drawing>
      </w:r>
    </w:p>
    <w:p w14:paraId="1FB5526C" w14:textId="0A27CA63" w:rsidR="00DE0CEA" w:rsidRPr="0004419C" w:rsidRDefault="00DE0CEA" w:rsidP="00FB2EBB">
      <w:pPr>
        <w:spacing w:after="0" w:line="360" w:lineRule="auto"/>
        <w:jc w:val="both"/>
        <w:rPr>
          <w:rFonts w:ascii="Times New Roman" w:hAnsi="Times New Roman" w:cs="Times New Roman"/>
          <w:sz w:val="24"/>
          <w:szCs w:val="24"/>
        </w:rPr>
      </w:pPr>
    </w:p>
    <w:p w14:paraId="338BE094" w14:textId="1833527A" w:rsidR="00DE0CEA" w:rsidRPr="0004419C" w:rsidRDefault="00DE0CEA" w:rsidP="00FB2EBB">
      <w:pPr>
        <w:spacing w:after="0" w:line="360" w:lineRule="auto"/>
        <w:jc w:val="both"/>
        <w:rPr>
          <w:rFonts w:ascii="Times New Roman" w:hAnsi="Times New Roman" w:cs="Times New Roman"/>
          <w:sz w:val="24"/>
          <w:szCs w:val="24"/>
        </w:rPr>
      </w:pPr>
    </w:p>
    <w:p w14:paraId="03EFDB74" w14:textId="23C2AF68" w:rsidR="00DE0CEA" w:rsidRPr="0004419C" w:rsidRDefault="00DE0CEA" w:rsidP="00FB2EBB">
      <w:pPr>
        <w:spacing w:after="0" w:line="360" w:lineRule="auto"/>
        <w:jc w:val="both"/>
        <w:rPr>
          <w:rFonts w:ascii="Times New Roman" w:hAnsi="Times New Roman" w:cs="Times New Roman"/>
          <w:sz w:val="24"/>
          <w:szCs w:val="24"/>
        </w:rPr>
      </w:pPr>
    </w:p>
    <w:p w14:paraId="7ED00072" w14:textId="77777777" w:rsidR="00DE0CEA" w:rsidRPr="0004419C" w:rsidRDefault="00DE0CEA" w:rsidP="00FB2EBB">
      <w:pPr>
        <w:spacing w:after="0" w:line="360" w:lineRule="auto"/>
        <w:jc w:val="both"/>
        <w:rPr>
          <w:rFonts w:ascii="Times New Roman" w:hAnsi="Times New Roman" w:cs="Times New Roman"/>
          <w:sz w:val="24"/>
          <w:szCs w:val="24"/>
        </w:rPr>
      </w:pPr>
    </w:p>
    <w:p w14:paraId="0ABCFFF7" w14:textId="43691E4F" w:rsidR="00DE0CEA" w:rsidRDefault="00DE0CEA" w:rsidP="00FB2EBB">
      <w:pPr>
        <w:tabs>
          <w:tab w:val="left" w:pos="4695"/>
        </w:tabs>
        <w:spacing w:after="0" w:line="360" w:lineRule="auto"/>
        <w:jc w:val="both"/>
        <w:rPr>
          <w:rFonts w:ascii="Times New Roman" w:hAnsi="Times New Roman" w:cs="Times New Roman"/>
          <w:b/>
          <w:sz w:val="24"/>
          <w:szCs w:val="24"/>
        </w:rPr>
      </w:pPr>
    </w:p>
    <w:p w14:paraId="32BC896D" w14:textId="070F4F11" w:rsidR="00FB2EBB" w:rsidRDefault="00FB2EBB" w:rsidP="00FB2EBB">
      <w:pPr>
        <w:tabs>
          <w:tab w:val="left" w:pos="4695"/>
        </w:tabs>
        <w:spacing w:after="0" w:line="360" w:lineRule="auto"/>
        <w:jc w:val="both"/>
        <w:rPr>
          <w:rFonts w:ascii="Times New Roman" w:hAnsi="Times New Roman" w:cs="Times New Roman"/>
          <w:b/>
          <w:sz w:val="24"/>
          <w:szCs w:val="24"/>
        </w:rPr>
      </w:pPr>
    </w:p>
    <w:p w14:paraId="715906BB" w14:textId="77777777" w:rsidR="00FB2EBB" w:rsidRPr="0004419C" w:rsidRDefault="00FB2EBB" w:rsidP="00FB2EBB">
      <w:pPr>
        <w:tabs>
          <w:tab w:val="left" w:pos="4695"/>
        </w:tabs>
        <w:spacing w:after="0" w:line="360" w:lineRule="auto"/>
        <w:jc w:val="both"/>
        <w:rPr>
          <w:rFonts w:ascii="Times New Roman" w:hAnsi="Times New Roman" w:cs="Times New Roman"/>
          <w:b/>
          <w:sz w:val="24"/>
          <w:szCs w:val="24"/>
        </w:rPr>
      </w:pPr>
    </w:p>
    <w:p w14:paraId="2C851C3B" w14:textId="7916867D" w:rsidR="00306D63" w:rsidRPr="000C3189" w:rsidRDefault="006E0D97" w:rsidP="000F2ABE">
      <w:pPr>
        <w:spacing w:after="0" w:line="360" w:lineRule="auto"/>
        <w:jc w:val="center"/>
        <w:rPr>
          <w:rFonts w:ascii="Times New Roman" w:hAnsi="Times New Roman" w:cs="Times New Roman"/>
          <w:b/>
          <w:bCs/>
          <w:sz w:val="28"/>
          <w:szCs w:val="28"/>
        </w:rPr>
      </w:pPr>
      <w:r w:rsidRPr="000C3189">
        <w:rPr>
          <w:rFonts w:ascii="Times New Roman" w:hAnsi="Times New Roman" w:cs="Times New Roman"/>
          <w:b/>
          <w:bCs/>
          <w:sz w:val="28"/>
          <w:szCs w:val="28"/>
        </w:rPr>
        <w:t>ANALISIS KETAHANAN MEKANIS</w:t>
      </w:r>
      <w:r w:rsidR="00306D63" w:rsidRPr="000C3189">
        <w:rPr>
          <w:rFonts w:ascii="Times New Roman" w:hAnsi="Times New Roman" w:cs="Times New Roman"/>
          <w:b/>
          <w:bCs/>
          <w:sz w:val="28"/>
          <w:szCs w:val="28"/>
        </w:rPr>
        <w:t xml:space="preserve"> PENGELASAN G</w:t>
      </w:r>
      <w:r w:rsidR="00E91C24" w:rsidRPr="000C3189">
        <w:rPr>
          <w:rFonts w:ascii="Times New Roman" w:hAnsi="Times New Roman" w:cs="Times New Roman"/>
          <w:b/>
          <w:bCs/>
          <w:sz w:val="28"/>
          <w:szCs w:val="28"/>
          <w:lang w:val="en-US"/>
        </w:rPr>
        <w:t>M</w:t>
      </w:r>
      <w:r w:rsidRPr="000C3189">
        <w:rPr>
          <w:rFonts w:ascii="Times New Roman" w:hAnsi="Times New Roman" w:cs="Times New Roman"/>
          <w:b/>
          <w:bCs/>
          <w:sz w:val="28"/>
          <w:szCs w:val="28"/>
        </w:rPr>
        <w:t>AW , 5083 DAN 6061 PADUAN ALUMUNIUM DI DELTA KOTAK</w:t>
      </w:r>
      <w:r w:rsidR="00306D63" w:rsidRPr="000C3189">
        <w:rPr>
          <w:rFonts w:ascii="Times New Roman" w:hAnsi="Times New Roman" w:cs="Times New Roman"/>
          <w:b/>
          <w:bCs/>
          <w:sz w:val="28"/>
          <w:szCs w:val="28"/>
        </w:rPr>
        <w:t xml:space="preserve"> KAWASAKI</w:t>
      </w:r>
    </w:p>
    <w:p w14:paraId="0998D5B5" w14:textId="77777777" w:rsidR="009B1B9C" w:rsidRPr="00FB2EBB" w:rsidRDefault="009B1B9C" w:rsidP="00FB2EBB">
      <w:pPr>
        <w:tabs>
          <w:tab w:val="left" w:pos="4695"/>
        </w:tabs>
        <w:spacing w:after="0" w:line="360" w:lineRule="auto"/>
        <w:jc w:val="both"/>
        <w:rPr>
          <w:rFonts w:ascii="Times New Roman" w:hAnsi="Times New Roman" w:cs="Times New Roman"/>
          <w:bCs/>
          <w:sz w:val="24"/>
          <w:szCs w:val="24"/>
        </w:rPr>
      </w:pPr>
    </w:p>
    <w:p w14:paraId="474B452A" w14:textId="77777777" w:rsidR="003E7931" w:rsidRPr="00FB2EBB" w:rsidRDefault="003E7931" w:rsidP="00FB2EBB">
      <w:pPr>
        <w:tabs>
          <w:tab w:val="left" w:pos="4695"/>
        </w:tabs>
        <w:spacing w:after="0" w:line="360" w:lineRule="auto"/>
        <w:jc w:val="both"/>
        <w:rPr>
          <w:rFonts w:ascii="Times New Roman" w:hAnsi="Times New Roman" w:cs="Times New Roman"/>
          <w:bCs/>
          <w:sz w:val="24"/>
          <w:szCs w:val="24"/>
        </w:rPr>
      </w:pPr>
    </w:p>
    <w:p w14:paraId="2DA92FE1" w14:textId="15EB48A6" w:rsidR="009B1B9C" w:rsidRPr="008739F8" w:rsidRDefault="006E0D97" w:rsidP="008739F8">
      <w:pPr>
        <w:spacing w:after="0" w:line="480" w:lineRule="auto"/>
        <w:jc w:val="center"/>
        <w:rPr>
          <w:rFonts w:ascii="Times New Roman" w:hAnsi="Times New Roman" w:cs="Times New Roman"/>
          <w:b/>
          <w:sz w:val="28"/>
        </w:rPr>
      </w:pPr>
      <w:r>
        <w:rPr>
          <w:rFonts w:ascii="Times New Roman" w:hAnsi="Times New Roman" w:cs="Times New Roman"/>
          <w:b/>
          <w:sz w:val="28"/>
        </w:rPr>
        <w:t>TEMA</w:t>
      </w:r>
    </w:p>
    <w:p w14:paraId="4E9E997D" w14:textId="0B5B21A2" w:rsidR="009B1B9C" w:rsidRDefault="009B1B9C" w:rsidP="00E06846">
      <w:pPr>
        <w:tabs>
          <w:tab w:val="left" w:pos="4695"/>
        </w:tabs>
        <w:spacing w:after="0" w:line="360" w:lineRule="auto"/>
        <w:jc w:val="both"/>
        <w:rPr>
          <w:rFonts w:ascii="Times New Roman" w:hAnsi="Times New Roman" w:cs="Times New Roman"/>
          <w:b/>
          <w:sz w:val="24"/>
          <w:szCs w:val="24"/>
        </w:rPr>
      </w:pPr>
    </w:p>
    <w:p w14:paraId="4225FC7F" w14:textId="77777777" w:rsidR="00FB2EBB" w:rsidRPr="0004419C" w:rsidRDefault="00FB2EBB" w:rsidP="00E06846">
      <w:pPr>
        <w:tabs>
          <w:tab w:val="left" w:pos="4695"/>
        </w:tabs>
        <w:spacing w:after="0" w:line="360" w:lineRule="auto"/>
        <w:jc w:val="both"/>
        <w:rPr>
          <w:rFonts w:ascii="Times New Roman" w:hAnsi="Times New Roman" w:cs="Times New Roman"/>
          <w:b/>
          <w:sz w:val="24"/>
          <w:szCs w:val="24"/>
        </w:rPr>
      </w:pPr>
    </w:p>
    <w:p w14:paraId="35732694" w14:textId="691ED5B3" w:rsidR="009B1B9C" w:rsidRPr="0004419C" w:rsidRDefault="004D2D89" w:rsidP="00BD4F3E">
      <w:pPr>
        <w:tabs>
          <w:tab w:val="left" w:pos="4695"/>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Kirim sesuai kebutu</w:t>
      </w:r>
      <w:r w:rsidR="00E755CD">
        <w:rPr>
          <w:rFonts w:ascii="Times New Roman" w:hAnsi="Times New Roman" w:cs="Times New Roman"/>
          <w:sz w:val="24"/>
          <w:szCs w:val="24"/>
        </w:rPr>
        <w:t>han untuk menyelesaikan tingkat</w:t>
      </w:r>
      <w:r>
        <w:rPr>
          <w:rFonts w:ascii="Times New Roman" w:hAnsi="Times New Roman" w:cs="Times New Roman"/>
          <w:sz w:val="24"/>
          <w:szCs w:val="24"/>
        </w:rPr>
        <w:t xml:space="preserve"> kompilasi tesis S1 Buku Teks Teknik komputer dan Mesin</w:t>
      </w:r>
    </w:p>
    <w:p w14:paraId="1D9BD143" w14:textId="481D4455" w:rsidR="003E7931" w:rsidRDefault="003E7931" w:rsidP="00E06846">
      <w:pPr>
        <w:tabs>
          <w:tab w:val="left" w:pos="4695"/>
        </w:tabs>
        <w:spacing w:after="0" w:line="360" w:lineRule="auto"/>
        <w:jc w:val="both"/>
        <w:rPr>
          <w:rFonts w:ascii="Times New Roman" w:hAnsi="Times New Roman" w:cs="Times New Roman"/>
          <w:sz w:val="24"/>
          <w:szCs w:val="24"/>
        </w:rPr>
      </w:pPr>
    </w:p>
    <w:p w14:paraId="25D3579C" w14:textId="77777777" w:rsidR="00FB2EBB" w:rsidRPr="0004419C" w:rsidRDefault="00FB2EBB" w:rsidP="00E06846">
      <w:pPr>
        <w:tabs>
          <w:tab w:val="left" w:pos="4695"/>
        </w:tabs>
        <w:spacing w:after="0" w:line="360" w:lineRule="auto"/>
        <w:jc w:val="both"/>
        <w:rPr>
          <w:rFonts w:ascii="Times New Roman" w:hAnsi="Times New Roman" w:cs="Times New Roman"/>
          <w:sz w:val="24"/>
          <w:szCs w:val="24"/>
        </w:rPr>
      </w:pPr>
    </w:p>
    <w:p w14:paraId="0B93B4EB" w14:textId="45F57DDC" w:rsidR="009B1B9C" w:rsidRPr="0004419C" w:rsidRDefault="004D2D89" w:rsidP="000F2ABE">
      <w:pPr>
        <w:tabs>
          <w:tab w:val="left" w:pos="4695"/>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Mem</w:t>
      </w:r>
      <w:r w:rsidR="00B57234">
        <w:rPr>
          <w:rFonts w:ascii="Times New Roman" w:hAnsi="Times New Roman" w:cs="Times New Roman"/>
          <w:sz w:val="24"/>
          <w:szCs w:val="24"/>
        </w:rPr>
        <w:t>buat</w:t>
      </w:r>
      <w:r w:rsidR="009B1B9C" w:rsidRPr="0004419C">
        <w:rPr>
          <w:rFonts w:ascii="Times New Roman" w:hAnsi="Times New Roman" w:cs="Times New Roman"/>
          <w:sz w:val="24"/>
          <w:szCs w:val="24"/>
        </w:rPr>
        <w:t xml:space="preserve"> :</w:t>
      </w:r>
    </w:p>
    <w:p w14:paraId="3C9053F1" w14:textId="77777777" w:rsidR="009B1B9C" w:rsidRPr="0004419C" w:rsidRDefault="009B1B9C" w:rsidP="000F2ABE">
      <w:pPr>
        <w:tabs>
          <w:tab w:val="left" w:pos="4695"/>
        </w:tabs>
        <w:spacing w:after="0" w:line="360" w:lineRule="auto"/>
        <w:jc w:val="center"/>
        <w:rPr>
          <w:rFonts w:ascii="Times New Roman" w:hAnsi="Times New Roman" w:cs="Times New Roman"/>
          <w:sz w:val="24"/>
          <w:szCs w:val="24"/>
        </w:rPr>
      </w:pPr>
      <w:bookmarkStart w:id="0" w:name="_GoBack"/>
      <w:r w:rsidRPr="0004419C">
        <w:rPr>
          <w:rFonts w:ascii="Times New Roman" w:hAnsi="Times New Roman" w:cs="Times New Roman"/>
          <w:sz w:val="24"/>
          <w:szCs w:val="24"/>
        </w:rPr>
        <w:t>RAMDHANY FEBRIYANTO</w:t>
      </w:r>
    </w:p>
    <w:bookmarkEnd w:id="0"/>
    <w:p w14:paraId="48F3CAD1" w14:textId="0C33D754" w:rsidR="009B1B9C" w:rsidRPr="0004419C" w:rsidRDefault="00B57234" w:rsidP="00B57234">
      <w:pPr>
        <w:tabs>
          <w:tab w:val="left" w:pos="4695"/>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NIPM : 6418500007</w:t>
      </w:r>
    </w:p>
    <w:p w14:paraId="4BB89BA0" w14:textId="77777777" w:rsidR="003E7931" w:rsidRPr="0004419C" w:rsidRDefault="003E7931" w:rsidP="00FB2EBB">
      <w:pPr>
        <w:tabs>
          <w:tab w:val="left" w:pos="4695"/>
        </w:tabs>
        <w:spacing w:after="0" w:line="360" w:lineRule="auto"/>
        <w:jc w:val="both"/>
        <w:rPr>
          <w:rFonts w:ascii="Times New Roman" w:hAnsi="Times New Roman" w:cs="Times New Roman"/>
          <w:sz w:val="24"/>
          <w:szCs w:val="24"/>
        </w:rPr>
      </w:pPr>
    </w:p>
    <w:p w14:paraId="043731F4" w14:textId="77777777" w:rsidR="009B1B9C" w:rsidRPr="0004419C" w:rsidRDefault="009B1B9C" w:rsidP="00FB2EBB">
      <w:pPr>
        <w:tabs>
          <w:tab w:val="left" w:pos="4695"/>
        </w:tabs>
        <w:spacing w:after="0" w:line="360" w:lineRule="auto"/>
        <w:jc w:val="both"/>
        <w:rPr>
          <w:rFonts w:ascii="Times New Roman" w:hAnsi="Times New Roman" w:cs="Times New Roman"/>
          <w:sz w:val="24"/>
          <w:szCs w:val="24"/>
        </w:rPr>
      </w:pPr>
    </w:p>
    <w:p w14:paraId="54841589" w14:textId="5B5E38C7" w:rsidR="0047386E" w:rsidRPr="00E06846" w:rsidRDefault="004D2D89" w:rsidP="000F2ABE">
      <w:pPr>
        <w:tabs>
          <w:tab w:val="left" w:pos="4695"/>
        </w:tabs>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FASILITAS TEKNOLOGI DAN</w:t>
      </w:r>
      <w:r w:rsidR="0047386E" w:rsidRPr="00E06846">
        <w:rPr>
          <w:rFonts w:ascii="Times New Roman" w:hAnsi="Times New Roman" w:cs="Times New Roman"/>
          <w:b/>
          <w:sz w:val="28"/>
          <w:szCs w:val="28"/>
        </w:rPr>
        <w:t xml:space="preserve"> KOMPUTER </w:t>
      </w:r>
    </w:p>
    <w:p w14:paraId="757416D4" w14:textId="77777777" w:rsidR="004D2D89" w:rsidRDefault="0047386E" w:rsidP="004D2D89">
      <w:pPr>
        <w:tabs>
          <w:tab w:val="left" w:pos="4695"/>
        </w:tabs>
        <w:spacing w:after="0" w:line="480" w:lineRule="auto"/>
        <w:jc w:val="center"/>
        <w:rPr>
          <w:rFonts w:ascii="Times New Roman" w:hAnsi="Times New Roman" w:cs="Times New Roman"/>
          <w:b/>
          <w:sz w:val="28"/>
          <w:szCs w:val="28"/>
        </w:rPr>
      </w:pPr>
      <w:r w:rsidRPr="00E06846">
        <w:rPr>
          <w:rFonts w:ascii="Times New Roman" w:hAnsi="Times New Roman" w:cs="Times New Roman"/>
          <w:b/>
          <w:sz w:val="28"/>
          <w:szCs w:val="28"/>
        </w:rPr>
        <w:t>UNIVERSITAS</w:t>
      </w:r>
      <w:r w:rsidR="004D2D89">
        <w:rPr>
          <w:rFonts w:ascii="Times New Roman" w:hAnsi="Times New Roman" w:cs="Times New Roman"/>
          <w:b/>
          <w:sz w:val="28"/>
          <w:szCs w:val="28"/>
        </w:rPr>
        <w:t xml:space="preserve"> TEGAL PANCASAKTI</w:t>
      </w:r>
    </w:p>
    <w:p w14:paraId="77C58AF9" w14:textId="3EA1A5E8" w:rsidR="003C1ACB" w:rsidRDefault="00E91B05" w:rsidP="004D2D89">
      <w:pPr>
        <w:tabs>
          <w:tab w:val="left" w:pos="4695"/>
        </w:tabs>
        <w:spacing w:after="0" w:line="480" w:lineRule="auto"/>
        <w:jc w:val="center"/>
        <w:rPr>
          <w:rFonts w:ascii="Times New Roman" w:hAnsi="Times New Roman" w:cs="Times New Roman"/>
          <w:b/>
          <w:sz w:val="28"/>
          <w:szCs w:val="28"/>
          <w:lang w:val="en-US"/>
        </w:rPr>
      </w:pPr>
      <w:r w:rsidRPr="00E06846">
        <w:rPr>
          <w:rFonts w:ascii="Times New Roman" w:hAnsi="Times New Roman" w:cs="Times New Roman"/>
          <w:b/>
          <w:sz w:val="28"/>
          <w:szCs w:val="28"/>
        </w:rPr>
        <w:t>202</w:t>
      </w:r>
      <w:r w:rsidRPr="00E06846">
        <w:rPr>
          <w:rFonts w:ascii="Times New Roman" w:hAnsi="Times New Roman" w:cs="Times New Roman"/>
          <w:b/>
          <w:sz w:val="28"/>
          <w:szCs w:val="28"/>
          <w:lang w:val="en-US"/>
        </w:rPr>
        <w:t>3</w:t>
      </w:r>
    </w:p>
    <w:p w14:paraId="78D280BC" w14:textId="534BDBE1" w:rsidR="0047386E" w:rsidRPr="003C1ACB" w:rsidRDefault="003C1ACB" w:rsidP="003C1ACB">
      <w:pPr>
        <w:rPr>
          <w:rFonts w:ascii="Times New Roman" w:hAnsi="Times New Roman" w:cs="Times New Roman"/>
          <w:b/>
          <w:sz w:val="28"/>
          <w:szCs w:val="28"/>
          <w:lang w:val="en-US"/>
        </w:rPr>
      </w:pPr>
      <w:r>
        <w:rPr>
          <w:rFonts w:ascii="Times New Roman" w:hAnsi="Times New Roman" w:cs="Times New Roman"/>
          <w:b/>
          <w:sz w:val="28"/>
          <w:szCs w:val="28"/>
          <w:lang w:val="en-US"/>
        </w:rPr>
        <w:br w:type="page"/>
      </w:r>
      <w:r>
        <w:rPr>
          <w:rFonts w:ascii="Times New Roman" w:hAnsi="Times New Roman" w:cs="Times New Roman"/>
          <w:b/>
          <w:noProof/>
          <w:sz w:val="28"/>
          <w:szCs w:val="28"/>
          <w:lang w:eastAsia="id-ID"/>
        </w:rPr>
        <w:lastRenderedPageBreak/>
        <w:drawing>
          <wp:inline distT="0" distB="0" distL="0" distR="0" wp14:anchorId="25AF2A42" wp14:editId="4BF4EAAF">
            <wp:extent cx="5029200" cy="78361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rsetujuan20230822_1857566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29200" cy="7836195"/>
                    </a:xfrm>
                    <a:prstGeom prst="rect">
                      <a:avLst/>
                    </a:prstGeom>
                  </pic:spPr>
                </pic:pic>
              </a:graphicData>
            </a:graphic>
          </wp:inline>
        </w:drawing>
      </w:r>
    </w:p>
    <w:p w14:paraId="2080A664" w14:textId="3D042981" w:rsidR="003C1ACB" w:rsidRDefault="003C1ACB">
      <w:pPr>
        <w:rPr>
          <w:rFonts w:ascii="Times New Roman" w:eastAsiaTheme="majorEastAsia" w:hAnsi="Times New Roman" w:cs="Times New Roman"/>
          <w:bCs/>
          <w:sz w:val="28"/>
          <w:szCs w:val="28"/>
          <w:lang w:val="en-US"/>
        </w:rPr>
      </w:pPr>
      <w:r>
        <w:rPr>
          <w:rFonts w:ascii="Times New Roman" w:eastAsiaTheme="majorEastAsia" w:hAnsi="Times New Roman" w:cs="Times New Roman"/>
          <w:bCs/>
          <w:noProof/>
          <w:sz w:val="28"/>
          <w:szCs w:val="28"/>
          <w:lang w:eastAsia="id-ID"/>
        </w:rPr>
        <w:lastRenderedPageBreak/>
        <w:drawing>
          <wp:inline distT="0" distB="0" distL="0" distR="0" wp14:anchorId="63B90145" wp14:editId="7774F6E3">
            <wp:extent cx="4594453" cy="81686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man Pengesahan20230822_19001257.jpg"/>
                    <pic:cNvPicPr/>
                  </pic:nvPicPr>
                  <pic:blipFill>
                    <a:blip r:embed="rId11" cstate="print">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4594453" cy="8168640"/>
                    </a:xfrm>
                    <a:prstGeom prst="rect">
                      <a:avLst/>
                    </a:prstGeom>
                  </pic:spPr>
                </pic:pic>
              </a:graphicData>
            </a:graphic>
          </wp:inline>
        </w:drawing>
      </w:r>
    </w:p>
    <w:p w14:paraId="4D02C562" w14:textId="53150D4D" w:rsidR="000C3189" w:rsidRPr="003C1ACB" w:rsidRDefault="003C1ACB">
      <w:pPr>
        <w:rPr>
          <w:rFonts w:ascii="Times New Roman" w:eastAsiaTheme="majorEastAsia" w:hAnsi="Times New Roman" w:cs="Times New Roman"/>
          <w:bCs/>
          <w:sz w:val="28"/>
          <w:szCs w:val="28"/>
          <w:lang w:val="en-US"/>
        </w:rPr>
      </w:pPr>
      <w:r>
        <w:rPr>
          <w:rFonts w:ascii="Times New Roman" w:eastAsiaTheme="majorEastAsia" w:hAnsi="Times New Roman" w:cs="Times New Roman"/>
          <w:bCs/>
          <w:noProof/>
          <w:sz w:val="28"/>
          <w:szCs w:val="28"/>
          <w:lang w:eastAsia="id-ID"/>
        </w:rPr>
        <w:lastRenderedPageBreak/>
        <w:drawing>
          <wp:inline distT="0" distB="0" distL="0" distR="0" wp14:anchorId="0A5F365D" wp14:editId="44EA0CCD">
            <wp:extent cx="5039832" cy="8080744"/>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man Pernyataan20230822_1904099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6820" cy="8075915"/>
                    </a:xfrm>
                    <a:prstGeom prst="rect">
                      <a:avLst/>
                    </a:prstGeom>
                  </pic:spPr>
                </pic:pic>
              </a:graphicData>
            </a:graphic>
          </wp:inline>
        </w:drawing>
      </w:r>
      <w:bookmarkStart w:id="1" w:name="_Toc140685505"/>
    </w:p>
    <w:p w14:paraId="3458061C" w14:textId="5CFC101B" w:rsidR="0056701A" w:rsidRPr="0004419C" w:rsidRDefault="0056701A" w:rsidP="0056701A">
      <w:pPr>
        <w:pStyle w:val="Heading1"/>
        <w:spacing w:before="0" w:line="480" w:lineRule="auto"/>
        <w:rPr>
          <w:rFonts w:cs="Times New Roman"/>
          <w:szCs w:val="24"/>
        </w:rPr>
      </w:pPr>
      <w:bookmarkStart w:id="2" w:name="_Toc143595135"/>
      <w:r w:rsidRPr="0004419C">
        <w:rPr>
          <w:rFonts w:cs="Times New Roman"/>
          <w:szCs w:val="24"/>
        </w:rPr>
        <w:lastRenderedPageBreak/>
        <w:t>MOTTO DAN PERSEMBAHAN</w:t>
      </w:r>
      <w:bookmarkEnd w:id="1"/>
      <w:bookmarkEnd w:id="2"/>
    </w:p>
    <w:p w14:paraId="2FEF2B67" w14:textId="77777777" w:rsidR="0056701A" w:rsidRPr="0004419C" w:rsidRDefault="0056701A" w:rsidP="0056701A">
      <w:pPr>
        <w:spacing w:after="0" w:line="360" w:lineRule="auto"/>
        <w:jc w:val="both"/>
        <w:rPr>
          <w:rFonts w:ascii="Times New Roman" w:hAnsi="Times New Roman" w:cs="Times New Roman"/>
          <w:sz w:val="24"/>
          <w:szCs w:val="24"/>
        </w:rPr>
      </w:pPr>
    </w:p>
    <w:p w14:paraId="0560CFFC" w14:textId="77777777" w:rsidR="0056701A" w:rsidRPr="0004419C" w:rsidRDefault="0056701A" w:rsidP="0056701A">
      <w:pPr>
        <w:tabs>
          <w:tab w:val="left" w:pos="4695"/>
          <w:tab w:val="left" w:pos="5095"/>
        </w:tabs>
        <w:spacing w:after="0" w:line="480" w:lineRule="auto"/>
        <w:jc w:val="both"/>
        <w:rPr>
          <w:rFonts w:ascii="Times New Roman" w:hAnsi="Times New Roman" w:cs="Times New Roman"/>
          <w:b/>
          <w:sz w:val="24"/>
          <w:szCs w:val="24"/>
        </w:rPr>
      </w:pPr>
      <w:r w:rsidRPr="0004419C">
        <w:rPr>
          <w:rFonts w:ascii="Times New Roman" w:hAnsi="Times New Roman" w:cs="Times New Roman"/>
          <w:b/>
          <w:sz w:val="24"/>
          <w:szCs w:val="24"/>
        </w:rPr>
        <w:t xml:space="preserve">MOTTO </w:t>
      </w:r>
    </w:p>
    <w:p w14:paraId="6E17A78C" w14:textId="77777777" w:rsidR="0056701A" w:rsidRPr="0004419C" w:rsidRDefault="0056701A" w:rsidP="0056701A">
      <w:pPr>
        <w:numPr>
          <w:ilvl w:val="0"/>
          <w:numId w:val="2"/>
        </w:numPr>
        <w:tabs>
          <w:tab w:val="left" w:pos="4695"/>
          <w:tab w:val="left" w:pos="5095"/>
        </w:tabs>
        <w:spacing w:after="0" w:line="480" w:lineRule="auto"/>
        <w:ind w:left="425" w:hanging="357"/>
        <w:jc w:val="both"/>
        <w:rPr>
          <w:rFonts w:ascii="Times New Roman" w:hAnsi="Times New Roman" w:cs="Times New Roman"/>
          <w:sz w:val="24"/>
          <w:szCs w:val="24"/>
        </w:rPr>
      </w:pPr>
      <w:r w:rsidRPr="0004419C">
        <w:rPr>
          <w:rFonts w:ascii="Times New Roman" w:hAnsi="Times New Roman" w:cs="Times New Roman"/>
          <w:sz w:val="24"/>
          <w:szCs w:val="24"/>
        </w:rPr>
        <w:t>Disetiap kesuksesanmu ada seorang</w:t>
      </w:r>
      <w:r>
        <w:rPr>
          <w:rFonts w:ascii="Times New Roman" w:hAnsi="Times New Roman" w:cs="Times New Roman"/>
          <w:sz w:val="24"/>
          <w:szCs w:val="24"/>
          <w:lang w:val="en-US"/>
        </w:rPr>
        <w:t xml:space="preserve"> yang mendoakan dan mendukungmu seperti keluarga teruma orang tua dan saudara-saudaramu</w:t>
      </w:r>
      <w:r w:rsidRPr="0004419C">
        <w:rPr>
          <w:rFonts w:ascii="Times New Roman" w:hAnsi="Times New Roman" w:cs="Times New Roman"/>
          <w:sz w:val="24"/>
          <w:szCs w:val="24"/>
        </w:rPr>
        <w:t>.</w:t>
      </w:r>
    </w:p>
    <w:p w14:paraId="1C839E1F" w14:textId="77777777" w:rsidR="0056701A" w:rsidRPr="0004419C" w:rsidRDefault="0056701A" w:rsidP="0056701A">
      <w:pPr>
        <w:numPr>
          <w:ilvl w:val="0"/>
          <w:numId w:val="2"/>
        </w:numPr>
        <w:tabs>
          <w:tab w:val="left" w:pos="4695"/>
          <w:tab w:val="left" w:pos="5095"/>
        </w:tabs>
        <w:spacing w:after="0" w:line="480" w:lineRule="auto"/>
        <w:ind w:left="425" w:hanging="357"/>
        <w:jc w:val="both"/>
        <w:rPr>
          <w:rFonts w:ascii="Times New Roman" w:hAnsi="Times New Roman" w:cs="Times New Roman"/>
          <w:sz w:val="24"/>
          <w:szCs w:val="24"/>
        </w:rPr>
      </w:pPr>
      <w:r w:rsidRPr="0004419C">
        <w:rPr>
          <w:rFonts w:ascii="Times New Roman" w:hAnsi="Times New Roman" w:cs="Times New Roman"/>
          <w:sz w:val="24"/>
          <w:szCs w:val="24"/>
        </w:rPr>
        <w:t>Hidup</w:t>
      </w:r>
      <w:r>
        <w:rPr>
          <w:rFonts w:ascii="Times New Roman" w:hAnsi="Times New Roman" w:cs="Times New Roman"/>
          <w:sz w:val="24"/>
          <w:szCs w:val="24"/>
          <w:lang w:val="en-US"/>
        </w:rPr>
        <w:t xml:space="preserve">lah menjadi </w:t>
      </w:r>
      <w:r w:rsidRPr="0004419C">
        <w:rPr>
          <w:rFonts w:ascii="Times New Roman" w:hAnsi="Times New Roman" w:cs="Times New Roman"/>
          <w:sz w:val="24"/>
          <w:szCs w:val="24"/>
        </w:rPr>
        <w:t xml:space="preserve">orang </w:t>
      </w:r>
      <w:r>
        <w:rPr>
          <w:rFonts w:ascii="Times New Roman" w:hAnsi="Times New Roman" w:cs="Times New Roman"/>
          <w:sz w:val="24"/>
          <w:szCs w:val="24"/>
          <w:lang w:val="en-US"/>
        </w:rPr>
        <w:t>yang lebih berguna di masa depan</w:t>
      </w:r>
      <w:r w:rsidRPr="0004419C">
        <w:rPr>
          <w:rFonts w:ascii="Times New Roman" w:hAnsi="Times New Roman" w:cs="Times New Roman"/>
          <w:sz w:val="24"/>
          <w:szCs w:val="24"/>
        </w:rPr>
        <w:t>.</w:t>
      </w:r>
    </w:p>
    <w:p w14:paraId="0055D346" w14:textId="77777777" w:rsidR="0056701A" w:rsidRPr="00022B0C" w:rsidRDefault="0056701A" w:rsidP="0056701A">
      <w:pPr>
        <w:numPr>
          <w:ilvl w:val="0"/>
          <w:numId w:val="2"/>
        </w:numPr>
        <w:tabs>
          <w:tab w:val="left" w:pos="4695"/>
          <w:tab w:val="left" w:pos="5095"/>
        </w:tabs>
        <w:spacing w:after="0" w:line="480" w:lineRule="auto"/>
        <w:ind w:left="425" w:hanging="357"/>
        <w:jc w:val="both"/>
        <w:rPr>
          <w:rFonts w:ascii="Times New Roman" w:hAnsi="Times New Roman" w:cs="Times New Roman"/>
          <w:sz w:val="24"/>
          <w:szCs w:val="24"/>
        </w:rPr>
      </w:pPr>
      <w:r>
        <w:rPr>
          <w:rFonts w:ascii="Times New Roman" w:hAnsi="Times New Roman" w:cs="Times New Roman"/>
          <w:sz w:val="24"/>
          <w:szCs w:val="24"/>
          <w:lang w:val="en-US"/>
        </w:rPr>
        <w:t>Lebih baik banyak bertanya daripada tersesat di jalan sebelum tujuanmu tercapai 100%</w:t>
      </w:r>
      <w:r w:rsidRPr="0004419C">
        <w:rPr>
          <w:rFonts w:ascii="Times New Roman" w:hAnsi="Times New Roman" w:cs="Times New Roman"/>
          <w:sz w:val="24"/>
          <w:szCs w:val="24"/>
        </w:rPr>
        <w:t>.</w:t>
      </w:r>
    </w:p>
    <w:p w14:paraId="7796C6E5" w14:textId="77777777" w:rsidR="0056701A" w:rsidRPr="0004419C" w:rsidRDefault="0056701A" w:rsidP="0056701A">
      <w:pPr>
        <w:numPr>
          <w:ilvl w:val="0"/>
          <w:numId w:val="2"/>
        </w:numPr>
        <w:tabs>
          <w:tab w:val="left" w:pos="4695"/>
          <w:tab w:val="left" w:pos="5095"/>
        </w:tabs>
        <w:spacing w:after="0" w:line="480" w:lineRule="auto"/>
        <w:ind w:left="426"/>
        <w:jc w:val="both"/>
        <w:rPr>
          <w:rFonts w:ascii="Times New Roman" w:hAnsi="Times New Roman" w:cs="Times New Roman"/>
          <w:sz w:val="24"/>
          <w:szCs w:val="24"/>
        </w:rPr>
      </w:pPr>
      <w:r w:rsidRPr="0004419C">
        <w:rPr>
          <w:rFonts w:ascii="Times New Roman" w:hAnsi="Times New Roman" w:cs="Times New Roman"/>
          <w:sz w:val="24"/>
          <w:szCs w:val="24"/>
        </w:rPr>
        <w:t>Tiap hambatan merupakan jalan untuk mencapai kesuksesan.</w:t>
      </w:r>
    </w:p>
    <w:p w14:paraId="6E592E4F" w14:textId="77777777" w:rsidR="0056701A" w:rsidRPr="0004419C" w:rsidRDefault="0056701A" w:rsidP="0056701A">
      <w:pPr>
        <w:numPr>
          <w:ilvl w:val="0"/>
          <w:numId w:val="2"/>
        </w:numPr>
        <w:tabs>
          <w:tab w:val="left" w:pos="4695"/>
          <w:tab w:val="left" w:pos="5095"/>
        </w:tabs>
        <w:spacing w:after="0" w:line="480" w:lineRule="auto"/>
        <w:ind w:left="426"/>
        <w:jc w:val="both"/>
        <w:rPr>
          <w:rFonts w:ascii="Times New Roman" w:hAnsi="Times New Roman" w:cs="Times New Roman"/>
          <w:sz w:val="24"/>
          <w:szCs w:val="24"/>
        </w:rPr>
      </w:pPr>
      <w:r w:rsidRPr="0004419C">
        <w:rPr>
          <w:rFonts w:ascii="Times New Roman" w:hAnsi="Times New Roman" w:cs="Times New Roman"/>
          <w:sz w:val="24"/>
          <w:szCs w:val="24"/>
        </w:rPr>
        <w:t>Kesalahan merupakan hambatan yang paling berharga</w:t>
      </w:r>
      <w:r>
        <w:rPr>
          <w:rFonts w:ascii="Times New Roman" w:hAnsi="Times New Roman" w:cs="Times New Roman"/>
          <w:sz w:val="24"/>
          <w:szCs w:val="24"/>
          <w:lang w:val="en-US"/>
        </w:rPr>
        <w:t xml:space="preserve"> agar dapat lebih memahami dalam setiap langkah yang akan di lakukan</w:t>
      </w:r>
      <w:r w:rsidRPr="0004419C">
        <w:rPr>
          <w:rFonts w:ascii="Times New Roman" w:hAnsi="Times New Roman" w:cs="Times New Roman"/>
          <w:sz w:val="24"/>
          <w:szCs w:val="24"/>
        </w:rPr>
        <w:t>.</w:t>
      </w:r>
    </w:p>
    <w:p w14:paraId="6E52834F" w14:textId="77777777" w:rsidR="0056701A" w:rsidRPr="0004419C" w:rsidRDefault="0056701A" w:rsidP="0056701A">
      <w:pPr>
        <w:numPr>
          <w:ilvl w:val="0"/>
          <w:numId w:val="2"/>
        </w:numPr>
        <w:tabs>
          <w:tab w:val="left" w:pos="4695"/>
          <w:tab w:val="left" w:pos="5095"/>
        </w:tabs>
        <w:spacing w:after="0" w:line="480" w:lineRule="auto"/>
        <w:ind w:left="426"/>
        <w:jc w:val="both"/>
        <w:rPr>
          <w:rFonts w:ascii="Times New Roman" w:hAnsi="Times New Roman" w:cs="Times New Roman"/>
          <w:sz w:val="24"/>
          <w:szCs w:val="24"/>
        </w:rPr>
      </w:pPr>
      <w:r w:rsidRPr="0004419C">
        <w:rPr>
          <w:rFonts w:ascii="Times New Roman" w:hAnsi="Times New Roman" w:cs="Times New Roman"/>
          <w:sz w:val="24"/>
          <w:szCs w:val="24"/>
        </w:rPr>
        <w:t xml:space="preserve">Semangat </w:t>
      </w:r>
      <w:r>
        <w:rPr>
          <w:rFonts w:ascii="Times New Roman" w:hAnsi="Times New Roman" w:cs="Times New Roman"/>
          <w:sz w:val="24"/>
          <w:szCs w:val="24"/>
          <w:lang w:val="en-US"/>
        </w:rPr>
        <w:t xml:space="preserve">merupakan kekuatan yang di lakukan </w:t>
      </w:r>
      <w:r w:rsidRPr="0004419C">
        <w:rPr>
          <w:rFonts w:ascii="Times New Roman" w:hAnsi="Times New Roman" w:cs="Times New Roman"/>
          <w:sz w:val="24"/>
          <w:szCs w:val="24"/>
        </w:rPr>
        <w:t>pada setiap celah kerja keras kita.</w:t>
      </w:r>
    </w:p>
    <w:p w14:paraId="6E845C37" w14:textId="77777777" w:rsidR="0056701A" w:rsidRPr="0004419C" w:rsidRDefault="0056701A" w:rsidP="0056701A">
      <w:pPr>
        <w:numPr>
          <w:ilvl w:val="0"/>
          <w:numId w:val="2"/>
        </w:numPr>
        <w:tabs>
          <w:tab w:val="left" w:pos="4695"/>
          <w:tab w:val="left" w:pos="5095"/>
        </w:tabs>
        <w:spacing w:after="0" w:line="480" w:lineRule="auto"/>
        <w:ind w:left="426"/>
        <w:jc w:val="both"/>
        <w:rPr>
          <w:rFonts w:ascii="Times New Roman" w:hAnsi="Times New Roman" w:cs="Times New Roman"/>
          <w:sz w:val="24"/>
          <w:szCs w:val="24"/>
        </w:rPr>
      </w:pPr>
      <w:r w:rsidRPr="0004419C">
        <w:rPr>
          <w:rFonts w:ascii="Times New Roman" w:eastAsia="Calibri" w:hAnsi="Times New Roman" w:cs="Times New Roman"/>
          <w:sz w:val="24"/>
          <w:szCs w:val="24"/>
        </w:rPr>
        <w:t>Jangan engkau hanya berdoa kepada Tuhanmu untuk segera terwujudkan, tetapi buktikanlah doa itu terkabul dengan di iringi usahamu</w:t>
      </w:r>
      <w:r>
        <w:rPr>
          <w:rFonts w:ascii="Times New Roman" w:eastAsia="Calibri" w:hAnsi="Times New Roman" w:cs="Times New Roman"/>
          <w:sz w:val="24"/>
          <w:szCs w:val="24"/>
          <w:lang w:val="en-US"/>
        </w:rPr>
        <w:t xml:space="preserve"> sebagai bukti usahamu</w:t>
      </w:r>
      <w:r w:rsidRPr="0004419C">
        <w:rPr>
          <w:rFonts w:ascii="Times New Roman" w:eastAsia="Calibri" w:hAnsi="Times New Roman" w:cs="Times New Roman"/>
          <w:sz w:val="24"/>
          <w:szCs w:val="24"/>
        </w:rPr>
        <w:t>.</w:t>
      </w:r>
    </w:p>
    <w:p w14:paraId="66D2A72F" w14:textId="77777777" w:rsidR="0056701A" w:rsidRPr="0004419C" w:rsidRDefault="0056701A" w:rsidP="0056701A">
      <w:pPr>
        <w:numPr>
          <w:ilvl w:val="0"/>
          <w:numId w:val="2"/>
        </w:numPr>
        <w:tabs>
          <w:tab w:val="left" w:pos="4695"/>
          <w:tab w:val="left" w:pos="5095"/>
        </w:tabs>
        <w:spacing w:after="0" w:line="480" w:lineRule="auto"/>
        <w:ind w:left="426"/>
        <w:jc w:val="both"/>
        <w:rPr>
          <w:rFonts w:ascii="Times New Roman" w:hAnsi="Times New Roman" w:cs="Times New Roman"/>
          <w:sz w:val="24"/>
          <w:szCs w:val="24"/>
        </w:rPr>
      </w:pPr>
      <w:r w:rsidRPr="0004419C">
        <w:rPr>
          <w:rFonts w:ascii="Times New Roman" w:eastAsia="Calibri" w:hAnsi="Times New Roman" w:cs="Times New Roman"/>
          <w:sz w:val="24"/>
          <w:szCs w:val="24"/>
        </w:rPr>
        <w:t>Teruslah optimistis dan berpikir positif dalam hidupmu.</w:t>
      </w:r>
    </w:p>
    <w:p w14:paraId="3A64A3FF" w14:textId="77777777" w:rsidR="0056701A" w:rsidRPr="0004419C" w:rsidRDefault="0056701A" w:rsidP="0056701A">
      <w:pPr>
        <w:numPr>
          <w:ilvl w:val="0"/>
          <w:numId w:val="2"/>
        </w:numPr>
        <w:tabs>
          <w:tab w:val="left" w:pos="4695"/>
          <w:tab w:val="left" w:pos="5095"/>
        </w:tabs>
        <w:spacing w:after="0" w:line="480" w:lineRule="auto"/>
        <w:ind w:left="426"/>
        <w:jc w:val="both"/>
        <w:rPr>
          <w:rFonts w:ascii="Times New Roman" w:hAnsi="Times New Roman" w:cs="Times New Roman"/>
          <w:sz w:val="24"/>
          <w:szCs w:val="24"/>
        </w:rPr>
      </w:pPr>
      <w:r w:rsidRPr="0004419C">
        <w:rPr>
          <w:rFonts w:ascii="Times New Roman" w:hAnsi="Times New Roman" w:cs="Times New Roman"/>
          <w:sz w:val="24"/>
          <w:szCs w:val="24"/>
        </w:rPr>
        <w:t>Jawaban dari keber</w:t>
      </w:r>
      <w:r>
        <w:rPr>
          <w:rFonts w:ascii="Times New Roman" w:hAnsi="Times New Roman" w:cs="Times New Roman"/>
          <w:sz w:val="24"/>
          <w:szCs w:val="24"/>
          <w:lang w:val="en-US"/>
        </w:rPr>
        <w:t>h</w:t>
      </w:r>
      <w:r w:rsidRPr="0004419C">
        <w:rPr>
          <w:rFonts w:ascii="Times New Roman" w:hAnsi="Times New Roman" w:cs="Times New Roman"/>
          <w:sz w:val="24"/>
          <w:szCs w:val="24"/>
        </w:rPr>
        <w:t>asilan adalah terus berusaha dan tak kenal lelah</w:t>
      </w:r>
      <w:r>
        <w:rPr>
          <w:rFonts w:ascii="Times New Roman" w:hAnsi="Times New Roman" w:cs="Times New Roman"/>
          <w:sz w:val="24"/>
          <w:szCs w:val="24"/>
          <w:lang w:val="en-US"/>
        </w:rPr>
        <w:t xml:space="preserve"> di sertai semangat</w:t>
      </w:r>
      <w:r w:rsidRPr="0004419C">
        <w:rPr>
          <w:rFonts w:ascii="Times New Roman" w:hAnsi="Times New Roman" w:cs="Times New Roman"/>
          <w:sz w:val="24"/>
          <w:szCs w:val="24"/>
        </w:rPr>
        <w:t>.</w:t>
      </w:r>
    </w:p>
    <w:p w14:paraId="41F43305" w14:textId="77777777" w:rsidR="0056701A" w:rsidRPr="0004419C" w:rsidRDefault="0056701A" w:rsidP="0056701A">
      <w:pPr>
        <w:numPr>
          <w:ilvl w:val="0"/>
          <w:numId w:val="2"/>
        </w:numPr>
        <w:tabs>
          <w:tab w:val="left" w:pos="4695"/>
          <w:tab w:val="left" w:pos="5095"/>
        </w:tabs>
        <w:spacing w:after="0" w:line="480" w:lineRule="auto"/>
        <w:ind w:left="426"/>
        <w:jc w:val="both"/>
        <w:rPr>
          <w:rFonts w:ascii="Times New Roman" w:hAnsi="Times New Roman" w:cs="Times New Roman"/>
          <w:sz w:val="24"/>
          <w:szCs w:val="24"/>
        </w:rPr>
      </w:pPr>
      <w:r w:rsidRPr="0004419C">
        <w:rPr>
          <w:rFonts w:ascii="Times New Roman" w:hAnsi="Times New Roman" w:cs="Times New Roman"/>
          <w:sz w:val="24"/>
          <w:szCs w:val="24"/>
        </w:rPr>
        <w:t>Selama ada niat dan keyakinan semua akan ter</w:t>
      </w:r>
      <w:r>
        <w:rPr>
          <w:rFonts w:ascii="Times New Roman" w:hAnsi="Times New Roman" w:cs="Times New Roman"/>
          <w:sz w:val="24"/>
          <w:szCs w:val="24"/>
          <w:lang w:val="en-US"/>
        </w:rPr>
        <w:t>capai keinginanmu</w:t>
      </w:r>
      <w:r w:rsidRPr="0004419C">
        <w:rPr>
          <w:rFonts w:ascii="Times New Roman" w:hAnsi="Times New Roman" w:cs="Times New Roman"/>
          <w:sz w:val="24"/>
          <w:szCs w:val="24"/>
        </w:rPr>
        <w:t xml:space="preserve">. </w:t>
      </w:r>
    </w:p>
    <w:p w14:paraId="5056284C" w14:textId="77777777" w:rsidR="0056701A" w:rsidRPr="007D5E31" w:rsidRDefault="0056701A" w:rsidP="0056701A">
      <w:pPr>
        <w:numPr>
          <w:ilvl w:val="0"/>
          <w:numId w:val="2"/>
        </w:numPr>
        <w:tabs>
          <w:tab w:val="left" w:pos="4695"/>
          <w:tab w:val="left" w:pos="5095"/>
        </w:tabs>
        <w:spacing w:after="0" w:line="480" w:lineRule="auto"/>
        <w:ind w:left="426"/>
        <w:jc w:val="both"/>
        <w:rPr>
          <w:rFonts w:ascii="Times New Roman" w:hAnsi="Times New Roman" w:cs="Times New Roman"/>
          <w:sz w:val="24"/>
          <w:szCs w:val="24"/>
        </w:rPr>
      </w:pPr>
      <w:r w:rsidRPr="0004419C">
        <w:rPr>
          <w:rFonts w:ascii="Times New Roman" w:hAnsi="Times New Roman" w:cs="Times New Roman"/>
          <w:sz w:val="24"/>
          <w:szCs w:val="24"/>
        </w:rPr>
        <w:t>Jangan menunda pekerjaan sampai besok jika hari dapat di</w:t>
      </w:r>
      <w:r>
        <w:rPr>
          <w:rFonts w:ascii="Times New Roman" w:hAnsi="Times New Roman" w:cs="Times New Roman"/>
          <w:sz w:val="24"/>
          <w:szCs w:val="24"/>
          <w:lang w:val="en-US"/>
        </w:rPr>
        <w:t xml:space="preserve"> </w:t>
      </w:r>
      <w:r w:rsidRPr="0004419C">
        <w:rPr>
          <w:rFonts w:ascii="Times New Roman" w:hAnsi="Times New Roman" w:cs="Times New Roman"/>
          <w:sz w:val="24"/>
          <w:szCs w:val="24"/>
        </w:rPr>
        <w:t>selesaikan maka tuntaskanlah.</w:t>
      </w:r>
    </w:p>
    <w:p w14:paraId="1454D184" w14:textId="77777777" w:rsidR="0056701A" w:rsidRDefault="0056701A" w:rsidP="0056701A">
      <w:pPr>
        <w:rPr>
          <w:rFonts w:ascii="Times New Roman" w:hAnsi="Times New Roman" w:cs="Times New Roman"/>
          <w:b/>
          <w:sz w:val="24"/>
          <w:szCs w:val="24"/>
        </w:rPr>
      </w:pPr>
      <w:r>
        <w:rPr>
          <w:rFonts w:ascii="Times New Roman" w:hAnsi="Times New Roman" w:cs="Times New Roman"/>
          <w:b/>
          <w:sz w:val="24"/>
          <w:szCs w:val="24"/>
        </w:rPr>
        <w:br w:type="page"/>
      </w:r>
    </w:p>
    <w:p w14:paraId="14F669A1" w14:textId="77777777" w:rsidR="0056701A" w:rsidRPr="0004419C" w:rsidRDefault="0056701A" w:rsidP="0056701A">
      <w:pPr>
        <w:spacing w:after="0" w:line="480" w:lineRule="auto"/>
        <w:jc w:val="both"/>
        <w:rPr>
          <w:rFonts w:ascii="Times New Roman" w:hAnsi="Times New Roman" w:cs="Times New Roman"/>
          <w:b/>
          <w:sz w:val="24"/>
          <w:szCs w:val="24"/>
        </w:rPr>
      </w:pPr>
      <w:r w:rsidRPr="0004419C">
        <w:rPr>
          <w:rFonts w:ascii="Times New Roman" w:hAnsi="Times New Roman" w:cs="Times New Roman"/>
          <w:b/>
          <w:sz w:val="24"/>
          <w:szCs w:val="24"/>
        </w:rPr>
        <w:lastRenderedPageBreak/>
        <w:t xml:space="preserve">PERSEMBAHAN </w:t>
      </w:r>
    </w:p>
    <w:p w14:paraId="4C3F1390" w14:textId="77777777" w:rsidR="0056701A" w:rsidRPr="0004419C" w:rsidRDefault="0056701A" w:rsidP="0056701A">
      <w:pPr>
        <w:tabs>
          <w:tab w:val="left" w:pos="4695"/>
          <w:tab w:val="left" w:pos="5095"/>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 xml:space="preserve">Dengan di awali membaca bismillah </w:t>
      </w:r>
      <w:r w:rsidRPr="0004419C">
        <w:rPr>
          <w:rFonts w:ascii="Times New Roman" w:hAnsi="Times New Roman" w:cs="Times New Roman"/>
          <w:sz w:val="24"/>
          <w:szCs w:val="24"/>
        </w:rPr>
        <w:t>penulis persembahkan</w:t>
      </w:r>
      <w:r>
        <w:rPr>
          <w:rFonts w:ascii="Times New Roman" w:hAnsi="Times New Roman" w:cs="Times New Roman"/>
          <w:sz w:val="24"/>
          <w:szCs w:val="24"/>
          <w:lang w:val="en-US"/>
        </w:rPr>
        <w:t xml:space="preserve"> skripsinya</w:t>
      </w:r>
      <w:r w:rsidRPr="0004419C">
        <w:rPr>
          <w:rFonts w:ascii="Times New Roman" w:hAnsi="Times New Roman" w:cs="Times New Roman"/>
          <w:sz w:val="24"/>
          <w:szCs w:val="24"/>
        </w:rPr>
        <w:t xml:space="preserve"> kepada :</w:t>
      </w:r>
    </w:p>
    <w:p w14:paraId="2ADE5F7E" w14:textId="77777777" w:rsidR="0056701A" w:rsidRPr="0004419C" w:rsidRDefault="0056701A" w:rsidP="0056701A">
      <w:pPr>
        <w:numPr>
          <w:ilvl w:val="0"/>
          <w:numId w:val="3"/>
        </w:numPr>
        <w:tabs>
          <w:tab w:val="left" w:pos="4695"/>
          <w:tab w:val="left" w:pos="5095"/>
        </w:tabs>
        <w:spacing w:after="0" w:line="480" w:lineRule="auto"/>
        <w:ind w:left="426"/>
        <w:jc w:val="both"/>
        <w:rPr>
          <w:rFonts w:ascii="Times New Roman" w:hAnsi="Times New Roman" w:cs="Times New Roman"/>
          <w:sz w:val="24"/>
          <w:szCs w:val="24"/>
        </w:rPr>
      </w:pPr>
      <w:r w:rsidRPr="0004419C">
        <w:rPr>
          <w:rFonts w:ascii="Times New Roman" w:hAnsi="Times New Roman" w:cs="Times New Roman"/>
          <w:sz w:val="24"/>
          <w:szCs w:val="24"/>
        </w:rPr>
        <w:t xml:space="preserve">Allah SWT yang memberikan nikmat dan karuniannya. </w:t>
      </w:r>
    </w:p>
    <w:p w14:paraId="300238FE" w14:textId="77777777" w:rsidR="0056701A" w:rsidRPr="0004419C" w:rsidRDefault="0056701A" w:rsidP="0056701A">
      <w:pPr>
        <w:numPr>
          <w:ilvl w:val="0"/>
          <w:numId w:val="3"/>
        </w:numPr>
        <w:tabs>
          <w:tab w:val="left" w:pos="4695"/>
          <w:tab w:val="left" w:pos="5095"/>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lang w:val="en-US"/>
        </w:rPr>
        <w:t>Orang tua yang selalu mendoakan putra dan putrinya agar selalu dalam keadaan sehat dan lindungan allah swt</w:t>
      </w:r>
      <w:r w:rsidRPr="0004419C">
        <w:rPr>
          <w:rFonts w:ascii="Times New Roman" w:hAnsi="Times New Roman" w:cs="Times New Roman"/>
          <w:sz w:val="24"/>
          <w:szCs w:val="24"/>
        </w:rPr>
        <w:t>.</w:t>
      </w:r>
    </w:p>
    <w:p w14:paraId="60514868" w14:textId="77777777" w:rsidR="0056701A" w:rsidRPr="0004419C" w:rsidRDefault="0056701A" w:rsidP="0056701A">
      <w:pPr>
        <w:numPr>
          <w:ilvl w:val="0"/>
          <w:numId w:val="3"/>
        </w:numPr>
        <w:tabs>
          <w:tab w:val="left" w:pos="4695"/>
          <w:tab w:val="left" w:pos="5095"/>
        </w:tabs>
        <w:spacing w:after="0" w:line="480" w:lineRule="auto"/>
        <w:ind w:left="426"/>
        <w:jc w:val="both"/>
        <w:rPr>
          <w:rFonts w:ascii="Times New Roman" w:hAnsi="Times New Roman" w:cs="Times New Roman"/>
          <w:sz w:val="24"/>
          <w:szCs w:val="24"/>
        </w:rPr>
      </w:pPr>
      <w:r w:rsidRPr="0004419C">
        <w:rPr>
          <w:rFonts w:ascii="Times New Roman" w:hAnsi="Times New Roman" w:cs="Times New Roman"/>
          <w:sz w:val="24"/>
          <w:szCs w:val="24"/>
        </w:rPr>
        <w:t>Dosen pembimbing I Bapak M. Fajar Sidiq,</w:t>
      </w:r>
      <w:r w:rsidRPr="0004419C">
        <w:rPr>
          <w:rFonts w:ascii="Times New Roman" w:hAnsi="Times New Roman" w:cs="Times New Roman"/>
          <w:spacing w:val="-15"/>
          <w:sz w:val="24"/>
          <w:szCs w:val="24"/>
        </w:rPr>
        <w:t xml:space="preserve"> </w:t>
      </w:r>
      <w:r w:rsidRPr="0004419C">
        <w:rPr>
          <w:rFonts w:ascii="Times New Roman" w:hAnsi="Times New Roman" w:cs="Times New Roman"/>
          <w:sz w:val="24"/>
          <w:szCs w:val="24"/>
        </w:rPr>
        <w:t>ST., M.Eng dan dosen pembimbing II Bapak Ir. Soebyakto, MT</w:t>
      </w:r>
    </w:p>
    <w:p w14:paraId="29539958" w14:textId="77777777" w:rsidR="0056701A" w:rsidRPr="0004419C" w:rsidRDefault="0056701A" w:rsidP="0056701A">
      <w:pPr>
        <w:numPr>
          <w:ilvl w:val="0"/>
          <w:numId w:val="3"/>
        </w:numPr>
        <w:tabs>
          <w:tab w:val="left" w:pos="4695"/>
          <w:tab w:val="left" w:pos="5095"/>
        </w:tabs>
        <w:spacing w:after="0" w:line="480" w:lineRule="auto"/>
        <w:ind w:left="426"/>
        <w:jc w:val="both"/>
        <w:rPr>
          <w:rFonts w:ascii="Times New Roman" w:hAnsi="Times New Roman" w:cs="Times New Roman"/>
          <w:sz w:val="24"/>
          <w:szCs w:val="24"/>
        </w:rPr>
      </w:pPr>
      <w:r w:rsidRPr="0004419C">
        <w:rPr>
          <w:rFonts w:ascii="Times New Roman" w:hAnsi="Times New Roman" w:cs="Times New Roman"/>
          <w:sz w:val="24"/>
          <w:szCs w:val="24"/>
        </w:rPr>
        <w:t>Dosen Wali Bapak M. Fajar Sidiq,</w:t>
      </w:r>
      <w:r w:rsidRPr="0004419C">
        <w:rPr>
          <w:rFonts w:ascii="Times New Roman" w:hAnsi="Times New Roman" w:cs="Times New Roman"/>
          <w:spacing w:val="-15"/>
          <w:sz w:val="24"/>
          <w:szCs w:val="24"/>
        </w:rPr>
        <w:t xml:space="preserve"> </w:t>
      </w:r>
      <w:r w:rsidRPr="0004419C">
        <w:rPr>
          <w:rFonts w:ascii="Times New Roman" w:hAnsi="Times New Roman" w:cs="Times New Roman"/>
          <w:sz w:val="24"/>
          <w:szCs w:val="24"/>
        </w:rPr>
        <w:t xml:space="preserve">ST., M.Eng Terimakasih sudah membimbing saya dan mengasih arahan dari semester awal hingga </w:t>
      </w:r>
      <w:r>
        <w:rPr>
          <w:rFonts w:ascii="Times New Roman" w:hAnsi="Times New Roman" w:cs="Times New Roman"/>
          <w:sz w:val="24"/>
          <w:szCs w:val="24"/>
          <w:lang w:val="en-US"/>
        </w:rPr>
        <w:t>sekarang</w:t>
      </w:r>
      <w:r w:rsidRPr="0004419C">
        <w:rPr>
          <w:rFonts w:ascii="Times New Roman" w:hAnsi="Times New Roman" w:cs="Times New Roman"/>
          <w:sz w:val="24"/>
          <w:szCs w:val="24"/>
        </w:rPr>
        <w:t>.</w:t>
      </w:r>
    </w:p>
    <w:p w14:paraId="072E9D76" w14:textId="77777777" w:rsidR="0056701A" w:rsidRPr="0004419C" w:rsidRDefault="0056701A" w:rsidP="0056701A">
      <w:pPr>
        <w:numPr>
          <w:ilvl w:val="0"/>
          <w:numId w:val="3"/>
        </w:numPr>
        <w:tabs>
          <w:tab w:val="left" w:pos="4695"/>
          <w:tab w:val="left" w:pos="5095"/>
        </w:tabs>
        <w:spacing w:after="0" w:line="480" w:lineRule="auto"/>
        <w:ind w:left="426"/>
        <w:jc w:val="both"/>
        <w:rPr>
          <w:rFonts w:ascii="Times New Roman" w:hAnsi="Times New Roman" w:cs="Times New Roman"/>
          <w:sz w:val="24"/>
          <w:szCs w:val="24"/>
        </w:rPr>
      </w:pPr>
      <w:r>
        <w:rPr>
          <w:rFonts w:ascii="Times New Roman" w:hAnsi="Times New Roman" w:cs="Times New Roman"/>
          <w:bCs/>
          <w:sz w:val="24"/>
          <w:szCs w:val="24"/>
          <w:lang w:val="en-US"/>
        </w:rPr>
        <w:t>Terimakasih kepada b</w:t>
      </w:r>
      <w:r w:rsidRPr="0004419C">
        <w:rPr>
          <w:rFonts w:ascii="Times New Roman" w:hAnsi="Times New Roman" w:cs="Times New Roman"/>
          <w:bCs/>
          <w:sz w:val="24"/>
          <w:szCs w:val="24"/>
        </w:rPr>
        <w:t>apak dan Ibu Dosen Fakultas Teknik</w:t>
      </w:r>
      <w:r>
        <w:rPr>
          <w:rFonts w:ascii="Times New Roman" w:hAnsi="Times New Roman" w:cs="Times New Roman"/>
          <w:bCs/>
          <w:sz w:val="24"/>
          <w:szCs w:val="24"/>
          <w:lang w:val="en-US"/>
        </w:rPr>
        <w:t xml:space="preserve"> dan Ilmu Komputer</w:t>
      </w:r>
      <w:r w:rsidRPr="0004419C">
        <w:rPr>
          <w:rFonts w:ascii="Times New Roman" w:hAnsi="Times New Roman" w:cs="Times New Roman"/>
          <w:bCs/>
          <w:sz w:val="24"/>
          <w:szCs w:val="24"/>
        </w:rPr>
        <w:t xml:space="preserve"> Universitas Pancasakti Tegal yang telah memberikan bekal pengetahuan selama penulis menimba ilmu di Fakultas Teknik Universitas Pancasakti Tegal.</w:t>
      </w:r>
      <w:r w:rsidRPr="0004419C">
        <w:rPr>
          <w:rFonts w:ascii="Times New Roman" w:hAnsi="Times New Roman" w:cs="Times New Roman"/>
          <w:sz w:val="24"/>
          <w:szCs w:val="24"/>
        </w:rPr>
        <w:t xml:space="preserve"> </w:t>
      </w:r>
    </w:p>
    <w:p w14:paraId="225B7F33" w14:textId="77777777" w:rsidR="0056701A" w:rsidRPr="0004419C" w:rsidRDefault="0056701A" w:rsidP="0056701A">
      <w:pPr>
        <w:numPr>
          <w:ilvl w:val="0"/>
          <w:numId w:val="3"/>
        </w:numPr>
        <w:tabs>
          <w:tab w:val="left" w:pos="4695"/>
          <w:tab w:val="left" w:pos="5095"/>
        </w:tabs>
        <w:spacing w:after="0" w:line="480" w:lineRule="auto"/>
        <w:ind w:left="426"/>
        <w:jc w:val="both"/>
        <w:rPr>
          <w:rFonts w:ascii="Times New Roman" w:hAnsi="Times New Roman" w:cs="Times New Roman"/>
          <w:sz w:val="24"/>
          <w:szCs w:val="24"/>
        </w:rPr>
      </w:pPr>
      <w:r w:rsidRPr="0004419C">
        <w:rPr>
          <w:rFonts w:ascii="Times New Roman" w:hAnsi="Times New Roman" w:cs="Times New Roman"/>
          <w:sz w:val="24"/>
          <w:szCs w:val="24"/>
        </w:rPr>
        <w:t xml:space="preserve">Teman-teman seperjuangan Teknik Mesin angkatan 2018 terutama kelas B. </w:t>
      </w:r>
    </w:p>
    <w:p w14:paraId="5A30D332" w14:textId="736DFC8E" w:rsidR="0056701A" w:rsidRPr="0056701A" w:rsidRDefault="0056701A" w:rsidP="0056701A">
      <w:pPr>
        <w:rPr>
          <w:rFonts w:ascii="Times New Roman" w:hAnsi="Times New Roman" w:cs="Times New Roman"/>
          <w:b/>
          <w:sz w:val="24"/>
          <w:szCs w:val="24"/>
        </w:rPr>
      </w:pPr>
      <w:r>
        <w:rPr>
          <w:rFonts w:ascii="Times New Roman" w:hAnsi="Times New Roman" w:cs="Times New Roman"/>
          <w:b/>
          <w:sz w:val="24"/>
          <w:szCs w:val="24"/>
        </w:rPr>
        <w:br w:type="page"/>
      </w:r>
    </w:p>
    <w:p w14:paraId="5303F665" w14:textId="77777777" w:rsidR="00B1412A" w:rsidRDefault="00B1412A" w:rsidP="0056701A">
      <w:pPr>
        <w:pStyle w:val="Heading1"/>
        <w:spacing w:before="0" w:line="480" w:lineRule="auto"/>
        <w:rPr>
          <w:lang w:val="en-US"/>
        </w:rPr>
      </w:pPr>
      <w:bookmarkStart w:id="3" w:name="_Toc143595136"/>
      <w:r>
        <w:rPr>
          <w:lang w:val="en-US"/>
        </w:rPr>
        <w:lastRenderedPageBreak/>
        <w:t>ABSTRAK</w:t>
      </w:r>
      <w:bookmarkEnd w:id="3"/>
    </w:p>
    <w:p w14:paraId="1830A495" w14:textId="77777777" w:rsidR="00B1412A" w:rsidRDefault="00B1412A" w:rsidP="00B1412A">
      <w:pPr>
        <w:spacing w:after="0" w:line="360" w:lineRule="auto"/>
        <w:jc w:val="center"/>
        <w:rPr>
          <w:rFonts w:ascii="Times New Roman" w:hAnsi="Times New Roman" w:cs="Times New Roman"/>
          <w:b/>
          <w:sz w:val="24"/>
          <w:szCs w:val="24"/>
        </w:rPr>
      </w:pPr>
    </w:p>
    <w:p w14:paraId="24A1E357" w14:textId="69956379" w:rsidR="00BD7BD4" w:rsidRDefault="00CC3E83" w:rsidP="004A21DB">
      <w:pPr>
        <w:spacing w:after="0" w:line="240" w:lineRule="auto"/>
        <w:ind w:firstLine="709"/>
        <w:jc w:val="both"/>
        <w:rPr>
          <w:rFonts w:ascii="Times New Roman" w:hAnsi="Times New Roman" w:cs="Times New Roman"/>
          <w:bCs/>
          <w:sz w:val="24"/>
          <w:szCs w:val="24"/>
          <w:lang w:val="en-US"/>
        </w:rPr>
      </w:pPr>
      <w:r w:rsidRPr="00CC3E83">
        <w:rPr>
          <w:rFonts w:ascii="Times New Roman" w:hAnsi="Times New Roman" w:cs="Times New Roman"/>
          <w:bCs/>
          <w:sz w:val="24"/>
          <w:szCs w:val="24"/>
          <w:lang w:val="en-US"/>
        </w:rPr>
        <w:t>Ramdhany Febriyanto, 2023 “</w:t>
      </w:r>
      <w:r w:rsidRPr="00CC3E83">
        <w:rPr>
          <w:rFonts w:ascii="Times New Roman" w:hAnsi="Times New Roman" w:cs="Times New Roman"/>
          <w:bCs/>
          <w:sz w:val="24"/>
          <w:szCs w:val="24"/>
        </w:rPr>
        <w:t>A</w:t>
      </w:r>
      <w:r w:rsidR="004D2D89">
        <w:rPr>
          <w:rFonts w:ascii="Times New Roman" w:hAnsi="Times New Roman" w:cs="Times New Roman"/>
          <w:bCs/>
          <w:sz w:val="24"/>
          <w:szCs w:val="24"/>
          <w:lang w:val="en-US"/>
        </w:rPr>
        <w:t>nalis</w:t>
      </w:r>
      <w:r w:rsidR="004D2D89">
        <w:rPr>
          <w:rFonts w:ascii="Times New Roman" w:hAnsi="Times New Roman" w:cs="Times New Roman"/>
          <w:bCs/>
          <w:sz w:val="24"/>
          <w:szCs w:val="24"/>
        </w:rPr>
        <w:t>is</w:t>
      </w:r>
      <w:r w:rsidRPr="00CC3E83">
        <w:rPr>
          <w:rFonts w:ascii="Times New Roman" w:hAnsi="Times New Roman" w:cs="Times New Roman"/>
          <w:bCs/>
          <w:sz w:val="24"/>
          <w:szCs w:val="24"/>
        </w:rPr>
        <w:t xml:space="preserve"> K</w:t>
      </w:r>
      <w:r>
        <w:rPr>
          <w:rFonts w:ascii="Times New Roman" w:hAnsi="Times New Roman" w:cs="Times New Roman"/>
          <w:bCs/>
          <w:sz w:val="24"/>
          <w:szCs w:val="24"/>
          <w:lang w:val="en-US"/>
        </w:rPr>
        <w:t>ekuatan</w:t>
      </w:r>
      <w:r w:rsidRPr="00CC3E83">
        <w:rPr>
          <w:rFonts w:ascii="Times New Roman" w:hAnsi="Times New Roman" w:cs="Times New Roman"/>
          <w:bCs/>
          <w:sz w:val="24"/>
          <w:szCs w:val="24"/>
        </w:rPr>
        <w:t xml:space="preserve"> M</w:t>
      </w:r>
      <w:r>
        <w:rPr>
          <w:rFonts w:ascii="Times New Roman" w:hAnsi="Times New Roman" w:cs="Times New Roman"/>
          <w:bCs/>
          <w:sz w:val="24"/>
          <w:szCs w:val="24"/>
          <w:lang w:val="en-US"/>
        </w:rPr>
        <w:t>ekanik</w:t>
      </w:r>
      <w:r w:rsidR="004D2D89">
        <w:rPr>
          <w:rFonts w:ascii="Times New Roman" w:hAnsi="Times New Roman" w:cs="Times New Roman"/>
          <w:bCs/>
          <w:sz w:val="24"/>
          <w:szCs w:val="24"/>
        </w:rPr>
        <w:t xml:space="preserve"> </w:t>
      </w:r>
      <w:r w:rsidR="004D2D89">
        <w:rPr>
          <w:rFonts w:ascii="Times New Roman" w:hAnsi="Times New Roman" w:cs="Times New Roman"/>
          <w:bCs/>
          <w:sz w:val="24"/>
          <w:szCs w:val="24"/>
          <w:lang w:val="en-US"/>
        </w:rPr>
        <w:t>las</w:t>
      </w:r>
      <w:r w:rsidRPr="00CC3E83">
        <w:rPr>
          <w:rFonts w:ascii="Times New Roman" w:hAnsi="Times New Roman" w:cs="Times New Roman"/>
          <w:bCs/>
          <w:sz w:val="24"/>
          <w:szCs w:val="24"/>
        </w:rPr>
        <w:t xml:space="preserve"> </w:t>
      </w:r>
      <w:r w:rsidR="004271F8">
        <w:rPr>
          <w:rFonts w:ascii="Times New Roman" w:hAnsi="Times New Roman" w:cs="Times New Roman"/>
          <w:bCs/>
          <w:sz w:val="24"/>
          <w:szCs w:val="24"/>
          <w:lang w:val="en-US"/>
        </w:rPr>
        <w:t>G</w:t>
      </w:r>
      <w:r>
        <w:rPr>
          <w:rFonts w:ascii="Times New Roman" w:hAnsi="Times New Roman" w:cs="Times New Roman"/>
          <w:bCs/>
          <w:sz w:val="24"/>
          <w:szCs w:val="24"/>
          <w:lang w:val="en-US"/>
        </w:rPr>
        <w:t>M</w:t>
      </w:r>
      <w:r w:rsidR="004D2D89">
        <w:rPr>
          <w:rFonts w:ascii="Times New Roman" w:hAnsi="Times New Roman" w:cs="Times New Roman"/>
          <w:bCs/>
          <w:sz w:val="24"/>
          <w:szCs w:val="24"/>
        </w:rPr>
        <w:t>AW , p</w:t>
      </w:r>
      <w:r>
        <w:rPr>
          <w:rFonts w:ascii="Times New Roman" w:hAnsi="Times New Roman" w:cs="Times New Roman"/>
          <w:bCs/>
          <w:sz w:val="24"/>
          <w:szCs w:val="24"/>
          <w:lang w:val="en-US"/>
        </w:rPr>
        <w:t>ada</w:t>
      </w:r>
      <w:r w:rsidR="004D2D89">
        <w:rPr>
          <w:rFonts w:ascii="Times New Roman" w:hAnsi="Times New Roman" w:cs="Times New Roman"/>
          <w:bCs/>
          <w:sz w:val="24"/>
          <w:szCs w:val="24"/>
        </w:rPr>
        <w:t xml:space="preserve"> paduan a</w:t>
      </w:r>
      <w:r>
        <w:rPr>
          <w:rFonts w:ascii="Times New Roman" w:hAnsi="Times New Roman" w:cs="Times New Roman"/>
          <w:bCs/>
          <w:sz w:val="24"/>
          <w:szCs w:val="24"/>
          <w:lang w:val="en-US"/>
        </w:rPr>
        <w:t>luminium</w:t>
      </w:r>
      <w:r w:rsidRPr="00CC3E83">
        <w:rPr>
          <w:rFonts w:ascii="Times New Roman" w:hAnsi="Times New Roman" w:cs="Times New Roman"/>
          <w:bCs/>
          <w:sz w:val="24"/>
          <w:szCs w:val="24"/>
        </w:rPr>
        <w:t xml:space="preserve"> 5083 </w:t>
      </w:r>
      <w:r>
        <w:rPr>
          <w:rFonts w:ascii="Times New Roman" w:hAnsi="Times New Roman" w:cs="Times New Roman"/>
          <w:bCs/>
          <w:sz w:val="24"/>
          <w:szCs w:val="24"/>
          <w:lang w:val="en-US"/>
        </w:rPr>
        <w:t>dan</w:t>
      </w:r>
      <w:r w:rsidRPr="00CC3E83">
        <w:rPr>
          <w:rFonts w:ascii="Times New Roman" w:hAnsi="Times New Roman" w:cs="Times New Roman"/>
          <w:bCs/>
          <w:sz w:val="24"/>
          <w:szCs w:val="24"/>
        </w:rPr>
        <w:t xml:space="preserve"> 6061 </w:t>
      </w:r>
      <w:r>
        <w:rPr>
          <w:rFonts w:ascii="Times New Roman" w:hAnsi="Times New Roman" w:cs="Times New Roman"/>
          <w:bCs/>
          <w:sz w:val="24"/>
          <w:szCs w:val="24"/>
          <w:lang w:val="en-US"/>
        </w:rPr>
        <w:t>pada</w:t>
      </w:r>
      <w:r w:rsidR="004D2D89">
        <w:rPr>
          <w:rFonts w:ascii="Times New Roman" w:hAnsi="Times New Roman" w:cs="Times New Roman"/>
          <w:bCs/>
          <w:sz w:val="24"/>
          <w:szCs w:val="24"/>
        </w:rPr>
        <w:t xml:space="preserve"> Kawasaki</w:t>
      </w:r>
      <w:r w:rsidRPr="00CC3E83">
        <w:rPr>
          <w:rFonts w:ascii="Times New Roman" w:hAnsi="Times New Roman" w:cs="Times New Roman"/>
          <w:bCs/>
          <w:sz w:val="24"/>
          <w:szCs w:val="24"/>
        </w:rPr>
        <w:t xml:space="preserve"> D</w:t>
      </w:r>
      <w:r>
        <w:rPr>
          <w:rFonts w:ascii="Times New Roman" w:hAnsi="Times New Roman" w:cs="Times New Roman"/>
          <w:bCs/>
          <w:sz w:val="24"/>
          <w:szCs w:val="24"/>
          <w:lang w:val="en-US"/>
        </w:rPr>
        <w:t>elta</w:t>
      </w:r>
      <w:r w:rsidRPr="00CC3E83">
        <w:rPr>
          <w:rFonts w:ascii="Times New Roman" w:hAnsi="Times New Roman" w:cs="Times New Roman"/>
          <w:bCs/>
          <w:sz w:val="24"/>
          <w:szCs w:val="24"/>
        </w:rPr>
        <w:t xml:space="preserve"> B</w:t>
      </w:r>
      <w:r>
        <w:rPr>
          <w:rFonts w:ascii="Times New Roman" w:hAnsi="Times New Roman" w:cs="Times New Roman"/>
          <w:bCs/>
          <w:sz w:val="24"/>
          <w:szCs w:val="24"/>
          <w:lang w:val="en-US"/>
        </w:rPr>
        <w:t>ox</w:t>
      </w:r>
      <w:r w:rsidR="0055263C">
        <w:rPr>
          <w:rFonts w:ascii="Times New Roman" w:hAnsi="Times New Roman" w:cs="Times New Roman"/>
          <w:bCs/>
          <w:sz w:val="24"/>
          <w:szCs w:val="24"/>
          <w:lang w:val="en-US"/>
        </w:rPr>
        <w:t xml:space="preserve">”. </w:t>
      </w:r>
      <w:r w:rsidR="0055263C">
        <w:rPr>
          <w:rFonts w:ascii="Times New Roman" w:hAnsi="Times New Roman" w:cs="Times New Roman"/>
          <w:bCs/>
          <w:sz w:val="24"/>
          <w:szCs w:val="24"/>
        </w:rPr>
        <w:t xml:space="preserve">Ujian Akhir </w:t>
      </w:r>
      <w:r w:rsidR="004D2D89">
        <w:rPr>
          <w:rFonts w:ascii="Times New Roman" w:hAnsi="Times New Roman" w:cs="Times New Roman"/>
          <w:bCs/>
          <w:sz w:val="24"/>
          <w:szCs w:val="24"/>
        </w:rPr>
        <w:t>Disertai</w:t>
      </w:r>
      <w:r w:rsidR="00BD7BD4">
        <w:rPr>
          <w:rFonts w:ascii="Times New Roman" w:hAnsi="Times New Roman" w:cs="Times New Roman"/>
          <w:bCs/>
          <w:sz w:val="24"/>
          <w:szCs w:val="24"/>
          <w:lang w:val="en-US"/>
        </w:rPr>
        <w:t xml:space="preserve"> Teknik Mesin</w:t>
      </w:r>
      <w:r w:rsidR="004D2D89">
        <w:rPr>
          <w:rFonts w:ascii="Times New Roman" w:hAnsi="Times New Roman" w:cs="Times New Roman"/>
          <w:bCs/>
          <w:sz w:val="24"/>
          <w:szCs w:val="24"/>
        </w:rPr>
        <w:t xml:space="preserve"> di</w:t>
      </w:r>
      <w:r w:rsidR="00BD7BD4">
        <w:rPr>
          <w:rFonts w:ascii="Times New Roman" w:hAnsi="Times New Roman" w:cs="Times New Roman"/>
          <w:bCs/>
          <w:sz w:val="24"/>
          <w:szCs w:val="24"/>
          <w:lang w:val="en-US"/>
        </w:rPr>
        <w:t xml:space="preserve"> Universitas Pancasakti</w:t>
      </w:r>
      <w:r w:rsidR="004D2D89">
        <w:rPr>
          <w:rFonts w:ascii="Times New Roman" w:hAnsi="Times New Roman" w:cs="Times New Roman"/>
          <w:bCs/>
          <w:sz w:val="24"/>
          <w:szCs w:val="24"/>
        </w:rPr>
        <w:t>,</w:t>
      </w:r>
      <w:r w:rsidR="00BD7BD4">
        <w:rPr>
          <w:rFonts w:ascii="Times New Roman" w:hAnsi="Times New Roman" w:cs="Times New Roman"/>
          <w:bCs/>
          <w:sz w:val="24"/>
          <w:szCs w:val="24"/>
          <w:lang w:val="en-US"/>
        </w:rPr>
        <w:t xml:space="preserve"> Tegal.</w:t>
      </w:r>
    </w:p>
    <w:p w14:paraId="0389F54F" w14:textId="77777777" w:rsidR="004A21DB" w:rsidRDefault="004A21DB" w:rsidP="004A21DB">
      <w:pPr>
        <w:spacing w:after="0" w:line="240" w:lineRule="auto"/>
        <w:ind w:firstLine="709"/>
        <w:jc w:val="both"/>
        <w:rPr>
          <w:rFonts w:ascii="Times New Roman" w:hAnsi="Times New Roman" w:cs="Times New Roman"/>
          <w:bCs/>
          <w:sz w:val="24"/>
          <w:szCs w:val="24"/>
          <w:lang w:val="en-US"/>
        </w:rPr>
      </w:pPr>
    </w:p>
    <w:p w14:paraId="0F23E146" w14:textId="304D7350" w:rsidR="00377410" w:rsidRDefault="00377410" w:rsidP="004A21DB">
      <w:pPr>
        <w:spacing w:after="0" w:line="240" w:lineRule="auto"/>
        <w:ind w:firstLine="709"/>
        <w:jc w:val="both"/>
        <w:rPr>
          <w:rFonts w:ascii="Times New Roman" w:hAnsi="Times New Roman" w:cs="Times New Roman"/>
          <w:sz w:val="24"/>
          <w:szCs w:val="24"/>
        </w:rPr>
      </w:pPr>
      <w:r>
        <w:rPr>
          <w:rFonts w:ascii="Times New Roman" w:hAnsi="Times New Roman" w:cs="Times New Roman"/>
          <w:bCs/>
          <w:sz w:val="24"/>
          <w:szCs w:val="24"/>
          <w:lang w:val="en-US"/>
        </w:rPr>
        <w:t>Tujuan</w:t>
      </w:r>
      <w:r w:rsidR="004D2D89">
        <w:rPr>
          <w:rFonts w:ascii="Times New Roman" w:hAnsi="Times New Roman" w:cs="Times New Roman"/>
          <w:bCs/>
          <w:sz w:val="24"/>
          <w:szCs w:val="24"/>
        </w:rPr>
        <w:t xml:space="preserve"> dari studi</w:t>
      </w:r>
      <w:r>
        <w:rPr>
          <w:rFonts w:ascii="Times New Roman" w:hAnsi="Times New Roman" w:cs="Times New Roman"/>
          <w:bCs/>
          <w:sz w:val="24"/>
          <w:szCs w:val="24"/>
          <w:lang w:val="en-US"/>
        </w:rPr>
        <w:t xml:space="preserve"> </w:t>
      </w:r>
      <w:r w:rsidR="004D2D89">
        <w:rPr>
          <w:rFonts w:ascii="Times New Roman" w:hAnsi="Times New Roman" w:cs="Times New Roman"/>
          <w:bCs/>
          <w:sz w:val="24"/>
          <w:szCs w:val="24"/>
        </w:rPr>
        <w:t>analitik</w:t>
      </w:r>
      <w:r w:rsidR="0055263C">
        <w:rPr>
          <w:rFonts w:ascii="Times New Roman" w:hAnsi="Times New Roman" w:cs="Times New Roman"/>
          <w:bCs/>
          <w:sz w:val="24"/>
          <w:szCs w:val="24"/>
        </w:rPr>
        <w:t xml:space="preserve"> </w:t>
      </w:r>
      <w:r w:rsidR="004D2D89">
        <w:rPr>
          <w:rFonts w:ascii="Times New Roman" w:hAnsi="Times New Roman" w:cs="Times New Roman"/>
          <w:bCs/>
          <w:sz w:val="24"/>
          <w:szCs w:val="24"/>
        </w:rPr>
        <w:t xml:space="preserve">adalah untuk menentukan organisasi </w:t>
      </w:r>
      <w:r w:rsidR="004D2D89">
        <w:rPr>
          <w:rFonts w:ascii="Times New Roman" w:hAnsi="Times New Roman" w:cs="Times New Roman"/>
          <w:sz w:val="24"/>
          <w:szCs w:val="24"/>
        </w:rPr>
        <w:t>mikroskopis dari sampel las dalam pengelasan paduan aluminium 5083 dan paduan aluminium 6061</w:t>
      </w:r>
      <w:r>
        <w:rPr>
          <w:rFonts w:ascii="Times New Roman" w:hAnsi="Times New Roman" w:cs="Times New Roman"/>
          <w:sz w:val="24"/>
          <w:szCs w:val="24"/>
          <w:lang w:val="en-US"/>
        </w:rPr>
        <w:t xml:space="preserve"> dan m</w:t>
      </w:r>
      <w:r w:rsidRPr="00377410">
        <w:rPr>
          <w:rFonts w:ascii="Times New Roman" w:hAnsi="Times New Roman" w:cs="Times New Roman"/>
          <w:sz w:val="24"/>
          <w:szCs w:val="24"/>
        </w:rPr>
        <w:t>endapatkan</w:t>
      </w:r>
      <w:r>
        <w:rPr>
          <w:rFonts w:ascii="Times New Roman" w:hAnsi="Times New Roman" w:cs="Times New Roman"/>
          <w:sz w:val="24"/>
          <w:szCs w:val="24"/>
          <w:lang w:val="en-US"/>
        </w:rPr>
        <w:t xml:space="preserve"> </w:t>
      </w:r>
      <w:r w:rsidRPr="00377410">
        <w:rPr>
          <w:rFonts w:ascii="Times New Roman" w:hAnsi="Times New Roman" w:cs="Times New Roman"/>
          <w:sz w:val="24"/>
          <w:szCs w:val="24"/>
        </w:rPr>
        <w:t>hasil</w:t>
      </w:r>
      <w:r w:rsidR="004D2D89">
        <w:rPr>
          <w:rFonts w:ascii="Times New Roman" w:hAnsi="Times New Roman" w:cs="Times New Roman"/>
          <w:sz w:val="24"/>
          <w:szCs w:val="24"/>
        </w:rPr>
        <w:t xml:space="preserve"> uji sampel uji dengan metode</w:t>
      </w:r>
      <w:r w:rsidR="00297CC1">
        <w:rPr>
          <w:rFonts w:ascii="Times New Roman" w:hAnsi="Times New Roman" w:cs="Times New Roman"/>
          <w:sz w:val="24"/>
          <w:szCs w:val="24"/>
          <w:lang w:val="en-US"/>
        </w:rPr>
        <w:t xml:space="preserve"> </w:t>
      </w:r>
      <w:r w:rsidR="0055263C" w:rsidRPr="004D2D89">
        <w:rPr>
          <w:rFonts w:ascii="Times New Roman" w:hAnsi="Times New Roman" w:cs="Times New Roman"/>
          <w:sz w:val="24"/>
          <w:szCs w:val="24"/>
        </w:rPr>
        <w:t>peng</w:t>
      </w:r>
      <w:r w:rsidR="00297CC1" w:rsidRPr="004D2D89">
        <w:rPr>
          <w:rFonts w:ascii="Times New Roman" w:hAnsi="Times New Roman" w:cs="Times New Roman"/>
          <w:sz w:val="24"/>
          <w:szCs w:val="24"/>
          <w:lang w:val="en-US"/>
        </w:rPr>
        <w:t>uji</w:t>
      </w:r>
      <w:r w:rsidR="0055263C" w:rsidRPr="004D2D89">
        <w:rPr>
          <w:rFonts w:ascii="Times New Roman" w:hAnsi="Times New Roman" w:cs="Times New Roman"/>
          <w:sz w:val="24"/>
          <w:szCs w:val="24"/>
        </w:rPr>
        <w:t>an</w:t>
      </w:r>
      <w:r w:rsidR="00297CC1" w:rsidRPr="004D2D89">
        <w:rPr>
          <w:rFonts w:ascii="Times New Roman" w:hAnsi="Times New Roman" w:cs="Times New Roman"/>
          <w:sz w:val="24"/>
          <w:szCs w:val="24"/>
          <w:lang w:val="en-US"/>
        </w:rPr>
        <w:t xml:space="preserve"> impact, </w:t>
      </w:r>
      <w:r w:rsidR="0055263C" w:rsidRPr="004D2D89">
        <w:rPr>
          <w:rFonts w:ascii="Times New Roman" w:hAnsi="Times New Roman" w:cs="Times New Roman"/>
          <w:sz w:val="24"/>
          <w:szCs w:val="24"/>
        </w:rPr>
        <w:t>peng</w:t>
      </w:r>
      <w:r w:rsidR="00297CC1" w:rsidRPr="004D2D89">
        <w:rPr>
          <w:rFonts w:ascii="Times New Roman" w:hAnsi="Times New Roman" w:cs="Times New Roman"/>
          <w:sz w:val="24"/>
          <w:szCs w:val="24"/>
          <w:lang w:val="en-US"/>
        </w:rPr>
        <w:t>uji</w:t>
      </w:r>
      <w:r w:rsidR="0055263C" w:rsidRPr="004D2D89">
        <w:rPr>
          <w:rFonts w:ascii="Times New Roman" w:hAnsi="Times New Roman" w:cs="Times New Roman"/>
          <w:sz w:val="24"/>
          <w:szCs w:val="24"/>
        </w:rPr>
        <w:t>an</w:t>
      </w:r>
      <w:r w:rsidR="00297CC1" w:rsidRPr="004D2D89">
        <w:rPr>
          <w:rFonts w:ascii="Times New Roman" w:hAnsi="Times New Roman" w:cs="Times New Roman"/>
          <w:sz w:val="24"/>
          <w:szCs w:val="24"/>
          <w:lang w:val="en-US"/>
        </w:rPr>
        <w:t xml:space="preserve"> bending, dan </w:t>
      </w:r>
      <w:r w:rsidR="0055263C" w:rsidRPr="004D2D89">
        <w:rPr>
          <w:rFonts w:ascii="Times New Roman" w:hAnsi="Times New Roman" w:cs="Times New Roman"/>
          <w:sz w:val="24"/>
          <w:szCs w:val="24"/>
        </w:rPr>
        <w:t>peng</w:t>
      </w:r>
      <w:r w:rsidR="00297CC1" w:rsidRPr="004D2D89">
        <w:rPr>
          <w:rFonts w:ascii="Times New Roman" w:hAnsi="Times New Roman" w:cs="Times New Roman"/>
          <w:sz w:val="24"/>
          <w:szCs w:val="24"/>
          <w:lang w:val="en-US"/>
        </w:rPr>
        <w:t>uji</w:t>
      </w:r>
      <w:r w:rsidR="0055263C" w:rsidRPr="004D2D89">
        <w:rPr>
          <w:rFonts w:ascii="Times New Roman" w:hAnsi="Times New Roman" w:cs="Times New Roman"/>
          <w:sz w:val="24"/>
          <w:szCs w:val="24"/>
        </w:rPr>
        <w:t>an</w:t>
      </w:r>
      <w:r w:rsidR="00297CC1" w:rsidRPr="004D2D89">
        <w:rPr>
          <w:rFonts w:ascii="Times New Roman" w:hAnsi="Times New Roman" w:cs="Times New Roman"/>
          <w:sz w:val="24"/>
          <w:szCs w:val="24"/>
          <w:lang w:val="en-US"/>
        </w:rPr>
        <w:t xml:space="preserve"> korosi </w:t>
      </w:r>
      <w:r w:rsidR="00297CC1">
        <w:rPr>
          <w:rFonts w:ascii="Times New Roman" w:hAnsi="Times New Roman" w:cs="Times New Roman"/>
          <w:sz w:val="24"/>
          <w:szCs w:val="24"/>
          <w:lang w:val="en-US"/>
        </w:rPr>
        <w:t xml:space="preserve">dengan variasi </w:t>
      </w:r>
      <w:r w:rsidR="005A7874">
        <w:rPr>
          <w:rFonts w:ascii="Times New Roman" w:hAnsi="Times New Roman" w:cs="Times New Roman"/>
          <w:sz w:val="24"/>
          <w:szCs w:val="24"/>
        </w:rPr>
        <w:t xml:space="preserve">temperatur </w:t>
      </w:r>
      <w:r w:rsidR="00297CC1">
        <w:rPr>
          <w:rFonts w:ascii="Times New Roman" w:hAnsi="Times New Roman" w:cs="Times New Roman"/>
          <w:sz w:val="24"/>
          <w:szCs w:val="24"/>
          <w:lang w:val="en-US"/>
        </w:rPr>
        <w:t xml:space="preserve">dan waktu </w:t>
      </w:r>
      <w:r w:rsidR="005A7874">
        <w:rPr>
          <w:rFonts w:ascii="Times New Roman" w:hAnsi="Times New Roman" w:cs="Times New Roman"/>
          <w:sz w:val="24"/>
          <w:szCs w:val="24"/>
        </w:rPr>
        <w:t xml:space="preserve">perlakuan panas </w:t>
      </w:r>
      <w:r w:rsidR="00297CC1">
        <w:rPr>
          <w:rFonts w:ascii="Times New Roman" w:hAnsi="Times New Roman" w:cs="Times New Roman"/>
          <w:sz w:val="24"/>
          <w:szCs w:val="24"/>
          <w:lang w:val="en-US"/>
        </w:rPr>
        <w:t>200˚C 20 menit, 250˚C 25</w:t>
      </w:r>
      <w:r w:rsidR="005A7874">
        <w:rPr>
          <w:rFonts w:ascii="Times New Roman" w:hAnsi="Times New Roman" w:cs="Times New Roman"/>
          <w:sz w:val="24"/>
          <w:szCs w:val="24"/>
          <w:lang w:val="en-US"/>
        </w:rPr>
        <w:t xml:space="preserve"> menit dan 275˚C 25 menit waktu</w:t>
      </w:r>
      <w:r w:rsidR="005A7874">
        <w:rPr>
          <w:rFonts w:ascii="Times New Roman" w:hAnsi="Times New Roman" w:cs="Times New Roman"/>
          <w:sz w:val="24"/>
          <w:szCs w:val="24"/>
        </w:rPr>
        <w:t xml:space="preserve"> perlakuan panas</w:t>
      </w:r>
      <w:r w:rsidRPr="00377410">
        <w:rPr>
          <w:rFonts w:ascii="Times New Roman" w:hAnsi="Times New Roman" w:cs="Times New Roman"/>
          <w:sz w:val="24"/>
          <w:szCs w:val="24"/>
        </w:rPr>
        <w:t>.</w:t>
      </w:r>
    </w:p>
    <w:p w14:paraId="011F8C61" w14:textId="77777777" w:rsidR="004A21DB" w:rsidRDefault="004A21DB" w:rsidP="004A21DB">
      <w:pPr>
        <w:spacing w:after="0" w:line="240" w:lineRule="auto"/>
        <w:ind w:firstLine="709"/>
        <w:jc w:val="both"/>
        <w:rPr>
          <w:rFonts w:ascii="Times New Roman" w:hAnsi="Times New Roman" w:cs="Times New Roman"/>
          <w:sz w:val="24"/>
          <w:szCs w:val="24"/>
        </w:rPr>
      </w:pPr>
    </w:p>
    <w:p w14:paraId="5976166D" w14:textId="1C506DCD" w:rsidR="00BB7143" w:rsidRPr="005A7874" w:rsidRDefault="005A7874" w:rsidP="005A7874">
      <w:pPr>
        <w:pStyle w:val="PlainText"/>
        <w:ind w:firstLine="720"/>
        <w:jc w:val="both"/>
        <w:rPr>
          <w:rFonts w:ascii="Times New Roman" w:hAnsi="Times New Roman" w:cs="Times New Roman"/>
          <w:sz w:val="24"/>
        </w:rPr>
      </w:pPr>
      <w:r w:rsidRPr="005A7874">
        <w:rPr>
          <w:rFonts w:ascii="Times New Roman" w:hAnsi="Times New Roman" w:cs="Times New Roman"/>
          <w:sz w:val="24"/>
        </w:rPr>
        <w:t>Analisis metode penelitian yang digunakan adalah metode Charpy</w:t>
      </w:r>
      <w:r>
        <w:rPr>
          <w:rFonts w:ascii="Times New Roman" w:hAnsi="Times New Roman" w:cs="Times New Roman"/>
          <w:sz w:val="24"/>
          <w:lang w:val="id-ID"/>
        </w:rPr>
        <w:t xml:space="preserve"> </w:t>
      </w:r>
      <w:r w:rsidRPr="005A7874">
        <w:rPr>
          <w:rFonts w:ascii="Times New Roman" w:hAnsi="Times New Roman" w:cs="Times New Roman"/>
          <w:sz w:val="24"/>
        </w:rPr>
        <w:t>uji impak, uji lengkung, dan uji k</w:t>
      </w:r>
      <w:r>
        <w:rPr>
          <w:rFonts w:ascii="Times New Roman" w:hAnsi="Times New Roman" w:cs="Times New Roman"/>
          <w:sz w:val="24"/>
        </w:rPr>
        <w:t>orosi. Analisis ini dimaksudkan</w:t>
      </w:r>
      <w:r>
        <w:rPr>
          <w:rFonts w:ascii="Times New Roman" w:hAnsi="Times New Roman" w:cs="Times New Roman"/>
          <w:sz w:val="24"/>
          <w:lang w:val="id-ID"/>
        </w:rPr>
        <w:t xml:space="preserve"> </w:t>
      </w:r>
      <w:r w:rsidRPr="005A7874">
        <w:rPr>
          <w:rFonts w:ascii="Times New Roman" w:hAnsi="Times New Roman" w:cs="Times New Roman"/>
          <w:sz w:val="24"/>
        </w:rPr>
        <w:t>cari kekuatan daya las, cacat las dan karat jika terjadi korosi. Pembuatan delta box KLX dilaku</w:t>
      </w:r>
      <w:r>
        <w:rPr>
          <w:rFonts w:ascii="Times New Roman" w:hAnsi="Times New Roman" w:cs="Times New Roman"/>
          <w:sz w:val="24"/>
        </w:rPr>
        <w:t>kan dengan metode sambungan las</w:t>
      </w:r>
      <w:r>
        <w:rPr>
          <w:rFonts w:ascii="Times New Roman" w:hAnsi="Times New Roman" w:cs="Times New Roman"/>
          <w:sz w:val="24"/>
          <w:lang w:val="id-ID"/>
        </w:rPr>
        <w:t xml:space="preserve"> </w:t>
      </w:r>
      <w:r w:rsidRPr="005A7874">
        <w:rPr>
          <w:rFonts w:ascii="Times New Roman" w:hAnsi="Times New Roman" w:cs="Times New Roman"/>
          <w:sz w:val="24"/>
        </w:rPr>
        <w:t>dua seri varian model yang berbeda, yaitu paduan aluminium 5083 dan</w:t>
      </w:r>
      <w:r w:rsidRPr="005A7874">
        <w:rPr>
          <w:rFonts w:ascii="Times New Roman" w:hAnsi="Times New Roman" w:cs="Times New Roman"/>
          <w:sz w:val="24"/>
          <w:lang w:val="id-ID"/>
        </w:rPr>
        <w:t xml:space="preserve"> </w:t>
      </w:r>
      <w:r w:rsidRPr="005A7874">
        <w:rPr>
          <w:rFonts w:ascii="Times New Roman" w:hAnsi="Times New Roman" w:cs="Times New Roman"/>
          <w:sz w:val="24"/>
        </w:rPr>
        <w:t>6061 paduan aluminium.</w:t>
      </w:r>
    </w:p>
    <w:p w14:paraId="213AFD74" w14:textId="77777777" w:rsidR="004A21DB" w:rsidRDefault="004A21DB" w:rsidP="004A21DB">
      <w:pPr>
        <w:spacing w:after="0" w:line="240" w:lineRule="auto"/>
        <w:ind w:firstLine="709"/>
        <w:jc w:val="both"/>
        <w:rPr>
          <w:rFonts w:ascii="Times New Roman" w:hAnsi="Times New Roman" w:cs="Times New Roman"/>
          <w:sz w:val="24"/>
          <w:szCs w:val="24"/>
          <w:lang w:val="en-US"/>
        </w:rPr>
      </w:pPr>
    </w:p>
    <w:p w14:paraId="6B865C79" w14:textId="6A978D08" w:rsidR="005C24F2" w:rsidRPr="005A7874" w:rsidRDefault="005A7874" w:rsidP="005A7874">
      <w:pPr>
        <w:pStyle w:val="PlainText"/>
        <w:ind w:firstLine="720"/>
        <w:jc w:val="both"/>
        <w:rPr>
          <w:rFonts w:ascii="Times New Roman" w:hAnsi="Times New Roman" w:cs="Times New Roman"/>
          <w:sz w:val="24"/>
        </w:rPr>
      </w:pPr>
      <w:r w:rsidRPr="005A7874">
        <w:rPr>
          <w:rFonts w:ascii="Times New Roman" w:hAnsi="Times New Roman" w:cs="Times New Roman"/>
          <w:sz w:val="24"/>
        </w:rPr>
        <w:t>Dari hasil data yang diperoleh dari uji impact, nilai harga impact</w:t>
      </w:r>
      <w:r>
        <w:rPr>
          <w:rFonts w:ascii="Times New Roman" w:hAnsi="Times New Roman" w:cs="Times New Roman"/>
          <w:sz w:val="24"/>
          <w:lang w:val="id-ID"/>
        </w:rPr>
        <w:t xml:space="preserve"> </w:t>
      </w:r>
      <w:r w:rsidRPr="005A7874">
        <w:rPr>
          <w:rFonts w:ascii="Times New Roman" w:hAnsi="Times New Roman" w:cs="Times New Roman"/>
          <w:sz w:val="24"/>
        </w:rPr>
        <w:t>tertinggi pada variasi sampel bahan RAW</w:t>
      </w:r>
      <w:r>
        <w:rPr>
          <w:rFonts w:ascii="Times New Roman" w:hAnsi="Times New Roman" w:cs="Times New Roman"/>
          <w:sz w:val="24"/>
        </w:rPr>
        <w:t xml:space="preserve"> ke-3 dengan nilai 0,860 J/mm².</w:t>
      </w:r>
      <w:r>
        <w:rPr>
          <w:rFonts w:ascii="Times New Roman" w:hAnsi="Times New Roman" w:cs="Times New Roman"/>
          <w:sz w:val="24"/>
          <w:lang w:val="id-ID"/>
        </w:rPr>
        <w:t xml:space="preserve"> </w:t>
      </w:r>
      <w:r w:rsidRPr="005A7874">
        <w:rPr>
          <w:rFonts w:ascii="Times New Roman" w:hAnsi="Times New Roman" w:cs="Times New Roman"/>
          <w:sz w:val="24"/>
        </w:rPr>
        <w:t>Hasil pengujian bending dengan nilai teganga</w:t>
      </w:r>
      <w:r>
        <w:rPr>
          <w:rFonts w:ascii="Times New Roman" w:hAnsi="Times New Roman" w:cs="Times New Roman"/>
          <w:sz w:val="24"/>
        </w:rPr>
        <w:t>n bending tertinggi sebesar 275</w:t>
      </w:r>
      <w:r>
        <w:rPr>
          <w:rFonts w:ascii="Times New Roman" w:hAnsi="Times New Roman" w:cs="Times New Roman"/>
          <w:sz w:val="24"/>
          <w:lang w:val="id-ID"/>
        </w:rPr>
        <w:t xml:space="preserve"> </w:t>
      </w:r>
      <w:r w:rsidRPr="005A7874">
        <w:rPr>
          <w:rFonts w:ascii="Times New Roman" w:hAnsi="Times New Roman" w:cs="Times New Roman"/>
          <w:sz w:val="24"/>
        </w:rPr>
        <w:t>derajat_1 dengan nilai 104,34 MPa. Hasil uji ko</w:t>
      </w:r>
      <w:r>
        <w:rPr>
          <w:rFonts w:ascii="Times New Roman" w:hAnsi="Times New Roman" w:cs="Times New Roman"/>
          <w:sz w:val="24"/>
        </w:rPr>
        <w:t>rosi dengan nilai skala</w:t>
      </w:r>
      <w:r>
        <w:rPr>
          <w:rFonts w:ascii="Times New Roman" w:hAnsi="Times New Roman" w:cs="Times New Roman"/>
          <w:sz w:val="24"/>
          <w:lang w:val="id-ID"/>
        </w:rPr>
        <w:t xml:space="preserve"> </w:t>
      </w:r>
      <w:r w:rsidRPr="005A7874">
        <w:rPr>
          <w:rFonts w:ascii="Times New Roman" w:hAnsi="Times New Roman" w:cs="Times New Roman"/>
          <w:sz w:val="24"/>
        </w:rPr>
        <w:t>Korosi tertinggi pada suhu 275 derajat ke_1 bernil</w:t>
      </w:r>
      <w:r>
        <w:rPr>
          <w:rFonts w:ascii="Times New Roman" w:hAnsi="Times New Roman" w:cs="Times New Roman"/>
          <w:sz w:val="24"/>
        </w:rPr>
        <w:t>ai 0,26294 MPY. Sedangkan nilai</w:t>
      </w:r>
      <w:r>
        <w:rPr>
          <w:rFonts w:ascii="Times New Roman" w:hAnsi="Times New Roman" w:cs="Times New Roman"/>
          <w:sz w:val="24"/>
          <w:lang w:val="id-ID"/>
        </w:rPr>
        <w:t>-</w:t>
      </w:r>
      <w:r w:rsidRPr="005A7874">
        <w:rPr>
          <w:rFonts w:ascii="Times New Roman" w:hAnsi="Times New Roman" w:cs="Times New Roman"/>
          <w:sz w:val="24"/>
        </w:rPr>
        <w:t xml:space="preserve">nilai benturan terendah pada 250 derajat ke_2 </w:t>
      </w:r>
      <w:r>
        <w:rPr>
          <w:rFonts w:ascii="Times New Roman" w:hAnsi="Times New Roman" w:cs="Times New Roman"/>
          <w:sz w:val="24"/>
        </w:rPr>
        <w:t>dengan nilai 0,069 J/mm². Hasil</w:t>
      </w:r>
      <w:r>
        <w:rPr>
          <w:rFonts w:ascii="Times New Roman" w:hAnsi="Times New Roman" w:cs="Times New Roman"/>
          <w:sz w:val="24"/>
          <w:lang w:val="id-ID"/>
        </w:rPr>
        <w:t xml:space="preserve"> </w:t>
      </w:r>
      <w:r w:rsidRPr="005A7874">
        <w:rPr>
          <w:rFonts w:ascii="Times New Roman" w:hAnsi="Times New Roman" w:cs="Times New Roman"/>
          <w:sz w:val="24"/>
        </w:rPr>
        <w:t>uji bending nilai tegangan bending minimum pada temperatur 250 ke_1 deng</w:t>
      </w:r>
      <w:r>
        <w:rPr>
          <w:rFonts w:ascii="Times New Roman" w:hAnsi="Times New Roman" w:cs="Times New Roman"/>
          <w:sz w:val="24"/>
        </w:rPr>
        <w:t>an</w:t>
      </w:r>
      <w:r>
        <w:rPr>
          <w:rFonts w:ascii="Times New Roman" w:hAnsi="Times New Roman" w:cs="Times New Roman"/>
          <w:sz w:val="24"/>
          <w:lang w:val="id-ID"/>
        </w:rPr>
        <w:t xml:space="preserve"> </w:t>
      </w:r>
      <w:r w:rsidRPr="005A7874">
        <w:rPr>
          <w:rFonts w:ascii="Times New Roman" w:hAnsi="Times New Roman" w:cs="Times New Roman"/>
          <w:sz w:val="24"/>
        </w:rPr>
        <w:t>nilai 56,72 MPa. Hasil laju korosi minim</w:t>
      </w:r>
      <w:r>
        <w:rPr>
          <w:rFonts w:ascii="Times New Roman" w:hAnsi="Times New Roman" w:cs="Times New Roman"/>
          <w:sz w:val="24"/>
        </w:rPr>
        <w:t>um pada 275 derajat to_3 dengan</w:t>
      </w:r>
      <w:r>
        <w:rPr>
          <w:rFonts w:ascii="Times New Roman" w:hAnsi="Times New Roman" w:cs="Times New Roman"/>
          <w:sz w:val="24"/>
          <w:lang w:val="id-ID"/>
        </w:rPr>
        <w:t xml:space="preserve"> </w:t>
      </w:r>
      <w:r w:rsidRPr="005A7874">
        <w:rPr>
          <w:rFonts w:ascii="Times New Roman" w:hAnsi="Times New Roman" w:cs="Times New Roman"/>
          <w:sz w:val="24"/>
        </w:rPr>
        <w:t>nilai 0,05374 MPY. Menurut hasil pengujian yang</w:t>
      </w:r>
      <w:r>
        <w:rPr>
          <w:rFonts w:ascii="Times New Roman" w:hAnsi="Times New Roman" w:cs="Times New Roman"/>
          <w:sz w:val="24"/>
        </w:rPr>
        <w:t xml:space="preserve"> dilakukan, terdapat dua varian</w:t>
      </w:r>
      <w:r>
        <w:rPr>
          <w:rFonts w:ascii="Times New Roman" w:hAnsi="Times New Roman" w:cs="Times New Roman"/>
          <w:sz w:val="24"/>
          <w:lang w:val="id-ID"/>
        </w:rPr>
        <w:t xml:space="preserve"> </w:t>
      </w:r>
      <w:r w:rsidRPr="005A7874">
        <w:rPr>
          <w:rFonts w:ascii="Times New Roman" w:hAnsi="Times New Roman" w:cs="Times New Roman"/>
          <w:sz w:val="24"/>
        </w:rPr>
        <w:t>Sampel dilas dengan l</w:t>
      </w:r>
      <w:r>
        <w:rPr>
          <w:rFonts w:ascii="Times New Roman" w:hAnsi="Times New Roman" w:cs="Times New Roman"/>
          <w:sz w:val="24"/>
        </w:rPr>
        <w:t>as GMAW (Gas Metal Arc Welding)</w:t>
      </w:r>
      <w:r>
        <w:rPr>
          <w:rFonts w:ascii="Times New Roman" w:hAnsi="Times New Roman" w:cs="Times New Roman"/>
          <w:sz w:val="24"/>
          <w:lang w:val="id-ID"/>
        </w:rPr>
        <w:t xml:space="preserve"> </w:t>
      </w:r>
      <w:r w:rsidRPr="005A7874">
        <w:rPr>
          <w:rFonts w:ascii="Times New Roman" w:hAnsi="Times New Roman" w:cs="Times New Roman"/>
          <w:sz w:val="24"/>
        </w:rPr>
        <w:t>Menggunakan metode sambungan v-butt yang unik, men</w:t>
      </w:r>
      <w:r>
        <w:rPr>
          <w:rFonts w:ascii="Times New Roman" w:hAnsi="Times New Roman" w:cs="Times New Roman"/>
          <w:sz w:val="24"/>
        </w:rPr>
        <w:t>ghasilkan kemiringan 45 derajat</w:t>
      </w:r>
      <w:r>
        <w:rPr>
          <w:rFonts w:ascii="Times New Roman" w:hAnsi="Times New Roman" w:cs="Times New Roman"/>
          <w:sz w:val="24"/>
          <w:lang w:val="id-ID"/>
        </w:rPr>
        <w:t xml:space="preserve"> </w:t>
      </w:r>
      <w:r w:rsidRPr="005A7874">
        <w:rPr>
          <w:rFonts w:ascii="Times New Roman" w:hAnsi="Times New Roman" w:cs="Times New Roman"/>
          <w:sz w:val="24"/>
        </w:rPr>
        <w:t>las seragam tetapi amplitudo</w:t>
      </w:r>
      <w:r>
        <w:rPr>
          <w:rFonts w:ascii="Times New Roman" w:hAnsi="Times New Roman" w:cs="Times New Roman"/>
          <w:sz w:val="24"/>
        </w:rPr>
        <w:t xml:space="preserve"> fraktur rendah untuk uji tekuk</w:t>
      </w:r>
      <w:r>
        <w:rPr>
          <w:rFonts w:ascii="Times New Roman" w:hAnsi="Times New Roman" w:cs="Times New Roman"/>
          <w:sz w:val="24"/>
          <w:lang w:val="id-ID"/>
        </w:rPr>
        <w:t xml:space="preserve"> </w:t>
      </w:r>
      <w:r w:rsidRPr="005A7874">
        <w:rPr>
          <w:rFonts w:ascii="Times New Roman" w:hAnsi="Times New Roman" w:cs="Times New Roman"/>
          <w:sz w:val="24"/>
        </w:rPr>
        <w:t>dan membuat nilai tegangan lentur non-paralel dan tinggi.</w:t>
      </w:r>
    </w:p>
    <w:p w14:paraId="51011003" w14:textId="30D01CB5" w:rsidR="00DA40C8" w:rsidRDefault="00DA40C8" w:rsidP="004A21DB">
      <w:pPr>
        <w:spacing w:after="0" w:line="240" w:lineRule="auto"/>
        <w:ind w:firstLine="709"/>
        <w:jc w:val="both"/>
        <w:rPr>
          <w:rFonts w:ascii="Times New Roman" w:hAnsi="Times New Roman" w:cs="Times New Roman"/>
          <w:sz w:val="24"/>
          <w:szCs w:val="24"/>
        </w:rPr>
      </w:pPr>
    </w:p>
    <w:p w14:paraId="0B2A9ACE" w14:textId="77777777" w:rsidR="00C84CF6" w:rsidRDefault="00C84CF6" w:rsidP="004A21DB">
      <w:pPr>
        <w:spacing w:after="0" w:line="240" w:lineRule="auto"/>
        <w:ind w:firstLine="709"/>
        <w:jc w:val="both"/>
        <w:rPr>
          <w:rFonts w:ascii="Times New Roman" w:hAnsi="Times New Roman" w:cs="Times New Roman"/>
          <w:sz w:val="24"/>
          <w:szCs w:val="24"/>
        </w:rPr>
      </w:pPr>
    </w:p>
    <w:p w14:paraId="7C817F4A" w14:textId="77777777" w:rsidR="00C84CF6" w:rsidRPr="00C84CF6" w:rsidRDefault="00C84CF6" w:rsidP="004A21DB">
      <w:pPr>
        <w:spacing w:after="0" w:line="240" w:lineRule="auto"/>
        <w:ind w:firstLine="709"/>
        <w:jc w:val="both"/>
        <w:rPr>
          <w:rFonts w:ascii="Times New Roman" w:hAnsi="Times New Roman" w:cs="Times New Roman"/>
          <w:sz w:val="24"/>
          <w:szCs w:val="24"/>
        </w:rPr>
      </w:pPr>
    </w:p>
    <w:p w14:paraId="3AEA0885" w14:textId="508F26A4" w:rsidR="00F328A3" w:rsidRPr="005A7874" w:rsidRDefault="00DA40C8" w:rsidP="005A7874">
      <w:pPr>
        <w:pStyle w:val="PlainText"/>
        <w:ind w:left="1440" w:hanging="1440"/>
        <w:jc w:val="both"/>
        <w:rPr>
          <w:rFonts w:ascii="Times New Roman" w:hAnsi="Times New Roman" w:cs="Times New Roman"/>
          <w:sz w:val="24"/>
        </w:rPr>
      </w:pPr>
      <w:r>
        <w:rPr>
          <w:rFonts w:ascii="Times New Roman" w:hAnsi="Times New Roman" w:cs="Times New Roman"/>
          <w:sz w:val="24"/>
          <w:szCs w:val="24"/>
        </w:rPr>
        <w:t>Kata Kunci :</w:t>
      </w:r>
      <w:r w:rsidRPr="005A7874">
        <w:rPr>
          <w:rFonts w:ascii="Times New Roman" w:hAnsi="Times New Roman" w:cs="Times New Roman"/>
          <w:sz w:val="32"/>
          <w:szCs w:val="24"/>
        </w:rPr>
        <w:t xml:space="preserve"> </w:t>
      </w:r>
      <w:r w:rsidR="005A7874" w:rsidRPr="005A7874">
        <w:rPr>
          <w:rFonts w:ascii="Times New Roman" w:hAnsi="Times New Roman" w:cs="Times New Roman"/>
          <w:sz w:val="24"/>
        </w:rPr>
        <w:t>Paduan aluminium perlakuan panas 5083 dan paduan aluminium 6061</w:t>
      </w:r>
      <w:r w:rsidR="005A7874">
        <w:rPr>
          <w:rFonts w:ascii="Times New Roman" w:hAnsi="Times New Roman" w:cs="Times New Roman"/>
          <w:sz w:val="24"/>
          <w:lang w:val="id-ID"/>
        </w:rPr>
        <w:t xml:space="preserve"> </w:t>
      </w:r>
      <w:r w:rsidR="005A7874" w:rsidRPr="005A7874">
        <w:rPr>
          <w:rFonts w:ascii="Times New Roman" w:hAnsi="Times New Roman" w:cs="Times New Roman"/>
          <w:sz w:val="24"/>
        </w:rPr>
        <w:t>variasi suhu dan waktu be</w:t>
      </w:r>
      <w:r w:rsidR="005A7874">
        <w:rPr>
          <w:rFonts w:ascii="Times New Roman" w:hAnsi="Times New Roman" w:cs="Times New Roman"/>
          <w:sz w:val="24"/>
        </w:rPr>
        <w:t>nda uji, Uji impak, Uji</w:t>
      </w:r>
      <w:r w:rsidR="005A7874">
        <w:rPr>
          <w:rFonts w:ascii="Times New Roman" w:hAnsi="Times New Roman" w:cs="Times New Roman"/>
          <w:sz w:val="24"/>
          <w:lang w:val="id-ID"/>
        </w:rPr>
        <w:t xml:space="preserve"> </w:t>
      </w:r>
      <w:r w:rsidR="005A7874" w:rsidRPr="005A7874">
        <w:rPr>
          <w:rFonts w:ascii="Times New Roman" w:hAnsi="Times New Roman" w:cs="Times New Roman"/>
          <w:sz w:val="24"/>
        </w:rPr>
        <w:t>Pengujian lentur dan korosi.</w:t>
      </w:r>
    </w:p>
    <w:p w14:paraId="3BAA804C" w14:textId="77777777" w:rsidR="00F328A3" w:rsidRDefault="00F328A3">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697EA7B0" w14:textId="1C4D68B6" w:rsidR="00DA40C8" w:rsidRDefault="00F328A3" w:rsidP="0056701A">
      <w:pPr>
        <w:pStyle w:val="Heading1"/>
        <w:spacing w:before="0" w:line="480" w:lineRule="auto"/>
        <w:rPr>
          <w:lang w:val="en-US"/>
        </w:rPr>
      </w:pPr>
      <w:bookmarkStart w:id="4" w:name="_Toc143595137"/>
      <w:r>
        <w:rPr>
          <w:lang w:val="en-US"/>
        </w:rPr>
        <w:lastRenderedPageBreak/>
        <w:t>ABSTRACT</w:t>
      </w:r>
      <w:bookmarkEnd w:id="4"/>
    </w:p>
    <w:p w14:paraId="60B6D1DA" w14:textId="609D79D3" w:rsidR="00F328A3" w:rsidRDefault="00F328A3" w:rsidP="00F328A3">
      <w:pPr>
        <w:spacing w:after="0" w:line="240" w:lineRule="auto"/>
        <w:ind w:firstLine="709"/>
        <w:jc w:val="center"/>
        <w:rPr>
          <w:rFonts w:ascii="Times New Roman" w:hAnsi="Times New Roman" w:cs="Times New Roman"/>
          <w:b/>
          <w:bCs/>
          <w:sz w:val="24"/>
          <w:szCs w:val="24"/>
          <w:lang w:val="en-US"/>
        </w:rPr>
      </w:pPr>
    </w:p>
    <w:p w14:paraId="54DB962E" w14:textId="4AD9CFD7" w:rsidR="00B62A4F" w:rsidRPr="00B62A4F" w:rsidRDefault="007259FB" w:rsidP="00B62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0"/>
          <w:lang w:val="en-US"/>
        </w:rPr>
      </w:pPr>
      <w:r w:rsidRPr="007259FB">
        <w:rPr>
          <w:rFonts w:ascii="Times New Roman" w:eastAsia="Times New Roman" w:hAnsi="Times New Roman" w:cs="Times New Roman"/>
          <w:sz w:val="24"/>
          <w:szCs w:val="20"/>
          <w:lang w:val="en-US"/>
        </w:rPr>
        <w:t>Ramdhany Febriyanto, 2023 "Analysis of GMAW Welding Mechanical Strength, on aluminum alloys 5083 and 6061 on the Kawasaki Delta Box". Final Examination Accompanied by Mechanical Engineering at Pancasakti University, Tegal.</w:t>
      </w:r>
    </w:p>
    <w:p w14:paraId="4A41606C" w14:textId="77777777" w:rsidR="00F328A3" w:rsidRPr="007259FB" w:rsidRDefault="00F328A3" w:rsidP="007259FB">
      <w:pPr>
        <w:spacing w:after="0" w:line="240" w:lineRule="auto"/>
        <w:jc w:val="both"/>
        <w:rPr>
          <w:rFonts w:ascii="Times New Roman" w:hAnsi="Times New Roman" w:cs="Times New Roman"/>
          <w:b/>
          <w:bCs/>
          <w:sz w:val="24"/>
          <w:szCs w:val="24"/>
        </w:rPr>
      </w:pPr>
    </w:p>
    <w:p w14:paraId="56AE4037" w14:textId="3BDCDE0E" w:rsidR="00B62A4F" w:rsidRPr="00B62A4F" w:rsidRDefault="00CC6390" w:rsidP="00B62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0"/>
          <w:lang w:val="en-US"/>
        </w:rPr>
      </w:pPr>
      <w:r w:rsidRPr="00CC6390">
        <w:rPr>
          <w:rFonts w:ascii="Times New Roman" w:eastAsia="Times New Roman" w:hAnsi="Times New Roman" w:cs="Times New Roman"/>
          <w:sz w:val="24"/>
          <w:szCs w:val="20"/>
          <w:lang w:val="en-US"/>
        </w:rPr>
        <w:t>The purpose of the analytical study was to determine the microscopic organization of the weld samples in welding aluminum alloy 5083 and aluminum alloy 6061 and to obtain the test results of the test samples using the impact testing, bending testing, and corrosion testing methods with variations in temperature and heat treatment time of 200˚C 20 minutes , 250˚C 25 minutes and 275˚C 25 minutes heat treatment time.</w:t>
      </w:r>
    </w:p>
    <w:p w14:paraId="1E248D32" w14:textId="77777777" w:rsidR="00F328A3" w:rsidRDefault="00F328A3" w:rsidP="00CC6390">
      <w:pPr>
        <w:spacing w:after="0" w:line="240" w:lineRule="auto"/>
        <w:ind w:firstLine="706"/>
        <w:jc w:val="both"/>
        <w:rPr>
          <w:rFonts w:ascii="Times New Roman" w:hAnsi="Times New Roman" w:cs="Times New Roman"/>
          <w:bCs/>
          <w:sz w:val="24"/>
          <w:szCs w:val="24"/>
        </w:rPr>
      </w:pPr>
    </w:p>
    <w:p w14:paraId="173C5798" w14:textId="670300E7" w:rsidR="00440F48" w:rsidRPr="00440F48" w:rsidRDefault="00CC6390" w:rsidP="00440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0"/>
          <w:lang w:val="en-US"/>
        </w:rPr>
      </w:pPr>
      <w:r w:rsidRPr="00CC6390">
        <w:rPr>
          <w:rFonts w:ascii="Times New Roman" w:eastAsia="Times New Roman" w:hAnsi="Times New Roman" w:cs="Times New Roman"/>
          <w:sz w:val="24"/>
          <w:szCs w:val="20"/>
          <w:lang w:val="en-US"/>
        </w:rPr>
        <w:t>Analysis of the research method used is the Charpy method of impact testing, bending testing, and corrosion testing. This analysis is intended to find the strength of the weld, weld defects and rust if corrosion occurs. The manufacture of the KLX delta box was carried out by the welding connection method of two different series of model variants, namely 5083 aluminum alloy and 6061 aluminum alloy.</w:t>
      </w:r>
    </w:p>
    <w:p w14:paraId="6E62660D" w14:textId="77777777" w:rsidR="00F328A3" w:rsidRDefault="00F328A3" w:rsidP="00CC6390">
      <w:pPr>
        <w:spacing w:after="0" w:line="240" w:lineRule="auto"/>
        <w:ind w:firstLine="706"/>
        <w:jc w:val="both"/>
        <w:rPr>
          <w:rFonts w:ascii="Times New Roman" w:hAnsi="Times New Roman" w:cs="Times New Roman"/>
          <w:bCs/>
          <w:sz w:val="24"/>
          <w:szCs w:val="24"/>
        </w:rPr>
      </w:pPr>
    </w:p>
    <w:p w14:paraId="60308BF0" w14:textId="44EB7D39" w:rsidR="00C84CF6" w:rsidRPr="00C84CF6" w:rsidRDefault="00CC6390" w:rsidP="00C8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0"/>
          <w:lang w:val="en-US"/>
        </w:rPr>
      </w:pPr>
      <w:r w:rsidRPr="00CC6390">
        <w:rPr>
          <w:rFonts w:ascii="Times New Roman" w:eastAsia="Times New Roman" w:hAnsi="Times New Roman" w:cs="Times New Roman"/>
          <w:sz w:val="24"/>
          <w:szCs w:val="20"/>
          <w:lang w:val="en-US"/>
        </w:rPr>
        <w:t>From the results of the data obtained from the impact test, the highest impact price value was in the 3rd RAW material sample variation with a value of 0.860 J/mm². The results of the bending test with the highest bending stress value are 275 deg_1 with a value of 104.34 MPa. The results of the corrosion test with the highest Corrosion scale value at a temperature of 275 degrees ke_1 are worth 0.26294 MPY. While the lowest impact values ​​are at 250 degrees ke_2 with a value of 0.069 J/mm². The results of the bending test are the minimum bending stress values ​​at a temperature of 250 ke_1 with a value of 56.72 MPa. The minimum corrosion rate results at 275 degrees to_3 with a value of 0.05374 MPY. According to the results of the tests carried out, there are two variants. Samples were welded with GMAW (Gas Metal Arc Welding) Using a unique v-butt joint method, producing a uniform 45 degree slope but low fracture amplitude for the buckling test and making non-parallel bending stress values and high.</w:t>
      </w:r>
    </w:p>
    <w:p w14:paraId="2BE30368" w14:textId="77777777" w:rsidR="00F328A3" w:rsidRDefault="00F328A3" w:rsidP="00CC3E83">
      <w:pPr>
        <w:spacing w:after="0" w:line="480" w:lineRule="auto"/>
        <w:ind w:firstLine="709"/>
        <w:jc w:val="both"/>
        <w:rPr>
          <w:rFonts w:ascii="Times New Roman" w:hAnsi="Times New Roman" w:cs="Times New Roman"/>
          <w:bCs/>
          <w:sz w:val="24"/>
          <w:szCs w:val="24"/>
        </w:rPr>
      </w:pPr>
    </w:p>
    <w:p w14:paraId="7702E378" w14:textId="77777777" w:rsidR="00F328A3" w:rsidRDefault="00F328A3" w:rsidP="00CC3E83">
      <w:pPr>
        <w:spacing w:after="0" w:line="480" w:lineRule="auto"/>
        <w:ind w:firstLine="709"/>
        <w:jc w:val="both"/>
        <w:rPr>
          <w:rFonts w:ascii="Times New Roman" w:hAnsi="Times New Roman" w:cs="Times New Roman"/>
          <w:bCs/>
          <w:sz w:val="24"/>
          <w:szCs w:val="24"/>
        </w:rPr>
      </w:pPr>
    </w:p>
    <w:p w14:paraId="58E54563" w14:textId="48FDBD89" w:rsidR="00C84CF6" w:rsidRPr="00C84CF6" w:rsidRDefault="00CC6390" w:rsidP="00C8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70" w:hanging="1170"/>
        <w:jc w:val="both"/>
        <w:rPr>
          <w:rFonts w:ascii="Times New Roman" w:eastAsia="Times New Roman" w:hAnsi="Times New Roman" w:cs="Times New Roman"/>
          <w:sz w:val="24"/>
          <w:szCs w:val="20"/>
          <w:lang w:val="en-US"/>
        </w:rPr>
      </w:pPr>
      <w:r w:rsidRPr="00CC6390">
        <w:rPr>
          <w:rFonts w:ascii="Times New Roman" w:eastAsia="Times New Roman" w:hAnsi="Times New Roman" w:cs="Times New Roman"/>
          <w:sz w:val="24"/>
          <w:szCs w:val="20"/>
          <w:lang w:val="en-US"/>
        </w:rPr>
        <w:t>Keywords: Heat treatment aluminum alloy 5083 and aluminum alloy 6061 temperature and time variations of the specimen, impact test, bending and corrosion testing.</w:t>
      </w:r>
    </w:p>
    <w:p w14:paraId="6BED53B3" w14:textId="77777777" w:rsidR="0056701A" w:rsidRPr="0004419C" w:rsidRDefault="0014504A" w:rsidP="0056701A">
      <w:pPr>
        <w:spacing w:after="0" w:line="480" w:lineRule="auto"/>
        <w:jc w:val="center"/>
        <w:rPr>
          <w:rFonts w:ascii="Times New Roman" w:eastAsiaTheme="majorEastAsia" w:hAnsi="Times New Roman" w:cs="Times New Roman"/>
          <w:b/>
          <w:bCs/>
          <w:sz w:val="24"/>
          <w:szCs w:val="24"/>
        </w:rPr>
      </w:pPr>
      <w:r w:rsidRPr="00CC3E83">
        <w:rPr>
          <w:rFonts w:ascii="Times New Roman" w:hAnsi="Times New Roman" w:cs="Times New Roman"/>
          <w:bCs/>
          <w:sz w:val="24"/>
          <w:szCs w:val="24"/>
        </w:rPr>
        <w:br w:type="page"/>
      </w:r>
      <w:r w:rsidR="0056701A" w:rsidRPr="0004419C">
        <w:rPr>
          <w:rFonts w:ascii="Times New Roman" w:hAnsi="Times New Roman" w:cs="Times New Roman"/>
          <w:b/>
          <w:sz w:val="24"/>
          <w:szCs w:val="24"/>
        </w:rPr>
        <w:lastRenderedPageBreak/>
        <w:t>PRAKATA</w:t>
      </w:r>
    </w:p>
    <w:p w14:paraId="0AB0E3D4" w14:textId="77777777" w:rsidR="0056701A" w:rsidRPr="0004419C" w:rsidRDefault="0056701A" w:rsidP="0056701A">
      <w:pPr>
        <w:spacing w:after="0" w:line="360" w:lineRule="auto"/>
        <w:jc w:val="both"/>
        <w:rPr>
          <w:rFonts w:ascii="Times New Roman" w:hAnsi="Times New Roman" w:cs="Times New Roman"/>
          <w:sz w:val="24"/>
          <w:szCs w:val="24"/>
        </w:rPr>
      </w:pPr>
    </w:p>
    <w:p w14:paraId="3F2101C6" w14:textId="77777777" w:rsidR="0056701A" w:rsidRPr="00F66291" w:rsidRDefault="0056701A" w:rsidP="0056701A">
      <w:pPr>
        <w:tabs>
          <w:tab w:val="left" w:pos="4695"/>
        </w:tabs>
        <w:spacing w:after="0" w:line="36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en-GB"/>
        </w:rPr>
        <w:t>P</w:t>
      </w:r>
      <w:r w:rsidRPr="0004419C">
        <w:rPr>
          <w:rFonts w:ascii="Times New Roman" w:hAnsi="Times New Roman" w:cs="Times New Roman"/>
          <w:sz w:val="24"/>
          <w:szCs w:val="24"/>
          <w:lang w:val="en-GB"/>
        </w:rPr>
        <w:t>uji syukur atas kehadirat Allah SWT, yang</w:t>
      </w:r>
      <w:r w:rsidRPr="0004419C">
        <w:rPr>
          <w:rFonts w:ascii="Times New Roman" w:hAnsi="Times New Roman" w:cs="Times New Roman"/>
          <w:sz w:val="24"/>
          <w:szCs w:val="24"/>
        </w:rPr>
        <w:t xml:space="preserve"> </w:t>
      </w:r>
      <w:r w:rsidRPr="0004419C">
        <w:rPr>
          <w:rFonts w:ascii="Times New Roman" w:hAnsi="Times New Roman" w:cs="Times New Roman"/>
          <w:sz w:val="24"/>
          <w:szCs w:val="24"/>
          <w:lang w:val="en-GB"/>
        </w:rPr>
        <w:t>sudah memberikan jalan kemudahan, kelancaran serta kesehatan yang tiada tara sehingga penulis dapat menyelesaikan skripsi ini yang berjudul ‘’</w:t>
      </w:r>
      <w:r w:rsidRPr="0004419C">
        <w:rPr>
          <w:rFonts w:ascii="Times New Roman" w:hAnsi="Times New Roman" w:cs="Times New Roman"/>
          <w:sz w:val="24"/>
          <w:szCs w:val="24"/>
        </w:rPr>
        <w:t>A</w:t>
      </w:r>
      <w:r>
        <w:rPr>
          <w:rFonts w:ascii="Times New Roman" w:hAnsi="Times New Roman" w:cs="Times New Roman"/>
          <w:sz w:val="24"/>
          <w:szCs w:val="24"/>
          <w:lang w:val="en-US"/>
        </w:rPr>
        <w:t>NALISA</w:t>
      </w:r>
      <w:r w:rsidRPr="0004419C">
        <w:rPr>
          <w:rFonts w:ascii="Times New Roman" w:hAnsi="Times New Roman" w:cs="Times New Roman"/>
          <w:sz w:val="24"/>
          <w:szCs w:val="24"/>
        </w:rPr>
        <w:t xml:space="preserve"> K</w:t>
      </w:r>
      <w:r>
        <w:rPr>
          <w:rFonts w:ascii="Times New Roman" w:hAnsi="Times New Roman" w:cs="Times New Roman"/>
          <w:sz w:val="24"/>
          <w:szCs w:val="24"/>
          <w:lang w:val="en-US"/>
        </w:rPr>
        <w:t>EKUATAN</w:t>
      </w:r>
      <w:r w:rsidRPr="0004419C">
        <w:rPr>
          <w:rFonts w:ascii="Times New Roman" w:hAnsi="Times New Roman" w:cs="Times New Roman"/>
          <w:sz w:val="24"/>
          <w:szCs w:val="24"/>
        </w:rPr>
        <w:t xml:space="preserve"> M</w:t>
      </w:r>
      <w:r>
        <w:rPr>
          <w:rFonts w:ascii="Times New Roman" w:hAnsi="Times New Roman" w:cs="Times New Roman"/>
          <w:sz w:val="24"/>
          <w:szCs w:val="24"/>
          <w:lang w:val="en-US"/>
        </w:rPr>
        <w:t>EKANIK</w:t>
      </w:r>
      <w:r w:rsidRPr="0004419C">
        <w:rPr>
          <w:rFonts w:ascii="Times New Roman" w:hAnsi="Times New Roman" w:cs="Times New Roman"/>
          <w:sz w:val="24"/>
          <w:szCs w:val="24"/>
        </w:rPr>
        <w:t xml:space="preserve"> P</w:t>
      </w:r>
      <w:r>
        <w:rPr>
          <w:rFonts w:ascii="Times New Roman" w:hAnsi="Times New Roman" w:cs="Times New Roman"/>
          <w:sz w:val="24"/>
          <w:szCs w:val="24"/>
          <w:lang w:val="en-US"/>
        </w:rPr>
        <w:t>ENGELASAN</w:t>
      </w:r>
      <w:r w:rsidRPr="0004419C">
        <w:rPr>
          <w:rFonts w:ascii="Times New Roman" w:hAnsi="Times New Roman" w:cs="Times New Roman"/>
          <w:sz w:val="24"/>
          <w:szCs w:val="24"/>
        </w:rPr>
        <w:t xml:space="preserve"> G</w:t>
      </w:r>
      <w:r>
        <w:rPr>
          <w:rFonts w:ascii="Times New Roman" w:hAnsi="Times New Roman" w:cs="Times New Roman"/>
          <w:sz w:val="24"/>
          <w:szCs w:val="24"/>
          <w:lang w:val="en-US"/>
        </w:rPr>
        <w:t>M</w:t>
      </w:r>
      <w:r w:rsidRPr="0004419C">
        <w:rPr>
          <w:rFonts w:ascii="Times New Roman" w:hAnsi="Times New Roman" w:cs="Times New Roman"/>
          <w:sz w:val="24"/>
          <w:szCs w:val="24"/>
        </w:rPr>
        <w:t>AW, P</w:t>
      </w:r>
      <w:r>
        <w:rPr>
          <w:rFonts w:ascii="Times New Roman" w:hAnsi="Times New Roman" w:cs="Times New Roman"/>
          <w:sz w:val="24"/>
          <w:szCs w:val="24"/>
          <w:lang w:val="en-US"/>
        </w:rPr>
        <w:t>ADA</w:t>
      </w:r>
      <w:r w:rsidRPr="0004419C">
        <w:rPr>
          <w:rFonts w:ascii="Times New Roman" w:hAnsi="Times New Roman" w:cs="Times New Roman"/>
          <w:sz w:val="24"/>
          <w:szCs w:val="24"/>
        </w:rPr>
        <w:t xml:space="preserve"> A</w:t>
      </w:r>
      <w:r>
        <w:rPr>
          <w:rFonts w:ascii="Times New Roman" w:hAnsi="Times New Roman" w:cs="Times New Roman"/>
          <w:sz w:val="24"/>
          <w:szCs w:val="24"/>
          <w:lang w:val="en-US"/>
        </w:rPr>
        <w:t>LUMUNIUM ALLOY</w:t>
      </w:r>
      <w:r w:rsidRPr="0004419C">
        <w:rPr>
          <w:rFonts w:ascii="Times New Roman" w:hAnsi="Times New Roman" w:cs="Times New Roman"/>
          <w:sz w:val="24"/>
          <w:szCs w:val="24"/>
        </w:rPr>
        <w:t xml:space="preserve"> 5083 </w:t>
      </w:r>
      <w:r>
        <w:rPr>
          <w:rFonts w:ascii="Times New Roman" w:hAnsi="Times New Roman" w:cs="Times New Roman"/>
          <w:sz w:val="24"/>
          <w:szCs w:val="24"/>
          <w:lang w:val="en-US"/>
        </w:rPr>
        <w:t>DAN</w:t>
      </w:r>
      <w:r w:rsidRPr="0004419C">
        <w:rPr>
          <w:rFonts w:ascii="Times New Roman" w:hAnsi="Times New Roman" w:cs="Times New Roman"/>
          <w:sz w:val="24"/>
          <w:szCs w:val="24"/>
        </w:rPr>
        <w:t xml:space="preserve"> A</w:t>
      </w:r>
      <w:r>
        <w:rPr>
          <w:rFonts w:ascii="Times New Roman" w:hAnsi="Times New Roman" w:cs="Times New Roman"/>
          <w:sz w:val="24"/>
          <w:szCs w:val="24"/>
          <w:lang w:val="en-US"/>
        </w:rPr>
        <w:t>LUMUNIUM ALLOY</w:t>
      </w:r>
      <w:r w:rsidRPr="0004419C">
        <w:rPr>
          <w:rFonts w:ascii="Times New Roman" w:hAnsi="Times New Roman" w:cs="Times New Roman"/>
          <w:sz w:val="24"/>
          <w:szCs w:val="24"/>
        </w:rPr>
        <w:t xml:space="preserve"> 6061 P</w:t>
      </w:r>
      <w:r>
        <w:rPr>
          <w:rFonts w:ascii="Times New Roman" w:hAnsi="Times New Roman" w:cs="Times New Roman"/>
          <w:sz w:val="24"/>
          <w:szCs w:val="24"/>
          <w:lang w:val="en-US"/>
        </w:rPr>
        <w:t>ADA</w:t>
      </w:r>
      <w:r w:rsidRPr="0004419C">
        <w:rPr>
          <w:rFonts w:ascii="Times New Roman" w:hAnsi="Times New Roman" w:cs="Times New Roman"/>
          <w:sz w:val="24"/>
          <w:szCs w:val="24"/>
        </w:rPr>
        <w:t xml:space="preserve"> D</w:t>
      </w:r>
      <w:r>
        <w:rPr>
          <w:rFonts w:ascii="Times New Roman" w:hAnsi="Times New Roman" w:cs="Times New Roman"/>
          <w:sz w:val="24"/>
          <w:szCs w:val="24"/>
          <w:lang w:val="en-US"/>
        </w:rPr>
        <w:t>ELTA</w:t>
      </w:r>
      <w:r w:rsidRPr="0004419C">
        <w:rPr>
          <w:rFonts w:ascii="Times New Roman" w:hAnsi="Times New Roman" w:cs="Times New Roman"/>
          <w:sz w:val="24"/>
          <w:szCs w:val="24"/>
        </w:rPr>
        <w:t xml:space="preserve"> B</w:t>
      </w:r>
      <w:r>
        <w:rPr>
          <w:rFonts w:ascii="Times New Roman" w:hAnsi="Times New Roman" w:cs="Times New Roman"/>
          <w:sz w:val="24"/>
          <w:szCs w:val="24"/>
          <w:lang w:val="en-US"/>
        </w:rPr>
        <w:t>OX</w:t>
      </w:r>
      <w:r w:rsidRPr="0004419C">
        <w:rPr>
          <w:rFonts w:ascii="Times New Roman" w:hAnsi="Times New Roman" w:cs="Times New Roman"/>
          <w:sz w:val="24"/>
          <w:szCs w:val="24"/>
        </w:rPr>
        <w:t xml:space="preserve"> K</w:t>
      </w:r>
      <w:r>
        <w:rPr>
          <w:rFonts w:ascii="Times New Roman" w:hAnsi="Times New Roman" w:cs="Times New Roman"/>
          <w:sz w:val="24"/>
          <w:szCs w:val="24"/>
          <w:lang w:val="en-US"/>
        </w:rPr>
        <w:t>LX KAWASAKI</w:t>
      </w:r>
      <w:r w:rsidRPr="0004419C">
        <w:rPr>
          <w:rFonts w:ascii="Times New Roman" w:hAnsi="Times New Roman" w:cs="Times New Roman"/>
          <w:sz w:val="24"/>
          <w:szCs w:val="24"/>
          <w:lang w:val="en-GB"/>
        </w:rPr>
        <w:t>”. Penyusunan skripsi ini dimaksudkan untuk memenuhi suatu syarat dalam rangka menyelesaikan Studi Sastra 1 Program Teknik Mesin.</w:t>
      </w:r>
      <w:r w:rsidRPr="0004419C">
        <w:rPr>
          <w:rFonts w:ascii="Times New Roman" w:hAnsi="Times New Roman" w:cs="Times New Roman"/>
          <w:sz w:val="24"/>
          <w:szCs w:val="24"/>
        </w:rPr>
        <w:t xml:space="preserve"> </w:t>
      </w:r>
      <w:r w:rsidRPr="0004419C">
        <w:rPr>
          <w:rFonts w:ascii="Times New Roman" w:hAnsi="Times New Roman" w:cs="Times New Roman"/>
          <w:sz w:val="24"/>
          <w:szCs w:val="24"/>
          <w:lang w:val="en-GB"/>
        </w:rPr>
        <w:t>Dalam penyusunan dan penulisan skripsi ini tidak luput dari bantuan dan bimbingan berbagai pihak.</w:t>
      </w:r>
    </w:p>
    <w:p w14:paraId="704DE6E3" w14:textId="77777777" w:rsidR="0056701A" w:rsidRDefault="0056701A" w:rsidP="0056701A">
      <w:pPr>
        <w:tabs>
          <w:tab w:val="left" w:pos="4695"/>
        </w:tabs>
        <w:spacing w:after="0" w:line="360" w:lineRule="auto"/>
        <w:ind w:firstLine="567"/>
        <w:jc w:val="both"/>
        <w:rPr>
          <w:rFonts w:ascii="Times New Roman" w:hAnsi="Times New Roman" w:cs="Times New Roman"/>
          <w:sz w:val="24"/>
          <w:szCs w:val="24"/>
        </w:rPr>
      </w:pPr>
      <w:r w:rsidRPr="0004419C">
        <w:rPr>
          <w:rFonts w:ascii="Times New Roman" w:hAnsi="Times New Roman" w:cs="Times New Roman"/>
          <w:sz w:val="24"/>
          <w:szCs w:val="24"/>
          <w:lang w:val="en-GB"/>
        </w:rPr>
        <w:t>Dalam kesempatan ini penulis mengucapkan terima</w:t>
      </w:r>
      <w:r>
        <w:rPr>
          <w:rFonts w:ascii="Times New Roman" w:hAnsi="Times New Roman" w:cs="Times New Roman"/>
          <w:sz w:val="24"/>
          <w:szCs w:val="24"/>
          <w:lang w:val="en-GB"/>
        </w:rPr>
        <w:t xml:space="preserve"> </w:t>
      </w:r>
      <w:r w:rsidRPr="0004419C">
        <w:rPr>
          <w:rFonts w:ascii="Times New Roman" w:hAnsi="Times New Roman" w:cs="Times New Roman"/>
          <w:sz w:val="24"/>
          <w:szCs w:val="24"/>
          <w:lang w:val="en-GB"/>
        </w:rPr>
        <w:t xml:space="preserve">kasih sebesar-besanya kepada : </w:t>
      </w:r>
    </w:p>
    <w:p w14:paraId="779F8A1F" w14:textId="77777777" w:rsidR="0056701A" w:rsidRDefault="0056701A" w:rsidP="0056701A">
      <w:pPr>
        <w:numPr>
          <w:ilvl w:val="0"/>
          <w:numId w:val="4"/>
        </w:numPr>
        <w:tabs>
          <w:tab w:val="left" w:pos="4695"/>
        </w:tabs>
        <w:spacing w:after="0" w:line="360" w:lineRule="auto"/>
        <w:jc w:val="both"/>
        <w:rPr>
          <w:rFonts w:ascii="Times New Roman" w:hAnsi="Times New Roman" w:cs="Times New Roman"/>
          <w:sz w:val="24"/>
          <w:szCs w:val="24"/>
        </w:rPr>
      </w:pPr>
      <w:r w:rsidRPr="00963E6F">
        <w:rPr>
          <w:rFonts w:ascii="Times New Roman" w:hAnsi="Times New Roman" w:cs="Times New Roman"/>
          <w:sz w:val="24"/>
          <w:szCs w:val="24"/>
        </w:rPr>
        <w:t>Bapak Dr. Agus Wibowo, ST.,M.T. Selaku dekan Fakultas Teknik dan Ilmu Komputer Universitas Pancasakti Tegal.</w:t>
      </w:r>
    </w:p>
    <w:p w14:paraId="3E82CA9D" w14:textId="77777777" w:rsidR="0056701A" w:rsidRDefault="0056701A" w:rsidP="0056701A">
      <w:pPr>
        <w:numPr>
          <w:ilvl w:val="0"/>
          <w:numId w:val="4"/>
        </w:numPr>
        <w:tabs>
          <w:tab w:val="left" w:pos="4695"/>
        </w:tabs>
        <w:spacing w:after="0" w:line="360" w:lineRule="auto"/>
        <w:jc w:val="both"/>
        <w:rPr>
          <w:rFonts w:ascii="Times New Roman" w:hAnsi="Times New Roman" w:cs="Times New Roman"/>
          <w:sz w:val="24"/>
          <w:szCs w:val="24"/>
        </w:rPr>
      </w:pPr>
      <w:r w:rsidRPr="00963E6F">
        <w:rPr>
          <w:rFonts w:ascii="Times New Roman" w:hAnsi="Times New Roman" w:cs="Times New Roman"/>
          <w:sz w:val="24"/>
          <w:szCs w:val="24"/>
        </w:rPr>
        <w:t>Bapak M. Fajar Sidiq,</w:t>
      </w:r>
      <w:r w:rsidRPr="00963E6F">
        <w:rPr>
          <w:rFonts w:ascii="Times New Roman" w:hAnsi="Times New Roman" w:cs="Times New Roman"/>
          <w:spacing w:val="-15"/>
          <w:sz w:val="24"/>
          <w:szCs w:val="24"/>
        </w:rPr>
        <w:t xml:space="preserve"> </w:t>
      </w:r>
      <w:r w:rsidRPr="00963E6F">
        <w:rPr>
          <w:rFonts w:ascii="Times New Roman" w:hAnsi="Times New Roman" w:cs="Times New Roman"/>
          <w:sz w:val="24"/>
          <w:szCs w:val="24"/>
        </w:rPr>
        <w:t xml:space="preserve">ST., M.Eng Selaku dosen Pembimbing I. </w:t>
      </w:r>
    </w:p>
    <w:p w14:paraId="3AA3AC8C" w14:textId="77777777" w:rsidR="0056701A" w:rsidRDefault="0056701A" w:rsidP="0056701A">
      <w:pPr>
        <w:numPr>
          <w:ilvl w:val="0"/>
          <w:numId w:val="4"/>
        </w:numPr>
        <w:tabs>
          <w:tab w:val="left" w:pos="4695"/>
        </w:tabs>
        <w:spacing w:after="0" w:line="360" w:lineRule="auto"/>
        <w:jc w:val="both"/>
        <w:rPr>
          <w:rFonts w:ascii="Times New Roman" w:hAnsi="Times New Roman" w:cs="Times New Roman"/>
          <w:sz w:val="24"/>
          <w:szCs w:val="24"/>
        </w:rPr>
      </w:pPr>
      <w:r w:rsidRPr="00963E6F">
        <w:rPr>
          <w:rFonts w:ascii="Times New Roman" w:hAnsi="Times New Roman" w:cs="Times New Roman"/>
          <w:sz w:val="24"/>
          <w:szCs w:val="24"/>
        </w:rPr>
        <w:t xml:space="preserve">Bapak Ir. Soebyakto, MT Selaku dosen Pembimbing II. </w:t>
      </w:r>
    </w:p>
    <w:p w14:paraId="341F4396" w14:textId="77777777" w:rsidR="0056701A" w:rsidRDefault="0056701A" w:rsidP="0056701A">
      <w:pPr>
        <w:numPr>
          <w:ilvl w:val="0"/>
          <w:numId w:val="4"/>
        </w:numPr>
        <w:tabs>
          <w:tab w:val="left" w:pos="4695"/>
        </w:tabs>
        <w:spacing w:after="0" w:line="360" w:lineRule="auto"/>
        <w:jc w:val="both"/>
        <w:rPr>
          <w:rFonts w:ascii="Times New Roman" w:hAnsi="Times New Roman" w:cs="Times New Roman"/>
          <w:sz w:val="24"/>
          <w:szCs w:val="24"/>
        </w:rPr>
      </w:pPr>
      <w:r w:rsidRPr="00963E6F">
        <w:rPr>
          <w:rFonts w:ascii="Times New Roman" w:hAnsi="Times New Roman" w:cs="Times New Roman"/>
          <w:sz w:val="24"/>
          <w:szCs w:val="24"/>
        </w:rPr>
        <w:t xml:space="preserve">Segenap Dosen dan Staf Fakultas Teknik dan Ilmu Komputer Universitas Pancasakti Tegal. </w:t>
      </w:r>
    </w:p>
    <w:p w14:paraId="2E70AB55" w14:textId="77777777" w:rsidR="0056701A" w:rsidRPr="00963E6F" w:rsidRDefault="0056701A" w:rsidP="0056701A">
      <w:pPr>
        <w:numPr>
          <w:ilvl w:val="0"/>
          <w:numId w:val="4"/>
        </w:numPr>
        <w:tabs>
          <w:tab w:val="left" w:pos="4695"/>
        </w:tabs>
        <w:spacing w:after="0" w:line="360" w:lineRule="auto"/>
        <w:jc w:val="both"/>
        <w:rPr>
          <w:rFonts w:ascii="Times New Roman" w:hAnsi="Times New Roman" w:cs="Times New Roman"/>
          <w:sz w:val="24"/>
          <w:szCs w:val="24"/>
        </w:rPr>
      </w:pPr>
      <w:r w:rsidRPr="00963E6F">
        <w:rPr>
          <w:rFonts w:ascii="Times New Roman" w:hAnsi="Times New Roman" w:cs="Times New Roman"/>
          <w:sz w:val="24"/>
          <w:szCs w:val="24"/>
        </w:rPr>
        <w:t>Bapak dan Ibu saya yang tak pernah lelah untuk mendoakan dan memberi semangat.</w:t>
      </w:r>
    </w:p>
    <w:p w14:paraId="3369AD8D" w14:textId="77777777" w:rsidR="0056701A" w:rsidRPr="0004419C" w:rsidRDefault="0056701A" w:rsidP="0056701A">
      <w:pPr>
        <w:widowControl w:val="0"/>
        <w:tabs>
          <w:tab w:val="left" w:pos="1530"/>
        </w:tabs>
        <w:autoSpaceDE w:val="0"/>
        <w:autoSpaceDN w:val="0"/>
        <w:spacing w:after="0" w:line="360" w:lineRule="auto"/>
        <w:ind w:right="119" w:firstLine="567"/>
        <w:jc w:val="both"/>
        <w:rPr>
          <w:rFonts w:ascii="Times New Roman" w:hAnsi="Times New Roman" w:cs="Times New Roman"/>
          <w:color w:val="000000"/>
          <w:sz w:val="24"/>
          <w:szCs w:val="24"/>
        </w:rPr>
      </w:pPr>
    </w:p>
    <w:p w14:paraId="7833D39C" w14:textId="77777777" w:rsidR="0056701A" w:rsidRPr="0004419C" w:rsidRDefault="0056701A" w:rsidP="0056701A">
      <w:pPr>
        <w:widowControl w:val="0"/>
        <w:tabs>
          <w:tab w:val="left" w:pos="1530"/>
        </w:tabs>
        <w:autoSpaceDE w:val="0"/>
        <w:autoSpaceDN w:val="0"/>
        <w:spacing w:after="0" w:line="360" w:lineRule="auto"/>
        <w:ind w:right="119" w:firstLine="567"/>
        <w:jc w:val="both"/>
        <w:rPr>
          <w:rFonts w:ascii="Times New Roman" w:hAnsi="Times New Roman" w:cs="Times New Roman"/>
          <w:sz w:val="24"/>
          <w:szCs w:val="24"/>
        </w:rPr>
      </w:pPr>
      <w:r w:rsidRPr="0004419C">
        <w:rPr>
          <w:rFonts w:ascii="Times New Roman" w:hAnsi="Times New Roman" w:cs="Times New Roman"/>
          <w:color w:val="000000"/>
          <w:sz w:val="24"/>
          <w:szCs w:val="24"/>
        </w:rPr>
        <w:t>Penulis menyadari karena keterbatasan kemampuan dan pengetahuan yang dimiliki sehingga masih banyak kekurangan dalam penyusunan skripsi ini, untuk itu mohon masukan untuk kebaikan dan pemanfaatannya. Harapan penulis semoga skripsi ini dapat bermanfaat bagi kita semua Amin.</w:t>
      </w:r>
      <w:r w:rsidRPr="0004419C">
        <w:rPr>
          <w:rFonts w:ascii="Times New Roman" w:hAnsi="Times New Roman" w:cs="Times New Roman"/>
          <w:sz w:val="24"/>
          <w:szCs w:val="24"/>
        </w:rPr>
        <w:t xml:space="preserve"> </w:t>
      </w:r>
    </w:p>
    <w:p w14:paraId="7749FC42" w14:textId="77777777" w:rsidR="0056701A" w:rsidRPr="0004419C" w:rsidRDefault="0056701A" w:rsidP="0056701A">
      <w:pPr>
        <w:spacing w:after="0" w:line="360" w:lineRule="auto"/>
        <w:jc w:val="both"/>
        <w:rPr>
          <w:rFonts w:ascii="Times New Roman" w:hAnsi="Times New Roman" w:cs="Times New Roman"/>
          <w:sz w:val="24"/>
          <w:szCs w:val="24"/>
        </w:rPr>
      </w:pPr>
    </w:p>
    <w:p w14:paraId="6C5F6217" w14:textId="77777777" w:rsidR="0056701A" w:rsidRPr="00F66291" w:rsidRDefault="0056701A" w:rsidP="0056701A">
      <w:pPr>
        <w:spacing w:after="0" w:line="480" w:lineRule="auto"/>
        <w:ind w:left="5040" w:firstLine="720"/>
        <w:jc w:val="both"/>
        <w:rPr>
          <w:rFonts w:ascii="Times New Roman" w:hAnsi="Times New Roman" w:cs="Times New Roman"/>
          <w:sz w:val="24"/>
          <w:szCs w:val="24"/>
          <w:lang w:val="en-US"/>
        </w:rPr>
      </w:pPr>
      <w:r w:rsidRPr="0004419C">
        <w:rPr>
          <w:rFonts w:ascii="Times New Roman" w:hAnsi="Times New Roman" w:cs="Times New Roman"/>
          <w:sz w:val="24"/>
          <w:szCs w:val="24"/>
        </w:rPr>
        <w:t xml:space="preserve">Tegal,  </w:t>
      </w:r>
      <w:r>
        <w:rPr>
          <w:rFonts w:ascii="Times New Roman" w:hAnsi="Times New Roman" w:cs="Times New Roman"/>
          <w:sz w:val="24"/>
          <w:szCs w:val="24"/>
          <w:lang w:val="en-US"/>
        </w:rPr>
        <w:t xml:space="preserve">Agustus </w:t>
      </w:r>
      <w:r w:rsidRPr="0004419C">
        <w:rPr>
          <w:rFonts w:ascii="Times New Roman" w:hAnsi="Times New Roman" w:cs="Times New Roman"/>
          <w:sz w:val="24"/>
          <w:szCs w:val="24"/>
        </w:rPr>
        <w:t>202</w:t>
      </w:r>
      <w:r>
        <w:rPr>
          <w:rFonts w:ascii="Times New Roman" w:hAnsi="Times New Roman" w:cs="Times New Roman"/>
          <w:sz w:val="24"/>
          <w:szCs w:val="24"/>
          <w:lang w:val="en-US"/>
        </w:rPr>
        <w:t>3</w:t>
      </w:r>
    </w:p>
    <w:p w14:paraId="2242FEC6" w14:textId="77777777" w:rsidR="0056701A" w:rsidRDefault="0056701A" w:rsidP="0056701A">
      <w:pPr>
        <w:spacing w:after="0" w:line="360" w:lineRule="auto"/>
        <w:jc w:val="both"/>
        <w:rPr>
          <w:rFonts w:ascii="Times New Roman" w:hAnsi="Times New Roman" w:cs="Times New Roman"/>
          <w:sz w:val="24"/>
          <w:szCs w:val="24"/>
        </w:rPr>
      </w:pPr>
    </w:p>
    <w:p w14:paraId="7F34B37D" w14:textId="77777777" w:rsidR="0056701A" w:rsidRPr="0004419C" w:rsidRDefault="0056701A" w:rsidP="0056701A">
      <w:pPr>
        <w:spacing w:after="0" w:line="360" w:lineRule="auto"/>
        <w:jc w:val="both"/>
        <w:rPr>
          <w:rFonts w:ascii="Times New Roman" w:hAnsi="Times New Roman" w:cs="Times New Roman"/>
          <w:sz w:val="24"/>
          <w:szCs w:val="24"/>
        </w:rPr>
      </w:pPr>
    </w:p>
    <w:p w14:paraId="23D6C024" w14:textId="77777777" w:rsidR="0056701A" w:rsidRPr="0004419C" w:rsidRDefault="0056701A" w:rsidP="0056701A">
      <w:pPr>
        <w:spacing w:after="0" w:line="480" w:lineRule="auto"/>
        <w:ind w:left="6480"/>
        <w:jc w:val="both"/>
        <w:rPr>
          <w:rFonts w:ascii="Times New Roman" w:hAnsi="Times New Roman" w:cs="Times New Roman"/>
          <w:sz w:val="24"/>
          <w:szCs w:val="24"/>
        </w:rPr>
      </w:pPr>
      <w:r w:rsidRPr="0004419C">
        <w:rPr>
          <w:rFonts w:ascii="Times New Roman" w:hAnsi="Times New Roman" w:cs="Times New Roman"/>
          <w:sz w:val="24"/>
          <w:szCs w:val="24"/>
        </w:rPr>
        <w:t>Penyusun</w:t>
      </w:r>
      <w:r w:rsidRPr="0004419C">
        <w:rPr>
          <w:rFonts w:ascii="Times New Roman" w:hAnsi="Times New Roman" w:cs="Times New Roman"/>
          <w:sz w:val="24"/>
          <w:szCs w:val="24"/>
        </w:rPr>
        <w:br w:type="page"/>
      </w:r>
    </w:p>
    <w:p w14:paraId="0095F721" w14:textId="77777777" w:rsidR="0056701A" w:rsidRPr="0004419C" w:rsidRDefault="0056701A" w:rsidP="0056701A">
      <w:pPr>
        <w:pStyle w:val="Heading1"/>
        <w:spacing w:before="0" w:line="360" w:lineRule="auto"/>
        <w:rPr>
          <w:rFonts w:cs="Times New Roman"/>
          <w:szCs w:val="24"/>
        </w:rPr>
      </w:pPr>
      <w:bookmarkStart w:id="5" w:name="_Toc140685506"/>
      <w:bookmarkStart w:id="6" w:name="_Toc143595138"/>
      <w:r w:rsidRPr="0004419C">
        <w:rPr>
          <w:rFonts w:cs="Times New Roman"/>
          <w:szCs w:val="24"/>
        </w:rPr>
        <w:lastRenderedPageBreak/>
        <w:t>DAFTAR ISI</w:t>
      </w:r>
      <w:bookmarkEnd w:id="5"/>
      <w:bookmarkEnd w:id="6"/>
    </w:p>
    <w:p w14:paraId="14365C7F" w14:textId="77777777" w:rsidR="0056701A" w:rsidRPr="0004419C" w:rsidRDefault="0056701A" w:rsidP="0056701A">
      <w:pPr>
        <w:spacing w:after="0" w:line="360" w:lineRule="auto"/>
        <w:jc w:val="center"/>
        <w:rPr>
          <w:rFonts w:ascii="Times New Roman" w:hAnsi="Times New Roman" w:cs="Times New Roman"/>
          <w:sz w:val="24"/>
          <w:szCs w:val="24"/>
        </w:rPr>
      </w:pPr>
    </w:p>
    <w:p w14:paraId="15D276C0" w14:textId="77777777" w:rsidR="005B0645" w:rsidRDefault="0056701A">
      <w:pPr>
        <w:pStyle w:val="TOC1"/>
        <w:rPr>
          <w:rFonts w:asciiTheme="minorHAnsi" w:eastAsiaTheme="minorEastAsia" w:hAnsiTheme="minorHAnsi" w:cstheme="minorBidi"/>
          <w:sz w:val="22"/>
          <w:szCs w:val="22"/>
        </w:rPr>
      </w:pPr>
      <w:r w:rsidRPr="0004419C">
        <w:fldChar w:fldCharType="begin"/>
      </w:r>
      <w:r w:rsidRPr="0004419C">
        <w:instrText xml:space="preserve"> TOC \o "1-3" \h \z \u </w:instrText>
      </w:r>
      <w:r w:rsidRPr="0004419C">
        <w:fldChar w:fldCharType="separate"/>
      </w:r>
      <w:hyperlink w:anchor="_Toc143595134" w:history="1">
        <w:r w:rsidR="005B0645" w:rsidRPr="00D07231">
          <w:rPr>
            <w:rStyle w:val="Hyperlink"/>
          </w:rPr>
          <w:t>LEMBARAN PERSETUJUAN PROPOSAL</w:t>
        </w:r>
        <w:r w:rsidR="005B0645">
          <w:rPr>
            <w:webHidden/>
          </w:rPr>
          <w:tab/>
        </w:r>
        <w:r w:rsidR="005B0645">
          <w:rPr>
            <w:webHidden/>
          </w:rPr>
          <w:fldChar w:fldCharType="begin"/>
        </w:r>
        <w:r w:rsidR="005B0645">
          <w:rPr>
            <w:webHidden/>
          </w:rPr>
          <w:instrText xml:space="preserve"> PAGEREF _Toc143595134 \h </w:instrText>
        </w:r>
        <w:r w:rsidR="005B0645">
          <w:rPr>
            <w:webHidden/>
          </w:rPr>
        </w:r>
        <w:r w:rsidR="005B0645">
          <w:rPr>
            <w:webHidden/>
          </w:rPr>
          <w:fldChar w:fldCharType="separate"/>
        </w:r>
        <w:r w:rsidR="005B0645">
          <w:rPr>
            <w:webHidden/>
          </w:rPr>
          <w:t>2</w:t>
        </w:r>
        <w:r w:rsidR="005B0645">
          <w:rPr>
            <w:webHidden/>
          </w:rPr>
          <w:fldChar w:fldCharType="end"/>
        </w:r>
      </w:hyperlink>
    </w:p>
    <w:p w14:paraId="46225341" w14:textId="77777777" w:rsidR="005B0645" w:rsidRDefault="006D0F33">
      <w:pPr>
        <w:pStyle w:val="TOC1"/>
        <w:rPr>
          <w:rFonts w:asciiTheme="minorHAnsi" w:eastAsiaTheme="minorEastAsia" w:hAnsiTheme="minorHAnsi" w:cstheme="minorBidi"/>
          <w:sz w:val="22"/>
          <w:szCs w:val="22"/>
        </w:rPr>
      </w:pPr>
      <w:hyperlink w:anchor="_Toc143595135" w:history="1">
        <w:r w:rsidR="005B0645" w:rsidRPr="00D07231">
          <w:rPr>
            <w:rStyle w:val="Hyperlink"/>
          </w:rPr>
          <w:t>MOTTO DAN PERSEMBAHAN</w:t>
        </w:r>
        <w:r w:rsidR="005B0645">
          <w:rPr>
            <w:webHidden/>
          </w:rPr>
          <w:tab/>
        </w:r>
        <w:r w:rsidR="005B0645">
          <w:rPr>
            <w:webHidden/>
          </w:rPr>
          <w:fldChar w:fldCharType="begin"/>
        </w:r>
        <w:r w:rsidR="005B0645">
          <w:rPr>
            <w:webHidden/>
          </w:rPr>
          <w:instrText xml:space="preserve"> PAGEREF _Toc143595135 \h </w:instrText>
        </w:r>
        <w:r w:rsidR="005B0645">
          <w:rPr>
            <w:webHidden/>
          </w:rPr>
        </w:r>
        <w:r w:rsidR="005B0645">
          <w:rPr>
            <w:webHidden/>
          </w:rPr>
          <w:fldChar w:fldCharType="separate"/>
        </w:r>
        <w:r w:rsidR="005B0645">
          <w:rPr>
            <w:webHidden/>
          </w:rPr>
          <w:t>5</w:t>
        </w:r>
        <w:r w:rsidR="005B0645">
          <w:rPr>
            <w:webHidden/>
          </w:rPr>
          <w:fldChar w:fldCharType="end"/>
        </w:r>
      </w:hyperlink>
    </w:p>
    <w:p w14:paraId="2DE0C499" w14:textId="77777777" w:rsidR="005B0645" w:rsidRDefault="006D0F33">
      <w:pPr>
        <w:pStyle w:val="TOC1"/>
        <w:rPr>
          <w:rFonts w:asciiTheme="minorHAnsi" w:eastAsiaTheme="minorEastAsia" w:hAnsiTheme="minorHAnsi" w:cstheme="minorBidi"/>
          <w:sz w:val="22"/>
          <w:szCs w:val="22"/>
        </w:rPr>
      </w:pPr>
      <w:hyperlink w:anchor="_Toc143595136" w:history="1">
        <w:r w:rsidR="005B0645" w:rsidRPr="00D07231">
          <w:rPr>
            <w:rStyle w:val="Hyperlink"/>
          </w:rPr>
          <w:t>ABSTRAK</w:t>
        </w:r>
        <w:r w:rsidR="005B0645">
          <w:rPr>
            <w:webHidden/>
          </w:rPr>
          <w:tab/>
        </w:r>
        <w:r w:rsidR="005B0645">
          <w:rPr>
            <w:webHidden/>
          </w:rPr>
          <w:fldChar w:fldCharType="begin"/>
        </w:r>
        <w:r w:rsidR="005B0645">
          <w:rPr>
            <w:webHidden/>
          </w:rPr>
          <w:instrText xml:space="preserve"> PAGEREF _Toc143595136 \h </w:instrText>
        </w:r>
        <w:r w:rsidR="005B0645">
          <w:rPr>
            <w:webHidden/>
          </w:rPr>
        </w:r>
        <w:r w:rsidR="005B0645">
          <w:rPr>
            <w:webHidden/>
          </w:rPr>
          <w:fldChar w:fldCharType="separate"/>
        </w:r>
        <w:r w:rsidR="005B0645">
          <w:rPr>
            <w:webHidden/>
          </w:rPr>
          <w:t>7</w:t>
        </w:r>
        <w:r w:rsidR="005B0645">
          <w:rPr>
            <w:webHidden/>
          </w:rPr>
          <w:fldChar w:fldCharType="end"/>
        </w:r>
      </w:hyperlink>
    </w:p>
    <w:p w14:paraId="22E2EF36" w14:textId="77777777" w:rsidR="005B0645" w:rsidRDefault="006D0F33">
      <w:pPr>
        <w:pStyle w:val="TOC1"/>
        <w:rPr>
          <w:rFonts w:asciiTheme="minorHAnsi" w:eastAsiaTheme="minorEastAsia" w:hAnsiTheme="minorHAnsi" w:cstheme="minorBidi"/>
          <w:sz w:val="22"/>
          <w:szCs w:val="22"/>
        </w:rPr>
      </w:pPr>
      <w:hyperlink w:anchor="_Toc143595137" w:history="1">
        <w:r w:rsidR="005B0645" w:rsidRPr="00D07231">
          <w:rPr>
            <w:rStyle w:val="Hyperlink"/>
          </w:rPr>
          <w:t>ABSTRACT</w:t>
        </w:r>
        <w:r w:rsidR="005B0645">
          <w:rPr>
            <w:webHidden/>
          </w:rPr>
          <w:tab/>
        </w:r>
        <w:r w:rsidR="005B0645">
          <w:rPr>
            <w:webHidden/>
          </w:rPr>
          <w:fldChar w:fldCharType="begin"/>
        </w:r>
        <w:r w:rsidR="005B0645">
          <w:rPr>
            <w:webHidden/>
          </w:rPr>
          <w:instrText xml:space="preserve"> PAGEREF _Toc143595137 \h </w:instrText>
        </w:r>
        <w:r w:rsidR="005B0645">
          <w:rPr>
            <w:webHidden/>
          </w:rPr>
        </w:r>
        <w:r w:rsidR="005B0645">
          <w:rPr>
            <w:webHidden/>
          </w:rPr>
          <w:fldChar w:fldCharType="separate"/>
        </w:r>
        <w:r w:rsidR="005B0645">
          <w:rPr>
            <w:webHidden/>
          </w:rPr>
          <w:t>8</w:t>
        </w:r>
        <w:r w:rsidR="005B0645">
          <w:rPr>
            <w:webHidden/>
          </w:rPr>
          <w:fldChar w:fldCharType="end"/>
        </w:r>
      </w:hyperlink>
    </w:p>
    <w:p w14:paraId="76FFA4FC" w14:textId="77777777" w:rsidR="005B0645" w:rsidRDefault="006D0F33">
      <w:pPr>
        <w:pStyle w:val="TOC1"/>
        <w:rPr>
          <w:rFonts w:asciiTheme="minorHAnsi" w:eastAsiaTheme="minorEastAsia" w:hAnsiTheme="minorHAnsi" w:cstheme="minorBidi"/>
          <w:sz w:val="22"/>
          <w:szCs w:val="22"/>
        </w:rPr>
      </w:pPr>
      <w:hyperlink w:anchor="_Toc143595138" w:history="1">
        <w:r w:rsidR="005B0645" w:rsidRPr="00D07231">
          <w:rPr>
            <w:rStyle w:val="Hyperlink"/>
          </w:rPr>
          <w:t>DAFTAR ISI</w:t>
        </w:r>
        <w:r w:rsidR="005B0645">
          <w:rPr>
            <w:webHidden/>
          </w:rPr>
          <w:tab/>
        </w:r>
        <w:r w:rsidR="005B0645">
          <w:rPr>
            <w:webHidden/>
          </w:rPr>
          <w:fldChar w:fldCharType="begin"/>
        </w:r>
        <w:r w:rsidR="005B0645">
          <w:rPr>
            <w:webHidden/>
          </w:rPr>
          <w:instrText xml:space="preserve"> PAGEREF _Toc143595138 \h </w:instrText>
        </w:r>
        <w:r w:rsidR="005B0645">
          <w:rPr>
            <w:webHidden/>
          </w:rPr>
        </w:r>
        <w:r w:rsidR="005B0645">
          <w:rPr>
            <w:webHidden/>
          </w:rPr>
          <w:fldChar w:fldCharType="separate"/>
        </w:r>
        <w:r w:rsidR="005B0645">
          <w:rPr>
            <w:webHidden/>
          </w:rPr>
          <w:t>10</w:t>
        </w:r>
        <w:r w:rsidR="005B0645">
          <w:rPr>
            <w:webHidden/>
          </w:rPr>
          <w:fldChar w:fldCharType="end"/>
        </w:r>
      </w:hyperlink>
    </w:p>
    <w:p w14:paraId="4869447E" w14:textId="77777777" w:rsidR="005B0645" w:rsidRDefault="006D0F33">
      <w:pPr>
        <w:pStyle w:val="TOC1"/>
        <w:rPr>
          <w:rFonts w:asciiTheme="minorHAnsi" w:eastAsiaTheme="minorEastAsia" w:hAnsiTheme="minorHAnsi" w:cstheme="minorBidi"/>
          <w:sz w:val="22"/>
          <w:szCs w:val="22"/>
        </w:rPr>
      </w:pPr>
      <w:hyperlink w:anchor="_Toc143595139" w:history="1">
        <w:r w:rsidR="005B0645" w:rsidRPr="00D07231">
          <w:rPr>
            <w:rStyle w:val="Hyperlink"/>
          </w:rPr>
          <w:t>DAFTAR GAMBAR</w:t>
        </w:r>
        <w:r w:rsidR="005B0645">
          <w:rPr>
            <w:webHidden/>
          </w:rPr>
          <w:tab/>
        </w:r>
        <w:r w:rsidR="005B0645">
          <w:rPr>
            <w:webHidden/>
          </w:rPr>
          <w:fldChar w:fldCharType="begin"/>
        </w:r>
        <w:r w:rsidR="005B0645">
          <w:rPr>
            <w:webHidden/>
          </w:rPr>
          <w:instrText xml:space="preserve"> PAGEREF _Toc143595139 \h </w:instrText>
        </w:r>
        <w:r w:rsidR="005B0645">
          <w:rPr>
            <w:webHidden/>
          </w:rPr>
        </w:r>
        <w:r w:rsidR="005B0645">
          <w:rPr>
            <w:webHidden/>
          </w:rPr>
          <w:fldChar w:fldCharType="separate"/>
        </w:r>
        <w:r w:rsidR="005B0645">
          <w:rPr>
            <w:webHidden/>
          </w:rPr>
          <w:t>17</w:t>
        </w:r>
        <w:r w:rsidR="005B0645">
          <w:rPr>
            <w:webHidden/>
          </w:rPr>
          <w:fldChar w:fldCharType="end"/>
        </w:r>
      </w:hyperlink>
    </w:p>
    <w:p w14:paraId="097573D0" w14:textId="77777777" w:rsidR="005B0645" w:rsidRDefault="006D0F33">
      <w:pPr>
        <w:pStyle w:val="TOC1"/>
        <w:rPr>
          <w:rFonts w:asciiTheme="minorHAnsi" w:eastAsiaTheme="minorEastAsia" w:hAnsiTheme="minorHAnsi" w:cstheme="minorBidi"/>
          <w:sz w:val="22"/>
          <w:szCs w:val="22"/>
        </w:rPr>
      </w:pPr>
      <w:hyperlink w:anchor="_Toc143595140" w:history="1">
        <w:r w:rsidR="005B0645" w:rsidRPr="00D07231">
          <w:rPr>
            <w:rStyle w:val="Hyperlink"/>
          </w:rPr>
          <w:t>DAFTAR TABEL</w:t>
        </w:r>
        <w:r w:rsidR="005B0645">
          <w:rPr>
            <w:webHidden/>
          </w:rPr>
          <w:tab/>
        </w:r>
        <w:r w:rsidR="005B0645">
          <w:rPr>
            <w:webHidden/>
          </w:rPr>
          <w:fldChar w:fldCharType="begin"/>
        </w:r>
        <w:r w:rsidR="005B0645">
          <w:rPr>
            <w:webHidden/>
          </w:rPr>
          <w:instrText xml:space="preserve"> PAGEREF _Toc143595140 \h </w:instrText>
        </w:r>
        <w:r w:rsidR="005B0645">
          <w:rPr>
            <w:webHidden/>
          </w:rPr>
        </w:r>
        <w:r w:rsidR="005B0645">
          <w:rPr>
            <w:webHidden/>
          </w:rPr>
          <w:fldChar w:fldCharType="separate"/>
        </w:r>
        <w:r w:rsidR="005B0645">
          <w:rPr>
            <w:webHidden/>
          </w:rPr>
          <w:t>18</w:t>
        </w:r>
        <w:r w:rsidR="005B0645">
          <w:rPr>
            <w:webHidden/>
          </w:rPr>
          <w:fldChar w:fldCharType="end"/>
        </w:r>
      </w:hyperlink>
    </w:p>
    <w:p w14:paraId="79E8A476" w14:textId="77777777" w:rsidR="005B0645" w:rsidRDefault="006D0F33">
      <w:pPr>
        <w:pStyle w:val="TOC1"/>
        <w:rPr>
          <w:rFonts w:asciiTheme="minorHAnsi" w:eastAsiaTheme="minorEastAsia" w:hAnsiTheme="minorHAnsi" w:cstheme="minorBidi"/>
          <w:sz w:val="22"/>
          <w:szCs w:val="22"/>
        </w:rPr>
      </w:pPr>
      <w:hyperlink w:anchor="_Toc143595141" w:history="1">
        <w:r w:rsidR="005B0645" w:rsidRPr="00D07231">
          <w:rPr>
            <w:rStyle w:val="Hyperlink"/>
          </w:rPr>
          <w:t>BAB I</w:t>
        </w:r>
        <w:r w:rsidR="005B0645">
          <w:rPr>
            <w:webHidden/>
          </w:rPr>
          <w:tab/>
        </w:r>
        <w:r w:rsidR="005B0645">
          <w:rPr>
            <w:webHidden/>
          </w:rPr>
          <w:fldChar w:fldCharType="begin"/>
        </w:r>
        <w:r w:rsidR="005B0645">
          <w:rPr>
            <w:webHidden/>
          </w:rPr>
          <w:instrText xml:space="preserve"> PAGEREF _Toc143595141 \h </w:instrText>
        </w:r>
        <w:r w:rsidR="005B0645">
          <w:rPr>
            <w:webHidden/>
          </w:rPr>
        </w:r>
        <w:r w:rsidR="005B0645">
          <w:rPr>
            <w:webHidden/>
          </w:rPr>
          <w:fldChar w:fldCharType="separate"/>
        </w:r>
        <w:r w:rsidR="005B0645">
          <w:rPr>
            <w:webHidden/>
          </w:rPr>
          <w:t>19</w:t>
        </w:r>
        <w:r w:rsidR="005B0645">
          <w:rPr>
            <w:webHidden/>
          </w:rPr>
          <w:fldChar w:fldCharType="end"/>
        </w:r>
      </w:hyperlink>
    </w:p>
    <w:p w14:paraId="6CFA4205" w14:textId="77777777" w:rsidR="005B0645" w:rsidRDefault="006D0F33">
      <w:pPr>
        <w:pStyle w:val="TOC1"/>
        <w:rPr>
          <w:rFonts w:asciiTheme="minorHAnsi" w:eastAsiaTheme="minorEastAsia" w:hAnsiTheme="minorHAnsi" w:cstheme="minorBidi"/>
          <w:sz w:val="22"/>
          <w:szCs w:val="22"/>
        </w:rPr>
      </w:pPr>
      <w:hyperlink w:anchor="_Toc143595142" w:history="1">
        <w:r w:rsidR="005B0645" w:rsidRPr="00D07231">
          <w:rPr>
            <w:rStyle w:val="Hyperlink"/>
          </w:rPr>
          <w:t>MEMPERKENALKAN</w:t>
        </w:r>
        <w:r w:rsidR="005B0645">
          <w:rPr>
            <w:webHidden/>
          </w:rPr>
          <w:tab/>
        </w:r>
        <w:r w:rsidR="005B0645">
          <w:rPr>
            <w:webHidden/>
          </w:rPr>
          <w:fldChar w:fldCharType="begin"/>
        </w:r>
        <w:r w:rsidR="005B0645">
          <w:rPr>
            <w:webHidden/>
          </w:rPr>
          <w:instrText xml:space="preserve"> PAGEREF _Toc143595142 \h </w:instrText>
        </w:r>
        <w:r w:rsidR="005B0645">
          <w:rPr>
            <w:webHidden/>
          </w:rPr>
        </w:r>
        <w:r w:rsidR="005B0645">
          <w:rPr>
            <w:webHidden/>
          </w:rPr>
          <w:fldChar w:fldCharType="separate"/>
        </w:r>
        <w:r w:rsidR="005B0645">
          <w:rPr>
            <w:webHidden/>
          </w:rPr>
          <w:t>19</w:t>
        </w:r>
        <w:r w:rsidR="005B0645">
          <w:rPr>
            <w:webHidden/>
          </w:rPr>
          <w:fldChar w:fldCharType="end"/>
        </w:r>
      </w:hyperlink>
    </w:p>
    <w:p w14:paraId="57C39D18" w14:textId="77777777" w:rsidR="005B0645" w:rsidRDefault="006D0F33">
      <w:pPr>
        <w:pStyle w:val="TOC2"/>
        <w:tabs>
          <w:tab w:val="left" w:pos="880"/>
        </w:tabs>
        <w:rPr>
          <w:rFonts w:asciiTheme="minorHAnsi" w:eastAsiaTheme="minorEastAsia" w:hAnsiTheme="minorHAnsi" w:cstheme="minorBidi"/>
          <w:color w:val="auto"/>
          <w:sz w:val="22"/>
          <w:szCs w:val="22"/>
        </w:rPr>
      </w:pPr>
      <w:hyperlink w:anchor="_Toc143595143" w:history="1">
        <w:r w:rsidR="005B0645" w:rsidRPr="00D07231">
          <w:rPr>
            <w:rStyle w:val="Hyperlink"/>
          </w:rPr>
          <w:t>A.</w:t>
        </w:r>
        <w:r w:rsidR="005B0645">
          <w:rPr>
            <w:rFonts w:asciiTheme="minorHAnsi" w:eastAsiaTheme="minorEastAsia" w:hAnsiTheme="minorHAnsi" w:cstheme="minorBidi"/>
            <w:color w:val="auto"/>
            <w:sz w:val="22"/>
            <w:szCs w:val="22"/>
          </w:rPr>
          <w:tab/>
        </w:r>
        <w:r w:rsidR="005B0645" w:rsidRPr="00D07231">
          <w:rPr>
            <w:rStyle w:val="Hyperlink"/>
          </w:rPr>
          <w:t>Wallpaper</w:t>
        </w:r>
        <w:r w:rsidR="005B0645">
          <w:rPr>
            <w:webHidden/>
          </w:rPr>
          <w:tab/>
        </w:r>
        <w:r w:rsidR="005B0645">
          <w:rPr>
            <w:webHidden/>
          </w:rPr>
          <w:fldChar w:fldCharType="begin"/>
        </w:r>
        <w:r w:rsidR="005B0645">
          <w:rPr>
            <w:webHidden/>
          </w:rPr>
          <w:instrText xml:space="preserve"> PAGEREF _Toc143595143 \h </w:instrText>
        </w:r>
        <w:r w:rsidR="005B0645">
          <w:rPr>
            <w:webHidden/>
          </w:rPr>
        </w:r>
        <w:r w:rsidR="005B0645">
          <w:rPr>
            <w:webHidden/>
          </w:rPr>
          <w:fldChar w:fldCharType="separate"/>
        </w:r>
        <w:r w:rsidR="005B0645">
          <w:rPr>
            <w:webHidden/>
          </w:rPr>
          <w:t>19</w:t>
        </w:r>
        <w:r w:rsidR="005B0645">
          <w:rPr>
            <w:webHidden/>
          </w:rPr>
          <w:fldChar w:fldCharType="end"/>
        </w:r>
      </w:hyperlink>
    </w:p>
    <w:p w14:paraId="066E957D" w14:textId="77777777" w:rsidR="005B0645" w:rsidRDefault="006D0F33">
      <w:pPr>
        <w:pStyle w:val="TOC2"/>
        <w:tabs>
          <w:tab w:val="left" w:pos="880"/>
        </w:tabs>
        <w:rPr>
          <w:rFonts w:asciiTheme="minorHAnsi" w:eastAsiaTheme="minorEastAsia" w:hAnsiTheme="minorHAnsi" w:cstheme="minorBidi"/>
          <w:color w:val="auto"/>
          <w:sz w:val="22"/>
          <w:szCs w:val="22"/>
        </w:rPr>
      </w:pPr>
      <w:hyperlink w:anchor="_Toc143595144" w:history="1">
        <w:r w:rsidR="005B0645" w:rsidRPr="00D07231">
          <w:rPr>
            <w:rStyle w:val="Hyperlink"/>
          </w:rPr>
          <w:t>B.</w:t>
        </w:r>
        <w:r w:rsidR="005B0645">
          <w:rPr>
            <w:rFonts w:asciiTheme="minorHAnsi" w:eastAsiaTheme="minorEastAsia" w:hAnsiTheme="minorHAnsi" w:cstheme="minorBidi"/>
            <w:color w:val="auto"/>
            <w:sz w:val="22"/>
            <w:szCs w:val="22"/>
          </w:rPr>
          <w:tab/>
        </w:r>
        <w:r w:rsidR="005B0645" w:rsidRPr="00D07231">
          <w:rPr>
            <w:rStyle w:val="Hyperlink"/>
          </w:rPr>
          <w:t>Batasan masalah</w:t>
        </w:r>
        <w:r w:rsidR="005B0645">
          <w:rPr>
            <w:webHidden/>
          </w:rPr>
          <w:tab/>
        </w:r>
        <w:r w:rsidR="005B0645">
          <w:rPr>
            <w:webHidden/>
          </w:rPr>
          <w:fldChar w:fldCharType="begin"/>
        </w:r>
        <w:r w:rsidR="005B0645">
          <w:rPr>
            <w:webHidden/>
          </w:rPr>
          <w:instrText xml:space="preserve"> PAGEREF _Toc143595144 \h </w:instrText>
        </w:r>
        <w:r w:rsidR="005B0645">
          <w:rPr>
            <w:webHidden/>
          </w:rPr>
        </w:r>
        <w:r w:rsidR="005B0645">
          <w:rPr>
            <w:webHidden/>
          </w:rPr>
          <w:fldChar w:fldCharType="separate"/>
        </w:r>
        <w:r w:rsidR="005B0645">
          <w:rPr>
            <w:webHidden/>
          </w:rPr>
          <w:t>24</w:t>
        </w:r>
        <w:r w:rsidR="005B0645">
          <w:rPr>
            <w:webHidden/>
          </w:rPr>
          <w:fldChar w:fldCharType="end"/>
        </w:r>
      </w:hyperlink>
    </w:p>
    <w:p w14:paraId="5B6981DF" w14:textId="77777777" w:rsidR="005B0645" w:rsidRDefault="006D0F33">
      <w:pPr>
        <w:pStyle w:val="TOC2"/>
        <w:tabs>
          <w:tab w:val="left" w:pos="880"/>
        </w:tabs>
        <w:rPr>
          <w:rFonts w:asciiTheme="minorHAnsi" w:eastAsiaTheme="minorEastAsia" w:hAnsiTheme="minorHAnsi" w:cstheme="minorBidi"/>
          <w:color w:val="auto"/>
          <w:sz w:val="22"/>
          <w:szCs w:val="22"/>
        </w:rPr>
      </w:pPr>
      <w:hyperlink w:anchor="_Toc143595145" w:history="1">
        <w:r w:rsidR="005B0645" w:rsidRPr="00D07231">
          <w:rPr>
            <w:rStyle w:val="Hyperlink"/>
          </w:rPr>
          <w:t>C.</w:t>
        </w:r>
        <w:r w:rsidR="005B0645">
          <w:rPr>
            <w:rFonts w:asciiTheme="minorHAnsi" w:eastAsiaTheme="minorEastAsia" w:hAnsiTheme="minorHAnsi" w:cstheme="minorBidi"/>
            <w:color w:val="auto"/>
            <w:sz w:val="22"/>
            <w:szCs w:val="22"/>
          </w:rPr>
          <w:tab/>
        </w:r>
        <w:r w:rsidR="005B0645" w:rsidRPr="00D07231">
          <w:rPr>
            <w:rStyle w:val="Hyperlink"/>
          </w:rPr>
          <w:t>Merumuskan masalah</w:t>
        </w:r>
        <w:r w:rsidR="005B0645">
          <w:rPr>
            <w:webHidden/>
          </w:rPr>
          <w:tab/>
        </w:r>
        <w:r w:rsidR="005B0645">
          <w:rPr>
            <w:webHidden/>
          </w:rPr>
          <w:fldChar w:fldCharType="begin"/>
        </w:r>
        <w:r w:rsidR="005B0645">
          <w:rPr>
            <w:webHidden/>
          </w:rPr>
          <w:instrText xml:space="preserve"> PAGEREF _Toc143595145 \h </w:instrText>
        </w:r>
        <w:r w:rsidR="005B0645">
          <w:rPr>
            <w:webHidden/>
          </w:rPr>
        </w:r>
        <w:r w:rsidR="005B0645">
          <w:rPr>
            <w:webHidden/>
          </w:rPr>
          <w:fldChar w:fldCharType="separate"/>
        </w:r>
        <w:r w:rsidR="005B0645">
          <w:rPr>
            <w:webHidden/>
          </w:rPr>
          <w:t>25</w:t>
        </w:r>
        <w:r w:rsidR="005B0645">
          <w:rPr>
            <w:webHidden/>
          </w:rPr>
          <w:fldChar w:fldCharType="end"/>
        </w:r>
      </w:hyperlink>
    </w:p>
    <w:p w14:paraId="79A84151" w14:textId="77777777" w:rsidR="005B0645" w:rsidRDefault="006D0F33">
      <w:pPr>
        <w:pStyle w:val="TOC2"/>
        <w:tabs>
          <w:tab w:val="left" w:pos="880"/>
        </w:tabs>
        <w:rPr>
          <w:rFonts w:asciiTheme="minorHAnsi" w:eastAsiaTheme="minorEastAsia" w:hAnsiTheme="minorHAnsi" w:cstheme="minorBidi"/>
          <w:color w:val="auto"/>
          <w:sz w:val="22"/>
          <w:szCs w:val="22"/>
        </w:rPr>
      </w:pPr>
      <w:hyperlink w:anchor="_Toc143595146" w:history="1">
        <w:r w:rsidR="005B0645" w:rsidRPr="00D07231">
          <w:rPr>
            <w:rStyle w:val="Hyperlink"/>
          </w:rPr>
          <w:t>D.</w:t>
        </w:r>
        <w:r w:rsidR="005B0645">
          <w:rPr>
            <w:rFonts w:asciiTheme="minorHAnsi" w:eastAsiaTheme="minorEastAsia" w:hAnsiTheme="minorHAnsi" w:cstheme="minorBidi"/>
            <w:color w:val="auto"/>
            <w:sz w:val="22"/>
            <w:szCs w:val="22"/>
          </w:rPr>
          <w:tab/>
        </w:r>
        <w:r w:rsidR="005B0645" w:rsidRPr="00D07231">
          <w:rPr>
            <w:rStyle w:val="Hyperlink"/>
          </w:rPr>
          <w:t>Tujuan penelitian</w:t>
        </w:r>
        <w:r w:rsidR="005B0645">
          <w:rPr>
            <w:webHidden/>
          </w:rPr>
          <w:tab/>
        </w:r>
        <w:r w:rsidR="005B0645">
          <w:rPr>
            <w:webHidden/>
          </w:rPr>
          <w:fldChar w:fldCharType="begin"/>
        </w:r>
        <w:r w:rsidR="005B0645">
          <w:rPr>
            <w:webHidden/>
          </w:rPr>
          <w:instrText xml:space="preserve"> PAGEREF _Toc143595146 \h </w:instrText>
        </w:r>
        <w:r w:rsidR="005B0645">
          <w:rPr>
            <w:webHidden/>
          </w:rPr>
        </w:r>
        <w:r w:rsidR="005B0645">
          <w:rPr>
            <w:webHidden/>
          </w:rPr>
          <w:fldChar w:fldCharType="separate"/>
        </w:r>
        <w:r w:rsidR="005B0645">
          <w:rPr>
            <w:webHidden/>
          </w:rPr>
          <w:t>25</w:t>
        </w:r>
        <w:r w:rsidR="005B0645">
          <w:rPr>
            <w:webHidden/>
          </w:rPr>
          <w:fldChar w:fldCharType="end"/>
        </w:r>
      </w:hyperlink>
    </w:p>
    <w:p w14:paraId="46DEC38D" w14:textId="77777777" w:rsidR="005B0645" w:rsidRDefault="006D0F33">
      <w:pPr>
        <w:pStyle w:val="TOC2"/>
        <w:tabs>
          <w:tab w:val="left" w:pos="660"/>
        </w:tabs>
        <w:rPr>
          <w:rFonts w:asciiTheme="minorHAnsi" w:eastAsiaTheme="minorEastAsia" w:hAnsiTheme="minorHAnsi" w:cstheme="minorBidi"/>
          <w:color w:val="auto"/>
          <w:sz w:val="22"/>
          <w:szCs w:val="22"/>
        </w:rPr>
      </w:pPr>
      <w:hyperlink w:anchor="_Toc143595147" w:history="1">
        <w:r w:rsidR="005B0645" w:rsidRPr="00D07231">
          <w:rPr>
            <w:rStyle w:val="Hyperlink"/>
          </w:rPr>
          <w:t>E.</w:t>
        </w:r>
        <w:r w:rsidR="005B0645">
          <w:rPr>
            <w:rFonts w:asciiTheme="minorHAnsi" w:eastAsiaTheme="minorEastAsia" w:hAnsiTheme="minorHAnsi" w:cstheme="minorBidi"/>
            <w:color w:val="auto"/>
            <w:sz w:val="22"/>
            <w:szCs w:val="22"/>
          </w:rPr>
          <w:tab/>
        </w:r>
        <w:r w:rsidR="005B0645" w:rsidRPr="00D07231">
          <w:rPr>
            <w:rStyle w:val="Hyperlink"/>
          </w:rPr>
          <w:t>Manfaat Penelitian</w:t>
        </w:r>
        <w:r w:rsidR="005B0645">
          <w:rPr>
            <w:webHidden/>
          </w:rPr>
          <w:tab/>
        </w:r>
        <w:r w:rsidR="005B0645">
          <w:rPr>
            <w:webHidden/>
          </w:rPr>
          <w:fldChar w:fldCharType="begin"/>
        </w:r>
        <w:r w:rsidR="005B0645">
          <w:rPr>
            <w:webHidden/>
          </w:rPr>
          <w:instrText xml:space="preserve"> PAGEREF _Toc143595147 \h </w:instrText>
        </w:r>
        <w:r w:rsidR="005B0645">
          <w:rPr>
            <w:webHidden/>
          </w:rPr>
        </w:r>
        <w:r w:rsidR="005B0645">
          <w:rPr>
            <w:webHidden/>
          </w:rPr>
          <w:fldChar w:fldCharType="separate"/>
        </w:r>
        <w:r w:rsidR="005B0645">
          <w:rPr>
            <w:webHidden/>
          </w:rPr>
          <w:t>25</w:t>
        </w:r>
        <w:r w:rsidR="005B0645">
          <w:rPr>
            <w:webHidden/>
          </w:rPr>
          <w:fldChar w:fldCharType="end"/>
        </w:r>
      </w:hyperlink>
    </w:p>
    <w:p w14:paraId="6B00CD44" w14:textId="77777777" w:rsidR="005B0645" w:rsidRDefault="006D0F33">
      <w:pPr>
        <w:pStyle w:val="TOC2"/>
        <w:tabs>
          <w:tab w:val="left" w:pos="660"/>
        </w:tabs>
        <w:rPr>
          <w:rFonts w:asciiTheme="minorHAnsi" w:eastAsiaTheme="minorEastAsia" w:hAnsiTheme="minorHAnsi" w:cstheme="minorBidi"/>
          <w:color w:val="auto"/>
          <w:sz w:val="22"/>
          <w:szCs w:val="22"/>
        </w:rPr>
      </w:pPr>
      <w:hyperlink w:anchor="_Toc143595148" w:history="1">
        <w:r w:rsidR="005B0645" w:rsidRPr="00D07231">
          <w:rPr>
            <w:rStyle w:val="Hyperlink"/>
          </w:rPr>
          <w:t>F.</w:t>
        </w:r>
        <w:r w:rsidR="005B0645">
          <w:rPr>
            <w:rFonts w:asciiTheme="minorHAnsi" w:eastAsiaTheme="minorEastAsia" w:hAnsiTheme="minorHAnsi" w:cstheme="minorBidi"/>
            <w:color w:val="auto"/>
            <w:sz w:val="22"/>
            <w:szCs w:val="22"/>
          </w:rPr>
          <w:tab/>
        </w:r>
        <w:r w:rsidR="005B0645" w:rsidRPr="00D07231">
          <w:rPr>
            <w:rStyle w:val="Hyperlink"/>
          </w:rPr>
          <w:t>Sistem teks</w:t>
        </w:r>
        <w:r w:rsidR="005B0645">
          <w:rPr>
            <w:webHidden/>
          </w:rPr>
          <w:tab/>
        </w:r>
        <w:r w:rsidR="005B0645">
          <w:rPr>
            <w:webHidden/>
          </w:rPr>
          <w:fldChar w:fldCharType="begin"/>
        </w:r>
        <w:r w:rsidR="005B0645">
          <w:rPr>
            <w:webHidden/>
          </w:rPr>
          <w:instrText xml:space="preserve"> PAGEREF _Toc143595148 \h </w:instrText>
        </w:r>
        <w:r w:rsidR="005B0645">
          <w:rPr>
            <w:webHidden/>
          </w:rPr>
        </w:r>
        <w:r w:rsidR="005B0645">
          <w:rPr>
            <w:webHidden/>
          </w:rPr>
          <w:fldChar w:fldCharType="separate"/>
        </w:r>
        <w:r w:rsidR="005B0645">
          <w:rPr>
            <w:webHidden/>
          </w:rPr>
          <w:t>26</w:t>
        </w:r>
        <w:r w:rsidR="005B0645">
          <w:rPr>
            <w:webHidden/>
          </w:rPr>
          <w:fldChar w:fldCharType="end"/>
        </w:r>
      </w:hyperlink>
    </w:p>
    <w:p w14:paraId="18CF89C4" w14:textId="77777777" w:rsidR="005B0645" w:rsidRDefault="006D0F33">
      <w:pPr>
        <w:pStyle w:val="TOC2"/>
        <w:rPr>
          <w:rFonts w:asciiTheme="minorHAnsi" w:eastAsiaTheme="minorEastAsia" w:hAnsiTheme="minorHAnsi" w:cstheme="minorBidi"/>
          <w:color w:val="auto"/>
          <w:sz w:val="22"/>
          <w:szCs w:val="22"/>
        </w:rPr>
      </w:pPr>
      <w:hyperlink w:anchor="_Toc143595149" w:history="1">
        <w:r w:rsidR="005B0645" w:rsidRPr="00D07231">
          <w:rPr>
            <w:rStyle w:val="Hyperlink"/>
          </w:rPr>
          <w:t>BAB 2. Landasan Teori dan Kajian Pustaka</w:t>
        </w:r>
        <w:r w:rsidR="005B0645">
          <w:rPr>
            <w:webHidden/>
          </w:rPr>
          <w:tab/>
        </w:r>
        <w:r w:rsidR="005B0645">
          <w:rPr>
            <w:webHidden/>
          </w:rPr>
          <w:fldChar w:fldCharType="begin"/>
        </w:r>
        <w:r w:rsidR="005B0645">
          <w:rPr>
            <w:webHidden/>
          </w:rPr>
          <w:instrText xml:space="preserve"> PAGEREF _Toc143595149 \h </w:instrText>
        </w:r>
        <w:r w:rsidR="005B0645">
          <w:rPr>
            <w:webHidden/>
          </w:rPr>
        </w:r>
        <w:r w:rsidR="005B0645">
          <w:rPr>
            <w:webHidden/>
          </w:rPr>
          <w:fldChar w:fldCharType="separate"/>
        </w:r>
        <w:r w:rsidR="005B0645">
          <w:rPr>
            <w:webHidden/>
          </w:rPr>
          <w:t>26</w:t>
        </w:r>
        <w:r w:rsidR="005B0645">
          <w:rPr>
            <w:webHidden/>
          </w:rPr>
          <w:fldChar w:fldCharType="end"/>
        </w:r>
      </w:hyperlink>
    </w:p>
    <w:p w14:paraId="6CE4D295" w14:textId="77777777" w:rsidR="005B0645" w:rsidRDefault="006D0F33">
      <w:pPr>
        <w:pStyle w:val="TOC2"/>
        <w:rPr>
          <w:rFonts w:asciiTheme="minorHAnsi" w:eastAsiaTheme="minorEastAsia" w:hAnsiTheme="minorHAnsi" w:cstheme="minorBidi"/>
          <w:color w:val="auto"/>
          <w:sz w:val="22"/>
          <w:szCs w:val="22"/>
        </w:rPr>
      </w:pPr>
      <w:hyperlink w:anchor="_Toc143595150" w:history="1">
        <w:r w:rsidR="005B0645" w:rsidRPr="00D07231">
          <w:rPr>
            <w:rStyle w:val="Hyperlink"/>
          </w:rPr>
          <w:t>BAB 3. Metode Penelitian</w:t>
        </w:r>
        <w:r w:rsidR="005B0645">
          <w:rPr>
            <w:webHidden/>
          </w:rPr>
          <w:tab/>
        </w:r>
        <w:r w:rsidR="005B0645">
          <w:rPr>
            <w:webHidden/>
          </w:rPr>
          <w:fldChar w:fldCharType="begin"/>
        </w:r>
        <w:r w:rsidR="005B0645">
          <w:rPr>
            <w:webHidden/>
          </w:rPr>
          <w:instrText xml:space="preserve"> PAGEREF _Toc143595150 \h </w:instrText>
        </w:r>
        <w:r w:rsidR="005B0645">
          <w:rPr>
            <w:webHidden/>
          </w:rPr>
        </w:r>
        <w:r w:rsidR="005B0645">
          <w:rPr>
            <w:webHidden/>
          </w:rPr>
          <w:fldChar w:fldCharType="separate"/>
        </w:r>
        <w:r w:rsidR="005B0645">
          <w:rPr>
            <w:webHidden/>
          </w:rPr>
          <w:t>26</w:t>
        </w:r>
        <w:r w:rsidR="005B0645">
          <w:rPr>
            <w:webHidden/>
          </w:rPr>
          <w:fldChar w:fldCharType="end"/>
        </w:r>
      </w:hyperlink>
    </w:p>
    <w:p w14:paraId="216F88AE" w14:textId="77777777" w:rsidR="005B0645" w:rsidRDefault="006D0F33">
      <w:pPr>
        <w:pStyle w:val="TOC1"/>
        <w:rPr>
          <w:rFonts w:asciiTheme="minorHAnsi" w:eastAsiaTheme="minorEastAsia" w:hAnsiTheme="minorHAnsi" w:cstheme="minorBidi"/>
          <w:sz w:val="22"/>
          <w:szCs w:val="22"/>
        </w:rPr>
      </w:pPr>
      <w:hyperlink w:anchor="_Toc143595151" w:history="1">
        <w:r w:rsidR="005B0645" w:rsidRPr="00D07231">
          <w:rPr>
            <w:rStyle w:val="Hyperlink"/>
          </w:rPr>
          <w:t>BAB II</w:t>
        </w:r>
        <w:r w:rsidR="005B0645">
          <w:rPr>
            <w:webHidden/>
          </w:rPr>
          <w:tab/>
        </w:r>
        <w:r w:rsidR="005B0645">
          <w:rPr>
            <w:webHidden/>
          </w:rPr>
          <w:fldChar w:fldCharType="begin"/>
        </w:r>
        <w:r w:rsidR="005B0645">
          <w:rPr>
            <w:webHidden/>
          </w:rPr>
          <w:instrText xml:space="preserve"> PAGEREF _Toc143595151 \h </w:instrText>
        </w:r>
        <w:r w:rsidR="005B0645">
          <w:rPr>
            <w:webHidden/>
          </w:rPr>
        </w:r>
        <w:r w:rsidR="005B0645">
          <w:rPr>
            <w:webHidden/>
          </w:rPr>
          <w:fldChar w:fldCharType="separate"/>
        </w:r>
        <w:r w:rsidR="005B0645">
          <w:rPr>
            <w:webHidden/>
          </w:rPr>
          <w:t>28</w:t>
        </w:r>
        <w:r w:rsidR="005B0645">
          <w:rPr>
            <w:webHidden/>
          </w:rPr>
          <w:fldChar w:fldCharType="end"/>
        </w:r>
      </w:hyperlink>
    </w:p>
    <w:p w14:paraId="4EDB3A13" w14:textId="77777777" w:rsidR="005B0645" w:rsidRDefault="006D0F33">
      <w:pPr>
        <w:pStyle w:val="TOC1"/>
        <w:rPr>
          <w:rFonts w:asciiTheme="minorHAnsi" w:eastAsiaTheme="minorEastAsia" w:hAnsiTheme="minorHAnsi" w:cstheme="minorBidi"/>
          <w:sz w:val="22"/>
          <w:szCs w:val="22"/>
        </w:rPr>
      </w:pPr>
      <w:hyperlink w:anchor="_Toc143595152" w:history="1">
        <w:r w:rsidR="005B0645" w:rsidRPr="00D07231">
          <w:rPr>
            <w:rStyle w:val="Hyperlink"/>
          </w:rPr>
          <w:t>KERANGKA TEORITIS DAN TINJAUAN DOKUMENTER</w:t>
        </w:r>
        <w:r w:rsidR="005B0645">
          <w:rPr>
            <w:webHidden/>
          </w:rPr>
          <w:tab/>
        </w:r>
        <w:r w:rsidR="005B0645">
          <w:rPr>
            <w:webHidden/>
          </w:rPr>
          <w:fldChar w:fldCharType="begin"/>
        </w:r>
        <w:r w:rsidR="005B0645">
          <w:rPr>
            <w:webHidden/>
          </w:rPr>
          <w:instrText xml:space="preserve"> PAGEREF _Toc143595152 \h </w:instrText>
        </w:r>
        <w:r w:rsidR="005B0645">
          <w:rPr>
            <w:webHidden/>
          </w:rPr>
        </w:r>
        <w:r w:rsidR="005B0645">
          <w:rPr>
            <w:webHidden/>
          </w:rPr>
          <w:fldChar w:fldCharType="separate"/>
        </w:r>
        <w:r w:rsidR="005B0645">
          <w:rPr>
            <w:webHidden/>
          </w:rPr>
          <w:t>28</w:t>
        </w:r>
        <w:r w:rsidR="005B0645">
          <w:rPr>
            <w:webHidden/>
          </w:rPr>
          <w:fldChar w:fldCharType="end"/>
        </w:r>
      </w:hyperlink>
    </w:p>
    <w:p w14:paraId="4B4FD3F4" w14:textId="77777777" w:rsidR="005B0645" w:rsidRDefault="006D0F33">
      <w:pPr>
        <w:pStyle w:val="TOC2"/>
        <w:tabs>
          <w:tab w:val="left" w:pos="880"/>
        </w:tabs>
        <w:rPr>
          <w:rFonts w:asciiTheme="minorHAnsi" w:eastAsiaTheme="minorEastAsia" w:hAnsiTheme="minorHAnsi" w:cstheme="minorBidi"/>
          <w:color w:val="auto"/>
          <w:sz w:val="22"/>
          <w:szCs w:val="22"/>
        </w:rPr>
      </w:pPr>
      <w:hyperlink w:anchor="_Toc143595153" w:history="1">
        <w:r w:rsidR="005B0645" w:rsidRPr="00D07231">
          <w:rPr>
            <w:rStyle w:val="Hyperlink"/>
            <w14:scene3d>
              <w14:camera w14:prst="orthographicFront"/>
              <w14:lightRig w14:rig="threePt" w14:dir="t">
                <w14:rot w14:lat="0" w14:lon="0" w14:rev="0"/>
              </w14:lightRig>
            </w14:scene3d>
          </w:rPr>
          <w:t>A.</w:t>
        </w:r>
        <w:r w:rsidR="005B0645">
          <w:rPr>
            <w:rFonts w:asciiTheme="minorHAnsi" w:eastAsiaTheme="minorEastAsia" w:hAnsiTheme="minorHAnsi" w:cstheme="minorBidi"/>
            <w:color w:val="auto"/>
            <w:sz w:val="22"/>
            <w:szCs w:val="22"/>
          </w:rPr>
          <w:tab/>
        </w:r>
        <w:r w:rsidR="005B0645" w:rsidRPr="00D07231">
          <w:rPr>
            <w:rStyle w:val="Hyperlink"/>
          </w:rPr>
          <w:t>Landasan Teori</w:t>
        </w:r>
        <w:r w:rsidR="005B0645">
          <w:rPr>
            <w:webHidden/>
          </w:rPr>
          <w:tab/>
        </w:r>
        <w:r w:rsidR="005B0645">
          <w:rPr>
            <w:webHidden/>
          </w:rPr>
          <w:fldChar w:fldCharType="begin"/>
        </w:r>
        <w:r w:rsidR="005B0645">
          <w:rPr>
            <w:webHidden/>
          </w:rPr>
          <w:instrText xml:space="preserve"> PAGEREF _Toc143595153 \h </w:instrText>
        </w:r>
        <w:r w:rsidR="005B0645">
          <w:rPr>
            <w:webHidden/>
          </w:rPr>
        </w:r>
        <w:r w:rsidR="005B0645">
          <w:rPr>
            <w:webHidden/>
          </w:rPr>
          <w:fldChar w:fldCharType="separate"/>
        </w:r>
        <w:r w:rsidR="005B0645">
          <w:rPr>
            <w:webHidden/>
          </w:rPr>
          <w:t>28</w:t>
        </w:r>
        <w:r w:rsidR="005B0645">
          <w:rPr>
            <w:webHidden/>
          </w:rPr>
          <w:fldChar w:fldCharType="end"/>
        </w:r>
      </w:hyperlink>
    </w:p>
    <w:p w14:paraId="50830471" w14:textId="77777777" w:rsidR="005B0645" w:rsidRDefault="006D0F33">
      <w:pPr>
        <w:pStyle w:val="TOC2"/>
        <w:rPr>
          <w:rFonts w:asciiTheme="minorHAnsi" w:eastAsiaTheme="minorEastAsia" w:hAnsiTheme="minorHAnsi" w:cstheme="minorBidi"/>
          <w:color w:val="auto"/>
          <w:sz w:val="22"/>
          <w:szCs w:val="22"/>
        </w:rPr>
      </w:pPr>
      <w:hyperlink w:anchor="_Toc143595154" w:history="1">
        <w:r w:rsidR="005B0645" w:rsidRPr="00D07231">
          <w:rPr>
            <w:rStyle w:val="Hyperlink"/>
          </w:rPr>
          <w:t>2.1     Aluminium</w:t>
        </w:r>
        <w:r w:rsidR="005B0645">
          <w:rPr>
            <w:webHidden/>
          </w:rPr>
          <w:tab/>
        </w:r>
        <w:r w:rsidR="005B0645">
          <w:rPr>
            <w:webHidden/>
          </w:rPr>
          <w:fldChar w:fldCharType="begin"/>
        </w:r>
        <w:r w:rsidR="005B0645">
          <w:rPr>
            <w:webHidden/>
          </w:rPr>
          <w:instrText xml:space="preserve"> PAGEREF _Toc143595154 \h </w:instrText>
        </w:r>
        <w:r w:rsidR="005B0645">
          <w:rPr>
            <w:webHidden/>
          </w:rPr>
        </w:r>
        <w:r w:rsidR="005B0645">
          <w:rPr>
            <w:webHidden/>
          </w:rPr>
          <w:fldChar w:fldCharType="separate"/>
        </w:r>
        <w:r w:rsidR="005B0645">
          <w:rPr>
            <w:webHidden/>
          </w:rPr>
          <w:t>28</w:t>
        </w:r>
        <w:r w:rsidR="005B0645">
          <w:rPr>
            <w:webHidden/>
          </w:rPr>
          <w:fldChar w:fldCharType="end"/>
        </w:r>
      </w:hyperlink>
    </w:p>
    <w:p w14:paraId="4D4E43DC" w14:textId="77777777" w:rsidR="005B0645" w:rsidRDefault="006D0F33">
      <w:pPr>
        <w:pStyle w:val="TOC2"/>
        <w:tabs>
          <w:tab w:val="left" w:pos="880"/>
        </w:tabs>
        <w:rPr>
          <w:rFonts w:asciiTheme="minorHAnsi" w:eastAsiaTheme="minorEastAsia" w:hAnsiTheme="minorHAnsi" w:cstheme="minorBidi"/>
          <w:color w:val="auto"/>
          <w:sz w:val="22"/>
          <w:szCs w:val="22"/>
        </w:rPr>
      </w:pPr>
      <w:hyperlink w:anchor="_Toc143595155" w:history="1">
        <w:r w:rsidR="005B0645" w:rsidRPr="00D07231">
          <w:rPr>
            <w:rStyle w:val="Hyperlink"/>
          </w:rPr>
          <w:t>2.2</w:t>
        </w:r>
        <w:r w:rsidR="005B0645">
          <w:rPr>
            <w:rFonts w:asciiTheme="minorHAnsi" w:eastAsiaTheme="minorEastAsia" w:hAnsiTheme="minorHAnsi" w:cstheme="minorBidi"/>
            <w:color w:val="auto"/>
            <w:sz w:val="22"/>
            <w:szCs w:val="22"/>
          </w:rPr>
          <w:tab/>
        </w:r>
        <w:r w:rsidR="005B0645" w:rsidRPr="00D07231">
          <w:rPr>
            <w:rStyle w:val="Hyperlink"/>
          </w:rPr>
          <w:t>Klasifikasi aluminium</w:t>
        </w:r>
        <w:r w:rsidR="005B0645">
          <w:rPr>
            <w:webHidden/>
          </w:rPr>
          <w:tab/>
        </w:r>
        <w:r w:rsidR="005B0645">
          <w:rPr>
            <w:webHidden/>
          </w:rPr>
          <w:fldChar w:fldCharType="begin"/>
        </w:r>
        <w:r w:rsidR="005B0645">
          <w:rPr>
            <w:webHidden/>
          </w:rPr>
          <w:instrText xml:space="preserve"> PAGEREF _Toc143595155 \h </w:instrText>
        </w:r>
        <w:r w:rsidR="005B0645">
          <w:rPr>
            <w:webHidden/>
          </w:rPr>
        </w:r>
        <w:r w:rsidR="005B0645">
          <w:rPr>
            <w:webHidden/>
          </w:rPr>
          <w:fldChar w:fldCharType="separate"/>
        </w:r>
        <w:r w:rsidR="005B0645">
          <w:rPr>
            <w:webHidden/>
          </w:rPr>
          <w:t>29</w:t>
        </w:r>
        <w:r w:rsidR="005B0645">
          <w:rPr>
            <w:webHidden/>
          </w:rPr>
          <w:fldChar w:fldCharType="end"/>
        </w:r>
      </w:hyperlink>
    </w:p>
    <w:p w14:paraId="4E8E1C79" w14:textId="77777777" w:rsidR="005B0645" w:rsidRDefault="006D0F33">
      <w:pPr>
        <w:pStyle w:val="TOC2"/>
        <w:tabs>
          <w:tab w:val="left" w:pos="660"/>
        </w:tabs>
        <w:rPr>
          <w:rFonts w:asciiTheme="minorHAnsi" w:eastAsiaTheme="minorEastAsia" w:hAnsiTheme="minorHAnsi" w:cstheme="minorBidi"/>
          <w:color w:val="auto"/>
          <w:sz w:val="22"/>
          <w:szCs w:val="22"/>
        </w:rPr>
      </w:pPr>
      <w:hyperlink w:anchor="_Toc143595156" w:history="1">
        <w:r w:rsidR="005B0645" w:rsidRPr="00D07231">
          <w:rPr>
            <w:rStyle w:val="Hyperlink"/>
          </w:rPr>
          <w:t>a)</w:t>
        </w:r>
        <w:r w:rsidR="005B0645">
          <w:rPr>
            <w:rFonts w:asciiTheme="minorHAnsi" w:eastAsiaTheme="minorEastAsia" w:hAnsiTheme="minorHAnsi" w:cstheme="minorBidi"/>
            <w:color w:val="auto"/>
            <w:sz w:val="22"/>
            <w:szCs w:val="22"/>
          </w:rPr>
          <w:tab/>
        </w:r>
        <w:r w:rsidR="005B0645" w:rsidRPr="00D07231">
          <w:rPr>
            <w:rStyle w:val="Hyperlink"/>
          </w:rPr>
          <w:t>Aluminium Tempa</w:t>
        </w:r>
        <w:r w:rsidR="005B0645">
          <w:rPr>
            <w:webHidden/>
          </w:rPr>
          <w:tab/>
        </w:r>
        <w:r w:rsidR="005B0645">
          <w:rPr>
            <w:webHidden/>
          </w:rPr>
          <w:fldChar w:fldCharType="begin"/>
        </w:r>
        <w:r w:rsidR="005B0645">
          <w:rPr>
            <w:webHidden/>
          </w:rPr>
          <w:instrText xml:space="preserve"> PAGEREF _Toc143595156 \h </w:instrText>
        </w:r>
        <w:r w:rsidR="005B0645">
          <w:rPr>
            <w:webHidden/>
          </w:rPr>
        </w:r>
        <w:r w:rsidR="005B0645">
          <w:rPr>
            <w:webHidden/>
          </w:rPr>
          <w:fldChar w:fldCharType="separate"/>
        </w:r>
        <w:r w:rsidR="005B0645">
          <w:rPr>
            <w:webHidden/>
          </w:rPr>
          <w:t>29</w:t>
        </w:r>
        <w:r w:rsidR="005B0645">
          <w:rPr>
            <w:webHidden/>
          </w:rPr>
          <w:fldChar w:fldCharType="end"/>
        </w:r>
      </w:hyperlink>
    </w:p>
    <w:p w14:paraId="77A01261" w14:textId="77777777" w:rsidR="005B0645" w:rsidRDefault="006D0F33">
      <w:pPr>
        <w:pStyle w:val="TOC1"/>
        <w:tabs>
          <w:tab w:val="left" w:pos="880"/>
        </w:tabs>
        <w:rPr>
          <w:rFonts w:asciiTheme="minorHAnsi" w:eastAsiaTheme="minorEastAsia" w:hAnsiTheme="minorHAnsi" w:cstheme="minorBidi"/>
          <w:sz w:val="22"/>
          <w:szCs w:val="22"/>
        </w:rPr>
      </w:pPr>
      <w:hyperlink w:anchor="_Toc143595160" w:history="1">
        <w:r w:rsidR="005B0645" w:rsidRPr="00D07231">
          <w:rPr>
            <w:rStyle w:val="Hyperlink"/>
          </w:rPr>
          <w:t>a)</w:t>
        </w:r>
        <w:r w:rsidR="005B0645">
          <w:rPr>
            <w:rFonts w:asciiTheme="minorHAnsi" w:eastAsiaTheme="minorEastAsia" w:hAnsiTheme="minorHAnsi" w:cstheme="minorBidi"/>
            <w:sz w:val="22"/>
            <w:szCs w:val="22"/>
          </w:rPr>
          <w:tab/>
        </w:r>
        <w:r w:rsidR="005B0645" w:rsidRPr="00D07231">
          <w:rPr>
            <w:rStyle w:val="Hyperlink"/>
          </w:rPr>
          <w:t>Elemen paduan aluminium</w:t>
        </w:r>
        <w:r w:rsidR="005B0645">
          <w:rPr>
            <w:webHidden/>
          </w:rPr>
          <w:tab/>
        </w:r>
        <w:r w:rsidR="005B0645">
          <w:rPr>
            <w:webHidden/>
          </w:rPr>
          <w:fldChar w:fldCharType="begin"/>
        </w:r>
        <w:r w:rsidR="005B0645">
          <w:rPr>
            <w:webHidden/>
          </w:rPr>
          <w:instrText xml:space="preserve"> PAGEREF _Toc143595160 \h </w:instrText>
        </w:r>
        <w:r w:rsidR="005B0645">
          <w:rPr>
            <w:webHidden/>
          </w:rPr>
        </w:r>
        <w:r w:rsidR="005B0645">
          <w:rPr>
            <w:webHidden/>
          </w:rPr>
          <w:fldChar w:fldCharType="separate"/>
        </w:r>
        <w:r w:rsidR="005B0645">
          <w:rPr>
            <w:webHidden/>
          </w:rPr>
          <w:t>31</w:t>
        </w:r>
        <w:r w:rsidR="005B0645">
          <w:rPr>
            <w:webHidden/>
          </w:rPr>
          <w:fldChar w:fldCharType="end"/>
        </w:r>
      </w:hyperlink>
    </w:p>
    <w:p w14:paraId="52EE08E0" w14:textId="77777777" w:rsidR="005B0645" w:rsidRDefault="006D0F33">
      <w:pPr>
        <w:pStyle w:val="TOC1"/>
        <w:tabs>
          <w:tab w:val="left" w:pos="880"/>
        </w:tabs>
        <w:rPr>
          <w:rFonts w:asciiTheme="minorHAnsi" w:eastAsiaTheme="minorEastAsia" w:hAnsiTheme="minorHAnsi" w:cstheme="minorBidi"/>
          <w:sz w:val="22"/>
          <w:szCs w:val="22"/>
        </w:rPr>
      </w:pPr>
      <w:hyperlink w:anchor="_Toc143595161" w:history="1">
        <w:r w:rsidR="005B0645" w:rsidRPr="00D07231">
          <w:rPr>
            <w:rStyle w:val="Hyperlink"/>
          </w:rPr>
          <w:t>b)</w:t>
        </w:r>
        <w:r w:rsidR="005B0645">
          <w:rPr>
            <w:rFonts w:asciiTheme="minorHAnsi" w:eastAsiaTheme="minorEastAsia" w:hAnsiTheme="minorHAnsi" w:cstheme="minorBidi"/>
            <w:sz w:val="22"/>
            <w:szCs w:val="22"/>
          </w:rPr>
          <w:tab/>
        </w:r>
        <w:r w:rsidR="005B0645" w:rsidRPr="00D07231">
          <w:rPr>
            <w:rStyle w:val="Hyperlink"/>
          </w:rPr>
          <w:t>Karakteristik paduan aluminium 5083 dan paduan aluminium 6061</w:t>
        </w:r>
        <w:r w:rsidR="005B0645">
          <w:rPr>
            <w:webHidden/>
          </w:rPr>
          <w:tab/>
        </w:r>
        <w:r w:rsidR="005B0645">
          <w:rPr>
            <w:webHidden/>
          </w:rPr>
          <w:fldChar w:fldCharType="begin"/>
        </w:r>
        <w:r w:rsidR="005B0645">
          <w:rPr>
            <w:webHidden/>
          </w:rPr>
          <w:instrText xml:space="preserve"> PAGEREF _Toc143595161 \h </w:instrText>
        </w:r>
        <w:r w:rsidR="005B0645">
          <w:rPr>
            <w:webHidden/>
          </w:rPr>
        </w:r>
        <w:r w:rsidR="005B0645">
          <w:rPr>
            <w:webHidden/>
          </w:rPr>
          <w:fldChar w:fldCharType="separate"/>
        </w:r>
        <w:r w:rsidR="005B0645">
          <w:rPr>
            <w:webHidden/>
          </w:rPr>
          <w:t>32</w:t>
        </w:r>
        <w:r w:rsidR="005B0645">
          <w:rPr>
            <w:webHidden/>
          </w:rPr>
          <w:fldChar w:fldCharType="end"/>
        </w:r>
      </w:hyperlink>
    </w:p>
    <w:p w14:paraId="51AB8BFF" w14:textId="77777777" w:rsidR="005B0645" w:rsidRDefault="006D0F33">
      <w:pPr>
        <w:pStyle w:val="TOC1"/>
        <w:tabs>
          <w:tab w:val="left" w:pos="880"/>
        </w:tabs>
        <w:rPr>
          <w:rFonts w:asciiTheme="minorHAnsi" w:eastAsiaTheme="minorEastAsia" w:hAnsiTheme="minorHAnsi" w:cstheme="minorBidi"/>
          <w:sz w:val="22"/>
          <w:szCs w:val="22"/>
        </w:rPr>
      </w:pPr>
      <w:hyperlink w:anchor="_Toc143595164" w:history="1">
        <w:r w:rsidR="005B0645" w:rsidRPr="00D07231">
          <w:rPr>
            <w:rStyle w:val="Hyperlink"/>
          </w:rPr>
          <w:t>c)</w:t>
        </w:r>
        <w:r w:rsidR="005B0645">
          <w:rPr>
            <w:rFonts w:asciiTheme="minorHAnsi" w:eastAsiaTheme="minorEastAsia" w:hAnsiTheme="minorHAnsi" w:cstheme="minorBidi"/>
            <w:sz w:val="22"/>
            <w:szCs w:val="22"/>
          </w:rPr>
          <w:tab/>
        </w:r>
        <w:r w:rsidR="005B0645" w:rsidRPr="00D07231">
          <w:rPr>
            <w:rStyle w:val="Hyperlink"/>
          </w:rPr>
          <w:t>Aluminium Cor</w:t>
        </w:r>
        <w:r w:rsidR="005B0645">
          <w:rPr>
            <w:webHidden/>
          </w:rPr>
          <w:tab/>
        </w:r>
        <w:r w:rsidR="005B0645">
          <w:rPr>
            <w:webHidden/>
          </w:rPr>
          <w:fldChar w:fldCharType="begin"/>
        </w:r>
        <w:r w:rsidR="005B0645">
          <w:rPr>
            <w:webHidden/>
          </w:rPr>
          <w:instrText xml:space="preserve"> PAGEREF _Toc143595164 \h </w:instrText>
        </w:r>
        <w:r w:rsidR="005B0645">
          <w:rPr>
            <w:webHidden/>
          </w:rPr>
        </w:r>
        <w:r w:rsidR="005B0645">
          <w:rPr>
            <w:webHidden/>
          </w:rPr>
          <w:fldChar w:fldCharType="separate"/>
        </w:r>
        <w:r w:rsidR="005B0645">
          <w:rPr>
            <w:webHidden/>
          </w:rPr>
          <w:t>35</w:t>
        </w:r>
        <w:r w:rsidR="005B0645">
          <w:rPr>
            <w:webHidden/>
          </w:rPr>
          <w:fldChar w:fldCharType="end"/>
        </w:r>
      </w:hyperlink>
    </w:p>
    <w:p w14:paraId="3D26A654" w14:textId="77777777" w:rsidR="005B0645" w:rsidRDefault="006D0F33">
      <w:pPr>
        <w:pStyle w:val="TOC1"/>
        <w:tabs>
          <w:tab w:val="left" w:pos="880"/>
        </w:tabs>
        <w:rPr>
          <w:rFonts w:asciiTheme="minorHAnsi" w:eastAsiaTheme="minorEastAsia" w:hAnsiTheme="minorHAnsi" w:cstheme="minorBidi"/>
          <w:sz w:val="22"/>
          <w:szCs w:val="22"/>
        </w:rPr>
      </w:pPr>
      <w:hyperlink w:anchor="_Toc143595165" w:history="1">
        <w:r w:rsidR="005B0645" w:rsidRPr="00D07231">
          <w:rPr>
            <w:rStyle w:val="Hyperlink"/>
            <w:shd w:val="clear" w:color="auto" w:fill="FFFFFF"/>
          </w:rPr>
          <w:t>d)</w:t>
        </w:r>
        <w:r w:rsidR="005B0645">
          <w:rPr>
            <w:rFonts w:asciiTheme="minorHAnsi" w:eastAsiaTheme="minorEastAsia" w:hAnsiTheme="minorHAnsi" w:cstheme="minorBidi"/>
            <w:sz w:val="22"/>
            <w:szCs w:val="22"/>
          </w:rPr>
          <w:tab/>
        </w:r>
        <w:r w:rsidR="005B0645" w:rsidRPr="00D07231">
          <w:rPr>
            <w:rStyle w:val="Hyperlink"/>
            <w:shd w:val="clear" w:color="auto" w:fill="FFFFFF"/>
          </w:rPr>
          <w:t>Dapat dikurangkan</w:t>
        </w:r>
        <w:r w:rsidR="005B0645">
          <w:rPr>
            <w:webHidden/>
          </w:rPr>
          <w:tab/>
        </w:r>
        <w:r w:rsidR="005B0645">
          <w:rPr>
            <w:webHidden/>
          </w:rPr>
          <w:fldChar w:fldCharType="begin"/>
        </w:r>
        <w:r w:rsidR="005B0645">
          <w:rPr>
            <w:webHidden/>
          </w:rPr>
          <w:instrText xml:space="preserve"> PAGEREF _Toc143595165 \h </w:instrText>
        </w:r>
        <w:r w:rsidR="005B0645">
          <w:rPr>
            <w:webHidden/>
          </w:rPr>
        </w:r>
        <w:r w:rsidR="005B0645">
          <w:rPr>
            <w:webHidden/>
          </w:rPr>
          <w:fldChar w:fldCharType="separate"/>
        </w:r>
        <w:r w:rsidR="005B0645">
          <w:rPr>
            <w:webHidden/>
          </w:rPr>
          <w:t>36</w:t>
        </w:r>
        <w:r w:rsidR="005B0645">
          <w:rPr>
            <w:webHidden/>
          </w:rPr>
          <w:fldChar w:fldCharType="end"/>
        </w:r>
      </w:hyperlink>
    </w:p>
    <w:p w14:paraId="0EC7C58D" w14:textId="77777777" w:rsidR="005B0645" w:rsidRDefault="006D0F33">
      <w:pPr>
        <w:pStyle w:val="TOC1"/>
        <w:tabs>
          <w:tab w:val="left" w:pos="880"/>
        </w:tabs>
        <w:rPr>
          <w:rFonts w:asciiTheme="minorHAnsi" w:eastAsiaTheme="minorEastAsia" w:hAnsiTheme="minorHAnsi" w:cstheme="minorBidi"/>
          <w:sz w:val="22"/>
          <w:szCs w:val="22"/>
        </w:rPr>
      </w:pPr>
      <w:hyperlink w:anchor="_Toc143595166" w:history="1">
        <w:r w:rsidR="005B0645" w:rsidRPr="00D07231">
          <w:rPr>
            <w:rStyle w:val="Hyperlink"/>
          </w:rPr>
          <w:t>e)</w:t>
        </w:r>
        <w:r w:rsidR="005B0645">
          <w:rPr>
            <w:rFonts w:asciiTheme="minorHAnsi" w:eastAsiaTheme="minorEastAsia" w:hAnsiTheme="minorHAnsi" w:cstheme="minorBidi"/>
            <w:sz w:val="22"/>
            <w:szCs w:val="22"/>
          </w:rPr>
          <w:tab/>
        </w:r>
        <w:r w:rsidR="005B0645" w:rsidRPr="00D07231">
          <w:rPr>
            <w:rStyle w:val="Hyperlink"/>
          </w:rPr>
          <w:t>Kekurangan</w:t>
        </w:r>
        <w:r w:rsidR="005B0645">
          <w:rPr>
            <w:webHidden/>
          </w:rPr>
          <w:tab/>
        </w:r>
        <w:r w:rsidR="005B0645">
          <w:rPr>
            <w:webHidden/>
          </w:rPr>
          <w:fldChar w:fldCharType="begin"/>
        </w:r>
        <w:r w:rsidR="005B0645">
          <w:rPr>
            <w:webHidden/>
          </w:rPr>
          <w:instrText xml:space="preserve"> PAGEREF _Toc143595166 \h </w:instrText>
        </w:r>
        <w:r w:rsidR="005B0645">
          <w:rPr>
            <w:webHidden/>
          </w:rPr>
        </w:r>
        <w:r w:rsidR="005B0645">
          <w:rPr>
            <w:webHidden/>
          </w:rPr>
          <w:fldChar w:fldCharType="separate"/>
        </w:r>
        <w:r w:rsidR="005B0645">
          <w:rPr>
            <w:webHidden/>
          </w:rPr>
          <w:t>37</w:t>
        </w:r>
        <w:r w:rsidR="005B0645">
          <w:rPr>
            <w:webHidden/>
          </w:rPr>
          <w:fldChar w:fldCharType="end"/>
        </w:r>
      </w:hyperlink>
    </w:p>
    <w:p w14:paraId="20F26E51" w14:textId="77777777" w:rsidR="005B0645" w:rsidRDefault="006D0F33">
      <w:pPr>
        <w:pStyle w:val="TOC2"/>
        <w:tabs>
          <w:tab w:val="left" w:pos="660"/>
        </w:tabs>
        <w:rPr>
          <w:rFonts w:asciiTheme="minorHAnsi" w:eastAsiaTheme="minorEastAsia" w:hAnsiTheme="minorHAnsi" w:cstheme="minorBidi"/>
          <w:color w:val="auto"/>
          <w:sz w:val="22"/>
          <w:szCs w:val="22"/>
        </w:rPr>
      </w:pPr>
      <w:hyperlink w:anchor="_Toc143595167" w:history="1">
        <w:r w:rsidR="005B0645" w:rsidRPr="00D07231">
          <w:rPr>
            <w:rStyle w:val="Hyperlink"/>
          </w:rPr>
          <w:t>f)</w:t>
        </w:r>
        <w:r w:rsidR="005B0645">
          <w:rPr>
            <w:rFonts w:asciiTheme="minorHAnsi" w:eastAsiaTheme="minorEastAsia" w:hAnsiTheme="minorHAnsi" w:cstheme="minorBidi"/>
            <w:color w:val="auto"/>
            <w:sz w:val="22"/>
            <w:szCs w:val="22"/>
          </w:rPr>
          <w:tab/>
        </w:r>
        <w:r w:rsidR="005B0645" w:rsidRPr="00D07231">
          <w:rPr>
            <w:rStyle w:val="Hyperlink"/>
          </w:rPr>
          <w:t>Pengelasan</w:t>
        </w:r>
        <w:r w:rsidR="005B0645">
          <w:rPr>
            <w:webHidden/>
          </w:rPr>
          <w:tab/>
        </w:r>
        <w:r w:rsidR="005B0645">
          <w:rPr>
            <w:webHidden/>
          </w:rPr>
          <w:fldChar w:fldCharType="begin"/>
        </w:r>
        <w:r w:rsidR="005B0645">
          <w:rPr>
            <w:webHidden/>
          </w:rPr>
          <w:instrText xml:space="preserve"> PAGEREF _Toc143595167 \h </w:instrText>
        </w:r>
        <w:r w:rsidR="005B0645">
          <w:rPr>
            <w:webHidden/>
          </w:rPr>
        </w:r>
        <w:r w:rsidR="005B0645">
          <w:rPr>
            <w:webHidden/>
          </w:rPr>
          <w:fldChar w:fldCharType="separate"/>
        </w:r>
        <w:r w:rsidR="005B0645">
          <w:rPr>
            <w:webHidden/>
          </w:rPr>
          <w:t>37</w:t>
        </w:r>
        <w:r w:rsidR="005B0645">
          <w:rPr>
            <w:webHidden/>
          </w:rPr>
          <w:fldChar w:fldCharType="end"/>
        </w:r>
      </w:hyperlink>
    </w:p>
    <w:p w14:paraId="0F7EE6D4" w14:textId="77777777" w:rsidR="005B0645" w:rsidRDefault="006D0F33">
      <w:pPr>
        <w:pStyle w:val="TOC2"/>
        <w:tabs>
          <w:tab w:val="left" w:pos="880"/>
        </w:tabs>
        <w:rPr>
          <w:rFonts w:asciiTheme="minorHAnsi" w:eastAsiaTheme="minorEastAsia" w:hAnsiTheme="minorHAnsi" w:cstheme="minorBidi"/>
          <w:color w:val="auto"/>
          <w:sz w:val="22"/>
          <w:szCs w:val="22"/>
        </w:rPr>
      </w:pPr>
      <w:hyperlink w:anchor="_Toc143595168" w:history="1">
        <w:r w:rsidR="005B0645" w:rsidRPr="00D07231">
          <w:rPr>
            <w:rStyle w:val="Hyperlink"/>
          </w:rPr>
          <w:t>2.3</w:t>
        </w:r>
        <w:r w:rsidR="005B0645">
          <w:rPr>
            <w:rFonts w:asciiTheme="minorHAnsi" w:eastAsiaTheme="minorEastAsia" w:hAnsiTheme="minorHAnsi" w:cstheme="minorBidi"/>
            <w:color w:val="auto"/>
            <w:sz w:val="22"/>
            <w:szCs w:val="22"/>
          </w:rPr>
          <w:tab/>
        </w:r>
        <w:r w:rsidR="005B0645" w:rsidRPr="00D07231">
          <w:rPr>
            <w:rStyle w:val="Hyperlink"/>
            <w:i/>
          </w:rPr>
          <w:t xml:space="preserve"> Shielded Metal Arc Welding ( SMAW )</w:t>
        </w:r>
        <w:r w:rsidR="005B0645">
          <w:rPr>
            <w:webHidden/>
          </w:rPr>
          <w:tab/>
        </w:r>
        <w:r w:rsidR="005B0645">
          <w:rPr>
            <w:webHidden/>
          </w:rPr>
          <w:fldChar w:fldCharType="begin"/>
        </w:r>
        <w:r w:rsidR="005B0645">
          <w:rPr>
            <w:webHidden/>
          </w:rPr>
          <w:instrText xml:space="preserve"> PAGEREF _Toc143595168 \h </w:instrText>
        </w:r>
        <w:r w:rsidR="005B0645">
          <w:rPr>
            <w:webHidden/>
          </w:rPr>
        </w:r>
        <w:r w:rsidR="005B0645">
          <w:rPr>
            <w:webHidden/>
          </w:rPr>
          <w:fldChar w:fldCharType="separate"/>
        </w:r>
        <w:r w:rsidR="005B0645">
          <w:rPr>
            <w:webHidden/>
          </w:rPr>
          <w:t>37</w:t>
        </w:r>
        <w:r w:rsidR="005B0645">
          <w:rPr>
            <w:webHidden/>
          </w:rPr>
          <w:fldChar w:fldCharType="end"/>
        </w:r>
      </w:hyperlink>
    </w:p>
    <w:p w14:paraId="0C2E176B" w14:textId="77777777" w:rsidR="005B0645" w:rsidRDefault="006D0F33">
      <w:pPr>
        <w:pStyle w:val="TOC2"/>
        <w:tabs>
          <w:tab w:val="left" w:pos="880"/>
        </w:tabs>
        <w:rPr>
          <w:rFonts w:asciiTheme="minorHAnsi" w:eastAsiaTheme="minorEastAsia" w:hAnsiTheme="minorHAnsi" w:cstheme="minorBidi"/>
          <w:color w:val="auto"/>
          <w:sz w:val="22"/>
          <w:szCs w:val="22"/>
        </w:rPr>
      </w:pPr>
      <w:hyperlink w:anchor="_Toc143595170" w:history="1">
        <w:r w:rsidR="005B0645" w:rsidRPr="00D07231">
          <w:rPr>
            <w:rStyle w:val="Hyperlink"/>
          </w:rPr>
          <w:t>2.4</w:t>
        </w:r>
        <w:r w:rsidR="005B0645">
          <w:rPr>
            <w:rFonts w:asciiTheme="minorHAnsi" w:eastAsiaTheme="minorEastAsia" w:hAnsiTheme="minorHAnsi" w:cstheme="minorBidi"/>
            <w:color w:val="auto"/>
            <w:sz w:val="22"/>
            <w:szCs w:val="22"/>
          </w:rPr>
          <w:tab/>
        </w:r>
        <w:r w:rsidR="005B0645" w:rsidRPr="00D07231">
          <w:rPr>
            <w:rStyle w:val="Hyperlink"/>
          </w:rPr>
          <w:t>Gas Metal Arc Welding ( GMAW )</w:t>
        </w:r>
        <w:r w:rsidR="005B0645">
          <w:rPr>
            <w:webHidden/>
          </w:rPr>
          <w:tab/>
        </w:r>
        <w:r w:rsidR="005B0645">
          <w:rPr>
            <w:webHidden/>
          </w:rPr>
          <w:fldChar w:fldCharType="begin"/>
        </w:r>
        <w:r w:rsidR="005B0645">
          <w:rPr>
            <w:webHidden/>
          </w:rPr>
          <w:instrText xml:space="preserve"> PAGEREF _Toc143595170 \h </w:instrText>
        </w:r>
        <w:r w:rsidR="005B0645">
          <w:rPr>
            <w:webHidden/>
          </w:rPr>
        </w:r>
        <w:r w:rsidR="005B0645">
          <w:rPr>
            <w:webHidden/>
          </w:rPr>
          <w:fldChar w:fldCharType="separate"/>
        </w:r>
        <w:r w:rsidR="005B0645">
          <w:rPr>
            <w:webHidden/>
          </w:rPr>
          <w:t>38</w:t>
        </w:r>
        <w:r w:rsidR="005B0645">
          <w:rPr>
            <w:webHidden/>
          </w:rPr>
          <w:fldChar w:fldCharType="end"/>
        </w:r>
      </w:hyperlink>
    </w:p>
    <w:p w14:paraId="790D9DF5" w14:textId="77777777" w:rsidR="005B0645" w:rsidRDefault="006D0F33">
      <w:pPr>
        <w:pStyle w:val="TOC2"/>
        <w:tabs>
          <w:tab w:val="left" w:pos="880"/>
        </w:tabs>
        <w:rPr>
          <w:rFonts w:asciiTheme="minorHAnsi" w:eastAsiaTheme="minorEastAsia" w:hAnsiTheme="minorHAnsi" w:cstheme="minorBidi"/>
          <w:color w:val="auto"/>
          <w:sz w:val="22"/>
          <w:szCs w:val="22"/>
        </w:rPr>
      </w:pPr>
      <w:hyperlink w:anchor="_Toc143595172" w:history="1">
        <w:r w:rsidR="005B0645" w:rsidRPr="00D07231">
          <w:rPr>
            <w:rStyle w:val="Hyperlink"/>
          </w:rPr>
          <w:t>2.5</w:t>
        </w:r>
        <w:r w:rsidR="005B0645">
          <w:rPr>
            <w:rFonts w:asciiTheme="minorHAnsi" w:eastAsiaTheme="minorEastAsia" w:hAnsiTheme="minorHAnsi" w:cstheme="minorBidi"/>
            <w:color w:val="auto"/>
            <w:sz w:val="22"/>
            <w:szCs w:val="22"/>
          </w:rPr>
          <w:tab/>
        </w:r>
        <w:r w:rsidR="005B0645" w:rsidRPr="00D07231">
          <w:rPr>
            <w:rStyle w:val="Hyperlink"/>
          </w:rPr>
          <w:t>Pengelasan gesek (friction)</w:t>
        </w:r>
        <w:r w:rsidR="005B0645">
          <w:rPr>
            <w:webHidden/>
          </w:rPr>
          <w:tab/>
        </w:r>
        <w:r w:rsidR="005B0645">
          <w:rPr>
            <w:webHidden/>
          </w:rPr>
          <w:fldChar w:fldCharType="begin"/>
        </w:r>
        <w:r w:rsidR="005B0645">
          <w:rPr>
            <w:webHidden/>
          </w:rPr>
          <w:instrText xml:space="preserve"> PAGEREF _Toc143595172 \h </w:instrText>
        </w:r>
        <w:r w:rsidR="005B0645">
          <w:rPr>
            <w:webHidden/>
          </w:rPr>
        </w:r>
        <w:r w:rsidR="005B0645">
          <w:rPr>
            <w:webHidden/>
          </w:rPr>
          <w:fldChar w:fldCharType="separate"/>
        </w:r>
        <w:r w:rsidR="005B0645">
          <w:rPr>
            <w:webHidden/>
          </w:rPr>
          <w:t>39</w:t>
        </w:r>
        <w:r w:rsidR="005B0645">
          <w:rPr>
            <w:webHidden/>
          </w:rPr>
          <w:fldChar w:fldCharType="end"/>
        </w:r>
      </w:hyperlink>
    </w:p>
    <w:p w14:paraId="17BF7040" w14:textId="77777777" w:rsidR="005B0645" w:rsidRDefault="006D0F33">
      <w:pPr>
        <w:pStyle w:val="TOC2"/>
        <w:tabs>
          <w:tab w:val="left" w:pos="880"/>
        </w:tabs>
        <w:rPr>
          <w:rFonts w:asciiTheme="minorHAnsi" w:eastAsiaTheme="minorEastAsia" w:hAnsiTheme="minorHAnsi" w:cstheme="minorBidi"/>
          <w:color w:val="auto"/>
          <w:sz w:val="22"/>
          <w:szCs w:val="22"/>
        </w:rPr>
      </w:pPr>
      <w:hyperlink w:anchor="_Toc143595174" w:history="1">
        <w:r w:rsidR="005B0645" w:rsidRPr="00D07231">
          <w:rPr>
            <w:rStyle w:val="Hyperlink"/>
          </w:rPr>
          <w:t>2.6</w:t>
        </w:r>
        <w:r w:rsidR="005B0645">
          <w:rPr>
            <w:rFonts w:asciiTheme="minorHAnsi" w:eastAsiaTheme="minorEastAsia" w:hAnsiTheme="minorHAnsi" w:cstheme="minorBidi"/>
            <w:color w:val="auto"/>
            <w:sz w:val="22"/>
            <w:szCs w:val="22"/>
          </w:rPr>
          <w:tab/>
        </w:r>
        <w:r w:rsidR="005B0645" w:rsidRPr="00D07231">
          <w:rPr>
            <w:rStyle w:val="Hyperlink"/>
          </w:rPr>
          <w:t>Perawatan panas</w:t>
        </w:r>
        <w:r w:rsidR="005B0645">
          <w:rPr>
            <w:webHidden/>
          </w:rPr>
          <w:tab/>
        </w:r>
        <w:r w:rsidR="005B0645">
          <w:rPr>
            <w:webHidden/>
          </w:rPr>
          <w:fldChar w:fldCharType="begin"/>
        </w:r>
        <w:r w:rsidR="005B0645">
          <w:rPr>
            <w:webHidden/>
          </w:rPr>
          <w:instrText xml:space="preserve"> PAGEREF _Toc143595174 \h </w:instrText>
        </w:r>
        <w:r w:rsidR="005B0645">
          <w:rPr>
            <w:webHidden/>
          </w:rPr>
        </w:r>
        <w:r w:rsidR="005B0645">
          <w:rPr>
            <w:webHidden/>
          </w:rPr>
          <w:fldChar w:fldCharType="separate"/>
        </w:r>
        <w:r w:rsidR="005B0645">
          <w:rPr>
            <w:webHidden/>
          </w:rPr>
          <w:t>40</w:t>
        </w:r>
        <w:r w:rsidR="005B0645">
          <w:rPr>
            <w:webHidden/>
          </w:rPr>
          <w:fldChar w:fldCharType="end"/>
        </w:r>
      </w:hyperlink>
    </w:p>
    <w:p w14:paraId="2641FCC0" w14:textId="77777777" w:rsidR="005B0645" w:rsidRDefault="006D0F33">
      <w:pPr>
        <w:pStyle w:val="TOC2"/>
        <w:tabs>
          <w:tab w:val="left" w:pos="880"/>
        </w:tabs>
        <w:rPr>
          <w:rFonts w:asciiTheme="minorHAnsi" w:eastAsiaTheme="minorEastAsia" w:hAnsiTheme="minorHAnsi" w:cstheme="minorBidi"/>
          <w:color w:val="auto"/>
          <w:sz w:val="22"/>
          <w:szCs w:val="22"/>
        </w:rPr>
      </w:pPr>
      <w:hyperlink w:anchor="_Toc143595175" w:history="1">
        <w:r w:rsidR="005B0645" w:rsidRPr="00D07231">
          <w:rPr>
            <w:rStyle w:val="Hyperlink"/>
          </w:rPr>
          <w:t>2.7</w:t>
        </w:r>
        <w:r w:rsidR="005B0645">
          <w:rPr>
            <w:rFonts w:asciiTheme="minorHAnsi" w:eastAsiaTheme="minorEastAsia" w:hAnsiTheme="minorHAnsi" w:cstheme="minorBidi"/>
            <w:color w:val="auto"/>
            <w:sz w:val="22"/>
            <w:szCs w:val="22"/>
          </w:rPr>
          <w:tab/>
        </w:r>
        <w:r w:rsidR="005B0645" w:rsidRPr="00D07231">
          <w:rPr>
            <w:rStyle w:val="Hyperlink"/>
          </w:rPr>
          <w:t>Pendinginan pendinginan</w:t>
        </w:r>
        <w:r w:rsidR="005B0645">
          <w:rPr>
            <w:webHidden/>
          </w:rPr>
          <w:tab/>
        </w:r>
        <w:r w:rsidR="005B0645">
          <w:rPr>
            <w:webHidden/>
          </w:rPr>
          <w:fldChar w:fldCharType="begin"/>
        </w:r>
        <w:r w:rsidR="005B0645">
          <w:rPr>
            <w:webHidden/>
          </w:rPr>
          <w:instrText xml:space="preserve"> PAGEREF _Toc143595175 \h </w:instrText>
        </w:r>
        <w:r w:rsidR="005B0645">
          <w:rPr>
            <w:webHidden/>
          </w:rPr>
        </w:r>
        <w:r w:rsidR="005B0645">
          <w:rPr>
            <w:webHidden/>
          </w:rPr>
          <w:fldChar w:fldCharType="separate"/>
        </w:r>
        <w:r w:rsidR="005B0645">
          <w:rPr>
            <w:webHidden/>
          </w:rPr>
          <w:t>41</w:t>
        </w:r>
        <w:r w:rsidR="005B0645">
          <w:rPr>
            <w:webHidden/>
          </w:rPr>
          <w:fldChar w:fldCharType="end"/>
        </w:r>
      </w:hyperlink>
    </w:p>
    <w:p w14:paraId="4C8A1FC0" w14:textId="77777777" w:rsidR="005B0645" w:rsidRDefault="006D0F33">
      <w:pPr>
        <w:pStyle w:val="TOC1"/>
        <w:tabs>
          <w:tab w:val="left" w:pos="880"/>
        </w:tabs>
        <w:rPr>
          <w:rFonts w:asciiTheme="minorHAnsi" w:eastAsiaTheme="minorEastAsia" w:hAnsiTheme="minorHAnsi" w:cstheme="minorBidi"/>
          <w:sz w:val="22"/>
          <w:szCs w:val="22"/>
        </w:rPr>
      </w:pPr>
      <w:hyperlink w:anchor="_Toc143595176" w:history="1">
        <w:r w:rsidR="005B0645" w:rsidRPr="00D07231">
          <w:rPr>
            <w:rStyle w:val="Hyperlink"/>
          </w:rPr>
          <w:t>2.8</w:t>
        </w:r>
        <w:r w:rsidR="005B0645">
          <w:rPr>
            <w:rFonts w:asciiTheme="minorHAnsi" w:eastAsiaTheme="minorEastAsia" w:hAnsiTheme="minorHAnsi" w:cstheme="minorBidi"/>
            <w:sz w:val="22"/>
            <w:szCs w:val="22"/>
          </w:rPr>
          <w:tab/>
        </w:r>
        <w:r w:rsidR="005B0645" w:rsidRPr="00D07231">
          <w:rPr>
            <w:rStyle w:val="Hyperlink"/>
          </w:rPr>
          <w:t>Spesifikasi Deltabox klx</w:t>
        </w:r>
        <w:r w:rsidR="005B0645">
          <w:rPr>
            <w:webHidden/>
          </w:rPr>
          <w:tab/>
        </w:r>
        <w:r w:rsidR="005B0645">
          <w:rPr>
            <w:webHidden/>
          </w:rPr>
          <w:fldChar w:fldCharType="begin"/>
        </w:r>
        <w:r w:rsidR="005B0645">
          <w:rPr>
            <w:webHidden/>
          </w:rPr>
          <w:instrText xml:space="preserve"> PAGEREF _Toc143595176 \h </w:instrText>
        </w:r>
        <w:r w:rsidR="005B0645">
          <w:rPr>
            <w:webHidden/>
          </w:rPr>
        </w:r>
        <w:r w:rsidR="005B0645">
          <w:rPr>
            <w:webHidden/>
          </w:rPr>
          <w:fldChar w:fldCharType="separate"/>
        </w:r>
        <w:r w:rsidR="005B0645">
          <w:rPr>
            <w:webHidden/>
          </w:rPr>
          <w:t>43</w:t>
        </w:r>
        <w:r w:rsidR="005B0645">
          <w:rPr>
            <w:webHidden/>
          </w:rPr>
          <w:fldChar w:fldCharType="end"/>
        </w:r>
      </w:hyperlink>
    </w:p>
    <w:p w14:paraId="59B2E6B5" w14:textId="77777777" w:rsidR="005B0645" w:rsidRDefault="006D0F33">
      <w:pPr>
        <w:pStyle w:val="TOC2"/>
        <w:tabs>
          <w:tab w:val="left" w:pos="660"/>
        </w:tabs>
        <w:rPr>
          <w:rFonts w:asciiTheme="minorHAnsi" w:eastAsiaTheme="minorEastAsia" w:hAnsiTheme="minorHAnsi" w:cstheme="minorBidi"/>
          <w:color w:val="auto"/>
          <w:sz w:val="22"/>
          <w:szCs w:val="22"/>
        </w:rPr>
      </w:pPr>
      <w:hyperlink w:anchor="_Toc143595178" w:history="1">
        <w:r w:rsidR="005B0645" w:rsidRPr="00D07231">
          <w:rPr>
            <w:rStyle w:val="Hyperlink"/>
          </w:rPr>
          <w:t>1.</w:t>
        </w:r>
        <w:r w:rsidR="005B0645">
          <w:rPr>
            <w:rFonts w:asciiTheme="minorHAnsi" w:eastAsiaTheme="minorEastAsia" w:hAnsiTheme="minorHAnsi" w:cstheme="minorBidi"/>
            <w:color w:val="auto"/>
            <w:sz w:val="22"/>
            <w:szCs w:val="22"/>
          </w:rPr>
          <w:tab/>
        </w:r>
        <w:r w:rsidR="005B0645" w:rsidRPr="00D07231">
          <w:rPr>
            <w:rStyle w:val="Hyperlink"/>
          </w:rPr>
          <w:t>Masa penahanan</w:t>
        </w:r>
        <w:r w:rsidR="005B0645">
          <w:rPr>
            <w:webHidden/>
          </w:rPr>
          <w:tab/>
        </w:r>
        <w:r w:rsidR="005B0645">
          <w:rPr>
            <w:webHidden/>
          </w:rPr>
          <w:fldChar w:fldCharType="begin"/>
        </w:r>
        <w:r w:rsidR="005B0645">
          <w:rPr>
            <w:webHidden/>
          </w:rPr>
          <w:instrText xml:space="preserve"> PAGEREF _Toc143595178 \h </w:instrText>
        </w:r>
        <w:r w:rsidR="005B0645">
          <w:rPr>
            <w:webHidden/>
          </w:rPr>
        </w:r>
        <w:r w:rsidR="005B0645">
          <w:rPr>
            <w:webHidden/>
          </w:rPr>
          <w:fldChar w:fldCharType="separate"/>
        </w:r>
        <w:r w:rsidR="005B0645">
          <w:rPr>
            <w:webHidden/>
          </w:rPr>
          <w:t>43</w:t>
        </w:r>
        <w:r w:rsidR="005B0645">
          <w:rPr>
            <w:webHidden/>
          </w:rPr>
          <w:fldChar w:fldCharType="end"/>
        </w:r>
      </w:hyperlink>
    </w:p>
    <w:p w14:paraId="3F498D83" w14:textId="77777777" w:rsidR="005B0645" w:rsidRDefault="006D0F33">
      <w:pPr>
        <w:pStyle w:val="TOC2"/>
        <w:tabs>
          <w:tab w:val="left" w:pos="660"/>
        </w:tabs>
        <w:rPr>
          <w:rFonts w:asciiTheme="minorHAnsi" w:eastAsiaTheme="minorEastAsia" w:hAnsiTheme="minorHAnsi" w:cstheme="minorBidi"/>
          <w:color w:val="auto"/>
          <w:sz w:val="22"/>
          <w:szCs w:val="22"/>
        </w:rPr>
      </w:pPr>
      <w:hyperlink w:anchor="_Toc143595179" w:history="1">
        <w:r w:rsidR="005B0645" w:rsidRPr="00D07231">
          <w:rPr>
            <w:rStyle w:val="Hyperlink"/>
          </w:rPr>
          <w:t>2.</w:t>
        </w:r>
        <w:r w:rsidR="005B0645">
          <w:rPr>
            <w:rFonts w:asciiTheme="minorHAnsi" w:eastAsiaTheme="minorEastAsia" w:hAnsiTheme="minorHAnsi" w:cstheme="minorBidi"/>
            <w:color w:val="auto"/>
            <w:sz w:val="22"/>
            <w:szCs w:val="22"/>
          </w:rPr>
          <w:tab/>
        </w:r>
        <w:r w:rsidR="005B0645" w:rsidRPr="00D07231">
          <w:rPr>
            <w:rStyle w:val="Hyperlink"/>
          </w:rPr>
          <w:t>Pendinginan (cooling) media</w:t>
        </w:r>
        <w:r w:rsidR="005B0645">
          <w:rPr>
            <w:webHidden/>
          </w:rPr>
          <w:tab/>
        </w:r>
        <w:r w:rsidR="005B0645">
          <w:rPr>
            <w:webHidden/>
          </w:rPr>
          <w:fldChar w:fldCharType="begin"/>
        </w:r>
        <w:r w:rsidR="005B0645">
          <w:rPr>
            <w:webHidden/>
          </w:rPr>
          <w:instrText xml:space="preserve"> PAGEREF _Toc143595179 \h </w:instrText>
        </w:r>
        <w:r w:rsidR="005B0645">
          <w:rPr>
            <w:webHidden/>
          </w:rPr>
        </w:r>
        <w:r w:rsidR="005B0645">
          <w:rPr>
            <w:webHidden/>
          </w:rPr>
          <w:fldChar w:fldCharType="separate"/>
        </w:r>
        <w:r w:rsidR="005B0645">
          <w:rPr>
            <w:webHidden/>
          </w:rPr>
          <w:t>44</w:t>
        </w:r>
        <w:r w:rsidR="005B0645">
          <w:rPr>
            <w:webHidden/>
          </w:rPr>
          <w:fldChar w:fldCharType="end"/>
        </w:r>
      </w:hyperlink>
    </w:p>
    <w:p w14:paraId="03C6B9AE" w14:textId="77777777" w:rsidR="005B0645" w:rsidRDefault="006D0F33">
      <w:pPr>
        <w:pStyle w:val="TOC2"/>
        <w:tabs>
          <w:tab w:val="left" w:pos="660"/>
        </w:tabs>
        <w:rPr>
          <w:rFonts w:asciiTheme="minorHAnsi" w:eastAsiaTheme="minorEastAsia" w:hAnsiTheme="minorHAnsi" w:cstheme="minorBidi"/>
          <w:color w:val="auto"/>
          <w:sz w:val="22"/>
          <w:szCs w:val="22"/>
        </w:rPr>
      </w:pPr>
      <w:hyperlink w:anchor="_Toc143595180" w:history="1">
        <w:r w:rsidR="005B0645" w:rsidRPr="00D07231">
          <w:rPr>
            <w:rStyle w:val="Hyperlink"/>
          </w:rPr>
          <w:t>a.</w:t>
        </w:r>
        <w:r w:rsidR="005B0645">
          <w:rPr>
            <w:rFonts w:asciiTheme="minorHAnsi" w:eastAsiaTheme="minorEastAsia" w:hAnsiTheme="minorHAnsi" w:cstheme="minorBidi"/>
            <w:color w:val="auto"/>
            <w:sz w:val="22"/>
            <w:szCs w:val="22"/>
          </w:rPr>
          <w:tab/>
        </w:r>
        <w:r w:rsidR="005B0645" w:rsidRPr="00D07231">
          <w:rPr>
            <w:rStyle w:val="Hyperlink"/>
            <w:shd w:val="clear" w:color="auto" w:fill="FFFFFF"/>
          </w:rPr>
          <w:t>minyak pelumas SAE40</w:t>
        </w:r>
        <w:r w:rsidR="005B0645">
          <w:rPr>
            <w:webHidden/>
          </w:rPr>
          <w:tab/>
        </w:r>
        <w:r w:rsidR="005B0645">
          <w:rPr>
            <w:webHidden/>
          </w:rPr>
          <w:fldChar w:fldCharType="begin"/>
        </w:r>
        <w:r w:rsidR="005B0645">
          <w:rPr>
            <w:webHidden/>
          </w:rPr>
          <w:instrText xml:space="preserve"> PAGEREF _Toc143595180 \h </w:instrText>
        </w:r>
        <w:r w:rsidR="005B0645">
          <w:rPr>
            <w:webHidden/>
          </w:rPr>
        </w:r>
        <w:r w:rsidR="005B0645">
          <w:rPr>
            <w:webHidden/>
          </w:rPr>
          <w:fldChar w:fldCharType="separate"/>
        </w:r>
        <w:r w:rsidR="005B0645">
          <w:rPr>
            <w:webHidden/>
          </w:rPr>
          <w:t>44</w:t>
        </w:r>
        <w:r w:rsidR="005B0645">
          <w:rPr>
            <w:webHidden/>
          </w:rPr>
          <w:fldChar w:fldCharType="end"/>
        </w:r>
      </w:hyperlink>
    </w:p>
    <w:p w14:paraId="6B8CA004" w14:textId="77777777" w:rsidR="005B0645" w:rsidRDefault="006D0F33">
      <w:pPr>
        <w:pStyle w:val="TOC2"/>
        <w:tabs>
          <w:tab w:val="left" w:pos="660"/>
        </w:tabs>
        <w:rPr>
          <w:rFonts w:asciiTheme="minorHAnsi" w:eastAsiaTheme="minorEastAsia" w:hAnsiTheme="minorHAnsi" w:cstheme="minorBidi"/>
          <w:color w:val="auto"/>
          <w:sz w:val="22"/>
          <w:szCs w:val="22"/>
        </w:rPr>
      </w:pPr>
      <w:hyperlink w:anchor="_Toc143595183" w:history="1">
        <w:r w:rsidR="005B0645" w:rsidRPr="00D07231">
          <w:rPr>
            <w:rStyle w:val="Hyperlink"/>
            <w:lang w:eastAsia="id-ID"/>
          </w:rPr>
          <w:t>b.</w:t>
        </w:r>
        <w:r w:rsidR="005B0645">
          <w:rPr>
            <w:rFonts w:asciiTheme="minorHAnsi" w:eastAsiaTheme="minorEastAsia" w:hAnsiTheme="minorHAnsi" w:cstheme="minorBidi"/>
            <w:color w:val="auto"/>
            <w:sz w:val="22"/>
            <w:szCs w:val="22"/>
          </w:rPr>
          <w:tab/>
        </w:r>
        <w:r w:rsidR="005B0645" w:rsidRPr="00D07231">
          <w:rPr>
            <w:rStyle w:val="Hyperlink"/>
            <w:lang w:eastAsia="id-ID"/>
          </w:rPr>
          <w:t>Air Asam (Lemon)</w:t>
        </w:r>
        <w:r w:rsidR="005B0645">
          <w:rPr>
            <w:webHidden/>
          </w:rPr>
          <w:tab/>
        </w:r>
        <w:r w:rsidR="005B0645">
          <w:rPr>
            <w:webHidden/>
          </w:rPr>
          <w:fldChar w:fldCharType="begin"/>
        </w:r>
        <w:r w:rsidR="005B0645">
          <w:rPr>
            <w:webHidden/>
          </w:rPr>
          <w:instrText xml:space="preserve"> PAGEREF _Toc143595183 \h </w:instrText>
        </w:r>
        <w:r w:rsidR="005B0645">
          <w:rPr>
            <w:webHidden/>
          </w:rPr>
        </w:r>
        <w:r w:rsidR="005B0645">
          <w:rPr>
            <w:webHidden/>
          </w:rPr>
          <w:fldChar w:fldCharType="separate"/>
        </w:r>
        <w:r w:rsidR="005B0645">
          <w:rPr>
            <w:webHidden/>
          </w:rPr>
          <w:t>46</w:t>
        </w:r>
        <w:r w:rsidR="005B0645">
          <w:rPr>
            <w:webHidden/>
          </w:rPr>
          <w:fldChar w:fldCharType="end"/>
        </w:r>
      </w:hyperlink>
    </w:p>
    <w:p w14:paraId="4E67C682" w14:textId="77777777" w:rsidR="005B0645" w:rsidRDefault="006D0F33">
      <w:pPr>
        <w:pStyle w:val="TOC2"/>
        <w:tabs>
          <w:tab w:val="left" w:pos="880"/>
        </w:tabs>
        <w:rPr>
          <w:rFonts w:asciiTheme="minorHAnsi" w:eastAsiaTheme="minorEastAsia" w:hAnsiTheme="minorHAnsi" w:cstheme="minorBidi"/>
          <w:color w:val="auto"/>
          <w:sz w:val="22"/>
          <w:szCs w:val="22"/>
        </w:rPr>
      </w:pPr>
      <w:hyperlink w:anchor="_Toc143595187" w:history="1">
        <w:r w:rsidR="005B0645" w:rsidRPr="00D07231">
          <w:rPr>
            <w:rStyle w:val="Hyperlink"/>
          </w:rPr>
          <w:t>2.9</w:t>
        </w:r>
        <w:r w:rsidR="005B0645">
          <w:rPr>
            <w:rFonts w:asciiTheme="minorHAnsi" w:eastAsiaTheme="minorEastAsia" w:hAnsiTheme="minorHAnsi" w:cstheme="minorBidi"/>
            <w:color w:val="auto"/>
            <w:sz w:val="22"/>
            <w:szCs w:val="22"/>
          </w:rPr>
          <w:tab/>
        </w:r>
        <w:r w:rsidR="005B0645" w:rsidRPr="00D07231">
          <w:rPr>
            <w:rStyle w:val="Hyperlink"/>
          </w:rPr>
          <w:t>Uji kekuatan mekanik las GMAW</w:t>
        </w:r>
        <w:r w:rsidR="005B0645">
          <w:rPr>
            <w:webHidden/>
          </w:rPr>
          <w:tab/>
        </w:r>
        <w:r w:rsidR="005B0645">
          <w:rPr>
            <w:webHidden/>
          </w:rPr>
          <w:fldChar w:fldCharType="begin"/>
        </w:r>
        <w:r w:rsidR="005B0645">
          <w:rPr>
            <w:webHidden/>
          </w:rPr>
          <w:instrText xml:space="preserve"> PAGEREF _Toc143595187 \h </w:instrText>
        </w:r>
        <w:r w:rsidR="005B0645">
          <w:rPr>
            <w:webHidden/>
          </w:rPr>
        </w:r>
        <w:r w:rsidR="005B0645">
          <w:rPr>
            <w:webHidden/>
          </w:rPr>
          <w:fldChar w:fldCharType="separate"/>
        </w:r>
        <w:r w:rsidR="005B0645">
          <w:rPr>
            <w:webHidden/>
          </w:rPr>
          <w:t>49</w:t>
        </w:r>
        <w:r w:rsidR="005B0645">
          <w:rPr>
            <w:webHidden/>
          </w:rPr>
          <w:fldChar w:fldCharType="end"/>
        </w:r>
      </w:hyperlink>
    </w:p>
    <w:p w14:paraId="7E374E00" w14:textId="77777777" w:rsidR="005B0645" w:rsidRDefault="006D0F33">
      <w:pPr>
        <w:pStyle w:val="TOC2"/>
        <w:tabs>
          <w:tab w:val="left" w:pos="880"/>
        </w:tabs>
        <w:rPr>
          <w:rFonts w:asciiTheme="minorHAnsi" w:eastAsiaTheme="minorEastAsia" w:hAnsiTheme="minorHAnsi" w:cstheme="minorBidi"/>
          <w:color w:val="auto"/>
          <w:sz w:val="22"/>
          <w:szCs w:val="22"/>
        </w:rPr>
      </w:pPr>
      <w:hyperlink w:anchor="_Toc143595188" w:history="1">
        <w:r w:rsidR="005B0645" w:rsidRPr="00D07231">
          <w:rPr>
            <w:rStyle w:val="Hyperlink"/>
          </w:rPr>
          <w:t>1.)</w:t>
        </w:r>
        <w:r w:rsidR="005B0645">
          <w:rPr>
            <w:rFonts w:asciiTheme="minorHAnsi" w:eastAsiaTheme="minorEastAsia" w:hAnsiTheme="minorHAnsi" w:cstheme="minorBidi"/>
            <w:color w:val="auto"/>
            <w:sz w:val="22"/>
            <w:szCs w:val="22"/>
          </w:rPr>
          <w:tab/>
        </w:r>
        <w:r w:rsidR="005B0645" w:rsidRPr="00D07231">
          <w:rPr>
            <w:rStyle w:val="Hyperlink"/>
          </w:rPr>
          <w:t>Uji dampak</w:t>
        </w:r>
        <w:r w:rsidR="005B0645">
          <w:rPr>
            <w:webHidden/>
          </w:rPr>
          <w:tab/>
        </w:r>
        <w:r w:rsidR="005B0645">
          <w:rPr>
            <w:webHidden/>
          </w:rPr>
          <w:fldChar w:fldCharType="begin"/>
        </w:r>
        <w:r w:rsidR="005B0645">
          <w:rPr>
            <w:webHidden/>
          </w:rPr>
          <w:instrText xml:space="preserve"> PAGEREF _Toc143595188 \h </w:instrText>
        </w:r>
        <w:r w:rsidR="005B0645">
          <w:rPr>
            <w:webHidden/>
          </w:rPr>
        </w:r>
        <w:r w:rsidR="005B0645">
          <w:rPr>
            <w:webHidden/>
          </w:rPr>
          <w:fldChar w:fldCharType="separate"/>
        </w:r>
        <w:r w:rsidR="005B0645">
          <w:rPr>
            <w:webHidden/>
          </w:rPr>
          <w:t>49</w:t>
        </w:r>
        <w:r w:rsidR="005B0645">
          <w:rPr>
            <w:webHidden/>
          </w:rPr>
          <w:fldChar w:fldCharType="end"/>
        </w:r>
      </w:hyperlink>
    </w:p>
    <w:p w14:paraId="2AB861F8" w14:textId="77777777" w:rsidR="005B0645" w:rsidRDefault="006D0F33">
      <w:pPr>
        <w:pStyle w:val="TOC1"/>
        <w:tabs>
          <w:tab w:val="left" w:pos="880"/>
        </w:tabs>
        <w:rPr>
          <w:rFonts w:asciiTheme="minorHAnsi" w:eastAsiaTheme="minorEastAsia" w:hAnsiTheme="minorHAnsi" w:cstheme="minorBidi"/>
          <w:sz w:val="22"/>
          <w:szCs w:val="22"/>
        </w:rPr>
      </w:pPr>
      <w:hyperlink w:anchor="_Toc143595189" w:history="1">
        <w:r w:rsidR="005B0645" w:rsidRPr="00D07231">
          <w:rPr>
            <w:rStyle w:val="Hyperlink"/>
          </w:rPr>
          <w:t>2.)</w:t>
        </w:r>
        <w:r w:rsidR="005B0645">
          <w:rPr>
            <w:rFonts w:asciiTheme="minorHAnsi" w:eastAsiaTheme="minorEastAsia" w:hAnsiTheme="minorHAnsi" w:cstheme="minorBidi"/>
            <w:sz w:val="22"/>
            <w:szCs w:val="22"/>
          </w:rPr>
          <w:tab/>
        </w:r>
        <w:r w:rsidR="005B0645" w:rsidRPr="00D07231">
          <w:rPr>
            <w:rStyle w:val="Hyperlink"/>
          </w:rPr>
          <w:t>Tes lentur</w:t>
        </w:r>
        <w:r w:rsidR="005B0645">
          <w:rPr>
            <w:webHidden/>
          </w:rPr>
          <w:tab/>
        </w:r>
        <w:r w:rsidR="005B0645">
          <w:rPr>
            <w:webHidden/>
          </w:rPr>
          <w:fldChar w:fldCharType="begin"/>
        </w:r>
        <w:r w:rsidR="005B0645">
          <w:rPr>
            <w:webHidden/>
          </w:rPr>
          <w:instrText xml:space="preserve"> PAGEREF _Toc143595189 \h </w:instrText>
        </w:r>
        <w:r w:rsidR="005B0645">
          <w:rPr>
            <w:webHidden/>
          </w:rPr>
        </w:r>
        <w:r w:rsidR="005B0645">
          <w:rPr>
            <w:webHidden/>
          </w:rPr>
          <w:fldChar w:fldCharType="separate"/>
        </w:r>
        <w:r w:rsidR="005B0645">
          <w:rPr>
            <w:webHidden/>
          </w:rPr>
          <w:t>50</w:t>
        </w:r>
        <w:r w:rsidR="005B0645">
          <w:rPr>
            <w:webHidden/>
          </w:rPr>
          <w:fldChar w:fldCharType="end"/>
        </w:r>
      </w:hyperlink>
    </w:p>
    <w:p w14:paraId="7E932641" w14:textId="77777777" w:rsidR="005B0645" w:rsidRDefault="006D0F33">
      <w:pPr>
        <w:pStyle w:val="TOC2"/>
        <w:tabs>
          <w:tab w:val="left" w:pos="880"/>
        </w:tabs>
        <w:rPr>
          <w:rFonts w:asciiTheme="minorHAnsi" w:eastAsiaTheme="minorEastAsia" w:hAnsiTheme="minorHAnsi" w:cstheme="minorBidi"/>
          <w:color w:val="auto"/>
          <w:sz w:val="22"/>
          <w:szCs w:val="22"/>
        </w:rPr>
      </w:pPr>
      <w:hyperlink w:anchor="_Toc143595190" w:history="1">
        <w:r w:rsidR="005B0645" w:rsidRPr="00D07231">
          <w:rPr>
            <w:rStyle w:val="Hyperlink"/>
          </w:rPr>
          <w:t>3.)</w:t>
        </w:r>
        <w:r w:rsidR="005B0645">
          <w:rPr>
            <w:rFonts w:asciiTheme="minorHAnsi" w:eastAsiaTheme="minorEastAsia" w:hAnsiTheme="minorHAnsi" w:cstheme="minorBidi"/>
            <w:color w:val="auto"/>
            <w:sz w:val="22"/>
            <w:szCs w:val="22"/>
          </w:rPr>
          <w:tab/>
        </w:r>
        <w:r w:rsidR="005B0645" w:rsidRPr="00D07231">
          <w:rPr>
            <w:rStyle w:val="Hyperlink"/>
          </w:rPr>
          <w:t>Uji korosi</w:t>
        </w:r>
        <w:r w:rsidR="005B0645">
          <w:rPr>
            <w:webHidden/>
          </w:rPr>
          <w:tab/>
        </w:r>
        <w:r w:rsidR="005B0645">
          <w:rPr>
            <w:webHidden/>
          </w:rPr>
          <w:fldChar w:fldCharType="begin"/>
        </w:r>
        <w:r w:rsidR="005B0645">
          <w:rPr>
            <w:webHidden/>
          </w:rPr>
          <w:instrText xml:space="preserve"> PAGEREF _Toc143595190 \h </w:instrText>
        </w:r>
        <w:r w:rsidR="005B0645">
          <w:rPr>
            <w:webHidden/>
          </w:rPr>
        </w:r>
        <w:r w:rsidR="005B0645">
          <w:rPr>
            <w:webHidden/>
          </w:rPr>
          <w:fldChar w:fldCharType="separate"/>
        </w:r>
        <w:r w:rsidR="005B0645">
          <w:rPr>
            <w:webHidden/>
          </w:rPr>
          <w:t>50</w:t>
        </w:r>
        <w:r w:rsidR="005B0645">
          <w:rPr>
            <w:webHidden/>
          </w:rPr>
          <w:fldChar w:fldCharType="end"/>
        </w:r>
      </w:hyperlink>
    </w:p>
    <w:p w14:paraId="6E2F9089" w14:textId="77777777" w:rsidR="005B0645" w:rsidRDefault="006D0F33">
      <w:pPr>
        <w:pStyle w:val="TOC2"/>
        <w:rPr>
          <w:rFonts w:asciiTheme="minorHAnsi" w:eastAsiaTheme="minorEastAsia" w:hAnsiTheme="minorHAnsi" w:cstheme="minorBidi"/>
          <w:color w:val="auto"/>
          <w:sz w:val="22"/>
          <w:szCs w:val="22"/>
        </w:rPr>
      </w:pPr>
      <w:hyperlink w:anchor="_Toc143595191" w:history="1">
        <w:r w:rsidR="005B0645" w:rsidRPr="00D07231">
          <w:rPr>
            <w:rStyle w:val="Hyperlink"/>
          </w:rPr>
          <w:t>2.10 Tes yang Digunakan</w:t>
        </w:r>
        <w:r w:rsidR="005B0645">
          <w:rPr>
            <w:webHidden/>
          </w:rPr>
          <w:tab/>
        </w:r>
        <w:r w:rsidR="005B0645">
          <w:rPr>
            <w:webHidden/>
          </w:rPr>
          <w:fldChar w:fldCharType="begin"/>
        </w:r>
        <w:r w:rsidR="005B0645">
          <w:rPr>
            <w:webHidden/>
          </w:rPr>
          <w:instrText xml:space="preserve"> PAGEREF _Toc143595191 \h </w:instrText>
        </w:r>
        <w:r w:rsidR="005B0645">
          <w:rPr>
            <w:webHidden/>
          </w:rPr>
        </w:r>
        <w:r w:rsidR="005B0645">
          <w:rPr>
            <w:webHidden/>
          </w:rPr>
          <w:fldChar w:fldCharType="separate"/>
        </w:r>
        <w:r w:rsidR="005B0645">
          <w:rPr>
            <w:webHidden/>
          </w:rPr>
          <w:t>51</w:t>
        </w:r>
        <w:r w:rsidR="005B0645">
          <w:rPr>
            <w:webHidden/>
          </w:rPr>
          <w:fldChar w:fldCharType="end"/>
        </w:r>
      </w:hyperlink>
    </w:p>
    <w:p w14:paraId="31C8BA9A" w14:textId="77777777" w:rsidR="005B0645" w:rsidRDefault="006D0F33">
      <w:pPr>
        <w:pStyle w:val="TOC1"/>
        <w:tabs>
          <w:tab w:val="left" w:pos="880"/>
        </w:tabs>
        <w:rPr>
          <w:rFonts w:asciiTheme="minorHAnsi" w:eastAsiaTheme="minorEastAsia" w:hAnsiTheme="minorHAnsi" w:cstheme="minorBidi"/>
          <w:sz w:val="22"/>
          <w:szCs w:val="22"/>
        </w:rPr>
      </w:pPr>
      <w:hyperlink w:anchor="_Toc143595192" w:history="1">
        <w:r w:rsidR="005B0645" w:rsidRPr="00D07231">
          <w:rPr>
            <w:rStyle w:val="Hyperlink"/>
          </w:rPr>
          <w:t>1)</w:t>
        </w:r>
        <w:r w:rsidR="005B0645">
          <w:rPr>
            <w:rFonts w:asciiTheme="minorHAnsi" w:eastAsiaTheme="minorEastAsia" w:hAnsiTheme="minorHAnsi" w:cstheme="minorBidi"/>
            <w:sz w:val="22"/>
            <w:szCs w:val="22"/>
          </w:rPr>
          <w:tab/>
        </w:r>
        <w:r w:rsidR="005B0645" w:rsidRPr="00D07231">
          <w:rPr>
            <w:rStyle w:val="Hyperlink"/>
          </w:rPr>
          <w:t>Periksa komponen</w:t>
        </w:r>
        <w:r w:rsidR="005B0645">
          <w:rPr>
            <w:webHidden/>
          </w:rPr>
          <w:tab/>
        </w:r>
        <w:r w:rsidR="005B0645">
          <w:rPr>
            <w:webHidden/>
          </w:rPr>
          <w:fldChar w:fldCharType="begin"/>
        </w:r>
        <w:r w:rsidR="005B0645">
          <w:rPr>
            <w:webHidden/>
          </w:rPr>
          <w:instrText xml:space="preserve"> PAGEREF _Toc143595192 \h </w:instrText>
        </w:r>
        <w:r w:rsidR="005B0645">
          <w:rPr>
            <w:webHidden/>
          </w:rPr>
        </w:r>
        <w:r w:rsidR="005B0645">
          <w:rPr>
            <w:webHidden/>
          </w:rPr>
          <w:fldChar w:fldCharType="separate"/>
        </w:r>
        <w:r w:rsidR="005B0645">
          <w:rPr>
            <w:webHidden/>
          </w:rPr>
          <w:t>51</w:t>
        </w:r>
        <w:r w:rsidR="005B0645">
          <w:rPr>
            <w:webHidden/>
          </w:rPr>
          <w:fldChar w:fldCharType="end"/>
        </w:r>
      </w:hyperlink>
    </w:p>
    <w:p w14:paraId="7CAB6FE5" w14:textId="77777777" w:rsidR="005B0645" w:rsidRDefault="006D0F33">
      <w:pPr>
        <w:pStyle w:val="TOC1"/>
        <w:tabs>
          <w:tab w:val="left" w:pos="880"/>
        </w:tabs>
        <w:rPr>
          <w:rFonts w:asciiTheme="minorHAnsi" w:eastAsiaTheme="minorEastAsia" w:hAnsiTheme="minorHAnsi" w:cstheme="minorBidi"/>
          <w:sz w:val="22"/>
          <w:szCs w:val="22"/>
        </w:rPr>
      </w:pPr>
      <w:hyperlink w:anchor="_Toc143595193" w:history="1">
        <w:r w:rsidR="005B0645" w:rsidRPr="00D07231">
          <w:rPr>
            <w:rStyle w:val="Hyperlink"/>
            <w:shd w:val="clear" w:color="auto" w:fill="FFFFFF"/>
          </w:rPr>
          <w:t>2)</w:t>
        </w:r>
        <w:r w:rsidR="005B0645">
          <w:rPr>
            <w:rFonts w:asciiTheme="minorHAnsi" w:eastAsiaTheme="minorEastAsia" w:hAnsiTheme="minorHAnsi" w:cstheme="minorBidi"/>
            <w:sz w:val="22"/>
            <w:szCs w:val="22"/>
          </w:rPr>
          <w:tab/>
        </w:r>
        <w:r w:rsidR="005B0645" w:rsidRPr="00D07231">
          <w:rPr>
            <w:rStyle w:val="Hyperlink"/>
            <w:shd w:val="clear" w:color="auto" w:fill="FFFFFF"/>
          </w:rPr>
          <w:t>Tes lentur</w:t>
        </w:r>
        <w:r w:rsidR="005B0645">
          <w:rPr>
            <w:webHidden/>
          </w:rPr>
          <w:tab/>
        </w:r>
        <w:r w:rsidR="005B0645">
          <w:rPr>
            <w:webHidden/>
          </w:rPr>
          <w:fldChar w:fldCharType="begin"/>
        </w:r>
        <w:r w:rsidR="005B0645">
          <w:rPr>
            <w:webHidden/>
          </w:rPr>
          <w:instrText xml:space="preserve"> PAGEREF _Toc143595193 \h </w:instrText>
        </w:r>
        <w:r w:rsidR="005B0645">
          <w:rPr>
            <w:webHidden/>
          </w:rPr>
        </w:r>
        <w:r w:rsidR="005B0645">
          <w:rPr>
            <w:webHidden/>
          </w:rPr>
          <w:fldChar w:fldCharType="separate"/>
        </w:r>
        <w:r w:rsidR="005B0645">
          <w:rPr>
            <w:webHidden/>
          </w:rPr>
          <w:t>51</w:t>
        </w:r>
        <w:r w:rsidR="005B0645">
          <w:rPr>
            <w:webHidden/>
          </w:rPr>
          <w:fldChar w:fldCharType="end"/>
        </w:r>
      </w:hyperlink>
    </w:p>
    <w:p w14:paraId="477A9605" w14:textId="77777777" w:rsidR="005B0645" w:rsidRDefault="006D0F33">
      <w:pPr>
        <w:pStyle w:val="TOC2"/>
        <w:tabs>
          <w:tab w:val="left" w:pos="880"/>
        </w:tabs>
        <w:rPr>
          <w:rFonts w:asciiTheme="minorHAnsi" w:eastAsiaTheme="minorEastAsia" w:hAnsiTheme="minorHAnsi" w:cstheme="minorBidi"/>
          <w:color w:val="auto"/>
          <w:sz w:val="22"/>
          <w:szCs w:val="22"/>
        </w:rPr>
      </w:pPr>
      <w:hyperlink r:id="rId14" w:anchor="_Toc143595195" w:history="1">
        <w:r w:rsidR="005B0645" w:rsidRPr="00D07231">
          <w:rPr>
            <w:rStyle w:val="Hyperlink"/>
            <w14:scene3d>
              <w14:camera w14:prst="orthographicFront"/>
              <w14:lightRig w14:rig="threePt" w14:dir="t">
                <w14:rot w14:lat="0" w14:lon="0" w14:rev="0"/>
              </w14:lightRig>
            </w14:scene3d>
          </w:rPr>
          <w:t>A.</w:t>
        </w:r>
        <w:r w:rsidR="005B0645">
          <w:rPr>
            <w:rFonts w:asciiTheme="minorHAnsi" w:eastAsiaTheme="minorEastAsia" w:hAnsiTheme="minorHAnsi" w:cstheme="minorBidi"/>
            <w:color w:val="auto"/>
            <w:sz w:val="22"/>
            <w:szCs w:val="22"/>
          </w:rPr>
          <w:tab/>
        </w:r>
        <w:r w:rsidR="005B0645" w:rsidRPr="00D07231">
          <w:rPr>
            <w:rStyle w:val="Hyperlink"/>
          </w:rPr>
          <w:t>JIS Z 2248</w:t>
        </w:r>
        <w:r w:rsidR="005B0645">
          <w:rPr>
            <w:webHidden/>
          </w:rPr>
          <w:tab/>
        </w:r>
        <w:r w:rsidR="005B0645">
          <w:rPr>
            <w:webHidden/>
          </w:rPr>
          <w:fldChar w:fldCharType="begin"/>
        </w:r>
        <w:r w:rsidR="005B0645">
          <w:rPr>
            <w:webHidden/>
          </w:rPr>
          <w:instrText xml:space="preserve"> PAGEREF _Toc143595195 \h </w:instrText>
        </w:r>
        <w:r w:rsidR="005B0645">
          <w:rPr>
            <w:webHidden/>
          </w:rPr>
        </w:r>
        <w:r w:rsidR="005B0645">
          <w:rPr>
            <w:webHidden/>
          </w:rPr>
          <w:fldChar w:fldCharType="separate"/>
        </w:r>
        <w:r w:rsidR="005B0645">
          <w:rPr>
            <w:webHidden/>
          </w:rPr>
          <w:t>52</w:t>
        </w:r>
        <w:r w:rsidR="005B0645">
          <w:rPr>
            <w:webHidden/>
          </w:rPr>
          <w:fldChar w:fldCharType="end"/>
        </w:r>
      </w:hyperlink>
    </w:p>
    <w:p w14:paraId="7DBBFA59" w14:textId="77777777" w:rsidR="005B0645" w:rsidRDefault="006D0F33">
      <w:pPr>
        <w:pStyle w:val="TOC2"/>
        <w:tabs>
          <w:tab w:val="left" w:pos="660"/>
        </w:tabs>
        <w:rPr>
          <w:rFonts w:asciiTheme="minorHAnsi" w:eastAsiaTheme="minorEastAsia" w:hAnsiTheme="minorHAnsi" w:cstheme="minorBidi"/>
          <w:color w:val="auto"/>
          <w:sz w:val="22"/>
          <w:szCs w:val="22"/>
        </w:rPr>
      </w:pPr>
      <w:hyperlink w:anchor="_Toc143595197" w:history="1">
        <w:r w:rsidR="005B0645" w:rsidRPr="00D07231">
          <w:rPr>
            <w:rStyle w:val="Hyperlink"/>
          </w:rPr>
          <w:t>3)</w:t>
        </w:r>
        <w:r w:rsidR="005B0645">
          <w:rPr>
            <w:rFonts w:asciiTheme="minorHAnsi" w:eastAsiaTheme="minorEastAsia" w:hAnsiTheme="minorHAnsi" w:cstheme="minorBidi"/>
            <w:color w:val="auto"/>
            <w:sz w:val="22"/>
            <w:szCs w:val="22"/>
          </w:rPr>
          <w:tab/>
        </w:r>
        <w:r w:rsidR="005B0645" w:rsidRPr="00D07231">
          <w:rPr>
            <w:rStyle w:val="Hyperlink"/>
          </w:rPr>
          <w:t>Uji Dampak (Impact)</w:t>
        </w:r>
        <w:r w:rsidR="005B0645">
          <w:rPr>
            <w:webHidden/>
          </w:rPr>
          <w:tab/>
        </w:r>
        <w:r w:rsidR="005B0645">
          <w:rPr>
            <w:webHidden/>
          </w:rPr>
          <w:fldChar w:fldCharType="begin"/>
        </w:r>
        <w:r w:rsidR="005B0645">
          <w:rPr>
            <w:webHidden/>
          </w:rPr>
          <w:instrText xml:space="preserve"> PAGEREF _Toc143595197 \h </w:instrText>
        </w:r>
        <w:r w:rsidR="005B0645">
          <w:rPr>
            <w:webHidden/>
          </w:rPr>
        </w:r>
        <w:r w:rsidR="005B0645">
          <w:rPr>
            <w:webHidden/>
          </w:rPr>
          <w:fldChar w:fldCharType="separate"/>
        </w:r>
        <w:r w:rsidR="005B0645">
          <w:rPr>
            <w:webHidden/>
          </w:rPr>
          <w:t>53</w:t>
        </w:r>
        <w:r w:rsidR="005B0645">
          <w:rPr>
            <w:webHidden/>
          </w:rPr>
          <w:fldChar w:fldCharType="end"/>
        </w:r>
      </w:hyperlink>
    </w:p>
    <w:p w14:paraId="7DC20201" w14:textId="77777777" w:rsidR="005B0645" w:rsidRDefault="006D0F33">
      <w:pPr>
        <w:pStyle w:val="TOC2"/>
        <w:rPr>
          <w:rFonts w:asciiTheme="minorHAnsi" w:eastAsiaTheme="minorEastAsia" w:hAnsiTheme="minorHAnsi" w:cstheme="minorBidi"/>
          <w:color w:val="auto"/>
          <w:sz w:val="22"/>
          <w:szCs w:val="22"/>
        </w:rPr>
      </w:pPr>
      <w:hyperlink w:anchor="_Toc143595200" w:history="1">
        <w:r w:rsidR="005B0645" w:rsidRPr="00D07231">
          <w:rPr>
            <w:rStyle w:val="Hyperlink"/>
            <w:rFonts w:eastAsia="Times New Roman"/>
            <w:lang w:eastAsia="id-ID"/>
          </w:rPr>
          <w:t>1) Uji korosi</w:t>
        </w:r>
        <w:r w:rsidR="005B0645">
          <w:rPr>
            <w:webHidden/>
          </w:rPr>
          <w:tab/>
        </w:r>
        <w:r w:rsidR="005B0645">
          <w:rPr>
            <w:webHidden/>
          </w:rPr>
          <w:fldChar w:fldCharType="begin"/>
        </w:r>
        <w:r w:rsidR="005B0645">
          <w:rPr>
            <w:webHidden/>
          </w:rPr>
          <w:instrText xml:space="preserve"> PAGEREF _Toc143595200 \h </w:instrText>
        </w:r>
        <w:r w:rsidR="005B0645">
          <w:rPr>
            <w:webHidden/>
          </w:rPr>
        </w:r>
        <w:r w:rsidR="005B0645">
          <w:rPr>
            <w:webHidden/>
          </w:rPr>
          <w:fldChar w:fldCharType="separate"/>
        </w:r>
        <w:r w:rsidR="005B0645">
          <w:rPr>
            <w:webHidden/>
          </w:rPr>
          <w:t>56</w:t>
        </w:r>
        <w:r w:rsidR="005B0645">
          <w:rPr>
            <w:webHidden/>
          </w:rPr>
          <w:fldChar w:fldCharType="end"/>
        </w:r>
      </w:hyperlink>
    </w:p>
    <w:p w14:paraId="5B3816F4" w14:textId="77777777" w:rsidR="005B0645" w:rsidRDefault="006D0F33">
      <w:pPr>
        <w:pStyle w:val="TOC1"/>
        <w:tabs>
          <w:tab w:val="left" w:pos="880"/>
        </w:tabs>
        <w:rPr>
          <w:rFonts w:asciiTheme="minorHAnsi" w:eastAsiaTheme="minorEastAsia" w:hAnsiTheme="minorHAnsi" w:cstheme="minorBidi"/>
          <w:sz w:val="22"/>
          <w:szCs w:val="22"/>
        </w:rPr>
      </w:pPr>
      <w:hyperlink w:anchor="_Toc143595202" w:history="1">
        <w:r w:rsidR="005B0645" w:rsidRPr="00D07231">
          <w:rPr>
            <w:rStyle w:val="Hyperlink"/>
            <w:rFonts w:eastAsia="Times New Roman"/>
            <w:lang w:eastAsia="id-ID"/>
          </w:rPr>
          <w:t>a.</w:t>
        </w:r>
        <w:r w:rsidR="005B0645">
          <w:rPr>
            <w:rFonts w:asciiTheme="minorHAnsi" w:eastAsiaTheme="minorEastAsia" w:hAnsiTheme="minorHAnsi" w:cstheme="minorBidi"/>
            <w:sz w:val="22"/>
            <w:szCs w:val="22"/>
          </w:rPr>
          <w:tab/>
        </w:r>
        <w:r w:rsidR="005B0645" w:rsidRPr="00D07231">
          <w:rPr>
            <w:rStyle w:val="Hyperlink"/>
            <w:rFonts w:eastAsia="Times New Roman"/>
            <w:lang w:eastAsia="id-ID"/>
          </w:rPr>
          <w:t>Klasifikasi korosi</w:t>
        </w:r>
        <w:r w:rsidR="005B0645">
          <w:rPr>
            <w:webHidden/>
          </w:rPr>
          <w:tab/>
        </w:r>
        <w:r w:rsidR="005B0645">
          <w:rPr>
            <w:webHidden/>
          </w:rPr>
          <w:fldChar w:fldCharType="begin"/>
        </w:r>
        <w:r w:rsidR="005B0645">
          <w:rPr>
            <w:webHidden/>
          </w:rPr>
          <w:instrText xml:space="preserve"> PAGEREF _Toc143595202 \h </w:instrText>
        </w:r>
        <w:r w:rsidR="005B0645">
          <w:rPr>
            <w:webHidden/>
          </w:rPr>
        </w:r>
        <w:r w:rsidR="005B0645">
          <w:rPr>
            <w:webHidden/>
          </w:rPr>
          <w:fldChar w:fldCharType="separate"/>
        </w:r>
        <w:r w:rsidR="005B0645">
          <w:rPr>
            <w:webHidden/>
          </w:rPr>
          <w:t>58</w:t>
        </w:r>
        <w:r w:rsidR="005B0645">
          <w:rPr>
            <w:webHidden/>
          </w:rPr>
          <w:fldChar w:fldCharType="end"/>
        </w:r>
      </w:hyperlink>
    </w:p>
    <w:p w14:paraId="11D57572" w14:textId="77777777" w:rsidR="005B0645" w:rsidRDefault="006D0F33">
      <w:pPr>
        <w:pStyle w:val="TOC1"/>
        <w:tabs>
          <w:tab w:val="left" w:pos="880"/>
        </w:tabs>
        <w:rPr>
          <w:rFonts w:asciiTheme="minorHAnsi" w:eastAsiaTheme="minorEastAsia" w:hAnsiTheme="minorHAnsi" w:cstheme="minorBidi"/>
          <w:sz w:val="22"/>
          <w:szCs w:val="22"/>
        </w:rPr>
      </w:pPr>
      <w:hyperlink w:anchor="_Toc143595203" w:history="1">
        <w:r w:rsidR="005B0645" w:rsidRPr="00D07231">
          <w:rPr>
            <w:rStyle w:val="Hyperlink"/>
            <w:rFonts w:eastAsia="Times New Roman"/>
            <w:lang w:eastAsia="id-ID"/>
          </w:rPr>
          <w:t>b.</w:t>
        </w:r>
        <w:r w:rsidR="005B0645">
          <w:rPr>
            <w:rFonts w:asciiTheme="minorHAnsi" w:eastAsiaTheme="minorEastAsia" w:hAnsiTheme="minorHAnsi" w:cstheme="minorBidi"/>
            <w:sz w:val="22"/>
            <w:szCs w:val="22"/>
          </w:rPr>
          <w:tab/>
        </w:r>
        <w:r w:rsidR="005B0645" w:rsidRPr="00D07231">
          <w:rPr>
            <w:rStyle w:val="Hyperlink"/>
            <w:rFonts w:eastAsia="Times New Roman"/>
            <w:lang w:eastAsia="id-ID"/>
          </w:rPr>
          <w:t>Mekanisme Korosi</w:t>
        </w:r>
        <w:r w:rsidR="005B0645">
          <w:rPr>
            <w:webHidden/>
          </w:rPr>
          <w:tab/>
        </w:r>
        <w:r w:rsidR="005B0645">
          <w:rPr>
            <w:webHidden/>
          </w:rPr>
          <w:fldChar w:fldCharType="begin"/>
        </w:r>
        <w:r w:rsidR="005B0645">
          <w:rPr>
            <w:webHidden/>
          </w:rPr>
          <w:instrText xml:space="preserve"> PAGEREF _Toc143595203 \h </w:instrText>
        </w:r>
        <w:r w:rsidR="005B0645">
          <w:rPr>
            <w:webHidden/>
          </w:rPr>
        </w:r>
        <w:r w:rsidR="005B0645">
          <w:rPr>
            <w:webHidden/>
          </w:rPr>
          <w:fldChar w:fldCharType="separate"/>
        </w:r>
        <w:r w:rsidR="005B0645">
          <w:rPr>
            <w:webHidden/>
          </w:rPr>
          <w:t>58</w:t>
        </w:r>
        <w:r w:rsidR="005B0645">
          <w:rPr>
            <w:webHidden/>
          </w:rPr>
          <w:fldChar w:fldCharType="end"/>
        </w:r>
      </w:hyperlink>
    </w:p>
    <w:p w14:paraId="450751FB" w14:textId="77777777" w:rsidR="005B0645" w:rsidRDefault="006D0F33">
      <w:pPr>
        <w:pStyle w:val="TOC2"/>
        <w:rPr>
          <w:rFonts w:asciiTheme="minorHAnsi" w:eastAsiaTheme="minorEastAsia" w:hAnsiTheme="minorHAnsi" w:cstheme="minorBidi"/>
          <w:color w:val="auto"/>
          <w:sz w:val="22"/>
          <w:szCs w:val="22"/>
        </w:rPr>
      </w:pPr>
      <w:hyperlink w:anchor="_Toc143595204" w:history="1">
        <w:r w:rsidR="005B0645" w:rsidRPr="00D07231">
          <w:rPr>
            <w:rStyle w:val="Hyperlink"/>
          </w:rPr>
          <w:t>A. Ikhtisar dokumen</w:t>
        </w:r>
        <w:r w:rsidR="005B0645">
          <w:rPr>
            <w:webHidden/>
          </w:rPr>
          <w:tab/>
        </w:r>
        <w:r w:rsidR="005B0645">
          <w:rPr>
            <w:webHidden/>
          </w:rPr>
          <w:fldChar w:fldCharType="begin"/>
        </w:r>
        <w:r w:rsidR="005B0645">
          <w:rPr>
            <w:webHidden/>
          </w:rPr>
          <w:instrText xml:space="preserve"> PAGEREF _Toc143595204 \h </w:instrText>
        </w:r>
        <w:r w:rsidR="005B0645">
          <w:rPr>
            <w:webHidden/>
          </w:rPr>
        </w:r>
        <w:r w:rsidR="005B0645">
          <w:rPr>
            <w:webHidden/>
          </w:rPr>
          <w:fldChar w:fldCharType="separate"/>
        </w:r>
        <w:r w:rsidR="005B0645">
          <w:rPr>
            <w:webHidden/>
          </w:rPr>
          <w:t>59</w:t>
        </w:r>
        <w:r w:rsidR="005B0645">
          <w:rPr>
            <w:webHidden/>
          </w:rPr>
          <w:fldChar w:fldCharType="end"/>
        </w:r>
      </w:hyperlink>
    </w:p>
    <w:p w14:paraId="44E0F388" w14:textId="77777777" w:rsidR="005B0645" w:rsidRDefault="006D0F33">
      <w:pPr>
        <w:pStyle w:val="TOC1"/>
        <w:rPr>
          <w:rFonts w:asciiTheme="minorHAnsi" w:eastAsiaTheme="minorEastAsia" w:hAnsiTheme="minorHAnsi" w:cstheme="minorBidi"/>
          <w:sz w:val="22"/>
          <w:szCs w:val="22"/>
        </w:rPr>
      </w:pPr>
      <w:hyperlink w:anchor="_Toc143595205" w:history="1">
        <w:r w:rsidR="005B0645" w:rsidRPr="00D07231">
          <w:rPr>
            <w:rStyle w:val="Hyperlink"/>
          </w:rPr>
          <w:t>BAB III</w:t>
        </w:r>
        <w:r w:rsidR="005B0645">
          <w:rPr>
            <w:webHidden/>
          </w:rPr>
          <w:tab/>
        </w:r>
        <w:r w:rsidR="005B0645">
          <w:rPr>
            <w:webHidden/>
          </w:rPr>
          <w:fldChar w:fldCharType="begin"/>
        </w:r>
        <w:r w:rsidR="005B0645">
          <w:rPr>
            <w:webHidden/>
          </w:rPr>
          <w:instrText xml:space="preserve"> PAGEREF _Toc143595205 \h </w:instrText>
        </w:r>
        <w:r w:rsidR="005B0645">
          <w:rPr>
            <w:webHidden/>
          </w:rPr>
        </w:r>
        <w:r w:rsidR="005B0645">
          <w:rPr>
            <w:webHidden/>
          </w:rPr>
          <w:fldChar w:fldCharType="separate"/>
        </w:r>
        <w:r w:rsidR="005B0645">
          <w:rPr>
            <w:webHidden/>
          </w:rPr>
          <w:t>62</w:t>
        </w:r>
        <w:r w:rsidR="005B0645">
          <w:rPr>
            <w:webHidden/>
          </w:rPr>
          <w:fldChar w:fldCharType="end"/>
        </w:r>
      </w:hyperlink>
    </w:p>
    <w:p w14:paraId="04EB9116" w14:textId="77777777" w:rsidR="005B0645" w:rsidRDefault="006D0F33">
      <w:pPr>
        <w:pStyle w:val="TOC1"/>
        <w:rPr>
          <w:rFonts w:asciiTheme="minorHAnsi" w:eastAsiaTheme="minorEastAsia" w:hAnsiTheme="minorHAnsi" w:cstheme="minorBidi"/>
          <w:sz w:val="22"/>
          <w:szCs w:val="22"/>
        </w:rPr>
      </w:pPr>
      <w:hyperlink w:anchor="_Toc143595206" w:history="1">
        <w:r w:rsidR="005B0645" w:rsidRPr="00D07231">
          <w:rPr>
            <w:rStyle w:val="Hyperlink"/>
          </w:rPr>
          <w:t>METODOLOGI PENELITIAN</w:t>
        </w:r>
        <w:r w:rsidR="005B0645">
          <w:rPr>
            <w:webHidden/>
          </w:rPr>
          <w:tab/>
        </w:r>
        <w:r w:rsidR="005B0645">
          <w:rPr>
            <w:webHidden/>
          </w:rPr>
          <w:fldChar w:fldCharType="begin"/>
        </w:r>
        <w:r w:rsidR="005B0645">
          <w:rPr>
            <w:webHidden/>
          </w:rPr>
          <w:instrText xml:space="preserve"> PAGEREF _Toc143595206 \h </w:instrText>
        </w:r>
        <w:r w:rsidR="005B0645">
          <w:rPr>
            <w:webHidden/>
          </w:rPr>
        </w:r>
        <w:r w:rsidR="005B0645">
          <w:rPr>
            <w:webHidden/>
          </w:rPr>
          <w:fldChar w:fldCharType="separate"/>
        </w:r>
        <w:r w:rsidR="005B0645">
          <w:rPr>
            <w:webHidden/>
          </w:rPr>
          <w:t>62</w:t>
        </w:r>
        <w:r w:rsidR="005B0645">
          <w:rPr>
            <w:webHidden/>
          </w:rPr>
          <w:fldChar w:fldCharType="end"/>
        </w:r>
      </w:hyperlink>
    </w:p>
    <w:p w14:paraId="5C29A2F3" w14:textId="77777777" w:rsidR="005B0645" w:rsidRDefault="006D0F33">
      <w:pPr>
        <w:pStyle w:val="TOC2"/>
        <w:rPr>
          <w:rFonts w:asciiTheme="minorHAnsi" w:eastAsiaTheme="minorEastAsia" w:hAnsiTheme="minorHAnsi" w:cstheme="minorBidi"/>
          <w:color w:val="auto"/>
          <w:sz w:val="22"/>
          <w:szCs w:val="22"/>
        </w:rPr>
      </w:pPr>
      <w:hyperlink w:anchor="_Toc143595207" w:history="1">
        <w:r w:rsidR="005B0645" w:rsidRPr="00D07231">
          <w:rPr>
            <w:rStyle w:val="Hyperlink"/>
          </w:rPr>
          <w:t>A. Instrumen Penelitian</w:t>
        </w:r>
        <w:r w:rsidR="005B0645">
          <w:rPr>
            <w:webHidden/>
          </w:rPr>
          <w:tab/>
        </w:r>
        <w:r w:rsidR="005B0645">
          <w:rPr>
            <w:webHidden/>
          </w:rPr>
          <w:fldChar w:fldCharType="begin"/>
        </w:r>
        <w:r w:rsidR="005B0645">
          <w:rPr>
            <w:webHidden/>
          </w:rPr>
          <w:instrText xml:space="preserve"> PAGEREF _Toc143595207 \h </w:instrText>
        </w:r>
        <w:r w:rsidR="005B0645">
          <w:rPr>
            <w:webHidden/>
          </w:rPr>
        </w:r>
        <w:r w:rsidR="005B0645">
          <w:rPr>
            <w:webHidden/>
          </w:rPr>
          <w:fldChar w:fldCharType="separate"/>
        </w:r>
        <w:r w:rsidR="005B0645">
          <w:rPr>
            <w:webHidden/>
          </w:rPr>
          <w:t>62</w:t>
        </w:r>
        <w:r w:rsidR="005B0645">
          <w:rPr>
            <w:webHidden/>
          </w:rPr>
          <w:fldChar w:fldCharType="end"/>
        </w:r>
      </w:hyperlink>
    </w:p>
    <w:p w14:paraId="445D39B1" w14:textId="77777777" w:rsidR="005B0645" w:rsidRDefault="006D0F33">
      <w:pPr>
        <w:pStyle w:val="TOC1"/>
        <w:tabs>
          <w:tab w:val="left" w:pos="880"/>
        </w:tabs>
        <w:rPr>
          <w:rFonts w:asciiTheme="minorHAnsi" w:eastAsiaTheme="minorEastAsia" w:hAnsiTheme="minorHAnsi" w:cstheme="minorBidi"/>
          <w:sz w:val="22"/>
          <w:szCs w:val="22"/>
        </w:rPr>
      </w:pPr>
      <w:hyperlink w:anchor="_Toc143595208" w:history="1">
        <w:r w:rsidR="005B0645" w:rsidRPr="00D07231">
          <w:rPr>
            <w:rStyle w:val="Hyperlink"/>
          </w:rPr>
          <w:t>1.</w:t>
        </w:r>
        <w:r w:rsidR="005B0645">
          <w:rPr>
            <w:rFonts w:asciiTheme="minorHAnsi" w:eastAsiaTheme="minorEastAsia" w:hAnsiTheme="minorHAnsi" w:cstheme="minorBidi"/>
            <w:sz w:val="22"/>
            <w:szCs w:val="22"/>
          </w:rPr>
          <w:tab/>
        </w:r>
        <w:r w:rsidR="005B0645" w:rsidRPr="00D07231">
          <w:rPr>
            <w:rStyle w:val="Hyperlink"/>
          </w:rPr>
          <w:t>Alat</w:t>
        </w:r>
        <w:r w:rsidR="005B0645">
          <w:rPr>
            <w:webHidden/>
          </w:rPr>
          <w:tab/>
        </w:r>
        <w:r w:rsidR="005B0645">
          <w:rPr>
            <w:webHidden/>
          </w:rPr>
          <w:fldChar w:fldCharType="begin"/>
        </w:r>
        <w:r w:rsidR="005B0645">
          <w:rPr>
            <w:webHidden/>
          </w:rPr>
          <w:instrText xml:space="preserve"> PAGEREF _Toc143595208 \h </w:instrText>
        </w:r>
        <w:r w:rsidR="005B0645">
          <w:rPr>
            <w:webHidden/>
          </w:rPr>
        </w:r>
        <w:r w:rsidR="005B0645">
          <w:rPr>
            <w:webHidden/>
          </w:rPr>
          <w:fldChar w:fldCharType="separate"/>
        </w:r>
        <w:r w:rsidR="005B0645">
          <w:rPr>
            <w:webHidden/>
          </w:rPr>
          <w:t>62</w:t>
        </w:r>
        <w:r w:rsidR="005B0645">
          <w:rPr>
            <w:webHidden/>
          </w:rPr>
          <w:fldChar w:fldCharType="end"/>
        </w:r>
      </w:hyperlink>
    </w:p>
    <w:p w14:paraId="477B06FA" w14:textId="77777777" w:rsidR="005B0645" w:rsidRDefault="006D0F33">
      <w:pPr>
        <w:pStyle w:val="TOC1"/>
        <w:tabs>
          <w:tab w:val="left" w:pos="880"/>
        </w:tabs>
        <w:rPr>
          <w:rFonts w:asciiTheme="minorHAnsi" w:eastAsiaTheme="minorEastAsia" w:hAnsiTheme="minorHAnsi" w:cstheme="minorBidi"/>
          <w:sz w:val="22"/>
          <w:szCs w:val="22"/>
        </w:rPr>
      </w:pPr>
      <w:hyperlink w:anchor="_Toc143595209" w:history="1">
        <w:r w:rsidR="005B0645" w:rsidRPr="00D07231">
          <w:rPr>
            <w:rStyle w:val="Hyperlink"/>
          </w:rPr>
          <w:t>a)</w:t>
        </w:r>
        <w:r w:rsidR="005B0645">
          <w:rPr>
            <w:rFonts w:asciiTheme="minorHAnsi" w:eastAsiaTheme="minorEastAsia" w:hAnsiTheme="minorHAnsi" w:cstheme="minorBidi"/>
            <w:sz w:val="22"/>
            <w:szCs w:val="22"/>
          </w:rPr>
          <w:tab/>
        </w:r>
        <w:r w:rsidR="005B0645" w:rsidRPr="00D07231">
          <w:rPr>
            <w:rStyle w:val="Hyperlink"/>
          </w:rPr>
          <w:t>Mesin las GMAW</w:t>
        </w:r>
        <w:r w:rsidR="005B0645">
          <w:rPr>
            <w:webHidden/>
          </w:rPr>
          <w:tab/>
        </w:r>
        <w:r w:rsidR="005B0645">
          <w:rPr>
            <w:webHidden/>
          </w:rPr>
          <w:fldChar w:fldCharType="begin"/>
        </w:r>
        <w:r w:rsidR="005B0645">
          <w:rPr>
            <w:webHidden/>
          </w:rPr>
          <w:instrText xml:space="preserve"> PAGEREF _Toc143595209 \h </w:instrText>
        </w:r>
        <w:r w:rsidR="005B0645">
          <w:rPr>
            <w:webHidden/>
          </w:rPr>
        </w:r>
        <w:r w:rsidR="005B0645">
          <w:rPr>
            <w:webHidden/>
          </w:rPr>
          <w:fldChar w:fldCharType="separate"/>
        </w:r>
        <w:r w:rsidR="005B0645">
          <w:rPr>
            <w:webHidden/>
          </w:rPr>
          <w:t>62</w:t>
        </w:r>
        <w:r w:rsidR="005B0645">
          <w:rPr>
            <w:webHidden/>
          </w:rPr>
          <w:fldChar w:fldCharType="end"/>
        </w:r>
      </w:hyperlink>
    </w:p>
    <w:p w14:paraId="116D8EFC" w14:textId="77777777" w:rsidR="005B0645" w:rsidRDefault="006D0F33">
      <w:pPr>
        <w:pStyle w:val="TOC1"/>
        <w:tabs>
          <w:tab w:val="left" w:pos="880"/>
        </w:tabs>
        <w:rPr>
          <w:rFonts w:asciiTheme="minorHAnsi" w:eastAsiaTheme="minorEastAsia" w:hAnsiTheme="minorHAnsi" w:cstheme="minorBidi"/>
          <w:sz w:val="22"/>
          <w:szCs w:val="22"/>
        </w:rPr>
      </w:pPr>
      <w:hyperlink w:anchor="_Toc143595212" w:history="1">
        <w:r w:rsidR="005B0645" w:rsidRPr="00D07231">
          <w:rPr>
            <w:rStyle w:val="Hyperlink"/>
          </w:rPr>
          <w:t>2.</w:t>
        </w:r>
        <w:r w:rsidR="005B0645">
          <w:rPr>
            <w:rFonts w:asciiTheme="minorHAnsi" w:eastAsiaTheme="minorEastAsia" w:hAnsiTheme="minorHAnsi" w:cstheme="minorBidi"/>
            <w:sz w:val="22"/>
            <w:szCs w:val="22"/>
          </w:rPr>
          <w:tab/>
        </w:r>
        <w:r w:rsidR="005B0645" w:rsidRPr="00D07231">
          <w:rPr>
            <w:rStyle w:val="Hyperlink"/>
          </w:rPr>
          <w:t>Bahan Penelitian</w:t>
        </w:r>
        <w:r w:rsidR="005B0645">
          <w:rPr>
            <w:webHidden/>
          </w:rPr>
          <w:tab/>
        </w:r>
        <w:r w:rsidR="005B0645">
          <w:rPr>
            <w:webHidden/>
          </w:rPr>
          <w:fldChar w:fldCharType="begin"/>
        </w:r>
        <w:r w:rsidR="005B0645">
          <w:rPr>
            <w:webHidden/>
          </w:rPr>
          <w:instrText xml:space="preserve"> PAGEREF _Toc143595212 \h </w:instrText>
        </w:r>
        <w:r w:rsidR="005B0645">
          <w:rPr>
            <w:webHidden/>
          </w:rPr>
        </w:r>
        <w:r w:rsidR="005B0645">
          <w:rPr>
            <w:webHidden/>
          </w:rPr>
          <w:fldChar w:fldCharType="separate"/>
        </w:r>
        <w:r w:rsidR="005B0645">
          <w:rPr>
            <w:webHidden/>
          </w:rPr>
          <w:t>68</w:t>
        </w:r>
        <w:r w:rsidR="005B0645">
          <w:rPr>
            <w:webHidden/>
          </w:rPr>
          <w:fldChar w:fldCharType="end"/>
        </w:r>
      </w:hyperlink>
    </w:p>
    <w:p w14:paraId="33130C59" w14:textId="77777777" w:rsidR="005B0645" w:rsidRDefault="006D0F33">
      <w:pPr>
        <w:pStyle w:val="TOC1"/>
        <w:tabs>
          <w:tab w:val="left" w:pos="880"/>
        </w:tabs>
        <w:rPr>
          <w:rFonts w:asciiTheme="minorHAnsi" w:eastAsiaTheme="minorEastAsia" w:hAnsiTheme="minorHAnsi" w:cstheme="minorBidi"/>
          <w:sz w:val="22"/>
          <w:szCs w:val="22"/>
        </w:rPr>
      </w:pPr>
      <w:hyperlink w:anchor="_Toc143595213" w:history="1">
        <w:r w:rsidR="005B0645" w:rsidRPr="00D07231">
          <w:rPr>
            <w:rStyle w:val="Hyperlink"/>
          </w:rPr>
          <w:t>A.</w:t>
        </w:r>
        <w:r w:rsidR="005B0645">
          <w:rPr>
            <w:rFonts w:asciiTheme="minorHAnsi" w:eastAsiaTheme="minorEastAsia" w:hAnsiTheme="minorHAnsi" w:cstheme="minorBidi"/>
            <w:sz w:val="22"/>
            <w:szCs w:val="22"/>
          </w:rPr>
          <w:tab/>
        </w:r>
        <w:r w:rsidR="005B0645" w:rsidRPr="00D07231">
          <w:rPr>
            <w:rStyle w:val="Hyperlink"/>
          </w:rPr>
          <w:t>Diagram Alir Penelitian</w:t>
        </w:r>
        <w:r w:rsidR="005B0645">
          <w:rPr>
            <w:webHidden/>
          </w:rPr>
          <w:tab/>
        </w:r>
        <w:r w:rsidR="005B0645">
          <w:rPr>
            <w:webHidden/>
          </w:rPr>
          <w:fldChar w:fldCharType="begin"/>
        </w:r>
        <w:r w:rsidR="005B0645">
          <w:rPr>
            <w:webHidden/>
          </w:rPr>
          <w:instrText xml:space="preserve"> PAGEREF _Toc143595213 \h </w:instrText>
        </w:r>
        <w:r w:rsidR="005B0645">
          <w:rPr>
            <w:webHidden/>
          </w:rPr>
        </w:r>
        <w:r w:rsidR="005B0645">
          <w:rPr>
            <w:webHidden/>
          </w:rPr>
          <w:fldChar w:fldCharType="separate"/>
        </w:r>
        <w:r w:rsidR="005B0645">
          <w:rPr>
            <w:webHidden/>
          </w:rPr>
          <w:t>68</w:t>
        </w:r>
        <w:r w:rsidR="005B0645">
          <w:rPr>
            <w:webHidden/>
          </w:rPr>
          <w:fldChar w:fldCharType="end"/>
        </w:r>
      </w:hyperlink>
    </w:p>
    <w:p w14:paraId="75677B91" w14:textId="77777777" w:rsidR="005B0645" w:rsidRDefault="006D0F33">
      <w:pPr>
        <w:pStyle w:val="TOC1"/>
        <w:tabs>
          <w:tab w:val="left" w:pos="880"/>
        </w:tabs>
        <w:rPr>
          <w:rFonts w:asciiTheme="minorHAnsi" w:eastAsiaTheme="minorEastAsia" w:hAnsiTheme="minorHAnsi" w:cstheme="minorBidi"/>
          <w:sz w:val="22"/>
          <w:szCs w:val="22"/>
        </w:rPr>
      </w:pPr>
      <w:hyperlink w:anchor="_Toc143595215" w:history="1">
        <w:r w:rsidR="005B0645" w:rsidRPr="00D07231">
          <w:rPr>
            <w:rStyle w:val="Hyperlink"/>
          </w:rPr>
          <w:t>3.</w:t>
        </w:r>
        <w:r w:rsidR="005B0645">
          <w:rPr>
            <w:rFonts w:asciiTheme="minorHAnsi" w:eastAsiaTheme="minorEastAsia" w:hAnsiTheme="minorHAnsi" w:cstheme="minorBidi"/>
            <w:sz w:val="22"/>
            <w:szCs w:val="22"/>
          </w:rPr>
          <w:tab/>
        </w:r>
        <w:r w:rsidR="005B0645" w:rsidRPr="00D07231">
          <w:rPr>
            <w:rStyle w:val="Hyperlink"/>
          </w:rPr>
          <w:t>Waktu dan Tempat Penelitian</w:t>
        </w:r>
        <w:r w:rsidR="005B0645">
          <w:rPr>
            <w:webHidden/>
          </w:rPr>
          <w:tab/>
        </w:r>
        <w:r w:rsidR="005B0645">
          <w:rPr>
            <w:webHidden/>
          </w:rPr>
          <w:fldChar w:fldCharType="begin"/>
        </w:r>
        <w:r w:rsidR="005B0645">
          <w:rPr>
            <w:webHidden/>
          </w:rPr>
          <w:instrText xml:space="preserve"> PAGEREF _Toc143595215 \h </w:instrText>
        </w:r>
        <w:r w:rsidR="005B0645">
          <w:rPr>
            <w:webHidden/>
          </w:rPr>
        </w:r>
        <w:r w:rsidR="005B0645">
          <w:rPr>
            <w:webHidden/>
          </w:rPr>
          <w:fldChar w:fldCharType="separate"/>
        </w:r>
        <w:r w:rsidR="005B0645">
          <w:rPr>
            <w:webHidden/>
          </w:rPr>
          <w:t>70</w:t>
        </w:r>
        <w:r w:rsidR="005B0645">
          <w:rPr>
            <w:webHidden/>
          </w:rPr>
          <w:fldChar w:fldCharType="end"/>
        </w:r>
      </w:hyperlink>
    </w:p>
    <w:p w14:paraId="7537C859" w14:textId="77777777" w:rsidR="005B0645" w:rsidRDefault="006D0F33">
      <w:pPr>
        <w:pStyle w:val="TOC1"/>
        <w:tabs>
          <w:tab w:val="left" w:pos="880"/>
        </w:tabs>
        <w:rPr>
          <w:rFonts w:asciiTheme="minorHAnsi" w:eastAsiaTheme="minorEastAsia" w:hAnsiTheme="minorHAnsi" w:cstheme="minorBidi"/>
          <w:sz w:val="22"/>
          <w:szCs w:val="22"/>
        </w:rPr>
      </w:pPr>
      <w:hyperlink w:anchor="_Toc143595217" w:history="1">
        <w:r w:rsidR="005B0645" w:rsidRPr="00D07231">
          <w:rPr>
            <w:rStyle w:val="Hyperlink"/>
          </w:rPr>
          <w:t>4.</w:t>
        </w:r>
        <w:r w:rsidR="005B0645">
          <w:rPr>
            <w:rFonts w:asciiTheme="minorHAnsi" w:eastAsiaTheme="minorEastAsia" w:hAnsiTheme="minorHAnsi" w:cstheme="minorBidi"/>
            <w:sz w:val="22"/>
            <w:szCs w:val="22"/>
          </w:rPr>
          <w:tab/>
        </w:r>
        <w:r w:rsidR="005B0645" w:rsidRPr="00D07231">
          <w:rPr>
            <w:rStyle w:val="Hyperlink"/>
          </w:rPr>
          <w:t>Metode Penelitian</w:t>
        </w:r>
        <w:r w:rsidR="005B0645">
          <w:rPr>
            <w:webHidden/>
          </w:rPr>
          <w:tab/>
        </w:r>
        <w:r w:rsidR="005B0645">
          <w:rPr>
            <w:webHidden/>
          </w:rPr>
          <w:fldChar w:fldCharType="begin"/>
        </w:r>
        <w:r w:rsidR="005B0645">
          <w:rPr>
            <w:webHidden/>
          </w:rPr>
          <w:instrText xml:space="preserve"> PAGEREF _Toc143595217 \h </w:instrText>
        </w:r>
        <w:r w:rsidR="005B0645">
          <w:rPr>
            <w:webHidden/>
          </w:rPr>
        </w:r>
        <w:r w:rsidR="005B0645">
          <w:rPr>
            <w:webHidden/>
          </w:rPr>
          <w:fldChar w:fldCharType="separate"/>
        </w:r>
        <w:r w:rsidR="005B0645">
          <w:rPr>
            <w:webHidden/>
          </w:rPr>
          <w:t>71</w:t>
        </w:r>
        <w:r w:rsidR="005B0645">
          <w:rPr>
            <w:webHidden/>
          </w:rPr>
          <w:fldChar w:fldCharType="end"/>
        </w:r>
      </w:hyperlink>
    </w:p>
    <w:p w14:paraId="444A149C" w14:textId="77777777" w:rsidR="005B0645" w:rsidRDefault="006D0F33">
      <w:pPr>
        <w:pStyle w:val="TOC1"/>
        <w:tabs>
          <w:tab w:val="left" w:pos="880"/>
        </w:tabs>
        <w:rPr>
          <w:rFonts w:asciiTheme="minorHAnsi" w:eastAsiaTheme="minorEastAsia" w:hAnsiTheme="minorHAnsi" w:cstheme="minorBidi"/>
          <w:sz w:val="22"/>
          <w:szCs w:val="22"/>
        </w:rPr>
      </w:pPr>
      <w:hyperlink w:anchor="_Toc143595220" w:history="1">
        <w:r w:rsidR="005B0645" w:rsidRPr="00D07231">
          <w:rPr>
            <w:rStyle w:val="Hyperlink"/>
          </w:rPr>
          <w:t>B.</w:t>
        </w:r>
        <w:r w:rsidR="005B0645">
          <w:rPr>
            <w:rFonts w:asciiTheme="minorHAnsi" w:eastAsiaTheme="minorEastAsia" w:hAnsiTheme="minorHAnsi" w:cstheme="minorBidi"/>
            <w:sz w:val="22"/>
            <w:szCs w:val="22"/>
          </w:rPr>
          <w:tab/>
        </w:r>
        <w:r w:rsidR="005B0645" w:rsidRPr="00D07231">
          <w:rPr>
            <w:rStyle w:val="Hyperlink"/>
          </w:rPr>
          <w:t>Teknik Pengambilan Sampel</w:t>
        </w:r>
        <w:r w:rsidR="005B0645">
          <w:rPr>
            <w:webHidden/>
          </w:rPr>
          <w:tab/>
        </w:r>
        <w:r w:rsidR="005B0645">
          <w:rPr>
            <w:webHidden/>
          </w:rPr>
          <w:fldChar w:fldCharType="begin"/>
        </w:r>
        <w:r w:rsidR="005B0645">
          <w:rPr>
            <w:webHidden/>
          </w:rPr>
          <w:instrText xml:space="preserve"> PAGEREF _Toc143595220 \h </w:instrText>
        </w:r>
        <w:r w:rsidR="005B0645">
          <w:rPr>
            <w:webHidden/>
          </w:rPr>
        </w:r>
        <w:r w:rsidR="005B0645">
          <w:rPr>
            <w:webHidden/>
          </w:rPr>
          <w:fldChar w:fldCharType="separate"/>
        </w:r>
        <w:r w:rsidR="005B0645">
          <w:rPr>
            <w:webHidden/>
          </w:rPr>
          <w:t>75</w:t>
        </w:r>
        <w:r w:rsidR="005B0645">
          <w:rPr>
            <w:webHidden/>
          </w:rPr>
          <w:fldChar w:fldCharType="end"/>
        </w:r>
      </w:hyperlink>
    </w:p>
    <w:p w14:paraId="69057C09" w14:textId="77777777" w:rsidR="005B0645" w:rsidRDefault="006D0F33">
      <w:pPr>
        <w:pStyle w:val="TOC1"/>
        <w:tabs>
          <w:tab w:val="left" w:pos="880"/>
        </w:tabs>
        <w:rPr>
          <w:rFonts w:asciiTheme="minorHAnsi" w:eastAsiaTheme="minorEastAsia" w:hAnsiTheme="minorHAnsi" w:cstheme="minorBidi"/>
          <w:sz w:val="22"/>
          <w:szCs w:val="22"/>
        </w:rPr>
      </w:pPr>
      <w:hyperlink w:anchor="_Toc143595221" w:history="1">
        <w:r w:rsidR="005B0645" w:rsidRPr="00D07231">
          <w:rPr>
            <w:rStyle w:val="Hyperlink"/>
          </w:rPr>
          <w:t>C.</w:t>
        </w:r>
        <w:r w:rsidR="005B0645">
          <w:rPr>
            <w:rFonts w:asciiTheme="minorHAnsi" w:eastAsiaTheme="minorEastAsia" w:hAnsiTheme="minorHAnsi" w:cstheme="minorBidi"/>
            <w:sz w:val="22"/>
            <w:szCs w:val="22"/>
          </w:rPr>
          <w:tab/>
        </w:r>
        <w:r w:rsidR="005B0645" w:rsidRPr="00D07231">
          <w:rPr>
            <w:rStyle w:val="Hyperlink"/>
          </w:rPr>
          <w:t>Variabel Penelitian</w:t>
        </w:r>
        <w:r w:rsidR="005B0645">
          <w:rPr>
            <w:webHidden/>
          </w:rPr>
          <w:tab/>
        </w:r>
        <w:r w:rsidR="005B0645">
          <w:rPr>
            <w:webHidden/>
          </w:rPr>
          <w:fldChar w:fldCharType="begin"/>
        </w:r>
        <w:r w:rsidR="005B0645">
          <w:rPr>
            <w:webHidden/>
          </w:rPr>
          <w:instrText xml:space="preserve"> PAGEREF _Toc143595221 \h </w:instrText>
        </w:r>
        <w:r w:rsidR="005B0645">
          <w:rPr>
            <w:webHidden/>
          </w:rPr>
        </w:r>
        <w:r w:rsidR="005B0645">
          <w:rPr>
            <w:webHidden/>
          </w:rPr>
          <w:fldChar w:fldCharType="separate"/>
        </w:r>
        <w:r w:rsidR="005B0645">
          <w:rPr>
            <w:webHidden/>
          </w:rPr>
          <w:t>76</w:t>
        </w:r>
        <w:r w:rsidR="005B0645">
          <w:rPr>
            <w:webHidden/>
          </w:rPr>
          <w:fldChar w:fldCharType="end"/>
        </w:r>
      </w:hyperlink>
    </w:p>
    <w:p w14:paraId="12745D88" w14:textId="77777777" w:rsidR="005B0645" w:rsidRDefault="006D0F33">
      <w:pPr>
        <w:pStyle w:val="TOC1"/>
        <w:tabs>
          <w:tab w:val="left" w:pos="880"/>
        </w:tabs>
        <w:rPr>
          <w:rFonts w:asciiTheme="minorHAnsi" w:eastAsiaTheme="minorEastAsia" w:hAnsiTheme="minorHAnsi" w:cstheme="minorBidi"/>
          <w:sz w:val="22"/>
          <w:szCs w:val="22"/>
        </w:rPr>
      </w:pPr>
      <w:hyperlink w:anchor="_Toc143595222" w:history="1">
        <w:r w:rsidR="005B0645" w:rsidRPr="00D07231">
          <w:rPr>
            <w:rStyle w:val="Hyperlink"/>
          </w:rPr>
          <w:t>D.</w:t>
        </w:r>
        <w:r w:rsidR="005B0645">
          <w:rPr>
            <w:rFonts w:asciiTheme="minorHAnsi" w:eastAsiaTheme="minorEastAsia" w:hAnsiTheme="minorHAnsi" w:cstheme="minorBidi"/>
            <w:sz w:val="22"/>
            <w:szCs w:val="22"/>
          </w:rPr>
          <w:tab/>
        </w:r>
        <w:r w:rsidR="005B0645" w:rsidRPr="00D07231">
          <w:rPr>
            <w:rStyle w:val="Hyperlink"/>
          </w:rPr>
          <w:t>Prosedur Penelitian</w:t>
        </w:r>
        <w:r w:rsidR="005B0645">
          <w:rPr>
            <w:webHidden/>
          </w:rPr>
          <w:tab/>
        </w:r>
        <w:r w:rsidR="005B0645">
          <w:rPr>
            <w:webHidden/>
          </w:rPr>
          <w:fldChar w:fldCharType="begin"/>
        </w:r>
        <w:r w:rsidR="005B0645">
          <w:rPr>
            <w:webHidden/>
          </w:rPr>
          <w:instrText xml:space="preserve"> PAGEREF _Toc143595222 \h </w:instrText>
        </w:r>
        <w:r w:rsidR="005B0645">
          <w:rPr>
            <w:webHidden/>
          </w:rPr>
        </w:r>
        <w:r w:rsidR="005B0645">
          <w:rPr>
            <w:webHidden/>
          </w:rPr>
          <w:fldChar w:fldCharType="separate"/>
        </w:r>
        <w:r w:rsidR="005B0645">
          <w:rPr>
            <w:webHidden/>
          </w:rPr>
          <w:t>76</w:t>
        </w:r>
        <w:r w:rsidR="005B0645">
          <w:rPr>
            <w:webHidden/>
          </w:rPr>
          <w:fldChar w:fldCharType="end"/>
        </w:r>
      </w:hyperlink>
    </w:p>
    <w:p w14:paraId="1534F257" w14:textId="77777777" w:rsidR="005B0645" w:rsidRDefault="006D0F33">
      <w:pPr>
        <w:pStyle w:val="TOC1"/>
        <w:tabs>
          <w:tab w:val="left" w:pos="880"/>
        </w:tabs>
        <w:rPr>
          <w:rFonts w:asciiTheme="minorHAnsi" w:eastAsiaTheme="minorEastAsia" w:hAnsiTheme="minorHAnsi" w:cstheme="minorBidi"/>
          <w:sz w:val="22"/>
          <w:szCs w:val="22"/>
        </w:rPr>
      </w:pPr>
      <w:hyperlink w:anchor="_Toc143595223" w:history="1">
        <w:r w:rsidR="005B0645" w:rsidRPr="00D07231">
          <w:rPr>
            <w:rStyle w:val="Hyperlink"/>
          </w:rPr>
          <w:t>E.</w:t>
        </w:r>
        <w:r w:rsidR="005B0645">
          <w:rPr>
            <w:rFonts w:asciiTheme="minorHAnsi" w:eastAsiaTheme="minorEastAsia" w:hAnsiTheme="minorHAnsi" w:cstheme="minorBidi"/>
            <w:sz w:val="22"/>
            <w:szCs w:val="22"/>
          </w:rPr>
          <w:tab/>
        </w:r>
        <w:r w:rsidR="005B0645" w:rsidRPr="00D07231">
          <w:rPr>
            <w:rStyle w:val="Hyperlink"/>
          </w:rPr>
          <w:t>Metode Pengumpulan Data</w:t>
        </w:r>
        <w:r w:rsidR="005B0645">
          <w:rPr>
            <w:webHidden/>
          </w:rPr>
          <w:tab/>
        </w:r>
        <w:r w:rsidR="005B0645">
          <w:rPr>
            <w:webHidden/>
          </w:rPr>
          <w:fldChar w:fldCharType="begin"/>
        </w:r>
        <w:r w:rsidR="005B0645">
          <w:rPr>
            <w:webHidden/>
          </w:rPr>
          <w:instrText xml:space="preserve"> PAGEREF _Toc143595223 \h </w:instrText>
        </w:r>
        <w:r w:rsidR="005B0645">
          <w:rPr>
            <w:webHidden/>
          </w:rPr>
        </w:r>
        <w:r w:rsidR="005B0645">
          <w:rPr>
            <w:webHidden/>
          </w:rPr>
          <w:fldChar w:fldCharType="separate"/>
        </w:r>
        <w:r w:rsidR="005B0645">
          <w:rPr>
            <w:webHidden/>
          </w:rPr>
          <w:t>78</w:t>
        </w:r>
        <w:r w:rsidR="005B0645">
          <w:rPr>
            <w:webHidden/>
          </w:rPr>
          <w:fldChar w:fldCharType="end"/>
        </w:r>
      </w:hyperlink>
    </w:p>
    <w:p w14:paraId="2B41B578" w14:textId="77777777" w:rsidR="005B0645" w:rsidRDefault="006D0F33">
      <w:pPr>
        <w:pStyle w:val="TOC1"/>
        <w:tabs>
          <w:tab w:val="left" w:pos="880"/>
        </w:tabs>
        <w:rPr>
          <w:rFonts w:asciiTheme="minorHAnsi" w:eastAsiaTheme="minorEastAsia" w:hAnsiTheme="minorHAnsi" w:cstheme="minorBidi"/>
          <w:sz w:val="22"/>
          <w:szCs w:val="22"/>
        </w:rPr>
      </w:pPr>
      <w:hyperlink w:anchor="_Toc143595224" w:history="1">
        <w:r w:rsidR="005B0645" w:rsidRPr="00D07231">
          <w:rPr>
            <w:rStyle w:val="Hyperlink"/>
          </w:rPr>
          <w:t>F.</w:t>
        </w:r>
        <w:r w:rsidR="005B0645">
          <w:rPr>
            <w:rFonts w:asciiTheme="minorHAnsi" w:eastAsiaTheme="minorEastAsia" w:hAnsiTheme="minorHAnsi" w:cstheme="minorBidi"/>
            <w:sz w:val="22"/>
            <w:szCs w:val="22"/>
          </w:rPr>
          <w:tab/>
        </w:r>
        <w:r w:rsidR="005B0645" w:rsidRPr="00D07231">
          <w:rPr>
            <w:rStyle w:val="Hyperlink"/>
          </w:rPr>
          <w:t>Tahapan peneliitian</w:t>
        </w:r>
        <w:r w:rsidR="005B0645">
          <w:rPr>
            <w:webHidden/>
          </w:rPr>
          <w:tab/>
        </w:r>
        <w:r w:rsidR="005B0645">
          <w:rPr>
            <w:webHidden/>
          </w:rPr>
          <w:fldChar w:fldCharType="begin"/>
        </w:r>
        <w:r w:rsidR="005B0645">
          <w:rPr>
            <w:webHidden/>
          </w:rPr>
          <w:instrText xml:space="preserve"> PAGEREF _Toc143595224 \h </w:instrText>
        </w:r>
        <w:r w:rsidR="005B0645">
          <w:rPr>
            <w:webHidden/>
          </w:rPr>
        </w:r>
        <w:r w:rsidR="005B0645">
          <w:rPr>
            <w:webHidden/>
          </w:rPr>
          <w:fldChar w:fldCharType="separate"/>
        </w:r>
        <w:r w:rsidR="005B0645">
          <w:rPr>
            <w:webHidden/>
          </w:rPr>
          <w:t>78</w:t>
        </w:r>
        <w:r w:rsidR="005B0645">
          <w:rPr>
            <w:webHidden/>
          </w:rPr>
          <w:fldChar w:fldCharType="end"/>
        </w:r>
      </w:hyperlink>
    </w:p>
    <w:p w14:paraId="38E8B0B1" w14:textId="77777777" w:rsidR="005B0645" w:rsidRDefault="006D0F33">
      <w:pPr>
        <w:pStyle w:val="TOC1"/>
        <w:tabs>
          <w:tab w:val="left" w:pos="880"/>
        </w:tabs>
        <w:rPr>
          <w:rFonts w:asciiTheme="minorHAnsi" w:eastAsiaTheme="minorEastAsia" w:hAnsiTheme="minorHAnsi" w:cstheme="minorBidi"/>
          <w:sz w:val="22"/>
          <w:szCs w:val="22"/>
        </w:rPr>
      </w:pPr>
      <w:hyperlink w:anchor="_Toc143595228" w:history="1">
        <w:r w:rsidR="005B0645" w:rsidRPr="00D07231">
          <w:rPr>
            <w:rStyle w:val="Hyperlink"/>
          </w:rPr>
          <w:t>G.</w:t>
        </w:r>
        <w:r w:rsidR="005B0645">
          <w:rPr>
            <w:rFonts w:asciiTheme="minorHAnsi" w:eastAsiaTheme="minorEastAsia" w:hAnsiTheme="minorHAnsi" w:cstheme="minorBidi"/>
            <w:sz w:val="22"/>
            <w:szCs w:val="22"/>
          </w:rPr>
          <w:tab/>
        </w:r>
        <w:r w:rsidR="005B0645" w:rsidRPr="00D07231">
          <w:rPr>
            <w:rStyle w:val="Hyperlink"/>
          </w:rPr>
          <w:t>Metode Analisa Data</w:t>
        </w:r>
        <w:r w:rsidR="005B0645">
          <w:rPr>
            <w:webHidden/>
          </w:rPr>
          <w:tab/>
        </w:r>
        <w:r w:rsidR="005B0645">
          <w:rPr>
            <w:webHidden/>
          </w:rPr>
          <w:fldChar w:fldCharType="begin"/>
        </w:r>
        <w:r w:rsidR="005B0645">
          <w:rPr>
            <w:webHidden/>
          </w:rPr>
          <w:instrText xml:space="preserve"> PAGEREF _Toc143595228 \h </w:instrText>
        </w:r>
        <w:r w:rsidR="005B0645">
          <w:rPr>
            <w:webHidden/>
          </w:rPr>
        </w:r>
        <w:r w:rsidR="005B0645">
          <w:rPr>
            <w:webHidden/>
          </w:rPr>
          <w:fldChar w:fldCharType="separate"/>
        </w:r>
        <w:r w:rsidR="005B0645">
          <w:rPr>
            <w:webHidden/>
          </w:rPr>
          <w:t>82</w:t>
        </w:r>
        <w:r w:rsidR="005B0645">
          <w:rPr>
            <w:webHidden/>
          </w:rPr>
          <w:fldChar w:fldCharType="end"/>
        </w:r>
      </w:hyperlink>
    </w:p>
    <w:p w14:paraId="51CF3D7B" w14:textId="77777777" w:rsidR="005B0645" w:rsidRDefault="006D0F33">
      <w:pPr>
        <w:pStyle w:val="TOC1"/>
        <w:rPr>
          <w:rFonts w:asciiTheme="minorHAnsi" w:eastAsiaTheme="minorEastAsia" w:hAnsiTheme="minorHAnsi" w:cstheme="minorBidi"/>
          <w:sz w:val="22"/>
          <w:szCs w:val="22"/>
        </w:rPr>
      </w:pPr>
      <w:hyperlink w:anchor="_Toc143595229" w:history="1">
        <w:r w:rsidR="005B0645" w:rsidRPr="00D07231">
          <w:rPr>
            <w:rStyle w:val="Hyperlink"/>
          </w:rPr>
          <w:t>BAB IV</w:t>
        </w:r>
        <w:r w:rsidR="005B0645">
          <w:rPr>
            <w:webHidden/>
          </w:rPr>
          <w:tab/>
        </w:r>
        <w:r w:rsidR="005B0645">
          <w:rPr>
            <w:webHidden/>
          </w:rPr>
          <w:fldChar w:fldCharType="begin"/>
        </w:r>
        <w:r w:rsidR="005B0645">
          <w:rPr>
            <w:webHidden/>
          </w:rPr>
          <w:instrText xml:space="preserve"> PAGEREF _Toc143595229 \h </w:instrText>
        </w:r>
        <w:r w:rsidR="005B0645">
          <w:rPr>
            <w:webHidden/>
          </w:rPr>
        </w:r>
        <w:r w:rsidR="005B0645">
          <w:rPr>
            <w:webHidden/>
          </w:rPr>
          <w:fldChar w:fldCharType="separate"/>
        </w:r>
        <w:r w:rsidR="005B0645">
          <w:rPr>
            <w:webHidden/>
          </w:rPr>
          <w:t>84</w:t>
        </w:r>
        <w:r w:rsidR="005B0645">
          <w:rPr>
            <w:webHidden/>
          </w:rPr>
          <w:fldChar w:fldCharType="end"/>
        </w:r>
      </w:hyperlink>
    </w:p>
    <w:p w14:paraId="167686F4" w14:textId="77777777" w:rsidR="005B0645" w:rsidRDefault="006D0F33">
      <w:pPr>
        <w:pStyle w:val="TOC1"/>
        <w:rPr>
          <w:rFonts w:asciiTheme="minorHAnsi" w:eastAsiaTheme="minorEastAsia" w:hAnsiTheme="minorHAnsi" w:cstheme="minorBidi"/>
          <w:sz w:val="22"/>
          <w:szCs w:val="22"/>
        </w:rPr>
      </w:pPr>
      <w:hyperlink w:anchor="_Toc143595230" w:history="1">
        <w:r w:rsidR="005B0645" w:rsidRPr="00D07231">
          <w:rPr>
            <w:rStyle w:val="Hyperlink"/>
          </w:rPr>
          <w:t>ANALISA DATA DAN HASIL PEMBAHASAN</w:t>
        </w:r>
        <w:r w:rsidR="005B0645">
          <w:rPr>
            <w:webHidden/>
          </w:rPr>
          <w:tab/>
        </w:r>
        <w:r w:rsidR="005B0645">
          <w:rPr>
            <w:webHidden/>
          </w:rPr>
          <w:fldChar w:fldCharType="begin"/>
        </w:r>
        <w:r w:rsidR="005B0645">
          <w:rPr>
            <w:webHidden/>
          </w:rPr>
          <w:instrText xml:space="preserve"> PAGEREF _Toc143595230 \h </w:instrText>
        </w:r>
        <w:r w:rsidR="005B0645">
          <w:rPr>
            <w:webHidden/>
          </w:rPr>
        </w:r>
        <w:r w:rsidR="005B0645">
          <w:rPr>
            <w:webHidden/>
          </w:rPr>
          <w:fldChar w:fldCharType="separate"/>
        </w:r>
        <w:r w:rsidR="005B0645">
          <w:rPr>
            <w:webHidden/>
          </w:rPr>
          <w:t>84</w:t>
        </w:r>
        <w:r w:rsidR="005B0645">
          <w:rPr>
            <w:webHidden/>
          </w:rPr>
          <w:fldChar w:fldCharType="end"/>
        </w:r>
      </w:hyperlink>
    </w:p>
    <w:p w14:paraId="5C240E5D" w14:textId="77777777" w:rsidR="005B0645" w:rsidRDefault="006D0F33">
      <w:pPr>
        <w:pStyle w:val="TOC2"/>
        <w:tabs>
          <w:tab w:val="left" w:pos="880"/>
        </w:tabs>
        <w:rPr>
          <w:rFonts w:asciiTheme="minorHAnsi" w:eastAsiaTheme="minorEastAsia" w:hAnsiTheme="minorHAnsi" w:cstheme="minorBidi"/>
          <w:color w:val="auto"/>
          <w:sz w:val="22"/>
          <w:szCs w:val="22"/>
        </w:rPr>
      </w:pPr>
      <w:hyperlink w:anchor="_Toc143595231" w:history="1">
        <w:r w:rsidR="005B0645" w:rsidRPr="00D07231">
          <w:rPr>
            <w:rStyle w:val="Hyperlink"/>
          </w:rPr>
          <w:t>A.</w:t>
        </w:r>
        <w:r w:rsidR="005B0645">
          <w:rPr>
            <w:rFonts w:asciiTheme="minorHAnsi" w:eastAsiaTheme="minorEastAsia" w:hAnsiTheme="minorHAnsi" w:cstheme="minorBidi"/>
            <w:color w:val="auto"/>
            <w:sz w:val="22"/>
            <w:szCs w:val="22"/>
          </w:rPr>
          <w:tab/>
        </w:r>
        <w:r w:rsidR="005B0645" w:rsidRPr="00D07231">
          <w:rPr>
            <w:rStyle w:val="Hyperlink"/>
          </w:rPr>
          <w:t>Analisa Data Hasil Pengujian</w:t>
        </w:r>
        <w:r w:rsidR="005B0645">
          <w:rPr>
            <w:webHidden/>
          </w:rPr>
          <w:tab/>
        </w:r>
        <w:r w:rsidR="005B0645">
          <w:rPr>
            <w:webHidden/>
          </w:rPr>
          <w:fldChar w:fldCharType="begin"/>
        </w:r>
        <w:r w:rsidR="005B0645">
          <w:rPr>
            <w:webHidden/>
          </w:rPr>
          <w:instrText xml:space="preserve"> PAGEREF _Toc143595231 \h </w:instrText>
        </w:r>
        <w:r w:rsidR="005B0645">
          <w:rPr>
            <w:webHidden/>
          </w:rPr>
        </w:r>
        <w:r w:rsidR="005B0645">
          <w:rPr>
            <w:webHidden/>
          </w:rPr>
          <w:fldChar w:fldCharType="separate"/>
        </w:r>
        <w:r w:rsidR="005B0645">
          <w:rPr>
            <w:webHidden/>
          </w:rPr>
          <w:t>84</w:t>
        </w:r>
        <w:r w:rsidR="005B0645">
          <w:rPr>
            <w:webHidden/>
          </w:rPr>
          <w:fldChar w:fldCharType="end"/>
        </w:r>
      </w:hyperlink>
    </w:p>
    <w:p w14:paraId="6E47E9D0" w14:textId="77777777" w:rsidR="005B0645" w:rsidRDefault="006D0F33">
      <w:pPr>
        <w:pStyle w:val="TOC2"/>
        <w:tabs>
          <w:tab w:val="left" w:pos="880"/>
        </w:tabs>
        <w:rPr>
          <w:rFonts w:asciiTheme="minorHAnsi" w:eastAsiaTheme="minorEastAsia" w:hAnsiTheme="minorHAnsi" w:cstheme="minorBidi"/>
          <w:color w:val="auto"/>
          <w:sz w:val="22"/>
          <w:szCs w:val="22"/>
        </w:rPr>
      </w:pPr>
      <w:hyperlink w:anchor="_Toc143595232" w:history="1">
        <w:r w:rsidR="005B0645" w:rsidRPr="00D07231">
          <w:rPr>
            <w:rStyle w:val="Hyperlink"/>
          </w:rPr>
          <w:t>B.</w:t>
        </w:r>
        <w:r w:rsidR="005B0645">
          <w:rPr>
            <w:rFonts w:asciiTheme="minorHAnsi" w:eastAsiaTheme="minorEastAsia" w:hAnsiTheme="minorHAnsi" w:cstheme="minorBidi"/>
            <w:color w:val="auto"/>
            <w:sz w:val="22"/>
            <w:szCs w:val="22"/>
          </w:rPr>
          <w:tab/>
        </w:r>
        <w:r w:rsidR="005B0645" w:rsidRPr="00D07231">
          <w:rPr>
            <w:rStyle w:val="Hyperlink"/>
          </w:rPr>
          <w:t>Hasil Pengujian Uji Impact</w:t>
        </w:r>
        <w:r w:rsidR="005B0645">
          <w:rPr>
            <w:webHidden/>
          </w:rPr>
          <w:tab/>
        </w:r>
        <w:r w:rsidR="005B0645">
          <w:rPr>
            <w:webHidden/>
          </w:rPr>
          <w:fldChar w:fldCharType="begin"/>
        </w:r>
        <w:r w:rsidR="005B0645">
          <w:rPr>
            <w:webHidden/>
          </w:rPr>
          <w:instrText xml:space="preserve"> PAGEREF _Toc143595232 \h </w:instrText>
        </w:r>
        <w:r w:rsidR="005B0645">
          <w:rPr>
            <w:webHidden/>
          </w:rPr>
        </w:r>
        <w:r w:rsidR="005B0645">
          <w:rPr>
            <w:webHidden/>
          </w:rPr>
          <w:fldChar w:fldCharType="separate"/>
        </w:r>
        <w:r w:rsidR="005B0645">
          <w:rPr>
            <w:webHidden/>
          </w:rPr>
          <w:t>84</w:t>
        </w:r>
        <w:r w:rsidR="005B0645">
          <w:rPr>
            <w:webHidden/>
          </w:rPr>
          <w:fldChar w:fldCharType="end"/>
        </w:r>
      </w:hyperlink>
    </w:p>
    <w:p w14:paraId="35B9F50B" w14:textId="77777777" w:rsidR="005B0645" w:rsidRDefault="006D0F33">
      <w:pPr>
        <w:pStyle w:val="TOC1"/>
        <w:tabs>
          <w:tab w:val="left" w:pos="880"/>
        </w:tabs>
        <w:rPr>
          <w:rFonts w:asciiTheme="minorHAnsi" w:eastAsiaTheme="minorEastAsia" w:hAnsiTheme="minorHAnsi" w:cstheme="minorBidi"/>
          <w:sz w:val="22"/>
          <w:szCs w:val="22"/>
        </w:rPr>
      </w:pPr>
      <w:hyperlink w:anchor="_Toc143595235" w:history="1">
        <w:r w:rsidR="005B0645" w:rsidRPr="00D07231">
          <w:rPr>
            <w:rStyle w:val="Hyperlink"/>
          </w:rPr>
          <w:t>C.</w:t>
        </w:r>
        <w:r w:rsidR="005B0645">
          <w:rPr>
            <w:rFonts w:asciiTheme="minorHAnsi" w:eastAsiaTheme="minorEastAsia" w:hAnsiTheme="minorHAnsi" w:cstheme="minorBidi"/>
            <w:sz w:val="22"/>
            <w:szCs w:val="22"/>
          </w:rPr>
          <w:tab/>
        </w:r>
        <w:r w:rsidR="005B0645" w:rsidRPr="00D07231">
          <w:rPr>
            <w:rStyle w:val="Hyperlink"/>
          </w:rPr>
          <w:t>Pengolahan Data Uji Impact</w:t>
        </w:r>
        <w:r w:rsidR="005B0645">
          <w:rPr>
            <w:webHidden/>
          </w:rPr>
          <w:tab/>
        </w:r>
        <w:r w:rsidR="005B0645">
          <w:rPr>
            <w:webHidden/>
          </w:rPr>
          <w:fldChar w:fldCharType="begin"/>
        </w:r>
        <w:r w:rsidR="005B0645">
          <w:rPr>
            <w:webHidden/>
          </w:rPr>
          <w:instrText xml:space="preserve"> PAGEREF _Toc143595235 \h </w:instrText>
        </w:r>
        <w:r w:rsidR="005B0645">
          <w:rPr>
            <w:webHidden/>
          </w:rPr>
        </w:r>
        <w:r w:rsidR="005B0645">
          <w:rPr>
            <w:webHidden/>
          </w:rPr>
          <w:fldChar w:fldCharType="separate"/>
        </w:r>
        <w:r w:rsidR="005B0645">
          <w:rPr>
            <w:webHidden/>
          </w:rPr>
          <w:t>86</w:t>
        </w:r>
        <w:r w:rsidR="005B0645">
          <w:rPr>
            <w:webHidden/>
          </w:rPr>
          <w:fldChar w:fldCharType="end"/>
        </w:r>
      </w:hyperlink>
    </w:p>
    <w:p w14:paraId="39FA7E4A" w14:textId="77777777" w:rsidR="005B0645" w:rsidRDefault="006D0F33">
      <w:pPr>
        <w:pStyle w:val="TOC3"/>
        <w:tabs>
          <w:tab w:val="left" w:pos="880"/>
        </w:tabs>
        <w:rPr>
          <w:rFonts w:eastAsiaTheme="minorEastAsia"/>
          <w:noProof/>
          <w:lang w:val="en-US"/>
        </w:rPr>
      </w:pPr>
      <w:hyperlink w:anchor="_Toc143595236" w:history="1">
        <w:r w:rsidR="005B0645" w:rsidRPr="00D07231">
          <w:rPr>
            <w:rStyle w:val="Hyperlink"/>
            <w:rFonts w:ascii="Times New Roman" w:hAnsi="Times New Roman" w:cs="Times New Roman"/>
            <w:noProof/>
            <w:lang w:val="en-US"/>
          </w:rPr>
          <w:t>D.</w:t>
        </w:r>
        <w:r w:rsidR="005B0645">
          <w:rPr>
            <w:rFonts w:eastAsiaTheme="minorEastAsia"/>
            <w:noProof/>
            <w:lang w:val="en-US"/>
          </w:rPr>
          <w:tab/>
        </w:r>
        <w:r w:rsidR="005B0645" w:rsidRPr="00D07231">
          <w:rPr>
            <w:rStyle w:val="Hyperlink"/>
            <w:rFonts w:ascii="Times New Roman" w:hAnsi="Times New Roman" w:cs="Times New Roman"/>
            <w:noProof/>
            <w:lang w:val="en-US"/>
          </w:rPr>
          <w:t>Mencari Energi Diserap :</w:t>
        </w:r>
        <w:r w:rsidR="005B0645">
          <w:rPr>
            <w:noProof/>
            <w:webHidden/>
          </w:rPr>
          <w:tab/>
        </w:r>
        <w:r w:rsidR="005B0645">
          <w:rPr>
            <w:noProof/>
            <w:webHidden/>
          </w:rPr>
          <w:fldChar w:fldCharType="begin"/>
        </w:r>
        <w:r w:rsidR="005B0645">
          <w:rPr>
            <w:noProof/>
            <w:webHidden/>
          </w:rPr>
          <w:instrText xml:space="preserve"> PAGEREF _Toc143595236 \h </w:instrText>
        </w:r>
        <w:r w:rsidR="005B0645">
          <w:rPr>
            <w:noProof/>
            <w:webHidden/>
          </w:rPr>
        </w:r>
        <w:r w:rsidR="005B0645">
          <w:rPr>
            <w:noProof/>
            <w:webHidden/>
          </w:rPr>
          <w:fldChar w:fldCharType="separate"/>
        </w:r>
        <w:r w:rsidR="005B0645">
          <w:rPr>
            <w:noProof/>
            <w:webHidden/>
          </w:rPr>
          <w:t>86</w:t>
        </w:r>
        <w:r w:rsidR="005B0645">
          <w:rPr>
            <w:noProof/>
            <w:webHidden/>
          </w:rPr>
          <w:fldChar w:fldCharType="end"/>
        </w:r>
      </w:hyperlink>
    </w:p>
    <w:p w14:paraId="6F323072" w14:textId="77777777" w:rsidR="005B0645" w:rsidRDefault="006D0F33">
      <w:pPr>
        <w:pStyle w:val="TOC1"/>
        <w:tabs>
          <w:tab w:val="left" w:pos="880"/>
        </w:tabs>
        <w:rPr>
          <w:rFonts w:asciiTheme="minorHAnsi" w:eastAsiaTheme="minorEastAsia" w:hAnsiTheme="minorHAnsi" w:cstheme="minorBidi"/>
          <w:sz w:val="22"/>
          <w:szCs w:val="22"/>
        </w:rPr>
      </w:pPr>
      <w:hyperlink w:anchor="_Toc143595257" w:history="1">
        <w:r w:rsidR="005B0645" w:rsidRPr="00D07231">
          <w:rPr>
            <w:rStyle w:val="Hyperlink"/>
          </w:rPr>
          <w:t>E.</w:t>
        </w:r>
        <w:r w:rsidR="005B0645">
          <w:rPr>
            <w:rFonts w:asciiTheme="minorHAnsi" w:eastAsiaTheme="minorEastAsia" w:hAnsiTheme="minorHAnsi" w:cstheme="minorBidi"/>
            <w:sz w:val="22"/>
            <w:szCs w:val="22"/>
          </w:rPr>
          <w:tab/>
        </w:r>
        <w:r w:rsidR="005B0645" w:rsidRPr="00D07231">
          <w:rPr>
            <w:rStyle w:val="Hyperlink"/>
          </w:rPr>
          <w:t>Harga Impact</w:t>
        </w:r>
        <w:r w:rsidR="005B0645">
          <w:rPr>
            <w:webHidden/>
          </w:rPr>
          <w:tab/>
        </w:r>
        <w:r w:rsidR="005B0645">
          <w:rPr>
            <w:webHidden/>
          </w:rPr>
          <w:fldChar w:fldCharType="begin"/>
        </w:r>
        <w:r w:rsidR="005B0645">
          <w:rPr>
            <w:webHidden/>
          </w:rPr>
          <w:instrText xml:space="preserve"> PAGEREF _Toc143595257 \h </w:instrText>
        </w:r>
        <w:r w:rsidR="005B0645">
          <w:rPr>
            <w:webHidden/>
          </w:rPr>
        </w:r>
        <w:r w:rsidR="005B0645">
          <w:rPr>
            <w:webHidden/>
          </w:rPr>
          <w:fldChar w:fldCharType="separate"/>
        </w:r>
        <w:r w:rsidR="005B0645">
          <w:rPr>
            <w:webHidden/>
          </w:rPr>
          <w:t>93</w:t>
        </w:r>
        <w:r w:rsidR="005B0645">
          <w:rPr>
            <w:webHidden/>
          </w:rPr>
          <w:fldChar w:fldCharType="end"/>
        </w:r>
      </w:hyperlink>
    </w:p>
    <w:p w14:paraId="268664A6" w14:textId="77777777" w:rsidR="005B0645" w:rsidRDefault="006D0F33">
      <w:pPr>
        <w:pStyle w:val="TOC1"/>
        <w:tabs>
          <w:tab w:val="left" w:pos="880"/>
        </w:tabs>
        <w:rPr>
          <w:rFonts w:asciiTheme="minorHAnsi" w:eastAsiaTheme="minorEastAsia" w:hAnsiTheme="minorHAnsi" w:cstheme="minorBidi"/>
          <w:sz w:val="22"/>
          <w:szCs w:val="22"/>
        </w:rPr>
      </w:pPr>
      <w:hyperlink w:anchor="_Toc143595260" w:history="1">
        <w:r w:rsidR="005B0645" w:rsidRPr="00D07231">
          <w:rPr>
            <w:rStyle w:val="Hyperlink"/>
          </w:rPr>
          <w:t>F.</w:t>
        </w:r>
        <w:r w:rsidR="005B0645">
          <w:rPr>
            <w:rFonts w:asciiTheme="minorHAnsi" w:eastAsiaTheme="minorEastAsia" w:hAnsiTheme="minorHAnsi" w:cstheme="minorBidi"/>
            <w:sz w:val="22"/>
            <w:szCs w:val="22"/>
          </w:rPr>
          <w:tab/>
        </w:r>
        <w:r w:rsidR="005B0645" w:rsidRPr="00D07231">
          <w:rPr>
            <w:rStyle w:val="Hyperlink"/>
          </w:rPr>
          <w:t>Hasil pengujian uji bending</w:t>
        </w:r>
        <w:r w:rsidR="005B0645">
          <w:rPr>
            <w:webHidden/>
          </w:rPr>
          <w:tab/>
        </w:r>
        <w:r w:rsidR="005B0645">
          <w:rPr>
            <w:webHidden/>
          </w:rPr>
          <w:fldChar w:fldCharType="begin"/>
        </w:r>
        <w:r w:rsidR="005B0645">
          <w:rPr>
            <w:webHidden/>
          </w:rPr>
          <w:instrText xml:space="preserve"> PAGEREF _Toc143595260 \h </w:instrText>
        </w:r>
        <w:r w:rsidR="005B0645">
          <w:rPr>
            <w:webHidden/>
          </w:rPr>
        </w:r>
        <w:r w:rsidR="005B0645">
          <w:rPr>
            <w:webHidden/>
          </w:rPr>
          <w:fldChar w:fldCharType="separate"/>
        </w:r>
        <w:r w:rsidR="005B0645">
          <w:rPr>
            <w:webHidden/>
          </w:rPr>
          <w:t>97</w:t>
        </w:r>
        <w:r w:rsidR="005B0645">
          <w:rPr>
            <w:webHidden/>
          </w:rPr>
          <w:fldChar w:fldCharType="end"/>
        </w:r>
      </w:hyperlink>
    </w:p>
    <w:p w14:paraId="40682FA0" w14:textId="77777777" w:rsidR="005B0645" w:rsidRDefault="006D0F33">
      <w:pPr>
        <w:pStyle w:val="TOC1"/>
        <w:tabs>
          <w:tab w:val="left" w:pos="880"/>
        </w:tabs>
        <w:rPr>
          <w:rFonts w:asciiTheme="minorHAnsi" w:eastAsiaTheme="minorEastAsia" w:hAnsiTheme="minorHAnsi" w:cstheme="minorBidi"/>
          <w:sz w:val="22"/>
          <w:szCs w:val="22"/>
        </w:rPr>
      </w:pPr>
      <w:hyperlink w:anchor="_Toc143595263" w:history="1">
        <w:r w:rsidR="005B0645" w:rsidRPr="00D07231">
          <w:rPr>
            <w:rStyle w:val="Hyperlink"/>
          </w:rPr>
          <w:t>G.</w:t>
        </w:r>
        <w:r w:rsidR="005B0645">
          <w:rPr>
            <w:rFonts w:asciiTheme="minorHAnsi" w:eastAsiaTheme="minorEastAsia" w:hAnsiTheme="minorHAnsi" w:cstheme="minorBidi"/>
            <w:sz w:val="22"/>
            <w:szCs w:val="22"/>
          </w:rPr>
          <w:tab/>
        </w:r>
        <w:r w:rsidR="005B0645" w:rsidRPr="00D07231">
          <w:rPr>
            <w:rStyle w:val="Hyperlink"/>
          </w:rPr>
          <w:t>Hasil pengolahan data uji bending</w:t>
        </w:r>
        <w:r w:rsidR="005B0645">
          <w:rPr>
            <w:webHidden/>
          </w:rPr>
          <w:tab/>
        </w:r>
        <w:r w:rsidR="005B0645">
          <w:rPr>
            <w:webHidden/>
          </w:rPr>
          <w:fldChar w:fldCharType="begin"/>
        </w:r>
        <w:r w:rsidR="005B0645">
          <w:rPr>
            <w:webHidden/>
          </w:rPr>
          <w:instrText xml:space="preserve"> PAGEREF _Toc143595263 \h </w:instrText>
        </w:r>
        <w:r w:rsidR="005B0645">
          <w:rPr>
            <w:webHidden/>
          </w:rPr>
        </w:r>
        <w:r w:rsidR="005B0645">
          <w:rPr>
            <w:webHidden/>
          </w:rPr>
          <w:fldChar w:fldCharType="separate"/>
        </w:r>
        <w:r w:rsidR="005B0645">
          <w:rPr>
            <w:webHidden/>
          </w:rPr>
          <w:t>100</w:t>
        </w:r>
        <w:r w:rsidR="005B0645">
          <w:rPr>
            <w:webHidden/>
          </w:rPr>
          <w:fldChar w:fldCharType="end"/>
        </w:r>
      </w:hyperlink>
    </w:p>
    <w:p w14:paraId="205F334B" w14:textId="77777777" w:rsidR="005B0645" w:rsidRDefault="006D0F33">
      <w:pPr>
        <w:pStyle w:val="TOC1"/>
        <w:tabs>
          <w:tab w:val="left" w:pos="880"/>
        </w:tabs>
        <w:rPr>
          <w:rFonts w:asciiTheme="minorHAnsi" w:eastAsiaTheme="minorEastAsia" w:hAnsiTheme="minorHAnsi" w:cstheme="minorBidi"/>
          <w:sz w:val="22"/>
          <w:szCs w:val="22"/>
        </w:rPr>
      </w:pPr>
      <w:hyperlink w:anchor="_Toc143595267" w:history="1">
        <w:r w:rsidR="005B0645" w:rsidRPr="00D07231">
          <w:rPr>
            <w:rStyle w:val="Hyperlink"/>
          </w:rPr>
          <w:t>H.</w:t>
        </w:r>
        <w:r w:rsidR="005B0645">
          <w:rPr>
            <w:rFonts w:asciiTheme="minorHAnsi" w:eastAsiaTheme="minorEastAsia" w:hAnsiTheme="minorHAnsi" w:cstheme="minorBidi"/>
            <w:sz w:val="22"/>
            <w:szCs w:val="22"/>
          </w:rPr>
          <w:tab/>
        </w:r>
        <w:r w:rsidR="005B0645" w:rsidRPr="00D07231">
          <w:rPr>
            <w:rStyle w:val="Hyperlink"/>
          </w:rPr>
          <w:t>Hasil Pengujian Laju Korosi</w:t>
        </w:r>
        <w:r w:rsidR="005B0645">
          <w:rPr>
            <w:webHidden/>
          </w:rPr>
          <w:tab/>
        </w:r>
        <w:r w:rsidR="005B0645">
          <w:rPr>
            <w:webHidden/>
          </w:rPr>
          <w:fldChar w:fldCharType="begin"/>
        </w:r>
        <w:r w:rsidR="005B0645">
          <w:rPr>
            <w:webHidden/>
          </w:rPr>
          <w:instrText xml:space="preserve"> PAGEREF _Toc143595267 \h </w:instrText>
        </w:r>
        <w:r w:rsidR="005B0645">
          <w:rPr>
            <w:webHidden/>
          </w:rPr>
        </w:r>
        <w:r w:rsidR="005B0645">
          <w:rPr>
            <w:webHidden/>
          </w:rPr>
          <w:fldChar w:fldCharType="separate"/>
        </w:r>
        <w:r w:rsidR="005B0645">
          <w:rPr>
            <w:webHidden/>
          </w:rPr>
          <w:t>106</w:t>
        </w:r>
        <w:r w:rsidR="005B0645">
          <w:rPr>
            <w:webHidden/>
          </w:rPr>
          <w:fldChar w:fldCharType="end"/>
        </w:r>
      </w:hyperlink>
    </w:p>
    <w:p w14:paraId="6561FAFC" w14:textId="77777777" w:rsidR="005B0645" w:rsidRDefault="006D0F33">
      <w:pPr>
        <w:pStyle w:val="TOC1"/>
        <w:tabs>
          <w:tab w:val="left" w:pos="660"/>
        </w:tabs>
        <w:rPr>
          <w:rFonts w:asciiTheme="minorHAnsi" w:eastAsiaTheme="minorEastAsia" w:hAnsiTheme="minorHAnsi" w:cstheme="minorBidi"/>
          <w:sz w:val="22"/>
          <w:szCs w:val="22"/>
        </w:rPr>
      </w:pPr>
      <w:hyperlink w:anchor="_Toc143595271" w:history="1">
        <w:r w:rsidR="005B0645" w:rsidRPr="00D07231">
          <w:rPr>
            <w:rStyle w:val="Hyperlink"/>
          </w:rPr>
          <w:t>I.</w:t>
        </w:r>
        <w:r w:rsidR="005B0645">
          <w:rPr>
            <w:rFonts w:asciiTheme="minorHAnsi" w:eastAsiaTheme="minorEastAsia" w:hAnsiTheme="minorHAnsi" w:cstheme="minorBidi"/>
            <w:sz w:val="22"/>
            <w:szCs w:val="22"/>
          </w:rPr>
          <w:tab/>
        </w:r>
        <w:r w:rsidR="005B0645" w:rsidRPr="00D07231">
          <w:rPr>
            <w:rStyle w:val="Hyperlink"/>
          </w:rPr>
          <w:t>Cara Pengujian</w:t>
        </w:r>
        <w:r w:rsidR="005B0645">
          <w:rPr>
            <w:webHidden/>
          </w:rPr>
          <w:tab/>
        </w:r>
        <w:r w:rsidR="005B0645">
          <w:rPr>
            <w:webHidden/>
          </w:rPr>
          <w:fldChar w:fldCharType="begin"/>
        </w:r>
        <w:r w:rsidR="005B0645">
          <w:rPr>
            <w:webHidden/>
          </w:rPr>
          <w:instrText xml:space="preserve"> PAGEREF _Toc143595271 \h </w:instrText>
        </w:r>
        <w:r w:rsidR="005B0645">
          <w:rPr>
            <w:webHidden/>
          </w:rPr>
        </w:r>
        <w:r w:rsidR="005B0645">
          <w:rPr>
            <w:webHidden/>
          </w:rPr>
          <w:fldChar w:fldCharType="separate"/>
        </w:r>
        <w:r w:rsidR="005B0645">
          <w:rPr>
            <w:webHidden/>
          </w:rPr>
          <w:t>112</w:t>
        </w:r>
        <w:r w:rsidR="005B0645">
          <w:rPr>
            <w:webHidden/>
          </w:rPr>
          <w:fldChar w:fldCharType="end"/>
        </w:r>
      </w:hyperlink>
    </w:p>
    <w:p w14:paraId="7AE691DA" w14:textId="77777777" w:rsidR="005B0645" w:rsidRDefault="006D0F33">
      <w:pPr>
        <w:pStyle w:val="TOC1"/>
        <w:tabs>
          <w:tab w:val="left" w:pos="660"/>
        </w:tabs>
        <w:rPr>
          <w:rFonts w:asciiTheme="minorHAnsi" w:eastAsiaTheme="minorEastAsia" w:hAnsiTheme="minorHAnsi" w:cstheme="minorBidi"/>
          <w:sz w:val="22"/>
          <w:szCs w:val="22"/>
        </w:rPr>
      </w:pPr>
      <w:hyperlink w:anchor="_Toc143595272" w:history="1">
        <w:r w:rsidR="005B0645" w:rsidRPr="00D07231">
          <w:rPr>
            <w:rStyle w:val="Hyperlink"/>
          </w:rPr>
          <w:t>J.</w:t>
        </w:r>
        <w:r w:rsidR="005B0645">
          <w:rPr>
            <w:rFonts w:asciiTheme="minorHAnsi" w:eastAsiaTheme="minorEastAsia" w:hAnsiTheme="minorHAnsi" w:cstheme="minorBidi"/>
            <w:sz w:val="22"/>
            <w:szCs w:val="22"/>
          </w:rPr>
          <w:tab/>
        </w:r>
        <w:r w:rsidR="005B0645" w:rsidRPr="00D07231">
          <w:rPr>
            <w:rStyle w:val="Hyperlink"/>
          </w:rPr>
          <w:t>Pembahasan</w:t>
        </w:r>
        <w:r w:rsidR="005B0645">
          <w:rPr>
            <w:webHidden/>
          </w:rPr>
          <w:tab/>
        </w:r>
        <w:r w:rsidR="005B0645">
          <w:rPr>
            <w:webHidden/>
          </w:rPr>
          <w:fldChar w:fldCharType="begin"/>
        </w:r>
        <w:r w:rsidR="005B0645">
          <w:rPr>
            <w:webHidden/>
          </w:rPr>
          <w:instrText xml:space="preserve"> PAGEREF _Toc143595272 \h </w:instrText>
        </w:r>
        <w:r w:rsidR="005B0645">
          <w:rPr>
            <w:webHidden/>
          </w:rPr>
        </w:r>
        <w:r w:rsidR="005B0645">
          <w:rPr>
            <w:webHidden/>
          </w:rPr>
          <w:fldChar w:fldCharType="separate"/>
        </w:r>
        <w:r w:rsidR="005B0645">
          <w:rPr>
            <w:webHidden/>
          </w:rPr>
          <w:t>113</w:t>
        </w:r>
        <w:r w:rsidR="005B0645">
          <w:rPr>
            <w:webHidden/>
          </w:rPr>
          <w:fldChar w:fldCharType="end"/>
        </w:r>
      </w:hyperlink>
    </w:p>
    <w:p w14:paraId="7A763F25" w14:textId="77777777" w:rsidR="005B0645" w:rsidRDefault="006D0F33">
      <w:pPr>
        <w:pStyle w:val="TOC1"/>
        <w:tabs>
          <w:tab w:val="left" w:pos="880"/>
        </w:tabs>
        <w:rPr>
          <w:rFonts w:asciiTheme="minorHAnsi" w:eastAsiaTheme="minorEastAsia" w:hAnsiTheme="minorHAnsi" w:cstheme="minorBidi"/>
          <w:sz w:val="22"/>
          <w:szCs w:val="22"/>
        </w:rPr>
      </w:pPr>
      <w:hyperlink w:anchor="_Toc143595273" w:history="1">
        <w:r w:rsidR="005B0645" w:rsidRPr="00D07231">
          <w:rPr>
            <w:rStyle w:val="Hyperlink"/>
          </w:rPr>
          <w:t>a.</w:t>
        </w:r>
        <w:r w:rsidR="005B0645">
          <w:rPr>
            <w:rFonts w:asciiTheme="minorHAnsi" w:eastAsiaTheme="minorEastAsia" w:hAnsiTheme="minorHAnsi" w:cstheme="minorBidi"/>
            <w:sz w:val="22"/>
            <w:szCs w:val="22"/>
          </w:rPr>
          <w:tab/>
        </w:r>
        <w:r w:rsidR="005B0645" w:rsidRPr="00D07231">
          <w:rPr>
            <w:rStyle w:val="Hyperlink"/>
          </w:rPr>
          <w:t>Analisa kekuatan impact</w:t>
        </w:r>
        <w:r w:rsidR="005B0645">
          <w:rPr>
            <w:webHidden/>
          </w:rPr>
          <w:tab/>
        </w:r>
        <w:r w:rsidR="005B0645">
          <w:rPr>
            <w:webHidden/>
          </w:rPr>
          <w:fldChar w:fldCharType="begin"/>
        </w:r>
        <w:r w:rsidR="005B0645">
          <w:rPr>
            <w:webHidden/>
          </w:rPr>
          <w:instrText xml:space="preserve"> PAGEREF _Toc143595273 \h </w:instrText>
        </w:r>
        <w:r w:rsidR="005B0645">
          <w:rPr>
            <w:webHidden/>
          </w:rPr>
        </w:r>
        <w:r w:rsidR="005B0645">
          <w:rPr>
            <w:webHidden/>
          </w:rPr>
          <w:fldChar w:fldCharType="separate"/>
        </w:r>
        <w:r w:rsidR="005B0645">
          <w:rPr>
            <w:webHidden/>
          </w:rPr>
          <w:t>113</w:t>
        </w:r>
        <w:r w:rsidR="005B0645">
          <w:rPr>
            <w:webHidden/>
          </w:rPr>
          <w:fldChar w:fldCharType="end"/>
        </w:r>
      </w:hyperlink>
    </w:p>
    <w:p w14:paraId="43670AEB" w14:textId="77777777" w:rsidR="005B0645" w:rsidRDefault="006D0F33">
      <w:pPr>
        <w:pStyle w:val="TOC1"/>
        <w:tabs>
          <w:tab w:val="left" w:pos="880"/>
        </w:tabs>
        <w:rPr>
          <w:rFonts w:asciiTheme="minorHAnsi" w:eastAsiaTheme="minorEastAsia" w:hAnsiTheme="minorHAnsi" w:cstheme="minorBidi"/>
          <w:sz w:val="22"/>
          <w:szCs w:val="22"/>
        </w:rPr>
      </w:pPr>
      <w:hyperlink w:anchor="_Toc143595277" w:history="1">
        <w:r w:rsidR="005B0645" w:rsidRPr="00D07231">
          <w:rPr>
            <w:rStyle w:val="Hyperlink"/>
          </w:rPr>
          <w:t>b.</w:t>
        </w:r>
        <w:r w:rsidR="005B0645">
          <w:rPr>
            <w:rFonts w:asciiTheme="minorHAnsi" w:eastAsiaTheme="minorEastAsia" w:hAnsiTheme="minorHAnsi" w:cstheme="minorBidi"/>
            <w:sz w:val="22"/>
            <w:szCs w:val="22"/>
          </w:rPr>
          <w:tab/>
        </w:r>
        <w:r w:rsidR="005B0645" w:rsidRPr="00D07231">
          <w:rPr>
            <w:rStyle w:val="Hyperlink"/>
          </w:rPr>
          <w:t>Analisa Tegangan Bending</w:t>
        </w:r>
        <w:r w:rsidR="005B0645">
          <w:rPr>
            <w:webHidden/>
          </w:rPr>
          <w:tab/>
        </w:r>
        <w:r w:rsidR="005B0645">
          <w:rPr>
            <w:webHidden/>
          </w:rPr>
          <w:fldChar w:fldCharType="begin"/>
        </w:r>
        <w:r w:rsidR="005B0645">
          <w:rPr>
            <w:webHidden/>
          </w:rPr>
          <w:instrText xml:space="preserve"> PAGEREF _Toc143595277 \h </w:instrText>
        </w:r>
        <w:r w:rsidR="005B0645">
          <w:rPr>
            <w:webHidden/>
          </w:rPr>
        </w:r>
        <w:r w:rsidR="005B0645">
          <w:rPr>
            <w:webHidden/>
          </w:rPr>
          <w:fldChar w:fldCharType="separate"/>
        </w:r>
        <w:r w:rsidR="005B0645">
          <w:rPr>
            <w:webHidden/>
          </w:rPr>
          <w:t>115</w:t>
        </w:r>
        <w:r w:rsidR="005B0645">
          <w:rPr>
            <w:webHidden/>
          </w:rPr>
          <w:fldChar w:fldCharType="end"/>
        </w:r>
      </w:hyperlink>
    </w:p>
    <w:p w14:paraId="62DA07E7" w14:textId="77777777" w:rsidR="005B0645" w:rsidRDefault="006D0F33">
      <w:pPr>
        <w:pStyle w:val="TOC1"/>
        <w:tabs>
          <w:tab w:val="left" w:pos="880"/>
        </w:tabs>
        <w:rPr>
          <w:rFonts w:asciiTheme="minorHAnsi" w:eastAsiaTheme="minorEastAsia" w:hAnsiTheme="minorHAnsi" w:cstheme="minorBidi"/>
          <w:sz w:val="22"/>
          <w:szCs w:val="22"/>
        </w:rPr>
      </w:pPr>
      <w:hyperlink w:anchor="_Toc143595280" w:history="1">
        <w:r w:rsidR="005B0645" w:rsidRPr="00D07231">
          <w:rPr>
            <w:rStyle w:val="Hyperlink"/>
          </w:rPr>
          <w:t>c.</w:t>
        </w:r>
        <w:r w:rsidR="005B0645">
          <w:rPr>
            <w:rFonts w:asciiTheme="minorHAnsi" w:eastAsiaTheme="minorEastAsia" w:hAnsiTheme="minorHAnsi" w:cstheme="minorBidi"/>
            <w:sz w:val="22"/>
            <w:szCs w:val="22"/>
          </w:rPr>
          <w:tab/>
        </w:r>
        <w:r w:rsidR="005B0645" w:rsidRPr="00D07231">
          <w:rPr>
            <w:rStyle w:val="Hyperlink"/>
          </w:rPr>
          <w:t>Analisa Laju Korosi</w:t>
        </w:r>
        <w:r w:rsidR="005B0645">
          <w:rPr>
            <w:webHidden/>
          </w:rPr>
          <w:tab/>
        </w:r>
        <w:r w:rsidR="005B0645">
          <w:rPr>
            <w:webHidden/>
          </w:rPr>
          <w:fldChar w:fldCharType="begin"/>
        </w:r>
        <w:r w:rsidR="005B0645">
          <w:rPr>
            <w:webHidden/>
          </w:rPr>
          <w:instrText xml:space="preserve"> PAGEREF _Toc143595280 \h </w:instrText>
        </w:r>
        <w:r w:rsidR="005B0645">
          <w:rPr>
            <w:webHidden/>
          </w:rPr>
        </w:r>
        <w:r w:rsidR="005B0645">
          <w:rPr>
            <w:webHidden/>
          </w:rPr>
          <w:fldChar w:fldCharType="separate"/>
        </w:r>
        <w:r w:rsidR="005B0645">
          <w:rPr>
            <w:webHidden/>
          </w:rPr>
          <w:t>117</w:t>
        </w:r>
        <w:r w:rsidR="005B0645">
          <w:rPr>
            <w:webHidden/>
          </w:rPr>
          <w:fldChar w:fldCharType="end"/>
        </w:r>
      </w:hyperlink>
    </w:p>
    <w:p w14:paraId="6320FEA9" w14:textId="77777777" w:rsidR="005B0645" w:rsidRDefault="006D0F33">
      <w:pPr>
        <w:pStyle w:val="TOC2"/>
        <w:rPr>
          <w:rFonts w:asciiTheme="minorHAnsi" w:eastAsiaTheme="minorEastAsia" w:hAnsiTheme="minorHAnsi" w:cstheme="minorBidi"/>
          <w:color w:val="auto"/>
          <w:sz w:val="22"/>
          <w:szCs w:val="22"/>
        </w:rPr>
      </w:pPr>
      <w:hyperlink w:anchor="_Toc143595284" w:history="1">
        <w:r w:rsidR="005B0645" w:rsidRPr="00D07231">
          <w:rPr>
            <w:rStyle w:val="Hyperlink"/>
          </w:rPr>
          <w:t>BAB V</w:t>
        </w:r>
        <w:r w:rsidR="005B0645">
          <w:rPr>
            <w:webHidden/>
          </w:rPr>
          <w:tab/>
        </w:r>
        <w:r w:rsidR="005B0645">
          <w:rPr>
            <w:webHidden/>
          </w:rPr>
          <w:fldChar w:fldCharType="begin"/>
        </w:r>
        <w:r w:rsidR="005B0645">
          <w:rPr>
            <w:webHidden/>
          </w:rPr>
          <w:instrText xml:space="preserve"> PAGEREF _Toc143595284 \h </w:instrText>
        </w:r>
        <w:r w:rsidR="005B0645">
          <w:rPr>
            <w:webHidden/>
          </w:rPr>
        </w:r>
        <w:r w:rsidR="005B0645">
          <w:rPr>
            <w:webHidden/>
          </w:rPr>
          <w:fldChar w:fldCharType="separate"/>
        </w:r>
        <w:r w:rsidR="005B0645">
          <w:rPr>
            <w:webHidden/>
          </w:rPr>
          <w:t>121</w:t>
        </w:r>
        <w:r w:rsidR="005B0645">
          <w:rPr>
            <w:webHidden/>
          </w:rPr>
          <w:fldChar w:fldCharType="end"/>
        </w:r>
      </w:hyperlink>
    </w:p>
    <w:p w14:paraId="03D67CAE" w14:textId="77777777" w:rsidR="005B0645" w:rsidRDefault="006D0F33">
      <w:pPr>
        <w:pStyle w:val="TOC1"/>
        <w:rPr>
          <w:rFonts w:asciiTheme="minorHAnsi" w:eastAsiaTheme="minorEastAsia" w:hAnsiTheme="minorHAnsi" w:cstheme="minorBidi"/>
          <w:sz w:val="22"/>
          <w:szCs w:val="22"/>
        </w:rPr>
      </w:pPr>
      <w:hyperlink w:anchor="_Toc143595285" w:history="1">
        <w:r w:rsidR="005B0645" w:rsidRPr="00D07231">
          <w:rPr>
            <w:rStyle w:val="Hyperlink"/>
          </w:rPr>
          <w:t>PENUTUP</w:t>
        </w:r>
        <w:r w:rsidR="005B0645">
          <w:rPr>
            <w:webHidden/>
          </w:rPr>
          <w:tab/>
        </w:r>
        <w:r w:rsidR="005B0645">
          <w:rPr>
            <w:webHidden/>
          </w:rPr>
          <w:fldChar w:fldCharType="begin"/>
        </w:r>
        <w:r w:rsidR="005B0645">
          <w:rPr>
            <w:webHidden/>
          </w:rPr>
          <w:instrText xml:space="preserve"> PAGEREF _Toc143595285 \h </w:instrText>
        </w:r>
        <w:r w:rsidR="005B0645">
          <w:rPr>
            <w:webHidden/>
          </w:rPr>
        </w:r>
        <w:r w:rsidR="005B0645">
          <w:rPr>
            <w:webHidden/>
          </w:rPr>
          <w:fldChar w:fldCharType="separate"/>
        </w:r>
        <w:r w:rsidR="005B0645">
          <w:rPr>
            <w:webHidden/>
          </w:rPr>
          <w:t>121</w:t>
        </w:r>
        <w:r w:rsidR="005B0645">
          <w:rPr>
            <w:webHidden/>
          </w:rPr>
          <w:fldChar w:fldCharType="end"/>
        </w:r>
      </w:hyperlink>
    </w:p>
    <w:p w14:paraId="5679C62C" w14:textId="77777777" w:rsidR="005B0645" w:rsidRDefault="006D0F33">
      <w:pPr>
        <w:pStyle w:val="TOC2"/>
        <w:tabs>
          <w:tab w:val="left" w:pos="880"/>
        </w:tabs>
        <w:rPr>
          <w:rFonts w:asciiTheme="minorHAnsi" w:eastAsiaTheme="minorEastAsia" w:hAnsiTheme="minorHAnsi" w:cstheme="minorBidi"/>
          <w:color w:val="auto"/>
          <w:sz w:val="22"/>
          <w:szCs w:val="22"/>
        </w:rPr>
      </w:pPr>
      <w:hyperlink w:anchor="_Toc143595286" w:history="1">
        <w:r w:rsidR="005B0645" w:rsidRPr="00D07231">
          <w:rPr>
            <w:rStyle w:val="Hyperlink"/>
          </w:rPr>
          <w:t>A.</w:t>
        </w:r>
        <w:r w:rsidR="005B0645">
          <w:rPr>
            <w:rFonts w:asciiTheme="minorHAnsi" w:eastAsiaTheme="minorEastAsia" w:hAnsiTheme="minorHAnsi" w:cstheme="minorBidi"/>
            <w:color w:val="auto"/>
            <w:sz w:val="22"/>
            <w:szCs w:val="22"/>
          </w:rPr>
          <w:tab/>
        </w:r>
        <w:r w:rsidR="005B0645" w:rsidRPr="00D07231">
          <w:rPr>
            <w:rStyle w:val="Hyperlink"/>
          </w:rPr>
          <w:t>Kesimpulan</w:t>
        </w:r>
        <w:r w:rsidR="005B0645">
          <w:rPr>
            <w:webHidden/>
          </w:rPr>
          <w:tab/>
        </w:r>
        <w:r w:rsidR="005B0645">
          <w:rPr>
            <w:webHidden/>
          </w:rPr>
          <w:fldChar w:fldCharType="begin"/>
        </w:r>
        <w:r w:rsidR="005B0645">
          <w:rPr>
            <w:webHidden/>
          </w:rPr>
          <w:instrText xml:space="preserve"> PAGEREF _Toc143595286 \h </w:instrText>
        </w:r>
        <w:r w:rsidR="005B0645">
          <w:rPr>
            <w:webHidden/>
          </w:rPr>
        </w:r>
        <w:r w:rsidR="005B0645">
          <w:rPr>
            <w:webHidden/>
          </w:rPr>
          <w:fldChar w:fldCharType="separate"/>
        </w:r>
        <w:r w:rsidR="005B0645">
          <w:rPr>
            <w:webHidden/>
          </w:rPr>
          <w:t>121</w:t>
        </w:r>
        <w:r w:rsidR="005B0645">
          <w:rPr>
            <w:webHidden/>
          </w:rPr>
          <w:fldChar w:fldCharType="end"/>
        </w:r>
      </w:hyperlink>
    </w:p>
    <w:p w14:paraId="18B47136" w14:textId="77777777" w:rsidR="005B0645" w:rsidRDefault="006D0F33">
      <w:pPr>
        <w:pStyle w:val="TOC2"/>
        <w:tabs>
          <w:tab w:val="left" w:pos="880"/>
        </w:tabs>
        <w:rPr>
          <w:rFonts w:asciiTheme="minorHAnsi" w:eastAsiaTheme="minorEastAsia" w:hAnsiTheme="minorHAnsi" w:cstheme="minorBidi"/>
          <w:color w:val="auto"/>
          <w:sz w:val="22"/>
          <w:szCs w:val="22"/>
        </w:rPr>
      </w:pPr>
      <w:hyperlink w:anchor="_Toc143595287" w:history="1">
        <w:r w:rsidR="005B0645" w:rsidRPr="00D07231">
          <w:rPr>
            <w:rStyle w:val="Hyperlink"/>
          </w:rPr>
          <w:t>B.</w:t>
        </w:r>
        <w:r w:rsidR="005B0645">
          <w:rPr>
            <w:rFonts w:asciiTheme="minorHAnsi" w:eastAsiaTheme="minorEastAsia" w:hAnsiTheme="minorHAnsi" w:cstheme="minorBidi"/>
            <w:color w:val="auto"/>
            <w:sz w:val="22"/>
            <w:szCs w:val="22"/>
          </w:rPr>
          <w:tab/>
        </w:r>
        <w:r w:rsidR="005B0645" w:rsidRPr="00D07231">
          <w:rPr>
            <w:rStyle w:val="Hyperlink"/>
          </w:rPr>
          <w:t>Saran</w:t>
        </w:r>
        <w:r w:rsidR="005B0645">
          <w:rPr>
            <w:webHidden/>
          </w:rPr>
          <w:tab/>
        </w:r>
        <w:r w:rsidR="005B0645">
          <w:rPr>
            <w:webHidden/>
          </w:rPr>
          <w:fldChar w:fldCharType="begin"/>
        </w:r>
        <w:r w:rsidR="005B0645">
          <w:rPr>
            <w:webHidden/>
          </w:rPr>
          <w:instrText xml:space="preserve"> PAGEREF _Toc143595287 \h </w:instrText>
        </w:r>
        <w:r w:rsidR="005B0645">
          <w:rPr>
            <w:webHidden/>
          </w:rPr>
        </w:r>
        <w:r w:rsidR="005B0645">
          <w:rPr>
            <w:webHidden/>
          </w:rPr>
          <w:fldChar w:fldCharType="separate"/>
        </w:r>
        <w:r w:rsidR="005B0645">
          <w:rPr>
            <w:webHidden/>
          </w:rPr>
          <w:t>122</w:t>
        </w:r>
        <w:r w:rsidR="005B0645">
          <w:rPr>
            <w:webHidden/>
          </w:rPr>
          <w:fldChar w:fldCharType="end"/>
        </w:r>
      </w:hyperlink>
    </w:p>
    <w:p w14:paraId="5D67D552" w14:textId="77777777" w:rsidR="005B0645" w:rsidRDefault="006D0F33">
      <w:pPr>
        <w:pStyle w:val="TOC1"/>
        <w:rPr>
          <w:rFonts w:asciiTheme="minorHAnsi" w:eastAsiaTheme="minorEastAsia" w:hAnsiTheme="minorHAnsi" w:cstheme="minorBidi"/>
          <w:sz w:val="22"/>
          <w:szCs w:val="22"/>
        </w:rPr>
      </w:pPr>
      <w:hyperlink w:anchor="_Toc143595288" w:history="1">
        <w:r w:rsidR="005B0645" w:rsidRPr="00D07231">
          <w:rPr>
            <w:rStyle w:val="Hyperlink"/>
          </w:rPr>
          <w:t>DAFTAR PUSTAKA</w:t>
        </w:r>
        <w:r w:rsidR="005B0645">
          <w:rPr>
            <w:webHidden/>
          </w:rPr>
          <w:tab/>
        </w:r>
        <w:r w:rsidR="005B0645">
          <w:rPr>
            <w:webHidden/>
          </w:rPr>
          <w:fldChar w:fldCharType="begin"/>
        </w:r>
        <w:r w:rsidR="005B0645">
          <w:rPr>
            <w:webHidden/>
          </w:rPr>
          <w:instrText xml:space="preserve"> PAGEREF _Toc143595288 \h </w:instrText>
        </w:r>
        <w:r w:rsidR="005B0645">
          <w:rPr>
            <w:webHidden/>
          </w:rPr>
        </w:r>
        <w:r w:rsidR="005B0645">
          <w:rPr>
            <w:webHidden/>
          </w:rPr>
          <w:fldChar w:fldCharType="separate"/>
        </w:r>
        <w:r w:rsidR="005B0645">
          <w:rPr>
            <w:webHidden/>
          </w:rPr>
          <w:t>123</w:t>
        </w:r>
        <w:r w:rsidR="005B0645">
          <w:rPr>
            <w:webHidden/>
          </w:rPr>
          <w:fldChar w:fldCharType="end"/>
        </w:r>
      </w:hyperlink>
    </w:p>
    <w:p w14:paraId="736F872C" w14:textId="77777777" w:rsidR="005B0645" w:rsidRDefault="006D0F33">
      <w:pPr>
        <w:pStyle w:val="TOC1"/>
        <w:rPr>
          <w:rFonts w:asciiTheme="minorHAnsi" w:eastAsiaTheme="minorEastAsia" w:hAnsiTheme="minorHAnsi" w:cstheme="minorBidi"/>
          <w:sz w:val="22"/>
          <w:szCs w:val="22"/>
        </w:rPr>
      </w:pPr>
      <w:hyperlink w:anchor="_Toc143595289" w:history="1">
        <w:r w:rsidR="005B0645" w:rsidRPr="00D07231">
          <w:rPr>
            <w:rStyle w:val="Hyperlink"/>
          </w:rPr>
          <w:t>LAMPIRAN</w:t>
        </w:r>
        <w:r w:rsidR="005B0645">
          <w:rPr>
            <w:webHidden/>
          </w:rPr>
          <w:tab/>
        </w:r>
        <w:r w:rsidR="005B0645">
          <w:rPr>
            <w:webHidden/>
          </w:rPr>
          <w:fldChar w:fldCharType="begin"/>
        </w:r>
        <w:r w:rsidR="005B0645">
          <w:rPr>
            <w:webHidden/>
          </w:rPr>
          <w:instrText xml:space="preserve"> PAGEREF _Toc143595289 \h </w:instrText>
        </w:r>
        <w:r w:rsidR="005B0645">
          <w:rPr>
            <w:webHidden/>
          </w:rPr>
        </w:r>
        <w:r w:rsidR="005B0645">
          <w:rPr>
            <w:webHidden/>
          </w:rPr>
          <w:fldChar w:fldCharType="separate"/>
        </w:r>
        <w:r w:rsidR="005B0645">
          <w:rPr>
            <w:webHidden/>
          </w:rPr>
          <w:t>127</w:t>
        </w:r>
        <w:r w:rsidR="005B0645">
          <w:rPr>
            <w:webHidden/>
          </w:rPr>
          <w:fldChar w:fldCharType="end"/>
        </w:r>
      </w:hyperlink>
    </w:p>
    <w:p w14:paraId="0E6A9014" w14:textId="77777777" w:rsidR="0056701A" w:rsidRPr="00025D48" w:rsidRDefault="0056701A" w:rsidP="0056701A">
      <w:pPr>
        <w:spacing w:after="0" w:line="480" w:lineRule="auto"/>
        <w:jc w:val="center"/>
        <w:rPr>
          <w:rFonts w:ascii="Times New Roman" w:hAnsi="Times New Roman" w:cs="Times New Roman"/>
          <w:sz w:val="24"/>
          <w:szCs w:val="24"/>
        </w:rPr>
      </w:pPr>
      <w:r w:rsidRPr="0004419C">
        <w:rPr>
          <w:rFonts w:ascii="Times New Roman" w:hAnsi="Times New Roman" w:cs="Times New Roman"/>
          <w:sz w:val="24"/>
          <w:szCs w:val="24"/>
        </w:rPr>
        <w:fldChar w:fldCharType="end"/>
      </w:r>
      <w:r>
        <w:rPr>
          <w:lang w:val="en-US"/>
        </w:rPr>
        <w:br w:type="page"/>
      </w:r>
    </w:p>
    <w:p w14:paraId="292602AB" w14:textId="77777777" w:rsidR="0056701A" w:rsidRPr="00746DDB" w:rsidRDefault="0056701A" w:rsidP="0056701A">
      <w:pPr>
        <w:pStyle w:val="Heading1"/>
        <w:spacing w:before="0" w:line="480" w:lineRule="auto"/>
        <w:rPr>
          <w:lang w:val="en-US"/>
        </w:rPr>
      </w:pPr>
      <w:bookmarkStart w:id="7" w:name="_Toc143595139"/>
      <w:r w:rsidRPr="00746DDB">
        <w:rPr>
          <w:lang w:val="en-US"/>
        </w:rPr>
        <w:lastRenderedPageBreak/>
        <w:t xml:space="preserve">DAFTAR </w:t>
      </w:r>
      <w:r>
        <w:rPr>
          <w:lang w:val="en-US"/>
        </w:rPr>
        <w:t>GAMBAR</w:t>
      </w:r>
      <w:bookmarkEnd w:id="7"/>
    </w:p>
    <w:sdt>
      <w:sdtPr>
        <w:rPr>
          <w:rFonts w:asciiTheme="minorHAnsi" w:eastAsiaTheme="minorHAnsi" w:hAnsiTheme="minorHAnsi" w:cstheme="minorBidi"/>
          <w:color w:val="auto"/>
          <w:sz w:val="22"/>
          <w:szCs w:val="22"/>
          <w:lang w:val="id-ID"/>
        </w:rPr>
        <w:id w:val="455525276"/>
        <w:docPartObj>
          <w:docPartGallery w:val="Table of Contents"/>
          <w:docPartUnique/>
        </w:docPartObj>
      </w:sdtPr>
      <w:sdtEndPr>
        <w:rPr>
          <w:b/>
          <w:bCs/>
          <w:noProof/>
        </w:rPr>
      </w:sdtEndPr>
      <w:sdtContent>
        <w:p w14:paraId="324124D3" w14:textId="77777777" w:rsidR="0056701A" w:rsidRPr="007A7DE6" w:rsidRDefault="0056701A" w:rsidP="0056701A">
          <w:pPr>
            <w:pStyle w:val="TOCHeading"/>
            <w:rPr>
              <w:noProof/>
            </w:rPr>
          </w:pPr>
          <w:r>
            <w:fldChar w:fldCharType="begin"/>
          </w:r>
          <w:r>
            <w:instrText xml:space="preserve"> TOC \o "1-3" \h \z \u </w:instrText>
          </w:r>
          <w:r>
            <w:fldChar w:fldCharType="separate"/>
          </w:r>
        </w:p>
        <w:p w14:paraId="082E902B" w14:textId="77777777" w:rsidR="0056701A" w:rsidRPr="00B85023" w:rsidRDefault="0056701A" w:rsidP="0056701A">
          <w:pPr>
            <w:pStyle w:val="TOC1"/>
            <w:ind w:firstLine="0"/>
            <w:rPr>
              <w:rFonts w:eastAsiaTheme="minorEastAsia"/>
              <w:lang w:val="en-ID" w:eastAsia="en-ID"/>
            </w:rPr>
          </w:pPr>
          <w:r>
            <w:rPr>
              <w:lang w:val="id-ID"/>
            </w:rPr>
            <w:t xml:space="preserve">   </w:t>
          </w:r>
          <w:hyperlink w:anchor="_Toc140685545" w:history="1">
            <w:r w:rsidRPr="00B85023">
              <w:rPr>
                <w:rStyle w:val="Hyperlink"/>
              </w:rPr>
              <w:t>Diagram Alir Penelitian</w:t>
            </w:r>
            <w:r w:rsidRPr="00B85023">
              <w:rPr>
                <w:webHidden/>
              </w:rPr>
              <w:tab/>
            </w:r>
            <w:r w:rsidRPr="00B85023">
              <w:rPr>
                <w:webHidden/>
              </w:rPr>
              <w:fldChar w:fldCharType="begin"/>
            </w:r>
            <w:r w:rsidRPr="00B85023">
              <w:rPr>
                <w:webHidden/>
              </w:rPr>
              <w:instrText xml:space="preserve"> PAGEREF _Toc140685545 \h </w:instrText>
            </w:r>
            <w:r w:rsidRPr="00B85023">
              <w:rPr>
                <w:webHidden/>
              </w:rPr>
            </w:r>
            <w:r w:rsidRPr="00B85023">
              <w:rPr>
                <w:webHidden/>
              </w:rPr>
              <w:fldChar w:fldCharType="separate"/>
            </w:r>
            <w:r w:rsidR="00114FBB">
              <w:rPr>
                <w:webHidden/>
              </w:rPr>
              <w:t>65</w:t>
            </w:r>
            <w:r w:rsidRPr="00B85023">
              <w:rPr>
                <w:webHidden/>
              </w:rPr>
              <w:fldChar w:fldCharType="end"/>
            </w:r>
          </w:hyperlink>
        </w:p>
        <w:p w14:paraId="7D5D691B" w14:textId="77777777" w:rsidR="0056701A" w:rsidRDefault="006D0F33" w:rsidP="0056701A">
          <w:pPr>
            <w:pStyle w:val="TOC2"/>
            <w:rPr>
              <w:rFonts w:eastAsiaTheme="minorEastAsia"/>
              <w:lang w:val="en-ID" w:eastAsia="en-ID"/>
            </w:rPr>
          </w:pPr>
          <w:hyperlink w:anchor="_Toc140685551" w:history="1">
            <w:r w:rsidR="0056701A" w:rsidRPr="004D6F5D">
              <w:rPr>
                <w:rStyle w:val="Hyperlink"/>
              </w:rPr>
              <w:t>Gambar 4.1 Spesimen Steletah Pengujian Impact</w:t>
            </w:r>
            <w:r w:rsidR="0056701A">
              <w:rPr>
                <w:webHidden/>
              </w:rPr>
              <w:tab/>
            </w:r>
            <w:r w:rsidR="0056701A">
              <w:rPr>
                <w:webHidden/>
              </w:rPr>
              <w:fldChar w:fldCharType="begin"/>
            </w:r>
            <w:r w:rsidR="0056701A">
              <w:rPr>
                <w:webHidden/>
              </w:rPr>
              <w:instrText xml:space="preserve"> PAGEREF _Toc140685551 \h </w:instrText>
            </w:r>
            <w:r w:rsidR="0056701A">
              <w:rPr>
                <w:webHidden/>
              </w:rPr>
            </w:r>
            <w:r w:rsidR="0056701A">
              <w:rPr>
                <w:webHidden/>
              </w:rPr>
              <w:fldChar w:fldCharType="separate"/>
            </w:r>
            <w:r w:rsidR="00114FBB">
              <w:rPr>
                <w:webHidden/>
              </w:rPr>
              <w:t>82</w:t>
            </w:r>
            <w:r w:rsidR="0056701A">
              <w:rPr>
                <w:webHidden/>
              </w:rPr>
              <w:fldChar w:fldCharType="end"/>
            </w:r>
          </w:hyperlink>
        </w:p>
        <w:p w14:paraId="03962673" w14:textId="77777777" w:rsidR="0056701A" w:rsidRDefault="006D0F33" w:rsidP="0056701A">
          <w:pPr>
            <w:pStyle w:val="TOC2"/>
            <w:rPr>
              <w:rFonts w:eastAsiaTheme="minorEastAsia"/>
              <w:lang w:val="en-ID" w:eastAsia="en-ID"/>
            </w:rPr>
          </w:pPr>
          <w:hyperlink w:anchor="_Toc140685556" w:history="1">
            <w:r w:rsidR="0056701A" w:rsidRPr="004D6F5D">
              <w:rPr>
                <w:rStyle w:val="Hyperlink"/>
              </w:rPr>
              <w:t>Gambar 4.2 Diagram Garis Harga Impact</w:t>
            </w:r>
            <w:r w:rsidR="0056701A">
              <w:rPr>
                <w:webHidden/>
              </w:rPr>
              <w:tab/>
            </w:r>
            <w:r w:rsidR="0056701A">
              <w:rPr>
                <w:webHidden/>
              </w:rPr>
              <w:fldChar w:fldCharType="begin"/>
            </w:r>
            <w:r w:rsidR="0056701A">
              <w:rPr>
                <w:webHidden/>
              </w:rPr>
              <w:instrText xml:space="preserve"> PAGEREF _Toc140685556 \h </w:instrText>
            </w:r>
            <w:r w:rsidR="0056701A">
              <w:rPr>
                <w:webHidden/>
              </w:rPr>
            </w:r>
            <w:r w:rsidR="0056701A">
              <w:rPr>
                <w:webHidden/>
              </w:rPr>
              <w:fldChar w:fldCharType="separate"/>
            </w:r>
            <w:r w:rsidR="00114FBB">
              <w:rPr>
                <w:webHidden/>
              </w:rPr>
              <w:t>92</w:t>
            </w:r>
            <w:r w:rsidR="0056701A">
              <w:rPr>
                <w:webHidden/>
              </w:rPr>
              <w:fldChar w:fldCharType="end"/>
            </w:r>
          </w:hyperlink>
        </w:p>
        <w:p w14:paraId="324DC426" w14:textId="77777777" w:rsidR="0056701A" w:rsidRDefault="006D0F33" w:rsidP="0056701A">
          <w:pPr>
            <w:pStyle w:val="TOC2"/>
            <w:rPr>
              <w:rFonts w:eastAsiaTheme="minorEastAsia"/>
              <w:lang w:val="en-ID" w:eastAsia="en-ID"/>
            </w:rPr>
          </w:pPr>
          <w:hyperlink w:anchor="_Toc140685558" w:history="1">
            <w:r w:rsidR="0056701A" w:rsidRPr="004D6F5D">
              <w:rPr>
                <w:rStyle w:val="Hyperlink"/>
              </w:rPr>
              <w:t>Gambar 4.4 Spesimen yang sudah di uji bending</w:t>
            </w:r>
            <w:r w:rsidR="0056701A">
              <w:rPr>
                <w:webHidden/>
              </w:rPr>
              <w:tab/>
            </w:r>
            <w:r w:rsidR="0056701A">
              <w:rPr>
                <w:webHidden/>
              </w:rPr>
              <w:fldChar w:fldCharType="begin"/>
            </w:r>
            <w:r w:rsidR="0056701A">
              <w:rPr>
                <w:webHidden/>
              </w:rPr>
              <w:instrText xml:space="preserve"> PAGEREF _Toc140685558 \h </w:instrText>
            </w:r>
            <w:r w:rsidR="0056701A">
              <w:rPr>
                <w:webHidden/>
              </w:rPr>
            </w:r>
            <w:r w:rsidR="0056701A">
              <w:rPr>
                <w:webHidden/>
              </w:rPr>
              <w:fldChar w:fldCharType="separate"/>
            </w:r>
            <w:r w:rsidR="00114FBB">
              <w:rPr>
                <w:webHidden/>
              </w:rPr>
              <w:t>95</w:t>
            </w:r>
            <w:r w:rsidR="0056701A">
              <w:rPr>
                <w:webHidden/>
              </w:rPr>
              <w:fldChar w:fldCharType="end"/>
            </w:r>
          </w:hyperlink>
        </w:p>
        <w:p w14:paraId="6C6AAC62" w14:textId="77777777" w:rsidR="0056701A" w:rsidRDefault="006D0F33" w:rsidP="0056701A">
          <w:pPr>
            <w:pStyle w:val="TOC2"/>
            <w:rPr>
              <w:rFonts w:eastAsiaTheme="minorEastAsia"/>
              <w:lang w:val="en-ID" w:eastAsia="en-ID"/>
            </w:rPr>
          </w:pPr>
          <w:hyperlink w:anchor="_Toc140685561" w:history="1">
            <w:r w:rsidR="0056701A" w:rsidRPr="004D6F5D">
              <w:rPr>
                <w:rStyle w:val="Hyperlink"/>
              </w:rPr>
              <w:t>Gambar 4.5 Sertifikat Data Uji Bending</w:t>
            </w:r>
            <w:r w:rsidR="0056701A">
              <w:rPr>
                <w:webHidden/>
              </w:rPr>
              <w:tab/>
            </w:r>
            <w:r w:rsidR="0056701A">
              <w:rPr>
                <w:webHidden/>
              </w:rPr>
              <w:fldChar w:fldCharType="begin"/>
            </w:r>
            <w:r w:rsidR="0056701A">
              <w:rPr>
                <w:webHidden/>
              </w:rPr>
              <w:instrText xml:space="preserve"> PAGEREF _Toc140685561 \h </w:instrText>
            </w:r>
            <w:r w:rsidR="0056701A">
              <w:rPr>
                <w:webHidden/>
              </w:rPr>
            </w:r>
            <w:r w:rsidR="0056701A">
              <w:rPr>
                <w:webHidden/>
              </w:rPr>
              <w:fldChar w:fldCharType="separate"/>
            </w:r>
            <w:r w:rsidR="00114FBB">
              <w:rPr>
                <w:webHidden/>
              </w:rPr>
              <w:t>100</w:t>
            </w:r>
            <w:r w:rsidR="0056701A">
              <w:rPr>
                <w:webHidden/>
              </w:rPr>
              <w:fldChar w:fldCharType="end"/>
            </w:r>
          </w:hyperlink>
        </w:p>
        <w:p w14:paraId="53642FD9" w14:textId="77777777" w:rsidR="0056701A" w:rsidRDefault="006D0F33" w:rsidP="0056701A">
          <w:pPr>
            <w:pStyle w:val="TOC2"/>
            <w:rPr>
              <w:rFonts w:eastAsiaTheme="minorEastAsia"/>
              <w:lang w:val="en-ID" w:eastAsia="en-ID"/>
            </w:rPr>
          </w:pPr>
          <w:hyperlink w:anchor="_Toc140685562" w:history="1">
            <w:r w:rsidR="0056701A" w:rsidRPr="004D6F5D">
              <w:rPr>
                <w:rStyle w:val="Hyperlink"/>
              </w:rPr>
              <w:t>Gambar 4.6 Sertifikat Grafik Uji Bending Variasi RAW Material dan Suhu 200 derajat</w:t>
            </w:r>
            <w:r w:rsidR="0056701A">
              <w:rPr>
                <w:webHidden/>
              </w:rPr>
              <w:tab/>
            </w:r>
            <w:r w:rsidR="0056701A">
              <w:rPr>
                <w:webHidden/>
              </w:rPr>
              <w:fldChar w:fldCharType="begin"/>
            </w:r>
            <w:r w:rsidR="0056701A">
              <w:rPr>
                <w:webHidden/>
              </w:rPr>
              <w:instrText xml:space="preserve"> PAGEREF _Toc140685562 \h </w:instrText>
            </w:r>
            <w:r w:rsidR="0056701A">
              <w:rPr>
                <w:webHidden/>
              </w:rPr>
            </w:r>
            <w:r w:rsidR="0056701A">
              <w:rPr>
                <w:webHidden/>
              </w:rPr>
              <w:fldChar w:fldCharType="separate"/>
            </w:r>
            <w:r w:rsidR="00114FBB">
              <w:rPr>
                <w:webHidden/>
              </w:rPr>
              <w:t>101</w:t>
            </w:r>
            <w:r w:rsidR="0056701A">
              <w:rPr>
                <w:webHidden/>
              </w:rPr>
              <w:fldChar w:fldCharType="end"/>
            </w:r>
          </w:hyperlink>
        </w:p>
        <w:p w14:paraId="458C8899" w14:textId="77777777" w:rsidR="0056701A" w:rsidRDefault="006D0F33" w:rsidP="0056701A">
          <w:pPr>
            <w:pStyle w:val="TOC2"/>
            <w:rPr>
              <w:rFonts w:eastAsiaTheme="minorEastAsia"/>
              <w:lang w:val="en-ID" w:eastAsia="en-ID"/>
            </w:rPr>
          </w:pPr>
          <w:hyperlink w:anchor="_Toc140685564" w:history="1">
            <w:r w:rsidR="0056701A" w:rsidRPr="004D6F5D">
              <w:rPr>
                <w:rStyle w:val="Hyperlink"/>
              </w:rPr>
              <w:t>Gambar 4.7 Sertifikat Grafik Uji Bending Variasi Suhu 250 derajat dan 275 derajat</w:t>
            </w:r>
            <w:r w:rsidR="0056701A">
              <w:rPr>
                <w:webHidden/>
              </w:rPr>
              <w:tab/>
            </w:r>
            <w:r w:rsidR="0056701A">
              <w:rPr>
                <w:webHidden/>
              </w:rPr>
              <w:fldChar w:fldCharType="begin"/>
            </w:r>
            <w:r w:rsidR="0056701A">
              <w:rPr>
                <w:webHidden/>
              </w:rPr>
              <w:instrText xml:space="preserve"> PAGEREF _Toc140685564 \h </w:instrText>
            </w:r>
            <w:r w:rsidR="0056701A">
              <w:rPr>
                <w:webHidden/>
              </w:rPr>
            </w:r>
            <w:r w:rsidR="0056701A">
              <w:rPr>
                <w:webHidden/>
              </w:rPr>
              <w:fldChar w:fldCharType="separate"/>
            </w:r>
            <w:r w:rsidR="00114FBB">
              <w:rPr>
                <w:webHidden/>
              </w:rPr>
              <w:t>102</w:t>
            </w:r>
            <w:r w:rsidR="0056701A">
              <w:rPr>
                <w:webHidden/>
              </w:rPr>
              <w:fldChar w:fldCharType="end"/>
            </w:r>
          </w:hyperlink>
        </w:p>
        <w:p w14:paraId="3B613D95" w14:textId="77777777" w:rsidR="0056701A" w:rsidRDefault="006D0F33" w:rsidP="0056701A">
          <w:pPr>
            <w:pStyle w:val="TOC2"/>
            <w:rPr>
              <w:rFonts w:eastAsiaTheme="minorEastAsia"/>
              <w:lang w:val="en-ID" w:eastAsia="en-ID"/>
            </w:rPr>
          </w:pPr>
          <w:hyperlink w:anchor="_Toc140685567" w:history="1">
            <w:r w:rsidR="0056701A" w:rsidRPr="004D6F5D">
              <w:rPr>
                <w:rStyle w:val="Hyperlink"/>
              </w:rPr>
              <w:t>Gambar 4.8 Diagram Garis Laju Korosi</w:t>
            </w:r>
            <w:r w:rsidR="0056701A">
              <w:rPr>
                <w:webHidden/>
              </w:rPr>
              <w:tab/>
            </w:r>
            <w:r w:rsidR="0056701A">
              <w:rPr>
                <w:webHidden/>
              </w:rPr>
              <w:fldChar w:fldCharType="begin"/>
            </w:r>
            <w:r w:rsidR="0056701A">
              <w:rPr>
                <w:webHidden/>
              </w:rPr>
              <w:instrText xml:space="preserve"> PAGEREF _Toc140685567 \h </w:instrText>
            </w:r>
            <w:r w:rsidR="0056701A">
              <w:rPr>
                <w:webHidden/>
              </w:rPr>
            </w:r>
            <w:r w:rsidR="0056701A">
              <w:rPr>
                <w:webHidden/>
              </w:rPr>
              <w:fldChar w:fldCharType="separate"/>
            </w:r>
            <w:r w:rsidR="00114FBB">
              <w:rPr>
                <w:webHidden/>
              </w:rPr>
              <w:t>103</w:t>
            </w:r>
            <w:r w:rsidR="0056701A">
              <w:rPr>
                <w:webHidden/>
              </w:rPr>
              <w:fldChar w:fldCharType="end"/>
            </w:r>
          </w:hyperlink>
        </w:p>
        <w:p w14:paraId="1C845B77" w14:textId="77777777" w:rsidR="0056701A" w:rsidRDefault="006D0F33" w:rsidP="0056701A">
          <w:pPr>
            <w:pStyle w:val="TOC2"/>
            <w:rPr>
              <w:rFonts w:eastAsiaTheme="minorEastAsia"/>
              <w:lang w:val="en-ID" w:eastAsia="en-ID"/>
            </w:rPr>
          </w:pPr>
          <w:hyperlink w:anchor="_Toc140685571" w:history="1">
            <w:r w:rsidR="0056701A" w:rsidRPr="004D6F5D">
              <w:rPr>
                <w:rStyle w:val="Hyperlink"/>
              </w:rPr>
              <w:t>Gambar 4.9 Sertifikat Data Uji Korosi</w:t>
            </w:r>
            <w:r w:rsidR="0056701A">
              <w:rPr>
                <w:webHidden/>
              </w:rPr>
              <w:tab/>
            </w:r>
            <w:r w:rsidR="0056701A">
              <w:rPr>
                <w:webHidden/>
              </w:rPr>
              <w:fldChar w:fldCharType="begin"/>
            </w:r>
            <w:r w:rsidR="0056701A">
              <w:rPr>
                <w:webHidden/>
              </w:rPr>
              <w:instrText xml:space="preserve"> PAGEREF _Toc140685571 \h </w:instrText>
            </w:r>
            <w:r w:rsidR="0056701A">
              <w:rPr>
                <w:webHidden/>
              </w:rPr>
            </w:r>
            <w:r w:rsidR="0056701A">
              <w:rPr>
                <w:webHidden/>
              </w:rPr>
              <w:fldChar w:fldCharType="separate"/>
            </w:r>
            <w:r w:rsidR="00114FBB">
              <w:rPr>
                <w:webHidden/>
              </w:rPr>
              <w:t>108</w:t>
            </w:r>
            <w:r w:rsidR="0056701A">
              <w:rPr>
                <w:webHidden/>
              </w:rPr>
              <w:fldChar w:fldCharType="end"/>
            </w:r>
          </w:hyperlink>
        </w:p>
        <w:p w14:paraId="1CB5B202" w14:textId="77777777" w:rsidR="0056701A" w:rsidRDefault="006D0F33" w:rsidP="0056701A">
          <w:pPr>
            <w:pStyle w:val="TOC2"/>
            <w:rPr>
              <w:rFonts w:eastAsiaTheme="minorEastAsia"/>
              <w:lang w:val="en-ID" w:eastAsia="en-ID"/>
            </w:rPr>
          </w:pPr>
          <w:hyperlink w:anchor="_Toc140685574" w:history="1">
            <w:r w:rsidR="0056701A" w:rsidRPr="004D6F5D">
              <w:rPr>
                <w:rStyle w:val="Hyperlink"/>
              </w:rPr>
              <w:t>Gambar 4.10 Diagram Garis Harga Impact</w:t>
            </w:r>
            <w:r w:rsidR="0056701A">
              <w:rPr>
                <w:webHidden/>
              </w:rPr>
              <w:tab/>
            </w:r>
            <w:r w:rsidR="0056701A">
              <w:rPr>
                <w:webHidden/>
              </w:rPr>
              <w:fldChar w:fldCharType="begin"/>
            </w:r>
            <w:r w:rsidR="0056701A">
              <w:rPr>
                <w:webHidden/>
              </w:rPr>
              <w:instrText xml:space="preserve"> PAGEREF _Toc140685574 \h </w:instrText>
            </w:r>
            <w:r w:rsidR="0056701A">
              <w:rPr>
                <w:webHidden/>
              </w:rPr>
            </w:r>
            <w:r w:rsidR="0056701A">
              <w:rPr>
                <w:webHidden/>
              </w:rPr>
              <w:fldChar w:fldCharType="separate"/>
            </w:r>
            <w:r w:rsidR="00114FBB">
              <w:rPr>
                <w:webHidden/>
              </w:rPr>
              <w:t>111</w:t>
            </w:r>
            <w:r w:rsidR="0056701A">
              <w:rPr>
                <w:webHidden/>
              </w:rPr>
              <w:fldChar w:fldCharType="end"/>
            </w:r>
          </w:hyperlink>
        </w:p>
        <w:p w14:paraId="017ABF09" w14:textId="77777777" w:rsidR="0056701A" w:rsidRDefault="006D0F33" w:rsidP="0056701A">
          <w:pPr>
            <w:pStyle w:val="TOC2"/>
            <w:rPr>
              <w:rFonts w:eastAsiaTheme="minorEastAsia"/>
              <w:lang w:val="en-ID" w:eastAsia="en-ID"/>
            </w:rPr>
          </w:pPr>
          <w:hyperlink w:anchor="_Toc140685576" w:history="1">
            <w:r w:rsidR="0056701A" w:rsidRPr="004D6F5D">
              <w:rPr>
                <w:rStyle w:val="Hyperlink"/>
              </w:rPr>
              <w:t>Gambar 4.11 Diagram Garis Tegangan Bending</w:t>
            </w:r>
            <w:r w:rsidR="0056701A">
              <w:rPr>
                <w:webHidden/>
              </w:rPr>
              <w:tab/>
            </w:r>
            <w:r w:rsidR="0056701A">
              <w:rPr>
                <w:webHidden/>
              </w:rPr>
              <w:fldChar w:fldCharType="begin"/>
            </w:r>
            <w:r w:rsidR="0056701A">
              <w:rPr>
                <w:webHidden/>
              </w:rPr>
              <w:instrText xml:space="preserve"> PAGEREF _Toc140685576 \h </w:instrText>
            </w:r>
            <w:r w:rsidR="0056701A">
              <w:rPr>
                <w:webHidden/>
              </w:rPr>
            </w:r>
            <w:r w:rsidR="0056701A">
              <w:rPr>
                <w:webHidden/>
              </w:rPr>
              <w:fldChar w:fldCharType="separate"/>
            </w:r>
            <w:r w:rsidR="00114FBB">
              <w:rPr>
                <w:webHidden/>
              </w:rPr>
              <w:t>114</w:t>
            </w:r>
            <w:r w:rsidR="0056701A">
              <w:rPr>
                <w:webHidden/>
              </w:rPr>
              <w:fldChar w:fldCharType="end"/>
            </w:r>
          </w:hyperlink>
        </w:p>
        <w:p w14:paraId="5CFF7A9C" w14:textId="77777777" w:rsidR="0056701A" w:rsidRDefault="006D0F33" w:rsidP="0056701A">
          <w:pPr>
            <w:pStyle w:val="TOC2"/>
            <w:rPr>
              <w:rFonts w:eastAsiaTheme="minorEastAsia"/>
              <w:lang w:val="en-ID" w:eastAsia="en-ID"/>
            </w:rPr>
          </w:pPr>
          <w:hyperlink w:anchor="_Toc140685578" w:history="1">
            <w:r w:rsidR="0056701A" w:rsidRPr="004D6F5D">
              <w:rPr>
                <w:rStyle w:val="Hyperlink"/>
              </w:rPr>
              <w:t>Gambar 4.12 Diagram Garis Laju Korosi</w:t>
            </w:r>
            <w:r w:rsidR="0056701A">
              <w:rPr>
                <w:webHidden/>
              </w:rPr>
              <w:tab/>
            </w:r>
            <w:r w:rsidR="0056701A">
              <w:rPr>
                <w:webHidden/>
              </w:rPr>
              <w:fldChar w:fldCharType="begin"/>
            </w:r>
            <w:r w:rsidR="0056701A">
              <w:rPr>
                <w:webHidden/>
              </w:rPr>
              <w:instrText xml:space="preserve"> PAGEREF _Toc140685578 \h </w:instrText>
            </w:r>
            <w:r w:rsidR="0056701A">
              <w:rPr>
                <w:webHidden/>
              </w:rPr>
            </w:r>
            <w:r w:rsidR="0056701A">
              <w:rPr>
                <w:webHidden/>
              </w:rPr>
              <w:fldChar w:fldCharType="separate"/>
            </w:r>
            <w:r w:rsidR="00114FBB">
              <w:rPr>
                <w:webHidden/>
              </w:rPr>
              <w:t>116</w:t>
            </w:r>
            <w:r w:rsidR="0056701A">
              <w:rPr>
                <w:webHidden/>
              </w:rPr>
              <w:fldChar w:fldCharType="end"/>
            </w:r>
          </w:hyperlink>
        </w:p>
        <w:p w14:paraId="500F914F" w14:textId="77777777" w:rsidR="0056701A" w:rsidRDefault="006D0F33" w:rsidP="0056701A">
          <w:pPr>
            <w:pStyle w:val="TOC2"/>
            <w:rPr>
              <w:rFonts w:eastAsiaTheme="minorEastAsia"/>
              <w:lang w:val="en-ID" w:eastAsia="en-ID"/>
            </w:rPr>
          </w:pPr>
          <w:hyperlink w:anchor="_Toc140685580" w:history="1">
            <w:r w:rsidR="0056701A" w:rsidRPr="004D6F5D">
              <w:rPr>
                <w:rStyle w:val="Hyperlink"/>
              </w:rPr>
              <w:t>Gambar 4.13 Proses Perendaman Uji Korosi</w:t>
            </w:r>
            <w:r w:rsidR="0056701A">
              <w:rPr>
                <w:webHidden/>
              </w:rPr>
              <w:tab/>
            </w:r>
            <w:r w:rsidR="0056701A">
              <w:rPr>
                <w:webHidden/>
              </w:rPr>
              <w:fldChar w:fldCharType="begin"/>
            </w:r>
            <w:r w:rsidR="0056701A">
              <w:rPr>
                <w:webHidden/>
              </w:rPr>
              <w:instrText xml:space="preserve"> PAGEREF _Toc140685580 \h </w:instrText>
            </w:r>
            <w:r w:rsidR="0056701A">
              <w:rPr>
                <w:webHidden/>
              </w:rPr>
            </w:r>
            <w:r w:rsidR="0056701A">
              <w:rPr>
                <w:webHidden/>
              </w:rPr>
              <w:fldChar w:fldCharType="separate"/>
            </w:r>
            <w:r w:rsidR="00114FBB">
              <w:rPr>
                <w:webHidden/>
              </w:rPr>
              <w:t>116</w:t>
            </w:r>
            <w:r w:rsidR="0056701A">
              <w:rPr>
                <w:webHidden/>
              </w:rPr>
              <w:fldChar w:fldCharType="end"/>
            </w:r>
          </w:hyperlink>
        </w:p>
        <w:p w14:paraId="00465274" w14:textId="77777777" w:rsidR="0056701A" w:rsidRDefault="0056701A" w:rsidP="0056701A">
          <w:pPr>
            <w:rPr>
              <w:b/>
              <w:bCs/>
              <w:noProof/>
            </w:rPr>
          </w:pPr>
          <w:r>
            <w:rPr>
              <w:b/>
              <w:bCs/>
              <w:noProof/>
            </w:rPr>
            <w:fldChar w:fldCharType="end"/>
          </w:r>
        </w:p>
        <w:p w14:paraId="24D5DBF2" w14:textId="77777777" w:rsidR="0056701A" w:rsidRDefault="0056701A" w:rsidP="0056701A">
          <w:pPr>
            <w:rPr>
              <w:b/>
              <w:bCs/>
              <w:noProof/>
            </w:rPr>
          </w:pPr>
        </w:p>
        <w:p w14:paraId="3B63A869" w14:textId="77777777" w:rsidR="0056701A" w:rsidRDefault="0056701A" w:rsidP="0056701A">
          <w:pPr>
            <w:rPr>
              <w:b/>
              <w:bCs/>
              <w:noProof/>
            </w:rPr>
          </w:pPr>
        </w:p>
        <w:p w14:paraId="79408FAB" w14:textId="77777777" w:rsidR="0056701A" w:rsidRDefault="0056701A" w:rsidP="0056701A">
          <w:pPr>
            <w:rPr>
              <w:b/>
              <w:bCs/>
              <w:noProof/>
            </w:rPr>
          </w:pPr>
        </w:p>
        <w:p w14:paraId="3CD496EC" w14:textId="77777777" w:rsidR="0056701A" w:rsidRDefault="0056701A" w:rsidP="0056701A">
          <w:pPr>
            <w:rPr>
              <w:b/>
              <w:bCs/>
              <w:noProof/>
            </w:rPr>
          </w:pPr>
        </w:p>
        <w:p w14:paraId="42AEA2B1" w14:textId="77777777" w:rsidR="0056701A" w:rsidRDefault="0056701A" w:rsidP="0056701A">
          <w:pPr>
            <w:rPr>
              <w:b/>
              <w:bCs/>
              <w:noProof/>
            </w:rPr>
          </w:pPr>
        </w:p>
        <w:p w14:paraId="40A43AAA" w14:textId="77777777" w:rsidR="0056701A" w:rsidRDefault="0056701A" w:rsidP="0056701A">
          <w:pPr>
            <w:rPr>
              <w:b/>
              <w:bCs/>
              <w:noProof/>
            </w:rPr>
          </w:pPr>
          <w:r>
            <w:rPr>
              <w:b/>
              <w:bCs/>
              <w:noProof/>
            </w:rPr>
            <w:br w:type="page"/>
          </w:r>
        </w:p>
        <w:p w14:paraId="776B67D7" w14:textId="77777777" w:rsidR="0056701A" w:rsidRDefault="006D0F33" w:rsidP="0056701A">
          <w:pPr>
            <w:jc w:val="center"/>
          </w:pPr>
        </w:p>
      </w:sdtContent>
    </w:sdt>
    <w:p w14:paraId="6E7BAC5F" w14:textId="77777777" w:rsidR="0056701A" w:rsidRDefault="0056701A" w:rsidP="0056701A">
      <w:pPr>
        <w:pStyle w:val="Heading1"/>
        <w:spacing w:before="0" w:line="480" w:lineRule="auto"/>
        <w:rPr>
          <w:lang w:val="en-US"/>
        </w:rPr>
      </w:pPr>
      <w:bookmarkStart w:id="8" w:name="_Toc143595140"/>
      <w:r w:rsidRPr="00B85023">
        <w:rPr>
          <w:lang w:val="en-US"/>
        </w:rPr>
        <w:t>DAFTAR TABEL</w:t>
      </w:r>
      <w:bookmarkEnd w:id="8"/>
    </w:p>
    <w:p w14:paraId="1990AFBA" w14:textId="77777777" w:rsidR="0056701A" w:rsidRDefault="0056701A" w:rsidP="0056701A">
      <w:pPr>
        <w:spacing w:after="0" w:line="360" w:lineRule="auto"/>
        <w:jc w:val="center"/>
        <w:rPr>
          <w:rFonts w:ascii="Times New Roman" w:hAnsi="Times New Roman" w:cs="Times New Roman"/>
          <w:b/>
          <w:bCs/>
          <w:sz w:val="24"/>
          <w:szCs w:val="28"/>
          <w:lang w:val="en-US"/>
        </w:rPr>
      </w:pPr>
    </w:p>
    <w:p w14:paraId="5EB225BF" w14:textId="77777777" w:rsidR="0056701A" w:rsidRDefault="0056701A" w:rsidP="0056701A">
      <w:pPr>
        <w:pStyle w:val="TOC2"/>
        <w:rPr>
          <w:lang w:val="id-ID"/>
        </w:rPr>
      </w:pPr>
      <w:r>
        <w:rPr>
          <w:lang w:val="id-ID"/>
        </w:rPr>
        <w:t>Tabel 2.4 Daya Pendingin air dan minyak pelumas...........................................47</w:t>
      </w:r>
    </w:p>
    <w:p w14:paraId="735EEC8C" w14:textId="77777777" w:rsidR="0056701A" w:rsidRDefault="0056701A" w:rsidP="0056701A">
      <w:pPr>
        <w:pStyle w:val="TOC2"/>
        <w:rPr>
          <w:lang w:val="id-ID"/>
        </w:rPr>
      </w:pPr>
      <w:r>
        <w:rPr>
          <w:lang w:val="id-ID"/>
        </w:rPr>
        <w:t>Tabel 3.1 Unsur Elektroda..................................................................................63</w:t>
      </w:r>
    </w:p>
    <w:p w14:paraId="1BA5A0BC" w14:textId="77777777" w:rsidR="0056701A" w:rsidRDefault="0056701A" w:rsidP="0056701A">
      <w:pPr>
        <w:pStyle w:val="TOC2"/>
        <w:rPr>
          <w:lang w:val="id-ID"/>
        </w:rPr>
      </w:pPr>
      <w:r>
        <w:rPr>
          <w:lang w:val="id-ID"/>
        </w:rPr>
        <w:t>Tabel 3.2 Rencana Kegiatan...............................................................................70</w:t>
      </w:r>
    </w:p>
    <w:p w14:paraId="3C141919" w14:textId="77777777" w:rsidR="0056701A" w:rsidRDefault="0056701A" w:rsidP="0056701A">
      <w:pPr>
        <w:pStyle w:val="TOC2"/>
        <w:rPr>
          <w:lang w:val="id-ID"/>
        </w:rPr>
      </w:pPr>
      <w:r>
        <w:rPr>
          <w:lang w:val="id-ID"/>
        </w:rPr>
        <w:t>Tabel 3.4 Hasil Rata-Rata Pengujian Laju Korosi.............................................79</w:t>
      </w:r>
    </w:p>
    <w:p w14:paraId="6A13B4E3" w14:textId="77777777" w:rsidR="0056701A" w:rsidRDefault="0056701A" w:rsidP="0056701A">
      <w:pPr>
        <w:pStyle w:val="TOC2"/>
        <w:rPr>
          <w:lang w:val="id-ID"/>
        </w:rPr>
      </w:pPr>
      <w:r>
        <w:rPr>
          <w:lang w:val="id-ID"/>
        </w:rPr>
        <w:t>Tabel 3.5 Lembar Hasil Pengujian Bending......................................................80</w:t>
      </w:r>
    </w:p>
    <w:p w14:paraId="110F5C62" w14:textId="77777777" w:rsidR="0056701A" w:rsidRDefault="0056701A" w:rsidP="0056701A">
      <w:pPr>
        <w:pStyle w:val="TOC2"/>
        <w:rPr>
          <w:lang w:val="id-ID"/>
        </w:rPr>
      </w:pPr>
      <w:r>
        <w:rPr>
          <w:lang w:val="id-ID"/>
        </w:rPr>
        <w:t>Tabel 3.6 Hasil Pengujian Impact......................................................................81</w:t>
      </w:r>
    </w:p>
    <w:p w14:paraId="1557CF01" w14:textId="77777777" w:rsidR="0056701A" w:rsidRDefault="006D0F33" w:rsidP="0056701A">
      <w:pPr>
        <w:pStyle w:val="TOC2"/>
        <w:rPr>
          <w:lang w:val="id-ID"/>
        </w:rPr>
      </w:pPr>
      <w:hyperlink w:anchor="_Toc141046900" w:history="1">
        <w:r w:rsidR="0056701A" w:rsidRPr="00767368">
          <w:rPr>
            <w:rStyle w:val="Hyperlink"/>
            <w:color w:val="000000" w:themeColor="text1"/>
            <w:u w:val="none"/>
          </w:rPr>
          <w:t>Tabel 4.1 Data Uji Impact</w:t>
        </w:r>
        <w:r w:rsidR="0056701A" w:rsidRPr="00767368">
          <w:rPr>
            <w:webHidden/>
          </w:rPr>
          <w:tab/>
        </w:r>
        <w:r w:rsidR="0056701A">
          <w:rPr>
            <w:webHidden/>
            <w:lang w:val="id-ID"/>
          </w:rPr>
          <w:t>85</w:t>
        </w:r>
      </w:hyperlink>
    </w:p>
    <w:p w14:paraId="64AD2411" w14:textId="77777777" w:rsidR="0056701A" w:rsidRPr="006E2E55" w:rsidRDefault="006D0F33" w:rsidP="0056701A">
      <w:pPr>
        <w:pStyle w:val="TOC2"/>
        <w:rPr>
          <w:rFonts w:asciiTheme="minorHAnsi" w:eastAsiaTheme="minorEastAsia" w:hAnsiTheme="minorHAnsi" w:cstheme="minorBidi"/>
          <w:sz w:val="22"/>
          <w:szCs w:val="22"/>
          <w:lang w:val="id-ID" w:eastAsia="en-ID"/>
        </w:rPr>
      </w:pPr>
      <w:hyperlink w:anchor="_Toc141046901" w:history="1">
        <w:r w:rsidR="0056701A" w:rsidRPr="00767368">
          <w:rPr>
            <w:rStyle w:val="Hyperlink"/>
            <w:color w:val="000000" w:themeColor="text1"/>
            <w:u w:val="none"/>
          </w:rPr>
          <w:t>Sumber Tabel Data 4.1 diatas dari Laboratorium Bahan Teknik Universitas Gadjah Mada</w:t>
        </w:r>
        <w:r w:rsidR="0056701A" w:rsidRPr="00767368">
          <w:rPr>
            <w:webHidden/>
          </w:rPr>
          <w:tab/>
        </w:r>
        <w:r w:rsidR="0056701A">
          <w:rPr>
            <w:webHidden/>
            <w:lang w:val="id-ID"/>
          </w:rPr>
          <w:t>86</w:t>
        </w:r>
      </w:hyperlink>
    </w:p>
    <w:p w14:paraId="614D7DAF" w14:textId="77777777" w:rsidR="0056701A" w:rsidRPr="006E2E55" w:rsidRDefault="006D0F33" w:rsidP="0056701A">
      <w:pPr>
        <w:pStyle w:val="TOC2"/>
        <w:rPr>
          <w:rFonts w:asciiTheme="minorHAnsi" w:eastAsiaTheme="minorEastAsia" w:hAnsiTheme="minorHAnsi" w:cstheme="minorBidi"/>
          <w:sz w:val="22"/>
          <w:szCs w:val="22"/>
          <w:lang w:val="id-ID" w:eastAsia="en-ID"/>
        </w:rPr>
      </w:pPr>
      <w:hyperlink w:anchor="_Toc141046904" w:history="1">
        <w:r w:rsidR="0056701A" w:rsidRPr="00767368">
          <w:rPr>
            <w:rStyle w:val="Hyperlink"/>
            <w:color w:val="000000" w:themeColor="text1"/>
            <w:u w:val="none"/>
          </w:rPr>
          <w:t>Tabel 4.2 Data Pengamatan</w:t>
        </w:r>
        <w:r w:rsidR="0056701A" w:rsidRPr="00767368">
          <w:rPr>
            <w:webHidden/>
          </w:rPr>
          <w:tab/>
        </w:r>
        <w:r w:rsidR="0056701A">
          <w:rPr>
            <w:webHidden/>
            <w:lang w:val="id-ID"/>
          </w:rPr>
          <w:t>91</w:t>
        </w:r>
      </w:hyperlink>
    </w:p>
    <w:p w14:paraId="74DB96C9" w14:textId="77777777" w:rsidR="0056701A" w:rsidRPr="00767368" w:rsidRDefault="006D0F33" w:rsidP="0056701A">
      <w:pPr>
        <w:pStyle w:val="TOC2"/>
        <w:rPr>
          <w:rFonts w:asciiTheme="minorHAnsi" w:eastAsiaTheme="minorEastAsia" w:hAnsiTheme="minorHAnsi" w:cstheme="minorBidi"/>
          <w:sz w:val="22"/>
          <w:szCs w:val="22"/>
          <w:lang w:val="en-ID" w:eastAsia="en-ID"/>
        </w:rPr>
      </w:pPr>
      <w:hyperlink w:anchor="_Toc141046924" w:history="1">
        <w:r w:rsidR="0056701A" w:rsidRPr="00767368">
          <w:rPr>
            <w:rStyle w:val="Hyperlink"/>
            <w:color w:val="000000" w:themeColor="text1"/>
            <w:u w:val="none"/>
          </w:rPr>
          <w:t>Tabel 4.3 Hasil pengujian impact</w:t>
        </w:r>
        <w:r w:rsidR="0056701A" w:rsidRPr="00767368">
          <w:rPr>
            <w:webHidden/>
          </w:rPr>
          <w:tab/>
        </w:r>
        <w:r w:rsidR="0056701A">
          <w:rPr>
            <w:webHidden/>
            <w:lang w:val="id-ID"/>
          </w:rPr>
          <w:t>92</w:t>
        </w:r>
      </w:hyperlink>
    </w:p>
    <w:p w14:paraId="273492A9" w14:textId="77777777" w:rsidR="0056701A" w:rsidRPr="006E2E55" w:rsidRDefault="006D0F33" w:rsidP="0056701A">
      <w:pPr>
        <w:pStyle w:val="TOC2"/>
        <w:rPr>
          <w:rFonts w:asciiTheme="minorHAnsi" w:eastAsiaTheme="minorEastAsia" w:hAnsiTheme="minorHAnsi" w:cstheme="minorBidi"/>
          <w:sz w:val="22"/>
          <w:szCs w:val="22"/>
          <w:lang w:val="id-ID" w:eastAsia="en-ID"/>
        </w:rPr>
      </w:pPr>
      <w:hyperlink w:anchor="_Toc141046928" w:history="1">
        <w:r w:rsidR="0056701A" w:rsidRPr="00767368">
          <w:rPr>
            <w:rStyle w:val="Hyperlink"/>
            <w:color w:val="000000" w:themeColor="text1"/>
            <w:u w:val="none"/>
          </w:rPr>
          <w:t>Tabel 4.4 Hasil pengujian bending</w:t>
        </w:r>
        <w:r w:rsidR="0056701A" w:rsidRPr="00767368">
          <w:rPr>
            <w:webHidden/>
          </w:rPr>
          <w:tab/>
        </w:r>
        <w:r w:rsidR="0056701A">
          <w:rPr>
            <w:webHidden/>
            <w:lang w:val="id-ID"/>
          </w:rPr>
          <w:t>99</w:t>
        </w:r>
      </w:hyperlink>
    </w:p>
    <w:p w14:paraId="26EB17C4" w14:textId="77777777" w:rsidR="0056701A" w:rsidRPr="00767368" w:rsidRDefault="006D0F33" w:rsidP="0056701A">
      <w:pPr>
        <w:pStyle w:val="TOC1"/>
        <w:rPr>
          <w:rFonts w:asciiTheme="minorHAnsi" w:eastAsiaTheme="minorEastAsia" w:hAnsiTheme="minorHAnsi" w:cstheme="minorBidi"/>
          <w:sz w:val="22"/>
          <w:szCs w:val="22"/>
          <w:lang w:val="en-ID" w:eastAsia="en-ID"/>
        </w:rPr>
      </w:pPr>
      <w:hyperlink w:anchor="_Toc141046935" w:history="1">
        <w:r w:rsidR="0056701A" w:rsidRPr="00767368">
          <w:rPr>
            <w:rStyle w:val="Hyperlink"/>
            <w:color w:val="000000" w:themeColor="text1"/>
            <w:u w:val="none"/>
          </w:rPr>
          <w:t>Tabel 4.5 Hasil pengujian laju korosi.</w:t>
        </w:r>
        <w:r w:rsidR="0056701A" w:rsidRPr="00767368">
          <w:rPr>
            <w:webHidden/>
          </w:rPr>
          <w:tab/>
        </w:r>
        <w:r w:rsidR="0056701A">
          <w:rPr>
            <w:webHidden/>
            <w:lang w:val="id-ID"/>
          </w:rPr>
          <w:t>107</w:t>
        </w:r>
      </w:hyperlink>
    </w:p>
    <w:p w14:paraId="23FB80CA" w14:textId="77777777" w:rsidR="0056701A" w:rsidRPr="00767368" w:rsidRDefault="006D0F33" w:rsidP="0056701A">
      <w:pPr>
        <w:pStyle w:val="TOC2"/>
        <w:rPr>
          <w:rFonts w:asciiTheme="minorHAnsi" w:eastAsiaTheme="minorEastAsia" w:hAnsiTheme="minorHAnsi" w:cstheme="minorBidi"/>
          <w:sz w:val="22"/>
          <w:szCs w:val="22"/>
          <w:lang w:val="en-ID" w:eastAsia="en-ID"/>
        </w:rPr>
      </w:pPr>
      <w:hyperlink w:anchor="_Toc141046939" w:history="1">
        <w:r w:rsidR="0056701A" w:rsidRPr="00767368">
          <w:rPr>
            <w:rStyle w:val="Hyperlink"/>
            <w:color w:val="000000" w:themeColor="text1"/>
            <w:u w:val="none"/>
          </w:rPr>
          <w:t>Tabel 4.6 Rata-rata Data Hasil Pengujian Impact</w:t>
        </w:r>
        <w:r w:rsidR="0056701A" w:rsidRPr="00767368">
          <w:rPr>
            <w:webHidden/>
          </w:rPr>
          <w:tab/>
        </w:r>
        <w:r w:rsidR="0056701A">
          <w:rPr>
            <w:webHidden/>
            <w:lang w:val="id-ID"/>
          </w:rPr>
          <w:t>113</w:t>
        </w:r>
      </w:hyperlink>
    </w:p>
    <w:p w14:paraId="02887CE9" w14:textId="77777777" w:rsidR="0056701A" w:rsidRPr="00767368" w:rsidRDefault="006D0F33" w:rsidP="0056701A">
      <w:pPr>
        <w:pStyle w:val="TOC2"/>
        <w:rPr>
          <w:rFonts w:asciiTheme="minorHAnsi" w:eastAsiaTheme="minorEastAsia" w:hAnsiTheme="minorHAnsi" w:cstheme="minorBidi"/>
          <w:sz w:val="22"/>
          <w:szCs w:val="22"/>
          <w:lang w:val="en-ID" w:eastAsia="en-ID"/>
        </w:rPr>
      </w:pPr>
      <w:hyperlink w:anchor="_Toc141046940" w:history="1">
        <w:r w:rsidR="0056701A" w:rsidRPr="00767368">
          <w:rPr>
            <w:rStyle w:val="Hyperlink"/>
            <w:color w:val="000000" w:themeColor="text1"/>
            <w:u w:val="none"/>
          </w:rPr>
          <w:t>Tabel 4.7 Hasil Rata-rata Variasi Spesimen Harga Impact</w:t>
        </w:r>
        <w:r w:rsidR="0056701A" w:rsidRPr="00767368">
          <w:rPr>
            <w:webHidden/>
          </w:rPr>
          <w:tab/>
        </w:r>
        <w:r w:rsidR="0056701A">
          <w:rPr>
            <w:webHidden/>
            <w:lang w:val="id-ID"/>
          </w:rPr>
          <w:t>114</w:t>
        </w:r>
      </w:hyperlink>
    </w:p>
    <w:p w14:paraId="492C9A9C" w14:textId="77777777" w:rsidR="0056701A" w:rsidRPr="00767368" w:rsidRDefault="006D0F33" w:rsidP="0056701A">
      <w:pPr>
        <w:pStyle w:val="TOC2"/>
        <w:rPr>
          <w:rFonts w:asciiTheme="minorHAnsi" w:eastAsiaTheme="minorEastAsia" w:hAnsiTheme="minorHAnsi" w:cstheme="minorBidi"/>
          <w:sz w:val="22"/>
          <w:szCs w:val="22"/>
          <w:lang w:val="en-ID" w:eastAsia="en-ID"/>
        </w:rPr>
      </w:pPr>
      <w:hyperlink w:anchor="_Toc141046942" w:history="1">
        <w:r w:rsidR="0056701A" w:rsidRPr="00767368">
          <w:rPr>
            <w:rStyle w:val="Hyperlink"/>
            <w:color w:val="000000" w:themeColor="text1"/>
            <w:u w:val="none"/>
          </w:rPr>
          <w:t>Tabel 4.8 Hasil Pengujian Uji Bending</w:t>
        </w:r>
        <w:r w:rsidR="0056701A" w:rsidRPr="00767368">
          <w:rPr>
            <w:webHidden/>
          </w:rPr>
          <w:tab/>
        </w:r>
        <w:r w:rsidR="0056701A">
          <w:rPr>
            <w:webHidden/>
            <w:lang w:val="id-ID"/>
          </w:rPr>
          <w:t>116</w:t>
        </w:r>
      </w:hyperlink>
    </w:p>
    <w:p w14:paraId="646A8B52" w14:textId="2D3F6488" w:rsidR="0014504A" w:rsidRPr="0056701A" w:rsidRDefault="006D0F33" w:rsidP="0056701A">
      <w:pPr>
        <w:pStyle w:val="TOC2"/>
        <w:rPr>
          <w:rFonts w:asciiTheme="minorHAnsi" w:eastAsiaTheme="minorEastAsia" w:hAnsiTheme="minorHAnsi" w:cstheme="minorBidi"/>
          <w:sz w:val="22"/>
          <w:szCs w:val="22"/>
          <w:lang w:val="id-ID" w:eastAsia="en-ID"/>
        </w:rPr>
      </w:pPr>
      <w:hyperlink w:anchor="_Toc141046944" w:history="1">
        <w:r w:rsidR="0056701A" w:rsidRPr="00767368">
          <w:rPr>
            <w:rStyle w:val="Hyperlink"/>
            <w:color w:val="000000" w:themeColor="text1"/>
            <w:u w:val="none"/>
          </w:rPr>
          <w:t>Tabel 4.9 Hasil Pengujian Uji Korosi</w:t>
        </w:r>
        <w:r w:rsidR="0056701A" w:rsidRPr="00767368">
          <w:rPr>
            <w:webHidden/>
          </w:rPr>
          <w:tab/>
        </w:r>
        <w:r w:rsidR="0056701A">
          <w:rPr>
            <w:webHidden/>
            <w:lang w:val="id-ID"/>
          </w:rPr>
          <w:t>118</w:t>
        </w:r>
      </w:hyperlink>
      <w:r w:rsidR="0056701A">
        <w:rPr>
          <w:bCs/>
        </w:rPr>
        <w:br w:type="page"/>
      </w:r>
    </w:p>
    <w:p w14:paraId="183ED161" w14:textId="3EA78093" w:rsidR="00432477" w:rsidRPr="00432477" w:rsidRDefault="00432477" w:rsidP="00432477">
      <w:pPr>
        <w:pStyle w:val="Heading1"/>
        <w:spacing w:before="0" w:line="480" w:lineRule="auto"/>
      </w:pPr>
      <w:bookmarkStart w:id="9" w:name="_Toc143595141"/>
      <w:r w:rsidRPr="00432477">
        <w:lastRenderedPageBreak/>
        <w:t>BAB</w:t>
      </w:r>
      <w:r w:rsidR="001B1563">
        <w:t xml:space="preserve"> </w:t>
      </w:r>
      <w:r w:rsidRPr="00432477">
        <w:t>I</w:t>
      </w:r>
      <w:bookmarkEnd w:id="9"/>
    </w:p>
    <w:p w14:paraId="3CF3418B" w14:textId="77777777" w:rsidR="00432477" w:rsidRPr="00432477" w:rsidRDefault="00432477" w:rsidP="00432477">
      <w:pPr>
        <w:pStyle w:val="Heading1"/>
        <w:spacing w:before="0" w:line="480" w:lineRule="auto"/>
      </w:pPr>
      <w:bookmarkStart w:id="10" w:name="_Toc143595142"/>
      <w:r w:rsidRPr="00432477">
        <w:t>MEMPERKENALKAN</w:t>
      </w:r>
      <w:bookmarkEnd w:id="10"/>
    </w:p>
    <w:p w14:paraId="5B263A06" w14:textId="77777777" w:rsidR="00432477" w:rsidRPr="00432477" w:rsidRDefault="00432477" w:rsidP="00432477">
      <w:pPr>
        <w:spacing w:after="0" w:line="480" w:lineRule="auto"/>
        <w:jc w:val="both"/>
        <w:rPr>
          <w:rFonts w:ascii="Times New Roman" w:hAnsi="Times New Roman" w:cs="Times New Roman"/>
          <w:sz w:val="24"/>
          <w:szCs w:val="24"/>
        </w:rPr>
      </w:pPr>
    </w:p>
    <w:p w14:paraId="648CF1C9" w14:textId="4F529D35" w:rsidR="00432477" w:rsidRPr="00432477" w:rsidRDefault="00432477" w:rsidP="00402371">
      <w:pPr>
        <w:pStyle w:val="Heading2"/>
        <w:numPr>
          <w:ilvl w:val="0"/>
          <w:numId w:val="25"/>
        </w:numPr>
        <w:spacing w:before="0" w:line="480" w:lineRule="auto"/>
        <w:jc w:val="both"/>
      </w:pPr>
      <w:bookmarkStart w:id="11" w:name="_Toc143595143"/>
      <w:r w:rsidRPr="00432477">
        <w:t>Wallpaper</w:t>
      </w:r>
      <w:bookmarkEnd w:id="11"/>
    </w:p>
    <w:p w14:paraId="502657A0" w14:textId="4BBADFF7" w:rsidR="002344A1" w:rsidRPr="002344A1" w:rsidRDefault="00432477" w:rsidP="00432477">
      <w:pPr>
        <w:spacing w:after="0" w:line="480" w:lineRule="auto"/>
        <w:ind w:left="850" w:firstLine="706"/>
        <w:jc w:val="both"/>
        <w:rPr>
          <w:rFonts w:ascii="Times New Roman" w:hAnsi="Times New Roman" w:cs="Times New Roman"/>
          <w:sz w:val="24"/>
          <w:szCs w:val="24"/>
        </w:rPr>
      </w:pPr>
      <w:r w:rsidRPr="00432477">
        <w:rPr>
          <w:rFonts w:ascii="Times New Roman" w:hAnsi="Times New Roman" w:cs="Times New Roman"/>
          <w:sz w:val="24"/>
          <w:szCs w:val="24"/>
        </w:rPr>
        <w:t xml:space="preserve">Mulai tahun 1982, Yamaha dengan motor balap Yamaha YZR500 OW61 memperkenalkan hal-hal baru, termasuk mesin V4 pertama, model rangka baru yang menjadi cikal bakal Deltabox I, II, III... yang dikembangkan oleh insinyur Spanyol Antonio Cobas digunakan oleh Maserati pada Tipo 61 "Kandang Burung", segitiga, segitiga dan segitiga (Sejarah DeltaBox Yamaha, 2011). Aluminium 5083 dan 6061 banyak digunakan dalam pembuatan peralatan pengolahan makanan, wadah bahan kimia, mobil penumpang, truk tangki, dan sistem transportasi kereta api karena kekuatannya yang tinggi, kemampuan las yang sangat baik, dan ketahanan terhadap korosif. Pada saat paduan aluminium 5083 dan 6061 mengalami precipitation hardening mengalami penurunan kekuatan di zona yang terkena panas (HAZ) (Pawan Kumar, 2011). Aluminium 5083 dan 6061 adalah bahan yang paling banyak digunakan dengan kekuatan tarik 31 kg/mm2 dan kekerasan 30 HVN. Contoh aplikasi bahan tersebut antara lain pembuatan batangan gulung (roll bar) pada mobil balap (GMAW Welding Mechanical Properties </w:t>
      </w:r>
      <w:r>
        <w:rPr>
          <w:rFonts w:ascii="Times New Roman" w:hAnsi="Times New Roman" w:cs="Times New Roman"/>
          <w:sz w:val="24"/>
          <w:szCs w:val="24"/>
        </w:rPr>
        <w:t>and Endurance Analysis, 2020).</w:t>
      </w:r>
    </w:p>
    <w:p w14:paraId="1D399B3B" w14:textId="77777777" w:rsidR="00432477" w:rsidRDefault="00432477">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13B21973" w14:textId="76FB2EA6" w:rsidR="00594EC8" w:rsidRPr="007879A9" w:rsidRDefault="00432477" w:rsidP="00432477">
      <w:pPr>
        <w:spacing w:after="0" w:line="480" w:lineRule="auto"/>
        <w:ind w:left="850" w:firstLine="706"/>
        <w:jc w:val="both"/>
        <w:rPr>
          <w:rFonts w:ascii="Times New Roman" w:hAnsi="Times New Roman" w:cs="Times New Roman"/>
          <w:color w:val="000000"/>
          <w:sz w:val="24"/>
          <w:szCs w:val="24"/>
        </w:rPr>
      </w:pPr>
      <w:r w:rsidRPr="00432477">
        <w:rPr>
          <w:rFonts w:ascii="Times New Roman" w:hAnsi="Times New Roman" w:cs="Times New Roman"/>
          <w:color w:val="000000"/>
          <w:sz w:val="24"/>
          <w:szCs w:val="24"/>
        </w:rPr>
        <w:lastRenderedPageBreak/>
        <w:t>Roll bar merupakan salah satu bagian dari mobil balap yang berfungsi melindungi pengemudi dan rekan pengemudi dari kecelakaan yang menyebabkan kendaraan terguling. Dalam dunia otomotif khususnya di bidang balap, diperlukan material yang awet dan ringan untuk membuat roll bar. Selain alasan keamanan, seringkali ada masalah antara lain bobot roll bar yang tinggi yang dapat mengurangi kecepatan dan handling mobil balap. Masalah juga sering muncul pada material karena tingkat ketahanan korosi yang rendah menyebar ke area las. Sehingga kekuatan material sedikit berkurang. Hal ini memerlukan pertimbangan jenis material yang akan digunakan (GMAW Welding Mechanical Properties and Strength Analysis, 2020). Deltabox adalah teknologi yang dikembangkan oleh Yamaha. Deltabox KLX adalah housing atau rangka bodi yang dipasang di samping bodi mesin untuk melindungi rangka mesin agar tidak bengkok atau patah. Selain mudah dipasang, kualitas dan harganya tidak terkalahkan dan bisa dibilang kompetitif. Rangka deltabox dikatakan sebagai perpanjangan dari rangka tubular baja twin cradle untuk memberikan kekakuan ekstra yang diperlukan untuk mesin performa tinggi dari model super sport. Ringan dan daya dukung yang diciptakan oleh penggunaan aluminium membuatnya 40% lebih ringan dari pipa baja. Rangka ini dikatakan lebih kaku dan dapat meningkatkan kestabilan saat berkendara (Priyanto, Donny Dwisatryo, 2019). </w:t>
      </w:r>
    </w:p>
    <w:p w14:paraId="1D87FC02" w14:textId="77777777" w:rsidR="00432477" w:rsidRPr="00432477" w:rsidRDefault="00432477" w:rsidP="00432477">
      <w:pPr>
        <w:spacing w:after="0" w:line="480" w:lineRule="auto"/>
        <w:ind w:left="851" w:firstLine="708"/>
        <w:jc w:val="both"/>
        <w:rPr>
          <w:rFonts w:ascii="Times New Roman" w:hAnsi="Times New Roman" w:cs="Times New Roman"/>
          <w:sz w:val="24"/>
          <w:szCs w:val="24"/>
        </w:rPr>
      </w:pPr>
      <w:r w:rsidRPr="00432477">
        <w:rPr>
          <w:rFonts w:ascii="Times New Roman" w:hAnsi="Times New Roman" w:cs="Times New Roman"/>
          <w:sz w:val="24"/>
          <w:szCs w:val="24"/>
        </w:rPr>
        <w:lastRenderedPageBreak/>
        <w:t xml:space="preserve">GTAW (Gas Tungsten Arc Welding) dan GMAW (Gas Metal Arc Welding) merupakan pilihan yang dapat digunakan untuk mengelas aluminium 6061. Pengujian ini bertujuan untuk mengetahui nilai kekuatan tarik dan kekuatan tarik. menggunakan elektroda ER4043 dengan chamfer tunggal dan variasi arus 155 A, 165 A dan 175 A. (Bandingkan kuat tarik dan kekerasan GMAW dan GTAW las dengan aluminium 6061 dengan variasi arus las, 2021). Kumparan aluminium 5083 milik seri paduan magnesium tinggi Al-Mg-Si. Tabung aluminium 5083 adalah paduan yang menjanjikan. Dengan ketahanan korosi yang sangat baik, 5083 aluminium coil banyak digunakan untuk keperluan kelautan seperti kapal laut, maupun otomotif, light rail dan kebutuhan bejana tekan tahan air (seperti kereta - tangki penyimpanan cairan, truk berpendingin dan kontainer berpendingin), unit pendingin, menara televisi, peralatan pengeboran dan pengangkutan aluminium (Henan Loni, Henan Wanda, 2020). Rangka aluminium deltabox dikatakan dikerjakan dengan mesin menjadi braket dudukan tekanan dan dirancang untuk memberikan keseimbangan optimal faktor kekakuan longitudinal, transversal, dan torsional. Lebih ringan dari baja deltabox. Lebih murah dari aluminium deltabox. Mungkin lebih lemah dari keduanya, tapi sepertinya Yamaha dianggap cukup kuat. Menurut blog tmc, saat ini evolusi basis desain sasis telah mengalami revolusi berkali-kali sejak awal ketika pada tahun 70-an sasis dirancang sedemikian rupa sehingga bobotnya digeser ke belakang untuk meningkatkan traksi ban belakang. </w:t>
      </w:r>
      <w:r w:rsidRPr="00432477">
        <w:rPr>
          <w:rFonts w:ascii="Times New Roman" w:hAnsi="Times New Roman" w:cs="Times New Roman"/>
          <w:sz w:val="24"/>
          <w:szCs w:val="24"/>
        </w:rPr>
        <w:lastRenderedPageBreak/>
        <w:t>Kerangka kerja ini secara singkat digantikan oleh kerangka kerja Featherbed yang sesuai dengan 50 setelah itu:</w:t>
      </w:r>
    </w:p>
    <w:p w14:paraId="0038B709" w14:textId="04DB8C82" w:rsidR="002344A1" w:rsidRPr="007879A9" w:rsidRDefault="00432477" w:rsidP="00432477">
      <w:pPr>
        <w:spacing w:after="0" w:line="480" w:lineRule="auto"/>
        <w:ind w:left="851" w:firstLine="708"/>
        <w:jc w:val="both"/>
        <w:rPr>
          <w:rFonts w:ascii="Times New Roman" w:hAnsi="Times New Roman" w:cs="Times New Roman"/>
          <w:sz w:val="24"/>
          <w:szCs w:val="24"/>
        </w:rPr>
      </w:pPr>
      <w:r w:rsidRPr="00432477">
        <w:rPr>
          <w:rFonts w:ascii="Times New Roman" w:hAnsi="Times New Roman" w:cs="Times New Roman"/>
          <w:sz w:val="24"/>
          <w:szCs w:val="24"/>
        </w:rPr>
        <w:t>50 dalam Alokasi Berat. Hingga era modern (khususnya era Bridgestone), sasis ini lebih berorientasi untuk mendistribusikan bobot lebih ke depan guna meningkatkan handling roda depan. Oleh karena itu, memang benar sasis jenis ini sudah ada sejak ajang GrandPrix. Seorang insinyur Spanyol bernama Antonio Cobas, yang mungkin bukan insinyur Paddock GrandPrix paling terkenal, tetapi Cobas adalah bapak dari jenis rangka modern yang disebut Twin Spar, yang banyak digunakan saat ini di sebagian besar acara motorsport. (Priyanto, Donny Dwisatryo, 2019). </w:t>
      </w:r>
    </w:p>
    <w:p w14:paraId="2953B39B" w14:textId="77777777" w:rsidR="00432477" w:rsidRDefault="00432477" w:rsidP="00432477">
      <w:pPr>
        <w:spacing w:after="0" w:line="480" w:lineRule="auto"/>
        <w:ind w:left="851" w:firstLine="709"/>
        <w:jc w:val="both"/>
        <w:rPr>
          <w:rFonts w:ascii="Times New Roman" w:hAnsi="Times New Roman" w:cs="Times New Roman"/>
          <w:sz w:val="24"/>
          <w:szCs w:val="24"/>
        </w:rPr>
      </w:pPr>
      <w:r w:rsidRPr="00432477">
        <w:rPr>
          <w:rFonts w:ascii="Times New Roman" w:hAnsi="Times New Roman" w:cs="Times New Roman"/>
          <w:sz w:val="24"/>
          <w:szCs w:val="24"/>
        </w:rPr>
        <w:t xml:space="preserve">Melalui tugas akhir ini akan dilakukan studi lebih lanjut mengenai perbandingan sifat mekanik dan proses pengelasan aluminium 5083 dan aluminium 6061. Proses pengelasan yang digunakan adalah las GMAW (Welding), gas metal arc) dengan gas shielding Argon HP (High Purity). . Diharapkan penelitian ini dapat memberikan informasi tentang proses pengelasan dan kadar aluminium pada sifat mekanik. Secara umum, berbagai perlakuan dilakukan terhadap material sebelum dilakukan pengelasan untuk mendapatkan bentuk dan ukuran part yang diinginkan. Salah satunya adalah deformasi plastis. Akibat dari perlakuan ini, material akan mengalami perubahan bentuk struktur mikro dan sifat mekanik serta kemungkinan retak. Dalam penelitian ini, pengerasan regangan dilakukan pada paduan aluminium 5083 dan paduan aluminium 6061. Pengelasan sambungan butt V-groove (V-point) tunggal dari grade </w:t>
      </w:r>
      <w:r w:rsidRPr="00432477">
        <w:rPr>
          <w:rFonts w:ascii="Times New Roman" w:hAnsi="Times New Roman" w:cs="Times New Roman"/>
          <w:sz w:val="24"/>
          <w:szCs w:val="24"/>
        </w:rPr>
        <w:lastRenderedPageBreak/>
        <w:t>aluminium yang berbeda menggunakan proses GMAW. Berdasarkan penelitian ini, prosedur machining hardening yang dilakukan dapat meningkatkan nilai kekerasan logam dasar 5083, sedangkan pada paduan aluminium 6061 penin</w:t>
      </w:r>
      <w:r>
        <w:rPr>
          <w:rFonts w:ascii="Times New Roman" w:hAnsi="Times New Roman" w:cs="Times New Roman"/>
          <w:sz w:val="24"/>
          <w:szCs w:val="24"/>
        </w:rPr>
        <w:t xml:space="preserve">gkatan terjadi pada daerah HAZ. </w:t>
      </w:r>
      <w:r w:rsidRPr="00432477">
        <w:rPr>
          <w:rFonts w:ascii="Times New Roman" w:hAnsi="Times New Roman" w:cs="Times New Roman"/>
          <w:sz w:val="24"/>
          <w:szCs w:val="24"/>
        </w:rPr>
        <w:t>Paduan aluminium 5083 dan paduan aluminium 6061, GMAW, kekerasan regangan (Priyanto, M. Bayu Rizqi, 2015). Paduan Aluminium 5083 merupakan paduan Al (Alumium) dan Mg (Magnesium) dengan Mn (Mangan) dan Cr (Chromium) yang tahan terhadap korosi. Aluminium 5083 dikenal memberikan kinerja luar biasa di lingkungan yang sangat keras. Aluminium 5083 adalah aluminium dengan ketahanan yang sangat baik terhadap air laut dan lingkungan kimia. Paduan aluminium 5083 juga memiliki kemampuan las yang sangat baik, aluminium 5083 memiliki kekuatan yang lebih tinggi di antara paduan aluminium non-machinable, namun aluminium ini tidak direkomendasikan untuk digunakan pada suhu di atas 65°C. Tahap pertumbuhan struktur berpori pada dasarnya sama dengan aluminium murni, meskipun diamati peningkatan laju pertumbuhan oksida dan konduktivitas listrik yang tinggi dari film oksida (Alliu</w:t>
      </w:r>
      <w:r>
        <w:rPr>
          <w:rFonts w:ascii="Times New Roman" w:hAnsi="Times New Roman" w:cs="Times New Roman"/>
          <w:sz w:val="24"/>
          <w:szCs w:val="24"/>
        </w:rPr>
        <w:t>m 5083 Aluminium Alloy), 2006).</w:t>
      </w:r>
    </w:p>
    <w:p w14:paraId="623EFDDE" w14:textId="77777777" w:rsidR="00432477" w:rsidRDefault="00432477" w:rsidP="00432477">
      <w:pPr>
        <w:spacing w:after="0" w:line="480" w:lineRule="auto"/>
        <w:ind w:left="851" w:firstLine="709"/>
        <w:jc w:val="both"/>
        <w:rPr>
          <w:rFonts w:ascii="Times New Roman" w:hAnsi="Times New Roman" w:cs="Times New Roman"/>
          <w:sz w:val="24"/>
          <w:szCs w:val="24"/>
        </w:rPr>
      </w:pPr>
      <w:r w:rsidRPr="00432477">
        <w:rPr>
          <w:rFonts w:ascii="Times New Roman" w:hAnsi="Times New Roman" w:cs="Times New Roman"/>
          <w:sz w:val="24"/>
          <w:szCs w:val="24"/>
        </w:rPr>
        <w:t xml:space="preserve">Paduan aluminium 6061 adalah paduan kekuatan tinggi Al (aluminium), Mg (magnesium) dan Si (silikon) yang mengandung Mn (mangan) untuk meningkatkan ketangguhan dan keuletan. Namun kendala dalam proses pengelasan adalah aluminium merupakan penghantar panas yang baik, memiliki titik leleh yang rendah, dan </w:t>
      </w:r>
      <w:r w:rsidRPr="00432477">
        <w:rPr>
          <w:rFonts w:ascii="Times New Roman" w:hAnsi="Times New Roman" w:cs="Times New Roman"/>
          <w:sz w:val="24"/>
          <w:szCs w:val="24"/>
        </w:rPr>
        <w:lastRenderedPageBreak/>
        <w:t>muncul lapisan oksida pada permukaannya, sehingga sulit untuk memanaskan aluminium atau melelehkan aluminium, hanya sebagian kecil dari aluminium. Berhenti. (</w:t>
      </w:r>
      <w:r>
        <w:rPr>
          <w:rFonts w:ascii="Times New Roman" w:hAnsi="Times New Roman" w:cs="Times New Roman"/>
          <w:sz w:val="24"/>
          <w:szCs w:val="24"/>
        </w:rPr>
        <w:t>Paduan Aluminium 6061, 2006). .</w:t>
      </w:r>
    </w:p>
    <w:p w14:paraId="674F5010" w14:textId="259E0BC3" w:rsidR="000C4AC7" w:rsidRDefault="00432477" w:rsidP="00432477">
      <w:pPr>
        <w:spacing w:after="0" w:line="480" w:lineRule="auto"/>
        <w:ind w:left="851" w:firstLine="709"/>
        <w:jc w:val="both"/>
        <w:rPr>
          <w:rFonts w:ascii="Times New Roman" w:hAnsi="Times New Roman" w:cs="Times New Roman"/>
          <w:sz w:val="24"/>
          <w:szCs w:val="24"/>
        </w:rPr>
      </w:pPr>
      <w:r w:rsidRPr="00432477">
        <w:rPr>
          <w:rFonts w:ascii="Times New Roman" w:hAnsi="Times New Roman" w:cs="Times New Roman"/>
          <w:sz w:val="24"/>
          <w:szCs w:val="24"/>
        </w:rPr>
        <w:t>Tujuan dari penelitian ini adalah menganalisis kekuatan mekanik hasil pengelasan dengan variasi cross-alloy antara material aluminium alloy antara aluminium alloy 5083 dan aluminium alloy 6061 untuk aplikasi pada roll bar kendaraan balap (GMAW Welding Properties and Mechanic</w:t>
      </w:r>
      <w:r>
        <w:rPr>
          <w:rFonts w:ascii="Times New Roman" w:hAnsi="Times New Roman" w:cs="Times New Roman"/>
          <w:sz w:val="24"/>
          <w:szCs w:val="24"/>
        </w:rPr>
        <w:t>al Strength Analysis, 2020).</w:t>
      </w:r>
    </w:p>
    <w:p w14:paraId="3B35F0B6" w14:textId="77777777" w:rsidR="00432477" w:rsidRPr="0004419C" w:rsidRDefault="00432477" w:rsidP="00432477">
      <w:pPr>
        <w:spacing w:after="0" w:line="360" w:lineRule="auto"/>
        <w:jc w:val="both"/>
        <w:rPr>
          <w:rFonts w:ascii="Times New Roman" w:hAnsi="Times New Roman" w:cs="Times New Roman"/>
          <w:sz w:val="24"/>
          <w:szCs w:val="24"/>
        </w:rPr>
      </w:pPr>
    </w:p>
    <w:p w14:paraId="3D7E2842" w14:textId="3F055391" w:rsidR="00432477" w:rsidRPr="00432477" w:rsidRDefault="00432477" w:rsidP="00402371">
      <w:pPr>
        <w:pStyle w:val="Heading2"/>
        <w:numPr>
          <w:ilvl w:val="0"/>
          <w:numId w:val="25"/>
        </w:numPr>
        <w:spacing w:before="0" w:line="480" w:lineRule="auto"/>
        <w:contextualSpacing/>
        <w:jc w:val="both"/>
      </w:pPr>
      <w:bookmarkStart w:id="12" w:name="_Toc143595144"/>
      <w:r w:rsidRPr="00432477">
        <w:t>Batasan masalah</w:t>
      </w:r>
      <w:bookmarkEnd w:id="12"/>
    </w:p>
    <w:p w14:paraId="2BDB3CFA" w14:textId="77777777" w:rsidR="00432477" w:rsidRPr="00432477" w:rsidRDefault="00432477" w:rsidP="000745AC">
      <w:pPr>
        <w:spacing w:after="0" w:line="360" w:lineRule="auto"/>
        <w:ind w:left="720" w:firstLine="720"/>
        <w:jc w:val="both"/>
        <w:rPr>
          <w:rFonts w:ascii="Times New Roman" w:hAnsi="Times New Roman" w:cs="Times New Roman"/>
          <w:sz w:val="24"/>
          <w:szCs w:val="24"/>
        </w:rPr>
      </w:pPr>
      <w:r w:rsidRPr="00432477">
        <w:rPr>
          <w:rFonts w:ascii="Times New Roman" w:hAnsi="Times New Roman" w:cs="Times New Roman"/>
          <w:sz w:val="24"/>
          <w:szCs w:val="24"/>
        </w:rPr>
        <w:t>Atas dasar pengidentifikasian masalah yang muncul, maka perlu dilakukan pembatasan masalah, agar ruang lingkup masalah lebih terarah, maka pasal pembatasan masalah sebagai berikut:</w:t>
      </w:r>
    </w:p>
    <w:p w14:paraId="14BF03DC" w14:textId="77777777" w:rsidR="00432477" w:rsidRPr="00432477" w:rsidRDefault="00432477" w:rsidP="000745AC">
      <w:pPr>
        <w:spacing w:after="0" w:line="360" w:lineRule="auto"/>
        <w:ind w:left="720" w:firstLine="720"/>
        <w:jc w:val="both"/>
        <w:rPr>
          <w:rFonts w:ascii="Times New Roman" w:hAnsi="Times New Roman" w:cs="Times New Roman"/>
          <w:sz w:val="24"/>
          <w:szCs w:val="24"/>
        </w:rPr>
      </w:pPr>
    </w:p>
    <w:p w14:paraId="1EC51A4A" w14:textId="101E3689" w:rsidR="000745AC" w:rsidRPr="000745AC" w:rsidRDefault="00432477" w:rsidP="00402371">
      <w:pPr>
        <w:pStyle w:val="ListParagraph"/>
        <w:numPr>
          <w:ilvl w:val="0"/>
          <w:numId w:val="26"/>
        </w:numPr>
        <w:spacing w:after="0" w:line="480" w:lineRule="auto"/>
        <w:jc w:val="both"/>
        <w:rPr>
          <w:rFonts w:ascii="Times New Roman" w:hAnsi="Times New Roman" w:cs="Times New Roman"/>
          <w:sz w:val="24"/>
          <w:szCs w:val="24"/>
        </w:rPr>
      </w:pPr>
      <w:r w:rsidRPr="000745AC">
        <w:rPr>
          <w:rFonts w:ascii="Times New Roman" w:hAnsi="Times New Roman" w:cs="Times New Roman"/>
          <w:sz w:val="24"/>
          <w:szCs w:val="24"/>
        </w:rPr>
        <w:t>Variabel suhu dan waktu perlakuan panas 200⁰C (20 menit), 250⁰C (25 menit) dan 275⁰C (25 menit) dengan metode pendinginan air garam, minyak SAE 40 dan air asam.</w:t>
      </w:r>
    </w:p>
    <w:p w14:paraId="28774DDF" w14:textId="77777777" w:rsidR="000745AC" w:rsidRDefault="00432477" w:rsidP="00402371">
      <w:pPr>
        <w:pStyle w:val="ListParagraph"/>
        <w:numPr>
          <w:ilvl w:val="0"/>
          <w:numId w:val="26"/>
        </w:numPr>
        <w:spacing w:after="0" w:line="480" w:lineRule="auto"/>
        <w:jc w:val="both"/>
        <w:rPr>
          <w:rFonts w:ascii="Times New Roman" w:hAnsi="Times New Roman" w:cs="Times New Roman"/>
          <w:sz w:val="24"/>
          <w:szCs w:val="24"/>
        </w:rPr>
      </w:pPr>
      <w:r w:rsidRPr="000745AC">
        <w:rPr>
          <w:rFonts w:ascii="Times New Roman" w:hAnsi="Times New Roman" w:cs="Times New Roman"/>
          <w:sz w:val="24"/>
          <w:szCs w:val="24"/>
        </w:rPr>
        <w:t>Bahan yang digunakan dalam penelitian ini adalah aluminium ser</w:t>
      </w:r>
      <w:r w:rsidR="000745AC" w:rsidRPr="000745AC">
        <w:rPr>
          <w:rFonts w:ascii="Times New Roman" w:hAnsi="Times New Roman" w:cs="Times New Roman"/>
          <w:sz w:val="24"/>
          <w:szCs w:val="24"/>
        </w:rPr>
        <w:t>i 5083 dan aluminium seri 6061.</w:t>
      </w:r>
    </w:p>
    <w:p w14:paraId="77C591C2" w14:textId="77777777" w:rsidR="000745AC" w:rsidRDefault="00432477" w:rsidP="00402371">
      <w:pPr>
        <w:pStyle w:val="ListParagraph"/>
        <w:numPr>
          <w:ilvl w:val="0"/>
          <w:numId w:val="26"/>
        </w:numPr>
        <w:spacing w:after="0" w:line="480" w:lineRule="auto"/>
        <w:jc w:val="both"/>
        <w:rPr>
          <w:rFonts w:ascii="Times New Roman" w:hAnsi="Times New Roman" w:cs="Times New Roman"/>
          <w:sz w:val="24"/>
          <w:szCs w:val="24"/>
        </w:rPr>
      </w:pPr>
      <w:r w:rsidRPr="000745AC">
        <w:rPr>
          <w:rFonts w:ascii="Times New Roman" w:hAnsi="Times New Roman" w:cs="Times New Roman"/>
          <w:sz w:val="24"/>
          <w:szCs w:val="24"/>
        </w:rPr>
        <w:t>Proses pengelasan menggunakan las GMAW.</w:t>
      </w:r>
    </w:p>
    <w:p w14:paraId="52BD68B2" w14:textId="77777777" w:rsidR="000745AC" w:rsidRDefault="00432477" w:rsidP="00402371">
      <w:pPr>
        <w:pStyle w:val="ListParagraph"/>
        <w:numPr>
          <w:ilvl w:val="0"/>
          <w:numId w:val="26"/>
        </w:numPr>
        <w:spacing w:after="0" w:line="480" w:lineRule="auto"/>
        <w:jc w:val="both"/>
        <w:rPr>
          <w:rFonts w:ascii="Times New Roman" w:hAnsi="Times New Roman" w:cs="Times New Roman"/>
          <w:sz w:val="24"/>
          <w:szCs w:val="24"/>
        </w:rPr>
      </w:pPr>
      <w:r w:rsidRPr="000745AC">
        <w:rPr>
          <w:rFonts w:ascii="Times New Roman" w:hAnsi="Times New Roman" w:cs="Times New Roman"/>
          <w:sz w:val="24"/>
          <w:szCs w:val="24"/>
        </w:rPr>
        <w:t>Bentuk talang yang digunakan adalah sambungan butt V-groove tunggal 45º.</w:t>
      </w:r>
    </w:p>
    <w:p w14:paraId="58E2A47A" w14:textId="77777777" w:rsidR="000745AC" w:rsidRDefault="00432477" w:rsidP="00402371">
      <w:pPr>
        <w:pStyle w:val="ListParagraph"/>
        <w:numPr>
          <w:ilvl w:val="0"/>
          <w:numId w:val="26"/>
        </w:numPr>
        <w:spacing w:after="0" w:line="480" w:lineRule="auto"/>
        <w:jc w:val="both"/>
        <w:rPr>
          <w:rFonts w:ascii="Times New Roman" w:hAnsi="Times New Roman" w:cs="Times New Roman"/>
          <w:sz w:val="24"/>
          <w:szCs w:val="24"/>
        </w:rPr>
      </w:pPr>
      <w:r w:rsidRPr="000745AC">
        <w:rPr>
          <w:rFonts w:ascii="Times New Roman" w:hAnsi="Times New Roman" w:cs="Times New Roman"/>
          <w:sz w:val="24"/>
          <w:szCs w:val="24"/>
        </w:rPr>
        <w:t>Gas pelindung yang digunakan adalah Argon HP (Kemurnian Tinggi).</w:t>
      </w:r>
    </w:p>
    <w:p w14:paraId="71AB4AA1" w14:textId="09CCB50A" w:rsidR="002B18AA" w:rsidRPr="000745AC" w:rsidRDefault="00432477" w:rsidP="00402371">
      <w:pPr>
        <w:pStyle w:val="ListParagraph"/>
        <w:numPr>
          <w:ilvl w:val="0"/>
          <w:numId w:val="26"/>
        </w:numPr>
        <w:spacing w:after="0" w:line="480" w:lineRule="auto"/>
        <w:jc w:val="both"/>
        <w:rPr>
          <w:rFonts w:ascii="Times New Roman" w:hAnsi="Times New Roman" w:cs="Times New Roman"/>
          <w:sz w:val="24"/>
          <w:szCs w:val="24"/>
        </w:rPr>
      </w:pPr>
      <w:r w:rsidRPr="000745AC">
        <w:rPr>
          <w:rFonts w:ascii="Times New Roman" w:hAnsi="Times New Roman" w:cs="Times New Roman"/>
          <w:sz w:val="24"/>
          <w:szCs w:val="24"/>
        </w:rPr>
        <w:t>Pengujian yang dilakukan adalah pengujian korosi, impak dan bengkokan.</w:t>
      </w:r>
    </w:p>
    <w:p w14:paraId="2ACD17B6" w14:textId="4C5AECE0" w:rsidR="000745AC" w:rsidRPr="000745AC" w:rsidRDefault="000745AC" w:rsidP="00402371">
      <w:pPr>
        <w:pStyle w:val="Heading2"/>
        <w:numPr>
          <w:ilvl w:val="0"/>
          <w:numId w:val="25"/>
        </w:numPr>
        <w:spacing w:before="0" w:line="480" w:lineRule="auto"/>
        <w:jc w:val="both"/>
      </w:pPr>
      <w:bookmarkStart w:id="13" w:name="_Toc143595145"/>
      <w:r w:rsidRPr="000745AC">
        <w:lastRenderedPageBreak/>
        <w:t>Merumuskan masalah</w:t>
      </w:r>
      <w:bookmarkEnd w:id="13"/>
    </w:p>
    <w:p w14:paraId="182D9F89" w14:textId="471553CB" w:rsidR="000745AC" w:rsidRPr="000745AC" w:rsidRDefault="000745AC" w:rsidP="000745AC">
      <w:pPr>
        <w:spacing w:after="0" w:line="480" w:lineRule="auto"/>
        <w:ind w:left="720" w:firstLine="720"/>
        <w:jc w:val="both"/>
        <w:rPr>
          <w:rFonts w:ascii="Times New Roman" w:hAnsi="Times New Roman" w:cs="Times New Roman"/>
          <w:sz w:val="24"/>
          <w:szCs w:val="24"/>
        </w:rPr>
      </w:pPr>
      <w:r w:rsidRPr="000745AC">
        <w:rPr>
          <w:rFonts w:ascii="Times New Roman" w:hAnsi="Times New Roman" w:cs="Times New Roman"/>
          <w:sz w:val="24"/>
          <w:szCs w:val="24"/>
        </w:rPr>
        <w:t>Berdasarkan definisi masalah di atas, penulis mengajukan beberapa masalah sebagai berikut:</w:t>
      </w:r>
    </w:p>
    <w:p w14:paraId="0968B649" w14:textId="73254790" w:rsidR="000745AC" w:rsidRPr="000745AC" w:rsidRDefault="000745AC" w:rsidP="00402371">
      <w:pPr>
        <w:pStyle w:val="ListParagraph"/>
        <w:numPr>
          <w:ilvl w:val="0"/>
          <w:numId w:val="27"/>
        </w:numPr>
        <w:spacing w:after="0" w:line="480" w:lineRule="auto"/>
        <w:jc w:val="both"/>
        <w:rPr>
          <w:rFonts w:ascii="Times New Roman" w:hAnsi="Times New Roman" w:cs="Times New Roman"/>
          <w:sz w:val="24"/>
          <w:szCs w:val="24"/>
        </w:rPr>
      </w:pPr>
      <w:r w:rsidRPr="000745AC">
        <w:rPr>
          <w:rFonts w:ascii="Times New Roman" w:hAnsi="Times New Roman" w:cs="Times New Roman"/>
          <w:sz w:val="24"/>
          <w:szCs w:val="24"/>
        </w:rPr>
        <w:t>Bagaimana hasil analisis las saat menyambung dengan paduan aluminium 5083 dan paduan aluminium 6061?</w:t>
      </w:r>
    </w:p>
    <w:p w14:paraId="25BB50C2" w14:textId="1125D33B" w:rsidR="00460731" w:rsidRPr="000745AC" w:rsidRDefault="000745AC" w:rsidP="00402371">
      <w:pPr>
        <w:pStyle w:val="ListParagraph"/>
        <w:numPr>
          <w:ilvl w:val="0"/>
          <w:numId w:val="27"/>
        </w:numPr>
        <w:spacing w:after="0" w:line="480" w:lineRule="auto"/>
        <w:jc w:val="both"/>
        <w:rPr>
          <w:rFonts w:ascii="Times New Roman" w:hAnsi="Times New Roman" w:cs="Times New Roman"/>
          <w:sz w:val="24"/>
          <w:szCs w:val="24"/>
        </w:rPr>
      </w:pPr>
      <w:r w:rsidRPr="000745AC">
        <w:rPr>
          <w:rFonts w:ascii="Times New Roman" w:hAnsi="Times New Roman" w:cs="Times New Roman"/>
          <w:sz w:val="24"/>
          <w:szCs w:val="24"/>
        </w:rPr>
        <w:t>Analisis tekanan variasi suhu dan variasi waktu perlakuan panas? 3. Bagaimana parameter proses GMAW (Gas Metal Arc Welding) mempengaruhi sifat kekuatan material aluminium 5083 dan 6061 paduan aluminium untuk aplikasi rangka deltabox pada sepeda motor Kawasaki ?  </w:t>
      </w:r>
    </w:p>
    <w:p w14:paraId="062648C7" w14:textId="77777777" w:rsidR="007879A9" w:rsidRPr="007879A9" w:rsidRDefault="007879A9" w:rsidP="00460731">
      <w:pPr>
        <w:spacing w:after="0" w:line="360" w:lineRule="auto"/>
        <w:ind w:left="360"/>
        <w:jc w:val="both"/>
        <w:rPr>
          <w:rFonts w:ascii="Times New Roman" w:hAnsi="Times New Roman" w:cs="Times New Roman"/>
          <w:sz w:val="24"/>
          <w:szCs w:val="24"/>
        </w:rPr>
      </w:pPr>
    </w:p>
    <w:p w14:paraId="3A16F229" w14:textId="0231AA1D" w:rsidR="000745AC" w:rsidRPr="000745AC" w:rsidRDefault="000745AC" w:rsidP="00402371">
      <w:pPr>
        <w:pStyle w:val="Heading2"/>
        <w:numPr>
          <w:ilvl w:val="0"/>
          <w:numId w:val="25"/>
        </w:numPr>
        <w:spacing w:before="0" w:line="480" w:lineRule="auto"/>
        <w:contextualSpacing/>
        <w:jc w:val="both"/>
      </w:pPr>
      <w:bookmarkStart w:id="14" w:name="_Toc143595146"/>
      <w:r w:rsidRPr="000745AC">
        <w:t>Tujuan penelitian</w:t>
      </w:r>
      <w:bookmarkEnd w:id="14"/>
    </w:p>
    <w:p w14:paraId="5E7F79D0" w14:textId="639F8B53" w:rsidR="000745AC" w:rsidRPr="000745AC" w:rsidRDefault="000745AC" w:rsidP="000745AC">
      <w:pPr>
        <w:spacing w:after="0" w:line="480" w:lineRule="auto"/>
        <w:ind w:left="360" w:firstLine="360"/>
        <w:jc w:val="both"/>
        <w:rPr>
          <w:rFonts w:ascii="Times New Roman" w:hAnsi="Times New Roman" w:cs="Times New Roman"/>
          <w:sz w:val="24"/>
          <w:szCs w:val="24"/>
        </w:rPr>
      </w:pPr>
      <w:r w:rsidRPr="000745AC">
        <w:rPr>
          <w:rFonts w:ascii="Times New Roman" w:hAnsi="Times New Roman" w:cs="Times New Roman"/>
          <w:sz w:val="24"/>
          <w:szCs w:val="24"/>
        </w:rPr>
        <w:t>Berdasarkan permasalahan di atas, penelitian ini bertujuan untuk</w:t>
      </w:r>
      <w:r>
        <w:rPr>
          <w:rFonts w:ascii="Times New Roman" w:hAnsi="Times New Roman" w:cs="Times New Roman"/>
          <w:sz w:val="24"/>
          <w:szCs w:val="24"/>
        </w:rPr>
        <w:t xml:space="preserve"> </w:t>
      </w:r>
      <w:r w:rsidRPr="000745AC">
        <w:rPr>
          <w:rFonts w:ascii="Times New Roman" w:hAnsi="Times New Roman" w:cs="Times New Roman"/>
          <w:sz w:val="24"/>
          <w:szCs w:val="24"/>
        </w:rPr>
        <w:t>:</w:t>
      </w:r>
    </w:p>
    <w:p w14:paraId="5B70F634" w14:textId="77777777" w:rsidR="000745AC" w:rsidRPr="000745AC" w:rsidRDefault="000745AC" w:rsidP="000745AC">
      <w:pPr>
        <w:spacing w:after="0" w:line="480" w:lineRule="auto"/>
        <w:ind w:left="720" w:hanging="360"/>
        <w:contextualSpacing/>
        <w:jc w:val="both"/>
        <w:rPr>
          <w:rFonts w:ascii="Times New Roman" w:hAnsi="Times New Roman" w:cs="Times New Roman"/>
          <w:sz w:val="24"/>
          <w:szCs w:val="24"/>
        </w:rPr>
      </w:pPr>
      <w:r w:rsidRPr="000745AC">
        <w:rPr>
          <w:rFonts w:ascii="Times New Roman" w:hAnsi="Times New Roman" w:cs="Times New Roman"/>
          <w:sz w:val="24"/>
          <w:szCs w:val="24"/>
        </w:rPr>
        <w:t>1. Mencapai hasil pengelasan yang baik.</w:t>
      </w:r>
    </w:p>
    <w:p w14:paraId="406C3FA7" w14:textId="33D74020" w:rsidR="001B1563" w:rsidRDefault="000745AC" w:rsidP="001B1563">
      <w:pPr>
        <w:spacing w:after="0" w:line="480" w:lineRule="auto"/>
        <w:ind w:left="720" w:hanging="360"/>
        <w:contextualSpacing/>
        <w:jc w:val="both"/>
      </w:pPr>
      <w:r w:rsidRPr="000745AC">
        <w:rPr>
          <w:rFonts w:ascii="Times New Roman" w:hAnsi="Times New Roman" w:cs="Times New Roman"/>
          <w:sz w:val="24"/>
          <w:szCs w:val="24"/>
        </w:rPr>
        <w:t xml:space="preserve">2. Memperoleh hasil energi resistansi pada las yang diberi perlakuan panas dengan variasi suhu dan waktu pemanasan. 3. Dapatkan kekuatan las dan cacat las dari perubahan </w:t>
      </w:r>
      <w:r>
        <w:rPr>
          <w:rFonts w:ascii="Times New Roman" w:hAnsi="Times New Roman" w:cs="Times New Roman"/>
          <w:sz w:val="24"/>
          <w:szCs w:val="24"/>
        </w:rPr>
        <w:t>sifat mekanik selama pengujian.</w:t>
      </w:r>
    </w:p>
    <w:p w14:paraId="63C3D0B5" w14:textId="77777777" w:rsidR="001B1563" w:rsidRPr="001B1563" w:rsidRDefault="001B1563" w:rsidP="001B1563">
      <w:pPr>
        <w:spacing w:after="0" w:line="360" w:lineRule="auto"/>
        <w:ind w:left="720" w:hanging="360"/>
        <w:contextualSpacing/>
        <w:jc w:val="both"/>
        <w:rPr>
          <w:rFonts w:ascii="Times New Roman" w:hAnsi="Times New Roman" w:cs="Times New Roman"/>
          <w:sz w:val="24"/>
          <w:szCs w:val="24"/>
        </w:rPr>
      </w:pPr>
    </w:p>
    <w:p w14:paraId="164C2CAC" w14:textId="2426BF80" w:rsidR="001B1563" w:rsidRPr="001B1563" w:rsidRDefault="001B1563" w:rsidP="00402371">
      <w:pPr>
        <w:pStyle w:val="Heading2"/>
        <w:numPr>
          <w:ilvl w:val="0"/>
          <w:numId w:val="25"/>
        </w:numPr>
        <w:spacing w:before="0" w:line="480" w:lineRule="auto"/>
        <w:jc w:val="both"/>
      </w:pPr>
      <w:bookmarkStart w:id="15" w:name="_Toc143595147"/>
      <w:r w:rsidRPr="001B1563">
        <w:t>Manfaat Penelitian</w:t>
      </w:r>
      <w:bookmarkEnd w:id="15"/>
    </w:p>
    <w:p w14:paraId="1688E7A6" w14:textId="3A475991" w:rsidR="007879A9" w:rsidRDefault="001B1563" w:rsidP="001B1563">
      <w:pPr>
        <w:spacing w:after="0" w:line="480" w:lineRule="auto"/>
        <w:ind w:left="720" w:firstLine="720"/>
        <w:jc w:val="both"/>
        <w:rPr>
          <w:rFonts w:ascii="Times New Roman" w:hAnsi="Times New Roman" w:cs="Times New Roman"/>
          <w:sz w:val="24"/>
          <w:szCs w:val="24"/>
        </w:rPr>
      </w:pPr>
      <w:r w:rsidRPr="001B1563">
        <w:rPr>
          <w:rFonts w:ascii="Times New Roman" w:hAnsi="Times New Roman" w:cs="Times New Roman"/>
          <w:sz w:val="24"/>
          <w:szCs w:val="24"/>
        </w:rPr>
        <w:t xml:space="preserve">Manfaat dari penelitian ini adalah untuk menambah pengetahuan dan memberikan pengetahuan di bidang produksi material saat pengelasan paduan aluminium 5083 dan paduan aluminium 6061 dengan metode pengelasan GMAW (Gas Metal Arc Welding) dengan banyak jenis elektroda dikatakan mempengaruhi nilai. Tingkat korosi yang lebih rendah dan sifat mekanik yang baik. Dengan nilai laju korosi yang kecil </w:t>
      </w:r>
      <w:r w:rsidRPr="001B1563">
        <w:rPr>
          <w:rFonts w:ascii="Times New Roman" w:hAnsi="Times New Roman" w:cs="Times New Roman"/>
          <w:sz w:val="24"/>
          <w:szCs w:val="24"/>
        </w:rPr>
        <w:lastRenderedPageBreak/>
        <w:t>menunjukkan ketahanan korosi struktur yang lebih baik dan memperpanjang umur struktur. (GMAW Welding (Gas Metal Arc Welding) Aluminium 5083 dan 6061, 2</w:t>
      </w:r>
      <w:r>
        <w:rPr>
          <w:rFonts w:ascii="Times New Roman" w:hAnsi="Times New Roman" w:cs="Times New Roman"/>
          <w:sz w:val="24"/>
          <w:szCs w:val="24"/>
        </w:rPr>
        <w:t xml:space="preserve">016). </w:t>
      </w:r>
      <w:bookmarkStart w:id="16" w:name="_Toc140685515"/>
    </w:p>
    <w:p w14:paraId="2FF6FFF2" w14:textId="77777777" w:rsidR="001B1563" w:rsidRPr="001B1563" w:rsidRDefault="001B1563" w:rsidP="001B1563">
      <w:pPr>
        <w:spacing w:after="0" w:line="360" w:lineRule="auto"/>
        <w:jc w:val="both"/>
        <w:rPr>
          <w:rFonts w:ascii="Times New Roman" w:hAnsi="Times New Roman" w:cs="Times New Roman"/>
          <w:sz w:val="24"/>
          <w:szCs w:val="24"/>
        </w:rPr>
      </w:pPr>
    </w:p>
    <w:p w14:paraId="067449DF" w14:textId="18E88527" w:rsidR="001B1563" w:rsidRPr="001B1563" w:rsidRDefault="001B1563" w:rsidP="00402371">
      <w:pPr>
        <w:pStyle w:val="Heading2"/>
        <w:numPr>
          <w:ilvl w:val="0"/>
          <w:numId w:val="25"/>
        </w:numPr>
        <w:spacing w:before="0" w:line="480" w:lineRule="auto"/>
        <w:contextualSpacing/>
        <w:jc w:val="both"/>
      </w:pPr>
      <w:bookmarkStart w:id="17" w:name="_Toc143595148"/>
      <w:bookmarkEnd w:id="16"/>
      <w:r w:rsidRPr="001B1563">
        <w:t>Sistem teks</w:t>
      </w:r>
      <w:bookmarkEnd w:id="17"/>
    </w:p>
    <w:p w14:paraId="37F459BE" w14:textId="364291A8" w:rsidR="00767368" w:rsidRPr="00CF3922" w:rsidRDefault="001B1563" w:rsidP="001B1563">
      <w:pPr>
        <w:spacing w:after="0" w:line="480" w:lineRule="auto"/>
        <w:ind w:left="720" w:firstLine="720"/>
        <w:contextualSpacing/>
        <w:jc w:val="both"/>
        <w:rPr>
          <w:rFonts w:ascii="Times New Roman" w:hAnsi="Times New Roman" w:cs="Times New Roman"/>
          <w:sz w:val="24"/>
          <w:szCs w:val="24"/>
        </w:rPr>
      </w:pPr>
      <w:r w:rsidRPr="001B1563">
        <w:rPr>
          <w:rFonts w:ascii="Times New Roman" w:hAnsi="Times New Roman" w:cs="Times New Roman"/>
          <w:sz w:val="24"/>
          <w:szCs w:val="24"/>
        </w:rPr>
        <w:t>Tahapan penulisan sistematika skripsi disini terdiri dari beberapa bagian, yaitu: </w:t>
      </w:r>
    </w:p>
    <w:p w14:paraId="58A1669A" w14:textId="77777777" w:rsidR="005E1427" w:rsidRPr="005E1427" w:rsidRDefault="005E1427" w:rsidP="005E1427">
      <w:pPr>
        <w:spacing w:after="0" w:line="480" w:lineRule="auto"/>
        <w:ind w:left="446"/>
        <w:jc w:val="both"/>
        <w:rPr>
          <w:rFonts w:ascii="Times New Roman" w:hAnsi="Times New Roman" w:cs="Times New Roman"/>
          <w:b/>
          <w:sz w:val="24"/>
          <w:szCs w:val="24"/>
        </w:rPr>
      </w:pPr>
      <w:r w:rsidRPr="005E1427">
        <w:rPr>
          <w:rFonts w:ascii="Times New Roman" w:hAnsi="Times New Roman" w:cs="Times New Roman"/>
          <w:b/>
          <w:sz w:val="24"/>
          <w:szCs w:val="24"/>
        </w:rPr>
        <w:t>BAB 1. Pengantar masalah</w:t>
      </w:r>
    </w:p>
    <w:p w14:paraId="41738940" w14:textId="42EA0BAB" w:rsidR="00242E4D" w:rsidRDefault="005E1427" w:rsidP="005E1427">
      <w:pPr>
        <w:spacing w:after="0" w:line="480" w:lineRule="auto"/>
        <w:ind w:left="1267"/>
        <w:jc w:val="both"/>
        <w:rPr>
          <w:rFonts w:ascii="Times New Roman" w:hAnsi="Times New Roman" w:cs="Times New Roman"/>
          <w:sz w:val="24"/>
          <w:szCs w:val="24"/>
        </w:rPr>
      </w:pPr>
      <w:r w:rsidRPr="005E1427">
        <w:rPr>
          <w:rFonts w:ascii="Times New Roman" w:hAnsi="Times New Roman" w:cs="Times New Roman"/>
          <w:sz w:val="24"/>
          <w:szCs w:val="24"/>
        </w:rPr>
        <w:t>Bab ini mencakup latar belakang masalah, pengertian masalah, rumusan masalah, tujuan penelitian, manfaat penelitian, dan sistematika makalah. </w:t>
      </w:r>
    </w:p>
    <w:p w14:paraId="0191EEAC" w14:textId="77777777" w:rsidR="005E1427" w:rsidRPr="0004419C" w:rsidRDefault="005E1427" w:rsidP="005E1427">
      <w:pPr>
        <w:spacing w:after="0" w:line="360" w:lineRule="auto"/>
        <w:jc w:val="both"/>
        <w:rPr>
          <w:rFonts w:ascii="Times New Roman" w:hAnsi="Times New Roman" w:cs="Times New Roman"/>
          <w:sz w:val="24"/>
          <w:szCs w:val="24"/>
        </w:rPr>
      </w:pPr>
    </w:p>
    <w:p w14:paraId="21F0992E" w14:textId="47E0460D" w:rsidR="005E1427" w:rsidRPr="005E1427" w:rsidRDefault="005E1427" w:rsidP="005E1427">
      <w:pPr>
        <w:pStyle w:val="Heading2"/>
        <w:numPr>
          <w:ilvl w:val="0"/>
          <w:numId w:val="0"/>
        </w:numPr>
        <w:spacing w:before="0" w:line="480" w:lineRule="auto"/>
        <w:ind w:left="450"/>
      </w:pPr>
      <w:bookmarkStart w:id="18" w:name="_Toc143595149"/>
      <w:r>
        <w:t xml:space="preserve">BAB 2. </w:t>
      </w:r>
      <w:r w:rsidRPr="005E1427">
        <w:t>Landasan Teori dan Kajian Pustaka</w:t>
      </w:r>
      <w:bookmarkEnd w:id="18"/>
    </w:p>
    <w:p w14:paraId="3798F5CE" w14:textId="263140BF" w:rsidR="00D80A1D" w:rsidRDefault="005E1427" w:rsidP="005E1427">
      <w:pPr>
        <w:spacing w:after="0" w:line="480" w:lineRule="auto"/>
        <w:ind w:left="1260"/>
        <w:jc w:val="both"/>
        <w:rPr>
          <w:rFonts w:ascii="Times New Roman" w:hAnsi="Times New Roman" w:cs="Times New Roman"/>
          <w:sz w:val="24"/>
          <w:szCs w:val="24"/>
        </w:rPr>
      </w:pPr>
      <w:r w:rsidRPr="005E1427">
        <w:rPr>
          <w:rFonts w:ascii="Times New Roman" w:hAnsi="Times New Roman" w:cs="Times New Roman"/>
          <w:sz w:val="24"/>
          <w:szCs w:val="24"/>
        </w:rPr>
        <w:t>Bab ini berisi latar belakang teori paduan aluminium 5083 dan paduan aluminium 6061 serta tinjauan literatur. </w:t>
      </w:r>
    </w:p>
    <w:p w14:paraId="0BB25F41" w14:textId="77777777" w:rsidR="005E1427" w:rsidRPr="0004419C" w:rsidRDefault="005E1427" w:rsidP="005E1427">
      <w:pPr>
        <w:spacing w:after="0" w:line="360" w:lineRule="auto"/>
        <w:jc w:val="both"/>
        <w:rPr>
          <w:rFonts w:ascii="Times New Roman" w:hAnsi="Times New Roman" w:cs="Times New Roman"/>
          <w:sz w:val="24"/>
          <w:szCs w:val="24"/>
        </w:rPr>
      </w:pPr>
    </w:p>
    <w:p w14:paraId="02D0AF32" w14:textId="47614E4F" w:rsidR="005E1427" w:rsidRPr="005E1427" w:rsidRDefault="005E1427" w:rsidP="005E1427">
      <w:pPr>
        <w:pStyle w:val="Heading2"/>
        <w:numPr>
          <w:ilvl w:val="0"/>
          <w:numId w:val="0"/>
        </w:numPr>
        <w:spacing w:before="0" w:line="480" w:lineRule="auto"/>
        <w:ind w:left="446"/>
        <w:jc w:val="both"/>
      </w:pPr>
      <w:bookmarkStart w:id="19" w:name="_Toc143595150"/>
      <w:r>
        <w:t xml:space="preserve">BAB 3. </w:t>
      </w:r>
      <w:r w:rsidRPr="005E1427">
        <w:t>Metode Penelitian</w:t>
      </w:r>
      <w:bookmarkEnd w:id="19"/>
    </w:p>
    <w:p w14:paraId="2D3700EB" w14:textId="031D0E79" w:rsidR="005E1427" w:rsidRDefault="005E1427" w:rsidP="005E1427">
      <w:pPr>
        <w:spacing w:after="0" w:line="480" w:lineRule="auto"/>
        <w:ind w:left="1260"/>
        <w:jc w:val="both"/>
        <w:rPr>
          <w:bCs/>
        </w:rPr>
      </w:pPr>
      <w:r w:rsidRPr="005E1427">
        <w:rPr>
          <w:rFonts w:ascii="Times New Roman" w:hAnsi="Times New Roman" w:cs="Times New Roman"/>
          <w:sz w:val="24"/>
          <w:szCs w:val="24"/>
        </w:rPr>
        <w:t>Bab ini mencakup metode penelitian, waktu dan tempat penelitian, teknik penelitian dan pengambilan sampel, variabel penelitian atau fenomena yang diamati, metode pengumpulan data penelitian dan metode analisis data penelitian. </w:t>
      </w:r>
    </w:p>
    <w:p w14:paraId="0CC0FB19" w14:textId="77777777" w:rsidR="005E1427" w:rsidRPr="005E1427" w:rsidRDefault="005E1427" w:rsidP="005E1427">
      <w:pPr>
        <w:spacing w:after="0" w:line="360" w:lineRule="auto"/>
        <w:jc w:val="both"/>
        <w:rPr>
          <w:rFonts w:ascii="Times New Roman" w:hAnsi="Times New Roman" w:cs="Times New Roman"/>
          <w:sz w:val="24"/>
          <w:szCs w:val="24"/>
        </w:rPr>
      </w:pPr>
    </w:p>
    <w:p w14:paraId="3624D2DF" w14:textId="77777777" w:rsidR="005E1427" w:rsidRPr="005E1427" w:rsidRDefault="005E1427" w:rsidP="005E1427">
      <w:pPr>
        <w:spacing w:after="0" w:line="480" w:lineRule="auto"/>
        <w:ind w:left="450"/>
        <w:jc w:val="both"/>
        <w:rPr>
          <w:rFonts w:ascii="Times New Roman" w:eastAsia="Times New Roman" w:hAnsi="Times New Roman" w:cs="Times New Roman"/>
          <w:b/>
          <w:bCs/>
          <w:sz w:val="24"/>
          <w:szCs w:val="24"/>
          <w:lang w:eastAsia="en-GB"/>
        </w:rPr>
      </w:pPr>
      <w:r w:rsidRPr="005E1427">
        <w:rPr>
          <w:rFonts w:ascii="Times New Roman" w:eastAsia="Times New Roman" w:hAnsi="Times New Roman" w:cs="Times New Roman"/>
          <w:b/>
          <w:bCs/>
          <w:sz w:val="24"/>
          <w:szCs w:val="24"/>
          <w:lang w:eastAsia="en-GB"/>
        </w:rPr>
        <w:t>BAB 4. Hasil analisis penelitian dan pembahasan data penelitian</w:t>
      </w:r>
    </w:p>
    <w:p w14:paraId="33B345DA" w14:textId="3DBA84F6" w:rsidR="00477A4F" w:rsidRPr="005E1427" w:rsidRDefault="005E1427" w:rsidP="005E1427">
      <w:pPr>
        <w:spacing w:after="0" w:line="480" w:lineRule="auto"/>
        <w:ind w:left="1260"/>
        <w:jc w:val="both"/>
        <w:rPr>
          <w:rFonts w:ascii="Times New Roman" w:eastAsia="Times New Roman" w:hAnsi="Times New Roman" w:cs="Times New Roman"/>
          <w:bCs/>
          <w:sz w:val="24"/>
          <w:szCs w:val="24"/>
          <w:lang w:eastAsia="en-GB"/>
        </w:rPr>
      </w:pPr>
      <w:r w:rsidRPr="005E1427">
        <w:rPr>
          <w:rFonts w:ascii="Times New Roman" w:eastAsia="Times New Roman" w:hAnsi="Times New Roman" w:cs="Times New Roman"/>
          <w:bCs/>
          <w:sz w:val="24"/>
          <w:szCs w:val="24"/>
          <w:lang w:eastAsia="en-GB"/>
        </w:rPr>
        <w:t>Bab ini memuat temuan penelitian dan pembahasan data penelitian.  </w:t>
      </w:r>
    </w:p>
    <w:p w14:paraId="6DB8A64D" w14:textId="77777777" w:rsidR="00040FD9" w:rsidRPr="00040FD9" w:rsidRDefault="00040FD9" w:rsidP="00040FD9">
      <w:pPr>
        <w:spacing w:after="0" w:line="480" w:lineRule="auto"/>
        <w:ind w:left="446"/>
        <w:jc w:val="both"/>
        <w:rPr>
          <w:rFonts w:ascii="Times New Roman" w:hAnsi="Times New Roman" w:cs="Times New Roman"/>
          <w:b/>
          <w:sz w:val="24"/>
          <w:szCs w:val="24"/>
        </w:rPr>
      </w:pPr>
      <w:r w:rsidRPr="00040FD9">
        <w:rPr>
          <w:rFonts w:ascii="Times New Roman" w:hAnsi="Times New Roman" w:cs="Times New Roman"/>
          <w:b/>
          <w:sz w:val="24"/>
          <w:szCs w:val="24"/>
        </w:rPr>
        <w:lastRenderedPageBreak/>
        <w:t>BAB 5. KESIMPULAN DAN SARAN</w:t>
      </w:r>
    </w:p>
    <w:p w14:paraId="6D08FCF2" w14:textId="5FD0D3C1" w:rsidR="00CF463D" w:rsidRPr="0004419C" w:rsidRDefault="00040FD9" w:rsidP="00040FD9">
      <w:pPr>
        <w:spacing w:after="0" w:line="480" w:lineRule="auto"/>
        <w:ind w:left="1267"/>
        <w:jc w:val="both"/>
        <w:rPr>
          <w:rFonts w:ascii="Times New Roman" w:hAnsi="Times New Roman" w:cs="Times New Roman"/>
          <w:sz w:val="24"/>
          <w:szCs w:val="24"/>
        </w:rPr>
      </w:pPr>
      <w:r w:rsidRPr="00040FD9">
        <w:rPr>
          <w:rFonts w:ascii="Times New Roman" w:hAnsi="Times New Roman" w:cs="Times New Roman"/>
          <w:sz w:val="24"/>
          <w:szCs w:val="24"/>
        </w:rPr>
        <w:t>Bab ini memuat kesimpulan dan saran yang menjadi tujuan penelitian dan saran untuk perbaikan penelitian selanjutnya setelah menyimpulkan hasil analisis dan pembahasan. Bab ini juga menjawab isu-isu yang disajikan dalam Bab. SAYA. </w:t>
      </w:r>
    </w:p>
    <w:p w14:paraId="23D1770C" w14:textId="77777777" w:rsidR="0080230A" w:rsidRPr="0004419C" w:rsidRDefault="0080230A">
      <w:pPr>
        <w:rPr>
          <w:rFonts w:ascii="Times New Roman" w:eastAsiaTheme="majorEastAsia" w:hAnsi="Times New Roman" w:cs="Times New Roman"/>
          <w:b/>
          <w:bCs/>
          <w:sz w:val="24"/>
          <w:szCs w:val="24"/>
        </w:rPr>
      </w:pPr>
      <w:r w:rsidRPr="0004419C">
        <w:rPr>
          <w:rFonts w:ascii="Times New Roman" w:hAnsi="Times New Roman" w:cs="Times New Roman"/>
          <w:sz w:val="24"/>
          <w:szCs w:val="24"/>
        </w:rPr>
        <w:br w:type="page"/>
      </w:r>
    </w:p>
    <w:p w14:paraId="7EAF4B40" w14:textId="77777777" w:rsidR="009D17A8" w:rsidRPr="009D17A8" w:rsidRDefault="009D17A8" w:rsidP="009D17A8">
      <w:pPr>
        <w:pStyle w:val="Heading1"/>
        <w:spacing w:before="0" w:line="480" w:lineRule="auto"/>
      </w:pPr>
      <w:bookmarkStart w:id="20" w:name="_Toc143595151"/>
      <w:r w:rsidRPr="009D17A8">
        <w:lastRenderedPageBreak/>
        <w:t>BAB II</w:t>
      </w:r>
      <w:bookmarkEnd w:id="20"/>
    </w:p>
    <w:p w14:paraId="1067C582" w14:textId="25E6DBC6" w:rsidR="004758B4" w:rsidRPr="001F51D6" w:rsidRDefault="009D17A8" w:rsidP="009D17A8">
      <w:pPr>
        <w:pStyle w:val="Heading1"/>
        <w:spacing w:before="0" w:line="480" w:lineRule="auto"/>
      </w:pPr>
      <w:bookmarkStart w:id="21" w:name="_Toc143595152"/>
      <w:r w:rsidRPr="009D17A8">
        <w:t>KERANGKA TEORITIS DAN TINJAUAN DOKUMENTER</w:t>
      </w:r>
      <w:bookmarkEnd w:id="21"/>
      <w:r w:rsidRPr="009D17A8">
        <w:t> </w:t>
      </w:r>
    </w:p>
    <w:p w14:paraId="50CE276E" w14:textId="352A61F6" w:rsidR="009D17A8" w:rsidRPr="009D17A8" w:rsidRDefault="009D17A8" w:rsidP="009D17A8">
      <w:pPr>
        <w:pStyle w:val="Heading2"/>
        <w:spacing w:before="0" w:line="480" w:lineRule="auto"/>
        <w:jc w:val="both"/>
      </w:pPr>
      <w:r w:rsidRPr="009D17A8">
        <w:t xml:space="preserve"> </w:t>
      </w:r>
      <w:bookmarkStart w:id="22" w:name="_Toc143595153"/>
      <w:r w:rsidRPr="009D17A8">
        <w:t>Landasan Teori</w:t>
      </w:r>
      <w:bookmarkEnd w:id="22"/>
    </w:p>
    <w:p w14:paraId="0CA8EF31" w14:textId="3C16E8A7" w:rsidR="009D17A8" w:rsidRDefault="009D17A8" w:rsidP="009D17A8">
      <w:pPr>
        <w:pStyle w:val="Heading2"/>
        <w:numPr>
          <w:ilvl w:val="0"/>
          <w:numId w:val="0"/>
        </w:numPr>
        <w:spacing w:before="0" w:line="480" w:lineRule="auto"/>
        <w:jc w:val="both"/>
      </w:pPr>
      <w:bookmarkStart w:id="23" w:name="_Toc143595154"/>
      <w:r>
        <w:t xml:space="preserve">2.1     </w:t>
      </w:r>
      <w:r w:rsidRPr="009D17A8">
        <w:t>Aluminium</w:t>
      </w:r>
      <w:bookmarkEnd w:id="23"/>
      <w:r w:rsidRPr="009D17A8">
        <w:t> </w:t>
      </w:r>
    </w:p>
    <w:p w14:paraId="6B90ABED" w14:textId="77777777" w:rsidR="009D17A8" w:rsidRPr="009D17A8" w:rsidRDefault="009D17A8" w:rsidP="009D17A8">
      <w:pPr>
        <w:spacing w:after="0" w:line="480" w:lineRule="auto"/>
        <w:ind w:left="634" w:firstLine="634"/>
        <w:jc w:val="both"/>
        <w:rPr>
          <w:rFonts w:ascii="Times New Roman" w:hAnsi="Times New Roman" w:cs="Times New Roman"/>
          <w:color w:val="000000"/>
          <w:sz w:val="24"/>
          <w:szCs w:val="24"/>
        </w:rPr>
      </w:pPr>
      <w:r w:rsidRPr="009D17A8">
        <w:rPr>
          <w:rFonts w:ascii="Times New Roman" w:hAnsi="Times New Roman" w:cs="Times New Roman"/>
          <w:color w:val="000000"/>
          <w:sz w:val="24"/>
          <w:szCs w:val="24"/>
        </w:rPr>
        <w:t>Aluminium adalah logam ringan yang memiliki ketahanan korosi dan konduktivitas listrik yang baik bersama dengan sifat lain yang mirip dengan logam lainnya. Sebagai Aditif untuk meningkatkan kekuatan mekaniknya, seperti Cu (Tembaga), Mg (Magnesium), Si (Silikon), Mn (Mangan), Zn (Seng), Ni (Nikel) dan elemen lainnya ditambahkan satu per satu atau bersama-sama akan memberikan sifat lain seperti ketahanan korosi, ketahanan aus, koefisien ekspansi rendah, dll. (Surdia dan Saito, 1999).</w:t>
      </w:r>
    </w:p>
    <w:p w14:paraId="13317141" w14:textId="2820A51A" w:rsidR="00A37A07" w:rsidRPr="0004419C" w:rsidRDefault="009D17A8" w:rsidP="009D17A8">
      <w:pPr>
        <w:spacing w:after="0" w:line="480" w:lineRule="auto"/>
        <w:ind w:left="634" w:firstLine="634"/>
        <w:jc w:val="both"/>
        <w:rPr>
          <w:rFonts w:ascii="Times New Roman" w:hAnsi="Times New Roman" w:cs="Times New Roman"/>
          <w:color w:val="000000"/>
          <w:sz w:val="24"/>
          <w:szCs w:val="24"/>
        </w:rPr>
      </w:pPr>
      <w:r w:rsidRPr="009D17A8">
        <w:rPr>
          <w:rFonts w:ascii="Times New Roman" w:hAnsi="Times New Roman" w:cs="Times New Roman"/>
          <w:color w:val="000000"/>
          <w:sz w:val="24"/>
          <w:szCs w:val="24"/>
        </w:rPr>
        <w:t>Aluminium adalah logam ringan dan penting dalam kehidupan manusia. Aluminium adalah unsur kimia golongan IIIA dalam tabel periodik unsur, dengan nomor atom 13 dan massa atom 26,98 gram/mol. Aluminium mudah teroksidasi di udara terbuka, membentuk lapisan oksida tipis (Al₂O₃) yang tahan korosi. Aluminium juga dapat bereaksi dengan asam dan basa (Hartono, 1992).  </w:t>
      </w:r>
    </w:p>
    <w:p w14:paraId="43044CF5" w14:textId="77777777" w:rsidR="00242E4D" w:rsidRDefault="00242E4D">
      <w:pPr>
        <w:rPr>
          <w:rFonts w:ascii="Times New Roman" w:eastAsiaTheme="majorEastAsia" w:hAnsi="Times New Roman" w:cs="Times New Roman"/>
          <w:b/>
          <w:bCs/>
          <w:sz w:val="24"/>
          <w:szCs w:val="24"/>
        </w:rPr>
      </w:pPr>
      <w:bookmarkStart w:id="24" w:name="_Toc140685520"/>
      <w:r>
        <w:rPr>
          <w:rFonts w:cs="Times New Roman"/>
          <w:szCs w:val="24"/>
        </w:rPr>
        <w:br w:type="page"/>
      </w:r>
    </w:p>
    <w:p w14:paraId="0C059003" w14:textId="2795FA2C" w:rsidR="009D17A8" w:rsidRPr="009D17A8" w:rsidRDefault="009D17A8" w:rsidP="00402371">
      <w:pPr>
        <w:pStyle w:val="Heading2"/>
        <w:numPr>
          <w:ilvl w:val="1"/>
          <w:numId w:val="28"/>
        </w:numPr>
        <w:spacing w:before="0" w:line="480" w:lineRule="auto"/>
        <w:ind w:left="634" w:hanging="634"/>
        <w:jc w:val="both"/>
      </w:pPr>
      <w:bookmarkStart w:id="25" w:name="_Toc143595155"/>
      <w:bookmarkEnd w:id="24"/>
      <w:r w:rsidRPr="009D17A8">
        <w:lastRenderedPageBreak/>
        <w:t>Klasifikasi aluminium</w:t>
      </w:r>
      <w:bookmarkEnd w:id="25"/>
    </w:p>
    <w:p w14:paraId="4B75BDE9" w14:textId="77777777" w:rsidR="009D17A8" w:rsidRPr="009D17A8" w:rsidRDefault="009D17A8" w:rsidP="009D17A8">
      <w:pPr>
        <w:spacing w:after="0" w:line="480" w:lineRule="auto"/>
        <w:ind w:left="634" w:firstLine="626"/>
        <w:jc w:val="both"/>
        <w:rPr>
          <w:rFonts w:ascii="Times New Roman" w:hAnsi="Times New Roman" w:cs="Times New Roman"/>
          <w:sz w:val="24"/>
        </w:rPr>
      </w:pPr>
      <w:bookmarkStart w:id="26" w:name="_Toc140685521"/>
      <w:r w:rsidRPr="009D17A8">
        <w:rPr>
          <w:rFonts w:ascii="Times New Roman" w:hAnsi="Times New Roman" w:cs="Times New Roman"/>
          <w:sz w:val="24"/>
        </w:rPr>
        <w:t>Aluminium dapat dibagi menjadi dua jenis, yaitu aluminium tempa dan aluminium cor. Aluminium tempa dan aluminium cor dapat dibagi menjadi beberapa seri.</w:t>
      </w:r>
    </w:p>
    <w:p w14:paraId="3C9DC275" w14:textId="77777777" w:rsidR="009D17A8" w:rsidRDefault="009D17A8" w:rsidP="009D17A8">
      <w:pPr>
        <w:spacing w:after="0" w:line="480" w:lineRule="auto"/>
        <w:ind w:left="634" w:firstLine="619"/>
        <w:jc w:val="both"/>
        <w:rPr>
          <w:rFonts w:ascii="Times New Roman" w:hAnsi="Times New Roman" w:cs="Times New Roman"/>
          <w:sz w:val="24"/>
          <w:szCs w:val="24"/>
        </w:rPr>
      </w:pPr>
      <w:r w:rsidRPr="009D17A8">
        <w:rPr>
          <w:rFonts w:ascii="Times New Roman" w:hAnsi="Times New Roman" w:cs="Times New Roman"/>
          <w:sz w:val="24"/>
        </w:rPr>
        <w:t>Berikut adalah beb</w:t>
      </w:r>
      <w:r w:rsidRPr="009D17A8">
        <w:rPr>
          <w:rFonts w:ascii="Times New Roman" w:hAnsi="Times New Roman" w:cs="Times New Roman"/>
          <w:sz w:val="24"/>
          <w:szCs w:val="24"/>
        </w:rPr>
        <w:t>erapa lini produk yang terbuat dari aluminium: </w:t>
      </w:r>
    </w:p>
    <w:p w14:paraId="7931AF85" w14:textId="1E6036E8" w:rsidR="00A37A07" w:rsidRPr="00AD1277" w:rsidRDefault="00AD1277" w:rsidP="00402371">
      <w:pPr>
        <w:pStyle w:val="Heading2"/>
        <w:numPr>
          <w:ilvl w:val="0"/>
          <w:numId w:val="29"/>
        </w:numPr>
        <w:spacing w:before="0" w:line="480" w:lineRule="auto"/>
        <w:ind w:left="630"/>
        <w:jc w:val="both"/>
        <w:rPr>
          <w:lang w:val="en-US"/>
        </w:rPr>
      </w:pPr>
      <w:bookmarkStart w:id="27" w:name="_Toc143595156"/>
      <w:r>
        <w:t>Alumi</w:t>
      </w:r>
      <w:r w:rsidR="00A37A07" w:rsidRPr="00AD1277">
        <w:t>nium Tempa</w:t>
      </w:r>
      <w:bookmarkEnd w:id="26"/>
      <w:bookmarkEnd w:id="27"/>
    </w:p>
    <w:p w14:paraId="56A5450D" w14:textId="28C68BC1" w:rsidR="00AD1277" w:rsidRPr="00AD1277" w:rsidRDefault="00AD1277" w:rsidP="00402371">
      <w:pPr>
        <w:pStyle w:val="ListParagraph"/>
        <w:numPr>
          <w:ilvl w:val="0"/>
          <w:numId w:val="30"/>
        </w:numPr>
        <w:spacing w:after="0" w:line="480" w:lineRule="auto"/>
        <w:jc w:val="both"/>
        <w:rPr>
          <w:rFonts w:ascii="Times New Roman" w:hAnsi="Times New Roman" w:cs="Times New Roman"/>
          <w:color w:val="000000"/>
          <w:sz w:val="24"/>
          <w:szCs w:val="24"/>
        </w:rPr>
      </w:pPr>
      <w:r w:rsidRPr="00AD1277">
        <w:rPr>
          <w:rFonts w:ascii="Times New Roman" w:hAnsi="Times New Roman" w:cs="Times New Roman"/>
          <w:color w:val="000000"/>
          <w:sz w:val="24"/>
          <w:szCs w:val="24"/>
        </w:rPr>
        <w:t>Aluminium murni (seri A 1xxx) diperoleh dalam keadaan cair dengan elektrolisis, biasanya mencapai nilai kemurnian 99,83</w:t>
      </w:r>
      <w:r w:rsidRPr="00AD1277">
        <w:rPr>
          <w:rFonts w:ascii="Tahoma" w:hAnsi="Tahoma" w:cs="Tahoma"/>
          <w:color w:val="000000"/>
          <w:sz w:val="24"/>
          <w:szCs w:val="24"/>
        </w:rPr>
        <w:t>�</w:t>
      </w:r>
      <w:r w:rsidRPr="00AD1277">
        <w:rPr>
          <w:rFonts w:ascii="Times New Roman" w:hAnsi="Times New Roman" w:cs="Times New Roman"/>
          <w:color w:val="000000"/>
          <w:sz w:val="24"/>
          <w:szCs w:val="24"/>
        </w:rPr>
        <w:t>rat. Dengan elektrolisis ulang dapat mencapai 99,99% (Surdia dan Saito, 2000). </w:t>
      </w:r>
    </w:p>
    <w:p w14:paraId="4F20F32A" w14:textId="1D56DF70" w:rsidR="00E971C7" w:rsidRPr="00AD1277" w:rsidRDefault="00AD1277" w:rsidP="00402371">
      <w:pPr>
        <w:pStyle w:val="ListParagraph"/>
        <w:numPr>
          <w:ilvl w:val="0"/>
          <w:numId w:val="30"/>
        </w:numPr>
        <w:spacing w:after="0" w:line="480" w:lineRule="auto"/>
        <w:jc w:val="both"/>
        <w:rPr>
          <w:rFonts w:ascii="Times New Roman" w:hAnsi="Times New Roman" w:cs="Times New Roman"/>
          <w:color w:val="000000"/>
          <w:sz w:val="24"/>
          <w:szCs w:val="24"/>
        </w:rPr>
      </w:pPr>
      <w:r w:rsidRPr="00AD1277">
        <w:rPr>
          <w:rFonts w:ascii="Times New Roman" w:hAnsi="Times New Roman" w:cs="Times New Roman"/>
          <w:sz w:val="24"/>
          <w:szCs w:val="24"/>
        </w:rPr>
        <w:t>Paduan aluminium seri 2xxx (Al-Cu dan Al-Cu-Mg) sebagai paduan pengecoran digunakan paduan yang mengandung 4-5% elemen Cu, dari fase paduan ini memiliki luas permukaan pemadatan yang besar, penyusutan Penyusutannya besar, risiko embrittlement panas tinggi, dan pengecoran rawan retak (Surdia &amp; Saito, 2000). Aluminium seri 2xxx memiliki kekuatan, ketangguhan dan kemampuan las yang baik (Mandal, 2005). </w:t>
      </w:r>
    </w:p>
    <w:p w14:paraId="0A10860A" w14:textId="4FD2F04D" w:rsidR="00E971C7" w:rsidRDefault="00AD1277" w:rsidP="00402371">
      <w:pPr>
        <w:pStyle w:val="ListParagraph"/>
        <w:numPr>
          <w:ilvl w:val="0"/>
          <w:numId w:val="30"/>
        </w:numPr>
        <w:spacing w:after="0" w:line="480" w:lineRule="auto"/>
        <w:jc w:val="both"/>
        <w:rPr>
          <w:rFonts w:ascii="Times New Roman" w:hAnsi="Times New Roman" w:cs="Times New Roman"/>
          <w:color w:val="000000"/>
          <w:sz w:val="24"/>
          <w:szCs w:val="24"/>
        </w:rPr>
      </w:pPr>
      <w:r w:rsidRPr="00AD1277">
        <w:rPr>
          <w:rFonts w:ascii="Times New Roman" w:hAnsi="Times New Roman" w:cs="Times New Roman"/>
          <w:color w:val="000000"/>
          <w:sz w:val="24"/>
          <w:szCs w:val="24"/>
        </w:rPr>
        <w:t>Paduan aluminium seri 3xxx (Al-Mn), Mn adalah elemen yang memperkuat aluminium tanpa mengurangi ketahanan korosinya (Surdia &amp; Saito, 2000). Seri 3xxx bersifat hardenable, memiliki ketahanan korosi yang baik, serta mudah disolder, disolder dan dibrazing (Mandal, 2005). </w:t>
      </w:r>
    </w:p>
    <w:p w14:paraId="1D3751EB" w14:textId="51821E59" w:rsidR="00E971C7" w:rsidRDefault="00AD1277" w:rsidP="00402371">
      <w:pPr>
        <w:pStyle w:val="ListParagraph"/>
        <w:numPr>
          <w:ilvl w:val="0"/>
          <w:numId w:val="30"/>
        </w:numPr>
        <w:spacing w:after="0" w:line="480" w:lineRule="auto"/>
        <w:jc w:val="both"/>
        <w:rPr>
          <w:rFonts w:ascii="Times New Roman" w:hAnsi="Times New Roman" w:cs="Times New Roman"/>
          <w:color w:val="000000"/>
          <w:sz w:val="24"/>
          <w:szCs w:val="24"/>
        </w:rPr>
      </w:pPr>
      <w:r w:rsidRPr="00AD1277">
        <w:rPr>
          <w:rFonts w:ascii="Times New Roman" w:hAnsi="Times New Roman" w:cs="Times New Roman"/>
          <w:color w:val="000000"/>
          <w:sz w:val="24"/>
          <w:szCs w:val="24"/>
        </w:rPr>
        <w:t xml:space="preserve">Paduan aluminium seri 4xxx (Al-Si) adalah paduan perlakuan panas berkekuatan sedang yang digunakan untuk bentuk kompleks. Karena sifat alirannya yang baik karena kandungan silikonnya, Al-Si dapat memberikan </w:t>
      </w:r>
      <w:r w:rsidRPr="00AD1277">
        <w:rPr>
          <w:rFonts w:ascii="Times New Roman" w:hAnsi="Times New Roman" w:cs="Times New Roman"/>
          <w:color w:val="000000"/>
          <w:sz w:val="24"/>
          <w:szCs w:val="24"/>
        </w:rPr>
        <w:lastRenderedPageBreak/>
        <w:t>pengisian tempa yang sesuai dan selama pengelasan dapat mengisi celah alur pada las (Mandal, 2005). </w:t>
      </w:r>
    </w:p>
    <w:p w14:paraId="4F842662" w14:textId="200AE52E" w:rsidR="00E971C7" w:rsidRDefault="00AD1277" w:rsidP="00402371">
      <w:pPr>
        <w:pStyle w:val="ListParagraph"/>
        <w:numPr>
          <w:ilvl w:val="0"/>
          <w:numId w:val="30"/>
        </w:numPr>
        <w:spacing w:after="0" w:line="480" w:lineRule="auto"/>
        <w:jc w:val="both"/>
        <w:rPr>
          <w:rFonts w:ascii="Times New Roman" w:hAnsi="Times New Roman" w:cs="Times New Roman"/>
          <w:color w:val="000000"/>
          <w:sz w:val="24"/>
          <w:szCs w:val="24"/>
        </w:rPr>
      </w:pPr>
      <w:r w:rsidRPr="00AD1277">
        <w:rPr>
          <w:rFonts w:ascii="Times New Roman" w:hAnsi="Times New Roman" w:cs="Times New Roman"/>
          <w:color w:val="000000"/>
          <w:sz w:val="24"/>
          <w:szCs w:val="24"/>
        </w:rPr>
        <w:t>Paduan aluminium seri 5xxx (Al-Mg), menambahkan paduan Mg pada aluminium seri 5xxx dapat meningkatkan ketangguhan, ketahanan korosi bahkan dalam air garam, serta dapat meningkatkan weldability dan deformability yang baik (Mandal, 2005). </w:t>
      </w:r>
    </w:p>
    <w:p w14:paraId="3F870BDC" w14:textId="2281752D" w:rsidR="00242E4D" w:rsidRDefault="00AD1277" w:rsidP="00402371">
      <w:pPr>
        <w:pStyle w:val="ListParagraph"/>
        <w:numPr>
          <w:ilvl w:val="0"/>
          <w:numId w:val="30"/>
        </w:numPr>
        <w:spacing w:after="0" w:line="480" w:lineRule="auto"/>
        <w:jc w:val="both"/>
        <w:rPr>
          <w:rFonts w:ascii="Times New Roman" w:hAnsi="Times New Roman" w:cs="Times New Roman"/>
          <w:color w:val="000000"/>
          <w:sz w:val="24"/>
          <w:szCs w:val="24"/>
        </w:rPr>
      </w:pPr>
      <w:r w:rsidRPr="00AD1277">
        <w:rPr>
          <w:rFonts w:ascii="Times New Roman" w:hAnsi="Times New Roman" w:cs="Times New Roman"/>
          <w:color w:val="000000"/>
          <w:sz w:val="24"/>
          <w:szCs w:val="24"/>
        </w:rPr>
        <w:t>Paduan aluminium seri 5xxx (Al-Mg), menambahkan paduan Mg pada aluminium seri 5xxx dapat meningkatkan ketangguhan, ketahanan korosi bahkan dalam air garam, serta dapat meningkatkan weldability dan deformability yang baik (Mandal, 2005). </w:t>
      </w:r>
    </w:p>
    <w:p w14:paraId="5B78FC6A" w14:textId="4B4FEBAD" w:rsidR="00AD1277" w:rsidRDefault="00AD1277" w:rsidP="00402371">
      <w:pPr>
        <w:pStyle w:val="ListParagraph"/>
        <w:numPr>
          <w:ilvl w:val="0"/>
          <w:numId w:val="30"/>
        </w:numPr>
        <w:spacing w:after="0" w:line="480" w:lineRule="auto"/>
        <w:jc w:val="both"/>
        <w:rPr>
          <w:rFonts w:ascii="Times New Roman" w:hAnsi="Times New Roman" w:cs="Times New Roman"/>
          <w:color w:val="000000"/>
          <w:sz w:val="24"/>
          <w:szCs w:val="24"/>
        </w:rPr>
      </w:pPr>
      <w:r w:rsidRPr="00AD1277">
        <w:rPr>
          <w:rFonts w:ascii="Times New Roman" w:hAnsi="Times New Roman" w:cs="Times New Roman"/>
          <w:color w:val="000000"/>
          <w:sz w:val="24"/>
          <w:szCs w:val="24"/>
        </w:rPr>
        <w:t>Paduan aluminium seri 7xxx (Al-Zn-Mg) adalah paduan aluminium dengan kekerasan tertinggi di antara paduan lainnya. Paduan seri 7xxx dapat diberi perlakuan panas dan memiliki kemampuan las yang baik. Aplikasi aluminium seri 7xxx dapat diaplikasikan pada aplikasi kedirgantaraan dan otomotif (Mandal, 2005). </w:t>
      </w:r>
    </w:p>
    <w:p w14:paraId="54112131" w14:textId="77777777" w:rsidR="00AD1277" w:rsidRPr="00AD1277" w:rsidRDefault="00AD1277" w:rsidP="00AD1277">
      <w:pPr>
        <w:spacing w:after="0" w:line="360" w:lineRule="auto"/>
        <w:ind w:left="274"/>
        <w:jc w:val="both"/>
        <w:rPr>
          <w:rFonts w:ascii="Times New Roman" w:hAnsi="Times New Roman" w:cs="Times New Roman"/>
          <w:color w:val="000000"/>
          <w:sz w:val="24"/>
          <w:szCs w:val="24"/>
        </w:rPr>
      </w:pPr>
    </w:p>
    <w:p w14:paraId="3262BC2B" w14:textId="15A79DFE" w:rsidR="000A2426" w:rsidRPr="00E02612" w:rsidRDefault="00AD1277" w:rsidP="00AD1277">
      <w:pPr>
        <w:pStyle w:val="Heading2"/>
        <w:numPr>
          <w:ilvl w:val="0"/>
          <w:numId w:val="0"/>
        </w:numPr>
        <w:spacing w:before="0" w:line="480" w:lineRule="auto"/>
        <w:ind w:left="576" w:hanging="576"/>
        <w:jc w:val="center"/>
      </w:pPr>
      <w:bookmarkStart w:id="28" w:name="_Toc143251228"/>
      <w:bookmarkStart w:id="29" w:name="_Toc143595157"/>
      <w:r w:rsidRPr="00AD1277">
        <w:t>Tabel 2.1 Komposisi kimia paduan aluminium seri 7075 (ASTM, 1998).</w:t>
      </w:r>
      <w:bookmarkEnd w:id="28"/>
      <w:bookmarkEnd w:id="29"/>
    </w:p>
    <w:tbl>
      <w:tblPr>
        <w:tblStyle w:val="TableGrid"/>
        <w:tblW w:w="0" w:type="auto"/>
        <w:jc w:val="center"/>
        <w:tblLayout w:type="fixed"/>
        <w:tblLook w:val="04A0" w:firstRow="1" w:lastRow="0" w:firstColumn="1" w:lastColumn="0" w:noHBand="0" w:noVBand="1"/>
      </w:tblPr>
      <w:tblGrid>
        <w:gridCol w:w="1584"/>
        <w:gridCol w:w="900"/>
        <w:gridCol w:w="990"/>
        <w:gridCol w:w="900"/>
        <w:gridCol w:w="630"/>
        <w:gridCol w:w="630"/>
        <w:gridCol w:w="630"/>
        <w:gridCol w:w="1170"/>
        <w:gridCol w:w="1002"/>
      </w:tblGrid>
      <w:tr w:rsidR="00591E0E" w:rsidRPr="0004419C" w14:paraId="7ADD594B" w14:textId="77777777" w:rsidTr="00591E0E">
        <w:trPr>
          <w:jc w:val="center"/>
        </w:trPr>
        <w:tc>
          <w:tcPr>
            <w:tcW w:w="1584" w:type="dxa"/>
            <w:vAlign w:val="center"/>
          </w:tcPr>
          <w:p w14:paraId="10D99777" w14:textId="77777777" w:rsidR="000A2426" w:rsidRPr="0004419C" w:rsidRDefault="000A2426" w:rsidP="000A2426">
            <w:pPr>
              <w:tabs>
                <w:tab w:val="left" w:pos="1964"/>
                <w:tab w:val="center" w:pos="4606"/>
              </w:tabs>
              <w:spacing w:line="480" w:lineRule="auto"/>
              <w:jc w:val="center"/>
              <w:rPr>
                <w:rFonts w:ascii="Times New Roman" w:hAnsi="Times New Roman" w:cs="Times New Roman"/>
                <w:b/>
                <w:color w:val="000000"/>
                <w:sz w:val="24"/>
                <w:szCs w:val="24"/>
              </w:rPr>
            </w:pPr>
          </w:p>
        </w:tc>
        <w:tc>
          <w:tcPr>
            <w:tcW w:w="900" w:type="dxa"/>
            <w:vAlign w:val="center"/>
          </w:tcPr>
          <w:p w14:paraId="06945B8B" w14:textId="77777777" w:rsidR="000A2426" w:rsidRPr="0004419C" w:rsidRDefault="000A2426" w:rsidP="000A2426">
            <w:pPr>
              <w:tabs>
                <w:tab w:val="left" w:pos="1964"/>
                <w:tab w:val="center" w:pos="4606"/>
              </w:tabs>
              <w:spacing w:line="48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Zn</w:t>
            </w:r>
          </w:p>
        </w:tc>
        <w:tc>
          <w:tcPr>
            <w:tcW w:w="990" w:type="dxa"/>
            <w:vAlign w:val="center"/>
          </w:tcPr>
          <w:p w14:paraId="04889687" w14:textId="77777777" w:rsidR="000A2426" w:rsidRPr="0004419C" w:rsidRDefault="000A2426" w:rsidP="000A2426">
            <w:pPr>
              <w:tabs>
                <w:tab w:val="left" w:pos="1964"/>
                <w:tab w:val="center" w:pos="4606"/>
              </w:tabs>
              <w:spacing w:line="48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Mg</w:t>
            </w:r>
          </w:p>
        </w:tc>
        <w:tc>
          <w:tcPr>
            <w:tcW w:w="900" w:type="dxa"/>
            <w:vAlign w:val="center"/>
          </w:tcPr>
          <w:p w14:paraId="070360E9" w14:textId="77777777" w:rsidR="000A2426" w:rsidRPr="0004419C" w:rsidRDefault="000A2426" w:rsidP="000A2426">
            <w:pPr>
              <w:tabs>
                <w:tab w:val="left" w:pos="1964"/>
                <w:tab w:val="center" w:pos="4606"/>
              </w:tabs>
              <w:spacing w:line="48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Cu</w:t>
            </w:r>
          </w:p>
        </w:tc>
        <w:tc>
          <w:tcPr>
            <w:tcW w:w="630" w:type="dxa"/>
            <w:vAlign w:val="center"/>
          </w:tcPr>
          <w:p w14:paraId="27A97009" w14:textId="77777777" w:rsidR="000A2426" w:rsidRPr="0004419C" w:rsidRDefault="000A2426" w:rsidP="000A2426">
            <w:pPr>
              <w:tabs>
                <w:tab w:val="left" w:pos="1964"/>
                <w:tab w:val="center" w:pos="4606"/>
              </w:tabs>
              <w:spacing w:line="48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Fe</w:t>
            </w:r>
          </w:p>
        </w:tc>
        <w:tc>
          <w:tcPr>
            <w:tcW w:w="630" w:type="dxa"/>
            <w:vAlign w:val="center"/>
          </w:tcPr>
          <w:p w14:paraId="2A3BD540" w14:textId="77777777" w:rsidR="000A2426" w:rsidRPr="0004419C" w:rsidRDefault="000A2426" w:rsidP="000A2426">
            <w:pPr>
              <w:tabs>
                <w:tab w:val="left" w:pos="1964"/>
                <w:tab w:val="center" w:pos="4606"/>
              </w:tabs>
              <w:spacing w:line="48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Si</w:t>
            </w:r>
          </w:p>
        </w:tc>
        <w:tc>
          <w:tcPr>
            <w:tcW w:w="630" w:type="dxa"/>
            <w:vAlign w:val="center"/>
          </w:tcPr>
          <w:p w14:paraId="5470B2C5" w14:textId="77777777" w:rsidR="000A2426" w:rsidRPr="0004419C" w:rsidRDefault="000A2426" w:rsidP="000A2426">
            <w:pPr>
              <w:tabs>
                <w:tab w:val="left" w:pos="1964"/>
                <w:tab w:val="center" w:pos="4606"/>
              </w:tabs>
              <w:spacing w:line="48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Mn</w:t>
            </w:r>
          </w:p>
        </w:tc>
        <w:tc>
          <w:tcPr>
            <w:tcW w:w="1170" w:type="dxa"/>
            <w:vAlign w:val="center"/>
          </w:tcPr>
          <w:p w14:paraId="02870417" w14:textId="77777777" w:rsidR="000A2426" w:rsidRPr="0004419C" w:rsidRDefault="000A2426" w:rsidP="000A2426">
            <w:pPr>
              <w:tabs>
                <w:tab w:val="left" w:pos="1964"/>
                <w:tab w:val="center" w:pos="4606"/>
              </w:tabs>
              <w:spacing w:line="48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Cr</w:t>
            </w:r>
          </w:p>
        </w:tc>
        <w:tc>
          <w:tcPr>
            <w:tcW w:w="1002" w:type="dxa"/>
            <w:vAlign w:val="center"/>
          </w:tcPr>
          <w:p w14:paraId="10B495A3" w14:textId="77777777" w:rsidR="000A2426" w:rsidRPr="0004419C" w:rsidRDefault="000A2426" w:rsidP="000A2426">
            <w:pPr>
              <w:tabs>
                <w:tab w:val="left" w:pos="1964"/>
                <w:tab w:val="center" w:pos="4606"/>
              </w:tabs>
              <w:spacing w:line="48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Al</w:t>
            </w:r>
          </w:p>
        </w:tc>
      </w:tr>
      <w:tr w:rsidR="00591E0E" w:rsidRPr="0004419C" w14:paraId="5381F0C2" w14:textId="77777777" w:rsidTr="00591E0E">
        <w:trPr>
          <w:jc w:val="center"/>
        </w:trPr>
        <w:tc>
          <w:tcPr>
            <w:tcW w:w="1584" w:type="dxa"/>
            <w:vAlign w:val="center"/>
          </w:tcPr>
          <w:p w14:paraId="18B7833E" w14:textId="77777777" w:rsidR="000A2426" w:rsidRPr="0004419C" w:rsidRDefault="000A2426" w:rsidP="000A2426">
            <w:pPr>
              <w:tabs>
                <w:tab w:val="left" w:pos="1964"/>
                <w:tab w:val="center" w:pos="4606"/>
              </w:tabs>
              <w:spacing w:line="480" w:lineRule="auto"/>
              <w:jc w:val="center"/>
              <w:rPr>
                <w:rFonts w:ascii="Times New Roman" w:hAnsi="Times New Roman" w:cs="Times New Roman"/>
                <w:i/>
                <w:color w:val="000000"/>
                <w:sz w:val="24"/>
                <w:szCs w:val="24"/>
              </w:rPr>
            </w:pPr>
            <w:r w:rsidRPr="0004419C">
              <w:rPr>
                <w:rFonts w:ascii="Times New Roman" w:hAnsi="Times New Roman" w:cs="Times New Roman"/>
                <w:i/>
                <w:color w:val="000000"/>
                <w:sz w:val="24"/>
                <w:szCs w:val="24"/>
              </w:rPr>
              <w:t>Composition,</w:t>
            </w:r>
          </w:p>
          <w:p w14:paraId="533291B4" w14:textId="2C8C974E" w:rsidR="000A2426" w:rsidRPr="0004419C" w:rsidRDefault="000A2426" w:rsidP="000A2426">
            <w:pPr>
              <w:tabs>
                <w:tab w:val="left" w:pos="1964"/>
                <w:tab w:val="center" w:pos="4606"/>
              </w:tabs>
              <w:spacing w:line="480" w:lineRule="auto"/>
              <w:jc w:val="center"/>
              <w:rPr>
                <w:rFonts w:ascii="Times New Roman" w:hAnsi="Times New Roman" w:cs="Times New Roman"/>
                <w:color w:val="000000"/>
                <w:sz w:val="24"/>
                <w:szCs w:val="24"/>
              </w:rPr>
            </w:pPr>
            <w:r w:rsidRPr="0004419C">
              <w:rPr>
                <w:rFonts w:ascii="Times New Roman" w:hAnsi="Times New Roman" w:cs="Times New Roman"/>
                <w:i/>
                <w:color w:val="000000"/>
                <w:sz w:val="24"/>
                <w:szCs w:val="24"/>
              </w:rPr>
              <w:t>Wt</w:t>
            </w:r>
            <w:r w:rsidR="00AD1277">
              <w:rPr>
                <w:rFonts w:ascii="Times New Roman" w:hAnsi="Times New Roman" w:cs="Times New Roman"/>
                <w:i/>
                <w:color w:val="000000"/>
                <w:sz w:val="24"/>
                <w:szCs w:val="24"/>
              </w:rPr>
              <w:t xml:space="preserve"> </w:t>
            </w:r>
            <w:r w:rsidRPr="0004419C">
              <w:rPr>
                <w:rFonts w:ascii="Times New Roman" w:hAnsi="Times New Roman" w:cs="Times New Roman"/>
                <w:i/>
                <w:color w:val="000000"/>
                <w:sz w:val="24"/>
                <w:szCs w:val="24"/>
              </w:rPr>
              <w:t>%</w:t>
            </w:r>
          </w:p>
        </w:tc>
        <w:tc>
          <w:tcPr>
            <w:tcW w:w="900" w:type="dxa"/>
            <w:vAlign w:val="center"/>
          </w:tcPr>
          <w:p w14:paraId="560C785C" w14:textId="77777777" w:rsidR="000A2426" w:rsidRPr="0004419C" w:rsidRDefault="000A2426" w:rsidP="000A2426">
            <w:pPr>
              <w:tabs>
                <w:tab w:val="left" w:pos="1964"/>
                <w:tab w:val="center" w:pos="4606"/>
              </w:tabs>
              <w:spacing w:line="48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5,1-6,1</w:t>
            </w:r>
          </w:p>
        </w:tc>
        <w:tc>
          <w:tcPr>
            <w:tcW w:w="990" w:type="dxa"/>
            <w:vAlign w:val="center"/>
          </w:tcPr>
          <w:p w14:paraId="377256AF" w14:textId="77777777" w:rsidR="000A2426" w:rsidRPr="0004419C" w:rsidRDefault="000A2426" w:rsidP="000A2426">
            <w:pPr>
              <w:tabs>
                <w:tab w:val="left" w:pos="1964"/>
                <w:tab w:val="center" w:pos="4606"/>
              </w:tabs>
              <w:spacing w:line="48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2,1-2,9</w:t>
            </w:r>
          </w:p>
        </w:tc>
        <w:tc>
          <w:tcPr>
            <w:tcW w:w="900" w:type="dxa"/>
            <w:vAlign w:val="center"/>
          </w:tcPr>
          <w:p w14:paraId="38745BAE" w14:textId="77777777" w:rsidR="000A2426" w:rsidRPr="0004419C" w:rsidRDefault="000A2426" w:rsidP="000A2426">
            <w:pPr>
              <w:tabs>
                <w:tab w:val="left" w:pos="1964"/>
                <w:tab w:val="center" w:pos="4606"/>
              </w:tabs>
              <w:spacing w:line="48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1,2-2,0</w:t>
            </w:r>
          </w:p>
        </w:tc>
        <w:tc>
          <w:tcPr>
            <w:tcW w:w="630" w:type="dxa"/>
            <w:vAlign w:val="center"/>
          </w:tcPr>
          <w:p w14:paraId="62EDEF76" w14:textId="77777777" w:rsidR="000A2426" w:rsidRPr="0004419C" w:rsidRDefault="000A2426" w:rsidP="000A2426">
            <w:pPr>
              <w:tabs>
                <w:tab w:val="left" w:pos="1964"/>
                <w:tab w:val="center" w:pos="4606"/>
              </w:tabs>
              <w:spacing w:line="48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0,5</w:t>
            </w:r>
          </w:p>
        </w:tc>
        <w:tc>
          <w:tcPr>
            <w:tcW w:w="630" w:type="dxa"/>
            <w:vAlign w:val="center"/>
          </w:tcPr>
          <w:p w14:paraId="5D08661F" w14:textId="77777777" w:rsidR="000A2426" w:rsidRPr="0004419C" w:rsidRDefault="000A2426" w:rsidP="000A2426">
            <w:pPr>
              <w:tabs>
                <w:tab w:val="left" w:pos="1964"/>
                <w:tab w:val="center" w:pos="4606"/>
              </w:tabs>
              <w:spacing w:line="48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0,4</w:t>
            </w:r>
          </w:p>
        </w:tc>
        <w:tc>
          <w:tcPr>
            <w:tcW w:w="630" w:type="dxa"/>
            <w:vAlign w:val="center"/>
          </w:tcPr>
          <w:p w14:paraId="26428E74" w14:textId="77777777" w:rsidR="000A2426" w:rsidRPr="0004419C" w:rsidRDefault="000A2426" w:rsidP="000A2426">
            <w:pPr>
              <w:tabs>
                <w:tab w:val="left" w:pos="1964"/>
                <w:tab w:val="center" w:pos="4606"/>
              </w:tabs>
              <w:spacing w:line="48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0,3</w:t>
            </w:r>
          </w:p>
        </w:tc>
        <w:tc>
          <w:tcPr>
            <w:tcW w:w="1170" w:type="dxa"/>
            <w:vAlign w:val="center"/>
          </w:tcPr>
          <w:p w14:paraId="625FADCA" w14:textId="77777777" w:rsidR="000A2426" w:rsidRPr="0004419C" w:rsidRDefault="000A2426" w:rsidP="000A2426">
            <w:pPr>
              <w:tabs>
                <w:tab w:val="left" w:pos="1964"/>
                <w:tab w:val="center" w:pos="4606"/>
              </w:tabs>
              <w:spacing w:line="48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0,18-0,28</w:t>
            </w:r>
          </w:p>
        </w:tc>
        <w:tc>
          <w:tcPr>
            <w:tcW w:w="1002" w:type="dxa"/>
            <w:vAlign w:val="center"/>
          </w:tcPr>
          <w:p w14:paraId="0B9AFA53" w14:textId="6CDF834D" w:rsidR="000A2426" w:rsidRPr="0004419C" w:rsidRDefault="00591E0E" w:rsidP="000A2426">
            <w:pPr>
              <w:tabs>
                <w:tab w:val="left" w:pos="1964"/>
                <w:tab w:val="center" w:pos="4606"/>
              </w:tabs>
              <w:spacing w:line="480" w:lineRule="auto"/>
              <w:jc w:val="center"/>
              <w:rPr>
                <w:rFonts w:ascii="Times New Roman" w:hAnsi="Times New Roman" w:cs="Times New Roman"/>
                <w:color w:val="000000"/>
                <w:sz w:val="24"/>
                <w:szCs w:val="24"/>
              </w:rPr>
            </w:pPr>
            <w:r>
              <w:rPr>
                <w:rFonts w:ascii="Times New Roman" w:hAnsi="Times New Roman" w:cs="Times New Roman"/>
                <w:i/>
                <w:color w:val="000000"/>
                <w:sz w:val="24"/>
                <w:szCs w:val="24"/>
              </w:rPr>
              <w:t>saldo</w:t>
            </w:r>
          </w:p>
        </w:tc>
      </w:tr>
    </w:tbl>
    <w:p w14:paraId="074FE883" w14:textId="77777777" w:rsidR="00E971C7" w:rsidRDefault="00E971C7" w:rsidP="00242E4D">
      <w:pPr>
        <w:tabs>
          <w:tab w:val="left" w:pos="1964"/>
          <w:tab w:val="center" w:pos="4606"/>
        </w:tabs>
        <w:spacing w:after="0" w:line="360" w:lineRule="auto"/>
        <w:jc w:val="both"/>
        <w:rPr>
          <w:rFonts w:ascii="Times New Roman" w:hAnsi="Times New Roman" w:cs="Times New Roman"/>
          <w:color w:val="000000"/>
          <w:sz w:val="24"/>
          <w:szCs w:val="24"/>
        </w:rPr>
      </w:pPr>
    </w:p>
    <w:p w14:paraId="1CBF4FF9" w14:textId="77777777" w:rsidR="00AD1277" w:rsidRDefault="00AD1277" w:rsidP="00242E4D">
      <w:pPr>
        <w:tabs>
          <w:tab w:val="left" w:pos="1964"/>
          <w:tab w:val="center" w:pos="4606"/>
        </w:tabs>
        <w:spacing w:after="0" w:line="360" w:lineRule="auto"/>
        <w:jc w:val="both"/>
        <w:rPr>
          <w:rFonts w:ascii="Times New Roman" w:hAnsi="Times New Roman" w:cs="Times New Roman"/>
          <w:color w:val="000000"/>
          <w:sz w:val="24"/>
          <w:szCs w:val="24"/>
        </w:rPr>
      </w:pPr>
    </w:p>
    <w:p w14:paraId="726BB1C3" w14:textId="77777777" w:rsidR="00AD1277" w:rsidRDefault="00AD1277" w:rsidP="00242E4D">
      <w:pPr>
        <w:tabs>
          <w:tab w:val="left" w:pos="1964"/>
          <w:tab w:val="center" w:pos="4606"/>
        </w:tabs>
        <w:spacing w:after="0" w:line="360" w:lineRule="auto"/>
        <w:jc w:val="both"/>
        <w:rPr>
          <w:rFonts w:ascii="Times New Roman" w:hAnsi="Times New Roman" w:cs="Times New Roman"/>
          <w:color w:val="000000"/>
          <w:sz w:val="24"/>
          <w:szCs w:val="24"/>
        </w:rPr>
      </w:pPr>
    </w:p>
    <w:p w14:paraId="288F696C" w14:textId="77777777" w:rsidR="00AD1277" w:rsidRDefault="00AD1277" w:rsidP="00242E4D">
      <w:pPr>
        <w:tabs>
          <w:tab w:val="left" w:pos="1964"/>
          <w:tab w:val="center" w:pos="4606"/>
        </w:tabs>
        <w:spacing w:after="0" w:line="360" w:lineRule="auto"/>
        <w:jc w:val="both"/>
        <w:rPr>
          <w:rFonts w:ascii="Times New Roman" w:hAnsi="Times New Roman" w:cs="Times New Roman"/>
          <w:color w:val="000000"/>
          <w:sz w:val="24"/>
          <w:szCs w:val="24"/>
        </w:rPr>
      </w:pPr>
    </w:p>
    <w:p w14:paraId="20CC1726" w14:textId="77777777" w:rsidR="00AD1277" w:rsidRPr="00242E4D" w:rsidRDefault="00AD1277" w:rsidP="00242E4D">
      <w:pPr>
        <w:tabs>
          <w:tab w:val="left" w:pos="1964"/>
          <w:tab w:val="center" w:pos="4606"/>
        </w:tabs>
        <w:spacing w:after="0" w:line="360" w:lineRule="auto"/>
        <w:jc w:val="both"/>
        <w:rPr>
          <w:rFonts w:ascii="Times New Roman" w:hAnsi="Times New Roman" w:cs="Times New Roman"/>
          <w:color w:val="000000"/>
          <w:sz w:val="24"/>
          <w:szCs w:val="24"/>
        </w:rPr>
      </w:pPr>
    </w:p>
    <w:p w14:paraId="41746264" w14:textId="515714C2" w:rsidR="000A2426" w:rsidRPr="00242E4D" w:rsidRDefault="00591E0E" w:rsidP="00591E0E">
      <w:pPr>
        <w:pStyle w:val="Heading2"/>
        <w:numPr>
          <w:ilvl w:val="0"/>
          <w:numId w:val="0"/>
        </w:numPr>
        <w:spacing w:before="0" w:line="480" w:lineRule="auto"/>
        <w:ind w:left="360"/>
        <w:jc w:val="center"/>
      </w:pPr>
      <w:bookmarkStart w:id="30" w:name="_Toc143251229"/>
      <w:bookmarkStart w:id="31" w:name="_Toc143595158"/>
      <w:r w:rsidRPr="00591E0E">
        <w:lastRenderedPageBreak/>
        <w:t>Tabel 2. 2 Sifat mekanik paduan aluminium seri 7075</w:t>
      </w:r>
      <w:bookmarkEnd w:id="30"/>
      <w:bookmarkEnd w:id="31"/>
    </w:p>
    <w:tbl>
      <w:tblPr>
        <w:tblStyle w:val="TableGrid"/>
        <w:tblW w:w="0" w:type="auto"/>
        <w:jc w:val="center"/>
        <w:tblLook w:val="04A0" w:firstRow="1" w:lastRow="0" w:firstColumn="1" w:lastColumn="0" w:noHBand="0" w:noVBand="1"/>
      </w:tblPr>
      <w:tblGrid>
        <w:gridCol w:w="1218"/>
        <w:gridCol w:w="1230"/>
        <w:gridCol w:w="1340"/>
        <w:gridCol w:w="1136"/>
        <w:gridCol w:w="1237"/>
        <w:gridCol w:w="1283"/>
      </w:tblGrid>
      <w:tr w:rsidR="00281C9E" w:rsidRPr="0004419C" w14:paraId="2346F164" w14:textId="77777777" w:rsidTr="00ED324B">
        <w:trPr>
          <w:jc w:val="center"/>
        </w:trPr>
        <w:tc>
          <w:tcPr>
            <w:tcW w:w="1218" w:type="dxa"/>
            <w:vMerge w:val="restart"/>
            <w:vAlign w:val="center"/>
          </w:tcPr>
          <w:p w14:paraId="28EF7291" w14:textId="77777777" w:rsidR="00281C9E" w:rsidRPr="0004419C" w:rsidRDefault="00281C9E" w:rsidP="000A2426">
            <w:pPr>
              <w:tabs>
                <w:tab w:val="left" w:pos="1964"/>
                <w:tab w:val="center" w:pos="4606"/>
              </w:tabs>
              <w:spacing w:line="48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AA 7075</w:t>
            </w:r>
          </w:p>
        </w:tc>
        <w:tc>
          <w:tcPr>
            <w:tcW w:w="1230" w:type="dxa"/>
            <w:vAlign w:val="center"/>
          </w:tcPr>
          <w:p w14:paraId="050AEF29" w14:textId="77777777" w:rsidR="00281C9E" w:rsidRPr="0004419C" w:rsidRDefault="00281C9E" w:rsidP="000A2426">
            <w:pPr>
              <w:tabs>
                <w:tab w:val="left" w:pos="1964"/>
                <w:tab w:val="center" w:pos="4606"/>
              </w:tabs>
              <w:spacing w:line="480" w:lineRule="auto"/>
              <w:jc w:val="center"/>
              <w:rPr>
                <w:rFonts w:ascii="Times New Roman" w:hAnsi="Times New Roman" w:cs="Times New Roman"/>
                <w:color w:val="000000"/>
                <w:sz w:val="24"/>
                <w:szCs w:val="24"/>
              </w:rPr>
            </w:pPr>
            <w:r w:rsidRPr="0004419C">
              <w:rPr>
                <w:rFonts w:ascii="Times New Roman" w:hAnsi="Times New Roman" w:cs="Times New Roman"/>
                <w:i/>
                <w:color w:val="000000"/>
                <w:sz w:val="24"/>
                <w:szCs w:val="24"/>
              </w:rPr>
              <w:t>Temper</w:t>
            </w:r>
          </w:p>
        </w:tc>
        <w:tc>
          <w:tcPr>
            <w:tcW w:w="1340" w:type="dxa"/>
            <w:vAlign w:val="center"/>
          </w:tcPr>
          <w:p w14:paraId="0F859A24" w14:textId="77777777" w:rsidR="00281C9E" w:rsidRPr="0004419C" w:rsidRDefault="00281C9E" w:rsidP="000A2426">
            <w:pPr>
              <w:tabs>
                <w:tab w:val="left" w:pos="1964"/>
                <w:tab w:val="center" w:pos="4606"/>
              </w:tabs>
              <w:spacing w:line="48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Ketebalan (mm)</w:t>
            </w:r>
          </w:p>
        </w:tc>
        <w:tc>
          <w:tcPr>
            <w:tcW w:w="1136" w:type="dxa"/>
            <w:vAlign w:val="center"/>
          </w:tcPr>
          <w:p w14:paraId="13770AEE" w14:textId="77777777" w:rsidR="00281C9E" w:rsidRPr="0004419C" w:rsidRDefault="00281C9E" w:rsidP="000A2426">
            <w:pPr>
              <w:tabs>
                <w:tab w:val="left" w:pos="1964"/>
                <w:tab w:val="center" w:pos="4606"/>
              </w:tabs>
              <w:spacing w:line="48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Kekuatan Tarik (Mpa)</w:t>
            </w:r>
          </w:p>
        </w:tc>
        <w:tc>
          <w:tcPr>
            <w:tcW w:w="1237" w:type="dxa"/>
            <w:vAlign w:val="center"/>
          </w:tcPr>
          <w:p w14:paraId="58EB1A9C" w14:textId="77777777" w:rsidR="00281C9E" w:rsidRPr="0004419C" w:rsidRDefault="00281C9E" w:rsidP="000A2426">
            <w:pPr>
              <w:tabs>
                <w:tab w:val="left" w:pos="1964"/>
                <w:tab w:val="center" w:pos="4606"/>
              </w:tabs>
              <w:spacing w:line="48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Kekuatan Luluh (Mpa)</w:t>
            </w:r>
          </w:p>
        </w:tc>
        <w:tc>
          <w:tcPr>
            <w:tcW w:w="1283" w:type="dxa"/>
            <w:vAlign w:val="center"/>
          </w:tcPr>
          <w:p w14:paraId="4E68BDD2" w14:textId="77777777" w:rsidR="00281C9E" w:rsidRPr="0004419C" w:rsidRDefault="00281C9E" w:rsidP="000A2426">
            <w:pPr>
              <w:tabs>
                <w:tab w:val="left" w:pos="1964"/>
                <w:tab w:val="center" w:pos="4606"/>
              </w:tabs>
              <w:spacing w:line="480" w:lineRule="auto"/>
              <w:jc w:val="center"/>
              <w:rPr>
                <w:rFonts w:ascii="Times New Roman" w:hAnsi="Times New Roman" w:cs="Times New Roman"/>
                <w:color w:val="000000"/>
                <w:sz w:val="24"/>
                <w:szCs w:val="24"/>
              </w:rPr>
            </w:pPr>
            <w:r w:rsidRPr="0004419C">
              <w:rPr>
                <w:rFonts w:ascii="Times New Roman" w:hAnsi="Times New Roman" w:cs="Times New Roman"/>
                <w:i/>
                <w:color w:val="000000"/>
                <w:sz w:val="24"/>
                <w:szCs w:val="24"/>
              </w:rPr>
              <w:t>Elongation</w:t>
            </w:r>
          </w:p>
        </w:tc>
      </w:tr>
      <w:tr w:rsidR="00281C9E" w:rsidRPr="0004419C" w14:paraId="6BB94DAE" w14:textId="77777777" w:rsidTr="00ED324B">
        <w:trPr>
          <w:trHeight w:val="755"/>
          <w:jc w:val="center"/>
        </w:trPr>
        <w:tc>
          <w:tcPr>
            <w:tcW w:w="1218" w:type="dxa"/>
            <w:vMerge/>
            <w:vAlign w:val="center"/>
          </w:tcPr>
          <w:p w14:paraId="73A74378" w14:textId="77777777" w:rsidR="00281C9E" w:rsidRPr="0004419C" w:rsidRDefault="00281C9E" w:rsidP="000A2426">
            <w:pPr>
              <w:tabs>
                <w:tab w:val="left" w:pos="1964"/>
                <w:tab w:val="center" w:pos="4606"/>
              </w:tabs>
              <w:spacing w:line="480" w:lineRule="auto"/>
              <w:jc w:val="center"/>
              <w:rPr>
                <w:rFonts w:ascii="Times New Roman" w:hAnsi="Times New Roman" w:cs="Times New Roman"/>
                <w:color w:val="000000"/>
                <w:sz w:val="24"/>
                <w:szCs w:val="24"/>
              </w:rPr>
            </w:pPr>
          </w:p>
        </w:tc>
        <w:tc>
          <w:tcPr>
            <w:tcW w:w="1230" w:type="dxa"/>
            <w:vAlign w:val="center"/>
          </w:tcPr>
          <w:p w14:paraId="72D450FF" w14:textId="77777777" w:rsidR="00281C9E" w:rsidRPr="0004419C" w:rsidRDefault="00281C9E" w:rsidP="000A2426">
            <w:pPr>
              <w:tabs>
                <w:tab w:val="left" w:pos="1964"/>
                <w:tab w:val="center" w:pos="4606"/>
              </w:tabs>
              <w:spacing w:line="48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 xml:space="preserve">0 </w:t>
            </w:r>
            <w:r w:rsidRPr="0004419C">
              <w:rPr>
                <w:rFonts w:ascii="Times New Roman" w:hAnsi="Times New Roman" w:cs="Times New Roman"/>
                <w:i/>
                <w:color w:val="000000"/>
                <w:sz w:val="24"/>
                <w:szCs w:val="24"/>
              </w:rPr>
              <w:t>Sheet &amp; Plate</w:t>
            </w:r>
          </w:p>
        </w:tc>
        <w:tc>
          <w:tcPr>
            <w:tcW w:w="1340" w:type="dxa"/>
            <w:vAlign w:val="center"/>
          </w:tcPr>
          <w:p w14:paraId="563430F5" w14:textId="77777777" w:rsidR="00281C9E" w:rsidRPr="0004419C" w:rsidRDefault="00E1259C" w:rsidP="000A2426">
            <w:pPr>
              <w:tabs>
                <w:tab w:val="left" w:pos="1964"/>
                <w:tab w:val="center" w:pos="4606"/>
              </w:tabs>
              <w:spacing w:line="48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0,38-50,80</w:t>
            </w:r>
          </w:p>
        </w:tc>
        <w:tc>
          <w:tcPr>
            <w:tcW w:w="1136" w:type="dxa"/>
            <w:vAlign w:val="center"/>
          </w:tcPr>
          <w:p w14:paraId="2B471D9E" w14:textId="77777777" w:rsidR="00281C9E" w:rsidRPr="0004419C" w:rsidRDefault="00E1259C" w:rsidP="000A2426">
            <w:pPr>
              <w:tabs>
                <w:tab w:val="left" w:pos="1964"/>
                <w:tab w:val="center" w:pos="4606"/>
              </w:tabs>
              <w:spacing w:line="48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276</w:t>
            </w:r>
          </w:p>
        </w:tc>
        <w:tc>
          <w:tcPr>
            <w:tcW w:w="1237" w:type="dxa"/>
            <w:vAlign w:val="center"/>
          </w:tcPr>
          <w:p w14:paraId="6247FE7A" w14:textId="77777777" w:rsidR="00281C9E" w:rsidRPr="0004419C" w:rsidRDefault="00E1259C" w:rsidP="000A2426">
            <w:pPr>
              <w:tabs>
                <w:tab w:val="left" w:pos="1964"/>
                <w:tab w:val="center" w:pos="4606"/>
              </w:tabs>
              <w:spacing w:line="48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145</w:t>
            </w:r>
          </w:p>
        </w:tc>
        <w:tc>
          <w:tcPr>
            <w:tcW w:w="1283" w:type="dxa"/>
            <w:vAlign w:val="center"/>
          </w:tcPr>
          <w:p w14:paraId="7EFA847B" w14:textId="77777777" w:rsidR="00281C9E" w:rsidRPr="0004419C" w:rsidRDefault="00E1259C" w:rsidP="000A2426">
            <w:pPr>
              <w:tabs>
                <w:tab w:val="left" w:pos="1964"/>
                <w:tab w:val="center" w:pos="4606"/>
              </w:tabs>
              <w:spacing w:line="48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9-10</w:t>
            </w:r>
          </w:p>
        </w:tc>
      </w:tr>
      <w:tr w:rsidR="00281C9E" w:rsidRPr="0004419C" w14:paraId="003B70B3" w14:textId="77777777" w:rsidTr="00ED324B">
        <w:trPr>
          <w:jc w:val="center"/>
        </w:trPr>
        <w:tc>
          <w:tcPr>
            <w:tcW w:w="1218" w:type="dxa"/>
            <w:vMerge/>
            <w:vAlign w:val="center"/>
          </w:tcPr>
          <w:p w14:paraId="3EE5F4BC" w14:textId="77777777" w:rsidR="00281C9E" w:rsidRPr="0004419C" w:rsidRDefault="00281C9E" w:rsidP="000A2426">
            <w:pPr>
              <w:tabs>
                <w:tab w:val="left" w:pos="1964"/>
                <w:tab w:val="center" w:pos="4606"/>
              </w:tabs>
              <w:spacing w:line="480" w:lineRule="auto"/>
              <w:jc w:val="center"/>
              <w:rPr>
                <w:rFonts w:ascii="Times New Roman" w:hAnsi="Times New Roman" w:cs="Times New Roman"/>
                <w:color w:val="000000"/>
                <w:sz w:val="24"/>
                <w:szCs w:val="24"/>
              </w:rPr>
            </w:pPr>
          </w:p>
        </w:tc>
        <w:tc>
          <w:tcPr>
            <w:tcW w:w="1230" w:type="dxa"/>
            <w:vAlign w:val="center"/>
          </w:tcPr>
          <w:p w14:paraId="16EAB920" w14:textId="77777777" w:rsidR="00281C9E" w:rsidRPr="0004419C" w:rsidRDefault="00281C9E" w:rsidP="000A2426">
            <w:pPr>
              <w:tabs>
                <w:tab w:val="left" w:pos="1964"/>
                <w:tab w:val="center" w:pos="4606"/>
              </w:tabs>
              <w:spacing w:line="48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 xml:space="preserve">T6 </w:t>
            </w:r>
            <w:r w:rsidR="00E1259C" w:rsidRPr="0004419C">
              <w:rPr>
                <w:rFonts w:ascii="Times New Roman" w:hAnsi="Times New Roman" w:cs="Times New Roman"/>
                <w:i/>
                <w:color w:val="000000"/>
                <w:sz w:val="24"/>
                <w:szCs w:val="24"/>
              </w:rPr>
              <w:t>Sheet</w:t>
            </w:r>
          </w:p>
        </w:tc>
        <w:tc>
          <w:tcPr>
            <w:tcW w:w="1340" w:type="dxa"/>
            <w:vAlign w:val="center"/>
          </w:tcPr>
          <w:p w14:paraId="45CCB885" w14:textId="77777777" w:rsidR="00281C9E" w:rsidRPr="0004419C" w:rsidRDefault="00E1259C" w:rsidP="000A2426">
            <w:pPr>
              <w:tabs>
                <w:tab w:val="left" w:pos="1964"/>
                <w:tab w:val="center" w:pos="4606"/>
              </w:tabs>
              <w:spacing w:line="48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0,203-6,32</w:t>
            </w:r>
          </w:p>
        </w:tc>
        <w:tc>
          <w:tcPr>
            <w:tcW w:w="1136" w:type="dxa"/>
            <w:vAlign w:val="center"/>
          </w:tcPr>
          <w:p w14:paraId="59CFB37C" w14:textId="77777777" w:rsidR="00281C9E" w:rsidRPr="0004419C" w:rsidRDefault="00E1259C" w:rsidP="000A2426">
            <w:pPr>
              <w:tabs>
                <w:tab w:val="left" w:pos="1964"/>
                <w:tab w:val="center" w:pos="4606"/>
              </w:tabs>
              <w:spacing w:line="48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510-538</w:t>
            </w:r>
          </w:p>
        </w:tc>
        <w:tc>
          <w:tcPr>
            <w:tcW w:w="1237" w:type="dxa"/>
            <w:vAlign w:val="center"/>
          </w:tcPr>
          <w:p w14:paraId="10258ED7" w14:textId="77777777" w:rsidR="00281C9E" w:rsidRPr="0004419C" w:rsidRDefault="00E1259C" w:rsidP="000A2426">
            <w:pPr>
              <w:tabs>
                <w:tab w:val="left" w:pos="1964"/>
                <w:tab w:val="center" w:pos="4606"/>
              </w:tabs>
              <w:spacing w:line="48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462-476</w:t>
            </w:r>
          </w:p>
        </w:tc>
        <w:tc>
          <w:tcPr>
            <w:tcW w:w="1283" w:type="dxa"/>
            <w:vAlign w:val="center"/>
          </w:tcPr>
          <w:p w14:paraId="0BE58C13" w14:textId="77777777" w:rsidR="00281C9E" w:rsidRPr="0004419C" w:rsidRDefault="00E1259C" w:rsidP="000A2426">
            <w:pPr>
              <w:tabs>
                <w:tab w:val="left" w:pos="1964"/>
                <w:tab w:val="center" w:pos="4606"/>
              </w:tabs>
              <w:spacing w:line="48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5-8</w:t>
            </w:r>
          </w:p>
        </w:tc>
      </w:tr>
    </w:tbl>
    <w:p w14:paraId="457ACE44" w14:textId="77777777" w:rsidR="00E971C7" w:rsidRPr="00242E4D" w:rsidRDefault="00E971C7" w:rsidP="00242E4D">
      <w:pPr>
        <w:tabs>
          <w:tab w:val="left" w:pos="1964"/>
          <w:tab w:val="center" w:pos="4606"/>
        </w:tabs>
        <w:spacing w:after="0" w:line="360" w:lineRule="auto"/>
        <w:jc w:val="both"/>
        <w:rPr>
          <w:rFonts w:ascii="Times New Roman" w:hAnsi="Times New Roman" w:cs="Times New Roman"/>
          <w:color w:val="000000"/>
          <w:sz w:val="24"/>
          <w:szCs w:val="24"/>
        </w:rPr>
      </w:pPr>
    </w:p>
    <w:p w14:paraId="767007E5" w14:textId="134AD81E" w:rsidR="00E1259C" w:rsidRPr="0004419C" w:rsidRDefault="0094441A" w:rsidP="0094441A">
      <w:pPr>
        <w:pStyle w:val="Heading2"/>
        <w:numPr>
          <w:ilvl w:val="0"/>
          <w:numId w:val="0"/>
        </w:numPr>
        <w:spacing w:before="0" w:line="480" w:lineRule="auto"/>
        <w:jc w:val="center"/>
      </w:pPr>
      <w:bookmarkStart w:id="32" w:name="_Toc143251230"/>
      <w:bookmarkStart w:id="33" w:name="_Toc143595159"/>
      <w:r w:rsidRPr="0094441A">
        <w:t>Tabel 2.3 Penunjukan paduan aluminium tempa (Surdia, dan Saito, 1985).</w:t>
      </w:r>
      <w:bookmarkEnd w:id="32"/>
      <w:bookmarkEnd w:id="33"/>
    </w:p>
    <w:tbl>
      <w:tblPr>
        <w:tblStyle w:val="TableGrid"/>
        <w:tblW w:w="0" w:type="auto"/>
        <w:jc w:val="center"/>
        <w:tblLook w:val="04A0" w:firstRow="1" w:lastRow="0" w:firstColumn="1" w:lastColumn="0" w:noHBand="0" w:noVBand="1"/>
      </w:tblPr>
      <w:tblGrid>
        <w:gridCol w:w="4073"/>
        <w:gridCol w:w="4075"/>
      </w:tblGrid>
      <w:tr w:rsidR="00E1259C" w:rsidRPr="0004419C" w14:paraId="4C6B4E84" w14:textId="77777777" w:rsidTr="00E1259C">
        <w:trPr>
          <w:jc w:val="center"/>
        </w:trPr>
        <w:tc>
          <w:tcPr>
            <w:tcW w:w="4076" w:type="dxa"/>
            <w:vAlign w:val="center"/>
          </w:tcPr>
          <w:p w14:paraId="42EBE260" w14:textId="1F3B53C6" w:rsidR="00E1259C" w:rsidRPr="0004419C" w:rsidRDefault="0094441A" w:rsidP="00E1259C">
            <w:pPr>
              <w:tabs>
                <w:tab w:val="left" w:pos="1964"/>
                <w:tab w:val="center" w:pos="4606"/>
              </w:tabs>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Dinilai</w:t>
            </w:r>
            <w:r w:rsidR="00ED324B" w:rsidRPr="0004419C">
              <w:rPr>
                <w:rFonts w:ascii="Times New Roman" w:hAnsi="Times New Roman" w:cs="Times New Roman"/>
                <w:color w:val="000000"/>
                <w:sz w:val="24"/>
                <w:szCs w:val="24"/>
              </w:rPr>
              <w:t xml:space="preserve"> AA</w:t>
            </w:r>
          </w:p>
        </w:tc>
        <w:tc>
          <w:tcPr>
            <w:tcW w:w="4077" w:type="dxa"/>
            <w:vAlign w:val="center"/>
          </w:tcPr>
          <w:p w14:paraId="6E584C12" w14:textId="1218441A" w:rsidR="00E1259C" w:rsidRPr="0004419C" w:rsidRDefault="0094441A" w:rsidP="00E1259C">
            <w:pPr>
              <w:tabs>
                <w:tab w:val="left" w:pos="1964"/>
                <w:tab w:val="center" w:pos="4606"/>
              </w:tabs>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Informasi</w:t>
            </w:r>
          </w:p>
        </w:tc>
      </w:tr>
      <w:tr w:rsidR="00E1259C" w:rsidRPr="0004419C" w14:paraId="6E7F44B3" w14:textId="77777777" w:rsidTr="00E1259C">
        <w:trPr>
          <w:jc w:val="center"/>
        </w:trPr>
        <w:tc>
          <w:tcPr>
            <w:tcW w:w="4076" w:type="dxa"/>
            <w:vAlign w:val="center"/>
          </w:tcPr>
          <w:p w14:paraId="4BB00115" w14:textId="77777777" w:rsidR="00E1259C" w:rsidRPr="0004419C" w:rsidRDefault="00ED324B" w:rsidP="00E1259C">
            <w:pPr>
              <w:tabs>
                <w:tab w:val="left" w:pos="1964"/>
                <w:tab w:val="center" w:pos="4606"/>
              </w:tabs>
              <w:spacing w:line="48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1001</w:t>
            </w:r>
          </w:p>
        </w:tc>
        <w:tc>
          <w:tcPr>
            <w:tcW w:w="4077" w:type="dxa"/>
            <w:vAlign w:val="center"/>
          </w:tcPr>
          <w:p w14:paraId="3A266862" w14:textId="3C914608" w:rsidR="00E1259C" w:rsidRPr="00C430F4" w:rsidRDefault="00C430F4" w:rsidP="00E1259C">
            <w:pPr>
              <w:tabs>
                <w:tab w:val="left" w:pos="1964"/>
                <w:tab w:val="center" w:pos="4606"/>
              </w:tabs>
              <w:spacing w:line="480" w:lineRule="auto"/>
              <w:jc w:val="center"/>
              <w:rPr>
                <w:rFonts w:ascii="Times New Roman" w:hAnsi="Times New Roman" w:cs="Times New Roman"/>
                <w:color w:val="000000"/>
                <w:sz w:val="24"/>
                <w:szCs w:val="24"/>
              </w:rPr>
            </w:pPr>
            <w:r w:rsidRPr="00C430F4">
              <w:rPr>
                <w:rStyle w:val="sw"/>
                <w:rFonts w:ascii="Times New Roman" w:hAnsi="Times New Roman" w:cs="Times New Roman"/>
                <w:b/>
                <w:sz w:val="24"/>
              </w:rPr>
              <w:t>99,3%</w:t>
            </w:r>
            <w:r w:rsidRPr="00C430F4">
              <w:rPr>
                <w:rFonts w:ascii="Times New Roman" w:hAnsi="Times New Roman" w:cs="Times New Roman"/>
                <w:b/>
                <w:sz w:val="24"/>
              </w:rPr>
              <w:t xml:space="preserve"> </w:t>
            </w:r>
            <w:r w:rsidRPr="00C430F4">
              <w:rPr>
                <w:rStyle w:val="sw"/>
                <w:rFonts w:ascii="Times New Roman" w:hAnsi="Times New Roman" w:cs="Times New Roman"/>
                <w:b/>
                <w:bCs/>
                <w:sz w:val="24"/>
              </w:rPr>
              <w:t>Al</w:t>
            </w:r>
            <w:r w:rsidRPr="00C430F4">
              <w:rPr>
                <w:rFonts w:ascii="Times New Roman" w:hAnsi="Times New Roman" w:cs="Times New Roman"/>
                <w:b/>
                <w:sz w:val="24"/>
              </w:rPr>
              <w:t xml:space="preserve"> </w:t>
            </w:r>
            <w:r w:rsidRPr="00C430F4">
              <w:rPr>
                <w:rStyle w:val="sw"/>
                <w:rFonts w:ascii="Times New Roman" w:hAnsi="Times New Roman" w:cs="Times New Roman"/>
                <w:b/>
                <w:bCs/>
                <w:sz w:val="24"/>
              </w:rPr>
              <w:t>murni</w:t>
            </w:r>
            <w:r w:rsidRPr="00C430F4">
              <w:rPr>
                <w:rFonts w:ascii="Times New Roman" w:hAnsi="Times New Roman" w:cs="Times New Roman"/>
                <w:sz w:val="24"/>
              </w:rPr>
              <w:t xml:space="preserve"> </w:t>
            </w:r>
            <w:r w:rsidRPr="00C430F4">
              <w:rPr>
                <w:rStyle w:val="sw"/>
                <w:rFonts w:ascii="Times New Roman" w:hAnsi="Times New Roman" w:cs="Times New Roman"/>
                <w:sz w:val="24"/>
              </w:rPr>
              <w:t>atau</w:t>
            </w:r>
            <w:r w:rsidRPr="00C430F4">
              <w:rPr>
                <w:rFonts w:ascii="Times New Roman" w:hAnsi="Times New Roman" w:cs="Times New Roman"/>
                <w:sz w:val="24"/>
              </w:rPr>
              <w:t xml:space="preserve"> </w:t>
            </w:r>
            <w:r w:rsidRPr="00C430F4">
              <w:rPr>
                <w:rStyle w:val="sw"/>
                <w:rFonts w:ascii="Times New Roman" w:hAnsi="Times New Roman" w:cs="Times New Roman"/>
                <w:b/>
                <w:bCs/>
                <w:sz w:val="24"/>
              </w:rPr>
              <w:t>lebih</w:t>
            </w:r>
          </w:p>
        </w:tc>
      </w:tr>
      <w:tr w:rsidR="00E1259C" w:rsidRPr="0004419C" w14:paraId="31BFD857" w14:textId="77777777" w:rsidTr="00E1259C">
        <w:trPr>
          <w:jc w:val="center"/>
        </w:trPr>
        <w:tc>
          <w:tcPr>
            <w:tcW w:w="4076" w:type="dxa"/>
            <w:vAlign w:val="center"/>
          </w:tcPr>
          <w:p w14:paraId="237B83B6" w14:textId="77777777" w:rsidR="00E1259C" w:rsidRPr="0004419C" w:rsidRDefault="00ED324B" w:rsidP="00E1259C">
            <w:pPr>
              <w:tabs>
                <w:tab w:val="left" w:pos="1964"/>
                <w:tab w:val="center" w:pos="4606"/>
              </w:tabs>
              <w:spacing w:line="48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1100</w:t>
            </w:r>
          </w:p>
        </w:tc>
        <w:tc>
          <w:tcPr>
            <w:tcW w:w="4077" w:type="dxa"/>
            <w:vAlign w:val="center"/>
          </w:tcPr>
          <w:p w14:paraId="54789A2F" w14:textId="54DA658F" w:rsidR="00E1259C" w:rsidRPr="00C430F4" w:rsidRDefault="00C430F4" w:rsidP="00E1259C">
            <w:pPr>
              <w:tabs>
                <w:tab w:val="left" w:pos="1964"/>
                <w:tab w:val="center" w:pos="4606"/>
              </w:tabs>
              <w:spacing w:line="480" w:lineRule="auto"/>
              <w:jc w:val="center"/>
              <w:rPr>
                <w:rFonts w:ascii="Times New Roman" w:hAnsi="Times New Roman" w:cs="Times New Roman"/>
                <w:color w:val="000000"/>
                <w:sz w:val="24"/>
                <w:szCs w:val="24"/>
              </w:rPr>
            </w:pPr>
            <w:r w:rsidRPr="00C430F4">
              <w:rPr>
                <w:rStyle w:val="sw"/>
                <w:rFonts w:ascii="Times New Roman" w:hAnsi="Times New Roman" w:cs="Times New Roman"/>
                <w:b/>
                <w:bCs/>
                <w:sz w:val="24"/>
              </w:rPr>
              <w:t>Al</w:t>
            </w:r>
            <w:r w:rsidRPr="00C430F4">
              <w:rPr>
                <w:rFonts w:ascii="Times New Roman" w:hAnsi="Times New Roman" w:cs="Times New Roman"/>
                <w:sz w:val="24"/>
              </w:rPr>
              <w:t xml:space="preserve"> </w:t>
            </w:r>
            <w:r w:rsidRPr="00C430F4">
              <w:rPr>
                <w:rStyle w:val="sw"/>
                <w:rFonts w:ascii="Times New Roman" w:hAnsi="Times New Roman" w:cs="Times New Roman"/>
                <w:b/>
                <w:bCs/>
                <w:sz w:val="24"/>
              </w:rPr>
              <w:t>murni</w:t>
            </w:r>
            <w:r w:rsidRPr="00C430F4">
              <w:rPr>
                <w:rFonts w:ascii="Times New Roman" w:hAnsi="Times New Roman" w:cs="Times New Roman"/>
                <w:sz w:val="24"/>
              </w:rPr>
              <w:t xml:space="preserve"> </w:t>
            </w:r>
            <w:r w:rsidRPr="00C430F4">
              <w:rPr>
                <w:rStyle w:val="sw"/>
                <w:rFonts w:ascii="Times New Roman" w:hAnsi="Times New Roman" w:cs="Times New Roman"/>
                <w:b/>
                <w:bCs/>
                <w:sz w:val="24"/>
              </w:rPr>
              <w:t>99,0%</w:t>
            </w:r>
            <w:r w:rsidRPr="00C430F4">
              <w:rPr>
                <w:rFonts w:ascii="Times New Roman" w:hAnsi="Times New Roman" w:cs="Times New Roman"/>
                <w:sz w:val="24"/>
              </w:rPr>
              <w:t xml:space="preserve"> </w:t>
            </w:r>
            <w:r w:rsidRPr="00C430F4">
              <w:rPr>
                <w:rStyle w:val="sw"/>
                <w:rFonts w:ascii="Times New Roman" w:hAnsi="Times New Roman" w:cs="Times New Roman"/>
                <w:sz w:val="24"/>
              </w:rPr>
              <w:t>atau</w:t>
            </w:r>
            <w:r w:rsidRPr="00C430F4">
              <w:rPr>
                <w:rFonts w:ascii="Times New Roman" w:hAnsi="Times New Roman" w:cs="Times New Roman"/>
                <w:sz w:val="24"/>
              </w:rPr>
              <w:t xml:space="preserve"> </w:t>
            </w:r>
            <w:r w:rsidRPr="00C430F4">
              <w:rPr>
                <w:rStyle w:val="sw"/>
                <w:rFonts w:ascii="Times New Roman" w:hAnsi="Times New Roman" w:cs="Times New Roman"/>
                <w:b/>
                <w:bCs/>
                <w:sz w:val="24"/>
              </w:rPr>
              <w:t>lebih</w:t>
            </w:r>
          </w:p>
        </w:tc>
      </w:tr>
      <w:tr w:rsidR="00E1259C" w:rsidRPr="0004419C" w14:paraId="085B3207" w14:textId="77777777" w:rsidTr="00E1259C">
        <w:trPr>
          <w:jc w:val="center"/>
        </w:trPr>
        <w:tc>
          <w:tcPr>
            <w:tcW w:w="4076" w:type="dxa"/>
            <w:vAlign w:val="center"/>
          </w:tcPr>
          <w:p w14:paraId="27DB3E39" w14:textId="56B55C7A" w:rsidR="00E1259C" w:rsidRPr="0004419C" w:rsidRDefault="0094441A" w:rsidP="00E1259C">
            <w:pPr>
              <w:tabs>
                <w:tab w:val="left" w:pos="1964"/>
                <w:tab w:val="center" w:pos="4606"/>
              </w:tabs>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2010-</w:t>
            </w:r>
            <w:r w:rsidR="00ED324B" w:rsidRPr="0004419C">
              <w:rPr>
                <w:rFonts w:ascii="Times New Roman" w:hAnsi="Times New Roman" w:cs="Times New Roman"/>
                <w:color w:val="000000"/>
                <w:sz w:val="24"/>
                <w:szCs w:val="24"/>
              </w:rPr>
              <w:t>2029</w:t>
            </w:r>
          </w:p>
        </w:tc>
        <w:tc>
          <w:tcPr>
            <w:tcW w:w="4077" w:type="dxa"/>
            <w:vAlign w:val="center"/>
          </w:tcPr>
          <w:p w14:paraId="20EEE886" w14:textId="62707A32" w:rsidR="00E1259C" w:rsidRPr="00C430F4" w:rsidRDefault="00C430F4" w:rsidP="00E1259C">
            <w:pPr>
              <w:tabs>
                <w:tab w:val="left" w:pos="1964"/>
                <w:tab w:val="center" w:pos="4606"/>
              </w:tabs>
              <w:spacing w:line="480" w:lineRule="auto"/>
              <w:jc w:val="center"/>
              <w:rPr>
                <w:rFonts w:ascii="Times New Roman" w:hAnsi="Times New Roman" w:cs="Times New Roman"/>
                <w:color w:val="000000"/>
                <w:sz w:val="24"/>
                <w:szCs w:val="24"/>
              </w:rPr>
            </w:pPr>
            <w:r w:rsidRPr="00C430F4">
              <w:rPr>
                <w:rStyle w:val="sw"/>
                <w:rFonts w:ascii="Times New Roman" w:hAnsi="Times New Roman" w:cs="Times New Roman"/>
                <w:sz w:val="24"/>
              </w:rPr>
              <w:t>Cu</w:t>
            </w:r>
            <w:r w:rsidRPr="00C430F4">
              <w:rPr>
                <w:rFonts w:ascii="Times New Roman" w:hAnsi="Times New Roman" w:cs="Times New Roman"/>
                <w:sz w:val="24"/>
              </w:rPr>
              <w:t xml:space="preserve"> </w:t>
            </w:r>
            <w:r w:rsidRPr="00C430F4">
              <w:rPr>
                <w:rStyle w:val="sw"/>
                <w:rFonts w:ascii="Times New Roman" w:hAnsi="Times New Roman" w:cs="Times New Roman"/>
                <w:b/>
                <w:bCs/>
                <w:sz w:val="24"/>
              </w:rPr>
              <w:t>adalah</w:t>
            </w:r>
            <w:r w:rsidRPr="00C430F4">
              <w:rPr>
                <w:rFonts w:ascii="Times New Roman" w:hAnsi="Times New Roman" w:cs="Times New Roman"/>
                <w:sz w:val="24"/>
              </w:rPr>
              <w:t xml:space="preserve"> </w:t>
            </w:r>
            <w:r w:rsidRPr="00C430F4">
              <w:rPr>
                <w:rStyle w:val="sw"/>
                <w:rFonts w:ascii="Times New Roman" w:hAnsi="Times New Roman" w:cs="Times New Roman"/>
                <w:b/>
                <w:bCs/>
                <w:sz w:val="24"/>
              </w:rPr>
              <w:t>elemen</w:t>
            </w:r>
            <w:r w:rsidRPr="00C430F4">
              <w:rPr>
                <w:rFonts w:ascii="Times New Roman" w:hAnsi="Times New Roman" w:cs="Times New Roman"/>
                <w:sz w:val="24"/>
              </w:rPr>
              <w:t xml:space="preserve"> </w:t>
            </w:r>
            <w:r w:rsidRPr="00C430F4">
              <w:rPr>
                <w:rStyle w:val="sw"/>
                <w:rFonts w:ascii="Times New Roman" w:hAnsi="Times New Roman" w:cs="Times New Roman"/>
                <w:sz w:val="24"/>
              </w:rPr>
              <w:t>paduan</w:t>
            </w:r>
            <w:r w:rsidRPr="00C430F4">
              <w:rPr>
                <w:rFonts w:ascii="Times New Roman" w:hAnsi="Times New Roman" w:cs="Times New Roman"/>
                <w:sz w:val="24"/>
              </w:rPr>
              <w:t xml:space="preserve"> </w:t>
            </w:r>
            <w:r w:rsidRPr="00C430F4">
              <w:rPr>
                <w:rStyle w:val="sw"/>
                <w:rFonts w:ascii="Times New Roman" w:hAnsi="Times New Roman" w:cs="Times New Roman"/>
                <w:sz w:val="24"/>
              </w:rPr>
              <w:t>utama</w:t>
            </w:r>
          </w:p>
        </w:tc>
      </w:tr>
      <w:tr w:rsidR="00E1259C" w:rsidRPr="0004419C" w14:paraId="28496809" w14:textId="77777777" w:rsidTr="00E1259C">
        <w:trPr>
          <w:jc w:val="center"/>
        </w:trPr>
        <w:tc>
          <w:tcPr>
            <w:tcW w:w="4076" w:type="dxa"/>
            <w:vAlign w:val="center"/>
          </w:tcPr>
          <w:p w14:paraId="2D9AE5C0" w14:textId="430C52D4" w:rsidR="00E1259C" w:rsidRPr="0004419C" w:rsidRDefault="0094441A" w:rsidP="00E1259C">
            <w:pPr>
              <w:tabs>
                <w:tab w:val="left" w:pos="1964"/>
                <w:tab w:val="center" w:pos="4606"/>
              </w:tabs>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3003-</w:t>
            </w:r>
            <w:r w:rsidR="00ED324B" w:rsidRPr="0004419C">
              <w:rPr>
                <w:rFonts w:ascii="Times New Roman" w:hAnsi="Times New Roman" w:cs="Times New Roman"/>
                <w:color w:val="000000"/>
                <w:sz w:val="24"/>
                <w:szCs w:val="24"/>
              </w:rPr>
              <w:t>3009</w:t>
            </w:r>
          </w:p>
        </w:tc>
        <w:tc>
          <w:tcPr>
            <w:tcW w:w="4077" w:type="dxa"/>
            <w:vAlign w:val="center"/>
          </w:tcPr>
          <w:p w14:paraId="2A6CBADD" w14:textId="6683D076" w:rsidR="00E1259C" w:rsidRPr="00C430F4" w:rsidRDefault="00C430F4" w:rsidP="00E1259C">
            <w:pPr>
              <w:tabs>
                <w:tab w:val="left" w:pos="1964"/>
                <w:tab w:val="center" w:pos="4606"/>
              </w:tabs>
              <w:spacing w:line="480" w:lineRule="auto"/>
              <w:jc w:val="center"/>
              <w:rPr>
                <w:rFonts w:ascii="Times New Roman" w:hAnsi="Times New Roman" w:cs="Times New Roman"/>
                <w:color w:val="000000"/>
                <w:sz w:val="24"/>
                <w:szCs w:val="24"/>
              </w:rPr>
            </w:pPr>
            <w:r w:rsidRPr="00C430F4">
              <w:rPr>
                <w:rStyle w:val="sw"/>
                <w:rFonts w:ascii="Times New Roman" w:hAnsi="Times New Roman" w:cs="Times New Roman"/>
                <w:sz w:val="24"/>
              </w:rPr>
              <w:t>Mn</w:t>
            </w:r>
            <w:r w:rsidRPr="00C430F4">
              <w:rPr>
                <w:rFonts w:ascii="Times New Roman" w:hAnsi="Times New Roman" w:cs="Times New Roman"/>
                <w:sz w:val="24"/>
              </w:rPr>
              <w:t xml:space="preserve"> </w:t>
            </w:r>
            <w:r w:rsidRPr="00C430F4">
              <w:rPr>
                <w:rStyle w:val="sw"/>
                <w:rFonts w:ascii="Times New Roman" w:hAnsi="Times New Roman" w:cs="Times New Roman"/>
                <w:b/>
                <w:bCs/>
                <w:sz w:val="24"/>
              </w:rPr>
              <w:t>adalah</w:t>
            </w:r>
            <w:r w:rsidRPr="00C430F4">
              <w:rPr>
                <w:rFonts w:ascii="Times New Roman" w:hAnsi="Times New Roman" w:cs="Times New Roman"/>
                <w:sz w:val="24"/>
              </w:rPr>
              <w:t xml:space="preserve"> </w:t>
            </w:r>
            <w:r w:rsidRPr="00C430F4">
              <w:rPr>
                <w:rStyle w:val="sw"/>
                <w:rFonts w:ascii="Times New Roman" w:hAnsi="Times New Roman" w:cs="Times New Roman"/>
                <w:b/>
                <w:bCs/>
                <w:sz w:val="24"/>
              </w:rPr>
              <w:t>elemen</w:t>
            </w:r>
            <w:r w:rsidRPr="00C430F4">
              <w:rPr>
                <w:rFonts w:ascii="Times New Roman" w:hAnsi="Times New Roman" w:cs="Times New Roman"/>
                <w:sz w:val="24"/>
              </w:rPr>
              <w:t xml:space="preserve"> </w:t>
            </w:r>
            <w:r w:rsidRPr="00C430F4">
              <w:rPr>
                <w:rStyle w:val="sw"/>
                <w:rFonts w:ascii="Times New Roman" w:hAnsi="Times New Roman" w:cs="Times New Roman"/>
                <w:sz w:val="24"/>
              </w:rPr>
              <w:t>paduan</w:t>
            </w:r>
            <w:r w:rsidRPr="00C430F4">
              <w:rPr>
                <w:rFonts w:ascii="Times New Roman" w:hAnsi="Times New Roman" w:cs="Times New Roman"/>
                <w:sz w:val="24"/>
              </w:rPr>
              <w:t xml:space="preserve"> </w:t>
            </w:r>
            <w:r w:rsidRPr="00C430F4">
              <w:rPr>
                <w:rStyle w:val="sw"/>
                <w:rFonts w:ascii="Times New Roman" w:hAnsi="Times New Roman" w:cs="Times New Roman"/>
                <w:sz w:val="24"/>
              </w:rPr>
              <w:t>utama</w:t>
            </w:r>
          </w:p>
        </w:tc>
      </w:tr>
      <w:tr w:rsidR="00E1259C" w:rsidRPr="0004419C" w14:paraId="0F4361F8" w14:textId="77777777" w:rsidTr="00E1259C">
        <w:trPr>
          <w:jc w:val="center"/>
        </w:trPr>
        <w:tc>
          <w:tcPr>
            <w:tcW w:w="4076" w:type="dxa"/>
            <w:vAlign w:val="center"/>
          </w:tcPr>
          <w:p w14:paraId="2328DA24" w14:textId="2642A316" w:rsidR="00E1259C" w:rsidRPr="0004419C" w:rsidRDefault="0094441A" w:rsidP="00E1259C">
            <w:pPr>
              <w:tabs>
                <w:tab w:val="left" w:pos="1964"/>
                <w:tab w:val="center" w:pos="4606"/>
              </w:tabs>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4030-</w:t>
            </w:r>
            <w:r w:rsidR="00ED324B" w:rsidRPr="0004419C">
              <w:rPr>
                <w:rFonts w:ascii="Times New Roman" w:hAnsi="Times New Roman" w:cs="Times New Roman"/>
                <w:color w:val="000000"/>
                <w:sz w:val="24"/>
                <w:szCs w:val="24"/>
              </w:rPr>
              <w:t>4039</w:t>
            </w:r>
          </w:p>
        </w:tc>
        <w:tc>
          <w:tcPr>
            <w:tcW w:w="4077" w:type="dxa"/>
            <w:vAlign w:val="center"/>
          </w:tcPr>
          <w:p w14:paraId="71456BBF" w14:textId="7320EE8B" w:rsidR="00E1259C" w:rsidRPr="00C430F4" w:rsidRDefault="00C430F4" w:rsidP="00E1259C">
            <w:pPr>
              <w:tabs>
                <w:tab w:val="left" w:pos="1964"/>
                <w:tab w:val="center" w:pos="4606"/>
              </w:tabs>
              <w:spacing w:line="480" w:lineRule="auto"/>
              <w:jc w:val="center"/>
              <w:rPr>
                <w:rFonts w:ascii="Times New Roman" w:hAnsi="Times New Roman" w:cs="Times New Roman"/>
                <w:color w:val="000000"/>
                <w:sz w:val="24"/>
                <w:szCs w:val="24"/>
              </w:rPr>
            </w:pPr>
            <w:r w:rsidRPr="00C430F4">
              <w:rPr>
                <w:rStyle w:val="sw"/>
                <w:rFonts w:ascii="Times New Roman" w:hAnsi="Times New Roman" w:cs="Times New Roman"/>
                <w:sz w:val="24"/>
              </w:rPr>
              <w:t>Si</w:t>
            </w:r>
            <w:r w:rsidRPr="00C430F4">
              <w:rPr>
                <w:rFonts w:ascii="Times New Roman" w:hAnsi="Times New Roman" w:cs="Times New Roman"/>
                <w:sz w:val="24"/>
              </w:rPr>
              <w:t xml:space="preserve"> </w:t>
            </w:r>
            <w:r w:rsidRPr="00C430F4">
              <w:rPr>
                <w:rStyle w:val="sw"/>
                <w:rFonts w:ascii="Times New Roman" w:hAnsi="Times New Roman" w:cs="Times New Roman"/>
                <w:b/>
                <w:bCs/>
                <w:sz w:val="24"/>
              </w:rPr>
              <w:t>adalah</w:t>
            </w:r>
            <w:r w:rsidRPr="00C430F4">
              <w:rPr>
                <w:rFonts w:ascii="Times New Roman" w:hAnsi="Times New Roman" w:cs="Times New Roman"/>
                <w:sz w:val="24"/>
              </w:rPr>
              <w:t xml:space="preserve"> </w:t>
            </w:r>
            <w:r w:rsidRPr="00C430F4">
              <w:rPr>
                <w:rStyle w:val="sw"/>
                <w:rFonts w:ascii="Times New Roman" w:hAnsi="Times New Roman" w:cs="Times New Roman"/>
                <w:b/>
                <w:bCs/>
                <w:sz w:val="24"/>
              </w:rPr>
              <w:t>elemen</w:t>
            </w:r>
            <w:r w:rsidRPr="00C430F4">
              <w:rPr>
                <w:rFonts w:ascii="Times New Roman" w:hAnsi="Times New Roman" w:cs="Times New Roman"/>
                <w:sz w:val="24"/>
              </w:rPr>
              <w:t xml:space="preserve"> </w:t>
            </w:r>
            <w:r w:rsidRPr="00C430F4">
              <w:rPr>
                <w:rStyle w:val="sw"/>
                <w:rFonts w:ascii="Times New Roman" w:hAnsi="Times New Roman" w:cs="Times New Roman"/>
                <w:sz w:val="24"/>
              </w:rPr>
              <w:t>paduan</w:t>
            </w:r>
            <w:r w:rsidRPr="00C430F4">
              <w:rPr>
                <w:rFonts w:ascii="Times New Roman" w:hAnsi="Times New Roman" w:cs="Times New Roman"/>
                <w:sz w:val="24"/>
              </w:rPr>
              <w:t xml:space="preserve"> </w:t>
            </w:r>
            <w:r w:rsidRPr="00C430F4">
              <w:rPr>
                <w:rStyle w:val="sw"/>
                <w:rFonts w:ascii="Times New Roman" w:hAnsi="Times New Roman" w:cs="Times New Roman"/>
                <w:sz w:val="24"/>
              </w:rPr>
              <w:t>utama</w:t>
            </w:r>
          </w:p>
        </w:tc>
      </w:tr>
      <w:tr w:rsidR="00E1259C" w:rsidRPr="0004419C" w14:paraId="4A4068FC" w14:textId="77777777" w:rsidTr="00E1259C">
        <w:trPr>
          <w:jc w:val="center"/>
        </w:trPr>
        <w:tc>
          <w:tcPr>
            <w:tcW w:w="4076" w:type="dxa"/>
            <w:vAlign w:val="center"/>
          </w:tcPr>
          <w:p w14:paraId="27122A02" w14:textId="233AF2AF" w:rsidR="00E1259C" w:rsidRPr="0004419C" w:rsidRDefault="0094441A" w:rsidP="00E1259C">
            <w:pPr>
              <w:tabs>
                <w:tab w:val="left" w:pos="1964"/>
                <w:tab w:val="center" w:pos="4606"/>
              </w:tabs>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5050-</w:t>
            </w:r>
            <w:r w:rsidR="00ED324B" w:rsidRPr="0004419C">
              <w:rPr>
                <w:rFonts w:ascii="Times New Roman" w:hAnsi="Times New Roman" w:cs="Times New Roman"/>
                <w:color w:val="000000"/>
                <w:sz w:val="24"/>
                <w:szCs w:val="24"/>
              </w:rPr>
              <w:t>5086</w:t>
            </w:r>
          </w:p>
        </w:tc>
        <w:tc>
          <w:tcPr>
            <w:tcW w:w="4077" w:type="dxa"/>
            <w:vAlign w:val="center"/>
          </w:tcPr>
          <w:p w14:paraId="7EE24A11" w14:textId="111E5093" w:rsidR="00E1259C" w:rsidRPr="00C430F4" w:rsidRDefault="00C430F4" w:rsidP="00E1259C">
            <w:pPr>
              <w:tabs>
                <w:tab w:val="left" w:pos="1964"/>
                <w:tab w:val="center" w:pos="4606"/>
              </w:tabs>
              <w:spacing w:line="480" w:lineRule="auto"/>
              <w:jc w:val="center"/>
              <w:rPr>
                <w:rFonts w:ascii="Times New Roman" w:hAnsi="Times New Roman" w:cs="Times New Roman"/>
                <w:color w:val="000000"/>
                <w:sz w:val="24"/>
                <w:szCs w:val="24"/>
              </w:rPr>
            </w:pPr>
            <w:r w:rsidRPr="00C430F4">
              <w:rPr>
                <w:rStyle w:val="sw"/>
                <w:rFonts w:ascii="Times New Roman" w:hAnsi="Times New Roman" w:cs="Times New Roman"/>
                <w:sz w:val="24"/>
              </w:rPr>
              <w:t>Mg</w:t>
            </w:r>
            <w:r w:rsidRPr="00C430F4">
              <w:rPr>
                <w:rFonts w:ascii="Times New Roman" w:hAnsi="Times New Roman" w:cs="Times New Roman"/>
                <w:sz w:val="24"/>
              </w:rPr>
              <w:t xml:space="preserve"> </w:t>
            </w:r>
            <w:r w:rsidRPr="00C430F4">
              <w:rPr>
                <w:rStyle w:val="sw"/>
                <w:rFonts w:ascii="Times New Roman" w:hAnsi="Times New Roman" w:cs="Times New Roman"/>
                <w:b/>
                <w:bCs/>
                <w:sz w:val="24"/>
              </w:rPr>
              <w:t>adalah</w:t>
            </w:r>
            <w:r w:rsidRPr="00C430F4">
              <w:rPr>
                <w:rFonts w:ascii="Times New Roman" w:hAnsi="Times New Roman" w:cs="Times New Roman"/>
                <w:sz w:val="24"/>
              </w:rPr>
              <w:t xml:space="preserve"> </w:t>
            </w:r>
            <w:r w:rsidRPr="00C430F4">
              <w:rPr>
                <w:rStyle w:val="sw"/>
                <w:rFonts w:ascii="Times New Roman" w:hAnsi="Times New Roman" w:cs="Times New Roman"/>
                <w:b/>
                <w:bCs/>
                <w:sz w:val="24"/>
              </w:rPr>
              <w:t>elemen</w:t>
            </w:r>
            <w:r w:rsidRPr="00C430F4">
              <w:rPr>
                <w:rFonts w:ascii="Times New Roman" w:hAnsi="Times New Roman" w:cs="Times New Roman"/>
                <w:sz w:val="24"/>
              </w:rPr>
              <w:t xml:space="preserve"> </w:t>
            </w:r>
            <w:r w:rsidRPr="00C430F4">
              <w:rPr>
                <w:rStyle w:val="sw"/>
                <w:rFonts w:ascii="Times New Roman" w:hAnsi="Times New Roman" w:cs="Times New Roman"/>
                <w:sz w:val="24"/>
              </w:rPr>
              <w:t>paduan</w:t>
            </w:r>
            <w:r w:rsidRPr="00C430F4">
              <w:rPr>
                <w:rFonts w:ascii="Times New Roman" w:hAnsi="Times New Roman" w:cs="Times New Roman"/>
                <w:sz w:val="24"/>
              </w:rPr>
              <w:t xml:space="preserve"> </w:t>
            </w:r>
            <w:r w:rsidRPr="00C430F4">
              <w:rPr>
                <w:rStyle w:val="sw"/>
                <w:rFonts w:ascii="Times New Roman" w:hAnsi="Times New Roman" w:cs="Times New Roman"/>
                <w:sz w:val="24"/>
              </w:rPr>
              <w:t>utama</w:t>
            </w:r>
          </w:p>
        </w:tc>
      </w:tr>
      <w:tr w:rsidR="00E1259C" w:rsidRPr="0004419C" w14:paraId="266E06CA" w14:textId="77777777" w:rsidTr="00E1259C">
        <w:trPr>
          <w:jc w:val="center"/>
        </w:trPr>
        <w:tc>
          <w:tcPr>
            <w:tcW w:w="4076" w:type="dxa"/>
            <w:vAlign w:val="center"/>
          </w:tcPr>
          <w:p w14:paraId="24085A4C" w14:textId="23C3184B" w:rsidR="00E1259C" w:rsidRPr="0004419C" w:rsidRDefault="0094441A" w:rsidP="00E1259C">
            <w:pPr>
              <w:tabs>
                <w:tab w:val="left" w:pos="1964"/>
                <w:tab w:val="center" w:pos="4606"/>
              </w:tabs>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6061-</w:t>
            </w:r>
            <w:r w:rsidR="00ED324B" w:rsidRPr="0004419C">
              <w:rPr>
                <w:rFonts w:ascii="Times New Roman" w:hAnsi="Times New Roman" w:cs="Times New Roman"/>
                <w:color w:val="000000"/>
                <w:sz w:val="24"/>
                <w:szCs w:val="24"/>
              </w:rPr>
              <w:t>6069</w:t>
            </w:r>
          </w:p>
        </w:tc>
        <w:tc>
          <w:tcPr>
            <w:tcW w:w="4077" w:type="dxa"/>
            <w:vAlign w:val="center"/>
          </w:tcPr>
          <w:p w14:paraId="6F7CEBC6" w14:textId="3A24D43C" w:rsidR="00E1259C" w:rsidRPr="00C430F4" w:rsidRDefault="00C430F4" w:rsidP="00E1259C">
            <w:pPr>
              <w:tabs>
                <w:tab w:val="left" w:pos="1964"/>
                <w:tab w:val="center" w:pos="4606"/>
              </w:tabs>
              <w:spacing w:line="480" w:lineRule="auto"/>
              <w:jc w:val="center"/>
              <w:rPr>
                <w:rFonts w:ascii="Times New Roman" w:hAnsi="Times New Roman" w:cs="Times New Roman"/>
                <w:color w:val="000000"/>
                <w:sz w:val="24"/>
                <w:szCs w:val="24"/>
              </w:rPr>
            </w:pPr>
            <w:r w:rsidRPr="00C430F4">
              <w:rPr>
                <w:rStyle w:val="sw"/>
                <w:rFonts w:ascii="Times New Roman" w:hAnsi="Times New Roman" w:cs="Times New Roman"/>
                <w:sz w:val="24"/>
              </w:rPr>
              <w:t>Mg₂Si</w:t>
            </w:r>
            <w:r w:rsidRPr="00C430F4">
              <w:rPr>
                <w:rFonts w:ascii="Times New Roman" w:hAnsi="Times New Roman" w:cs="Times New Roman"/>
                <w:sz w:val="24"/>
              </w:rPr>
              <w:t xml:space="preserve"> </w:t>
            </w:r>
            <w:r w:rsidRPr="00C430F4">
              <w:rPr>
                <w:rStyle w:val="sw"/>
                <w:rFonts w:ascii="Times New Roman" w:hAnsi="Times New Roman" w:cs="Times New Roman"/>
                <w:b/>
                <w:bCs/>
                <w:sz w:val="24"/>
              </w:rPr>
              <w:t>adalah</w:t>
            </w:r>
            <w:r w:rsidRPr="00C430F4">
              <w:rPr>
                <w:rFonts w:ascii="Times New Roman" w:hAnsi="Times New Roman" w:cs="Times New Roman"/>
                <w:sz w:val="24"/>
              </w:rPr>
              <w:t xml:space="preserve"> </w:t>
            </w:r>
            <w:r w:rsidRPr="00C430F4">
              <w:rPr>
                <w:rStyle w:val="sw"/>
                <w:rFonts w:ascii="Times New Roman" w:hAnsi="Times New Roman" w:cs="Times New Roman"/>
                <w:b/>
                <w:bCs/>
                <w:sz w:val="24"/>
              </w:rPr>
              <w:t>elemen</w:t>
            </w:r>
            <w:r w:rsidRPr="00C430F4">
              <w:rPr>
                <w:rFonts w:ascii="Times New Roman" w:hAnsi="Times New Roman" w:cs="Times New Roman"/>
                <w:sz w:val="24"/>
              </w:rPr>
              <w:t xml:space="preserve"> </w:t>
            </w:r>
            <w:r w:rsidRPr="00C430F4">
              <w:rPr>
                <w:rStyle w:val="sw"/>
                <w:rFonts w:ascii="Times New Roman" w:hAnsi="Times New Roman" w:cs="Times New Roman"/>
                <w:sz w:val="24"/>
              </w:rPr>
              <w:t>paduan</w:t>
            </w:r>
            <w:r w:rsidRPr="00C430F4">
              <w:rPr>
                <w:rFonts w:ascii="Times New Roman" w:hAnsi="Times New Roman" w:cs="Times New Roman"/>
                <w:sz w:val="24"/>
              </w:rPr>
              <w:t xml:space="preserve"> </w:t>
            </w:r>
            <w:r w:rsidRPr="00C430F4">
              <w:rPr>
                <w:rStyle w:val="sw"/>
                <w:rFonts w:ascii="Times New Roman" w:hAnsi="Times New Roman" w:cs="Times New Roman"/>
                <w:sz w:val="24"/>
              </w:rPr>
              <w:t>utama</w:t>
            </w:r>
          </w:p>
        </w:tc>
      </w:tr>
      <w:tr w:rsidR="00E1259C" w:rsidRPr="0004419C" w14:paraId="03084166" w14:textId="77777777" w:rsidTr="00E1259C">
        <w:trPr>
          <w:jc w:val="center"/>
        </w:trPr>
        <w:tc>
          <w:tcPr>
            <w:tcW w:w="4076" w:type="dxa"/>
            <w:vAlign w:val="center"/>
          </w:tcPr>
          <w:p w14:paraId="66073099" w14:textId="6EFB5200" w:rsidR="00E1259C" w:rsidRPr="0004419C" w:rsidRDefault="0094441A" w:rsidP="00E1259C">
            <w:pPr>
              <w:tabs>
                <w:tab w:val="left" w:pos="1964"/>
                <w:tab w:val="center" w:pos="4606"/>
              </w:tabs>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7070-</w:t>
            </w:r>
            <w:r w:rsidR="00ED324B" w:rsidRPr="0004419C">
              <w:rPr>
                <w:rFonts w:ascii="Times New Roman" w:hAnsi="Times New Roman" w:cs="Times New Roman"/>
                <w:color w:val="000000"/>
                <w:sz w:val="24"/>
                <w:szCs w:val="24"/>
              </w:rPr>
              <w:t>7079</w:t>
            </w:r>
          </w:p>
        </w:tc>
        <w:tc>
          <w:tcPr>
            <w:tcW w:w="4077" w:type="dxa"/>
            <w:vAlign w:val="center"/>
          </w:tcPr>
          <w:p w14:paraId="3CE046C8" w14:textId="4C4B8B04" w:rsidR="00E1259C" w:rsidRPr="00C430F4" w:rsidRDefault="00C430F4" w:rsidP="00E1259C">
            <w:pPr>
              <w:tabs>
                <w:tab w:val="left" w:pos="1964"/>
                <w:tab w:val="center" w:pos="4606"/>
              </w:tabs>
              <w:spacing w:line="480" w:lineRule="auto"/>
              <w:jc w:val="center"/>
              <w:rPr>
                <w:rFonts w:ascii="Times New Roman" w:hAnsi="Times New Roman" w:cs="Times New Roman"/>
                <w:color w:val="000000"/>
                <w:sz w:val="24"/>
                <w:szCs w:val="24"/>
              </w:rPr>
            </w:pPr>
            <w:r w:rsidRPr="00C430F4">
              <w:rPr>
                <w:rStyle w:val="sw"/>
                <w:rFonts w:ascii="Times New Roman" w:hAnsi="Times New Roman" w:cs="Times New Roman"/>
                <w:sz w:val="24"/>
              </w:rPr>
              <w:t>Zn</w:t>
            </w:r>
            <w:r w:rsidRPr="00C430F4">
              <w:rPr>
                <w:rFonts w:ascii="Times New Roman" w:hAnsi="Times New Roman" w:cs="Times New Roman"/>
                <w:sz w:val="24"/>
              </w:rPr>
              <w:t xml:space="preserve"> </w:t>
            </w:r>
            <w:r w:rsidRPr="00C430F4">
              <w:rPr>
                <w:rStyle w:val="sw"/>
                <w:rFonts w:ascii="Times New Roman" w:hAnsi="Times New Roman" w:cs="Times New Roman"/>
                <w:b/>
                <w:bCs/>
                <w:sz w:val="24"/>
              </w:rPr>
              <w:t>adalah</w:t>
            </w:r>
            <w:r w:rsidRPr="00C430F4">
              <w:rPr>
                <w:rFonts w:ascii="Times New Roman" w:hAnsi="Times New Roman" w:cs="Times New Roman"/>
                <w:sz w:val="24"/>
              </w:rPr>
              <w:t xml:space="preserve"> </w:t>
            </w:r>
            <w:r w:rsidRPr="00C430F4">
              <w:rPr>
                <w:rStyle w:val="sw"/>
                <w:rFonts w:ascii="Times New Roman" w:hAnsi="Times New Roman" w:cs="Times New Roman"/>
                <w:b/>
                <w:bCs/>
                <w:sz w:val="24"/>
              </w:rPr>
              <w:t>elemen</w:t>
            </w:r>
            <w:r w:rsidRPr="00C430F4">
              <w:rPr>
                <w:rFonts w:ascii="Times New Roman" w:hAnsi="Times New Roman" w:cs="Times New Roman"/>
                <w:sz w:val="24"/>
              </w:rPr>
              <w:t xml:space="preserve"> </w:t>
            </w:r>
            <w:r w:rsidRPr="00C430F4">
              <w:rPr>
                <w:rStyle w:val="sw"/>
                <w:rFonts w:ascii="Times New Roman" w:hAnsi="Times New Roman" w:cs="Times New Roman"/>
                <w:sz w:val="24"/>
              </w:rPr>
              <w:t>paduan</w:t>
            </w:r>
            <w:r w:rsidRPr="00C430F4">
              <w:rPr>
                <w:rFonts w:ascii="Times New Roman" w:hAnsi="Times New Roman" w:cs="Times New Roman"/>
                <w:sz w:val="24"/>
              </w:rPr>
              <w:t xml:space="preserve"> </w:t>
            </w:r>
            <w:r w:rsidRPr="00C430F4">
              <w:rPr>
                <w:rStyle w:val="sw"/>
                <w:rFonts w:ascii="Times New Roman" w:hAnsi="Times New Roman" w:cs="Times New Roman"/>
                <w:sz w:val="24"/>
              </w:rPr>
              <w:t>utama</w:t>
            </w:r>
            <w:r w:rsidRPr="00C430F4">
              <w:rPr>
                <w:rFonts w:ascii="Times New Roman" w:hAnsi="Times New Roman" w:cs="Times New Roman"/>
                <w:sz w:val="24"/>
              </w:rPr>
              <w:t xml:space="preserve">  </w:t>
            </w:r>
          </w:p>
        </w:tc>
      </w:tr>
    </w:tbl>
    <w:p w14:paraId="6EC19841" w14:textId="77777777" w:rsidR="00E1259C" w:rsidRDefault="00E1259C" w:rsidP="00066D7D">
      <w:pPr>
        <w:tabs>
          <w:tab w:val="left" w:pos="1964"/>
          <w:tab w:val="center" w:pos="4606"/>
        </w:tabs>
        <w:spacing w:after="0" w:line="360" w:lineRule="auto"/>
        <w:jc w:val="both"/>
        <w:rPr>
          <w:rFonts w:ascii="Times New Roman" w:hAnsi="Times New Roman" w:cs="Times New Roman"/>
          <w:bCs/>
          <w:color w:val="000000"/>
          <w:sz w:val="24"/>
          <w:szCs w:val="24"/>
        </w:rPr>
      </w:pPr>
    </w:p>
    <w:p w14:paraId="115A11D1" w14:textId="3F350E89" w:rsidR="00E734D7" w:rsidRPr="00E02612" w:rsidRDefault="00E734D7" w:rsidP="00402371">
      <w:pPr>
        <w:pStyle w:val="Heading1"/>
        <w:numPr>
          <w:ilvl w:val="3"/>
          <w:numId w:val="5"/>
        </w:numPr>
        <w:spacing w:before="0" w:line="480" w:lineRule="auto"/>
        <w:ind w:left="360"/>
        <w:jc w:val="both"/>
      </w:pPr>
      <w:bookmarkStart w:id="34" w:name="_Toc143595160"/>
      <w:r w:rsidRPr="00E734D7">
        <w:t>Elemen paduan aluminium</w:t>
      </w:r>
      <w:bookmarkEnd w:id="34"/>
      <w:r w:rsidRPr="00E734D7">
        <w:t> </w:t>
      </w:r>
    </w:p>
    <w:p w14:paraId="324CAE0E" w14:textId="77777777" w:rsidR="00E734D7" w:rsidRDefault="00E734D7" w:rsidP="00402371">
      <w:pPr>
        <w:pStyle w:val="ListParagraph"/>
        <w:numPr>
          <w:ilvl w:val="6"/>
          <w:numId w:val="5"/>
        </w:numPr>
        <w:spacing w:after="0" w:line="480" w:lineRule="auto"/>
        <w:ind w:left="360"/>
        <w:jc w:val="both"/>
        <w:rPr>
          <w:rFonts w:ascii="Times New Roman" w:hAnsi="Times New Roman" w:cs="Times New Roman"/>
          <w:sz w:val="24"/>
          <w:szCs w:val="24"/>
        </w:rPr>
      </w:pPr>
      <w:r w:rsidRPr="00E734D7">
        <w:rPr>
          <w:rFonts w:ascii="Times New Roman" w:hAnsi="Times New Roman" w:cs="Times New Roman"/>
          <w:sz w:val="24"/>
          <w:szCs w:val="24"/>
        </w:rPr>
        <w:t>Besi (Fe)</w:t>
      </w:r>
      <w:r>
        <w:rPr>
          <w:rFonts w:ascii="Times New Roman" w:hAnsi="Times New Roman" w:cs="Times New Roman"/>
          <w:sz w:val="24"/>
          <w:szCs w:val="24"/>
        </w:rPr>
        <w:t xml:space="preserve"> </w:t>
      </w:r>
      <w:r w:rsidRPr="00E734D7">
        <w:rPr>
          <w:rFonts w:ascii="Times New Roman" w:hAnsi="Times New Roman" w:cs="Times New Roman"/>
          <w:sz w:val="24"/>
          <w:szCs w:val="24"/>
        </w:rPr>
        <w:t>:</w:t>
      </w:r>
      <w:r>
        <w:rPr>
          <w:rFonts w:ascii="Times New Roman" w:hAnsi="Times New Roman" w:cs="Times New Roman"/>
          <w:sz w:val="24"/>
          <w:szCs w:val="24"/>
        </w:rPr>
        <w:t xml:space="preserve"> </w:t>
      </w:r>
      <w:r w:rsidRPr="00E734D7">
        <w:rPr>
          <w:rFonts w:ascii="Times New Roman" w:hAnsi="Times New Roman" w:cs="Times New Roman"/>
          <w:sz w:val="24"/>
          <w:szCs w:val="24"/>
        </w:rPr>
        <w:t>Untuk mengurangi terjadinya keretakan panas pada material aluminium, Anda dapat menambahkan unsur besi di dalamnya. </w:t>
      </w:r>
    </w:p>
    <w:p w14:paraId="228326AE" w14:textId="77777777" w:rsidR="00E734D7" w:rsidRDefault="00E734D7" w:rsidP="00402371">
      <w:pPr>
        <w:pStyle w:val="ListParagraph"/>
        <w:numPr>
          <w:ilvl w:val="6"/>
          <w:numId w:val="5"/>
        </w:numPr>
        <w:spacing w:after="0" w:line="480" w:lineRule="auto"/>
        <w:ind w:left="360"/>
        <w:jc w:val="both"/>
        <w:rPr>
          <w:rFonts w:ascii="Times New Roman" w:hAnsi="Times New Roman" w:cs="Times New Roman"/>
          <w:sz w:val="24"/>
          <w:szCs w:val="24"/>
        </w:rPr>
      </w:pPr>
      <w:r w:rsidRPr="00E734D7">
        <w:rPr>
          <w:rFonts w:ascii="Times New Roman" w:hAnsi="Times New Roman" w:cs="Times New Roman"/>
          <w:sz w:val="24"/>
          <w:szCs w:val="24"/>
        </w:rPr>
        <w:t>Mangan (Mn)</w:t>
      </w:r>
      <w:r>
        <w:rPr>
          <w:rFonts w:ascii="Times New Roman" w:hAnsi="Times New Roman" w:cs="Times New Roman"/>
          <w:sz w:val="24"/>
          <w:szCs w:val="24"/>
        </w:rPr>
        <w:t xml:space="preserve"> </w:t>
      </w:r>
      <w:r w:rsidRPr="00E734D7">
        <w:rPr>
          <w:rFonts w:ascii="Times New Roman" w:hAnsi="Times New Roman" w:cs="Times New Roman"/>
          <w:sz w:val="24"/>
          <w:szCs w:val="24"/>
        </w:rPr>
        <w:t>:</w:t>
      </w:r>
      <w:r>
        <w:rPr>
          <w:rFonts w:ascii="Times New Roman" w:hAnsi="Times New Roman" w:cs="Times New Roman"/>
          <w:sz w:val="24"/>
          <w:szCs w:val="24"/>
        </w:rPr>
        <w:t xml:space="preserve"> </w:t>
      </w:r>
      <w:r w:rsidRPr="00E734D7">
        <w:rPr>
          <w:rFonts w:ascii="Times New Roman" w:hAnsi="Times New Roman" w:cs="Times New Roman"/>
          <w:sz w:val="24"/>
          <w:szCs w:val="24"/>
        </w:rPr>
        <w:t>Unsur mangan yang ditambahkan pada material aluminium dapat meningkatkan keuletan logam. </w:t>
      </w:r>
    </w:p>
    <w:p w14:paraId="55F40A47" w14:textId="77777777" w:rsidR="00E734D7" w:rsidRDefault="00E734D7" w:rsidP="00402371">
      <w:pPr>
        <w:pStyle w:val="ListParagraph"/>
        <w:numPr>
          <w:ilvl w:val="6"/>
          <w:numId w:val="5"/>
        </w:numPr>
        <w:spacing w:after="0" w:line="480" w:lineRule="auto"/>
        <w:ind w:left="360"/>
        <w:jc w:val="both"/>
        <w:rPr>
          <w:rFonts w:ascii="Times New Roman" w:hAnsi="Times New Roman" w:cs="Times New Roman"/>
          <w:sz w:val="24"/>
          <w:szCs w:val="24"/>
        </w:rPr>
      </w:pPr>
      <w:r w:rsidRPr="00E734D7">
        <w:rPr>
          <w:rFonts w:ascii="Times New Roman" w:hAnsi="Times New Roman" w:cs="Times New Roman"/>
          <w:sz w:val="24"/>
          <w:szCs w:val="24"/>
        </w:rPr>
        <w:lastRenderedPageBreak/>
        <w:t>Silikon (Si) : Unsur silikon yang ditambahkan pada bahan aluminium akan membuat aluminium tahan terhadap karat, namun sulit dikerjakan mesin demi mesin. </w:t>
      </w:r>
    </w:p>
    <w:p w14:paraId="2A5A3B93" w14:textId="77777777" w:rsidR="00E734D7" w:rsidRDefault="00E734D7" w:rsidP="00402371">
      <w:pPr>
        <w:pStyle w:val="ListParagraph"/>
        <w:numPr>
          <w:ilvl w:val="6"/>
          <w:numId w:val="5"/>
        </w:numPr>
        <w:spacing w:after="0" w:line="480" w:lineRule="auto"/>
        <w:ind w:left="360"/>
        <w:jc w:val="both"/>
        <w:rPr>
          <w:rFonts w:ascii="Times New Roman" w:hAnsi="Times New Roman" w:cs="Times New Roman"/>
          <w:sz w:val="24"/>
          <w:szCs w:val="24"/>
        </w:rPr>
      </w:pPr>
      <w:r w:rsidRPr="00E734D7">
        <w:rPr>
          <w:rFonts w:ascii="Times New Roman" w:hAnsi="Times New Roman" w:cs="Times New Roman"/>
          <w:sz w:val="24"/>
          <w:szCs w:val="24"/>
        </w:rPr>
        <w:t>Tembaga (Cu)</w:t>
      </w:r>
      <w:r>
        <w:rPr>
          <w:rFonts w:ascii="Times New Roman" w:hAnsi="Times New Roman" w:cs="Times New Roman"/>
          <w:sz w:val="24"/>
          <w:szCs w:val="24"/>
        </w:rPr>
        <w:t xml:space="preserve"> </w:t>
      </w:r>
      <w:r w:rsidRPr="00E734D7">
        <w:rPr>
          <w:rFonts w:ascii="Times New Roman" w:hAnsi="Times New Roman" w:cs="Times New Roman"/>
          <w:sz w:val="24"/>
          <w:szCs w:val="24"/>
        </w:rPr>
        <w:t>:</w:t>
      </w:r>
      <w:r>
        <w:rPr>
          <w:rFonts w:ascii="Times New Roman" w:hAnsi="Times New Roman" w:cs="Times New Roman"/>
          <w:sz w:val="24"/>
          <w:szCs w:val="24"/>
        </w:rPr>
        <w:t xml:space="preserve"> </w:t>
      </w:r>
      <w:r w:rsidRPr="00E734D7">
        <w:rPr>
          <w:rFonts w:ascii="Times New Roman" w:hAnsi="Times New Roman" w:cs="Times New Roman"/>
          <w:sz w:val="24"/>
          <w:szCs w:val="24"/>
        </w:rPr>
        <w:t>Unsur tembaga yang ditambahkan dapat membuat bahan aluminium mudah dikerjakan. </w:t>
      </w:r>
    </w:p>
    <w:p w14:paraId="4C30C446" w14:textId="77777777" w:rsidR="00E734D7" w:rsidRDefault="00E734D7" w:rsidP="00402371">
      <w:pPr>
        <w:pStyle w:val="ListParagraph"/>
        <w:numPr>
          <w:ilvl w:val="6"/>
          <w:numId w:val="5"/>
        </w:numPr>
        <w:spacing w:after="0" w:line="480" w:lineRule="auto"/>
        <w:ind w:left="360"/>
        <w:jc w:val="both"/>
        <w:rPr>
          <w:rFonts w:ascii="Times New Roman" w:hAnsi="Times New Roman" w:cs="Times New Roman"/>
          <w:sz w:val="24"/>
          <w:szCs w:val="24"/>
        </w:rPr>
      </w:pPr>
      <w:r w:rsidRPr="00E734D7">
        <w:rPr>
          <w:rFonts w:ascii="Times New Roman" w:hAnsi="Times New Roman" w:cs="Times New Roman"/>
          <w:sz w:val="24"/>
          <w:szCs w:val="24"/>
        </w:rPr>
        <w:t>Magnesium (Mg) : Unsur magnesium yang ditambahkan meningkatkan sifat kekuatan bahan aluminium, tetapi menjadi sulit dalam proses pengecoran.</w:t>
      </w:r>
    </w:p>
    <w:p w14:paraId="7147D414" w14:textId="05E69576" w:rsidR="00E734D7" w:rsidRDefault="00E734D7" w:rsidP="00402371">
      <w:pPr>
        <w:pStyle w:val="ListParagraph"/>
        <w:numPr>
          <w:ilvl w:val="6"/>
          <w:numId w:val="5"/>
        </w:numPr>
        <w:spacing w:after="0" w:line="480" w:lineRule="auto"/>
        <w:ind w:left="360"/>
        <w:jc w:val="both"/>
        <w:rPr>
          <w:rFonts w:ascii="Times New Roman" w:hAnsi="Times New Roman" w:cs="Times New Roman"/>
          <w:sz w:val="24"/>
          <w:szCs w:val="24"/>
        </w:rPr>
      </w:pPr>
      <w:r w:rsidRPr="00E734D7">
        <w:rPr>
          <w:rFonts w:ascii="Times New Roman" w:hAnsi="Times New Roman" w:cs="Times New Roman"/>
          <w:sz w:val="24"/>
          <w:szCs w:val="24"/>
        </w:rPr>
        <w:t>Seng (Zn) : Unsur seng yang ditambahkan ke bahan aluminium meningkatkan sifat anti-korosi dan mengurangi munculnya retakan dan penyusutan panas.  </w:t>
      </w:r>
    </w:p>
    <w:p w14:paraId="7A009626" w14:textId="77777777" w:rsidR="00E734D7" w:rsidRPr="00E734D7" w:rsidRDefault="00E734D7" w:rsidP="00E734D7">
      <w:pPr>
        <w:pStyle w:val="ListParagraph"/>
        <w:spacing w:after="0" w:line="360" w:lineRule="auto"/>
        <w:ind w:left="360"/>
        <w:jc w:val="both"/>
        <w:rPr>
          <w:rFonts w:ascii="Times New Roman" w:hAnsi="Times New Roman" w:cs="Times New Roman"/>
          <w:sz w:val="24"/>
          <w:szCs w:val="24"/>
        </w:rPr>
      </w:pPr>
    </w:p>
    <w:p w14:paraId="40B3DEE5" w14:textId="33D16E68" w:rsidR="00E734D7" w:rsidRPr="00E734D7" w:rsidRDefault="00E734D7" w:rsidP="00402371">
      <w:pPr>
        <w:pStyle w:val="Heading1"/>
        <w:numPr>
          <w:ilvl w:val="3"/>
          <w:numId w:val="5"/>
        </w:numPr>
        <w:spacing w:before="0" w:line="480" w:lineRule="auto"/>
        <w:ind w:left="360"/>
        <w:jc w:val="both"/>
      </w:pPr>
      <w:bookmarkStart w:id="35" w:name="_Toc143595161"/>
      <w:r w:rsidRPr="00E734D7">
        <w:t>Karakteristik paduan aluminium 5083 dan paduan aluminium 6061</w:t>
      </w:r>
      <w:bookmarkEnd w:id="35"/>
      <w:r w:rsidRPr="00E734D7">
        <w:t> </w:t>
      </w:r>
    </w:p>
    <w:p w14:paraId="43D8BA78" w14:textId="3D8E9BCB" w:rsidR="005F29A4" w:rsidRPr="0004419C" w:rsidRDefault="00E734D7" w:rsidP="00E734D7">
      <w:pPr>
        <w:tabs>
          <w:tab w:val="left" w:pos="1964"/>
          <w:tab w:val="center" w:pos="4606"/>
        </w:tabs>
        <w:spacing w:after="0" w:line="480" w:lineRule="auto"/>
        <w:ind w:left="630" w:firstLine="432"/>
        <w:jc w:val="both"/>
        <w:rPr>
          <w:rFonts w:ascii="Times New Roman" w:hAnsi="Times New Roman" w:cs="Times New Roman"/>
          <w:color w:val="000000"/>
          <w:sz w:val="24"/>
          <w:szCs w:val="24"/>
        </w:rPr>
      </w:pPr>
      <w:r w:rsidRPr="00E734D7">
        <w:rPr>
          <w:rFonts w:ascii="Times New Roman" w:hAnsi="Times New Roman" w:cs="Times New Roman"/>
          <w:color w:val="000000"/>
          <w:sz w:val="24"/>
          <w:szCs w:val="24"/>
        </w:rPr>
        <w:t>Lembaran aluminium 5083 memiliki komposisi kimia 5,2% magnesium (Mg), 0,1% kromium (Cr) dan 0,1% mangan (Mn). Kekuatan lebih tinggi dari plat aluminium 5052 dan memiliki konduktivitas panas yang sangat baik. Pada suhu tertentu cenderung berubah elastisitasnya, karena paduan aluminium 5083 memiliki ketahanan korosi yang baik dan cocok untuk aplikasi di bidang peralatan atau aksesori kelautan (Karakteristik paduan aluminium 5083, 2019). </w:t>
      </w:r>
    </w:p>
    <w:p w14:paraId="3E739884" w14:textId="77777777" w:rsidR="007F50E7" w:rsidRPr="0004419C" w:rsidRDefault="007F50E7" w:rsidP="00AA6C8D">
      <w:pPr>
        <w:tabs>
          <w:tab w:val="left" w:pos="1964"/>
          <w:tab w:val="center" w:pos="4606"/>
        </w:tabs>
        <w:spacing w:after="0" w:line="480" w:lineRule="auto"/>
        <w:ind w:firstLine="426"/>
        <w:jc w:val="both"/>
        <w:rPr>
          <w:rFonts w:ascii="Times New Roman" w:hAnsi="Times New Roman" w:cs="Times New Roman"/>
          <w:color w:val="000000"/>
          <w:sz w:val="24"/>
          <w:szCs w:val="24"/>
        </w:rPr>
      </w:pPr>
      <w:r w:rsidRPr="0004419C">
        <w:rPr>
          <w:rFonts w:ascii="Times New Roman" w:hAnsi="Times New Roman" w:cs="Times New Roman"/>
          <w:noProof/>
          <w:color w:val="000000"/>
          <w:sz w:val="24"/>
          <w:szCs w:val="24"/>
          <w:lang w:eastAsia="id-ID"/>
        </w:rPr>
        <w:lastRenderedPageBreak/>
        <w:drawing>
          <wp:inline distT="0" distB="0" distL="0" distR="0" wp14:anchorId="5E3F8921" wp14:editId="52D43114">
            <wp:extent cx="4752753" cy="26900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fassa Al-5083.png"/>
                    <pic:cNvPicPr/>
                  </pic:nvPicPr>
                  <pic:blipFill>
                    <a:blip r:embed="rId15">
                      <a:extLst>
                        <a:ext uri="{28A0092B-C50C-407E-A947-70E740481C1C}">
                          <a14:useLocalDpi xmlns:a14="http://schemas.microsoft.com/office/drawing/2010/main" val="0"/>
                        </a:ext>
                      </a:extLst>
                    </a:blip>
                    <a:stretch>
                      <a:fillRect/>
                    </a:stretch>
                  </pic:blipFill>
                  <pic:spPr>
                    <a:xfrm>
                      <a:off x="0" y="0"/>
                      <a:ext cx="4752909" cy="2690125"/>
                    </a:xfrm>
                    <a:prstGeom prst="rect">
                      <a:avLst/>
                    </a:prstGeom>
                  </pic:spPr>
                </pic:pic>
              </a:graphicData>
            </a:graphic>
          </wp:inline>
        </w:drawing>
      </w:r>
    </w:p>
    <w:p w14:paraId="165BED1E" w14:textId="2DBB4EF3" w:rsidR="00ED324B" w:rsidRDefault="00E96054" w:rsidP="00E96054">
      <w:pPr>
        <w:pStyle w:val="Heading2"/>
        <w:numPr>
          <w:ilvl w:val="0"/>
          <w:numId w:val="0"/>
        </w:numPr>
        <w:spacing w:before="0" w:line="480" w:lineRule="auto"/>
        <w:ind w:left="576"/>
        <w:jc w:val="center"/>
      </w:pPr>
      <w:bookmarkStart w:id="36" w:name="_Toc143251233"/>
      <w:bookmarkStart w:id="37" w:name="_Toc143595162"/>
      <w:r w:rsidRPr="00E96054">
        <w:t>Gambar 2.1 Diagram fasa aluminium 5083</w:t>
      </w:r>
      <w:bookmarkEnd w:id="36"/>
      <w:bookmarkEnd w:id="37"/>
    </w:p>
    <w:p w14:paraId="05D090D4" w14:textId="77777777" w:rsidR="00E96054" w:rsidRPr="00E96054" w:rsidRDefault="00E96054" w:rsidP="00E96054">
      <w:pPr>
        <w:spacing w:after="0" w:line="360" w:lineRule="auto"/>
        <w:jc w:val="both"/>
        <w:rPr>
          <w:rFonts w:ascii="Times New Roman" w:hAnsi="Times New Roman" w:cs="Times New Roman"/>
          <w:sz w:val="24"/>
        </w:rPr>
      </w:pPr>
    </w:p>
    <w:p w14:paraId="166761B1" w14:textId="77777777" w:rsidR="00E96054" w:rsidRDefault="00E96054" w:rsidP="00E96054">
      <w:pPr>
        <w:tabs>
          <w:tab w:val="left" w:pos="1964"/>
          <w:tab w:val="center" w:pos="4606"/>
        </w:tabs>
        <w:spacing w:after="0" w:line="480" w:lineRule="auto"/>
        <w:ind w:left="706" w:firstLine="432"/>
        <w:jc w:val="both"/>
        <w:rPr>
          <w:rFonts w:ascii="Times New Roman" w:hAnsi="Times New Roman" w:cs="Times New Roman"/>
          <w:color w:val="000000"/>
          <w:sz w:val="24"/>
          <w:szCs w:val="24"/>
        </w:rPr>
      </w:pPr>
      <w:r w:rsidRPr="00E96054">
        <w:rPr>
          <w:rFonts w:ascii="Times New Roman" w:hAnsi="Times New Roman" w:cs="Times New Roman"/>
          <w:color w:val="000000"/>
          <w:sz w:val="24"/>
          <w:szCs w:val="24"/>
        </w:rPr>
        <w:t>Logam aluminium merupakan salah satu bahan yang digunakan dalam industri transportasi sebagai bahan dasar. Penggunaan material ini sebagai material lambung kapal perlu diperhatikan terhadap terjadinya laju korosi, hal ini dikarenakan skin tersebut terbang langsung dengan air laut (Analisis laju korosi material paduan aluminium 5083 menggunakan kendaraan air laut, 2019). </w:t>
      </w:r>
    </w:p>
    <w:p w14:paraId="6E60E74F" w14:textId="77777777" w:rsidR="00E96054" w:rsidRDefault="00E96054" w:rsidP="00E96054">
      <w:pPr>
        <w:tabs>
          <w:tab w:val="left" w:pos="1964"/>
          <w:tab w:val="center" w:pos="4606"/>
        </w:tabs>
        <w:spacing w:after="0" w:line="480" w:lineRule="auto"/>
        <w:ind w:left="706" w:firstLine="432"/>
        <w:jc w:val="both"/>
        <w:rPr>
          <w:rFonts w:ascii="Times New Roman" w:hAnsi="Times New Roman" w:cs="Times New Roman"/>
          <w:color w:val="000000"/>
          <w:sz w:val="24"/>
          <w:szCs w:val="24"/>
        </w:rPr>
      </w:pPr>
      <w:r w:rsidRPr="00E96054">
        <w:rPr>
          <w:rFonts w:ascii="Times New Roman" w:hAnsi="Times New Roman" w:cs="Times New Roman"/>
          <w:color w:val="000000"/>
          <w:sz w:val="24"/>
          <w:szCs w:val="24"/>
        </w:rPr>
        <w:t xml:space="preserve">Manfaat penelitian ini dapat memberikan kontribusi pemikiran tentang pengaruh cuaca dan pH udara laut terhadap laju korosi aluminium 5083 sebagai aplikasi pada material lambung kapal. Tujuan dari penelitian ini adalah untuk mengetahui laju korosi menggunakan metode penurunan berat badan sesuai ketentuan ASTM G31-72 dengan menggunakan waktu yang berbeda dalam sehari dan udara laut yang berbeda (ASTM </w:t>
      </w:r>
      <w:r w:rsidRPr="00E96054">
        <w:rPr>
          <w:rFonts w:ascii="Times New Roman" w:hAnsi="Times New Roman" w:cs="Times New Roman"/>
          <w:color w:val="000000"/>
          <w:sz w:val="24"/>
          <w:szCs w:val="24"/>
        </w:rPr>
        <w:lastRenderedPageBreak/>
        <w:t>International Standard Practice ASTM G31-72 for Laboratory Metals Immersion Corrosion Testing , 2004). </w:t>
      </w:r>
    </w:p>
    <w:p w14:paraId="4BCF1C81" w14:textId="77777777" w:rsidR="00E96054" w:rsidRDefault="00E96054" w:rsidP="00E96054">
      <w:pPr>
        <w:tabs>
          <w:tab w:val="left" w:pos="1964"/>
          <w:tab w:val="center" w:pos="4606"/>
        </w:tabs>
        <w:spacing w:after="0" w:line="480" w:lineRule="auto"/>
        <w:ind w:left="709" w:firstLine="425"/>
        <w:jc w:val="both"/>
        <w:rPr>
          <w:rFonts w:ascii="Times New Roman" w:hAnsi="Times New Roman" w:cs="Times New Roman"/>
          <w:color w:val="000000"/>
          <w:sz w:val="24"/>
          <w:szCs w:val="24"/>
        </w:rPr>
      </w:pPr>
      <w:r w:rsidRPr="00E96054">
        <w:rPr>
          <w:rFonts w:ascii="Times New Roman" w:hAnsi="Times New Roman" w:cs="Times New Roman"/>
          <w:color w:val="000000"/>
          <w:sz w:val="24"/>
          <w:szCs w:val="24"/>
        </w:rPr>
        <w:t>Sampel uji adalah paduan aluminium 5083 sebagai bahan yang digunakan dalam Marine grade A. Media air laut yang digunakan berasal dari Semarang dan Jepara yang memiliki nilai pH yang berbeda selama 720 jam perendaman (Analisis laju korosi pada bahan paduan aluminium 5083 men</w:t>
      </w:r>
      <w:r>
        <w:rPr>
          <w:rFonts w:ascii="Times New Roman" w:hAnsi="Times New Roman" w:cs="Times New Roman"/>
          <w:color w:val="000000"/>
          <w:sz w:val="24"/>
          <w:szCs w:val="24"/>
        </w:rPr>
        <w:t>ggunakan Air Laut Media, 2019).</w:t>
      </w:r>
    </w:p>
    <w:p w14:paraId="298D4100" w14:textId="638553F5" w:rsidR="00E96054" w:rsidRDefault="00E96054" w:rsidP="00E96054">
      <w:pPr>
        <w:tabs>
          <w:tab w:val="left" w:pos="1964"/>
          <w:tab w:val="center" w:pos="4606"/>
        </w:tabs>
        <w:spacing w:after="0" w:line="480" w:lineRule="auto"/>
        <w:ind w:left="709" w:firstLine="425"/>
        <w:jc w:val="both"/>
        <w:rPr>
          <w:rFonts w:ascii="Times New Roman" w:hAnsi="Times New Roman" w:cs="Times New Roman"/>
          <w:color w:val="000000"/>
          <w:sz w:val="24"/>
          <w:szCs w:val="24"/>
        </w:rPr>
      </w:pPr>
      <w:r w:rsidRPr="00E96054">
        <w:rPr>
          <w:rFonts w:ascii="Times New Roman" w:hAnsi="Times New Roman" w:cs="Times New Roman"/>
          <w:color w:val="000000"/>
          <w:sz w:val="24"/>
          <w:szCs w:val="24"/>
        </w:rPr>
        <w:t>Pemeriksaan laju korosi dengan pemindaian mikroskop elektron menunjukkan korosi aluminium 5083 (mikroskop elektron pemindaian (SEM) dan spektroskopi emisi optik (OES), 2011). </w:t>
      </w:r>
    </w:p>
    <w:p w14:paraId="4733C92D" w14:textId="76A18BA5" w:rsidR="00E96054" w:rsidRDefault="00E96054" w:rsidP="00E96054">
      <w:pPr>
        <w:spacing w:after="0" w:line="480" w:lineRule="auto"/>
        <w:ind w:left="706" w:firstLine="432"/>
        <w:jc w:val="both"/>
        <w:rPr>
          <w:rFonts w:ascii="Times New Roman" w:hAnsi="Times New Roman" w:cs="Times New Roman"/>
          <w:color w:val="000000"/>
          <w:sz w:val="24"/>
          <w:szCs w:val="24"/>
        </w:rPr>
      </w:pPr>
      <w:r w:rsidRPr="00E96054">
        <w:rPr>
          <w:rFonts w:ascii="Times New Roman" w:hAnsi="Times New Roman" w:cs="Times New Roman"/>
          <w:color w:val="000000"/>
          <w:sz w:val="24"/>
          <w:szCs w:val="24"/>
        </w:rPr>
        <w:t>Paduan aluminium seri 6061 merupakan aluminium yang banyak digunakan dalam dunia industri, terutama untuk pembuatan kapal dan konstruksi pesawat terbang. Paduan seri 6061 adalah sejenis paduan aluminium yang dapat meningkatkan sifat mekaniknya dengan perlakuan panas atau dapat diberi perlakuan panas, sehingga disebut paduan ya</w:t>
      </w:r>
      <w:r>
        <w:rPr>
          <w:rFonts w:ascii="Times New Roman" w:hAnsi="Times New Roman" w:cs="Times New Roman"/>
          <w:color w:val="000000"/>
          <w:sz w:val="24"/>
          <w:szCs w:val="24"/>
        </w:rPr>
        <w:t xml:space="preserve">ng dapat diberi perlakuan panas </w:t>
      </w:r>
      <w:r w:rsidRPr="00E96054">
        <w:rPr>
          <w:rFonts w:ascii="Times New Roman" w:hAnsi="Times New Roman" w:cs="Times New Roman"/>
          <w:color w:val="000000"/>
          <w:sz w:val="24"/>
          <w:szCs w:val="24"/>
        </w:rPr>
        <w:t>(Aluminium seri 6061,</w:t>
      </w:r>
      <w:r>
        <w:rPr>
          <w:rFonts w:ascii="Times New Roman" w:hAnsi="Times New Roman" w:cs="Times New Roman"/>
          <w:color w:val="000000"/>
          <w:sz w:val="24"/>
          <w:szCs w:val="24"/>
        </w:rPr>
        <w:t xml:space="preserve"> 2017).</w:t>
      </w:r>
    </w:p>
    <w:p w14:paraId="02E6A4D1" w14:textId="28B9AFFF" w:rsidR="003146D1" w:rsidRPr="0004419C" w:rsidRDefault="003146D1" w:rsidP="00E96054">
      <w:pPr>
        <w:spacing w:after="0" w:line="480" w:lineRule="auto"/>
        <w:ind w:firstLine="432"/>
        <w:jc w:val="both"/>
        <w:rPr>
          <w:rFonts w:ascii="Times New Roman" w:hAnsi="Times New Roman" w:cs="Times New Roman"/>
          <w:color w:val="000000"/>
          <w:sz w:val="24"/>
          <w:szCs w:val="24"/>
        </w:rPr>
      </w:pPr>
      <w:r w:rsidRPr="0004419C">
        <w:rPr>
          <w:rFonts w:ascii="Times New Roman" w:hAnsi="Times New Roman" w:cs="Times New Roman"/>
          <w:noProof/>
          <w:color w:val="000000"/>
          <w:sz w:val="24"/>
          <w:szCs w:val="24"/>
          <w:lang w:eastAsia="id-ID"/>
        </w:rPr>
        <w:lastRenderedPageBreak/>
        <w:drawing>
          <wp:inline distT="0" distB="0" distL="0" distR="0" wp14:anchorId="35CF6F8A" wp14:editId="5772C1AA">
            <wp:extent cx="4818784" cy="2565400"/>
            <wp:effectExtent l="0" t="0" r="127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fas Al-6061.jpg"/>
                    <pic:cNvPicPr/>
                  </pic:nvPicPr>
                  <pic:blipFill>
                    <a:blip r:embed="rId16">
                      <a:extLst>
                        <a:ext uri="{28A0092B-C50C-407E-A947-70E740481C1C}">
                          <a14:useLocalDpi xmlns:a14="http://schemas.microsoft.com/office/drawing/2010/main" val="0"/>
                        </a:ext>
                      </a:extLst>
                    </a:blip>
                    <a:stretch>
                      <a:fillRect/>
                    </a:stretch>
                  </pic:blipFill>
                  <pic:spPr>
                    <a:xfrm>
                      <a:off x="0" y="0"/>
                      <a:ext cx="4881867" cy="2598984"/>
                    </a:xfrm>
                    <a:prstGeom prst="rect">
                      <a:avLst/>
                    </a:prstGeom>
                  </pic:spPr>
                </pic:pic>
              </a:graphicData>
            </a:graphic>
          </wp:inline>
        </w:drawing>
      </w:r>
    </w:p>
    <w:p w14:paraId="158478A7" w14:textId="0FF28C43" w:rsidR="00960BB3" w:rsidRDefault="00E96054" w:rsidP="00E96054">
      <w:pPr>
        <w:pStyle w:val="Heading2"/>
        <w:numPr>
          <w:ilvl w:val="0"/>
          <w:numId w:val="0"/>
        </w:numPr>
        <w:spacing w:before="0" w:line="480" w:lineRule="auto"/>
        <w:ind w:left="576"/>
        <w:jc w:val="center"/>
      </w:pPr>
      <w:bookmarkStart w:id="38" w:name="_Toc143251234"/>
      <w:bookmarkStart w:id="39" w:name="_Toc143595163"/>
      <w:r w:rsidRPr="00E96054">
        <w:t>Gambar 2.2 Al-6061 Diagram Fase</w:t>
      </w:r>
      <w:bookmarkEnd w:id="38"/>
      <w:bookmarkEnd w:id="39"/>
    </w:p>
    <w:p w14:paraId="1C223F9C" w14:textId="77777777" w:rsidR="00E96054" w:rsidRPr="00E96054" w:rsidRDefault="00E96054" w:rsidP="00E96054">
      <w:pPr>
        <w:spacing w:after="0" w:line="360" w:lineRule="auto"/>
        <w:jc w:val="both"/>
        <w:rPr>
          <w:rFonts w:ascii="Times New Roman" w:hAnsi="Times New Roman" w:cs="Times New Roman"/>
          <w:sz w:val="24"/>
        </w:rPr>
      </w:pPr>
    </w:p>
    <w:p w14:paraId="1EFE4560" w14:textId="29B24568" w:rsidR="00A21922" w:rsidRPr="0004419C" w:rsidRDefault="00E96054" w:rsidP="00402371">
      <w:pPr>
        <w:pStyle w:val="Heading1"/>
        <w:numPr>
          <w:ilvl w:val="3"/>
          <w:numId w:val="5"/>
        </w:numPr>
        <w:spacing w:before="0" w:line="480" w:lineRule="auto"/>
        <w:ind w:left="360"/>
        <w:jc w:val="both"/>
        <w:rPr>
          <w:lang w:val="en-US"/>
        </w:rPr>
      </w:pPr>
      <w:bookmarkStart w:id="40" w:name="_Toc140685524"/>
      <w:bookmarkStart w:id="41" w:name="_Toc143595164"/>
      <w:r>
        <w:rPr>
          <w:lang w:val="en-US"/>
        </w:rPr>
        <w:t>Alum</w:t>
      </w:r>
      <w:r>
        <w:t>i</w:t>
      </w:r>
      <w:r w:rsidR="00A21922" w:rsidRPr="0004419C">
        <w:rPr>
          <w:lang w:val="en-US"/>
        </w:rPr>
        <w:t>nium Cor</w:t>
      </w:r>
      <w:bookmarkEnd w:id="40"/>
      <w:bookmarkEnd w:id="41"/>
    </w:p>
    <w:p w14:paraId="62C4B72F" w14:textId="7563DCB4" w:rsidR="003546F7" w:rsidRPr="00E96054" w:rsidRDefault="00E96054" w:rsidP="00B209F8">
      <w:pPr>
        <w:spacing w:after="0" w:line="480" w:lineRule="auto"/>
        <w:ind w:left="360" w:firstLine="720"/>
        <w:contextualSpacing/>
        <w:jc w:val="both"/>
        <w:rPr>
          <w:rFonts w:ascii="Times New Roman" w:hAnsi="Times New Roman" w:cs="Times New Roman"/>
          <w:bCs/>
          <w:color w:val="000000"/>
          <w:sz w:val="24"/>
          <w:szCs w:val="24"/>
          <w:lang w:val="en-US"/>
        </w:rPr>
      </w:pPr>
      <w:r w:rsidRPr="00E96054">
        <w:rPr>
          <w:rFonts w:ascii="Times New Roman" w:hAnsi="Times New Roman" w:cs="Times New Roman"/>
          <w:bCs/>
          <w:color w:val="000000"/>
          <w:sz w:val="24"/>
          <w:szCs w:val="24"/>
          <w:lang w:val="en-US"/>
        </w:rPr>
        <w:t>Aluminium cor adalah logam lunak berwarna putih keperakan dan merupakan logam paling melimpah di kerak bumi dan unsur paling melimpah ketiga setelah oksigen (O²) dan silikon (Si). Aluminium hadir dalam kerak bumi dalam proporsi sekitar 8,07% sampai 8,23% dari total massa semua padatan di kerak bumi, dengan produksi tahunan di seluruh dunia sebesar 30 juta ton per tahun dalam bauksit dan batuan lainnya (korundum, gibbsite, boehmite, diaspore dan lain-lain) (USGS). </w:t>
      </w:r>
      <w:r w:rsidR="003546F7" w:rsidRPr="00E96054">
        <w:rPr>
          <w:rFonts w:ascii="Times New Roman" w:hAnsi="Times New Roman" w:cs="Times New Roman"/>
          <w:bCs/>
          <w:color w:val="000000"/>
          <w:sz w:val="24"/>
          <w:szCs w:val="24"/>
          <w:lang w:val="en-US"/>
        </w:rPr>
        <w:br w:type="page"/>
      </w:r>
    </w:p>
    <w:p w14:paraId="67E6943A" w14:textId="5D4BBA77" w:rsidR="00E96054" w:rsidRPr="00E96054" w:rsidRDefault="00B209F8" w:rsidP="00AA70F8">
      <w:pPr>
        <w:pStyle w:val="Heading1"/>
        <w:spacing w:before="0" w:line="480" w:lineRule="auto"/>
        <w:jc w:val="both"/>
        <w:rPr>
          <w:shd w:val="clear" w:color="auto" w:fill="FFFFFF"/>
        </w:rPr>
      </w:pPr>
      <w:bookmarkStart w:id="42" w:name="_Toc143595165"/>
      <w:r>
        <w:rPr>
          <w:shd w:val="clear" w:color="auto" w:fill="FFFFFF"/>
        </w:rPr>
        <w:lastRenderedPageBreak/>
        <w:t>d)</w:t>
      </w:r>
      <w:r>
        <w:rPr>
          <w:shd w:val="clear" w:color="auto" w:fill="FFFFFF"/>
        </w:rPr>
        <w:tab/>
      </w:r>
      <w:r w:rsidR="00E96054" w:rsidRPr="00E96054">
        <w:rPr>
          <w:shd w:val="clear" w:color="auto" w:fill="FFFFFF"/>
        </w:rPr>
        <w:t>Dapat dikurangkan</w:t>
      </w:r>
      <w:bookmarkEnd w:id="42"/>
    </w:p>
    <w:p w14:paraId="075D46D6" w14:textId="77777777" w:rsidR="00AA70F8" w:rsidRDefault="00E96054" w:rsidP="00AA70F8">
      <w:pPr>
        <w:spacing w:after="0" w:line="480" w:lineRule="auto"/>
        <w:ind w:firstLine="720"/>
        <w:contextualSpacing/>
        <w:jc w:val="both"/>
        <w:rPr>
          <w:rFonts w:ascii="Times New Roman" w:hAnsi="Times New Roman" w:cs="Times New Roman"/>
          <w:sz w:val="24"/>
          <w:shd w:val="clear" w:color="auto" w:fill="FFFFFF"/>
        </w:rPr>
      </w:pPr>
      <w:r w:rsidRPr="00AA70F8">
        <w:rPr>
          <w:rFonts w:ascii="Times New Roman" w:hAnsi="Times New Roman" w:cs="Times New Roman"/>
          <w:sz w:val="24"/>
          <w:shd w:val="clear" w:color="auto" w:fill="FFFFFF"/>
        </w:rPr>
        <w:t>1. Ringan</w:t>
      </w:r>
    </w:p>
    <w:p w14:paraId="1D2D9606" w14:textId="77777777" w:rsidR="00AA70F8" w:rsidRDefault="00E96054" w:rsidP="00AA70F8">
      <w:pPr>
        <w:spacing w:after="0" w:line="480" w:lineRule="auto"/>
        <w:ind w:firstLine="990"/>
        <w:contextualSpacing/>
        <w:jc w:val="both"/>
        <w:rPr>
          <w:rFonts w:ascii="Times New Roman" w:hAnsi="Times New Roman" w:cs="Times New Roman"/>
          <w:sz w:val="24"/>
          <w:shd w:val="clear" w:color="auto" w:fill="FFFFFF"/>
        </w:rPr>
      </w:pPr>
      <w:r w:rsidRPr="00AA70F8">
        <w:rPr>
          <w:rFonts w:ascii="Times New Roman" w:hAnsi="Times New Roman" w:cs="Times New Roman"/>
          <w:sz w:val="24"/>
          <w:shd w:val="clear" w:color="auto" w:fill="FFFFFF"/>
        </w:rPr>
        <w:t>Lebih fleksibel</w:t>
      </w:r>
      <w:r w:rsidR="00AA70F8">
        <w:rPr>
          <w:rFonts w:ascii="Times New Roman" w:hAnsi="Times New Roman" w:cs="Times New Roman"/>
          <w:sz w:val="24"/>
          <w:shd w:val="clear" w:color="auto" w:fill="FFFFFF"/>
        </w:rPr>
        <w:t xml:space="preserve"> untuk digunakan dan disimpan. </w:t>
      </w:r>
    </w:p>
    <w:p w14:paraId="6D5D66E4" w14:textId="78E121FE" w:rsidR="00AA70F8" w:rsidRPr="00AA70F8" w:rsidRDefault="00AA70F8" w:rsidP="00AA70F8">
      <w:pPr>
        <w:spacing w:after="0" w:line="480" w:lineRule="auto"/>
        <w:ind w:left="720"/>
        <w:contextualSpacing/>
        <w:jc w:val="both"/>
        <w:rPr>
          <w:rFonts w:ascii="Times New Roman" w:hAnsi="Times New Roman" w:cs="Times New Roman"/>
          <w:sz w:val="24"/>
          <w:shd w:val="clear" w:color="auto" w:fill="FFFFFF"/>
        </w:rPr>
      </w:pPr>
      <w:r w:rsidRPr="00AA70F8">
        <w:rPr>
          <w:rFonts w:ascii="Times New Roman" w:hAnsi="Times New Roman" w:cs="Times New Roman"/>
          <w:bCs/>
          <w:color w:val="000000" w:themeColor="text1"/>
          <w:sz w:val="24"/>
          <w:szCs w:val="24"/>
          <w:lang w:val="en-US"/>
        </w:rPr>
        <w:t>2. Mudah dibersihkan</w:t>
      </w:r>
    </w:p>
    <w:p w14:paraId="09249C56" w14:textId="3341306A" w:rsidR="00A66BAF" w:rsidRPr="00AA70F8" w:rsidRDefault="00AA70F8" w:rsidP="00AA70F8">
      <w:pPr>
        <w:spacing w:after="0" w:line="480" w:lineRule="auto"/>
        <w:ind w:left="990"/>
        <w:jc w:val="both"/>
        <w:rPr>
          <w:rFonts w:ascii="Times New Roman" w:hAnsi="Times New Roman" w:cs="Times New Roman"/>
          <w:bCs/>
          <w:color w:val="000000" w:themeColor="text1"/>
          <w:sz w:val="24"/>
          <w:szCs w:val="24"/>
          <w:lang w:val="en-US"/>
        </w:rPr>
      </w:pPr>
      <w:r w:rsidRPr="00AA70F8">
        <w:rPr>
          <w:rFonts w:ascii="Times New Roman" w:hAnsi="Times New Roman" w:cs="Times New Roman"/>
          <w:bCs/>
          <w:color w:val="000000" w:themeColor="text1"/>
          <w:sz w:val="24"/>
          <w:szCs w:val="24"/>
          <w:lang w:val="en-US"/>
        </w:rPr>
        <w:t>Ini padat dibandingkan bahan lain, sehingga tidak menyerap kotoran.  </w:t>
      </w:r>
    </w:p>
    <w:p w14:paraId="110368E0" w14:textId="5840C45E" w:rsidR="00AA70F8" w:rsidRDefault="00AA70F8" w:rsidP="00AA70F8">
      <w:pPr>
        <w:spacing w:after="0" w:line="480" w:lineRule="auto"/>
        <w:ind w:left="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3. </w:t>
      </w:r>
      <w:r w:rsidRPr="00AA70F8">
        <w:rPr>
          <w:rFonts w:ascii="Times New Roman" w:hAnsi="Times New Roman" w:cs="Times New Roman"/>
          <w:color w:val="000000" w:themeColor="text1"/>
          <w:sz w:val="24"/>
          <w:szCs w:val="24"/>
          <w:shd w:val="clear" w:color="auto" w:fill="FFFFFF"/>
        </w:rPr>
        <w:t xml:space="preserve">Tidak </w:t>
      </w:r>
      <w:r>
        <w:rPr>
          <w:rFonts w:ascii="Times New Roman" w:hAnsi="Times New Roman" w:cs="Times New Roman"/>
          <w:color w:val="000000" w:themeColor="text1"/>
          <w:sz w:val="24"/>
          <w:szCs w:val="24"/>
          <w:shd w:val="clear" w:color="auto" w:fill="FFFFFF"/>
        </w:rPr>
        <w:t>terpengaruh oleh perubahan suhu</w:t>
      </w:r>
    </w:p>
    <w:p w14:paraId="5EB19654" w14:textId="096DA77F" w:rsidR="00A66BAF" w:rsidRPr="001F51D6" w:rsidRDefault="00AA70F8" w:rsidP="00AA70F8">
      <w:pPr>
        <w:spacing w:after="0" w:line="480" w:lineRule="auto"/>
        <w:ind w:left="990"/>
        <w:jc w:val="both"/>
        <w:rPr>
          <w:rFonts w:ascii="Times New Roman" w:hAnsi="Times New Roman" w:cs="Times New Roman"/>
          <w:color w:val="000000" w:themeColor="text1"/>
          <w:sz w:val="24"/>
          <w:szCs w:val="24"/>
          <w:shd w:val="clear" w:color="auto" w:fill="FFFFFF"/>
          <w:lang w:val="en-US"/>
        </w:rPr>
      </w:pPr>
      <w:r w:rsidRPr="00AA70F8">
        <w:rPr>
          <w:rFonts w:ascii="Times New Roman" w:hAnsi="Times New Roman" w:cs="Times New Roman"/>
          <w:color w:val="000000" w:themeColor="text1"/>
          <w:sz w:val="24"/>
          <w:szCs w:val="24"/>
          <w:shd w:val="clear" w:color="auto" w:fill="FFFFFF"/>
          <w:lang w:val="en-US"/>
        </w:rPr>
        <w:t>Aluminium adalah bahan dengan titik didih tinggi dan titik beku rendah, sehingga tidak terpengaruh oleh suhu lingkungan normal bahkan di iklim yang berbeda. </w:t>
      </w:r>
    </w:p>
    <w:p w14:paraId="533503DD" w14:textId="77777777" w:rsidR="00AA70F8" w:rsidRPr="00AA70F8" w:rsidRDefault="00AA70F8" w:rsidP="00AA70F8">
      <w:pPr>
        <w:spacing w:after="0" w:line="480" w:lineRule="auto"/>
        <w:ind w:left="720"/>
        <w:jc w:val="both"/>
        <w:rPr>
          <w:rFonts w:ascii="Times New Roman" w:hAnsi="Times New Roman" w:cs="Times New Roman"/>
          <w:color w:val="000000" w:themeColor="text1"/>
          <w:sz w:val="24"/>
          <w:szCs w:val="24"/>
          <w:lang w:val="en-US"/>
        </w:rPr>
      </w:pPr>
      <w:r w:rsidRPr="00AA70F8">
        <w:rPr>
          <w:rFonts w:ascii="Times New Roman" w:hAnsi="Times New Roman" w:cs="Times New Roman"/>
          <w:color w:val="000000" w:themeColor="text1"/>
          <w:sz w:val="24"/>
          <w:szCs w:val="24"/>
          <w:lang w:val="en-US"/>
        </w:rPr>
        <w:t>4. Baja tahan karat</w:t>
      </w:r>
    </w:p>
    <w:p w14:paraId="135A0E05" w14:textId="23DB0EE9" w:rsidR="00FE0CA1" w:rsidRDefault="00AA70F8" w:rsidP="00AA70F8">
      <w:pPr>
        <w:spacing w:after="0" w:line="480" w:lineRule="auto"/>
        <w:ind w:left="990"/>
        <w:jc w:val="both"/>
        <w:rPr>
          <w:rFonts w:ascii="Times New Roman" w:hAnsi="Times New Roman" w:cs="Times New Roman"/>
          <w:color w:val="000000" w:themeColor="text1"/>
          <w:sz w:val="24"/>
          <w:szCs w:val="24"/>
        </w:rPr>
      </w:pPr>
      <w:r w:rsidRPr="00AA70F8">
        <w:rPr>
          <w:rFonts w:ascii="Times New Roman" w:hAnsi="Times New Roman" w:cs="Times New Roman"/>
          <w:color w:val="000000" w:themeColor="text1"/>
          <w:sz w:val="24"/>
          <w:szCs w:val="24"/>
          <w:lang w:val="en-US"/>
        </w:rPr>
        <w:t>Karena aluminium terkadang dipadukan dengan material lain untuk menciptakan produk yang tidak mudah berkarat.  </w:t>
      </w:r>
    </w:p>
    <w:p w14:paraId="2F40196A" w14:textId="77777777" w:rsidR="00AA70F8" w:rsidRPr="00AA70F8" w:rsidRDefault="00AA70F8" w:rsidP="00AA70F8">
      <w:pPr>
        <w:spacing w:after="0" w:line="48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 </w:t>
      </w:r>
      <w:r w:rsidRPr="00AA70F8">
        <w:rPr>
          <w:rFonts w:ascii="Times New Roman" w:hAnsi="Times New Roman" w:cs="Times New Roman"/>
          <w:color w:val="000000" w:themeColor="text1"/>
          <w:sz w:val="24"/>
          <w:szCs w:val="24"/>
        </w:rPr>
        <w:t>Memiliki pandangan yang lebih baik</w:t>
      </w:r>
    </w:p>
    <w:p w14:paraId="25D7D816" w14:textId="491BC00A" w:rsidR="00AA70F8" w:rsidRPr="00AA70F8" w:rsidRDefault="00AA70F8" w:rsidP="00AA70F8">
      <w:pPr>
        <w:spacing w:after="0" w:line="480" w:lineRule="auto"/>
        <w:ind w:left="990"/>
        <w:jc w:val="both"/>
        <w:rPr>
          <w:rFonts w:ascii="Times New Roman" w:hAnsi="Times New Roman" w:cs="Times New Roman"/>
          <w:color w:val="000000" w:themeColor="text1"/>
          <w:sz w:val="24"/>
          <w:szCs w:val="24"/>
        </w:rPr>
      </w:pPr>
      <w:r w:rsidRPr="00AA70F8">
        <w:rPr>
          <w:rFonts w:ascii="Times New Roman" w:hAnsi="Times New Roman" w:cs="Times New Roman"/>
          <w:color w:val="000000" w:themeColor="text1"/>
          <w:sz w:val="24"/>
          <w:szCs w:val="24"/>
        </w:rPr>
        <w:t>Aluminium memiliki sifat lebih mengkilat dibandingkan bahan lainnya.  </w:t>
      </w:r>
    </w:p>
    <w:p w14:paraId="710DDCEA" w14:textId="77777777" w:rsidR="00A64FE1" w:rsidRDefault="00A64FE1">
      <w:pP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br w:type="page"/>
      </w:r>
    </w:p>
    <w:p w14:paraId="54887954" w14:textId="15321147" w:rsidR="00AA70F8" w:rsidRDefault="00AA70F8" w:rsidP="00402371">
      <w:pPr>
        <w:pStyle w:val="Heading1"/>
        <w:numPr>
          <w:ilvl w:val="3"/>
          <w:numId w:val="31"/>
        </w:numPr>
        <w:spacing w:before="0" w:line="480" w:lineRule="auto"/>
        <w:ind w:left="360"/>
        <w:jc w:val="both"/>
      </w:pPr>
      <w:bookmarkStart w:id="43" w:name="_Toc143595166"/>
      <w:r w:rsidRPr="00AA70F8">
        <w:rPr>
          <w:lang w:val="en-US"/>
        </w:rPr>
        <w:lastRenderedPageBreak/>
        <w:t>Kekurangan</w:t>
      </w:r>
      <w:bookmarkEnd w:id="43"/>
    </w:p>
    <w:p w14:paraId="22492481" w14:textId="26B49C71" w:rsidR="00FE0CA1" w:rsidRDefault="00AA70F8" w:rsidP="00B209F8">
      <w:pPr>
        <w:spacing w:after="0" w:line="480" w:lineRule="auto"/>
        <w:ind w:left="360" w:firstLine="720"/>
        <w:jc w:val="both"/>
        <w:rPr>
          <w:rFonts w:ascii="Times New Roman" w:hAnsi="Times New Roman" w:cs="Times New Roman"/>
          <w:sz w:val="24"/>
        </w:rPr>
      </w:pPr>
      <w:r w:rsidRPr="00AA70F8">
        <w:rPr>
          <w:rFonts w:ascii="Times New Roman" w:hAnsi="Times New Roman" w:cs="Times New Roman"/>
          <w:sz w:val="24"/>
          <w:lang w:val="en-US"/>
        </w:rPr>
        <w:t>Desain modern namun desain ini masih memiliki banyak keterbatasan. Aluminium sangat rentan terhadap goresan, apalagi jika kualitas materialnya buruk. Saat menggunakannya sebagai material untuk kitchen set, sebaiknya berhati-hati saat memilih, karena kualitas yang baik sudah pasti lama pemakaiannya (Mengetahui kelebihan d</w:t>
      </w:r>
      <w:r w:rsidR="00B209F8">
        <w:rPr>
          <w:rFonts w:ascii="Times New Roman" w:hAnsi="Times New Roman" w:cs="Times New Roman"/>
          <w:sz w:val="24"/>
          <w:lang w:val="en-US"/>
        </w:rPr>
        <w:t>an kekurangan aluminium, 2020)</w:t>
      </w:r>
      <w:r w:rsidR="00B209F8">
        <w:rPr>
          <w:rFonts w:ascii="Times New Roman" w:hAnsi="Times New Roman" w:cs="Times New Roman"/>
          <w:sz w:val="24"/>
        </w:rPr>
        <w:t>.</w:t>
      </w:r>
    </w:p>
    <w:p w14:paraId="79E2580A" w14:textId="77777777" w:rsidR="00B209F8" w:rsidRPr="00B209F8" w:rsidRDefault="00B209F8" w:rsidP="00B209F8">
      <w:pPr>
        <w:spacing w:after="0" w:line="360" w:lineRule="auto"/>
        <w:jc w:val="both"/>
        <w:rPr>
          <w:rFonts w:ascii="Times New Roman" w:hAnsi="Times New Roman" w:cs="Times New Roman"/>
          <w:sz w:val="24"/>
          <w:szCs w:val="28"/>
        </w:rPr>
      </w:pPr>
    </w:p>
    <w:p w14:paraId="0B104B46" w14:textId="22CE58BD" w:rsidR="00B209F8" w:rsidRPr="00B209F8" w:rsidRDefault="00B209F8" w:rsidP="00402371">
      <w:pPr>
        <w:pStyle w:val="Heading2"/>
        <w:numPr>
          <w:ilvl w:val="3"/>
          <w:numId w:val="31"/>
        </w:numPr>
        <w:spacing w:before="0" w:line="480" w:lineRule="auto"/>
        <w:ind w:left="450"/>
        <w:jc w:val="both"/>
      </w:pPr>
      <w:bookmarkStart w:id="44" w:name="_Toc143595167"/>
      <w:r w:rsidRPr="00B209F8">
        <w:t>Pengelasan</w:t>
      </w:r>
      <w:bookmarkEnd w:id="44"/>
    </w:p>
    <w:p w14:paraId="4CEC2F5F" w14:textId="0B247694" w:rsidR="00B60192" w:rsidRDefault="00B209F8" w:rsidP="00B209F8">
      <w:pPr>
        <w:spacing w:after="0" w:line="480" w:lineRule="auto"/>
        <w:ind w:left="360" w:firstLine="706"/>
        <w:jc w:val="both"/>
        <w:rPr>
          <w:rFonts w:ascii="Times New Roman" w:hAnsi="Times New Roman" w:cs="Times New Roman"/>
          <w:color w:val="000000"/>
          <w:sz w:val="24"/>
          <w:szCs w:val="24"/>
        </w:rPr>
      </w:pPr>
      <w:r w:rsidRPr="00B209F8">
        <w:rPr>
          <w:rFonts w:ascii="Times New Roman" w:hAnsi="Times New Roman" w:cs="Times New Roman"/>
          <w:color w:val="000000"/>
          <w:sz w:val="24"/>
          <w:szCs w:val="24"/>
        </w:rPr>
        <w:t>Pengelasan adalah proses penyambungan metalurgi yang menggunakan beberapa jenis sumber panas sebagai media penyambungannya (Wiryosumarto, 1996). Pengelasan dapat dipahami sebagai proses penyambungan yang menghasilkan penyambungan dua bahan dengan cara memanaskannya sampai suhu pengelasan, dengan atau tanpa tekanan atau hanya menggunakan tekanan dan dengan atau tanpa logam pengisi. Penerapan las dalam konstruksi cukup luas, antara lain jembatan, struktur baja, pipa, bejana tekan, transportasi, dll. Jenis-jenis pengelasan berikut: </w:t>
      </w:r>
    </w:p>
    <w:p w14:paraId="72198AB2" w14:textId="77777777" w:rsidR="00B209F8" w:rsidRPr="00505392" w:rsidRDefault="00B209F8" w:rsidP="00B209F8">
      <w:pPr>
        <w:spacing w:after="0" w:line="360" w:lineRule="auto"/>
        <w:jc w:val="both"/>
        <w:rPr>
          <w:rFonts w:ascii="Times New Roman" w:hAnsi="Times New Roman" w:cs="Times New Roman"/>
          <w:color w:val="000000"/>
          <w:sz w:val="24"/>
          <w:szCs w:val="24"/>
        </w:rPr>
      </w:pPr>
    </w:p>
    <w:p w14:paraId="0C932571" w14:textId="45E702E1" w:rsidR="00C6386A" w:rsidRPr="0004419C" w:rsidRDefault="00B209F8" w:rsidP="00B209F8">
      <w:pPr>
        <w:pStyle w:val="Heading2"/>
        <w:numPr>
          <w:ilvl w:val="0"/>
          <w:numId w:val="0"/>
        </w:numPr>
        <w:spacing w:before="0" w:line="480" w:lineRule="auto"/>
        <w:jc w:val="both"/>
        <w:rPr>
          <w:rFonts w:cs="Times New Roman"/>
          <w:i/>
          <w:szCs w:val="24"/>
        </w:rPr>
      </w:pPr>
      <w:bookmarkStart w:id="45" w:name="_Toc140685530"/>
      <w:bookmarkStart w:id="46" w:name="_Toc143595168"/>
      <w:r w:rsidRPr="00B209F8">
        <w:rPr>
          <w:rFonts w:cs="Times New Roman"/>
          <w:szCs w:val="24"/>
        </w:rPr>
        <w:t>2.</w:t>
      </w:r>
      <w:r>
        <w:rPr>
          <w:rFonts w:cs="Times New Roman"/>
          <w:szCs w:val="24"/>
        </w:rPr>
        <w:t>3</w:t>
      </w:r>
      <w:r>
        <w:rPr>
          <w:rFonts w:cs="Times New Roman"/>
          <w:szCs w:val="24"/>
        </w:rPr>
        <w:tab/>
      </w:r>
      <w:r w:rsidR="001F51D6">
        <w:rPr>
          <w:rFonts w:cs="Times New Roman"/>
          <w:i/>
          <w:szCs w:val="24"/>
          <w:lang w:val="en-US"/>
        </w:rPr>
        <w:t xml:space="preserve"> </w:t>
      </w:r>
      <w:r w:rsidR="00C6386A" w:rsidRPr="0004419C">
        <w:rPr>
          <w:rFonts w:cs="Times New Roman"/>
          <w:i/>
          <w:szCs w:val="24"/>
        </w:rPr>
        <w:t>Shielded Metal Arc Welding ( SMAW )</w:t>
      </w:r>
      <w:bookmarkEnd w:id="45"/>
      <w:bookmarkEnd w:id="46"/>
    </w:p>
    <w:p w14:paraId="7D429655" w14:textId="4F1DCD20" w:rsidR="005F29A4" w:rsidRPr="0004419C" w:rsidRDefault="00B209F8" w:rsidP="00B209F8">
      <w:pPr>
        <w:spacing w:after="0" w:line="480" w:lineRule="auto"/>
        <w:ind w:left="360" w:firstLine="432"/>
        <w:jc w:val="both"/>
        <w:rPr>
          <w:rFonts w:ascii="Times New Roman" w:hAnsi="Times New Roman" w:cs="Times New Roman"/>
          <w:sz w:val="24"/>
          <w:szCs w:val="24"/>
        </w:rPr>
      </w:pPr>
      <w:r w:rsidRPr="00B209F8">
        <w:rPr>
          <w:rFonts w:ascii="Times New Roman" w:hAnsi="Times New Roman" w:cs="Times New Roman"/>
          <w:sz w:val="24"/>
          <w:szCs w:val="24"/>
        </w:rPr>
        <w:t xml:space="preserve">SMAW adalah salah satu jenis pengelasan yang menggunakan hopping electron (busur listrik) sebagai sumber panas untuk melebur logam. Temperatur arc bisa mencapai 3300ºC, jauh melebihi temperatur leleh baja sehingga bisa melelehkan baja seketika/seketika. SMAW dapat menggunakan arus bolak-balik (AC) atau arus searah (DC). Jika menggunakan arus bolak-balik tidak ada kutubnya, sedangkan jika menggunakan arus searah </w:t>
      </w:r>
      <w:r w:rsidRPr="00B209F8">
        <w:rPr>
          <w:rFonts w:ascii="Times New Roman" w:hAnsi="Times New Roman" w:cs="Times New Roman"/>
          <w:sz w:val="24"/>
          <w:szCs w:val="24"/>
        </w:rPr>
        <w:lastRenderedPageBreak/>
        <w:t>menggunakan kutub (+) dan (–). Kondisi ini disebut polaritas (Welding Types, 2021). </w:t>
      </w:r>
    </w:p>
    <w:p w14:paraId="76C45F7B" w14:textId="2BC868FB" w:rsidR="00C6386A" w:rsidRPr="0004419C" w:rsidRDefault="00C6386A" w:rsidP="00505392">
      <w:pPr>
        <w:spacing w:after="0" w:line="480" w:lineRule="auto"/>
        <w:jc w:val="both"/>
        <w:rPr>
          <w:rFonts w:ascii="Times New Roman" w:hAnsi="Times New Roman" w:cs="Times New Roman"/>
          <w:sz w:val="24"/>
          <w:szCs w:val="24"/>
        </w:rPr>
      </w:pPr>
      <w:r w:rsidRPr="0004419C">
        <w:rPr>
          <w:rFonts w:ascii="Times New Roman" w:hAnsi="Times New Roman" w:cs="Times New Roman"/>
          <w:noProof/>
          <w:sz w:val="24"/>
          <w:szCs w:val="24"/>
          <w:lang w:eastAsia="id-ID"/>
        </w:rPr>
        <w:drawing>
          <wp:inline distT="0" distB="0" distL="0" distR="0" wp14:anchorId="24D9C40A" wp14:editId="6438F82C">
            <wp:extent cx="4679796" cy="200693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aritas.jpg"/>
                    <pic:cNvPicPr/>
                  </pic:nvPicPr>
                  <pic:blipFill>
                    <a:blip r:embed="rId17">
                      <a:extLst>
                        <a:ext uri="{28A0092B-C50C-407E-A947-70E740481C1C}">
                          <a14:useLocalDpi xmlns:a14="http://schemas.microsoft.com/office/drawing/2010/main" val="0"/>
                        </a:ext>
                      </a:extLst>
                    </a:blip>
                    <a:stretch>
                      <a:fillRect/>
                    </a:stretch>
                  </pic:blipFill>
                  <pic:spPr>
                    <a:xfrm>
                      <a:off x="0" y="0"/>
                      <a:ext cx="4704986" cy="2017733"/>
                    </a:xfrm>
                    <a:prstGeom prst="rect">
                      <a:avLst/>
                    </a:prstGeom>
                  </pic:spPr>
                </pic:pic>
              </a:graphicData>
            </a:graphic>
          </wp:inline>
        </w:drawing>
      </w:r>
    </w:p>
    <w:p w14:paraId="42701DFB" w14:textId="77777777" w:rsidR="00960BB3" w:rsidRPr="0004419C" w:rsidRDefault="00960BB3" w:rsidP="00505392">
      <w:pPr>
        <w:spacing w:after="0" w:line="360" w:lineRule="auto"/>
        <w:ind w:left="851"/>
        <w:jc w:val="both"/>
        <w:rPr>
          <w:rFonts w:ascii="Times New Roman" w:hAnsi="Times New Roman" w:cs="Times New Roman"/>
          <w:sz w:val="24"/>
          <w:szCs w:val="24"/>
        </w:rPr>
      </w:pPr>
    </w:p>
    <w:p w14:paraId="6C0345DD" w14:textId="72B73545" w:rsidR="00F22F94" w:rsidRPr="0004419C" w:rsidRDefault="00B209F8" w:rsidP="00B209F8">
      <w:pPr>
        <w:pStyle w:val="Heading2"/>
        <w:numPr>
          <w:ilvl w:val="0"/>
          <w:numId w:val="0"/>
        </w:numPr>
        <w:spacing w:before="0" w:line="480" w:lineRule="auto"/>
        <w:ind w:left="576"/>
        <w:contextualSpacing/>
        <w:jc w:val="center"/>
        <w:rPr>
          <w:lang w:val="en-US"/>
        </w:rPr>
      </w:pPr>
      <w:bookmarkStart w:id="47" w:name="_Toc143251240"/>
      <w:bookmarkStart w:id="48" w:name="_Toc143595169"/>
      <w:r w:rsidRPr="00B209F8">
        <w:rPr>
          <w:lang w:val="en-US"/>
        </w:rPr>
        <w:t>Gambar 2.3 Kondisi polaritas terbalik dan kanan</w:t>
      </w:r>
      <w:bookmarkEnd w:id="47"/>
      <w:bookmarkEnd w:id="48"/>
    </w:p>
    <w:p w14:paraId="6A88C213" w14:textId="4C020FFE" w:rsidR="00C6386A" w:rsidRPr="0004419C" w:rsidRDefault="00B209F8" w:rsidP="00402371">
      <w:pPr>
        <w:pStyle w:val="Heading2"/>
        <w:numPr>
          <w:ilvl w:val="1"/>
          <w:numId w:val="32"/>
        </w:numPr>
        <w:spacing w:before="0" w:line="480" w:lineRule="auto"/>
        <w:ind w:left="0" w:firstLine="0"/>
        <w:jc w:val="both"/>
      </w:pPr>
      <w:bookmarkStart w:id="49" w:name="_Toc140685531"/>
      <w:r>
        <w:t xml:space="preserve">  </w:t>
      </w:r>
      <w:bookmarkStart w:id="50" w:name="_Toc143595170"/>
      <w:r w:rsidR="00C6386A" w:rsidRPr="0004419C">
        <w:t>Gas Metal Arc Welding ( GMAW )</w:t>
      </w:r>
      <w:bookmarkEnd w:id="49"/>
      <w:bookmarkEnd w:id="50"/>
    </w:p>
    <w:p w14:paraId="1B8A3848" w14:textId="723183D2" w:rsidR="00C6386A" w:rsidRPr="0004419C" w:rsidRDefault="00850E20" w:rsidP="00850E20">
      <w:pPr>
        <w:spacing w:after="0" w:line="480" w:lineRule="auto"/>
        <w:ind w:left="706" w:firstLine="706"/>
        <w:jc w:val="both"/>
        <w:rPr>
          <w:rFonts w:ascii="Times New Roman" w:hAnsi="Times New Roman" w:cs="Times New Roman"/>
          <w:sz w:val="24"/>
          <w:szCs w:val="24"/>
        </w:rPr>
      </w:pPr>
      <w:r w:rsidRPr="00850E20">
        <w:rPr>
          <w:rFonts w:ascii="Times New Roman" w:hAnsi="Times New Roman" w:cs="Times New Roman"/>
          <w:sz w:val="24"/>
          <w:szCs w:val="24"/>
        </w:rPr>
        <w:t xml:space="preserve">GMAW (Gas Metal Arc Welding) adalah proses penyambungan dua atau lebih logam sejenis dengan menggunakan bahan tambahan berupa gulungan dan gas pelindung melalui pencairan. Gas pelindung dalam proses pengelasan berperan sebagai pelindung terhadap oksidasi, khususnya pengaruh udara luar yang dapat mempengaruhi kualitas hasil las. Gas yang digunakan dalam proses pengelasan ini bisa menggunakan gas argon, helium, argon + helium, dll. Penggunaan gas juga dapat mempengaruhi kualitas las. Proses las GMAW meliputi proses las dengan proses peleburan logam. Proses peleburan logam ini dibentuk oleh busur las yang terbentuk antara kawat las dan benda kerja. Ketika kawat las mendekati benda kerja, terjadi busur las (pembangkitan panas) yang </w:t>
      </w:r>
      <w:r w:rsidRPr="00850E20">
        <w:rPr>
          <w:rFonts w:ascii="Times New Roman" w:hAnsi="Times New Roman" w:cs="Times New Roman"/>
          <w:sz w:val="24"/>
          <w:szCs w:val="24"/>
        </w:rPr>
        <w:lastRenderedPageBreak/>
        <w:t>mampu melebur dua logam (kawat las + benda kerja) sehingga melebur menjadi satu dan membentuk ikatan permanen. (Jenis Pengelasan, 2021). </w:t>
      </w:r>
    </w:p>
    <w:p w14:paraId="209DF2C8" w14:textId="77777777" w:rsidR="00C6386A" w:rsidRPr="0004419C" w:rsidRDefault="00C6386A" w:rsidP="002845EE">
      <w:pPr>
        <w:spacing w:after="0" w:line="360" w:lineRule="auto"/>
        <w:ind w:left="851" w:firstLine="425"/>
        <w:jc w:val="both"/>
        <w:rPr>
          <w:rFonts w:ascii="Times New Roman" w:hAnsi="Times New Roman" w:cs="Times New Roman"/>
          <w:sz w:val="24"/>
          <w:szCs w:val="24"/>
        </w:rPr>
      </w:pPr>
    </w:p>
    <w:p w14:paraId="6677A737" w14:textId="77777777" w:rsidR="00C6386A" w:rsidRPr="0004419C" w:rsidRDefault="00C6386A" w:rsidP="00D3687B">
      <w:pPr>
        <w:spacing w:after="0" w:line="480" w:lineRule="auto"/>
        <w:ind w:firstLine="709"/>
        <w:jc w:val="both"/>
        <w:rPr>
          <w:rFonts w:ascii="Times New Roman" w:hAnsi="Times New Roman" w:cs="Times New Roman"/>
          <w:sz w:val="24"/>
          <w:szCs w:val="24"/>
        </w:rPr>
      </w:pPr>
      <w:r w:rsidRPr="0004419C">
        <w:rPr>
          <w:rFonts w:ascii="Times New Roman" w:hAnsi="Times New Roman" w:cs="Times New Roman"/>
          <w:noProof/>
          <w:sz w:val="24"/>
          <w:szCs w:val="24"/>
          <w:lang w:eastAsia="id-ID"/>
        </w:rPr>
        <w:drawing>
          <wp:inline distT="0" distB="0" distL="0" distR="0" wp14:anchorId="7CA56164" wp14:editId="393FD8D6">
            <wp:extent cx="4571412" cy="2256312"/>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AW.jpg"/>
                    <pic:cNvPicPr/>
                  </pic:nvPicPr>
                  <pic:blipFill>
                    <a:blip r:embed="rId18">
                      <a:extLst>
                        <a:ext uri="{28A0092B-C50C-407E-A947-70E740481C1C}">
                          <a14:useLocalDpi xmlns:a14="http://schemas.microsoft.com/office/drawing/2010/main" val="0"/>
                        </a:ext>
                      </a:extLst>
                    </a:blip>
                    <a:stretch>
                      <a:fillRect/>
                    </a:stretch>
                  </pic:blipFill>
                  <pic:spPr>
                    <a:xfrm>
                      <a:off x="0" y="0"/>
                      <a:ext cx="4585543" cy="2263286"/>
                    </a:xfrm>
                    <a:prstGeom prst="rect">
                      <a:avLst/>
                    </a:prstGeom>
                  </pic:spPr>
                </pic:pic>
              </a:graphicData>
            </a:graphic>
          </wp:inline>
        </w:drawing>
      </w:r>
    </w:p>
    <w:p w14:paraId="6C2C8898" w14:textId="7ED94EDA" w:rsidR="00B60192" w:rsidRDefault="00850E20" w:rsidP="00850E20">
      <w:pPr>
        <w:pStyle w:val="Heading2"/>
        <w:numPr>
          <w:ilvl w:val="0"/>
          <w:numId w:val="0"/>
        </w:numPr>
        <w:spacing w:before="0" w:line="480" w:lineRule="auto"/>
        <w:ind w:left="576"/>
        <w:contextualSpacing/>
        <w:jc w:val="center"/>
      </w:pPr>
      <w:bookmarkStart w:id="51" w:name="_Toc143251242"/>
      <w:bookmarkStart w:id="52" w:name="_Toc143595171"/>
      <w:r w:rsidRPr="00850E20">
        <w:rPr>
          <w:lang w:val="en-US"/>
        </w:rPr>
        <w:t>Gambar 2.4 proses las GMAW</w:t>
      </w:r>
      <w:bookmarkEnd w:id="51"/>
      <w:bookmarkEnd w:id="52"/>
    </w:p>
    <w:p w14:paraId="7B03A159" w14:textId="77777777" w:rsidR="00850E20" w:rsidRPr="00850E20" w:rsidRDefault="00850E20" w:rsidP="00850E20">
      <w:pPr>
        <w:spacing w:after="0" w:line="360" w:lineRule="auto"/>
        <w:jc w:val="both"/>
        <w:rPr>
          <w:rFonts w:ascii="Times New Roman" w:hAnsi="Times New Roman" w:cs="Times New Roman"/>
          <w:sz w:val="24"/>
        </w:rPr>
      </w:pPr>
    </w:p>
    <w:p w14:paraId="0A259B38" w14:textId="3BA5AD97" w:rsidR="00850E20" w:rsidRDefault="00850E20" w:rsidP="00850E20">
      <w:pPr>
        <w:pStyle w:val="Heading2"/>
        <w:numPr>
          <w:ilvl w:val="0"/>
          <w:numId w:val="0"/>
        </w:numPr>
        <w:spacing w:before="0" w:line="480" w:lineRule="auto"/>
        <w:jc w:val="both"/>
      </w:pPr>
      <w:bookmarkStart w:id="53" w:name="_Toc143595172"/>
      <w:r>
        <w:t>2.5</w:t>
      </w:r>
      <w:r>
        <w:tab/>
      </w:r>
      <w:r w:rsidRPr="00850E20">
        <w:t>Pengelasan gesek (friction)</w:t>
      </w:r>
      <w:bookmarkEnd w:id="53"/>
      <w:r w:rsidRPr="00850E20">
        <w:t> </w:t>
      </w:r>
    </w:p>
    <w:p w14:paraId="34828127" w14:textId="577AAE57" w:rsidR="00C6386A" w:rsidRPr="0004419C" w:rsidRDefault="00850E20" w:rsidP="00850E20">
      <w:pPr>
        <w:spacing w:after="0" w:line="480" w:lineRule="auto"/>
        <w:ind w:left="850" w:firstLine="432"/>
        <w:jc w:val="both"/>
        <w:rPr>
          <w:rFonts w:ascii="Times New Roman" w:hAnsi="Times New Roman" w:cs="Times New Roman"/>
          <w:color w:val="000000"/>
          <w:sz w:val="24"/>
          <w:szCs w:val="24"/>
        </w:rPr>
      </w:pPr>
      <w:r w:rsidRPr="00850E20">
        <w:rPr>
          <w:rFonts w:ascii="Times New Roman" w:hAnsi="Times New Roman" w:cs="Times New Roman"/>
          <w:color w:val="000000"/>
          <w:sz w:val="24"/>
          <w:szCs w:val="24"/>
        </w:rPr>
        <w:t>Pengelasan gesekan adalah metode pengelasan keadaan padat di mana sumber panas dihasilkan oleh gesekan dua logam. Suatu jenis pengelasan keadaan padat di mana sumber panas dihasilkan oleh gesekan dua logam. Dengan menggabungkan panas dan tekanan tempa, kedua logam akan terikat erat. Penelitian dilakukan dengan menggunakan mesin las gesek dengan waktu gesekan bervariasi dari 35, 45, 55 dan 65 detik. Sedangkan parameter proses friction welding adalah kecepatan putaran 4215 rpm, tekanan gesek 127,27 kg/cm2 dan tekanan tempa 1018,18 kgf/cm2. (Teknologi pengelasan gesek), 2013). </w:t>
      </w:r>
    </w:p>
    <w:p w14:paraId="3C956082" w14:textId="4C811089" w:rsidR="002845EE" w:rsidRPr="001F51D6" w:rsidRDefault="00C6386A" w:rsidP="001F51D6">
      <w:pPr>
        <w:spacing w:after="0" w:line="480" w:lineRule="auto"/>
        <w:ind w:firstLine="709"/>
        <w:jc w:val="both"/>
        <w:rPr>
          <w:rFonts w:ascii="Times New Roman" w:hAnsi="Times New Roman" w:cs="Times New Roman"/>
          <w:color w:val="000000"/>
          <w:sz w:val="24"/>
          <w:szCs w:val="24"/>
          <w:lang w:val="en-US"/>
        </w:rPr>
      </w:pPr>
      <w:r w:rsidRPr="0004419C">
        <w:rPr>
          <w:rFonts w:ascii="Times New Roman" w:hAnsi="Times New Roman" w:cs="Times New Roman"/>
          <w:noProof/>
          <w:color w:val="000000"/>
          <w:sz w:val="24"/>
          <w:szCs w:val="24"/>
          <w:lang w:eastAsia="id-ID"/>
        </w:rPr>
        <w:lastRenderedPageBreak/>
        <w:drawing>
          <wp:inline distT="0" distB="0" distL="0" distR="0" wp14:anchorId="701BB44F" wp14:editId="72C0BDF8">
            <wp:extent cx="4441372" cy="1900052"/>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lasan Gesek (Friction).jpg"/>
                    <pic:cNvPicPr/>
                  </pic:nvPicPr>
                  <pic:blipFill>
                    <a:blip r:embed="rId19">
                      <a:extLst>
                        <a:ext uri="{28A0092B-C50C-407E-A947-70E740481C1C}">
                          <a14:useLocalDpi xmlns:a14="http://schemas.microsoft.com/office/drawing/2010/main" val="0"/>
                        </a:ext>
                      </a:extLst>
                    </a:blip>
                    <a:stretch>
                      <a:fillRect/>
                    </a:stretch>
                  </pic:blipFill>
                  <pic:spPr>
                    <a:xfrm>
                      <a:off x="0" y="0"/>
                      <a:ext cx="4434462" cy="1897096"/>
                    </a:xfrm>
                    <a:prstGeom prst="rect">
                      <a:avLst/>
                    </a:prstGeom>
                  </pic:spPr>
                </pic:pic>
              </a:graphicData>
            </a:graphic>
          </wp:inline>
        </w:drawing>
      </w:r>
    </w:p>
    <w:p w14:paraId="43DAFE05" w14:textId="7F0F0FA8" w:rsidR="00C70935" w:rsidRDefault="00850E20" w:rsidP="00850E20">
      <w:pPr>
        <w:pStyle w:val="Heading2"/>
        <w:numPr>
          <w:ilvl w:val="0"/>
          <w:numId w:val="0"/>
        </w:numPr>
        <w:spacing w:before="0" w:line="480" w:lineRule="auto"/>
        <w:ind w:left="576"/>
        <w:jc w:val="center"/>
      </w:pPr>
      <w:bookmarkStart w:id="54" w:name="_Toc143251244"/>
      <w:bookmarkStart w:id="55" w:name="_Toc143595173"/>
      <w:r w:rsidRPr="00850E20">
        <w:rPr>
          <w:lang w:val="en-US"/>
        </w:rPr>
        <w:t>Gambar 2.5 Diagram las gesekan</w:t>
      </w:r>
      <w:bookmarkEnd w:id="54"/>
      <w:bookmarkEnd w:id="55"/>
    </w:p>
    <w:p w14:paraId="4302A74B" w14:textId="77777777" w:rsidR="00850E20" w:rsidRPr="00850E20" w:rsidRDefault="00850E20" w:rsidP="00850E20">
      <w:pPr>
        <w:spacing w:after="0" w:line="360" w:lineRule="auto"/>
        <w:jc w:val="both"/>
        <w:rPr>
          <w:rFonts w:ascii="Times New Roman" w:hAnsi="Times New Roman" w:cs="Times New Roman"/>
          <w:sz w:val="24"/>
        </w:rPr>
      </w:pPr>
    </w:p>
    <w:p w14:paraId="5BFECE33" w14:textId="05E4155F" w:rsidR="00850E20" w:rsidRPr="00850E20" w:rsidRDefault="00850E20" w:rsidP="00402371">
      <w:pPr>
        <w:pStyle w:val="Heading2"/>
        <w:numPr>
          <w:ilvl w:val="1"/>
          <w:numId w:val="33"/>
        </w:numPr>
        <w:spacing w:before="100" w:beforeAutospacing="1" w:line="480" w:lineRule="auto"/>
        <w:ind w:left="0" w:firstLine="0"/>
        <w:jc w:val="both"/>
      </w:pPr>
      <w:bookmarkStart w:id="56" w:name="_Toc143595174"/>
      <w:r w:rsidRPr="00850E20">
        <w:t>Perawatan panas</w:t>
      </w:r>
      <w:bookmarkEnd w:id="56"/>
    </w:p>
    <w:p w14:paraId="2C5F0E1B" w14:textId="25121F88" w:rsidR="00DB5088" w:rsidRDefault="00850E20" w:rsidP="007058DF">
      <w:pPr>
        <w:spacing w:after="0" w:line="480" w:lineRule="auto"/>
        <w:ind w:left="720" w:firstLine="720"/>
        <w:jc w:val="both"/>
        <w:rPr>
          <w:rFonts w:ascii="Times New Roman" w:hAnsi="Times New Roman" w:cs="Times New Roman"/>
          <w:sz w:val="24"/>
        </w:rPr>
      </w:pPr>
      <w:r w:rsidRPr="00850E20">
        <w:rPr>
          <w:rFonts w:ascii="Times New Roman" w:hAnsi="Times New Roman" w:cs="Times New Roman"/>
          <w:sz w:val="24"/>
        </w:rPr>
        <w:t xml:space="preserve">Material yang digunakan dalam penelitian ini adalah paduan aluminium 5083 dan paduan aluminium 6061 dengan suhu dan waktu yang ditentukan menggunakan air pendingin konvensional. Perlakuan panas didefinisikan sebagai kombinasi proses pemanasan dan pendinginan dengan laju tertentu yang dilakukan pada suatu logam atau paduan dalam keadaan padat, dengan tujuan untuk memperoleh sifat atau paduan tertentu yang sangat dipengaruhi oleh struktur mikronya. Proses perlakuan panas terdiri dari beberapa tahapan, dimulai dengan memanaskan material sampai suhu tertentu kemudian mendinginkannya dengan cara tertentu. Tujuan dari perlakuan panas adalah untuk mencapai sifat mekanik yang lebih baik dan diinginkan seperti peningkatan kekuatan dan kekerasan, penghilangan tegangan, pelunakan, kembali ke kondisi normal akibat pengaruh perlakuan awal dan kehalusan kristal akan mempengaruhi pengolahan sebelumnya. . dan menghaluskan partikel kristal akan </w:t>
      </w:r>
      <w:r w:rsidRPr="00850E20">
        <w:rPr>
          <w:rFonts w:ascii="Times New Roman" w:hAnsi="Times New Roman" w:cs="Times New Roman"/>
          <w:sz w:val="24"/>
        </w:rPr>
        <w:lastRenderedPageBreak/>
        <w:t>mempengaruhi keuletan material. Perlakuan panas secara umum diklasifikasikan menjadi dua kategori, yaitu proses perlakuan panas yang menghasilkan kondisi kesetimbangan dan proses perlakuan panas yang menghasilkan kondisi tidak seimbang. Perlakuan panas kesetimbangan didefinisikan sebagai anil (pembakaran dingin). Kemudian perlakuan panas yang tidak seimbang adalah pengerasan (hardening) dan anil (penyepuhan), selama pengerasan baja dipanaskan untuk memberikan struktur austenitik, yang kemudian diinginkan. Sedangkan proses pengerasan baja (gold plating) dipanaskan kembali hingga suhu kritis terendah setelah pengerasan untuk meningkatkan kekuatan dan elastisitasnya. Pada penelitian ini jenis perlakuan panas yang digunakan adalah perlakuan panas yang mengakibatkan kondisi tidak seimbang yaitu pengerasan. </w:t>
      </w:r>
    </w:p>
    <w:p w14:paraId="43506080" w14:textId="77777777" w:rsidR="00850E20" w:rsidRDefault="00850E20" w:rsidP="00850E20">
      <w:pPr>
        <w:spacing w:after="0" w:line="360" w:lineRule="auto"/>
        <w:jc w:val="both"/>
        <w:rPr>
          <w:rFonts w:ascii="Times New Roman" w:hAnsi="Times New Roman" w:cs="Times New Roman"/>
          <w:sz w:val="24"/>
        </w:rPr>
      </w:pPr>
    </w:p>
    <w:p w14:paraId="11175586" w14:textId="6B4C3A57" w:rsidR="007058DF" w:rsidRDefault="007058DF" w:rsidP="007058DF">
      <w:pPr>
        <w:pStyle w:val="Heading2"/>
        <w:numPr>
          <w:ilvl w:val="0"/>
          <w:numId w:val="0"/>
        </w:numPr>
        <w:spacing w:before="0" w:line="480" w:lineRule="auto"/>
        <w:jc w:val="both"/>
      </w:pPr>
      <w:bookmarkStart w:id="57" w:name="_Toc143595175"/>
      <w:r>
        <w:t>2.7</w:t>
      </w:r>
      <w:r>
        <w:tab/>
        <w:t>Pendinginan pendinginan</w:t>
      </w:r>
      <w:bookmarkEnd w:id="57"/>
    </w:p>
    <w:p w14:paraId="4C98682C" w14:textId="7B0DAD86" w:rsidR="007058DF" w:rsidRDefault="007058DF" w:rsidP="007058DF">
      <w:pPr>
        <w:spacing w:after="0" w:line="480" w:lineRule="auto"/>
        <w:ind w:left="720" w:firstLine="556"/>
        <w:jc w:val="both"/>
        <w:rPr>
          <w:rFonts w:ascii="Times New Roman" w:hAnsi="Times New Roman" w:cs="Times New Roman"/>
          <w:sz w:val="24"/>
        </w:rPr>
      </w:pPr>
      <w:r>
        <w:rPr>
          <w:rFonts w:ascii="Times New Roman" w:hAnsi="Times New Roman" w:cs="Times New Roman"/>
          <w:sz w:val="24"/>
        </w:rPr>
        <w:t>Pendinginan</w:t>
      </w:r>
      <w:r w:rsidRPr="007058DF">
        <w:rPr>
          <w:rFonts w:ascii="Times New Roman" w:hAnsi="Times New Roman" w:cs="Times New Roman"/>
          <w:sz w:val="24"/>
        </w:rPr>
        <w:t xml:space="preserve"> adalah proses perlakuan panas baja dengan tujuan meningkatkan kekerasan alami baja. Yang bertujuan untuk menurunkan berat badan dan mengurangi pengeluaran energi yang berlebihan. Pengerasan dilakukan untuk mencapai ketahanan aus yang lebih tinggi, kekuatan dan daya tahan yang lebih baik. Kekerasan yang dapat dicapai tergantung pada kandungan karbon baja, dan kekerasan yang terjadi akan tergantung pada suhu pemanasan, waktu penahanan, laju pendinginan dan ketebalan spesimen. Kekerasan yang baik (hard martensit) dapat diperoleh dengan pemanasan untuk mendapatkan struktur austenit, karena hanya </w:t>
      </w:r>
      <w:r w:rsidRPr="007058DF">
        <w:rPr>
          <w:rFonts w:ascii="Times New Roman" w:hAnsi="Times New Roman" w:cs="Times New Roman"/>
          <w:sz w:val="24"/>
        </w:rPr>
        <w:lastRenderedPageBreak/>
        <w:t>austenit yang dapat berubah menjadi martensit. Jika struktur lain masih ada selama pemanasan, setelah pendinginan diperoleh struktur martensit yang tidak lengkap. </w:t>
      </w:r>
    </w:p>
    <w:p w14:paraId="4E518248" w14:textId="1C1726C7" w:rsidR="007058DF" w:rsidRPr="007058DF" w:rsidRDefault="007058DF" w:rsidP="007058DF">
      <w:pPr>
        <w:spacing w:after="0" w:line="480" w:lineRule="auto"/>
        <w:ind w:left="720" w:firstLine="562"/>
        <w:jc w:val="both"/>
        <w:rPr>
          <w:rFonts w:ascii="Times New Roman" w:hAnsi="Times New Roman" w:cs="Times New Roman"/>
          <w:sz w:val="24"/>
        </w:rPr>
      </w:pPr>
      <w:r w:rsidRPr="007058DF">
        <w:rPr>
          <w:rFonts w:ascii="Times New Roman" w:hAnsi="Times New Roman" w:cs="Times New Roman"/>
          <w:sz w:val="24"/>
        </w:rPr>
        <w:t>Aluminium berwarna putih kebiruan, lebih keras dari timah tetapi lebih lunak dari seng. Kekuatan tarik aluminium adalah 10 kg/mm, penambahan elemen paduan meningkatkan sifat mekanik aluminium. Berikut adalah sifat-sifat aluminium, yaitu:  </w:t>
      </w:r>
    </w:p>
    <w:p w14:paraId="7774EF1F" w14:textId="77777777" w:rsidR="007058DF" w:rsidRPr="007058DF" w:rsidRDefault="007058DF" w:rsidP="007058DF">
      <w:pPr>
        <w:tabs>
          <w:tab w:val="center" w:pos="4606"/>
        </w:tabs>
        <w:spacing w:after="0" w:line="480" w:lineRule="auto"/>
        <w:ind w:left="450"/>
        <w:jc w:val="both"/>
        <w:rPr>
          <w:rFonts w:ascii="Times New Roman" w:hAnsi="Times New Roman" w:cs="Times New Roman"/>
          <w:color w:val="000000"/>
          <w:sz w:val="24"/>
          <w:szCs w:val="24"/>
        </w:rPr>
      </w:pPr>
      <w:r w:rsidRPr="007058DF">
        <w:rPr>
          <w:rFonts w:ascii="Times New Roman" w:hAnsi="Times New Roman" w:cs="Times New Roman"/>
          <w:color w:val="000000"/>
          <w:sz w:val="24"/>
          <w:szCs w:val="24"/>
        </w:rPr>
        <w:t>1. Ringan</w:t>
      </w:r>
    </w:p>
    <w:p w14:paraId="3BBE530F" w14:textId="5C06673B" w:rsidR="00FE0CA1" w:rsidRPr="0004419C" w:rsidRDefault="007058DF" w:rsidP="007058DF">
      <w:pPr>
        <w:tabs>
          <w:tab w:val="center" w:pos="4606"/>
        </w:tabs>
        <w:spacing w:after="0" w:line="480" w:lineRule="auto"/>
        <w:ind w:left="720"/>
        <w:jc w:val="both"/>
        <w:rPr>
          <w:rFonts w:ascii="Times New Roman" w:hAnsi="Times New Roman" w:cs="Times New Roman"/>
          <w:color w:val="000000"/>
          <w:sz w:val="24"/>
          <w:szCs w:val="24"/>
        </w:rPr>
      </w:pPr>
      <w:r w:rsidRPr="007058DF">
        <w:rPr>
          <w:rFonts w:ascii="Times New Roman" w:hAnsi="Times New Roman" w:cs="Times New Roman"/>
          <w:color w:val="000000"/>
          <w:sz w:val="24"/>
          <w:szCs w:val="24"/>
        </w:rPr>
        <w:t>Aluminium merupakan logam yang sangat ringan, dengan massa jenis sekitar 2720 kg/m3, sehingga aluminium banyak digunakan dalam pembuatan alat dan barang yang membutuhkan bobot yang ringan namun daya dukung yang baik seperti bodi mobil, pesawat terbang dan barang medium. Kerangka bangunan kekuatan. </w:t>
      </w:r>
    </w:p>
    <w:p w14:paraId="3E1A3E03" w14:textId="12514C75" w:rsidR="007058DF" w:rsidRPr="007058DF" w:rsidRDefault="007058DF" w:rsidP="007058DF">
      <w:pPr>
        <w:tabs>
          <w:tab w:val="center" w:pos="4606"/>
        </w:tabs>
        <w:spacing w:after="0" w:line="480" w:lineRule="auto"/>
        <w:ind w:left="450"/>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Pr="007058DF">
        <w:rPr>
          <w:rFonts w:ascii="Times New Roman" w:hAnsi="Times New Roman" w:cs="Times New Roman"/>
          <w:color w:val="000000"/>
          <w:sz w:val="24"/>
          <w:szCs w:val="24"/>
        </w:rPr>
        <w:t>. Anti karat</w:t>
      </w:r>
    </w:p>
    <w:p w14:paraId="42FBD951" w14:textId="0FC9D841" w:rsidR="00BC6530" w:rsidRPr="0004419C" w:rsidRDefault="007058DF" w:rsidP="007058DF">
      <w:pPr>
        <w:tabs>
          <w:tab w:val="center" w:pos="4606"/>
        </w:tabs>
        <w:spacing w:after="0" w:line="480" w:lineRule="auto"/>
        <w:ind w:left="720"/>
        <w:jc w:val="both"/>
        <w:rPr>
          <w:rFonts w:ascii="Times New Roman" w:hAnsi="Times New Roman" w:cs="Times New Roman"/>
          <w:color w:val="000000"/>
          <w:sz w:val="24"/>
          <w:szCs w:val="24"/>
        </w:rPr>
      </w:pPr>
      <w:r w:rsidRPr="007058DF">
        <w:rPr>
          <w:rFonts w:ascii="Times New Roman" w:hAnsi="Times New Roman" w:cs="Times New Roman"/>
          <w:color w:val="000000"/>
          <w:sz w:val="24"/>
          <w:szCs w:val="24"/>
        </w:rPr>
        <w:t>Aluminium merupakan salah satu logam yang cukup tahan terhadap korosi, tidak seperti beberapa logam lainnya yang akan terkorosi jika terkena oksigen, air atau bahan kimia lainnya. Namun, reaksi kimia dapat menyebabkan korosi logam. </w:t>
      </w:r>
    </w:p>
    <w:p w14:paraId="179CD348" w14:textId="46D66488" w:rsidR="007058DF" w:rsidRPr="007058DF" w:rsidRDefault="007058DF" w:rsidP="007058DF">
      <w:pPr>
        <w:spacing w:after="0" w:line="480" w:lineRule="auto"/>
        <w:ind w:left="450"/>
        <w:jc w:val="both"/>
        <w:rPr>
          <w:rFonts w:ascii="Times New Roman" w:eastAsiaTheme="majorEastAsia" w:hAnsi="Times New Roman" w:cs="Times New Roman"/>
          <w:bCs/>
          <w:sz w:val="24"/>
          <w:szCs w:val="24"/>
        </w:rPr>
      </w:pPr>
      <w:bookmarkStart w:id="58" w:name="_Toc140685535"/>
      <w:r>
        <w:rPr>
          <w:rFonts w:ascii="Times New Roman" w:eastAsiaTheme="majorEastAsia" w:hAnsi="Times New Roman" w:cs="Times New Roman"/>
          <w:bCs/>
          <w:sz w:val="24"/>
          <w:szCs w:val="24"/>
        </w:rPr>
        <w:t>3</w:t>
      </w:r>
      <w:r w:rsidRPr="007058DF">
        <w:rPr>
          <w:rFonts w:ascii="Times New Roman" w:eastAsiaTheme="majorEastAsia" w:hAnsi="Times New Roman" w:cs="Times New Roman"/>
          <w:bCs/>
          <w:sz w:val="24"/>
          <w:szCs w:val="24"/>
        </w:rPr>
        <w:t>. Konduktivitas listrik yang baik</w:t>
      </w:r>
    </w:p>
    <w:p w14:paraId="3FE589D0" w14:textId="76622561" w:rsidR="008501B7" w:rsidRPr="007058DF" w:rsidRDefault="007058DF" w:rsidP="007058DF">
      <w:pPr>
        <w:spacing w:after="0" w:line="480" w:lineRule="auto"/>
        <w:ind w:left="720"/>
        <w:jc w:val="both"/>
        <w:rPr>
          <w:rFonts w:ascii="Times New Roman" w:eastAsiaTheme="majorEastAsia" w:hAnsi="Times New Roman" w:cs="Times New Roman"/>
          <w:bCs/>
          <w:sz w:val="24"/>
          <w:szCs w:val="24"/>
        </w:rPr>
      </w:pPr>
      <w:r w:rsidRPr="007058DF">
        <w:rPr>
          <w:rFonts w:ascii="Times New Roman" w:eastAsiaTheme="majorEastAsia" w:hAnsi="Times New Roman" w:cs="Times New Roman"/>
          <w:bCs/>
          <w:sz w:val="24"/>
          <w:szCs w:val="24"/>
        </w:rPr>
        <w:t>Aluminium adalah konduktor listrik yang cukup baik, sekitar 65% dari tembaga. Selain itu, aluminium lebih lunak sehingga lebih mudah diregangkan menjadi kawat.  </w:t>
      </w:r>
    </w:p>
    <w:bookmarkEnd w:id="58"/>
    <w:p w14:paraId="53F13791" w14:textId="77777777" w:rsidR="00112F11" w:rsidRDefault="00112F11" w:rsidP="007058DF">
      <w:pPr>
        <w:spacing w:after="0" w:line="480" w:lineRule="auto"/>
        <w:ind w:firstLine="850"/>
        <w:jc w:val="both"/>
        <w:rPr>
          <w:rFonts w:ascii="Times New Roman" w:hAnsi="Times New Roman" w:cs="Times New Roman"/>
          <w:sz w:val="24"/>
          <w:szCs w:val="24"/>
        </w:rPr>
      </w:pPr>
    </w:p>
    <w:p w14:paraId="1A0D2563" w14:textId="106D2791" w:rsidR="007058DF" w:rsidRPr="007058DF" w:rsidRDefault="007058DF" w:rsidP="00112F11">
      <w:pPr>
        <w:pStyle w:val="Heading1"/>
        <w:spacing w:before="0" w:line="480" w:lineRule="auto"/>
        <w:jc w:val="both"/>
      </w:pPr>
      <w:bookmarkStart w:id="59" w:name="_Toc143595176"/>
      <w:r w:rsidRPr="007058DF">
        <w:lastRenderedPageBreak/>
        <w:t>2.</w:t>
      </w:r>
      <w:r w:rsidR="00112F11">
        <w:t>8</w:t>
      </w:r>
      <w:r w:rsidR="00112F11">
        <w:tab/>
      </w:r>
      <w:r w:rsidRPr="007058DF">
        <w:t>Spesifikasi Deltabox klx</w:t>
      </w:r>
      <w:bookmarkEnd w:id="59"/>
    </w:p>
    <w:p w14:paraId="7118F91F" w14:textId="05600BD4" w:rsidR="009F2C5E" w:rsidRPr="0004419C" w:rsidRDefault="007058DF" w:rsidP="00112F11">
      <w:pPr>
        <w:spacing w:after="0" w:line="480" w:lineRule="auto"/>
        <w:ind w:firstLine="720"/>
        <w:jc w:val="both"/>
        <w:rPr>
          <w:rFonts w:ascii="Times New Roman" w:hAnsi="Times New Roman" w:cs="Times New Roman"/>
          <w:sz w:val="24"/>
          <w:szCs w:val="24"/>
        </w:rPr>
      </w:pPr>
      <w:r w:rsidRPr="007058DF">
        <w:rPr>
          <w:rFonts w:ascii="Times New Roman" w:hAnsi="Times New Roman" w:cs="Times New Roman"/>
          <w:sz w:val="24"/>
          <w:szCs w:val="24"/>
        </w:rPr>
        <w:t>Deltabox KLX adalah housing atau rangka bodi yang dipasang di samping bodi mesin untuk melindungi rangka mesin agar tidak bengkok atau patah. Seiring berjalannya waktu, perintah tersebut mulai menyebar ke bagian lain, seperti setir, knalpot, rangka, dan sejenisnya. Salah satunya yang banyak dipesan adalah deltabox karena selain mudah dipasang (plug n play) harga dan kualitasnya juga sangat bersaing (Deltabox Aluminium Domestik Ini Bisa Bikin Kawasaki KLX 150 Ekstra Keren, 2017).  </w:t>
      </w:r>
    </w:p>
    <w:p w14:paraId="24D70A1C" w14:textId="0A0B5DC5" w:rsidR="00DC7DDB" w:rsidRPr="0004419C" w:rsidRDefault="00DC7DDB" w:rsidP="00B63CF4">
      <w:pPr>
        <w:spacing w:after="0" w:line="480" w:lineRule="auto"/>
        <w:ind w:firstLine="851"/>
        <w:jc w:val="both"/>
        <w:rPr>
          <w:rFonts w:ascii="Times New Roman" w:hAnsi="Times New Roman" w:cs="Times New Roman"/>
          <w:sz w:val="24"/>
          <w:szCs w:val="24"/>
        </w:rPr>
      </w:pPr>
      <w:r w:rsidRPr="0004419C">
        <w:rPr>
          <w:rFonts w:ascii="Times New Roman" w:hAnsi="Times New Roman" w:cs="Times New Roman"/>
          <w:noProof/>
          <w:sz w:val="24"/>
          <w:szCs w:val="24"/>
          <w:lang w:eastAsia="id-ID"/>
        </w:rPr>
        <w:drawing>
          <wp:inline distT="0" distB="0" distL="0" distR="0" wp14:anchorId="646A7208" wp14:editId="6744C26F">
            <wp:extent cx="4525407" cy="2149434"/>
            <wp:effectExtent l="0" t="0" r="0" b="3810"/>
            <wp:docPr id="2" name="Picture 2" descr="C:\Users\Ramdhany .F\Pictures\IMG-2021122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dhany .F\Pictures\IMG-20211222-WA000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9617" cy="2151434"/>
                    </a:xfrm>
                    <a:prstGeom prst="rect">
                      <a:avLst/>
                    </a:prstGeom>
                    <a:noFill/>
                    <a:ln>
                      <a:noFill/>
                    </a:ln>
                  </pic:spPr>
                </pic:pic>
              </a:graphicData>
            </a:graphic>
          </wp:inline>
        </w:drawing>
      </w:r>
    </w:p>
    <w:p w14:paraId="181DD5DE" w14:textId="6D80D1EB" w:rsidR="009D51AF" w:rsidRPr="0004419C" w:rsidRDefault="00112F11" w:rsidP="00112F11">
      <w:pPr>
        <w:pStyle w:val="Heading2"/>
        <w:numPr>
          <w:ilvl w:val="0"/>
          <w:numId w:val="0"/>
        </w:numPr>
        <w:spacing w:before="0" w:line="480" w:lineRule="auto"/>
        <w:ind w:left="576"/>
        <w:jc w:val="center"/>
      </w:pPr>
      <w:bookmarkStart w:id="60" w:name="_Toc143251248"/>
      <w:bookmarkStart w:id="61" w:name="_Toc143595177"/>
      <w:r>
        <w:t>Gambar</w:t>
      </w:r>
      <w:r w:rsidRPr="00112F11">
        <w:t xml:space="preserve"> 2.6 Deltabox Klx 150</w:t>
      </w:r>
      <w:bookmarkEnd w:id="60"/>
      <w:bookmarkEnd w:id="61"/>
    </w:p>
    <w:p w14:paraId="627F7C9A" w14:textId="00C285D9" w:rsidR="00112F11" w:rsidRPr="00112F11" w:rsidRDefault="00112F11" w:rsidP="00402371">
      <w:pPr>
        <w:pStyle w:val="Heading2"/>
        <w:numPr>
          <w:ilvl w:val="0"/>
          <w:numId w:val="34"/>
        </w:numPr>
        <w:spacing w:before="0" w:line="480" w:lineRule="auto"/>
        <w:jc w:val="both"/>
      </w:pPr>
      <w:bookmarkStart w:id="62" w:name="_Toc143595178"/>
      <w:r w:rsidRPr="00112F11">
        <w:t>Masa penahanan</w:t>
      </w:r>
      <w:bookmarkEnd w:id="62"/>
    </w:p>
    <w:p w14:paraId="1E1CA174" w14:textId="4FDC00AD" w:rsidR="007639E3" w:rsidRPr="0004419C" w:rsidRDefault="00112F11" w:rsidP="00112F11">
      <w:pPr>
        <w:spacing w:after="0" w:line="480" w:lineRule="auto"/>
        <w:ind w:left="720" w:firstLine="414"/>
        <w:jc w:val="both"/>
        <w:rPr>
          <w:rFonts w:ascii="Times New Roman" w:hAnsi="Times New Roman" w:cs="Times New Roman"/>
          <w:color w:val="000000"/>
          <w:sz w:val="24"/>
          <w:szCs w:val="24"/>
        </w:rPr>
      </w:pPr>
      <w:r w:rsidRPr="00112F11">
        <w:rPr>
          <w:rFonts w:ascii="Times New Roman" w:hAnsi="Times New Roman" w:cs="Times New Roman"/>
          <w:color w:val="000000"/>
          <w:sz w:val="24"/>
          <w:szCs w:val="24"/>
        </w:rPr>
        <w:t xml:space="preserve">Dwell time adalah waktu diam yang diperlukan untuk mencapai kekerasan maksimum material selama pengerasan dengan mempertahankannya pada suhu pengaturan untuk mencapai pemanasan yang seragam sedemikian rupa sehingga struktur austenitiknya seragam atau Karbida terlarut terjadi dalam austenitik dan dalam sintesis karbon dan paduannya elemen. Waktu retensi dapat terjadi ketika suhu tungku mencapai suhu panas yang diinginkan untuk memberikan kesempatan </w:t>
      </w:r>
      <w:r w:rsidRPr="00112F11">
        <w:rPr>
          <w:rFonts w:ascii="Times New Roman" w:hAnsi="Times New Roman" w:cs="Times New Roman"/>
          <w:color w:val="000000"/>
          <w:sz w:val="24"/>
          <w:szCs w:val="24"/>
        </w:rPr>
        <w:lastRenderedPageBreak/>
        <w:t>untuk menyempurnakan bentuk kristal yang terbentuk pada suhu transisi. Tujuan holding time selama annealing adalah agar struktur mikro yang diperoleh setelah annealing menjadi lebih homogen (Time Hold Procedure, 2017).  </w:t>
      </w:r>
    </w:p>
    <w:p w14:paraId="408596C4" w14:textId="53E1AB5F" w:rsidR="00112F11" w:rsidRPr="00112F11" w:rsidRDefault="00112F11" w:rsidP="00402371">
      <w:pPr>
        <w:pStyle w:val="Heading2"/>
        <w:numPr>
          <w:ilvl w:val="0"/>
          <w:numId w:val="34"/>
        </w:numPr>
        <w:spacing w:before="0" w:line="480" w:lineRule="auto"/>
        <w:jc w:val="both"/>
      </w:pPr>
      <w:bookmarkStart w:id="63" w:name="_Toc143595179"/>
      <w:r w:rsidRPr="00112F11">
        <w:t>Pendinginan (cooling) media</w:t>
      </w:r>
      <w:bookmarkEnd w:id="63"/>
    </w:p>
    <w:p w14:paraId="7591CBBA" w14:textId="5FF5B997" w:rsidR="00BC6530" w:rsidRDefault="00112F11" w:rsidP="00112F11">
      <w:pPr>
        <w:spacing w:after="0" w:line="480" w:lineRule="auto"/>
        <w:ind w:left="850" w:firstLine="288"/>
        <w:jc w:val="both"/>
        <w:rPr>
          <w:rFonts w:ascii="Times New Roman" w:hAnsi="Times New Roman" w:cs="Times New Roman"/>
          <w:color w:val="000000"/>
          <w:sz w:val="24"/>
          <w:szCs w:val="24"/>
        </w:rPr>
      </w:pPr>
      <w:r w:rsidRPr="00112F11">
        <w:rPr>
          <w:rFonts w:ascii="Times New Roman" w:hAnsi="Times New Roman" w:cs="Times New Roman"/>
          <w:color w:val="000000"/>
          <w:sz w:val="24"/>
          <w:szCs w:val="24"/>
        </w:rPr>
        <w:t>Pendinginan mendadak selama perlakuan panas adalah proses yang sangat drastis, dan pendinginan cepat ini sering menyebabkan retakan dan perubahan struktural pada bagian tersebut, karena pendinginan dimulai dari luar pada Perendaman dapat menyebabkan penyusutan cepat pada lapisan di sekitar inti tempat didinginkan, dan sebagai panas menyebar, lantai mulai mendingin dan mengembang, yang dapat menyebabkan keretakan. Berbagai bahan pendingin yang digunakan dalam proses perlakuan panas meliputi: </w:t>
      </w:r>
    </w:p>
    <w:p w14:paraId="60489798" w14:textId="77777777" w:rsidR="009362A7" w:rsidRPr="0004419C" w:rsidRDefault="009362A7" w:rsidP="009362A7">
      <w:pPr>
        <w:spacing w:after="0" w:line="360" w:lineRule="auto"/>
        <w:jc w:val="both"/>
        <w:rPr>
          <w:rFonts w:ascii="Times New Roman" w:hAnsi="Times New Roman" w:cs="Times New Roman"/>
          <w:color w:val="000000"/>
          <w:sz w:val="24"/>
          <w:szCs w:val="24"/>
        </w:rPr>
      </w:pPr>
    </w:p>
    <w:p w14:paraId="2AE53B5D" w14:textId="1BDEA5C8" w:rsidR="00112F11" w:rsidRPr="00112F11" w:rsidRDefault="00112F11" w:rsidP="00402371">
      <w:pPr>
        <w:pStyle w:val="Heading2"/>
        <w:numPr>
          <w:ilvl w:val="0"/>
          <w:numId w:val="35"/>
        </w:numPr>
        <w:spacing w:before="0" w:line="480" w:lineRule="auto"/>
        <w:ind w:left="900"/>
        <w:jc w:val="both"/>
        <w:rPr>
          <w:shd w:val="clear" w:color="auto" w:fill="FFFFFF"/>
          <w:lang w:val="en-US"/>
        </w:rPr>
      </w:pPr>
      <w:bookmarkStart w:id="64" w:name="_Toc143595180"/>
      <w:r w:rsidRPr="00112F11">
        <w:rPr>
          <w:shd w:val="clear" w:color="auto" w:fill="FFFFFF"/>
          <w:lang w:val="en-US"/>
        </w:rPr>
        <w:t>minyak pelumas SAE40</w:t>
      </w:r>
      <w:bookmarkEnd w:id="64"/>
    </w:p>
    <w:p w14:paraId="55C6BB9C" w14:textId="37232272" w:rsidR="00893016" w:rsidRPr="00112F11" w:rsidRDefault="00112F11" w:rsidP="00112F11">
      <w:pPr>
        <w:spacing w:after="0" w:line="480" w:lineRule="auto"/>
        <w:ind w:left="900"/>
        <w:jc w:val="both"/>
        <w:rPr>
          <w:rFonts w:ascii="Times New Roman" w:hAnsi="Times New Roman" w:cs="Times New Roman"/>
          <w:sz w:val="24"/>
          <w:shd w:val="clear" w:color="auto" w:fill="FFFFFF"/>
          <w:lang w:val="en-US"/>
        </w:rPr>
      </w:pPr>
      <w:r w:rsidRPr="00112F11">
        <w:rPr>
          <w:rFonts w:ascii="Times New Roman" w:hAnsi="Times New Roman" w:cs="Times New Roman"/>
          <w:sz w:val="24"/>
          <w:shd w:val="clear" w:color="auto" w:fill="FFFFFF"/>
          <w:lang w:val="en-US"/>
        </w:rPr>
        <w:t>Oli SAE 40 adalah otoritas internasional yang indeks viskositasnya digunakan secara internasional. SAE adalah singkatan dari (Society of Automobiles). Untuk oli mesin kendaraan umum, indeks viskositas biasanya diikuti dengan huruf W (winter/winter) digunakan pada suhu -20⁰C. Seperti, SAE 5W, SAE 10W dan SAE 20W. Viskositas adalah besarnya hambatan suatu aliran minyak pelumas melalui suatu aliran tertentu (Arti SAE, 2012).  </w:t>
      </w:r>
    </w:p>
    <w:p w14:paraId="0C89F091" w14:textId="6121D942" w:rsidR="00BC6530" w:rsidRPr="0004419C" w:rsidRDefault="00DD31B7" w:rsidP="00C26622">
      <w:pPr>
        <w:spacing w:after="0" w:line="360" w:lineRule="auto"/>
        <w:ind w:left="1276"/>
        <w:jc w:val="both"/>
        <w:rPr>
          <w:rFonts w:ascii="Times New Roman" w:hAnsi="Times New Roman" w:cs="Times New Roman"/>
          <w:color w:val="000000"/>
          <w:sz w:val="24"/>
          <w:szCs w:val="24"/>
        </w:rPr>
      </w:pPr>
      <w:r w:rsidRPr="0004419C">
        <w:rPr>
          <w:rFonts w:ascii="Times New Roman" w:hAnsi="Times New Roman" w:cs="Times New Roman"/>
          <w:noProof/>
          <w:color w:val="000000"/>
          <w:sz w:val="24"/>
          <w:szCs w:val="24"/>
          <w:lang w:eastAsia="id-ID"/>
        </w:rPr>
        <w:lastRenderedPageBreak/>
        <w:drawing>
          <wp:inline distT="0" distB="0" distL="0" distR="0" wp14:anchorId="02C8F80B" wp14:editId="134745D6">
            <wp:extent cx="3427755" cy="2095500"/>
            <wp:effectExtent l="0" t="0" r="127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 tawar gelas.jpg"/>
                    <pic:cNvPicPr/>
                  </pic:nvPicPr>
                  <pic:blipFill>
                    <a:blip r:embed="rId21">
                      <a:extLst>
                        <a:ext uri="{28A0092B-C50C-407E-A947-70E740481C1C}">
                          <a14:useLocalDpi xmlns:a14="http://schemas.microsoft.com/office/drawing/2010/main" val="0"/>
                        </a:ext>
                      </a:extLst>
                    </a:blip>
                    <a:stretch>
                      <a:fillRect/>
                    </a:stretch>
                  </pic:blipFill>
                  <pic:spPr bwMode="auto">
                    <a:xfrm>
                      <a:off x="0" y="0"/>
                      <a:ext cx="3505456" cy="2143001"/>
                    </a:xfrm>
                    <a:prstGeom prst="rect">
                      <a:avLst/>
                    </a:prstGeom>
                    <a:ln>
                      <a:noFill/>
                    </a:ln>
                    <a:extLst>
                      <a:ext uri="{53640926-AAD7-44D8-BBD7-CCE9431645EC}">
                        <a14:shadowObscured xmlns:a14="http://schemas.microsoft.com/office/drawing/2010/main"/>
                      </a:ext>
                    </a:extLst>
                  </pic:spPr>
                </pic:pic>
              </a:graphicData>
            </a:graphic>
          </wp:inline>
        </w:drawing>
      </w:r>
    </w:p>
    <w:p w14:paraId="37679773" w14:textId="77777777" w:rsidR="00112F11" w:rsidRPr="009362A7" w:rsidRDefault="00112F11" w:rsidP="009362A7">
      <w:pPr>
        <w:spacing w:after="0" w:line="360" w:lineRule="auto"/>
        <w:jc w:val="both"/>
        <w:rPr>
          <w:rFonts w:ascii="Times New Roman" w:hAnsi="Times New Roman" w:cs="Times New Roman"/>
          <w:sz w:val="24"/>
        </w:rPr>
      </w:pPr>
    </w:p>
    <w:p w14:paraId="13264330" w14:textId="4AD26249" w:rsidR="00120179" w:rsidRPr="0004419C" w:rsidRDefault="00112F11" w:rsidP="00112F11">
      <w:pPr>
        <w:pStyle w:val="Heading2"/>
        <w:numPr>
          <w:ilvl w:val="0"/>
          <w:numId w:val="0"/>
        </w:numPr>
        <w:spacing w:before="0" w:line="480" w:lineRule="auto"/>
        <w:ind w:left="576"/>
        <w:jc w:val="center"/>
        <w:rPr>
          <w:lang w:val="en-US"/>
        </w:rPr>
      </w:pPr>
      <w:bookmarkStart w:id="65" w:name="_Toc143251252"/>
      <w:bookmarkStart w:id="66" w:name="_Toc143595181"/>
      <w:r w:rsidRPr="00112F11">
        <w:rPr>
          <w:lang w:val="en-US"/>
        </w:rPr>
        <w:t>Gambar 2.7 Mesran SAE 40. Minyak</w:t>
      </w:r>
      <w:bookmarkEnd w:id="65"/>
      <w:bookmarkEnd w:id="66"/>
    </w:p>
    <w:p w14:paraId="041154ED" w14:textId="77777777" w:rsidR="00112F11" w:rsidRDefault="00112F11" w:rsidP="00112F11">
      <w:pPr>
        <w:spacing w:after="0" w:line="360" w:lineRule="auto"/>
        <w:jc w:val="both"/>
        <w:rPr>
          <w:rFonts w:ascii="Times New Roman" w:hAnsi="Times New Roman" w:cs="Times New Roman"/>
          <w:color w:val="000000"/>
          <w:sz w:val="24"/>
          <w:szCs w:val="24"/>
        </w:rPr>
      </w:pPr>
    </w:p>
    <w:p w14:paraId="3DEC334C" w14:textId="38773DB0" w:rsidR="00120179" w:rsidRDefault="00120179" w:rsidP="00C26622">
      <w:pPr>
        <w:spacing w:after="0" w:line="480" w:lineRule="auto"/>
        <w:ind w:left="1276"/>
        <w:jc w:val="both"/>
        <w:rPr>
          <w:rFonts w:ascii="Times New Roman" w:hAnsi="Times New Roman" w:cs="Times New Roman"/>
          <w:color w:val="000000"/>
          <w:sz w:val="24"/>
          <w:szCs w:val="24"/>
          <w:lang w:val="en-US"/>
        </w:rPr>
      </w:pPr>
      <w:r w:rsidRPr="0004419C">
        <w:rPr>
          <w:rFonts w:ascii="Times New Roman" w:hAnsi="Times New Roman" w:cs="Times New Roman"/>
          <w:noProof/>
          <w:color w:val="000000"/>
          <w:sz w:val="24"/>
          <w:szCs w:val="24"/>
          <w:lang w:eastAsia="id-ID"/>
        </w:rPr>
        <w:drawing>
          <wp:inline distT="0" distB="0" distL="0" distR="0" wp14:anchorId="792F2FD9" wp14:editId="2FF34960">
            <wp:extent cx="3467100" cy="1895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de viskositas.jpg"/>
                    <pic:cNvPicPr/>
                  </pic:nvPicPr>
                  <pic:blipFill>
                    <a:blip r:embed="rId22">
                      <a:extLst>
                        <a:ext uri="{28A0092B-C50C-407E-A947-70E740481C1C}">
                          <a14:useLocalDpi xmlns:a14="http://schemas.microsoft.com/office/drawing/2010/main" val="0"/>
                        </a:ext>
                      </a:extLst>
                    </a:blip>
                    <a:stretch>
                      <a:fillRect/>
                    </a:stretch>
                  </pic:blipFill>
                  <pic:spPr>
                    <a:xfrm>
                      <a:off x="0" y="0"/>
                      <a:ext cx="3467100" cy="1895475"/>
                    </a:xfrm>
                    <a:prstGeom prst="rect">
                      <a:avLst/>
                    </a:prstGeom>
                  </pic:spPr>
                </pic:pic>
              </a:graphicData>
            </a:graphic>
          </wp:inline>
        </w:drawing>
      </w:r>
    </w:p>
    <w:p w14:paraId="51865E81" w14:textId="77777777" w:rsidR="0005037D" w:rsidRPr="0004419C" w:rsidRDefault="0005037D" w:rsidP="00112F11">
      <w:pPr>
        <w:spacing w:after="0" w:line="360" w:lineRule="auto"/>
        <w:jc w:val="both"/>
        <w:rPr>
          <w:rFonts w:ascii="Times New Roman" w:hAnsi="Times New Roman" w:cs="Times New Roman"/>
          <w:color w:val="000000"/>
          <w:sz w:val="24"/>
          <w:szCs w:val="24"/>
          <w:lang w:val="en-US"/>
        </w:rPr>
      </w:pPr>
    </w:p>
    <w:p w14:paraId="06EDB76A" w14:textId="19D5FD30" w:rsidR="00C6580B" w:rsidRDefault="00112F11" w:rsidP="00112F11">
      <w:pPr>
        <w:pStyle w:val="Heading2"/>
        <w:numPr>
          <w:ilvl w:val="0"/>
          <w:numId w:val="0"/>
        </w:numPr>
        <w:spacing w:before="0" w:line="480" w:lineRule="auto"/>
        <w:ind w:left="576"/>
        <w:jc w:val="center"/>
      </w:pPr>
      <w:bookmarkStart w:id="67" w:name="_Toc143251253"/>
      <w:bookmarkStart w:id="68" w:name="_Toc143595182"/>
      <w:r w:rsidRPr="00112F11">
        <w:rPr>
          <w:lang w:val="en-US"/>
        </w:rPr>
        <w:t>Gambar 2.8 Kode kekentalan SAE pada oli mesin</w:t>
      </w:r>
      <w:bookmarkEnd w:id="67"/>
      <w:bookmarkEnd w:id="68"/>
    </w:p>
    <w:p w14:paraId="7235AA92" w14:textId="77777777" w:rsidR="009362A7" w:rsidRPr="009362A7" w:rsidRDefault="009362A7" w:rsidP="009362A7">
      <w:pPr>
        <w:spacing w:after="0" w:line="360" w:lineRule="auto"/>
        <w:jc w:val="both"/>
        <w:rPr>
          <w:rFonts w:ascii="Times New Roman" w:hAnsi="Times New Roman" w:cs="Times New Roman"/>
          <w:sz w:val="24"/>
        </w:rPr>
      </w:pPr>
    </w:p>
    <w:p w14:paraId="65F7D7CB" w14:textId="11E2F409" w:rsidR="00DE594D" w:rsidRPr="009362A7" w:rsidRDefault="009362A7" w:rsidP="009362A7">
      <w:pPr>
        <w:spacing w:after="0" w:line="480" w:lineRule="auto"/>
        <w:ind w:left="900"/>
        <w:jc w:val="both"/>
        <w:rPr>
          <w:rFonts w:ascii="Times New Roman" w:hAnsi="Times New Roman" w:cs="Times New Roman"/>
          <w:color w:val="000000"/>
          <w:sz w:val="24"/>
          <w:szCs w:val="24"/>
          <w:lang w:val="en-US"/>
        </w:rPr>
      </w:pPr>
      <w:r w:rsidRPr="009362A7">
        <w:rPr>
          <w:rFonts w:ascii="Times New Roman" w:hAnsi="Times New Roman" w:cs="Times New Roman"/>
          <w:color w:val="000000"/>
          <w:sz w:val="24"/>
          <w:szCs w:val="24"/>
          <w:lang w:val="en-US"/>
        </w:rPr>
        <w:t>Jika angka setelah huruf W bertambah, kecil kemungkinannya untuk diencerkan pada suhu tinggi (Kode Viskositas, 2016). </w:t>
      </w:r>
      <w:r w:rsidR="00DE594D" w:rsidRPr="009362A7">
        <w:rPr>
          <w:rFonts w:ascii="Times New Roman" w:hAnsi="Times New Roman" w:cs="Times New Roman"/>
          <w:color w:val="000000"/>
          <w:sz w:val="24"/>
          <w:szCs w:val="24"/>
          <w:lang w:val="en-US"/>
        </w:rPr>
        <w:br w:type="page"/>
      </w:r>
    </w:p>
    <w:p w14:paraId="6589974E" w14:textId="7D907226" w:rsidR="009362A7" w:rsidRPr="009362A7" w:rsidRDefault="009362A7" w:rsidP="00402371">
      <w:pPr>
        <w:pStyle w:val="Heading2"/>
        <w:numPr>
          <w:ilvl w:val="0"/>
          <w:numId w:val="35"/>
        </w:numPr>
        <w:spacing w:before="0" w:line="480" w:lineRule="auto"/>
        <w:jc w:val="both"/>
        <w:rPr>
          <w:noProof/>
          <w:lang w:eastAsia="id-ID"/>
        </w:rPr>
      </w:pPr>
      <w:bookmarkStart w:id="69" w:name="_Toc143595183"/>
      <w:r w:rsidRPr="009362A7">
        <w:rPr>
          <w:noProof/>
          <w:lang w:eastAsia="id-ID"/>
        </w:rPr>
        <w:lastRenderedPageBreak/>
        <w:t>Air Asam (Lemon)</w:t>
      </w:r>
      <w:bookmarkEnd w:id="69"/>
    </w:p>
    <w:p w14:paraId="218C8DB5" w14:textId="6A7E7D86" w:rsidR="008543FC" w:rsidRDefault="009362A7" w:rsidP="009362A7">
      <w:pPr>
        <w:spacing w:after="0" w:line="480" w:lineRule="auto"/>
        <w:ind w:left="900"/>
        <w:jc w:val="both"/>
        <w:rPr>
          <w:rFonts w:ascii="Times New Roman" w:hAnsi="Times New Roman" w:cs="Times New Roman"/>
          <w:noProof/>
          <w:color w:val="000000"/>
          <w:sz w:val="24"/>
          <w:szCs w:val="24"/>
          <w:lang w:eastAsia="id-ID"/>
        </w:rPr>
      </w:pPr>
      <w:r w:rsidRPr="009362A7">
        <w:rPr>
          <w:rFonts w:ascii="Times New Roman" w:hAnsi="Times New Roman" w:cs="Times New Roman"/>
          <w:noProof/>
          <w:color w:val="000000"/>
          <w:sz w:val="24"/>
          <w:szCs w:val="24"/>
          <w:lang w:eastAsia="id-ID"/>
        </w:rPr>
        <w:t>Air yang sangat asam adalah air dengan pH di bawah 2,5. Air ini merupakan salah satu hasil elektrolisa dengan menggunakan mesin berteknologi tinggi buatan Jepang. Menurut definisi ini, asam adalah zat yang meningkatkan konsentrasi ion hidronium (H3O+) ketika dilarutkan dalam air. Definisi ini, pertama kali diusulkan oleh Svante Arrhenius, membatasi asam dan basa pada zat yang larut dalam air. Air dengan karakter asam kuat (pH 2,5) merupakan air yang luar biasa karena memiliki sifat antibakteri, desinfektan, dan desinfektan (Air Asam Arrhenius, 2019).  </w:t>
      </w:r>
    </w:p>
    <w:p w14:paraId="311F7C0B" w14:textId="77777777" w:rsidR="009362A7" w:rsidRPr="0004419C" w:rsidRDefault="009362A7" w:rsidP="009362A7">
      <w:pPr>
        <w:spacing w:after="0" w:line="360" w:lineRule="auto"/>
        <w:jc w:val="both"/>
        <w:rPr>
          <w:rFonts w:ascii="Times New Roman" w:hAnsi="Times New Roman" w:cs="Times New Roman"/>
          <w:noProof/>
          <w:color w:val="000000"/>
          <w:sz w:val="24"/>
          <w:szCs w:val="24"/>
          <w:lang w:eastAsia="id-ID"/>
        </w:rPr>
      </w:pPr>
    </w:p>
    <w:p w14:paraId="598D5D33" w14:textId="79BAE6DD" w:rsidR="00211398" w:rsidRPr="0004419C" w:rsidRDefault="001E00AA" w:rsidP="009362A7">
      <w:pPr>
        <w:spacing w:after="0" w:line="360" w:lineRule="auto"/>
        <w:jc w:val="center"/>
        <w:rPr>
          <w:rFonts w:ascii="Times New Roman" w:hAnsi="Times New Roman" w:cs="Times New Roman"/>
          <w:color w:val="000000"/>
          <w:sz w:val="24"/>
          <w:szCs w:val="24"/>
        </w:rPr>
      </w:pPr>
      <w:r w:rsidRPr="0004419C">
        <w:rPr>
          <w:rFonts w:ascii="Times New Roman" w:hAnsi="Times New Roman" w:cs="Times New Roman"/>
          <w:noProof/>
          <w:color w:val="000000"/>
          <w:sz w:val="24"/>
          <w:szCs w:val="24"/>
          <w:lang w:eastAsia="id-ID"/>
        </w:rPr>
        <w:drawing>
          <wp:inline distT="0" distB="0" distL="0" distR="0" wp14:anchorId="674C48A8" wp14:editId="1964D3AD">
            <wp:extent cx="3325965" cy="3423684"/>
            <wp:effectExtent l="0" t="0" r="825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rong Acid Water.jpg"/>
                    <pic:cNvPicPr/>
                  </pic:nvPicPr>
                  <pic:blipFill>
                    <a:blip r:embed="rId23">
                      <a:extLst>
                        <a:ext uri="{28A0092B-C50C-407E-A947-70E740481C1C}">
                          <a14:useLocalDpi xmlns:a14="http://schemas.microsoft.com/office/drawing/2010/main" val="0"/>
                        </a:ext>
                      </a:extLst>
                    </a:blip>
                    <a:stretch>
                      <a:fillRect/>
                    </a:stretch>
                  </pic:blipFill>
                  <pic:spPr>
                    <a:xfrm>
                      <a:off x="0" y="0"/>
                      <a:ext cx="3327400" cy="3425162"/>
                    </a:xfrm>
                    <a:prstGeom prst="rect">
                      <a:avLst/>
                    </a:prstGeom>
                  </pic:spPr>
                </pic:pic>
              </a:graphicData>
            </a:graphic>
          </wp:inline>
        </w:drawing>
      </w:r>
    </w:p>
    <w:p w14:paraId="309DFB94" w14:textId="77777777" w:rsidR="009362A7" w:rsidRPr="009362A7" w:rsidRDefault="009362A7" w:rsidP="009362A7">
      <w:pPr>
        <w:spacing w:after="0" w:line="360" w:lineRule="auto"/>
        <w:jc w:val="both"/>
        <w:rPr>
          <w:rFonts w:ascii="Times New Roman" w:hAnsi="Times New Roman" w:cs="Times New Roman"/>
          <w:sz w:val="24"/>
        </w:rPr>
      </w:pPr>
    </w:p>
    <w:p w14:paraId="464A898C" w14:textId="0A514A53" w:rsidR="00656A8F" w:rsidRPr="004A2043" w:rsidRDefault="009362A7" w:rsidP="009362A7">
      <w:pPr>
        <w:pStyle w:val="Heading2"/>
        <w:numPr>
          <w:ilvl w:val="0"/>
          <w:numId w:val="0"/>
        </w:numPr>
        <w:spacing w:before="0" w:line="480" w:lineRule="auto"/>
        <w:ind w:left="576"/>
        <w:jc w:val="center"/>
        <w:rPr>
          <w:rFonts w:cs="Times New Roman"/>
          <w:color w:val="000000"/>
          <w:szCs w:val="24"/>
        </w:rPr>
      </w:pPr>
      <w:bookmarkStart w:id="70" w:name="_Toc143251255"/>
      <w:bookmarkStart w:id="71" w:name="_Toc143595184"/>
      <w:r w:rsidRPr="009362A7">
        <w:t>Gambar 2.8 Air Asam Kuat 100ml </w:t>
      </w:r>
      <w:r w:rsidR="00656A8F" w:rsidRPr="004A2043">
        <w:rPr>
          <w:rFonts w:cs="Times New Roman"/>
          <w:color w:val="000000"/>
          <w:szCs w:val="24"/>
        </w:rPr>
        <w:t>Air Garam</w:t>
      </w:r>
      <w:bookmarkEnd w:id="70"/>
      <w:bookmarkEnd w:id="71"/>
    </w:p>
    <w:p w14:paraId="0219BE16" w14:textId="77777777" w:rsidR="009362A7" w:rsidRDefault="009362A7">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74FE2308" w14:textId="5D5D7211" w:rsidR="009362A7" w:rsidRDefault="009362A7" w:rsidP="007515CC">
      <w:pPr>
        <w:spacing w:after="0" w:line="480" w:lineRule="auto"/>
        <w:ind w:left="900"/>
        <w:jc w:val="both"/>
        <w:rPr>
          <w:rFonts w:ascii="Times New Roman" w:hAnsi="Times New Roman" w:cs="Times New Roman"/>
          <w:color w:val="000000"/>
          <w:sz w:val="24"/>
          <w:szCs w:val="24"/>
        </w:rPr>
      </w:pPr>
      <w:r w:rsidRPr="009362A7">
        <w:rPr>
          <w:rFonts w:ascii="Times New Roman" w:hAnsi="Times New Roman" w:cs="Times New Roman"/>
          <w:color w:val="000000"/>
          <w:sz w:val="24"/>
          <w:szCs w:val="24"/>
        </w:rPr>
        <w:lastRenderedPageBreak/>
        <w:t>Garam digunakan sebagai pendingin karena memiliki sifat pendinginan yang sering dan cepat. Bahan yang didinginkan dalam cairan asin akan mengeraskan ikatan karena pada permukaan bagian tersebut karbon akan terikat. Air garam cair adalah larutan garam dan air, titik didih larutan akan lebih tinggi dari pada pelarut murni. Besarnya kenaikan titik didih larutan dalam persamaan dinyatakan sebagai: </w:t>
      </w:r>
    </w:p>
    <w:p w14:paraId="5BD6800B" w14:textId="77777777" w:rsidR="007515CC" w:rsidRDefault="007515CC" w:rsidP="007515CC">
      <w:pPr>
        <w:spacing w:after="0" w:line="360" w:lineRule="auto"/>
        <w:jc w:val="both"/>
        <w:rPr>
          <w:rFonts w:ascii="Times New Roman" w:eastAsiaTheme="minorEastAsia" w:hAnsi="Times New Roman" w:cs="Times New Roman"/>
          <w:color w:val="000000"/>
          <w:sz w:val="24"/>
          <w:szCs w:val="24"/>
        </w:rPr>
      </w:pPr>
    </w:p>
    <w:p w14:paraId="584BCFBF" w14:textId="4670769F" w:rsidR="00D36B0C" w:rsidRPr="0004419C" w:rsidRDefault="00074068" w:rsidP="007515CC">
      <w:pPr>
        <w:spacing w:after="0" w:line="480" w:lineRule="auto"/>
        <w:jc w:val="both"/>
        <w:rPr>
          <w:rFonts w:ascii="Times New Roman" w:eastAsiaTheme="minorEastAsia" w:hAnsi="Times New Roman" w:cs="Times New Roman"/>
          <w:color w:val="000000"/>
          <w:sz w:val="24"/>
          <w:szCs w:val="24"/>
        </w:rPr>
      </w:pPr>
      <m:oMathPara>
        <m:oMath>
          <m:r>
            <w:rPr>
              <w:rFonts w:ascii="Cambria Math" w:hAnsi="Cambria Math" w:cs="Times New Roman"/>
              <w:color w:val="000000"/>
              <w:sz w:val="24"/>
              <w:szCs w:val="24"/>
            </w:rPr>
            <m:t>∆Td=Kd x m</m:t>
          </m:r>
        </m:oMath>
      </m:oMathPara>
    </w:p>
    <w:p w14:paraId="29734ECC" w14:textId="0AFA5D72" w:rsidR="007515CC" w:rsidRPr="007515CC" w:rsidRDefault="007515CC" w:rsidP="007515CC">
      <w:pPr>
        <w:spacing w:after="0" w:line="480" w:lineRule="auto"/>
        <w:jc w:val="both"/>
        <w:rPr>
          <w:rFonts w:ascii="Times New Roman" w:hAnsi="Times New Roman" w:cs="Times New Roman"/>
          <w:sz w:val="24"/>
          <w:szCs w:val="24"/>
        </w:rPr>
      </w:pPr>
      <w:r w:rsidRPr="007515CC">
        <w:rPr>
          <w:rFonts w:ascii="Times New Roman" w:hAnsi="Times New Roman" w:cs="Times New Roman"/>
          <w:sz w:val="24"/>
          <w:szCs w:val="24"/>
        </w:rPr>
        <w:t>Atau :</w:t>
      </w:r>
    </w:p>
    <w:p w14:paraId="4A02D86E" w14:textId="62B2F9BD" w:rsidR="007515CC" w:rsidRPr="007515CC" w:rsidRDefault="007515CC" w:rsidP="007515CC">
      <w:pPr>
        <w:spacing w:after="0" w:line="480" w:lineRule="auto"/>
        <w:ind w:left="1170" w:hanging="594"/>
        <w:jc w:val="both"/>
        <w:rPr>
          <w:rFonts w:ascii="Times New Roman" w:hAnsi="Times New Roman" w:cs="Times New Roman"/>
          <w:sz w:val="24"/>
          <w:szCs w:val="24"/>
        </w:rPr>
      </w:pPr>
      <w:r>
        <w:rPr>
          <w:rFonts w:ascii="Times New Roman" w:hAnsi="Times New Roman" w:cs="Times New Roman"/>
          <w:sz w:val="24"/>
          <w:szCs w:val="24"/>
        </w:rPr>
        <w:t xml:space="preserve">KD : </w:t>
      </w:r>
      <w:r w:rsidRPr="007515CC">
        <w:rPr>
          <w:rFonts w:ascii="Times New Roman" w:hAnsi="Times New Roman" w:cs="Times New Roman"/>
          <w:sz w:val="24"/>
          <w:szCs w:val="24"/>
        </w:rPr>
        <w:t>Tetapan ekuivalen titik didih molar menurut jenis pelarutnya, untuk air adalah 0,52˚C m-1</w:t>
      </w:r>
    </w:p>
    <w:p w14:paraId="7D2E9973" w14:textId="01B9C265" w:rsidR="00D36B0C" w:rsidRPr="0004419C" w:rsidRDefault="007515CC" w:rsidP="007515CC">
      <w:pPr>
        <w:spacing w:after="0" w:line="480" w:lineRule="auto"/>
        <w:ind w:left="144" w:firstLine="432"/>
        <w:jc w:val="both"/>
        <w:rPr>
          <w:rFonts w:ascii="Times New Roman" w:hAnsi="Times New Roman" w:cs="Times New Roman"/>
          <w:sz w:val="24"/>
          <w:szCs w:val="24"/>
        </w:rPr>
      </w:pPr>
      <w:r>
        <w:rPr>
          <w:rFonts w:ascii="Times New Roman" w:hAnsi="Times New Roman" w:cs="Times New Roman"/>
          <w:sz w:val="24"/>
          <w:szCs w:val="24"/>
        </w:rPr>
        <w:t xml:space="preserve">m : </w:t>
      </w:r>
      <w:r w:rsidRPr="007515CC">
        <w:rPr>
          <w:rFonts w:ascii="Times New Roman" w:hAnsi="Times New Roman" w:cs="Times New Roman"/>
          <w:sz w:val="24"/>
          <w:szCs w:val="24"/>
        </w:rPr>
        <w:t>Molaritas larutan  </w:t>
      </w:r>
    </w:p>
    <w:p w14:paraId="741BEA77" w14:textId="77777777" w:rsidR="007515CC" w:rsidRDefault="007515CC" w:rsidP="007515CC">
      <w:pPr>
        <w:spacing w:after="0" w:line="360" w:lineRule="auto"/>
        <w:jc w:val="both"/>
        <w:rPr>
          <w:rFonts w:ascii="Times New Roman" w:hAnsi="Times New Roman" w:cs="Times New Roman"/>
          <w:sz w:val="24"/>
          <w:szCs w:val="24"/>
        </w:rPr>
      </w:pPr>
    </w:p>
    <w:p w14:paraId="102B55EB" w14:textId="77777777" w:rsidR="003E15B0" w:rsidRPr="0004419C" w:rsidRDefault="003E15B0" w:rsidP="0005037D">
      <w:pPr>
        <w:spacing w:after="0" w:line="480" w:lineRule="auto"/>
        <w:jc w:val="both"/>
        <w:rPr>
          <w:rFonts w:ascii="Times New Roman" w:hAnsi="Times New Roman" w:cs="Times New Roman"/>
          <w:sz w:val="24"/>
          <w:szCs w:val="24"/>
        </w:rPr>
      </w:pPr>
      <w:r w:rsidRPr="0004419C">
        <w:rPr>
          <w:rFonts w:ascii="Times New Roman" w:hAnsi="Times New Roman" w:cs="Times New Roman"/>
          <w:noProof/>
          <w:sz w:val="24"/>
          <w:szCs w:val="24"/>
          <w:lang w:eastAsia="id-ID"/>
        </w:rPr>
        <w:drawing>
          <wp:inline distT="0" distB="0" distL="0" distR="0" wp14:anchorId="43210558" wp14:editId="0343BA35">
            <wp:extent cx="5039995" cy="2257425"/>
            <wp:effectExtent l="0" t="0" r="8255" b="9525"/>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 garam.jpg"/>
                    <pic:cNvPicPr/>
                  </pic:nvPicPr>
                  <pic:blipFill>
                    <a:blip r:embed="rId24">
                      <a:extLst>
                        <a:ext uri="{28A0092B-C50C-407E-A947-70E740481C1C}">
                          <a14:useLocalDpi xmlns:a14="http://schemas.microsoft.com/office/drawing/2010/main" val="0"/>
                        </a:ext>
                      </a:extLst>
                    </a:blip>
                    <a:stretch>
                      <a:fillRect/>
                    </a:stretch>
                  </pic:blipFill>
                  <pic:spPr>
                    <a:xfrm>
                      <a:off x="0" y="0"/>
                      <a:ext cx="5039995" cy="2257425"/>
                    </a:xfrm>
                    <a:prstGeom prst="rect">
                      <a:avLst/>
                    </a:prstGeom>
                  </pic:spPr>
                </pic:pic>
              </a:graphicData>
            </a:graphic>
          </wp:inline>
        </w:drawing>
      </w:r>
    </w:p>
    <w:p w14:paraId="331AF560" w14:textId="3A3D2F1D" w:rsidR="003E15B0" w:rsidRDefault="007515CC" w:rsidP="007515CC">
      <w:pPr>
        <w:pStyle w:val="Heading2"/>
        <w:numPr>
          <w:ilvl w:val="0"/>
          <w:numId w:val="0"/>
        </w:numPr>
        <w:spacing w:before="0" w:line="480" w:lineRule="auto"/>
        <w:ind w:left="576"/>
        <w:jc w:val="center"/>
      </w:pPr>
      <w:bookmarkStart w:id="72" w:name="_Toc143251256"/>
      <w:bookmarkStart w:id="73" w:name="_Toc143595185"/>
      <w:r w:rsidRPr="007515CC">
        <w:rPr>
          <w:lang w:val="en-US"/>
        </w:rPr>
        <w:t>Gambar 2.9 Air dicampur dengan 1 sendok teh garam</w:t>
      </w:r>
      <w:bookmarkEnd w:id="72"/>
      <w:bookmarkEnd w:id="73"/>
    </w:p>
    <w:p w14:paraId="58454201" w14:textId="77777777" w:rsidR="007515CC" w:rsidRPr="007515CC" w:rsidRDefault="007515CC" w:rsidP="007515CC">
      <w:pPr>
        <w:spacing w:after="0" w:line="360" w:lineRule="auto"/>
        <w:jc w:val="both"/>
        <w:rPr>
          <w:rFonts w:ascii="Times New Roman" w:hAnsi="Times New Roman" w:cs="Times New Roman"/>
          <w:sz w:val="24"/>
        </w:rPr>
      </w:pPr>
    </w:p>
    <w:p w14:paraId="0962CE1D" w14:textId="77777777" w:rsidR="007515CC" w:rsidRDefault="007515CC">
      <w:pP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br w:type="page"/>
      </w:r>
    </w:p>
    <w:p w14:paraId="7ADD26A0" w14:textId="1544BF12" w:rsidR="00320C03" w:rsidRDefault="007515CC" w:rsidP="007515CC">
      <w:pPr>
        <w:spacing w:after="0" w:line="480" w:lineRule="auto"/>
        <w:ind w:firstLine="576"/>
        <w:jc w:val="both"/>
        <w:rPr>
          <w:rFonts w:ascii="Times New Roman" w:hAnsi="Times New Roman" w:cs="Times New Roman"/>
          <w:color w:val="000000"/>
          <w:sz w:val="24"/>
          <w:szCs w:val="24"/>
        </w:rPr>
      </w:pPr>
      <w:r w:rsidRPr="007515CC">
        <w:rPr>
          <w:rFonts w:ascii="Times New Roman" w:hAnsi="Times New Roman" w:cs="Times New Roman"/>
          <w:color w:val="000000"/>
          <w:sz w:val="24"/>
          <w:szCs w:val="24"/>
          <w:lang w:val="en-US"/>
        </w:rPr>
        <w:lastRenderedPageBreak/>
        <w:t>Keuntungan menggunakan brine sebagai media pendingin adalah selama pendinginan, suhunya merata di seluruh bagian permukaan, tanpa risiko oksidasi, karbonisasi, atau dekarbonisasi (Gary, 2018). Kemampuan media untuk mendinginkan sampel bervariasi dengan temperatur, viskositas, level larutan dan bahan substrat pendingin (Soedjono, 2016). Air adalah senyawa yang mengandung unsur (H) dan oksigen (O), dengan perbandingan 2 atom hidrogen dan 1 atom oksigen (H2O). Kedua unsur ini memiliki sifat yang berlawanan, hidrogen tidak diperlukan untuk pembakaran, sedangkan oksigen sangat penting untuk pembakaran. Dalam senyawanya, kedua unsur ini memiliki sifat baru yaitu tidak mudah terbakar. Minyak bumi merupakan mineral yang berasal dari bangkai tumbuhan dan hewan laut (plankton) yang tertimbun selama jutaan tahun, dengan sifat selalu menempel dan menyebar pada permukaan yang bergesekan. Viskositas oli dan oli dasar memiliki pengaruh besar pada pendinginan sampel. Minyak dengan kekentalan lebih rendah memiliki kemampuan menyerap panas yang lebih baik daripada minyak dengan kekentalan lebih tinggi karena proses penyerapan panas akan lebih lambat (Soedjono, 2016). Penggunaan minyak yang mengandung unsur hidrokarbon pada saat digunakan sebagai pendingin selama perlakuan panas akan menyebabkan munculnya lapisan karbon pada permukaan sampel sehingga menyebabkan sampel mengeras (Soedjono, 2016). </w:t>
      </w:r>
    </w:p>
    <w:p w14:paraId="69F91134" w14:textId="77777777" w:rsidR="007515CC" w:rsidRPr="007515CC" w:rsidRDefault="007515CC" w:rsidP="007515CC">
      <w:pPr>
        <w:spacing w:after="0" w:line="360" w:lineRule="auto"/>
        <w:jc w:val="both"/>
        <w:rPr>
          <w:rFonts w:ascii="Times New Roman" w:hAnsi="Times New Roman" w:cs="Times New Roman"/>
          <w:color w:val="000000"/>
          <w:sz w:val="24"/>
          <w:szCs w:val="24"/>
        </w:rPr>
      </w:pPr>
    </w:p>
    <w:p w14:paraId="1818BD2E" w14:textId="77777777" w:rsidR="007515CC" w:rsidRDefault="007515CC">
      <w:pPr>
        <w:rPr>
          <w:rFonts w:ascii="Times New Roman" w:eastAsiaTheme="majorEastAsia" w:hAnsi="Times New Roman" w:cstheme="majorBidi"/>
          <w:b/>
          <w:bCs/>
          <w:sz w:val="24"/>
          <w:szCs w:val="26"/>
        </w:rPr>
      </w:pPr>
      <w:r>
        <w:br w:type="page"/>
      </w:r>
    </w:p>
    <w:p w14:paraId="28843AD9" w14:textId="34D2DA98" w:rsidR="00112F14" w:rsidRPr="0004419C" w:rsidRDefault="007515CC" w:rsidP="007515CC">
      <w:pPr>
        <w:pStyle w:val="Heading2"/>
        <w:numPr>
          <w:ilvl w:val="0"/>
          <w:numId w:val="0"/>
        </w:numPr>
        <w:spacing w:before="0" w:line="480" w:lineRule="auto"/>
        <w:jc w:val="center"/>
      </w:pPr>
      <w:bookmarkStart w:id="74" w:name="_Toc143251257"/>
      <w:bookmarkStart w:id="75" w:name="_Toc143595186"/>
      <w:r w:rsidRPr="007515CC">
        <w:lastRenderedPageBreak/>
        <w:t>Tabel 2.4 Kapasitas pendinginan air dan minyak pelumas.</w:t>
      </w:r>
      <w:bookmarkEnd w:id="74"/>
      <w:bookmarkEnd w:id="75"/>
    </w:p>
    <w:tbl>
      <w:tblPr>
        <w:tblStyle w:val="TableGrid"/>
        <w:tblpPr w:leftFromText="180" w:rightFromText="180" w:vertAnchor="text" w:horzAnchor="margin" w:tblpXSpec="center" w:tblpY="18"/>
        <w:tblOverlap w:val="never"/>
        <w:tblW w:w="0" w:type="auto"/>
        <w:tblLook w:val="04A0" w:firstRow="1" w:lastRow="0" w:firstColumn="1" w:lastColumn="0" w:noHBand="0" w:noVBand="1"/>
      </w:tblPr>
      <w:tblGrid>
        <w:gridCol w:w="4194"/>
        <w:gridCol w:w="1275"/>
        <w:gridCol w:w="1875"/>
      </w:tblGrid>
      <w:tr w:rsidR="0029325B" w:rsidRPr="0004419C" w14:paraId="135E2123" w14:textId="77777777" w:rsidTr="004823EB">
        <w:trPr>
          <w:trHeight w:val="434"/>
        </w:trPr>
        <w:tc>
          <w:tcPr>
            <w:tcW w:w="4194" w:type="dxa"/>
            <w:vAlign w:val="center"/>
          </w:tcPr>
          <w:p w14:paraId="73D2717E" w14:textId="44D88316" w:rsidR="00112F14" w:rsidRPr="007515CC" w:rsidRDefault="007515CC" w:rsidP="007515CC">
            <w:pPr>
              <w:spacing w:line="480" w:lineRule="auto"/>
              <w:jc w:val="center"/>
              <w:rPr>
                <w:rFonts w:ascii="Times New Roman" w:hAnsi="Times New Roman" w:cs="Times New Roman"/>
                <w:color w:val="000000"/>
                <w:sz w:val="24"/>
                <w:szCs w:val="24"/>
              </w:rPr>
            </w:pPr>
            <w:r w:rsidRPr="007515CC">
              <w:rPr>
                <w:rStyle w:val="sw"/>
                <w:rFonts w:ascii="Times New Roman" w:hAnsi="Times New Roman" w:cs="Times New Roman"/>
                <w:sz w:val="24"/>
              </w:rPr>
              <w:t>Spesifikasi</w:t>
            </w:r>
          </w:p>
        </w:tc>
        <w:tc>
          <w:tcPr>
            <w:tcW w:w="1275" w:type="dxa"/>
            <w:vAlign w:val="center"/>
          </w:tcPr>
          <w:p w14:paraId="6B58E6BB" w14:textId="38E4A1C3" w:rsidR="00112F14" w:rsidRPr="004823EB" w:rsidRDefault="004823EB" w:rsidP="004823EB">
            <w:pPr>
              <w:spacing w:line="480" w:lineRule="auto"/>
              <w:jc w:val="center"/>
              <w:rPr>
                <w:rFonts w:ascii="Times New Roman" w:hAnsi="Times New Roman" w:cs="Times New Roman"/>
                <w:color w:val="000000"/>
                <w:sz w:val="24"/>
                <w:szCs w:val="24"/>
              </w:rPr>
            </w:pPr>
            <w:r w:rsidRPr="004823EB">
              <w:rPr>
                <w:rStyle w:val="sw"/>
                <w:rFonts w:ascii="Times New Roman" w:hAnsi="Times New Roman" w:cs="Times New Roman"/>
                <w:bCs/>
                <w:sz w:val="24"/>
              </w:rPr>
              <w:t>air</w:t>
            </w:r>
            <w:r w:rsidRPr="004823EB">
              <w:rPr>
                <w:rFonts w:ascii="Times New Roman" w:hAnsi="Times New Roman" w:cs="Times New Roman"/>
                <w:sz w:val="24"/>
              </w:rPr>
              <w:t xml:space="preserve"> </w:t>
            </w:r>
            <w:r w:rsidRPr="004823EB">
              <w:rPr>
                <w:rStyle w:val="sw"/>
                <w:rFonts w:ascii="Times New Roman" w:hAnsi="Times New Roman" w:cs="Times New Roman"/>
                <w:bCs/>
                <w:sz w:val="24"/>
              </w:rPr>
              <w:t>normal</w:t>
            </w:r>
          </w:p>
        </w:tc>
        <w:tc>
          <w:tcPr>
            <w:tcW w:w="1875" w:type="dxa"/>
            <w:vAlign w:val="center"/>
          </w:tcPr>
          <w:p w14:paraId="4C988CCB" w14:textId="475C518B" w:rsidR="00112F14" w:rsidRPr="004823EB" w:rsidRDefault="004823EB" w:rsidP="004823EB">
            <w:pPr>
              <w:spacing w:line="480" w:lineRule="auto"/>
              <w:jc w:val="center"/>
              <w:rPr>
                <w:rFonts w:ascii="Times New Roman" w:hAnsi="Times New Roman" w:cs="Times New Roman"/>
                <w:color w:val="000000"/>
                <w:sz w:val="24"/>
                <w:szCs w:val="24"/>
              </w:rPr>
            </w:pPr>
            <w:r w:rsidRPr="004823EB">
              <w:rPr>
                <w:rStyle w:val="sw"/>
                <w:rFonts w:ascii="Times New Roman" w:hAnsi="Times New Roman" w:cs="Times New Roman"/>
                <w:bCs/>
                <w:sz w:val="24"/>
              </w:rPr>
              <w:t>minyak</w:t>
            </w:r>
            <w:r w:rsidRPr="004823EB">
              <w:rPr>
                <w:rFonts w:ascii="Times New Roman" w:hAnsi="Times New Roman" w:cs="Times New Roman"/>
                <w:sz w:val="24"/>
              </w:rPr>
              <w:t xml:space="preserve"> </w:t>
            </w:r>
            <w:r w:rsidRPr="004823EB">
              <w:rPr>
                <w:rStyle w:val="sw"/>
                <w:rFonts w:ascii="Times New Roman" w:hAnsi="Times New Roman" w:cs="Times New Roman"/>
                <w:sz w:val="24"/>
              </w:rPr>
              <w:t>SAE</w:t>
            </w:r>
            <w:r w:rsidRPr="004823EB">
              <w:rPr>
                <w:rFonts w:ascii="Times New Roman" w:hAnsi="Times New Roman" w:cs="Times New Roman"/>
                <w:sz w:val="24"/>
              </w:rPr>
              <w:t xml:space="preserve"> </w:t>
            </w:r>
            <w:r w:rsidRPr="004823EB">
              <w:rPr>
                <w:rStyle w:val="sw"/>
                <w:rFonts w:ascii="Times New Roman" w:hAnsi="Times New Roman" w:cs="Times New Roman"/>
                <w:sz w:val="24"/>
              </w:rPr>
              <w:t>20</w:t>
            </w:r>
            <w:r w:rsidRPr="004823EB">
              <w:rPr>
                <w:rFonts w:ascii="Times New Roman" w:hAnsi="Times New Roman" w:cs="Times New Roman"/>
                <w:sz w:val="24"/>
              </w:rPr>
              <w:t> </w:t>
            </w:r>
          </w:p>
        </w:tc>
      </w:tr>
      <w:tr w:rsidR="00112F14" w:rsidRPr="0004419C" w14:paraId="35AC0818" w14:textId="77777777" w:rsidTr="004823EB">
        <w:tc>
          <w:tcPr>
            <w:tcW w:w="4194" w:type="dxa"/>
            <w:vAlign w:val="center"/>
          </w:tcPr>
          <w:p w14:paraId="1D2A09F1" w14:textId="3B7895DC" w:rsidR="00112F14" w:rsidRPr="004823EB" w:rsidRDefault="004823EB" w:rsidP="004823EB">
            <w:pPr>
              <w:spacing w:line="480" w:lineRule="auto"/>
              <w:jc w:val="center"/>
              <w:rPr>
                <w:rFonts w:ascii="Times New Roman" w:hAnsi="Times New Roman" w:cs="Times New Roman"/>
                <w:color w:val="000000"/>
                <w:sz w:val="24"/>
                <w:szCs w:val="24"/>
              </w:rPr>
            </w:pPr>
            <w:r w:rsidRPr="004823EB">
              <w:rPr>
                <w:rStyle w:val="sw"/>
                <w:rFonts w:ascii="Times New Roman" w:hAnsi="Times New Roman" w:cs="Times New Roman"/>
                <w:sz w:val="24"/>
              </w:rPr>
              <w:t>Kapasitas</w:t>
            </w:r>
            <w:r w:rsidRPr="004823EB">
              <w:rPr>
                <w:rFonts w:ascii="Times New Roman" w:hAnsi="Times New Roman" w:cs="Times New Roman"/>
                <w:sz w:val="24"/>
              </w:rPr>
              <w:t xml:space="preserve"> </w:t>
            </w:r>
            <w:r w:rsidRPr="004823EB">
              <w:rPr>
                <w:rStyle w:val="sw"/>
                <w:rFonts w:ascii="Times New Roman" w:hAnsi="Times New Roman" w:cs="Times New Roman"/>
                <w:sz w:val="24"/>
              </w:rPr>
              <w:t>panas</w:t>
            </w:r>
            <w:r w:rsidRPr="004823EB">
              <w:rPr>
                <w:rFonts w:ascii="Times New Roman" w:hAnsi="Times New Roman" w:cs="Times New Roman"/>
                <w:sz w:val="24"/>
              </w:rPr>
              <w:t xml:space="preserve"> </w:t>
            </w:r>
            <w:r w:rsidRPr="004823EB">
              <w:rPr>
                <w:rStyle w:val="sw"/>
                <w:rFonts w:ascii="Times New Roman" w:hAnsi="Times New Roman" w:cs="Times New Roman"/>
                <w:sz w:val="24"/>
              </w:rPr>
              <w:t>(kj/kg</w:t>
            </w:r>
            <w:r w:rsidRPr="004823EB">
              <w:rPr>
                <w:rFonts w:ascii="Times New Roman" w:hAnsi="Times New Roman" w:cs="Times New Roman"/>
                <w:sz w:val="24"/>
              </w:rPr>
              <w:t xml:space="preserve"> </w:t>
            </w:r>
            <w:r w:rsidRPr="004823EB">
              <w:rPr>
                <w:rStyle w:val="sw"/>
                <w:rFonts w:ascii="Times New Roman" w:hAnsi="Times New Roman" w:cs="Times New Roman"/>
                <w:sz w:val="24"/>
              </w:rPr>
              <w:t>ºK)</w:t>
            </w:r>
          </w:p>
        </w:tc>
        <w:tc>
          <w:tcPr>
            <w:tcW w:w="1275" w:type="dxa"/>
            <w:vAlign w:val="center"/>
          </w:tcPr>
          <w:p w14:paraId="70CC2E4D" w14:textId="77777777" w:rsidR="00112F14" w:rsidRPr="0004419C" w:rsidRDefault="0029325B" w:rsidP="007515CC">
            <w:pPr>
              <w:spacing w:line="48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4,186</w:t>
            </w:r>
          </w:p>
        </w:tc>
        <w:tc>
          <w:tcPr>
            <w:tcW w:w="1875" w:type="dxa"/>
            <w:vAlign w:val="center"/>
          </w:tcPr>
          <w:p w14:paraId="64193250" w14:textId="77777777" w:rsidR="00112F14" w:rsidRPr="0004419C" w:rsidRDefault="0029325B" w:rsidP="007515CC">
            <w:pPr>
              <w:spacing w:line="48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1,675</w:t>
            </w:r>
          </w:p>
        </w:tc>
      </w:tr>
      <w:tr w:rsidR="00112F14" w:rsidRPr="0004419C" w14:paraId="5ACEBFB6" w14:textId="77777777" w:rsidTr="004823EB">
        <w:tc>
          <w:tcPr>
            <w:tcW w:w="4194" w:type="dxa"/>
            <w:vAlign w:val="center"/>
          </w:tcPr>
          <w:p w14:paraId="23BF632D" w14:textId="48F8C0F0" w:rsidR="00112F14" w:rsidRPr="004823EB" w:rsidRDefault="004823EB" w:rsidP="007515CC">
            <w:pPr>
              <w:spacing w:line="480" w:lineRule="auto"/>
              <w:jc w:val="center"/>
              <w:rPr>
                <w:rFonts w:ascii="Times New Roman" w:hAnsi="Times New Roman" w:cs="Times New Roman"/>
                <w:color w:val="000000"/>
                <w:sz w:val="24"/>
                <w:szCs w:val="24"/>
              </w:rPr>
            </w:pPr>
            <w:r w:rsidRPr="004823EB">
              <w:rPr>
                <w:rStyle w:val="sw"/>
                <w:rFonts w:ascii="Times New Roman" w:hAnsi="Times New Roman" w:cs="Times New Roman"/>
                <w:sz w:val="24"/>
              </w:rPr>
              <w:t>Panas</w:t>
            </w:r>
            <w:r w:rsidRPr="004823EB">
              <w:rPr>
                <w:rFonts w:ascii="Times New Roman" w:hAnsi="Times New Roman" w:cs="Times New Roman"/>
                <w:sz w:val="24"/>
              </w:rPr>
              <w:t xml:space="preserve"> </w:t>
            </w:r>
            <w:r w:rsidRPr="004823EB">
              <w:rPr>
                <w:rStyle w:val="sw"/>
                <w:rFonts w:ascii="Times New Roman" w:hAnsi="Times New Roman" w:cs="Times New Roman"/>
                <w:sz w:val="24"/>
              </w:rPr>
              <w:t>penguapan</w:t>
            </w:r>
            <w:r w:rsidRPr="004823EB">
              <w:rPr>
                <w:rFonts w:ascii="Times New Roman" w:hAnsi="Times New Roman" w:cs="Times New Roman"/>
                <w:sz w:val="24"/>
              </w:rPr>
              <w:t xml:space="preserve"> </w:t>
            </w:r>
            <w:r w:rsidRPr="004823EB">
              <w:rPr>
                <w:rStyle w:val="sw"/>
                <w:rFonts w:ascii="Times New Roman" w:hAnsi="Times New Roman" w:cs="Times New Roman"/>
                <w:sz w:val="24"/>
              </w:rPr>
              <w:t>(kj/kg)</w:t>
            </w:r>
          </w:p>
        </w:tc>
        <w:tc>
          <w:tcPr>
            <w:tcW w:w="1275" w:type="dxa"/>
            <w:vAlign w:val="center"/>
          </w:tcPr>
          <w:p w14:paraId="004C82C1" w14:textId="77777777" w:rsidR="00112F14" w:rsidRPr="0004419C" w:rsidRDefault="0029325B" w:rsidP="007515CC">
            <w:pPr>
              <w:spacing w:line="48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2256</w:t>
            </w:r>
          </w:p>
        </w:tc>
        <w:tc>
          <w:tcPr>
            <w:tcW w:w="1875" w:type="dxa"/>
            <w:vAlign w:val="center"/>
          </w:tcPr>
          <w:p w14:paraId="1240CB95" w14:textId="77777777" w:rsidR="00112F14" w:rsidRPr="0004419C" w:rsidRDefault="0029325B" w:rsidP="007515CC">
            <w:pPr>
              <w:spacing w:line="48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314</w:t>
            </w:r>
          </w:p>
        </w:tc>
      </w:tr>
      <w:tr w:rsidR="00112F14" w:rsidRPr="0004419C" w14:paraId="301A17A6" w14:textId="77777777" w:rsidTr="004823EB">
        <w:trPr>
          <w:trHeight w:val="717"/>
        </w:trPr>
        <w:tc>
          <w:tcPr>
            <w:tcW w:w="4194" w:type="dxa"/>
            <w:vAlign w:val="center"/>
          </w:tcPr>
          <w:p w14:paraId="489D943F" w14:textId="084E5448" w:rsidR="00112F14" w:rsidRPr="004823EB" w:rsidRDefault="004823EB" w:rsidP="007515CC">
            <w:pPr>
              <w:spacing w:line="480" w:lineRule="auto"/>
              <w:jc w:val="center"/>
              <w:rPr>
                <w:rFonts w:ascii="Times New Roman" w:hAnsi="Times New Roman" w:cs="Times New Roman"/>
                <w:color w:val="000000"/>
                <w:sz w:val="24"/>
                <w:szCs w:val="24"/>
              </w:rPr>
            </w:pPr>
            <w:r w:rsidRPr="004823EB">
              <w:rPr>
                <w:rStyle w:val="sw"/>
                <w:rFonts w:ascii="Times New Roman" w:hAnsi="Times New Roman" w:cs="Times New Roman"/>
                <w:sz w:val="24"/>
              </w:rPr>
              <w:t>Koefisien</w:t>
            </w:r>
            <w:r w:rsidRPr="004823EB">
              <w:rPr>
                <w:rFonts w:ascii="Times New Roman" w:hAnsi="Times New Roman" w:cs="Times New Roman"/>
                <w:sz w:val="24"/>
              </w:rPr>
              <w:t xml:space="preserve"> </w:t>
            </w:r>
            <w:r w:rsidRPr="004823EB">
              <w:rPr>
                <w:rStyle w:val="sw"/>
                <w:rFonts w:ascii="Times New Roman" w:hAnsi="Times New Roman" w:cs="Times New Roman"/>
                <w:bCs/>
                <w:sz w:val="24"/>
              </w:rPr>
              <w:t>konduktivitas</w:t>
            </w:r>
            <w:r w:rsidRPr="004823EB">
              <w:rPr>
                <w:rFonts w:ascii="Times New Roman" w:hAnsi="Times New Roman" w:cs="Times New Roman"/>
                <w:sz w:val="24"/>
              </w:rPr>
              <w:t xml:space="preserve"> </w:t>
            </w:r>
            <w:r w:rsidRPr="004823EB">
              <w:rPr>
                <w:rStyle w:val="sw"/>
                <w:rFonts w:ascii="Times New Roman" w:hAnsi="Times New Roman" w:cs="Times New Roman"/>
                <w:bCs/>
                <w:sz w:val="24"/>
              </w:rPr>
              <w:t>termal</w:t>
            </w:r>
            <w:r w:rsidRPr="004823EB">
              <w:rPr>
                <w:rFonts w:ascii="Times New Roman" w:hAnsi="Times New Roman" w:cs="Times New Roman"/>
                <w:sz w:val="24"/>
              </w:rPr>
              <w:t xml:space="preserve"> </w:t>
            </w:r>
            <w:r w:rsidRPr="004823EB">
              <w:rPr>
                <w:rStyle w:val="sw"/>
                <w:rFonts w:ascii="Times New Roman" w:hAnsi="Times New Roman" w:cs="Times New Roman"/>
                <w:sz w:val="24"/>
              </w:rPr>
              <w:t>(j/m.s</w:t>
            </w:r>
            <w:r w:rsidRPr="004823EB">
              <w:rPr>
                <w:rFonts w:ascii="Times New Roman" w:hAnsi="Times New Roman" w:cs="Times New Roman"/>
                <w:sz w:val="24"/>
              </w:rPr>
              <w:t xml:space="preserve"> </w:t>
            </w:r>
            <w:r w:rsidRPr="004823EB">
              <w:rPr>
                <w:rStyle w:val="sw"/>
                <w:rFonts w:ascii="Times New Roman" w:hAnsi="Times New Roman" w:cs="Times New Roman"/>
                <w:bCs/>
                <w:sz w:val="24"/>
              </w:rPr>
              <w:t>K)</w:t>
            </w:r>
            <w:r w:rsidRPr="004823EB">
              <w:rPr>
                <w:rFonts w:ascii="Times New Roman" w:hAnsi="Times New Roman" w:cs="Times New Roman"/>
                <w:sz w:val="24"/>
              </w:rPr>
              <w:t> </w:t>
            </w:r>
          </w:p>
        </w:tc>
        <w:tc>
          <w:tcPr>
            <w:tcW w:w="1275" w:type="dxa"/>
            <w:vAlign w:val="center"/>
          </w:tcPr>
          <w:p w14:paraId="604D0CDA" w14:textId="77777777" w:rsidR="00112F14" w:rsidRPr="0004419C" w:rsidRDefault="0029325B" w:rsidP="007515CC">
            <w:pPr>
              <w:spacing w:line="48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0,582</w:t>
            </w:r>
          </w:p>
        </w:tc>
        <w:tc>
          <w:tcPr>
            <w:tcW w:w="1875" w:type="dxa"/>
            <w:vAlign w:val="center"/>
          </w:tcPr>
          <w:p w14:paraId="06F2EA7B" w14:textId="77777777" w:rsidR="00112F14" w:rsidRPr="0004419C" w:rsidRDefault="0029325B" w:rsidP="007515CC">
            <w:pPr>
              <w:spacing w:line="48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0,14</w:t>
            </w:r>
          </w:p>
        </w:tc>
      </w:tr>
    </w:tbl>
    <w:p w14:paraId="40A1A1F1" w14:textId="7BF23BE0" w:rsidR="00D36B0C" w:rsidRPr="0004419C" w:rsidRDefault="00D36B0C" w:rsidP="004823EB">
      <w:pPr>
        <w:spacing w:after="0" w:line="360" w:lineRule="auto"/>
        <w:jc w:val="both"/>
        <w:rPr>
          <w:rFonts w:ascii="Times New Roman" w:hAnsi="Times New Roman" w:cs="Times New Roman"/>
          <w:color w:val="000000"/>
          <w:sz w:val="24"/>
          <w:szCs w:val="24"/>
        </w:rPr>
      </w:pPr>
    </w:p>
    <w:p w14:paraId="2B4C5E37" w14:textId="58B8C577" w:rsidR="004823EB" w:rsidRPr="004823EB" w:rsidRDefault="004823EB" w:rsidP="00402371">
      <w:pPr>
        <w:pStyle w:val="Style2"/>
        <w:numPr>
          <w:ilvl w:val="1"/>
          <w:numId w:val="34"/>
        </w:numPr>
        <w:spacing w:before="0" w:line="480" w:lineRule="auto"/>
        <w:ind w:hanging="720"/>
      </w:pPr>
      <w:bookmarkStart w:id="76" w:name="_Toc143595187"/>
      <w:bookmarkStart w:id="77" w:name="_Toc140685537"/>
      <w:r w:rsidRPr="004823EB">
        <w:rPr>
          <w:rStyle w:val="sw"/>
          <w:bCs w:val="0"/>
        </w:rPr>
        <w:t>Uji</w:t>
      </w:r>
      <w:r w:rsidRPr="004823EB">
        <w:t xml:space="preserve"> </w:t>
      </w:r>
      <w:r w:rsidRPr="004823EB">
        <w:rPr>
          <w:rStyle w:val="sw"/>
          <w:bCs w:val="0"/>
        </w:rPr>
        <w:t>kekuatan</w:t>
      </w:r>
      <w:r w:rsidRPr="004823EB">
        <w:t xml:space="preserve"> </w:t>
      </w:r>
      <w:r w:rsidRPr="004823EB">
        <w:rPr>
          <w:rStyle w:val="sw"/>
          <w:bCs w:val="0"/>
        </w:rPr>
        <w:t>mekanik</w:t>
      </w:r>
      <w:r w:rsidRPr="004823EB">
        <w:t xml:space="preserve"> </w:t>
      </w:r>
      <w:r w:rsidRPr="004823EB">
        <w:rPr>
          <w:rStyle w:val="sw"/>
          <w:bCs w:val="0"/>
        </w:rPr>
        <w:t>las</w:t>
      </w:r>
      <w:r w:rsidRPr="004823EB">
        <w:t xml:space="preserve"> </w:t>
      </w:r>
      <w:r w:rsidRPr="004823EB">
        <w:rPr>
          <w:rStyle w:val="sw"/>
        </w:rPr>
        <w:t>GMAW</w:t>
      </w:r>
      <w:bookmarkEnd w:id="76"/>
    </w:p>
    <w:p w14:paraId="437C4491" w14:textId="16DDDB59" w:rsidR="004823EB" w:rsidRDefault="004823EB" w:rsidP="00402371">
      <w:pPr>
        <w:pStyle w:val="Heading2"/>
        <w:numPr>
          <w:ilvl w:val="0"/>
          <w:numId w:val="36"/>
        </w:numPr>
        <w:spacing w:before="0" w:line="480" w:lineRule="auto"/>
        <w:ind w:left="720"/>
        <w:jc w:val="both"/>
      </w:pPr>
      <w:bookmarkStart w:id="78" w:name="_Toc143595188"/>
      <w:r w:rsidRPr="004823EB">
        <w:rPr>
          <w:rStyle w:val="sw"/>
        </w:rPr>
        <w:t>Uji</w:t>
      </w:r>
      <w:r w:rsidRPr="004823EB">
        <w:t xml:space="preserve"> </w:t>
      </w:r>
      <w:r w:rsidRPr="004823EB">
        <w:rPr>
          <w:rStyle w:val="sw"/>
          <w:bCs w:val="0"/>
        </w:rPr>
        <w:t>dampak</w:t>
      </w:r>
      <w:bookmarkEnd w:id="78"/>
      <w:r w:rsidRPr="004823EB">
        <w:t> </w:t>
      </w:r>
    </w:p>
    <w:p w14:paraId="5CAF82A6" w14:textId="2DC54318" w:rsidR="004823EB" w:rsidRPr="004823EB" w:rsidRDefault="004823EB" w:rsidP="00B17F27">
      <w:pPr>
        <w:spacing w:after="0" w:line="480" w:lineRule="auto"/>
        <w:ind w:left="720" w:firstLine="703"/>
        <w:jc w:val="both"/>
        <w:rPr>
          <w:rFonts w:ascii="Times New Roman" w:hAnsi="Times New Roman" w:cs="Times New Roman"/>
          <w:sz w:val="24"/>
          <w:szCs w:val="24"/>
        </w:rPr>
      </w:pPr>
      <w:r w:rsidRPr="004823EB">
        <w:rPr>
          <w:rFonts w:ascii="Times New Roman" w:hAnsi="Times New Roman" w:cs="Times New Roman"/>
          <w:sz w:val="24"/>
          <w:szCs w:val="24"/>
        </w:rPr>
        <w:t>Dalam pengujian impak biasanya digunakan dua metode yaitu Charpy atau Izood dengan notch dan tanpa notch. Ketangguhan adalah ukuran energi yang diperlukan untuk mematahkan atau merusak suatu material, diukur sebagai area di bawah kurva tegangan-regangan. Menurut uji tumbukan, Gas Metal Arc Welding (GMAW) mengungguli 352.334 MPa (Perbandingan sifat mekanik hasil perbaikan bilah baling-baling las kuningan dengan l Alat Las Busur Logam) gas dan logam, 2022). (Amount of Flow Parameter, 2008), arus las dan kecepatan aliran gas merupakan parameter las yang dapat mempengaruhi hasil las GMAW pada Aluminium 5083. Sampel diperlakukan dengan variasi kecepatan volumetrik aliran gas dan perubahan arus las. Tes ketahanan kejut adalah tes yang mengukur ketahanan material terhadap beban kejut. Dasar uji impak adalah penyerapan energi potensial dari pendulum beban yang berayun dari ketinggian tertentu dan membentur benda uji sehingga benda uji mengalami deformasi (Buku Uji Bahan Teknik Perkapalan), 2014). </w:t>
      </w:r>
    </w:p>
    <w:p w14:paraId="519962C9" w14:textId="59BE6649" w:rsidR="00B17F27" w:rsidRDefault="00B17F27" w:rsidP="00402371">
      <w:pPr>
        <w:pStyle w:val="Heading1"/>
        <w:numPr>
          <w:ilvl w:val="0"/>
          <w:numId w:val="36"/>
        </w:numPr>
        <w:spacing w:before="0" w:line="480" w:lineRule="auto"/>
        <w:ind w:left="720"/>
        <w:jc w:val="both"/>
      </w:pPr>
      <w:bookmarkStart w:id="79" w:name="_Toc143595189"/>
      <w:r>
        <w:lastRenderedPageBreak/>
        <w:t>Tes lentur</w:t>
      </w:r>
      <w:bookmarkEnd w:id="79"/>
    </w:p>
    <w:p w14:paraId="7D405302" w14:textId="77777777" w:rsidR="00B17F27" w:rsidRPr="00B17F27" w:rsidRDefault="00B17F27" w:rsidP="00B17F27">
      <w:pPr>
        <w:spacing w:after="0" w:line="480" w:lineRule="auto"/>
        <w:ind w:left="720" w:firstLine="720"/>
        <w:jc w:val="both"/>
        <w:rPr>
          <w:rFonts w:ascii="Times New Roman" w:hAnsi="Times New Roman" w:cs="Times New Roman"/>
          <w:sz w:val="24"/>
        </w:rPr>
      </w:pPr>
      <w:r w:rsidRPr="00B17F27">
        <w:rPr>
          <w:rFonts w:ascii="Times New Roman" w:hAnsi="Times New Roman" w:cs="Times New Roman"/>
          <w:sz w:val="24"/>
        </w:rPr>
        <w:t xml:space="preserve">Uji tekukan merupakan salah satu uji destruktif. Pengujian destruktif adalah pengujian yang digunakan untuk mengetahui kekuatan logam dalam konstruksi. Bending test merupakan salah satu metode pengujian yang digunakan untuk mengetahui formability suatu lembaran atau kekuatan suatu las (Bend and Macrostructure in GMAW Welding Procedure, 2021). Daya tahan hasil las dipengaruhi oleh jenis elektroda dan variasi arus. Faktor penentu hasil pengelasan adalah permukaan material yang bersih menciptakan las yang lebih kuat, oksidasi permukaan harus dihilangkan karena zat ini dapat terperangkap dalam logam beku (Analisis Kekuatan Uji Bending, 2021). Uji lentur dapat dilakukan pada material curah dan material tanah liat untuk mengetahui adanya cacat dan retakan pada permukaan material. Pengujian bending pada material keras dan rapuh merupakan cara terbaik untuk mengetahui sifat mekanik suatu benda uji (Mechanical Properties Test, 2012). </w:t>
      </w:r>
    </w:p>
    <w:p w14:paraId="055C7D41" w14:textId="1D077B95" w:rsidR="00B17F27" w:rsidRPr="00B17F27" w:rsidRDefault="00B17F27" w:rsidP="00402371">
      <w:pPr>
        <w:pStyle w:val="Heading2"/>
        <w:numPr>
          <w:ilvl w:val="0"/>
          <w:numId w:val="36"/>
        </w:numPr>
        <w:spacing w:before="0" w:line="480" w:lineRule="auto"/>
        <w:ind w:left="720"/>
        <w:jc w:val="both"/>
      </w:pPr>
      <w:bookmarkStart w:id="80" w:name="_Toc143595190"/>
      <w:r w:rsidRPr="00B17F27">
        <w:t>Uji korosi</w:t>
      </w:r>
      <w:bookmarkEnd w:id="80"/>
    </w:p>
    <w:p w14:paraId="6C9018F5" w14:textId="483DCB2E" w:rsidR="00314CCA" w:rsidRDefault="00B17F27" w:rsidP="00B17F27">
      <w:pPr>
        <w:spacing w:after="0" w:line="480" w:lineRule="auto"/>
        <w:ind w:left="706" w:firstLine="706"/>
        <w:jc w:val="both"/>
        <w:rPr>
          <w:rFonts w:ascii="Times New Roman" w:hAnsi="Times New Roman" w:cs="Times New Roman"/>
          <w:sz w:val="24"/>
        </w:rPr>
      </w:pPr>
      <w:r w:rsidRPr="00B17F27">
        <w:rPr>
          <w:rFonts w:ascii="Times New Roman" w:hAnsi="Times New Roman" w:cs="Times New Roman"/>
          <w:sz w:val="24"/>
        </w:rPr>
        <w:t xml:space="preserve">Menurut (Pengaruh suhu pemanasan awal pada sifat mekanik dan korosi las GMAW yang berbeda, 2020), pengelasan logam yang berbeda dilakukan untuk mencapai karakteristik salah satu logam dasar yang dimiliki oleh logam dasar lainnya. Lasan pada las logam yang berbeda seringkali merupakan titik lemah dan sering menjadi titik kerusakan pada struktur atau konstruksi (Pengaruh suhu pemanasan awal terhadap sifat mekanik dan korosi sambungan). las berbeda GMAW, 2020). </w:t>
      </w:r>
      <w:r w:rsidRPr="00B17F27">
        <w:rPr>
          <w:rFonts w:ascii="Times New Roman" w:hAnsi="Times New Roman" w:cs="Times New Roman"/>
          <w:sz w:val="24"/>
        </w:rPr>
        <w:lastRenderedPageBreak/>
        <w:t>Mikrostruktur zona yang terpengaruh panas (HAZ), zona las dan logam dasar memanjang, uji kekerasan Vickers dan uji impak charpy (Pengaruh suhu pemanasan awal pada sifat mekanik) Studi dan korosi las GMAW yang berbeda, 2020).  </w:t>
      </w:r>
    </w:p>
    <w:p w14:paraId="2F1953F5" w14:textId="77777777" w:rsidR="00B17F27" w:rsidRPr="00DC01C4" w:rsidRDefault="00B17F27" w:rsidP="00B17F27">
      <w:pPr>
        <w:spacing w:after="0" w:line="360" w:lineRule="auto"/>
        <w:jc w:val="both"/>
        <w:rPr>
          <w:rFonts w:ascii="Times New Roman" w:hAnsi="Times New Roman" w:cs="Times New Roman"/>
          <w:sz w:val="24"/>
        </w:rPr>
      </w:pPr>
    </w:p>
    <w:p w14:paraId="13E5734D" w14:textId="7C5878D5" w:rsidR="00B17F27" w:rsidRPr="00B17F27" w:rsidRDefault="00B17F27" w:rsidP="00B17F27">
      <w:pPr>
        <w:pStyle w:val="Heading2"/>
        <w:numPr>
          <w:ilvl w:val="0"/>
          <w:numId w:val="0"/>
        </w:numPr>
        <w:spacing w:before="0" w:line="480" w:lineRule="auto"/>
        <w:jc w:val="both"/>
      </w:pPr>
      <w:bookmarkStart w:id="81" w:name="_Toc143595191"/>
      <w:bookmarkEnd w:id="77"/>
      <w:r>
        <w:t>2</w:t>
      </w:r>
      <w:r w:rsidRPr="00B17F27">
        <w:t>.</w:t>
      </w:r>
      <w:r>
        <w:t>10</w:t>
      </w:r>
      <w:r w:rsidRPr="00B17F27">
        <w:t xml:space="preserve"> Tes yang Digunakan</w:t>
      </w:r>
      <w:bookmarkEnd w:id="81"/>
    </w:p>
    <w:p w14:paraId="5EF156F9" w14:textId="31787B21" w:rsidR="00B17F27" w:rsidRDefault="00B17F27" w:rsidP="00B17F27">
      <w:pPr>
        <w:pStyle w:val="Heading1"/>
        <w:spacing w:before="0" w:line="480" w:lineRule="auto"/>
        <w:jc w:val="both"/>
      </w:pPr>
      <w:bookmarkStart w:id="82" w:name="_Toc143595192"/>
      <w:r>
        <w:t>1)</w:t>
      </w:r>
      <w:r>
        <w:tab/>
      </w:r>
      <w:r w:rsidRPr="00B17F27">
        <w:t>Periksa komponen</w:t>
      </w:r>
      <w:bookmarkEnd w:id="82"/>
      <w:r w:rsidRPr="00B17F27">
        <w:t> </w:t>
      </w:r>
    </w:p>
    <w:p w14:paraId="1786D9F1" w14:textId="5D696513" w:rsidR="0011651B" w:rsidRPr="0004419C" w:rsidRDefault="00B17F27" w:rsidP="00FF1AB7">
      <w:pPr>
        <w:spacing w:after="0" w:line="480" w:lineRule="auto"/>
        <w:ind w:left="562" w:firstLine="720"/>
        <w:jc w:val="both"/>
        <w:rPr>
          <w:rFonts w:ascii="Times New Roman" w:hAnsi="Times New Roman" w:cs="Times New Roman"/>
          <w:color w:val="000000"/>
          <w:sz w:val="24"/>
          <w:szCs w:val="24"/>
          <w:lang w:val="en-US"/>
        </w:rPr>
      </w:pPr>
      <w:r w:rsidRPr="00B17F27">
        <w:rPr>
          <w:rFonts w:ascii="Times New Roman" w:hAnsi="Times New Roman" w:cs="Times New Roman"/>
          <w:color w:val="000000"/>
          <w:sz w:val="24"/>
          <w:szCs w:val="24"/>
          <w:lang w:val="en-US"/>
        </w:rPr>
        <w:t>Aluminium pada dasarnya mengandung unsur dengan persentase yang berbeda-beda. Komposisi kimia adalah pengujian untuk mengetahui jumlah unsur kimia yang terdapat pada aluminium dari suatu benda uji. Biasanya pemeriksaan komposisi kimia dilakukan saat kita akan memulai penelitian. Hal ini bertujuan untuk memastikan bahwa sebelum kita melakukan penelitian, kita sudah mengetahui grade aluminium atau sampel yang akan kita gunakan. Pengujian komposisi kimia dilakukan dengan menggunakan tester Emission Spectrometer (OES). </w:t>
      </w:r>
    </w:p>
    <w:p w14:paraId="3B0A63AC" w14:textId="7AB607DE" w:rsidR="00FF1AB7" w:rsidRPr="00FF1AB7" w:rsidRDefault="00FF1AB7" w:rsidP="00FF1AB7">
      <w:pPr>
        <w:pStyle w:val="Heading1"/>
        <w:spacing w:before="0" w:line="480" w:lineRule="auto"/>
        <w:jc w:val="both"/>
        <w:rPr>
          <w:shd w:val="clear" w:color="auto" w:fill="FFFFFF"/>
        </w:rPr>
      </w:pPr>
      <w:bookmarkStart w:id="83" w:name="_Toc143595193"/>
      <w:r>
        <w:rPr>
          <w:shd w:val="clear" w:color="auto" w:fill="FFFFFF"/>
        </w:rPr>
        <w:t>2)</w:t>
      </w:r>
      <w:r>
        <w:rPr>
          <w:shd w:val="clear" w:color="auto" w:fill="FFFFFF"/>
        </w:rPr>
        <w:tab/>
      </w:r>
      <w:r w:rsidRPr="00FF1AB7">
        <w:rPr>
          <w:shd w:val="clear" w:color="auto" w:fill="FFFFFF"/>
          <w:lang w:val="en-US"/>
        </w:rPr>
        <w:t>Tes lentur</w:t>
      </w:r>
      <w:bookmarkEnd w:id="83"/>
    </w:p>
    <w:p w14:paraId="0A4C4728" w14:textId="189EA26A" w:rsidR="004313F7" w:rsidRPr="0051329A" w:rsidRDefault="00FF1AB7" w:rsidP="00FF1AB7">
      <w:pPr>
        <w:spacing w:after="0" w:line="480" w:lineRule="auto"/>
        <w:ind w:left="706" w:firstLine="706"/>
        <w:jc w:val="both"/>
        <w:rPr>
          <w:rFonts w:ascii="Times New Roman" w:hAnsi="Times New Roman" w:cs="Times New Roman"/>
          <w:color w:val="202124"/>
          <w:sz w:val="24"/>
          <w:szCs w:val="24"/>
          <w:shd w:val="clear" w:color="auto" w:fill="FFFFFF"/>
          <w:lang w:val="en-US"/>
        </w:rPr>
      </w:pPr>
      <w:r w:rsidRPr="00FF1AB7">
        <w:rPr>
          <w:rFonts w:ascii="Times New Roman" w:hAnsi="Times New Roman" w:cs="Times New Roman"/>
          <w:color w:val="202124"/>
          <w:sz w:val="24"/>
          <w:szCs w:val="24"/>
          <w:shd w:val="clear" w:color="auto" w:fill="FFFFFF"/>
          <w:lang w:val="en-US"/>
        </w:rPr>
        <w:t>Bend testing merupakan salah satu bentuk pengujian untuk mengetahui secara visual kualitas suatu material. Selain itu, bend test digunakan untuk mengukur kekuatan material akibat beban dan elastisitas sampel yang diuji (Tensal and Bending Analysis, 2016).  </w:t>
      </w:r>
    </w:p>
    <w:p w14:paraId="1E8DAD17" w14:textId="083B043A" w:rsidR="0051329A" w:rsidRDefault="0051329A" w:rsidP="006C40D3">
      <w:pPr>
        <w:spacing w:after="0" w:line="360" w:lineRule="auto"/>
        <w:jc w:val="both"/>
        <w:rPr>
          <w:rFonts w:ascii="Times New Roman" w:hAnsi="Times New Roman" w:cs="Times New Roman"/>
          <w:sz w:val="24"/>
          <w:szCs w:val="24"/>
        </w:rPr>
      </w:pPr>
    </w:p>
    <w:p w14:paraId="698A1DA0" w14:textId="77777777" w:rsidR="00FF1AB7" w:rsidRDefault="00FF1AB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EB65D98" w14:textId="729F82CD" w:rsidR="00FF1AB7" w:rsidRPr="00FF1AB7" w:rsidRDefault="00FF1AB7" w:rsidP="00FF1AB7">
      <w:pPr>
        <w:spacing w:after="0" w:line="480" w:lineRule="auto"/>
        <w:ind w:firstLine="720"/>
        <w:jc w:val="both"/>
        <w:rPr>
          <w:rFonts w:ascii="Times New Roman" w:hAnsi="Times New Roman" w:cs="Times New Roman"/>
          <w:sz w:val="24"/>
          <w:szCs w:val="24"/>
          <w:shd w:val="clear" w:color="auto" w:fill="FFFFFF"/>
        </w:rPr>
      </w:pPr>
      <w:r w:rsidRPr="00FF1AB7">
        <w:rPr>
          <w:rFonts w:ascii="Times New Roman" w:hAnsi="Times New Roman" w:cs="Times New Roman"/>
          <w:sz w:val="24"/>
          <w:szCs w:val="24"/>
          <w:shd w:val="clear" w:color="auto" w:fill="FFFFFF"/>
        </w:rPr>
        <w:lastRenderedPageBreak/>
        <w:t>Tahapan uji bending adalah sebagai berikut:</w:t>
      </w:r>
    </w:p>
    <w:p w14:paraId="053156F4" w14:textId="209E07F8" w:rsidR="00FF1AB7" w:rsidRPr="00FF1AB7" w:rsidRDefault="00FF1AB7" w:rsidP="00FF1AB7">
      <w:pPr>
        <w:spacing w:after="0" w:line="480" w:lineRule="auto"/>
        <w:ind w:firstLine="45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Pr="00FF1AB7">
        <w:rPr>
          <w:rFonts w:ascii="Times New Roman" w:hAnsi="Times New Roman" w:cs="Times New Roman"/>
          <w:sz w:val="24"/>
          <w:szCs w:val="24"/>
          <w:shd w:val="clear" w:color="auto" w:fill="FFFFFF"/>
        </w:rPr>
        <w:t>. Ukur dimensi sampel, termasuk panjang, lebar dan tebal.</w:t>
      </w:r>
    </w:p>
    <w:p w14:paraId="67574C27" w14:textId="77777777" w:rsidR="00FF1AB7" w:rsidRDefault="00FF1AB7" w:rsidP="00FF1AB7">
      <w:pPr>
        <w:spacing w:after="0" w:line="480" w:lineRule="auto"/>
        <w:ind w:firstLine="450"/>
        <w:jc w:val="both"/>
        <w:rPr>
          <w:rFonts w:ascii="Times New Roman" w:hAnsi="Times New Roman" w:cs="Times New Roman"/>
          <w:sz w:val="24"/>
          <w:szCs w:val="24"/>
          <w:shd w:val="clear" w:color="auto" w:fill="FFFFFF"/>
        </w:rPr>
      </w:pPr>
      <w:r w:rsidRPr="00FF1AB7">
        <w:rPr>
          <w:rFonts w:ascii="Times New Roman" w:hAnsi="Times New Roman" w:cs="Times New Roman"/>
          <w:sz w:val="24"/>
          <w:szCs w:val="24"/>
          <w:shd w:val="clear" w:color="auto" w:fill="FFFFFF"/>
        </w:rPr>
        <w:t>B. Siapkan sampel crimp.</w:t>
      </w:r>
    </w:p>
    <w:p w14:paraId="78FB6B87" w14:textId="124E48BF" w:rsidR="00FF1AB7" w:rsidRPr="00FF1AB7" w:rsidRDefault="00FF1AB7" w:rsidP="00FF1AB7">
      <w:pPr>
        <w:spacing w:after="0" w:line="480" w:lineRule="auto"/>
        <w:ind w:firstLine="45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C. </w:t>
      </w:r>
      <w:r w:rsidRPr="00FF1AB7">
        <w:rPr>
          <w:rFonts w:ascii="Times New Roman" w:hAnsi="Times New Roman" w:cs="Times New Roman"/>
          <w:sz w:val="24"/>
          <w:szCs w:val="24"/>
          <w:shd w:val="clear" w:color="auto" w:fill="FFFFFF"/>
        </w:rPr>
        <w:t>Sesuaikan lebar fokus sesuai dengan objek sampel.</w:t>
      </w:r>
    </w:p>
    <w:p w14:paraId="3D7872FA" w14:textId="77777777" w:rsidR="00FF1AB7" w:rsidRDefault="00FF1AB7" w:rsidP="00FF1AB7">
      <w:pPr>
        <w:spacing w:after="0" w:line="480" w:lineRule="auto"/>
        <w:ind w:firstLine="450"/>
        <w:jc w:val="both"/>
        <w:rPr>
          <w:rFonts w:ascii="Times New Roman" w:hAnsi="Times New Roman" w:cs="Times New Roman"/>
          <w:sz w:val="24"/>
          <w:szCs w:val="24"/>
          <w:shd w:val="clear" w:color="auto" w:fill="FFFFFF"/>
        </w:rPr>
      </w:pPr>
      <w:r w:rsidRPr="00FF1AB7">
        <w:rPr>
          <w:rFonts w:ascii="Times New Roman" w:hAnsi="Times New Roman" w:cs="Times New Roman"/>
          <w:sz w:val="24"/>
          <w:szCs w:val="24"/>
          <w:shd w:val="clear" w:color="auto" w:fill="FFFFFF"/>
        </w:rPr>
        <w:t xml:space="preserve">D. Tempatkan </w:t>
      </w:r>
      <w:r>
        <w:rPr>
          <w:rFonts w:ascii="Times New Roman" w:hAnsi="Times New Roman" w:cs="Times New Roman"/>
          <w:sz w:val="24"/>
          <w:szCs w:val="24"/>
          <w:shd w:val="clear" w:color="auto" w:fill="FFFFFF"/>
        </w:rPr>
        <w:t>fokus tepat di tengah mata bor.</w:t>
      </w:r>
    </w:p>
    <w:p w14:paraId="49B00981" w14:textId="77777777" w:rsidR="00FF1AB7" w:rsidRDefault="00FF1AB7" w:rsidP="00FF1AB7">
      <w:pPr>
        <w:spacing w:after="0" w:line="480" w:lineRule="auto"/>
        <w:ind w:firstLine="45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 Pasang spesimen pada pemanas.</w:t>
      </w:r>
    </w:p>
    <w:p w14:paraId="250DB13F" w14:textId="76873011" w:rsidR="00FF1AB7" w:rsidRDefault="00FF1AB7" w:rsidP="00FF1AB7">
      <w:pPr>
        <w:spacing w:after="0" w:line="480" w:lineRule="auto"/>
        <w:ind w:left="720" w:hanging="27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F. </w:t>
      </w:r>
      <w:r w:rsidRPr="00FF1AB7">
        <w:rPr>
          <w:rFonts w:ascii="Times New Roman" w:hAnsi="Times New Roman" w:cs="Times New Roman"/>
          <w:sz w:val="24"/>
          <w:szCs w:val="24"/>
          <w:shd w:val="clear" w:color="auto" w:fill="FFFFFF"/>
        </w:rPr>
        <w:t>Sesuaikan indentor sehingga menempel dengan kuat pada spesimen dan atur skala beban dan dial indicator ke posisi 0.</w:t>
      </w:r>
    </w:p>
    <w:p w14:paraId="3D56639F" w14:textId="21188200" w:rsidR="00FF1AB7" w:rsidRPr="00FF1AB7" w:rsidRDefault="00FF1AB7" w:rsidP="00FF1AB7">
      <w:pPr>
        <w:spacing w:after="0" w:line="480" w:lineRule="auto"/>
        <w:ind w:left="45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G. </w:t>
      </w:r>
      <w:r w:rsidRPr="00FF1AB7">
        <w:rPr>
          <w:rFonts w:ascii="Times New Roman" w:hAnsi="Times New Roman" w:cs="Times New Roman"/>
          <w:sz w:val="24"/>
          <w:szCs w:val="24"/>
          <w:shd w:val="clear" w:color="auto" w:fill="FFFFFF"/>
        </w:rPr>
        <w:t>Muat dalam tekukan dengan kecepatan konstan.</w:t>
      </w:r>
    </w:p>
    <w:p w14:paraId="6A2D9359" w14:textId="351473CD" w:rsidR="00D36B0C" w:rsidRPr="0004419C" w:rsidRDefault="00FF1AB7" w:rsidP="00FF1AB7">
      <w:pPr>
        <w:spacing w:after="0" w:line="480" w:lineRule="auto"/>
        <w:ind w:left="810" w:hanging="3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H. </w:t>
      </w:r>
      <w:r w:rsidRPr="00FF1AB7">
        <w:rPr>
          <w:rFonts w:ascii="Times New Roman" w:hAnsi="Times New Roman" w:cs="Times New Roman"/>
          <w:sz w:val="24"/>
          <w:szCs w:val="24"/>
          <w:shd w:val="clear" w:color="auto" w:fill="FFFFFF"/>
        </w:rPr>
        <w:t>Catat jumlah beban tambahan yang terjadi pada benda uji setiap kali terjadi defleksi tambahan hingga terjadi kegagalan.  </w:t>
      </w:r>
    </w:p>
    <w:p w14:paraId="2C6D195B" w14:textId="6CAB57E3" w:rsidR="00047927" w:rsidRPr="00FF1AB7" w:rsidRDefault="00047927" w:rsidP="00FF1AB7">
      <w:pPr>
        <w:spacing w:after="0" w:line="360" w:lineRule="auto"/>
        <w:jc w:val="both"/>
        <w:rPr>
          <w:rFonts w:ascii="Times New Roman" w:hAnsi="Times New Roman" w:cs="Times New Roman"/>
          <w:sz w:val="24"/>
          <w:szCs w:val="24"/>
          <w:shd w:val="clear" w:color="auto" w:fill="FFFFFF"/>
        </w:rPr>
      </w:pPr>
    </w:p>
    <w:p w14:paraId="4A6F1963" w14:textId="6A696F83" w:rsidR="005D20E3" w:rsidRPr="0004419C" w:rsidRDefault="00FF1AB7" w:rsidP="00715B4F">
      <w:pPr>
        <w:spacing w:after="0" w:line="480" w:lineRule="auto"/>
        <w:ind w:firstLine="720"/>
        <w:jc w:val="both"/>
        <w:rPr>
          <w:rFonts w:ascii="Times New Roman" w:hAnsi="Times New Roman" w:cs="Times New Roman"/>
          <w:sz w:val="24"/>
          <w:szCs w:val="24"/>
          <w:shd w:val="clear" w:color="auto" w:fill="FFFFFF"/>
          <w:lang w:val="en-US"/>
        </w:rPr>
      </w:pPr>
      <w:r w:rsidRPr="00FF1AB7">
        <w:rPr>
          <w:rFonts w:ascii="Times New Roman" w:eastAsiaTheme="minorEastAsia" w:hAnsi="Times New Roman" w:cs="Times New Roman"/>
          <w:sz w:val="24"/>
          <w:szCs w:val="24"/>
          <w:shd w:val="clear" w:color="auto" w:fill="FFFFFF"/>
          <w:lang w:val="en-US"/>
        </w:rPr>
        <w:t>Rumus untuk tes tikungan tiga titik adalah</w:t>
      </w:r>
      <w:r>
        <w:rPr>
          <w:rFonts w:ascii="Times New Roman" w:eastAsiaTheme="minorEastAsia" w:hAnsi="Times New Roman" w:cs="Times New Roman"/>
          <w:sz w:val="24"/>
          <w:szCs w:val="24"/>
          <w:shd w:val="clear" w:color="auto" w:fill="FFFFFF"/>
        </w:rPr>
        <w:t xml:space="preserve"> </w:t>
      </w:r>
      <w:r w:rsidRPr="00FF1AB7">
        <w:rPr>
          <w:rFonts w:ascii="Times New Roman" w:eastAsiaTheme="minorEastAsia" w:hAnsi="Times New Roman" w:cs="Times New Roman"/>
          <w:sz w:val="24"/>
          <w:szCs w:val="24"/>
          <w:shd w:val="clear" w:color="auto" w:fill="FFFFFF"/>
          <w:lang w:val="en-US"/>
        </w:rPr>
        <w:t>: </w:t>
      </w:r>
      <m:oMath>
        <m:r>
          <w:rPr>
            <w:rFonts w:ascii="Cambria Math" w:eastAsiaTheme="minorEastAsia" w:hAnsi="Cambria Math" w:cs="Times New Roman"/>
            <w:sz w:val="28"/>
            <w:szCs w:val="24"/>
            <w:shd w:val="clear" w:color="auto" w:fill="FFFFFF"/>
            <w:lang w:val="en-US"/>
          </w:rPr>
          <m:t xml:space="preserve">σ= </m:t>
        </m:r>
        <m:f>
          <m:fPr>
            <m:ctrlPr>
              <w:rPr>
                <w:rFonts w:ascii="Cambria Math" w:hAnsi="Cambria Math" w:cs="Times New Roman"/>
                <w:i/>
                <w:sz w:val="28"/>
                <w:szCs w:val="24"/>
                <w:shd w:val="clear" w:color="auto" w:fill="FFFFFF"/>
                <w:lang w:val="en-US"/>
              </w:rPr>
            </m:ctrlPr>
          </m:fPr>
          <m:num>
            <m:r>
              <w:rPr>
                <w:rFonts w:ascii="Cambria Math" w:hAnsi="Cambria Math" w:cs="Times New Roman"/>
                <w:sz w:val="28"/>
                <w:szCs w:val="24"/>
                <w:shd w:val="clear" w:color="auto" w:fill="FFFFFF"/>
                <w:lang w:val="en-US"/>
              </w:rPr>
              <m:t>M</m:t>
            </m:r>
            <m:r>
              <m:rPr>
                <m:sty m:val="p"/>
              </m:rPr>
              <w:rPr>
                <w:rFonts w:ascii="Cambria Math" w:hAnsi="Cambria Math" w:cs="Times New Roman"/>
                <w:sz w:val="28"/>
                <w:szCs w:val="24"/>
                <w:shd w:val="clear" w:color="auto" w:fill="FFFFFF"/>
                <w:lang w:val="en-US"/>
              </w:rPr>
              <m:t>.c</m:t>
            </m:r>
          </m:num>
          <m:den>
            <m:r>
              <w:rPr>
                <w:rFonts w:ascii="Cambria Math" w:hAnsi="Cambria Math" w:cs="Times New Roman"/>
                <w:sz w:val="28"/>
                <w:szCs w:val="24"/>
                <w:shd w:val="clear" w:color="auto" w:fill="FFFFFF"/>
                <w:lang w:val="en-US"/>
              </w:rPr>
              <m:t>I</m:t>
            </m:r>
          </m:den>
        </m:f>
      </m:oMath>
    </w:p>
    <w:p w14:paraId="523C31FB" w14:textId="77777777" w:rsidR="00FF1AB7" w:rsidRPr="00FF1AB7" w:rsidRDefault="00FF1AB7" w:rsidP="00FF1AB7">
      <w:pPr>
        <w:spacing w:after="0" w:line="480" w:lineRule="auto"/>
        <w:ind w:firstLine="720"/>
        <w:jc w:val="both"/>
        <w:rPr>
          <w:rFonts w:ascii="Times New Roman" w:hAnsi="Times New Roman" w:cs="Times New Roman"/>
          <w:bCs/>
          <w:sz w:val="24"/>
          <w:szCs w:val="24"/>
          <w:shd w:val="clear" w:color="auto" w:fill="FFFFFF"/>
          <w:lang w:val="en-US"/>
        </w:rPr>
      </w:pPr>
      <w:r w:rsidRPr="00FF1AB7">
        <w:rPr>
          <w:rFonts w:ascii="Times New Roman" w:hAnsi="Times New Roman" w:cs="Times New Roman"/>
          <w:bCs/>
          <w:sz w:val="24"/>
          <w:szCs w:val="24"/>
          <w:shd w:val="clear" w:color="auto" w:fill="FFFFFF"/>
          <w:lang w:val="en-US"/>
        </w:rPr>
        <w:t>Atau :</w:t>
      </w:r>
    </w:p>
    <w:p w14:paraId="0B374373" w14:textId="77777777" w:rsidR="00FF1AB7" w:rsidRPr="00FF1AB7" w:rsidRDefault="00FF1AB7" w:rsidP="00FF1AB7">
      <w:pPr>
        <w:spacing w:after="0" w:line="480" w:lineRule="auto"/>
        <w:ind w:firstLine="720"/>
        <w:jc w:val="both"/>
        <w:rPr>
          <w:rFonts w:ascii="Times New Roman" w:hAnsi="Times New Roman" w:cs="Times New Roman"/>
          <w:bCs/>
          <w:sz w:val="24"/>
          <w:szCs w:val="24"/>
          <w:shd w:val="clear" w:color="auto" w:fill="FFFFFF"/>
          <w:lang w:val="en-US"/>
        </w:rPr>
      </w:pPr>
      <w:r w:rsidRPr="00FF1AB7">
        <w:rPr>
          <w:rFonts w:ascii="Cambria Math" w:hAnsi="Cambria Math" w:cs="Cambria Math"/>
          <w:bCs/>
          <w:sz w:val="24"/>
          <w:szCs w:val="24"/>
          <w:shd w:val="clear" w:color="auto" w:fill="FFFFFF"/>
          <w:lang w:val="en-US"/>
        </w:rPr>
        <w:t>𝝈</w:t>
      </w:r>
      <w:r w:rsidRPr="00FF1AB7">
        <w:rPr>
          <w:rFonts w:ascii="Times New Roman" w:hAnsi="Times New Roman" w:cs="Times New Roman"/>
          <w:bCs/>
          <w:sz w:val="24"/>
          <w:szCs w:val="24"/>
          <w:shd w:val="clear" w:color="auto" w:fill="FFFFFF"/>
          <w:lang w:val="en-US"/>
        </w:rPr>
        <w:t xml:space="preserve"> = tegangan normal (MPa)</w:t>
      </w:r>
    </w:p>
    <w:p w14:paraId="6223467A" w14:textId="77777777" w:rsidR="00FF1AB7" w:rsidRPr="00FF1AB7" w:rsidRDefault="00FF1AB7" w:rsidP="00FF1AB7">
      <w:pPr>
        <w:spacing w:after="0" w:line="480" w:lineRule="auto"/>
        <w:ind w:firstLine="720"/>
        <w:jc w:val="both"/>
        <w:rPr>
          <w:rFonts w:ascii="Times New Roman" w:hAnsi="Times New Roman" w:cs="Times New Roman"/>
          <w:bCs/>
          <w:sz w:val="24"/>
          <w:szCs w:val="24"/>
          <w:shd w:val="clear" w:color="auto" w:fill="FFFFFF"/>
          <w:lang w:val="en-US"/>
        </w:rPr>
      </w:pPr>
      <w:r w:rsidRPr="00FF1AB7">
        <w:rPr>
          <w:rFonts w:ascii="Times New Roman" w:hAnsi="Times New Roman" w:cs="Times New Roman"/>
          <w:bCs/>
          <w:sz w:val="24"/>
          <w:szCs w:val="24"/>
          <w:shd w:val="clear" w:color="auto" w:fill="FFFFFF"/>
          <w:lang w:val="en-US"/>
        </w:rPr>
        <w:t>M = Momen lentur pada penampang yang ditinjau</w:t>
      </w:r>
    </w:p>
    <w:p w14:paraId="7E539CE5" w14:textId="77777777" w:rsidR="00FF1AB7" w:rsidRPr="00FF1AB7" w:rsidRDefault="00FF1AB7" w:rsidP="00FF1AB7">
      <w:pPr>
        <w:spacing w:after="0" w:line="480" w:lineRule="auto"/>
        <w:ind w:firstLine="720"/>
        <w:jc w:val="both"/>
        <w:rPr>
          <w:rFonts w:ascii="Times New Roman" w:hAnsi="Times New Roman" w:cs="Times New Roman"/>
          <w:bCs/>
          <w:sz w:val="24"/>
          <w:szCs w:val="24"/>
          <w:shd w:val="clear" w:color="auto" w:fill="FFFFFF"/>
          <w:lang w:val="en-US"/>
        </w:rPr>
      </w:pPr>
      <w:r w:rsidRPr="00FF1AB7">
        <w:rPr>
          <w:rFonts w:ascii="Times New Roman" w:hAnsi="Times New Roman" w:cs="Times New Roman"/>
          <w:bCs/>
          <w:sz w:val="24"/>
          <w:szCs w:val="24"/>
          <w:shd w:val="clear" w:color="auto" w:fill="FFFFFF"/>
          <w:lang w:val="en-US"/>
        </w:rPr>
        <w:t>c = Jarak dari sumbu netral ke elemen yang ditinjau</w:t>
      </w:r>
    </w:p>
    <w:p w14:paraId="4D38537A" w14:textId="77777777" w:rsidR="00FF1AB7" w:rsidRPr="00FF1AB7" w:rsidRDefault="00FF1AB7" w:rsidP="00FF1AB7">
      <w:pPr>
        <w:spacing w:after="0" w:line="480" w:lineRule="auto"/>
        <w:ind w:left="709"/>
        <w:jc w:val="both"/>
        <w:rPr>
          <w:rFonts w:ascii="Times New Roman" w:hAnsi="Times New Roman" w:cs="Times New Roman"/>
          <w:bCs/>
          <w:sz w:val="24"/>
          <w:szCs w:val="24"/>
          <w:shd w:val="clear" w:color="auto" w:fill="FFFFFF"/>
        </w:rPr>
      </w:pPr>
      <w:r w:rsidRPr="00FF1AB7">
        <w:rPr>
          <w:rFonts w:ascii="Times New Roman" w:hAnsi="Times New Roman" w:cs="Times New Roman"/>
          <w:bCs/>
          <w:sz w:val="24"/>
          <w:szCs w:val="24"/>
          <w:shd w:val="clear" w:color="auto" w:fill="FFFFFF"/>
          <w:lang w:val="en-US"/>
        </w:rPr>
        <w:t>I = Momen inersia penampang </w:t>
      </w:r>
    </w:p>
    <w:p w14:paraId="45CAAB7D" w14:textId="04E756E0" w:rsidR="008E01CE" w:rsidRPr="0004419C" w:rsidRDefault="00503217" w:rsidP="00FF1AB7">
      <w:pPr>
        <w:spacing w:before="240" w:after="0" w:line="480" w:lineRule="auto"/>
        <w:ind w:left="709"/>
        <w:jc w:val="both"/>
        <w:rPr>
          <w:rFonts w:ascii="Times New Roman" w:hAnsi="Times New Roman" w:cs="Times New Roman"/>
          <w:b/>
          <w:bCs/>
          <w:sz w:val="24"/>
          <w:szCs w:val="24"/>
          <w:shd w:val="clear" w:color="auto" w:fill="FFFFFF"/>
          <w:lang w:val="en-US"/>
        </w:rPr>
      </w:pPr>
      <w:r w:rsidRPr="0004419C">
        <w:rPr>
          <w:rFonts w:ascii="Times New Roman" w:hAnsi="Times New Roman" w:cs="Times New Roman"/>
          <w:noProof/>
          <w:color w:val="000000" w:themeColor="text1"/>
          <w:sz w:val="24"/>
          <w:szCs w:val="24"/>
          <w:lang w:eastAsia="id-ID"/>
        </w:rPr>
        <mc:AlternateContent>
          <mc:Choice Requires="wps">
            <w:drawing>
              <wp:anchor distT="0" distB="0" distL="114300" distR="114300" simplePos="0" relativeHeight="251651584" behindDoc="0" locked="0" layoutInCell="1" allowOverlap="1" wp14:anchorId="7A45FDE5" wp14:editId="584B2306">
                <wp:simplePos x="0" y="0"/>
                <wp:positionH relativeFrom="column">
                  <wp:posOffset>5037328</wp:posOffset>
                </wp:positionH>
                <wp:positionV relativeFrom="paragraph">
                  <wp:posOffset>327342</wp:posOffset>
                </wp:positionV>
                <wp:extent cx="914400" cy="244475"/>
                <wp:effectExtent l="2857" t="0" r="19368" b="19367"/>
                <wp:wrapNone/>
                <wp:docPr id="642" name="Text Box 642"/>
                <wp:cNvGraphicFramePr/>
                <a:graphic xmlns:a="http://schemas.openxmlformats.org/drawingml/2006/main">
                  <a:graphicData uri="http://schemas.microsoft.com/office/word/2010/wordprocessingShape">
                    <wps:wsp>
                      <wps:cNvSpPr txBox="1"/>
                      <wps:spPr>
                        <a:xfrm rot="5400000">
                          <a:off x="0" y="0"/>
                          <a:ext cx="914400" cy="244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EEFBEF4" w14:textId="24EF08FE" w:rsidR="00490DAA" w:rsidRPr="002B0A7B" w:rsidRDefault="00490DAA" w:rsidP="002B0A7B">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l</w:t>
                            </w:r>
                            <w:r w:rsidRPr="002B0A7B">
                              <w:rPr>
                                <w:rFonts w:ascii="Times New Roman" w:hAnsi="Times New Roman" w:cs="Times New Roman"/>
                                <w:sz w:val="24"/>
                                <w:lang w:val="en-US"/>
                              </w:rPr>
                              <w:t xml:space="preserve"> = 2.6</w:t>
                            </w:r>
                            <w:r>
                              <w:rPr>
                                <w:rFonts w:ascii="Times New Roman" w:hAnsi="Times New Roman" w:cs="Times New Roman"/>
                                <w:sz w:val="24"/>
                                <w:lang w:val="en-US"/>
                              </w:rPr>
                              <w:t xml:space="preserve"> mm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7A45FDE5" id="_x0000_t202" coordsize="21600,21600" o:spt="202" path="m,l,21600r21600,l21600,xe">
                <v:stroke joinstyle="miter"/>
                <v:path gradientshapeok="t" o:connecttype="rect"/>
              </v:shapetype>
              <v:shape id="Text Box 642" o:spid="_x0000_s1026" type="#_x0000_t202" style="position:absolute;left:0;text-align:left;margin-left:396.65pt;margin-top:25.75pt;width:1in;height:19.25pt;rotation:90;z-index:251651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" fillcolor="white [3201]" strokecolor="white [3212]" strokeweight=".5pt">
                <v:textbox>
                  <w:txbxContent>
                    <w:p w14:paraId="6EEFBEF4" w14:textId="24EF08FE" w:rsidR="00490DAA" w:rsidRPr="002B0A7B" w:rsidRDefault="00490DAA" w:rsidP="002B0A7B">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l</w:t>
                      </w:r>
                      <w:r w:rsidRPr="002B0A7B">
                        <w:rPr>
                          <w:rFonts w:ascii="Times New Roman" w:hAnsi="Times New Roman" w:cs="Times New Roman"/>
                          <w:sz w:val="24"/>
                          <w:lang w:val="en-US"/>
                        </w:rPr>
                        <w:t xml:space="preserve"> = 2.6</w:t>
                      </w:r>
                      <w:r>
                        <w:rPr>
                          <w:rFonts w:ascii="Times New Roman" w:hAnsi="Times New Roman" w:cs="Times New Roman"/>
                          <w:sz w:val="24"/>
                          <w:lang w:val="en-US"/>
                        </w:rPr>
                        <w:t xml:space="preserve"> mm</w:t>
                      </w:r>
                    </w:p>
                  </w:txbxContent>
                </v:textbox>
              </v:shape>
            </w:pict>
          </mc:Fallback>
        </mc:AlternateContent>
      </w:r>
      <w:r w:rsidRPr="0004419C">
        <w:rPr>
          <w:rFonts w:ascii="Times New Roman" w:hAnsi="Times New Roman" w:cs="Times New Roman"/>
          <w:b/>
          <w:bCs/>
          <w:noProof/>
          <w:sz w:val="24"/>
          <w:szCs w:val="24"/>
          <w:lang w:eastAsia="id-ID"/>
        </w:rPr>
        <mc:AlternateContent>
          <mc:Choice Requires="wps">
            <w:drawing>
              <wp:anchor distT="0" distB="0" distL="114300" distR="114300" simplePos="0" relativeHeight="251633152" behindDoc="0" locked="0" layoutInCell="1" allowOverlap="1" wp14:anchorId="630C5A75" wp14:editId="558B779F">
                <wp:simplePos x="0" y="0"/>
                <wp:positionH relativeFrom="column">
                  <wp:posOffset>5295710</wp:posOffset>
                </wp:positionH>
                <wp:positionV relativeFrom="paragraph">
                  <wp:posOffset>194945</wp:posOffset>
                </wp:positionV>
                <wp:extent cx="0" cy="414655"/>
                <wp:effectExtent l="0" t="0" r="38100" b="23495"/>
                <wp:wrapNone/>
                <wp:docPr id="52" name="Straight Connector 52"/>
                <wp:cNvGraphicFramePr/>
                <a:graphic xmlns:a="http://schemas.openxmlformats.org/drawingml/2006/main">
                  <a:graphicData uri="http://schemas.microsoft.com/office/word/2010/wordprocessingShape">
                    <wps:wsp>
                      <wps:cNvCnPr/>
                      <wps:spPr>
                        <a:xfrm>
                          <a:off x="0" y="0"/>
                          <a:ext cx="0" cy="41465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018AE14A" id="Straight Connector 52" o:spid="_x0000_s1026" style="position:absolute;z-index:25163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7pt,15.35pt" to="417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" strokecolor="black [3213]" strokeweight="1.5pt"/>
            </w:pict>
          </mc:Fallback>
        </mc:AlternateContent>
      </w:r>
      <w:r w:rsidRPr="0004419C">
        <w:rPr>
          <w:rFonts w:ascii="Times New Roman" w:hAnsi="Times New Roman" w:cs="Times New Roman"/>
          <w:noProof/>
          <w:color w:val="000000" w:themeColor="text1"/>
          <w:sz w:val="24"/>
          <w:szCs w:val="24"/>
          <w:lang w:eastAsia="id-ID"/>
        </w:rPr>
        <mc:AlternateContent>
          <mc:Choice Requires="wps">
            <w:drawing>
              <wp:anchor distT="0" distB="0" distL="114300" distR="114300" simplePos="0" relativeHeight="251630080" behindDoc="0" locked="0" layoutInCell="1" allowOverlap="1" wp14:anchorId="3DDF3D91" wp14:editId="6278E274">
                <wp:simplePos x="0" y="0"/>
                <wp:positionH relativeFrom="column">
                  <wp:posOffset>5067490</wp:posOffset>
                </wp:positionH>
                <wp:positionV relativeFrom="paragraph">
                  <wp:posOffset>208280</wp:posOffset>
                </wp:positionV>
                <wp:extent cx="244475" cy="0"/>
                <wp:effectExtent l="0" t="76200" r="22225" b="114300"/>
                <wp:wrapNone/>
                <wp:docPr id="51" name="Straight Arrow Connector 51"/>
                <wp:cNvGraphicFramePr/>
                <a:graphic xmlns:a="http://schemas.openxmlformats.org/drawingml/2006/main">
                  <a:graphicData uri="http://schemas.microsoft.com/office/word/2010/wordprocessingShape">
                    <wps:wsp>
                      <wps:cNvCnPr/>
                      <wps:spPr>
                        <a:xfrm>
                          <a:off x="0" y="0"/>
                          <a:ext cx="24447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1CA8E1C" id="_x0000_t32" coordsize="21600,21600" o:spt="32" o:oned="t" path="m,l21600,21600e" filled="f">
                <v:path arrowok="t" fillok="f" o:connecttype="none"/>
                <o:lock v:ext="edit" shapetype="t"/>
              </v:shapetype>
              <v:shape id="Straight Arrow Connector 51" o:spid="_x0000_s1026" type="#_x0000_t32" style="position:absolute;margin-left:399pt;margin-top:16.4pt;width:19.25pt;height:0;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" strokecolor="black [3213]" strokeweight="1.5pt">
                <v:stroke endarrow="open"/>
              </v:shape>
            </w:pict>
          </mc:Fallback>
        </mc:AlternateContent>
      </w:r>
      <w:r w:rsidR="00334E88" w:rsidRPr="0004419C">
        <w:rPr>
          <w:rFonts w:ascii="Times New Roman" w:hAnsi="Times New Roman" w:cs="Times New Roman"/>
          <w:noProof/>
          <w:sz w:val="24"/>
          <w:szCs w:val="24"/>
          <w:lang w:eastAsia="id-ID"/>
        </w:rPr>
        <mc:AlternateContent>
          <mc:Choice Requires="wps">
            <w:drawing>
              <wp:anchor distT="0" distB="0" distL="114300" distR="114300" simplePos="0" relativeHeight="251623936" behindDoc="0" locked="0" layoutInCell="1" allowOverlap="1" wp14:anchorId="55A50D8C" wp14:editId="52947839">
                <wp:simplePos x="0" y="0"/>
                <wp:positionH relativeFrom="column">
                  <wp:posOffset>4852860</wp:posOffset>
                </wp:positionH>
                <wp:positionV relativeFrom="paragraph">
                  <wp:posOffset>186055</wp:posOffset>
                </wp:positionV>
                <wp:extent cx="159385" cy="424815"/>
                <wp:effectExtent l="0" t="0" r="12065" b="13335"/>
                <wp:wrapNone/>
                <wp:docPr id="49" name="Rectangle 49"/>
                <wp:cNvGraphicFramePr/>
                <a:graphic xmlns:a="http://schemas.openxmlformats.org/drawingml/2006/main">
                  <a:graphicData uri="http://schemas.microsoft.com/office/word/2010/wordprocessingShape">
                    <wps:wsp>
                      <wps:cNvSpPr/>
                      <wps:spPr>
                        <a:xfrm>
                          <a:off x="0" y="0"/>
                          <a:ext cx="159385" cy="4248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0DBC1C1" id="Rectangle 49" o:spid="_x0000_s1026" style="position:absolute;margin-left:382.1pt;margin-top:14.65pt;width:12.55pt;height:33.45pt;z-index:25162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" filled="f" strokecolor="black [3213]" strokeweight="1.5pt"/>
            </w:pict>
          </mc:Fallback>
        </mc:AlternateContent>
      </w:r>
      <w:r w:rsidR="00334E88" w:rsidRPr="0004419C">
        <w:rPr>
          <w:rFonts w:ascii="Times New Roman" w:hAnsi="Times New Roman" w:cs="Times New Roman"/>
          <w:b/>
          <w:bCs/>
          <w:noProof/>
          <w:sz w:val="24"/>
          <w:szCs w:val="24"/>
          <w:lang w:eastAsia="id-ID"/>
        </w:rPr>
        <mc:AlternateContent>
          <mc:Choice Requires="wps">
            <w:drawing>
              <wp:anchor distT="0" distB="0" distL="114300" distR="114300" simplePos="0" relativeHeight="251602432" behindDoc="0" locked="0" layoutInCell="1" allowOverlap="1" wp14:anchorId="553CE7FB" wp14:editId="24D4F4C1">
                <wp:simplePos x="0" y="0"/>
                <wp:positionH relativeFrom="column">
                  <wp:posOffset>780415</wp:posOffset>
                </wp:positionH>
                <wp:positionV relativeFrom="paragraph">
                  <wp:posOffset>249110</wp:posOffset>
                </wp:positionV>
                <wp:extent cx="914400" cy="27343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914400" cy="2734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7B760" w14:textId="16C7C818" w:rsidR="00490DAA" w:rsidRPr="002B7386" w:rsidRDefault="00490DAA" w:rsidP="002B7386">
                            <w:pPr>
                              <w:jc w:val="both"/>
                              <w:rPr>
                                <w:rFonts w:ascii="Times New Roman" w:hAnsi="Times New Roman" w:cs="Times New Roman"/>
                                <w:sz w:val="24"/>
                                <w:lang w:val="en-US"/>
                              </w:rPr>
                            </w:pPr>
                            <w:r>
                              <w:rPr>
                                <w:rFonts w:ascii="Times New Roman" w:hAnsi="Times New Roman" w:cs="Times New Roman"/>
                                <w:sz w:val="24"/>
                                <w:lang w:val="en-US"/>
                              </w:rPr>
                              <w:t>P = 100 m</w:t>
                            </w:r>
                            <w:r w:rsidRPr="002B7386">
                              <w:rPr>
                                <w:rFonts w:ascii="Times New Roman" w:hAnsi="Times New Roman" w:cs="Times New Roman"/>
                                <w:sz w:val="24"/>
                                <w:lang w:val="en-US"/>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3CE7FB" id="Text Box 40" o:spid="_x0000_s1027" type="#_x0000_t202" style="position:absolute;left:0;text-align:left;margin-left:61.45pt;margin-top:19.6pt;width:1in;height:21.55pt;z-index:25160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" fillcolor="white [3201]" stroked="f" strokeweight=".5pt">
                <v:textbox>
                  <w:txbxContent>
                    <w:p w14:paraId="0137B760" w14:textId="16C7C818" w:rsidR="00490DAA" w:rsidRPr="002B7386" w:rsidRDefault="00490DAA" w:rsidP="002B7386">
                      <w:pPr>
                        <w:jc w:val="both"/>
                        <w:rPr>
                          <w:rFonts w:ascii="Times New Roman" w:hAnsi="Times New Roman" w:cs="Times New Roman"/>
                          <w:sz w:val="24"/>
                          <w:lang w:val="en-US"/>
                        </w:rPr>
                      </w:pPr>
                      <w:r>
                        <w:rPr>
                          <w:rFonts w:ascii="Times New Roman" w:hAnsi="Times New Roman" w:cs="Times New Roman"/>
                          <w:sz w:val="24"/>
                          <w:lang w:val="en-US"/>
                        </w:rPr>
                        <w:t>P = 100 m</w:t>
                      </w:r>
                      <w:r w:rsidRPr="002B7386">
                        <w:rPr>
                          <w:rFonts w:ascii="Times New Roman" w:hAnsi="Times New Roman" w:cs="Times New Roman"/>
                          <w:sz w:val="24"/>
                          <w:lang w:val="en-US"/>
                        </w:rPr>
                        <w:t>m</w:t>
                      </w:r>
                    </w:p>
                  </w:txbxContent>
                </v:textbox>
              </v:shape>
            </w:pict>
          </mc:Fallback>
        </mc:AlternateContent>
      </w:r>
      <w:r w:rsidR="00334E88" w:rsidRPr="0004419C">
        <w:rPr>
          <w:rFonts w:ascii="Times New Roman" w:hAnsi="Times New Roman" w:cs="Times New Roman"/>
          <w:noProof/>
          <w:color w:val="000000" w:themeColor="text1"/>
          <w:sz w:val="24"/>
          <w:szCs w:val="24"/>
          <w:lang w:eastAsia="id-ID"/>
        </w:rPr>
        <mc:AlternateContent>
          <mc:Choice Requires="wps">
            <w:drawing>
              <wp:anchor distT="0" distB="0" distL="114300" distR="114300" simplePos="0" relativeHeight="251636224" behindDoc="0" locked="0" layoutInCell="1" allowOverlap="1" wp14:anchorId="6D5BA216" wp14:editId="18BE65FC">
                <wp:simplePos x="0" y="0"/>
                <wp:positionH relativeFrom="column">
                  <wp:posOffset>3431985</wp:posOffset>
                </wp:positionH>
                <wp:positionV relativeFrom="paragraph">
                  <wp:posOffset>254635</wp:posOffset>
                </wp:positionV>
                <wp:extent cx="914400" cy="297180"/>
                <wp:effectExtent l="0" t="0" r="12065" b="26670"/>
                <wp:wrapNone/>
                <wp:docPr id="59" name="Text Box 59"/>
                <wp:cNvGraphicFramePr/>
                <a:graphic xmlns:a="http://schemas.openxmlformats.org/drawingml/2006/main">
                  <a:graphicData uri="http://schemas.microsoft.com/office/word/2010/wordprocessingShape">
                    <wps:wsp>
                      <wps:cNvSpPr txBox="1"/>
                      <wps:spPr>
                        <a:xfrm>
                          <a:off x="0" y="0"/>
                          <a:ext cx="914400" cy="2971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81189B" w14:textId="4D8FE007" w:rsidR="00490DAA" w:rsidRPr="002B0A7B" w:rsidRDefault="00490DAA" w:rsidP="002B0A7B">
                            <w:pPr>
                              <w:spacing w:after="0" w:line="240" w:lineRule="auto"/>
                              <w:jc w:val="both"/>
                              <w:rPr>
                                <w:rFonts w:ascii="Times New Roman" w:hAnsi="Times New Roman" w:cs="Times New Roman"/>
                                <w:sz w:val="24"/>
                                <w:lang w:val="en-US"/>
                              </w:rPr>
                            </w:pPr>
                            <w:r w:rsidRPr="002B0A7B">
                              <w:rPr>
                                <w:rFonts w:ascii="Times New Roman" w:hAnsi="Times New Roman" w:cs="Times New Roman"/>
                                <w:sz w:val="24"/>
                                <w:lang w:val="en-US"/>
                              </w:rPr>
                              <w:t>P = 240 mm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D5BA216" id="Text Box 59" o:spid="_x0000_s1028" type="#_x0000_t202" style="position:absolute;left:0;text-align:left;margin-left:270.25pt;margin-top:20.05pt;width:1in;height:23.4pt;z-index:251636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" fillcolor="white [3201]" strokecolor="white [3212]" strokeweight=".5pt">
                <v:textbox>
                  <w:txbxContent>
                    <w:p w14:paraId="3A81189B" w14:textId="4D8FE007" w:rsidR="00490DAA" w:rsidRPr="002B0A7B" w:rsidRDefault="00490DAA" w:rsidP="002B0A7B">
                      <w:pPr>
                        <w:spacing w:after="0" w:line="240" w:lineRule="auto"/>
                        <w:jc w:val="both"/>
                        <w:rPr>
                          <w:rFonts w:ascii="Times New Roman" w:hAnsi="Times New Roman" w:cs="Times New Roman"/>
                          <w:sz w:val="24"/>
                          <w:lang w:val="en-US"/>
                        </w:rPr>
                      </w:pPr>
                      <w:r w:rsidRPr="002B0A7B">
                        <w:rPr>
                          <w:rFonts w:ascii="Times New Roman" w:hAnsi="Times New Roman" w:cs="Times New Roman"/>
                          <w:sz w:val="24"/>
                          <w:lang w:val="en-US"/>
                        </w:rPr>
                        <w:t>P = 240 mm</w:t>
                      </w:r>
                    </w:p>
                  </w:txbxContent>
                </v:textbox>
              </v:shape>
            </w:pict>
          </mc:Fallback>
        </mc:AlternateContent>
      </w:r>
      <w:r w:rsidR="00334E88" w:rsidRPr="0004419C">
        <w:rPr>
          <w:rFonts w:ascii="Times New Roman" w:hAnsi="Times New Roman" w:cs="Times New Roman"/>
          <w:b/>
          <w:bCs/>
          <w:noProof/>
          <w:sz w:val="24"/>
          <w:szCs w:val="24"/>
          <w:lang w:eastAsia="id-ID"/>
        </w:rPr>
        <mc:AlternateContent>
          <mc:Choice Requires="wps">
            <w:drawing>
              <wp:anchor distT="0" distB="0" distL="114300" distR="114300" simplePos="0" relativeHeight="251620864" behindDoc="0" locked="0" layoutInCell="1" allowOverlap="1" wp14:anchorId="34623D72" wp14:editId="5B5B2E2A">
                <wp:simplePos x="0" y="0"/>
                <wp:positionH relativeFrom="column">
                  <wp:posOffset>3142425</wp:posOffset>
                </wp:positionH>
                <wp:positionV relativeFrom="paragraph">
                  <wp:posOffset>187960</wp:posOffset>
                </wp:positionV>
                <wp:extent cx="1647825" cy="424815"/>
                <wp:effectExtent l="0" t="0" r="28575" b="13335"/>
                <wp:wrapNone/>
                <wp:docPr id="48" name="Rectangle 48"/>
                <wp:cNvGraphicFramePr/>
                <a:graphic xmlns:a="http://schemas.openxmlformats.org/drawingml/2006/main">
                  <a:graphicData uri="http://schemas.microsoft.com/office/word/2010/wordprocessingShape">
                    <wps:wsp>
                      <wps:cNvSpPr/>
                      <wps:spPr>
                        <a:xfrm>
                          <a:off x="0" y="0"/>
                          <a:ext cx="1647825" cy="4248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EBDE581" id="Rectangle 48" o:spid="_x0000_s1026" style="position:absolute;margin-left:247.45pt;margin-top:14.8pt;width:129.75pt;height:33.45pt;z-index:25162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" filled="f" strokecolor="black [3213]" strokeweight="1.5pt"/>
            </w:pict>
          </mc:Fallback>
        </mc:AlternateContent>
      </w:r>
      <w:r w:rsidR="001C70D3" w:rsidRPr="0004419C">
        <w:rPr>
          <w:rFonts w:ascii="Times New Roman" w:hAnsi="Times New Roman" w:cs="Times New Roman"/>
          <w:b/>
          <w:bCs/>
          <w:noProof/>
          <w:sz w:val="24"/>
          <w:szCs w:val="24"/>
          <w:lang w:eastAsia="id-ID"/>
        </w:rPr>
        <mc:AlternateContent>
          <mc:Choice Requires="wps">
            <w:drawing>
              <wp:anchor distT="0" distB="0" distL="114300" distR="114300" simplePos="0" relativeHeight="251608576" behindDoc="0" locked="0" layoutInCell="1" allowOverlap="1" wp14:anchorId="44F32AF8" wp14:editId="5406F53F">
                <wp:simplePos x="0" y="0"/>
                <wp:positionH relativeFrom="column">
                  <wp:posOffset>2622550</wp:posOffset>
                </wp:positionH>
                <wp:positionV relativeFrom="paragraph">
                  <wp:posOffset>207645</wp:posOffset>
                </wp:positionV>
                <wp:extent cx="0" cy="424815"/>
                <wp:effectExtent l="0" t="0" r="19050" b="13335"/>
                <wp:wrapNone/>
                <wp:docPr id="42" name="Straight Connector 42"/>
                <wp:cNvGraphicFramePr/>
                <a:graphic xmlns:a="http://schemas.openxmlformats.org/drawingml/2006/main">
                  <a:graphicData uri="http://schemas.microsoft.com/office/word/2010/wordprocessingShape">
                    <wps:wsp>
                      <wps:cNvCnPr/>
                      <wps:spPr>
                        <a:xfrm>
                          <a:off x="0" y="0"/>
                          <a:ext cx="0" cy="4248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6D74435" id="Straight Connector 42" o:spid="_x0000_s1026"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5pt,16.35pt" to="206.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" strokecolor="black [3213]" strokeweight="1.5pt"/>
            </w:pict>
          </mc:Fallback>
        </mc:AlternateContent>
      </w:r>
      <w:r w:rsidR="001C70D3" w:rsidRPr="0004419C">
        <w:rPr>
          <w:rFonts w:ascii="Times New Roman" w:hAnsi="Times New Roman" w:cs="Times New Roman"/>
          <w:noProof/>
          <w:color w:val="000000" w:themeColor="text1"/>
          <w:sz w:val="24"/>
          <w:szCs w:val="24"/>
          <w:lang w:eastAsia="id-ID"/>
        </w:rPr>
        <mc:AlternateContent>
          <mc:Choice Requires="wps">
            <w:drawing>
              <wp:anchor distT="0" distB="0" distL="114300" distR="114300" simplePos="0" relativeHeight="251614720" behindDoc="0" locked="0" layoutInCell="1" allowOverlap="1" wp14:anchorId="65C4E186" wp14:editId="29FB529F">
                <wp:simplePos x="0" y="0"/>
                <wp:positionH relativeFrom="column">
                  <wp:posOffset>2376170</wp:posOffset>
                </wp:positionH>
                <wp:positionV relativeFrom="paragraph">
                  <wp:posOffset>205105</wp:posOffset>
                </wp:positionV>
                <wp:extent cx="244475" cy="0"/>
                <wp:effectExtent l="0" t="76200" r="22225" b="114300"/>
                <wp:wrapNone/>
                <wp:docPr id="46" name="Straight Arrow Connector 46"/>
                <wp:cNvGraphicFramePr/>
                <a:graphic xmlns:a="http://schemas.openxmlformats.org/drawingml/2006/main">
                  <a:graphicData uri="http://schemas.microsoft.com/office/word/2010/wordprocessingShape">
                    <wps:wsp>
                      <wps:cNvCnPr/>
                      <wps:spPr>
                        <a:xfrm>
                          <a:off x="0" y="0"/>
                          <a:ext cx="24447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58464A" id="Straight Arrow Connector 46" o:spid="_x0000_s1026" type="#_x0000_t32" style="position:absolute;margin-left:187.1pt;margin-top:16.15pt;width:19.25pt;height:0;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" strokecolor="black [3213]" strokeweight="1.5pt">
                <v:stroke endarrow="open"/>
              </v:shape>
            </w:pict>
          </mc:Fallback>
        </mc:AlternateContent>
      </w:r>
      <w:r w:rsidR="001C70D3" w:rsidRPr="0004419C">
        <w:rPr>
          <w:rFonts w:ascii="Times New Roman" w:hAnsi="Times New Roman" w:cs="Times New Roman"/>
          <w:noProof/>
          <w:sz w:val="24"/>
          <w:szCs w:val="24"/>
          <w:lang w:eastAsia="id-ID"/>
        </w:rPr>
        <mc:AlternateContent>
          <mc:Choice Requires="wps">
            <w:drawing>
              <wp:anchor distT="0" distB="0" distL="114300" distR="114300" simplePos="0" relativeHeight="251605504" behindDoc="0" locked="0" layoutInCell="1" allowOverlap="1" wp14:anchorId="17E61F99" wp14:editId="299D6459">
                <wp:simplePos x="0" y="0"/>
                <wp:positionH relativeFrom="column">
                  <wp:posOffset>2161540</wp:posOffset>
                </wp:positionH>
                <wp:positionV relativeFrom="paragraph">
                  <wp:posOffset>183515</wp:posOffset>
                </wp:positionV>
                <wp:extent cx="159385" cy="424815"/>
                <wp:effectExtent l="0" t="0" r="12065" b="13335"/>
                <wp:wrapNone/>
                <wp:docPr id="41" name="Rectangle 41"/>
                <wp:cNvGraphicFramePr/>
                <a:graphic xmlns:a="http://schemas.openxmlformats.org/drawingml/2006/main">
                  <a:graphicData uri="http://schemas.microsoft.com/office/word/2010/wordprocessingShape">
                    <wps:wsp>
                      <wps:cNvSpPr/>
                      <wps:spPr>
                        <a:xfrm>
                          <a:off x="0" y="0"/>
                          <a:ext cx="159385" cy="4248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F947685" id="Rectangle 41" o:spid="_x0000_s1026" style="position:absolute;margin-left:170.2pt;margin-top:14.45pt;width:12.55pt;height:33.45pt;z-index:25160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" filled="f" strokecolor="black [3213]" strokeweight="1.5pt"/>
            </w:pict>
          </mc:Fallback>
        </mc:AlternateContent>
      </w:r>
      <w:r w:rsidR="001C70D3" w:rsidRPr="0004419C">
        <w:rPr>
          <w:rFonts w:ascii="Times New Roman" w:hAnsi="Times New Roman" w:cs="Times New Roman"/>
          <w:b/>
          <w:bCs/>
          <w:noProof/>
          <w:sz w:val="24"/>
          <w:szCs w:val="24"/>
          <w:lang w:eastAsia="id-ID"/>
        </w:rPr>
        <mc:AlternateContent>
          <mc:Choice Requires="wps">
            <w:drawing>
              <wp:anchor distT="0" distB="0" distL="114300" distR="114300" simplePos="0" relativeHeight="251599360" behindDoc="0" locked="0" layoutInCell="1" allowOverlap="1" wp14:anchorId="577471BB" wp14:editId="161F61DB">
                <wp:simplePos x="0" y="0"/>
                <wp:positionH relativeFrom="column">
                  <wp:posOffset>441325</wp:posOffset>
                </wp:positionH>
                <wp:positionV relativeFrom="paragraph">
                  <wp:posOffset>184785</wp:posOffset>
                </wp:positionV>
                <wp:extent cx="1647825" cy="424815"/>
                <wp:effectExtent l="0" t="0" r="28575" b="13335"/>
                <wp:wrapNone/>
                <wp:docPr id="15" name="Rectangle 15"/>
                <wp:cNvGraphicFramePr/>
                <a:graphic xmlns:a="http://schemas.openxmlformats.org/drawingml/2006/main">
                  <a:graphicData uri="http://schemas.microsoft.com/office/word/2010/wordprocessingShape">
                    <wps:wsp>
                      <wps:cNvSpPr/>
                      <wps:spPr>
                        <a:xfrm>
                          <a:off x="0" y="0"/>
                          <a:ext cx="1647825" cy="4248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7F458676" id="Rectangle 15" o:spid="_x0000_s1026" style="position:absolute;margin-left:34.75pt;margin-top:14.55pt;width:129.75pt;height:33.45pt;z-index:25159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" filled="f" strokecolor="black [3213]" strokeweight="1.5pt"/>
            </w:pict>
          </mc:Fallback>
        </mc:AlternateContent>
      </w:r>
    </w:p>
    <w:p w14:paraId="641FDAFC" w14:textId="487DADAA" w:rsidR="00FE679D" w:rsidRPr="0004419C" w:rsidRDefault="006C40D3" w:rsidP="00C3194E">
      <w:pPr>
        <w:spacing w:before="240" w:after="0" w:line="480" w:lineRule="auto"/>
        <w:ind w:left="709"/>
        <w:jc w:val="both"/>
        <w:rPr>
          <w:rFonts w:ascii="Times New Roman" w:hAnsi="Times New Roman" w:cs="Times New Roman"/>
          <w:b/>
          <w:bCs/>
          <w:sz w:val="24"/>
          <w:szCs w:val="24"/>
          <w:shd w:val="clear" w:color="auto" w:fill="FFFFFF"/>
          <w:lang w:val="en-US"/>
        </w:rPr>
      </w:pPr>
      <w:r w:rsidRPr="0004419C">
        <w:rPr>
          <w:rFonts w:ascii="Times New Roman" w:hAnsi="Times New Roman" w:cs="Times New Roman"/>
          <w:noProof/>
          <w:sz w:val="24"/>
          <w:szCs w:val="24"/>
          <w:lang w:eastAsia="id-ID"/>
        </w:rPr>
        <mc:AlternateContent>
          <mc:Choice Requires="wps">
            <w:drawing>
              <wp:anchor distT="0" distB="0" distL="114300" distR="114300" simplePos="0" relativeHeight="251639296" behindDoc="0" locked="0" layoutInCell="1" allowOverlap="1" wp14:anchorId="36797674" wp14:editId="4788086F">
                <wp:simplePos x="0" y="0"/>
                <wp:positionH relativeFrom="column">
                  <wp:posOffset>4559935</wp:posOffset>
                </wp:positionH>
                <wp:positionV relativeFrom="paragraph">
                  <wp:posOffset>499110</wp:posOffset>
                </wp:positionV>
                <wp:extent cx="914400" cy="287020"/>
                <wp:effectExtent l="0" t="0" r="16510" b="17780"/>
                <wp:wrapNone/>
                <wp:docPr id="60" name="Text Box 60"/>
                <wp:cNvGraphicFramePr/>
                <a:graphic xmlns:a="http://schemas.openxmlformats.org/drawingml/2006/main">
                  <a:graphicData uri="http://schemas.microsoft.com/office/word/2010/wordprocessingShape">
                    <wps:wsp>
                      <wps:cNvSpPr txBox="1"/>
                      <wps:spPr>
                        <a:xfrm>
                          <a:off x="0" y="0"/>
                          <a:ext cx="914400" cy="2870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CE469EE" w14:textId="268E3533" w:rsidR="00490DAA" w:rsidRPr="002B0A7B" w:rsidRDefault="00490DAA" w:rsidP="002B0A7B">
                            <w:pPr>
                              <w:spacing w:after="0" w:line="240" w:lineRule="auto"/>
                              <w:jc w:val="both"/>
                              <w:rPr>
                                <w:rFonts w:ascii="Times New Roman" w:hAnsi="Times New Roman" w:cs="Times New Roman"/>
                                <w:sz w:val="24"/>
                                <w:lang w:val="en-US"/>
                              </w:rPr>
                            </w:pPr>
                            <w:r w:rsidRPr="002B0A7B">
                              <w:rPr>
                                <w:rFonts w:ascii="Times New Roman" w:hAnsi="Times New Roman" w:cs="Times New Roman"/>
                                <w:sz w:val="24"/>
                                <w:lang w:val="en-US"/>
                              </w:rPr>
                              <w:t>t = 4 mm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6797674" id="Text Box 60" o:spid="_x0000_s1029" type="#_x0000_t202" style="position:absolute;left:0;text-align:left;margin-left:359.05pt;margin-top:39.3pt;width:1in;height:22.6pt;z-index:251639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" fillcolor="white [3201]" strokecolor="white [3212]" strokeweight=".5pt">
                <v:textbox>
                  <w:txbxContent>
                    <w:p w14:paraId="6CE469EE" w14:textId="268E3533" w:rsidR="00490DAA" w:rsidRPr="002B0A7B" w:rsidRDefault="00490DAA" w:rsidP="002B0A7B">
                      <w:pPr>
                        <w:spacing w:after="0" w:line="240" w:lineRule="auto"/>
                        <w:jc w:val="both"/>
                        <w:rPr>
                          <w:rFonts w:ascii="Times New Roman" w:hAnsi="Times New Roman" w:cs="Times New Roman"/>
                          <w:sz w:val="24"/>
                          <w:lang w:val="en-US"/>
                        </w:rPr>
                      </w:pPr>
                      <w:r w:rsidRPr="002B0A7B">
                        <w:rPr>
                          <w:rFonts w:ascii="Times New Roman" w:hAnsi="Times New Roman" w:cs="Times New Roman"/>
                          <w:sz w:val="24"/>
                          <w:lang w:val="en-US"/>
                        </w:rPr>
                        <w:t>t = 4 mm</w:t>
                      </w:r>
                    </w:p>
                  </w:txbxContent>
                </v:textbox>
              </v:shape>
            </w:pict>
          </mc:Fallback>
        </mc:AlternateContent>
      </w:r>
      <w:r w:rsidRPr="0004419C">
        <w:rPr>
          <w:rFonts w:ascii="Times New Roman" w:hAnsi="Times New Roman" w:cs="Times New Roman"/>
          <w:noProof/>
          <w:color w:val="000000" w:themeColor="text1"/>
          <w:sz w:val="24"/>
          <w:szCs w:val="24"/>
          <w:lang w:eastAsia="id-ID"/>
        </w:rPr>
        <mc:AlternateContent>
          <mc:Choice Requires="wps">
            <w:drawing>
              <wp:anchor distT="0" distB="0" distL="114300" distR="114300" simplePos="0" relativeHeight="251642368" behindDoc="0" locked="0" layoutInCell="1" allowOverlap="1" wp14:anchorId="5E0420D2" wp14:editId="3EF73373">
                <wp:simplePos x="0" y="0"/>
                <wp:positionH relativeFrom="column">
                  <wp:posOffset>4895215</wp:posOffset>
                </wp:positionH>
                <wp:positionV relativeFrom="paragraph">
                  <wp:posOffset>363855</wp:posOffset>
                </wp:positionV>
                <wp:extent cx="244475" cy="0"/>
                <wp:effectExtent l="65088" t="0" r="106362" b="68263"/>
                <wp:wrapNone/>
                <wp:docPr id="640" name="Straight Arrow Connector 640"/>
                <wp:cNvGraphicFramePr/>
                <a:graphic xmlns:a="http://schemas.openxmlformats.org/drawingml/2006/main">
                  <a:graphicData uri="http://schemas.microsoft.com/office/word/2010/wordprocessingShape">
                    <wps:wsp>
                      <wps:cNvCnPr/>
                      <wps:spPr>
                        <a:xfrm rot="5400000" flipV="1">
                          <a:off x="0" y="0"/>
                          <a:ext cx="24447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E82FBC" id="Straight Arrow Connector 640" o:spid="_x0000_s1026" type="#_x0000_t32" style="position:absolute;margin-left:385.45pt;margin-top:28.65pt;width:19.25pt;height:0;rotation:-90;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" strokecolor="black [3213]" strokeweight="1.5pt">
                <v:stroke endarrow="open"/>
              </v:shape>
            </w:pict>
          </mc:Fallback>
        </mc:AlternateContent>
      </w:r>
      <w:r w:rsidRPr="0004419C">
        <w:rPr>
          <w:rFonts w:ascii="Times New Roman" w:hAnsi="Times New Roman" w:cs="Times New Roman"/>
          <w:noProof/>
          <w:sz w:val="24"/>
          <w:szCs w:val="24"/>
          <w:lang w:eastAsia="id-ID"/>
        </w:rPr>
        <mc:AlternateContent>
          <mc:Choice Requires="wps">
            <w:drawing>
              <wp:anchor distT="0" distB="0" distL="114300" distR="114300" simplePos="0" relativeHeight="251645440" behindDoc="0" locked="0" layoutInCell="1" allowOverlap="1" wp14:anchorId="61C24C8A" wp14:editId="42DD647F">
                <wp:simplePos x="0" y="0"/>
                <wp:positionH relativeFrom="column">
                  <wp:posOffset>4872355</wp:posOffset>
                </wp:positionH>
                <wp:positionV relativeFrom="paragraph">
                  <wp:posOffset>474980</wp:posOffset>
                </wp:positionV>
                <wp:extent cx="137795" cy="0"/>
                <wp:effectExtent l="0" t="0" r="0" b="0"/>
                <wp:wrapNone/>
                <wp:docPr id="641" name="Straight Connector 641"/>
                <wp:cNvGraphicFramePr/>
                <a:graphic xmlns:a="http://schemas.openxmlformats.org/drawingml/2006/main">
                  <a:graphicData uri="http://schemas.microsoft.com/office/word/2010/wordprocessingShape">
                    <wps:wsp>
                      <wps:cNvCnPr/>
                      <wps:spPr>
                        <a:xfrm>
                          <a:off x="0" y="0"/>
                          <a:ext cx="13779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9A07E26" id="Straight Connector 641"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65pt,37.4pt" to="394.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" strokecolor="black [3213]" strokeweight="1.5pt"/>
            </w:pict>
          </mc:Fallback>
        </mc:AlternateContent>
      </w:r>
      <w:r w:rsidRPr="0004419C">
        <w:rPr>
          <w:rFonts w:ascii="Times New Roman" w:hAnsi="Times New Roman" w:cs="Times New Roman"/>
          <w:noProof/>
          <w:color w:val="000000" w:themeColor="text1"/>
          <w:sz w:val="24"/>
          <w:szCs w:val="24"/>
          <w:lang w:eastAsia="id-ID"/>
        </w:rPr>
        <mc:AlternateContent>
          <mc:Choice Requires="wps">
            <w:drawing>
              <wp:anchor distT="0" distB="0" distL="114300" distR="114300" simplePos="0" relativeHeight="251756032" behindDoc="0" locked="0" layoutInCell="1" allowOverlap="1" wp14:anchorId="175EB1B9" wp14:editId="053F9817">
                <wp:simplePos x="0" y="0"/>
                <wp:positionH relativeFrom="column">
                  <wp:posOffset>4745672</wp:posOffset>
                </wp:positionH>
                <wp:positionV relativeFrom="paragraph">
                  <wp:posOffset>357823</wp:posOffset>
                </wp:positionV>
                <wp:extent cx="244475" cy="0"/>
                <wp:effectExtent l="65088" t="0" r="106362" b="68263"/>
                <wp:wrapNone/>
                <wp:docPr id="789" name="Straight Arrow Connector 789"/>
                <wp:cNvGraphicFramePr/>
                <a:graphic xmlns:a="http://schemas.openxmlformats.org/drawingml/2006/main">
                  <a:graphicData uri="http://schemas.microsoft.com/office/word/2010/wordprocessingShape">
                    <wps:wsp>
                      <wps:cNvCnPr/>
                      <wps:spPr>
                        <a:xfrm rot="5400000" flipV="1">
                          <a:off x="0" y="0"/>
                          <a:ext cx="24447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AAD9EA" id="Straight Arrow Connector 789" o:spid="_x0000_s1026" type="#_x0000_t32" style="position:absolute;margin-left:373.65pt;margin-top:28.2pt;width:19.25pt;height:0;rotation:-90;flip:y;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" strokecolor="black [3213]" strokeweight="1.5pt">
                <v:stroke endarrow="open"/>
              </v:shape>
            </w:pict>
          </mc:Fallback>
        </mc:AlternateContent>
      </w:r>
      <w:r w:rsidRPr="0004419C">
        <w:rPr>
          <w:rFonts w:ascii="Times New Roman" w:hAnsi="Times New Roman" w:cs="Times New Roman"/>
          <w:noProof/>
          <w:sz w:val="24"/>
          <w:szCs w:val="24"/>
          <w:lang w:eastAsia="id-ID"/>
        </w:rPr>
        <mc:AlternateContent>
          <mc:Choice Requires="wps">
            <w:drawing>
              <wp:anchor distT="0" distB="0" distL="114300" distR="114300" simplePos="0" relativeHeight="251765248" behindDoc="0" locked="0" layoutInCell="1" allowOverlap="1" wp14:anchorId="72570934" wp14:editId="2CDDA0DF">
                <wp:simplePos x="0" y="0"/>
                <wp:positionH relativeFrom="column">
                  <wp:posOffset>2160905</wp:posOffset>
                </wp:positionH>
                <wp:positionV relativeFrom="paragraph">
                  <wp:posOffset>488950</wp:posOffset>
                </wp:positionV>
                <wp:extent cx="137795" cy="0"/>
                <wp:effectExtent l="0" t="0" r="0" b="0"/>
                <wp:wrapNone/>
                <wp:docPr id="792" name="Straight Connector 792"/>
                <wp:cNvGraphicFramePr/>
                <a:graphic xmlns:a="http://schemas.openxmlformats.org/drawingml/2006/main">
                  <a:graphicData uri="http://schemas.microsoft.com/office/word/2010/wordprocessingShape">
                    <wps:wsp>
                      <wps:cNvCnPr/>
                      <wps:spPr>
                        <a:xfrm>
                          <a:off x="0" y="0"/>
                          <a:ext cx="13779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C18BAA9" id="Straight Connector 792" o:spid="_x0000_s1026" style="position:absolute;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15pt,38.5pt" to="181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" strokecolor="black [3213]" strokeweight="1.5pt"/>
            </w:pict>
          </mc:Fallback>
        </mc:AlternateContent>
      </w:r>
      <w:r w:rsidRPr="0004419C">
        <w:rPr>
          <w:rFonts w:ascii="Times New Roman" w:hAnsi="Times New Roman" w:cs="Times New Roman"/>
          <w:noProof/>
          <w:color w:val="000000" w:themeColor="text1"/>
          <w:sz w:val="24"/>
          <w:szCs w:val="24"/>
          <w:lang w:eastAsia="id-ID"/>
        </w:rPr>
        <mc:AlternateContent>
          <mc:Choice Requires="wps">
            <w:drawing>
              <wp:anchor distT="0" distB="0" distL="114300" distR="114300" simplePos="0" relativeHeight="251762176" behindDoc="0" locked="0" layoutInCell="1" allowOverlap="1" wp14:anchorId="1097C77B" wp14:editId="79E3ABBB">
                <wp:simplePos x="0" y="0"/>
                <wp:positionH relativeFrom="column">
                  <wp:posOffset>2178367</wp:posOffset>
                </wp:positionH>
                <wp:positionV relativeFrom="paragraph">
                  <wp:posOffset>362903</wp:posOffset>
                </wp:positionV>
                <wp:extent cx="244475" cy="0"/>
                <wp:effectExtent l="65088" t="0" r="106362" b="68263"/>
                <wp:wrapNone/>
                <wp:docPr id="791" name="Straight Arrow Connector 791"/>
                <wp:cNvGraphicFramePr/>
                <a:graphic xmlns:a="http://schemas.openxmlformats.org/drawingml/2006/main">
                  <a:graphicData uri="http://schemas.microsoft.com/office/word/2010/wordprocessingShape">
                    <wps:wsp>
                      <wps:cNvCnPr/>
                      <wps:spPr>
                        <a:xfrm rot="5400000" flipV="1">
                          <a:off x="0" y="0"/>
                          <a:ext cx="24447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CFCB78" id="Straight Arrow Connector 791" o:spid="_x0000_s1026" type="#_x0000_t32" style="position:absolute;margin-left:171.5pt;margin-top:28.6pt;width:19.25pt;height:0;rotation:-90;flip:y;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" strokecolor="black [3213]" strokeweight="1.5pt">
                <v:stroke endarrow="open"/>
              </v:shape>
            </w:pict>
          </mc:Fallback>
        </mc:AlternateContent>
      </w:r>
      <w:r w:rsidRPr="0004419C">
        <w:rPr>
          <w:rFonts w:ascii="Times New Roman" w:hAnsi="Times New Roman" w:cs="Times New Roman"/>
          <w:noProof/>
          <w:color w:val="000000" w:themeColor="text1"/>
          <w:sz w:val="24"/>
          <w:szCs w:val="24"/>
          <w:lang w:eastAsia="id-ID"/>
        </w:rPr>
        <mc:AlternateContent>
          <mc:Choice Requires="wps">
            <w:drawing>
              <wp:anchor distT="0" distB="0" distL="114300" distR="114300" simplePos="0" relativeHeight="251759104" behindDoc="0" locked="0" layoutInCell="1" allowOverlap="1" wp14:anchorId="06549437" wp14:editId="23DEE72F">
                <wp:simplePos x="0" y="0"/>
                <wp:positionH relativeFrom="column">
                  <wp:posOffset>2035492</wp:posOffset>
                </wp:positionH>
                <wp:positionV relativeFrom="paragraph">
                  <wp:posOffset>364808</wp:posOffset>
                </wp:positionV>
                <wp:extent cx="244475" cy="0"/>
                <wp:effectExtent l="65088" t="0" r="106362" b="68263"/>
                <wp:wrapNone/>
                <wp:docPr id="790" name="Straight Arrow Connector 790"/>
                <wp:cNvGraphicFramePr/>
                <a:graphic xmlns:a="http://schemas.openxmlformats.org/drawingml/2006/main">
                  <a:graphicData uri="http://schemas.microsoft.com/office/word/2010/wordprocessingShape">
                    <wps:wsp>
                      <wps:cNvCnPr/>
                      <wps:spPr>
                        <a:xfrm rot="5400000" flipV="1">
                          <a:off x="0" y="0"/>
                          <a:ext cx="24447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92B01E" id="Straight Arrow Connector 790" o:spid="_x0000_s1026" type="#_x0000_t32" style="position:absolute;margin-left:160.25pt;margin-top:28.75pt;width:19.25pt;height:0;rotation:-90;flip:y;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" strokecolor="black [3213]" strokeweight="1.5pt">
                <v:stroke endarrow="open"/>
              </v:shape>
            </w:pict>
          </mc:Fallback>
        </mc:AlternateContent>
      </w:r>
      <w:r w:rsidR="001C70D3" w:rsidRPr="0004419C">
        <w:rPr>
          <w:rFonts w:ascii="Times New Roman" w:hAnsi="Times New Roman" w:cs="Times New Roman"/>
          <w:noProof/>
          <w:color w:val="000000" w:themeColor="text1"/>
          <w:sz w:val="24"/>
          <w:szCs w:val="24"/>
          <w:lang w:eastAsia="id-ID"/>
        </w:rPr>
        <mc:AlternateContent>
          <mc:Choice Requires="wps">
            <w:drawing>
              <wp:anchor distT="0" distB="0" distL="114300" distR="114300" simplePos="0" relativeHeight="251627008" behindDoc="0" locked="0" layoutInCell="1" allowOverlap="1" wp14:anchorId="21A6F2FF" wp14:editId="4CF9D8E3">
                <wp:simplePos x="0" y="0"/>
                <wp:positionH relativeFrom="column">
                  <wp:posOffset>5071300</wp:posOffset>
                </wp:positionH>
                <wp:positionV relativeFrom="paragraph">
                  <wp:posOffset>264160</wp:posOffset>
                </wp:positionV>
                <wp:extent cx="244475" cy="0"/>
                <wp:effectExtent l="0" t="76200" r="22225" b="114300"/>
                <wp:wrapNone/>
                <wp:docPr id="50" name="Straight Arrow Connector 50"/>
                <wp:cNvGraphicFramePr/>
                <a:graphic xmlns:a="http://schemas.openxmlformats.org/drawingml/2006/main">
                  <a:graphicData uri="http://schemas.microsoft.com/office/word/2010/wordprocessingShape">
                    <wps:wsp>
                      <wps:cNvCnPr/>
                      <wps:spPr>
                        <a:xfrm>
                          <a:off x="0" y="0"/>
                          <a:ext cx="24447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E02DF5" id="Straight Arrow Connector 50" o:spid="_x0000_s1026" type="#_x0000_t32" style="position:absolute;margin-left:399.3pt;margin-top:20.8pt;width:19.25pt;height:0;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" strokecolor="black [3213]" strokeweight="1.5pt">
                <v:stroke endarrow="open"/>
              </v:shape>
            </w:pict>
          </mc:Fallback>
        </mc:AlternateContent>
      </w:r>
      <w:r w:rsidR="001C70D3" w:rsidRPr="0004419C">
        <w:rPr>
          <w:rFonts w:ascii="Times New Roman" w:hAnsi="Times New Roman" w:cs="Times New Roman"/>
          <w:noProof/>
          <w:color w:val="000000" w:themeColor="text1"/>
          <w:sz w:val="24"/>
          <w:szCs w:val="24"/>
          <w:lang w:eastAsia="id-ID"/>
        </w:rPr>
        <mc:AlternateContent>
          <mc:Choice Requires="wps">
            <w:drawing>
              <wp:anchor distT="0" distB="0" distL="114300" distR="114300" simplePos="0" relativeHeight="251617792" behindDoc="0" locked="0" layoutInCell="1" allowOverlap="1" wp14:anchorId="46CB418D" wp14:editId="28025D80">
                <wp:simplePos x="0" y="0"/>
                <wp:positionH relativeFrom="column">
                  <wp:posOffset>2379980</wp:posOffset>
                </wp:positionH>
                <wp:positionV relativeFrom="paragraph">
                  <wp:posOffset>261620</wp:posOffset>
                </wp:positionV>
                <wp:extent cx="244475" cy="0"/>
                <wp:effectExtent l="0" t="76200" r="22225" b="114300"/>
                <wp:wrapNone/>
                <wp:docPr id="47" name="Straight Arrow Connector 47"/>
                <wp:cNvGraphicFramePr/>
                <a:graphic xmlns:a="http://schemas.openxmlformats.org/drawingml/2006/main">
                  <a:graphicData uri="http://schemas.microsoft.com/office/word/2010/wordprocessingShape">
                    <wps:wsp>
                      <wps:cNvCnPr/>
                      <wps:spPr>
                        <a:xfrm>
                          <a:off x="0" y="0"/>
                          <a:ext cx="24447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716BC3" id="Straight Arrow Connector 47" o:spid="_x0000_s1026" type="#_x0000_t32" style="position:absolute;margin-left:187.4pt;margin-top:20.6pt;width:19.25pt;height:0;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" strokecolor="black [3213]" strokeweight="1.5pt">
                <v:stroke endarrow="open"/>
              </v:shape>
            </w:pict>
          </mc:Fallback>
        </mc:AlternateContent>
      </w:r>
      <w:r w:rsidR="001C70D3" w:rsidRPr="0004419C">
        <w:rPr>
          <w:rFonts w:ascii="Times New Roman" w:hAnsi="Times New Roman" w:cs="Times New Roman"/>
          <w:noProof/>
          <w:sz w:val="24"/>
          <w:szCs w:val="24"/>
          <w:lang w:eastAsia="id-ID"/>
        </w:rPr>
        <mc:AlternateContent>
          <mc:Choice Requires="wps">
            <w:drawing>
              <wp:anchor distT="0" distB="0" distL="114300" distR="114300" simplePos="0" relativeHeight="251611648" behindDoc="0" locked="0" layoutInCell="1" allowOverlap="1" wp14:anchorId="247C4590" wp14:editId="7DC9B397">
                <wp:simplePos x="0" y="0"/>
                <wp:positionH relativeFrom="column">
                  <wp:posOffset>2329660</wp:posOffset>
                </wp:positionH>
                <wp:positionV relativeFrom="paragraph">
                  <wp:posOffset>47942</wp:posOffset>
                </wp:positionV>
                <wp:extent cx="914400" cy="244475"/>
                <wp:effectExtent l="0" t="4128" r="7303" b="7302"/>
                <wp:wrapNone/>
                <wp:docPr id="43" name="Text Box 43"/>
                <wp:cNvGraphicFramePr/>
                <a:graphic xmlns:a="http://schemas.openxmlformats.org/drawingml/2006/main">
                  <a:graphicData uri="http://schemas.microsoft.com/office/word/2010/wordprocessingShape">
                    <wps:wsp>
                      <wps:cNvSpPr txBox="1"/>
                      <wps:spPr>
                        <a:xfrm rot="16200000">
                          <a:off x="0" y="0"/>
                          <a:ext cx="914400" cy="24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F83F0E" w14:textId="220D1B5B" w:rsidR="00490DAA" w:rsidRPr="00FF1AA2" w:rsidRDefault="00490DAA" w:rsidP="00FF1AA2">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12,5 m</w:t>
                            </w:r>
                            <w:r w:rsidRPr="00FF1AA2">
                              <w:rPr>
                                <w:rFonts w:ascii="Times New Roman" w:hAnsi="Times New Roman" w:cs="Times New Roman"/>
                                <w:sz w:val="24"/>
                                <w:lang w:val="en-US"/>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47C4590" id="Text Box 43" o:spid="_x0000_s1030" type="#_x0000_t202" style="position:absolute;left:0;text-align:left;margin-left:183.45pt;margin-top:3.75pt;width:1in;height:19.25pt;rotation:-90;z-index:251611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" fillcolor="white [3201]" stroked="f" strokeweight=".5pt">
                <v:textbox>
                  <w:txbxContent>
                    <w:p w14:paraId="4AF83F0E" w14:textId="220D1B5B" w:rsidR="00490DAA" w:rsidRPr="00FF1AA2" w:rsidRDefault="00490DAA" w:rsidP="00FF1AA2">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12,5 m</w:t>
                      </w:r>
                      <w:r w:rsidRPr="00FF1AA2">
                        <w:rPr>
                          <w:rFonts w:ascii="Times New Roman" w:hAnsi="Times New Roman" w:cs="Times New Roman"/>
                          <w:sz w:val="24"/>
                          <w:lang w:val="en-US"/>
                        </w:rPr>
                        <w:t>m</w:t>
                      </w:r>
                    </w:p>
                  </w:txbxContent>
                </v:textbox>
              </v:shape>
            </w:pict>
          </mc:Fallback>
        </mc:AlternateContent>
      </w:r>
    </w:p>
    <w:p w14:paraId="0697E56E" w14:textId="1703A23B" w:rsidR="006C40D3" w:rsidRPr="00FF1AB7" w:rsidRDefault="00B701D0" w:rsidP="00FF1AB7">
      <w:pPr>
        <w:spacing w:before="240" w:after="0" w:line="480" w:lineRule="auto"/>
        <w:ind w:left="709"/>
        <w:jc w:val="both"/>
        <w:rPr>
          <w:rFonts w:ascii="Times New Roman" w:hAnsi="Times New Roman" w:cs="Times New Roman"/>
          <w:b/>
          <w:bCs/>
          <w:sz w:val="24"/>
          <w:szCs w:val="24"/>
          <w:shd w:val="clear" w:color="auto" w:fill="FFFFFF"/>
        </w:rPr>
      </w:pPr>
      <w:r w:rsidRPr="0004419C">
        <w:rPr>
          <w:rFonts w:ascii="Times New Roman" w:hAnsi="Times New Roman" w:cs="Times New Roman"/>
          <w:noProof/>
          <w:color w:val="000000" w:themeColor="text1"/>
          <w:sz w:val="24"/>
          <w:szCs w:val="24"/>
          <w:lang w:eastAsia="id-ID"/>
        </w:rPr>
        <mc:AlternateContent>
          <mc:Choice Requires="wps">
            <w:drawing>
              <wp:anchor distT="0" distB="0" distL="114300" distR="114300" simplePos="0" relativeHeight="251654656" behindDoc="0" locked="0" layoutInCell="1" allowOverlap="1" wp14:anchorId="3D794CEE" wp14:editId="08A4C66D">
                <wp:simplePos x="0" y="0"/>
                <wp:positionH relativeFrom="column">
                  <wp:posOffset>3137535</wp:posOffset>
                </wp:positionH>
                <wp:positionV relativeFrom="paragraph">
                  <wp:posOffset>337023</wp:posOffset>
                </wp:positionV>
                <wp:extent cx="914400" cy="361315"/>
                <wp:effectExtent l="0" t="0" r="5080" b="635"/>
                <wp:wrapNone/>
                <wp:docPr id="643" name="Text Box 643"/>
                <wp:cNvGraphicFramePr/>
                <a:graphic xmlns:a="http://schemas.openxmlformats.org/drawingml/2006/main">
                  <a:graphicData uri="http://schemas.microsoft.com/office/word/2010/wordprocessingShape">
                    <wps:wsp>
                      <wps:cNvSpPr txBox="1"/>
                      <wps:spPr>
                        <a:xfrm>
                          <a:off x="0" y="0"/>
                          <a:ext cx="914400" cy="361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CF2F1B" w14:textId="77777777" w:rsidR="00490DAA" w:rsidRPr="00B701D0" w:rsidRDefault="00490DAA" w:rsidP="00B701D0">
                            <w:pPr>
                              <w:pStyle w:val="Heading2"/>
                              <w:numPr>
                                <w:ilvl w:val="0"/>
                                <w:numId w:val="0"/>
                              </w:numPr>
                              <w:spacing w:before="0" w:line="480" w:lineRule="auto"/>
                              <w:ind w:left="576" w:hanging="576"/>
                              <w:jc w:val="both"/>
                            </w:pPr>
                            <w:bookmarkStart w:id="84" w:name="_Toc143251265"/>
                            <w:bookmarkStart w:id="85" w:name="_Toc143595194"/>
                            <w:r w:rsidRPr="00B701D0">
                              <w:t>Gambar 2.11 Uji tekukan standar</w:t>
                            </w:r>
                            <w:bookmarkEnd w:id="84"/>
                            <w:bookmarkEnd w:id="85"/>
                          </w:p>
                          <w:p w14:paraId="7B8E2C59" w14:textId="734F030F" w:rsidR="00490DAA" w:rsidRPr="00B701D0" w:rsidRDefault="00490DAA" w:rsidP="00B701D0">
                            <w:pPr>
                              <w:pStyle w:val="Heading2"/>
                            </w:pPr>
                            <w:bookmarkStart w:id="86" w:name="_Toc143595195"/>
                            <w:r w:rsidRPr="00B701D0">
                              <w:t>JIS Z 2248</w:t>
                            </w:r>
                            <w:bookmarkEnd w:id="86"/>
                            <w:r w:rsidRPr="00B701D0">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D794CEE" id="Text Box 643" o:spid="_x0000_s1031" type="#_x0000_t202" style="position:absolute;left:0;text-align:left;margin-left:247.05pt;margin-top:26.55pt;width:1in;height:28.45pt;z-index:251654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" fillcolor="white [3201]" stroked="f" strokeweight=".5pt">
                <v:textbox>
                  <w:txbxContent>
                    <w:p w14:paraId="3CCF2F1B" w14:textId="77777777" w:rsidR="00490DAA" w:rsidRPr="00B701D0" w:rsidRDefault="00490DAA" w:rsidP="00B701D0">
                      <w:pPr>
                        <w:pStyle w:val="Heading2"/>
                        <w:numPr>
                          <w:ilvl w:val="0"/>
                          <w:numId w:val="0"/>
                        </w:numPr>
                        <w:spacing w:before="0" w:line="480" w:lineRule="auto"/>
                        <w:ind w:left="576" w:hanging="576"/>
                        <w:jc w:val="both"/>
                      </w:pPr>
                      <w:bookmarkStart w:id="87" w:name="_Toc143251265"/>
                      <w:bookmarkStart w:id="88" w:name="_Toc143595194"/>
                      <w:r w:rsidRPr="00B701D0">
                        <w:t>Gambar 2.11 Uji tekukan standar</w:t>
                      </w:r>
                      <w:bookmarkEnd w:id="87"/>
                      <w:bookmarkEnd w:id="88"/>
                    </w:p>
                    <w:p w14:paraId="7B8E2C59" w14:textId="734F030F" w:rsidR="00490DAA" w:rsidRPr="00B701D0" w:rsidRDefault="00490DAA" w:rsidP="00B701D0">
                      <w:pPr>
                        <w:pStyle w:val="Heading2"/>
                      </w:pPr>
                      <w:bookmarkStart w:id="89" w:name="_Toc143595195"/>
                      <w:r w:rsidRPr="00B701D0">
                        <w:t>JIS Z 2248</w:t>
                      </w:r>
                      <w:bookmarkEnd w:id="89"/>
                      <w:r w:rsidRPr="00B701D0">
                        <w:t xml:space="preserve">  </w:t>
                      </w:r>
                    </w:p>
                  </w:txbxContent>
                </v:textbox>
              </v:shape>
            </w:pict>
          </mc:Fallback>
        </mc:AlternateContent>
      </w:r>
      <w:r w:rsidRPr="0004419C">
        <w:rPr>
          <w:rFonts w:ascii="Times New Roman" w:hAnsi="Times New Roman" w:cs="Times New Roman"/>
          <w:noProof/>
          <w:color w:val="000000" w:themeColor="text1"/>
          <w:sz w:val="24"/>
          <w:szCs w:val="24"/>
          <w:lang w:eastAsia="id-ID"/>
        </w:rPr>
        <mc:AlternateContent>
          <mc:Choice Requires="wps">
            <w:drawing>
              <wp:anchor distT="0" distB="0" distL="114300" distR="114300" simplePos="0" relativeHeight="251657728" behindDoc="0" locked="0" layoutInCell="1" allowOverlap="1" wp14:anchorId="3258B412" wp14:editId="01737194">
                <wp:simplePos x="0" y="0"/>
                <wp:positionH relativeFrom="column">
                  <wp:posOffset>-423545</wp:posOffset>
                </wp:positionH>
                <wp:positionV relativeFrom="paragraph">
                  <wp:posOffset>326228</wp:posOffset>
                </wp:positionV>
                <wp:extent cx="3466214" cy="382580"/>
                <wp:effectExtent l="0" t="0" r="1270" b="0"/>
                <wp:wrapNone/>
                <wp:docPr id="644" name="Text Box 644"/>
                <wp:cNvGraphicFramePr/>
                <a:graphic xmlns:a="http://schemas.openxmlformats.org/drawingml/2006/main">
                  <a:graphicData uri="http://schemas.microsoft.com/office/word/2010/wordprocessingShape">
                    <wps:wsp>
                      <wps:cNvSpPr txBox="1"/>
                      <wps:spPr>
                        <a:xfrm>
                          <a:off x="0" y="0"/>
                          <a:ext cx="3466214" cy="382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277D50" w14:textId="608DF839" w:rsidR="00490DAA" w:rsidRPr="00B701D0" w:rsidRDefault="00490DAA" w:rsidP="00B701D0">
                            <w:pPr>
                              <w:pStyle w:val="Heading2"/>
                              <w:numPr>
                                <w:ilvl w:val="0"/>
                                <w:numId w:val="0"/>
                              </w:numPr>
                              <w:spacing w:before="0" w:line="480" w:lineRule="auto"/>
                              <w:ind w:left="1440" w:hanging="1440"/>
                              <w:jc w:val="both"/>
                            </w:pPr>
                            <w:bookmarkStart w:id="87" w:name="_Toc143251267"/>
                            <w:bookmarkStart w:id="88" w:name="_Toc143595196"/>
                            <w:r w:rsidRPr="00B701D0">
                              <w:t>Gambar 2.10 Tes tikungan standar</w:t>
                            </w:r>
                            <w:r>
                              <w:t xml:space="preserve"> </w:t>
                            </w:r>
                            <w:r w:rsidRPr="00B701D0">
                              <w:t>(ASTM D790)</w:t>
                            </w:r>
                            <w:bookmarkEnd w:id="87"/>
                            <w:bookmarkEnd w:id="8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58B412" id="Text Box 644" o:spid="_x0000_s1032" type="#_x0000_t202" style="position:absolute;left:0;text-align:left;margin-left:-33.35pt;margin-top:25.7pt;width:272.95pt;height:30.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" fillcolor="white [3201]" stroked="f" strokeweight=".5pt">
                <v:textbox>
                  <w:txbxContent>
                    <w:p w14:paraId="69277D50" w14:textId="608DF839" w:rsidR="00490DAA" w:rsidRPr="00B701D0" w:rsidRDefault="00490DAA" w:rsidP="00B701D0">
                      <w:pPr>
                        <w:pStyle w:val="Heading2"/>
                        <w:numPr>
                          <w:ilvl w:val="0"/>
                          <w:numId w:val="0"/>
                        </w:numPr>
                        <w:spacing w:before="0" w:line="480" w:lineRule="auto"/>
                        <w:ind w:left="1440" w:hanging="1440"/>
                        <w:jc w:val="both"/>
                      </w:pPr>
                      <w:bookmarkStart w:id="92" w:name="_Toc143251267"/>
                      <w:bookmarkStart w:id="93" w:name="_Toc143595196"/>
                      <w:r w:rsidRPr="00B701D0">
                        <w:t>Gambar 2.10 Tes tikungan standar</w:t>
                      </w:r>
                      <w:r>
                        <w:t xml:space="preserve"> </w:t>
                      </w:r>
                      <w:r w:rsidRPr="00B701D0">
                        <w:t>(ASTM D790)</w:t>
                      </w:r>
                      <w:bookmarkEnd w:id="92"/>
                      <w:bookmarkEnd w:id="93"/>
                    </w:p>
                  </w:txbxContent>
                </v:textbox>
              </v:shape>
            </w:pict>
          </mc:Fallback>
        </mc:AlternateContent>
      </w:r>
      <w:r w:rsidR="001E2E50" w:rsidRPr="0004419C">
        <w:rPr>
          <w:rFonts w:ascii="Times New Roman" w:hAnsi="Times New Roman" w:cs="Times New Roman"/>
          <w:noProof/>
          <w:sz w:val="24"/>
          <w:szCs w:val="24"/>
          <w:lang w:eastAsia="id-ID"/>
        </w:rPr>
        <mc:AlternateContent>
          <mc:Choice Requires="wps">
            <w:drawing>
              <wp:anchor distT="0" distB="0" distL="114300" distR="114300" simplePos="0" relativeHeight="251768320" behindDoc="0" locked="0" layoutInCell="1" allowOverlap="1" wp14:anchorId="76DAA5FC" wp14:editId="5E4B22AA">
                <wp:simplePos x="0" y="0"/>
                <wp:positionH relativeFrom="column">
                  <wp:posOffset>1861820</wp:posOffset>
                </wp:positionH>
                <wp:positionV relativeFrom="paragraph">
                  <wp:posOffset>10160</wp:posOffset>
                </wp:positionV>
                <wp:extent cx="914400" cy="287020"/>
                <wp:effectExtent l="0" t="0" r="16510" b="17780"/>
                <wp:wrapNone/>
                <wp:docPr id="793" name="Text Box 793"/>
                <wp:cNvGraphicFramePr/>
                <a:graphic xmlns:a="http://schemas.openxmlformats.org/drawingml/2006/main">
                  <a:graphicData uri="http://schemas.microsoft.com/office/word/2010/wordprocessingShape">
                    <wps:wsp>
                      <wps:cNvSpPr txBox="1"/>
                      <wps:spPr>
                        <a:xfrm>
                          <a:off x="0" y="0"/>
                          <a:ext cx="914400" cy="2870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73356B9" w14:textId="77777777" w:rsidR="00490DAA" w:rsidRPr="002B0A7B" w:rsidRDefault="00490DAA" w:rsidP="001E2E50">
                            <w:pPr>
                              <w:spacing w:after="0" w:line="240" w:lineRule="auto"/>
                              <w:jc w:val="both"/>
                              <w:rPr>
                                <w:rFonts w:ascii="Times New Roman" w:hAnsi="Times New Roman" w:cs="Times New Roman"/>
                                <w:sz w:val="24"/>
                                <w:lang w:val="en-US"/>
                              </w:rPr>
                            </w:pPr>
                            <w:r w:rsidRPr="002B0A7B">
                              <w:rPr>
                                <w:rFonts w:ascii="Times New Roman" w:hAnsi="Times New Roman" w:cs="Times New Roman"/>
                                <w:sz w:val="24"/>
                                <w:lang w:val="en-US"/>
                              </w:rPr>
                              <w:t>t = 4 mm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6DAA5FC" id="Text Box 793" o:spid="_x0000_s1033" type="#_x0000_t202" style="position:absolute;left:0;text-align:left;margin-left:146.6pt;margin-top:.8pt;width:1in;height:22.6pt;z-index:251768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" fillcolor="white [3201]" strokecolor="white [3212]" strokeweight=".5pt">
                <v:textbox>
                  <w:txbxContent>
                    <w:p w14:paraId="473356B9" w14:textId="77777777" w:rsidR="00490DAA" w:rsidRPr="002B0A7B" w:rsidRDefault="00490DAA" w:rsidP="001E2E50">
                      <w:pPr>
                        <w:spacing w:after="0" w:line="240" w:lineRule="auto"/>
                        <w:jc w:val="both"/>
                        <w:rPr>
                          <w:rFonts w:ascii="Times New Roman" w:hAnsi="Times New Roman" w:cs="Times New Roman"/>
                          <w:sz w:val="24"/>
                          <w:lang w:val="en-US"/>
                        </w:rPr>
                      </w:pPr>
                      <w:r w:rsidRPr="002B0A7B">
                        <w:rPr>
                          <w:rFonts w:ascii="Times New Roman" w:hAnsi="Times New Roman" w:cs="Times New Roman"/>
                          <w:sz w:val="24"/>
                          <w:lang w:val="en-US"/>
                        </w:rPr>
                        <w:t>t = 4 mm</w:t>
                      </w:r>
                    </w:p>
                  </w:txbxContent>
                </v:textbox>
              </v:shape>
            </w:pict>
          </mc:Fallback>
        </mc:AlternateContent>
      </w:r>
    </w:p>
    <w:p w14:paraId="641D7A7F" w14:textId="77777777" w:rsidR="00B701D0" w:rsidRDefault="00B701D0" w:rsidP="0051329A">
      <w:pPr>
        <w:rPr>
          <w:rFonts w:ascii="Times New Roman" w:eastAsiaTheme="minorEastAsia" w:hAnsi="Times New Roman" w:cs="Times New Roman"/>
          <w:b/>
          <w:sz w:val="24"/>
          <w:szCs w:val="24"/>
        </w:rPr>
      </w:pPr>
    </w:p>
    <w:p w14:paraId="4122878B" w14:textId="5FA560A1" w:rsidR="00B701D0" w:rsidRPr="00B701D0" w:rsidRDefault="00B701D0" w:rsidP="00B701D0">
      <w:pPr>
        <w:pStyle w:val="Heading2"/>
        <w:numPr>
          <w:ilvl w:val="0"/>
          <w:numId w:val="0"/>
        </w:numPr>
        <w:spacing w:before="0" w:line="480" w:lineRule="auto"/>
        <w:ind w:left="576" w:hanging="576"/>
        <w:jc w:val="both"/>
        <w:rPr>
          <w:rFonts w:eastAsiaTheme="minorEastAsia"/>
        </w:rPr>
      </w:pPr>
      <w:bookmarkStart w:id="89" w:name="_Toc143595197"/>
      <w:r>
        <w:rPr>
          <w:rFonts w:eastAsiaTheme="minorEastAsia"/>
        </w:rPr>
        <w:lastRenderedPageBreak/>
        <w:t>3)</w:t>
      </w:r>
      <w:r>
        <w:rPr>
          <w:rFonts w:eastAsiaTheme="minorEastAsia"/>
        </w:rPr>
        <w:tab/>
      </w:r>
      <w:r w:rsidRPr="00B701D0">
        <w:rPr>
          <w:rFonts w:eastAsiaTheme="minorEastAsia"/>
        </w:rPr>
        <w:t>Uji Dampak (Impact)</w:t>
      </w:r>
      <w:bookmarkEnd w:id="89"/>
    </w:p>
    <w:p w14:paraId="59F15578" w14:textId="44F51ED8" w:rsidR="00B701D0" w:rsidRPr="00B701D0" w:rsidRDefault="00B701D0" w:rsidP="00B701D0">
      <w:pPr>
        <w:tabs>
          <w:tab w:val="left" w:pos="0"/>
          <w:tab w:val="left" w:pos="540"/>
        </w:tabs>
        <w:spacing w:after="0" w:line="480" w:lineRule="auto"/>
        <w:ind w:left="63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Pr="00B701D0">
        <w:rPr>
          <w:rFonts w:ascii="Times New Roman" w:eastAsiaTheme="minorEastAsia" w:hAnsi="Times New Roman" w:cs="Times New Roman"/>
          <w:sz w:val="24"/>
          <w:szCs w:val="24"/>
        </w:rPr>
        <w:t>Uji impak merupakan pengujian yang digunakan untuk mengetahui sifat-sifat material yang dikenai beban dinamis, yang darinya dapat diketahui sifat ketangguhan material tersebut, baik berupa lempung, plastis maupun getas. Perhatikan bahwa jika nilai dampak atau harga lebih tinggi, material tersebut memiliki keuletan yang tinggi. Kasus bahan uji dikatakan ulet jika retak terjadi pada zona patahan yang tidak seragam dan berserat. Namun jika bahannya rapuh, retakan yang dihasilkan akan terlihat kusam dan mengkilat. Dalam kondisi ulet, material dapat patah secara getas dengan sedikit deformasi plastis. Nilai impact rating benda uji adalah energi yang diserap per satuan penampang benda uji untuk menimbulkan retak pada benda uji. Jalankan persamaan sebagai berikut:  </w:t>
      </w:r>
    </w:p>
    <w:p w14:paraId="45642B6D" w14:textId="0247F842" w:rsidR="0072189E" w:rsidRPr="0004419C" w:rsidRDefault="000E0F67" w:rsidP="0051329A">
      <w:pPr>
        <w:rPr>
          <w:b/>
          <w:color w:val="000000"/>
        </w:rPr>
      </w:pPr>
      <m:oMathPara>
        <m:oMath>
          <m:r>
            <m:rPr>
              <m:sty m:val="b"/>
            </m:rPr>
            <w:rPr>
              <w:rFonts w:ascii="Cambria Math" w:hAnsi="Cambria Math" w:cs="Times New Roman"/>
              <w:sz w:val="24"/>
              <w:szCs w:val="24"/>
            </w:rPr>
            <m:t>H</m:t>
          </m:r>
          <m:r>
            <m:rPr>
              <m:sty m:val="p"/>
            </m:rPr>
            <w:rPr>
              <w:rFonts w:ascii="Cambria Math" w:hAnsi="Cambria Math" w:cs="Times New Roman"/>
              <w:sz w:val="24"/>
              <w:szCs w:val="24"/>
            </w:rPr>
            <m:t xml:space="preserve">= </m:t>
          </m:r>
          <m:f>
            <m:fPr>
              <m:ctrlPr>
                <w:rPr>
                  <w:rFonts w:ascii="Cambria Math" w:hAnsi="Cambria Math" w:cs="Times New Roman"/>
                  <w:b/>
                  <w:sz w:val="24"/>
                  <w:szCs w:val="24"/>
                </w:rPr>
              </m:ctrlPr>
            </m:fPr>
            <m:num>
              <m:r>
                <m:rPr>
                  <m:sty m:val="bi"/>
                </m:rPr>
                <w:rPr>
                  <w:rFonts w:ascii="Cambria Math" w:hAnsi="Cambria Math" w:cs="Times New Roman"/>
                  <w:sz w:val="24"/>
                  <w:szCs w:val="24"/>
                </w:rPr>
                <m:t>E</m:t>
              </m:r>
            </m:num>
            <m:den>
              <m:r>
                <m:rPr>
                  <m:sty m:val="bi"/>
                </m:rPr>
                <w:rPr>
                  <w:rFonts w:ascii="Cambria Math" w:hAnsi="Cambria Math" w:cs="Times New Roman"/>
                  <w:sz w:val="24"/>
                  <w:szCs w:val="24"/>
                </w:rPr>
                <m:t>A</m:t>
              </m:r>
            </m:den>
          </m:f>
        </m:oMath>
      </m:oMathPara>
    </w:p>
    <w:p w14:paraId="00E38671" w14:textId="77777777" w:rsidR="00B701D0" w:rsidRPr="00B701D0" w:rsidRDefault="00B701D0" w:rsidP="00B701D0">
      <w:pPr>
        <w:spacing w:after="0" w:line="480" w:lineRule="auto"/>
        <w:ind w:left="720"/>
        <w:contextualSpacing/>
        <w:jc w:val="both"/>
        <w:rPr>
          <w:rFonts w:ascii="Times New Roman" w:hAnsi="Times New Roman" w:cs="Times New Roman"/>
          <w:sz w:val="24"/>
          <w:szCs w:val="24"/>
        </w:rPr>
      </w:pPr>
      <w:r w:rsidRPr="00B701D0">
        <w:rPr>
          <w:rFonts w:ascii="Times New Roman" w:hAnsi="Times New Roman" w:cs="Times New Roman"/>
          <w:sz w:val="24"/>
          <w:szCs w:val="24"/>
        </w:rPr>
        <w:t>Atau :</w:t>
      </w:r>
    </w:p>
    <w:p w14:paraId="58F208FF" w14:textId="3F217091" w:rsidR="00B701D0" w:rsidRPr="00B701D0" w:rsidRDefault="00B701D0" w:rsidP="00B701D0">
      <w:pPr>
        <w:spacing w:after="0" w:line="48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 xml:space="preserve">H : </w:t>
      </w:r>
      <w:r w:rsidRPr="00B701D0">
        <w:rPr>
          <w:rFonts w:ascii="Times New Roman" w:hAnsi="Times New Roman" w:cs="Times New Roman"/>
          <w:sz w:val="24"/>
          <w:szCs w:val="24"/>
        </w:rPr>
        <w:t>Nilai dampak (Joule, mm²)</w:t>
      </w:r>
    </w:p>
    <w:p w14:paraId="11AF99DC" w14:textId="39BF91E2" w:rsidR="00B701D0" w:rsidRPr="00B701D0" w:rsidRDefault="00B701D0" w:rsidP="00B701D0">
      <w:pPr>
        <w:spacing w:after="0" w:line="480" w:lineRule="auto"/>
        <w:ind w:left="720"/>
        <w:contextualSpacing/>
        <w:jc w:val="both"/>
        <w:rPr>
          <w:rFonts w:ascii="Times New Roman" w:hAnsi="Times New Roman" w:cs="Times New Roman"/>
          <w:sz w:val="24"/>
          <w:szCs w:val="24"/>
        </w:rPr>
      </w:pPr>
      <w:r w:rsidRPr="00B701D0">
        <w:rPr>
          <w:rFonts w:ascii="Times New Roman" w:hAnsi="Times New Roman" w:cs="Times New Roman"/>
          <w:sz w:val="24"/>
          <w:szCs w:val="24"/>
        </w:rPr>
        <w:t>E</w:t>
      </w:r>
      <w:r>
        <w:rPr>
          <w:rFonts w:ascii="Times New Roman" w:hAnsi="Times New Roman" w:cs="Times New Roman"/>
          <w:sz w:val="24"/>
          <w:szCs w:val="24"/>
        </w:rPr>
        <w:t xml:space="preserve"> : </w:t>
      </w:r>
      <w:r w:rsidRPr="00B701D0">
        <w:rPr>
          <w:rFonts w:ascii="Times New Roman" w:hAnsi="Times New Roman" w:cs="Times New Roman"/>
          <w:sz w:val="24"/>
          <w:szCs w:val="24"/>
        </w:rPr>
        <w:t>Energi yang Diserap (Joule)</w:t>
      </w:r>
    </w:p>
    <w:p w14:paraId="3D8828B1" w14:textId="778184E0" w:rsidR="00715B4F" w:rsidRDefault="00B701D0" w:rsidP="00B701D0">
      <w:pPr>
        <w:spacing w:after="0" w:line="48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 xml:space="preserve">A : </w:t>
      </w:r>
      <w:r w:rsidRPr="00B701D0">
        <w:rPr>
          <w:rFonts w:ascii="Times New Roman" w:hAnsi="Times New Roman" w:cs="Times New Roman"/>
          <w:sz w:val="24"/>
          <w:szCs w:val="24"/>
        </w:rPr>
        <w:t>Penampang alur bawah (mm²)  </w:t>
      </w:r>
      <w:r w:rsidR="00715B4F">
        <w:rPr>
          <w:rFonts w:ascii="Times New Roman" w:hAnsi="Times New Roman" w:cs="Times New Roman"/>
          <w:sz w:val="24"/>
          <w:szCs w:val="24"/>
        </w:rPr>
        <w:br w:type="page"/>
      </w:r>
    </w:p>
    <w:p w14:paraId="70BFDFF4" w14:textId="77777777" w:rsidR="00B701D0" w:rsidRDefault="00B701D0" w:rsidP="00B701D0">
      <w:pPr>
        <w:spacing w:after="0" w:line="360" w:lineRule="auto"/>
        <w:ind w:left="630"/>
        <w:jc w:val="both"/>
        <w:rPr>
          <w:rFonts w:ascii="Times New Roman" w:hAnsi="Times New Roman" w:cs="Times New Roman"/>
          <w:sz w:val="24"/>
          <w:szCs w:val="24"/>
        </w:rPr>
      </w:pPr>
      <w:r w:rsidRPr="00B701D0">
        <w:rPr>
          <w:rFonts w:ascii="Times New Roman" w:hAnsi="Times New Roman" w:cs="Times New Roman"/>
          <w:sz w:val="24"/>
          <w:szCs w:val="24"/>
        </w:rPr>
        <w:lastRenderedPageBreak/>
        <w:t>Ketahanan benturan suatu material ditentukan oleh jumlah energi yang diserapnya selama uji tumbukan ini. Dapat dibangun dengan teknik charpy: </w:t>
      </w:r>
    </w:p>
    <w:p w14:paraId="19FCE167" w14:textId="0BFF8576" w:rsidR="00F27A85" w:rsidRPr="0004419C" w:rsidRDefault="00F27A85" w:rsidP="00715B4F">
      <w:pPr>
        <w:spacing w:after="0" w:line="360" w:lineRule="auto"/>
        <w:jc w:val="center"/>
        <w:rPr>
          <w:rFonts w:ascii="Times New Roman" w:hAnsi="Times New Roman" w:cs="Times New Roman"/>
          <w:sz w:val="24"/>
          <w:szCs w:val="24"/>
        </w:rPr>
      </w:pPr>
      <w:r w:rsidRPr="0004419C">
        <w:rPr>
          <w:rFonts w:ascii="Times New Roman" w:hAnsi="Times New Roman" w:cs="Times New Roman"/>
          <w:noProof/>
          <w:sz w:val="24"/>
          <w:szCs w:val="24"/>
          <w:lang w:eastAsia="id-ID"/>
        </w:rPr>
        <w:drawing>
          <wp:inline distT="0" distB="0" distL="0" distR="0" wp14:anchorId="3D8250BF" wp14:editId="5EEE4B9A">
            <wp:extent cx="3409950" cy="1591293"/>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sifik uji impak.jpg"/>
                    <pic:cNvPicPr/>
                  </pic:nvPicPr>
                  <pic:blipFill>
                    <a:blip r:embed="rId25">
                      <a:extLst>
                        <a:ext uri="{28A0092B-C50C-407E-A947-70E740481C1C}">
                          <a14:useLocalDpi xmlns:a14="http://schemas.microsoft.com/office/drawing/2010/main" val="0"/>
                        </a:ext>
                      </a:extLst>
                    </a:blip>
                    <a:stretch>
                      <a:fillRect/>
                    </a:stretch>
                  </pic:blipFill>
                  <pic:spPr>
                    <a:xfrm>
                      <a:off x="0" y="0"/>
                      <a:ext cx="3427814" cy="1599629"/>
                    </a:xfrm>
                    <a:prstGeom prst="rect">
                      <a:avLst/>
                    </a:prstGeom>
                  </pic:spPr>
                </pic:pic>
              </a:graphicData>
            </a:graphic>
          </wp:inline>
        </w:drawing>
      </w:r>
    </w:p>
    <w:p w14:paraId="03987759" w14:textId="77777777" w:rsidR="0051329A" w:rsidRDefault="0051329A" w:rsidP="00B701D0">
      <w:pPr>
        <w:spacing w:after="0" w:line="360" w:lineRule="auto"/>
        <w:jc w:val="both"/>
        <w:rPr>
          <w:rFonts w:ascii="Times New Roman" w:hAnsi="Times New Roman" w:cs="Times New Roman"/>
          <w:sz w:val="24"/>
          <w:szCs w:val="24"/>
        </w:rPr>
      </w:pPr>
    </w:p>
    <w:p w14:paraId="0DCA5E7F" w14:textId="0B8AFAC8" w:rsidR="0051329A" w:rsidRDefault="00BB49D9" w:rsidP="00B701D0">
      <w:pPr>
        <w:pStyle w:val="Heading2"/>
        <w:numPr>
          <w:ilvl w:val="0"/>
          <w:numId w:val="0"/>
        </w:numPr>
        <w:spacing w:before="0" w:line="480" w:lineRule="auto"/>
        <w:ind w:left="576"/>
        <w:jc w:val="center"/>
      </w:pPr>
      <w:bookmarkStart w:id="90" w:name="_Toc143251269"/>
      <w:bookmarkStart w:id="91" w:name="_Toc143595198"/>
      <w:r>
        <w:t>Gambar 2.10</w:t>
      </w:r>
      <w:r w:rsidR="00B701D0" w:rsidRPr="00B701D0">
        <w:t xml:space="preserve"> Ilustrasi uji dampak</w:t>
      </w:r>
      <w:bookmarkEnd w:id="90"/>
      <w:bookmarkEnd w:id="91"/>
    </w:p>
    <w:p w14:paraId="6DC38699" w14:textId="77777777" w:rsidR="00BB49D9" w:rsidRPr="00BB49D9" w:rsidRDefault="00BB49D9" w:rsidP="00BB49D9">
      <w:pPr>
        <w:spacing w:after="0" w:line="360" w:lineRule="auto"/>
        <w:jc w:val="both"/>
        <w:rPr>
          <w:rFonts w:ascii="Times New Roman" w:hAnsi="Times New Roman" w:cs="Times New Roman"/>
          <w:sz w:val="24"/>
        </w:rPr>
      </w:pPr>
    </w:p>
    <w:p w14:paraId="38FF858E" w14:textId="1A2A53E9" w:rsidR="00EB7014" w:rsidRPr="0004419C" w:rsidRDefault="00BB49D9" w:rsidP="00BB49D9">
      <w:pPr>
        <w:spacing w:after="0" w:line="480" w:lineRule="auto"/>
        <w:ind w:firstLine="720"/>
        <w:jc w:val="both"/>
        <w:rPr>
          <w:rFonts w:ascii="Times New Roman" w:hAnsi="Times New Roman" w:cs="Times New Roman"/>
          <w:sz w:val="24"/>
          <w:szCs w:val="24"/>
        </w:rPr>
      </w:pPr>
      <w:r w:rsidRPr="00BB49D9">
        <w:rPr>
          <w:rFonts w:ascii="Times New Roman" w:hAnsi="Times New Roman" w:cs="Times New Roman"/>
          <w:sz w:val="24"/>
          <w:szCs w:val="24"/>
        </w:rPr>
        <w:t>Berikut rumus yang digunakan dalam uji impak, dengan rumus: </w:t>
      </w:r>
    </w:p>
    <w:p w14:paraId="418F0B03" w14:textId="77777777" w:rsidR="00BB49D9" w:rsidRDefault="00BB49D9" w:rsidP="00BB49D9">
      <w:pPr>
        <w:spacing w:after="0" w:line="360" w:lineRule="auto"/>
        <w:ind w:left="706"/>
        <w:jc w:val="both"/>
        <w:rPr>
          <w:rFonts w:ascii="Times New Roman" w:eastAsiaTheme="minorEastAsia" w:hAnsi="Times New Roman" w:cs="Times New Roman"/>
          <w:sz w:val="24"/>
          <w:szCs w:val="24"/>
        </w:rPr>
      </w:pPr>
    </w:p>
    <w:p w14:paraId="075D5631" w14:textId="46B667A7" w:rsidR="0071079E" w:rsidRPr="0004419C" w:rsidRDefault="00BB49D9" w:rsidP="00BB49D9">
      <w:pPr>
        <w:spacing w:after="0" w:line="48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E₁=P (D-D cos</w:t>
      </w:r>
      <w:r w:rsidRPr="00BB49D9">
        <w:rPr>
          <w:rFonts w:ascii="Times New Roman" w:eastAsiaTheme="minorEastAsia" w:hAnsi="Times New Roman" w:cs="Times New Roman" w:hint="eastAsia"/>
          <w:sz w:val="24"/>
          <w:szCs w:val="24"/>
        </w:rPr>
        <w:t>〖</w:t>
      </w:r>
      <w:r w:rsidRPr="00BB49D9">
        <w:rPr>
          <w:rFonts w:ascii="Times New Roman" w:eastAsiaTheme="minorEastAsia" w:hAnsi="Times New Roman" w:cs="Times New Roman"/>
          <w:sz w:val="24"/>
          <w:szCs w:val="24"/>
        </w:rPr>
        <w:t>a)</w:t>
      </w:r>
      <w:r w:rsidRPr="00BB49D9">
        <w:rPr>
          <w:rFonts w:ascii="Times New Roman" w:eastAsiaTheme="minorEastAsia" w:hAnsi="Times New Roman" w:cs="Times New Roman" w:hint="eastAsia"/>
          <w:sz w:val="24"/>
          <w:szCs w:val="24"/>
        </w:rPr>
        <w:t>〗</w:t>
      </w:r>
      <w:r w:rsidRPr="00BB49D9">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w:t>
      </w:r>
      <w:r w:rsidRPr="00BB49D9">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Rumus Pengujian Impact, 2019).</w:t>
      </w:r>
    </w:p>
    <w:p w14:paraId="73C9B26B" w14:textId="3499D6CD" w:rsidR="00BB49D9" w:rsidRPr="00BB49D9" w:rsidRDefault="00BB49D9" w:rsidP="00BB49D9">
      <w:pPr>
        <w:spacing w:after="0" w:line="480" w:lineRule="auto"/>
        <w:ind w:left="720"/>
        <w:jc w:val="both"/>
        <w:rPr>
          <w:rFonts w:ascii="Times New Roman" w:hAnsi="Times New Roman" w:cs="Times New Roman"/>
          <w:sz w:val="24"/>
          <w:szCs w:val="24"/>
        </w:rPr>
      </w:pPr>
      <w:r w:rsidRPr="00BB49D9">
        <w:rPr>
          <w:rFonts w:ascii="Times New Roman" w:hAnsi="Times New Roman" w:cs="Times New Roman"/>
          <w:sz w:val="24"/>
          <w:szCs w:val="24"/>
        </w:rPr>
        <w:t>Integritas :</w:t>
      </w:r>
    </w:p>
    <w:p w14:paraId="6234A308" w14:textId="24DE624A" w:rsidR="00BB49D9" w:rsidRPr="00BB49D9" w:rsidRDefault="00BB49D9" w:rsidP="00BB49D9">
      <w:pPr>
        <w:spacing w:after="0" w:line="480" w:lineRule="auto"/>
        <w:ind w:left="720"/>
        <w:jc w:val="both"/>
        <w:rPr>
          <w:rFonts w:ascii="Times New Roman" w:hAnsi="Times New Roman" w:cs="Times New Roman"/>
          <w:sz w:val="24"/>
          <w:szCs w:val="24"/>
        </w:rPr>
      </w:pPr>
      <w:r w:rsidRPr="00BB49D9">
        <w:rPr>
          <w:rFonts w:ascii="Times New Roman" w:hAnsi="Times New Roman" w:cs="Times New Roman"/>
          <w:sz w:val="24"/>
          <w:szCs w:val="24"/>
        </w:rPr>
        <w:t>E₁</w:t>
      </w:r>
      <w:r>
        <w:rPr>
          <w:rFonts w:ascii="Times New Roman" w:hAnsi="Times New Roman" w:cs="Times New Roman"/>
          <w:sz w:val="24"/>
          <w:szCs w:val="24"/>
        </w:rPr>
        <w:t xml:space="preserve"> : </w:t>
      </w:r>
      <w:r w:rsidRPr="00BB49D9">
        <w:rPr>
          <w:rFonts w:ascii="Times New Roman" w:hAnsi="Times New Roman" w:cs="Times New Roman"/>
          <w:sz w:val="24"/>
          <w:szCs w:val="24"/>
        </w:rPr>
        <w:t>Pekerjaan selesai (kg.m)</w:t>
      </w:r>
    </w:p>
    <w:p w14:paraId="1C88479A" w14:textId="25C46F3B" w:rsidR="00BB49D9" w:rsidRPr="00BB49D9" w:rsidRDefault="00BB49D9" w:rsidP="00BB49D9">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P :  </w:t>
      </w:r>
      <w:r w:rsidRPr="00BB49D9">
        <w:rPr>
          <w:rFonts w:ascii="Times New Roman" w:hAnsi="Times New Roman" w:cs="Times New Roman"/>
          <w:sz w:val="24"/>
          <w:szCs w:val="24"/>
        </w:rPr>
        <w:t>Beban palu (kg)</w:t>
      </w:r>
    </w:p>
    <w:p w14:paraId="780DD054" w14:textId="49B7A868" w:rsidR="00F27A85" w:rsidRPr="0004419C" w:rsidRDefault="00BB49D9" w:rsidP="00BB49D9">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D : </w:t>
      </w:r>
      <w:r w:rsidRPr="00BB49D9">
        <w:rPr>
          <w:rFonts w:ascii="Times New Roman" w:hAnsi="Times New Roman" w:cs="Times New Roman"/>
          <w:sz w:val="24"/>
          <w:szCs w:val="24"/>
        </w:rPr>
        <w:t>Jarak dari pusat poros palu ke pusat gravitasi (m)  </w:t>
      </w:r>
    </w:p>
    <w:p w14:paraId="7BEBEEEA" w14:textId="77777777" w:rsidR="00BB49D9" w:rsidRDefault="00BB49D9" w:rsidP="00BB49D9">
      <w:pPr>
        <w:tabs>
          <w:tab w:val="right" w:pos="7937"/>
        </w:tabs>
        <w:spacing w:after="0" w:line="360" w:lineRule="auto"/>
        <w:jc w:val="both"/>
        <w:rPr>
          <w:rFonts w:ascii="Times New Roman" w:hAnsi="Times New Roman" w:cs="Times New Roman"/>
          <w:sz w:val="24"/>
          <w:szCs w:val="24"/>
        </w:rPr>
      </w:pPr>
    </w:p>
    <w:p w14:paraId="0F5DFCA1" w14:textId="77777777" w:rsidR="00BB49D9" w:rsidRDefault="00BB49D9">
      <w:pPr>
        <w:rPr>
          <w:rFonts w:ascii="Times New Roman" w:hAnsi="Times New Roman" w:cs="Times New Roman"/>
          <w:sz w:val="24"/>
          <w:szCs w:val="24"/>
        </w:rPr>
      </w:pPr>
      <w:r>
        <w:rPr>
          <w:rFonts w:ascii="Times New Roman" w:hAnsi="Times New Roman" w:cs="Times New Roman"/>
          <w:sz w:val="24"/>
          <w:szCs w:val="24"/>
        </w:rPr>
        <w:br w:type="page"/>
      </w:r>
    </w:p>
    <w:p w14:paraId="71534F01" w14:textId="174363F2" w:rsidR="00EB7014" w:rsidRDefault="00BB49D9" w:rsidP="00BB49D9">
      <w:pPr>
        <w:spacing w:after="0" w:line="480" w:lineRule="auto"/>
        <w:ind w:left="720"/>
        <w:jc w:val="both"/>
        <w:rPr>
          <w:rFonts w:ascii="Times New Roman" w:hAnsi="Times New Roman" w:cs="Times New Roman"/>
          <w:sz w:val="24"/>
          <w:szCs w:val="24"/>
        </w:rPr>
      </w:pPr>
      <w:r w:rsidRPr="00BB49D9">
        <w:rPr>
          <w:rFonts w:ascii="Times New Roman" w:hAnsi="Times New Roman" w:cs="Times New Roman"/>
          <w:sz w:val="24"/>
          <w:szCs w:val="24"/>
        </w:rPr>
        <w:lastRenderedPageBreak/>
        <w:t>E₂ = P (D-D cos⁡</w:t>
      </w:r>
      <w:r w:rsidRPr="00BB49D9">
        <w:rPr>
          <w:rFonts w:ascii="Cambria Math" w:hAnsi="Cambria Math" w:cs="Cambria Math"/>
          <w:sz w:val="24"/>
          <w:szCs w:val="24"/>
        </w:rPr>
        <w:t>〖</w:t>
      </w:r>
      <w:r w:rsidRPr="00BB49D9">
        <w:rPr>
          <w:rFonts w:ascii="Calibri" w:hAnsi="Calibri" w:cs="Calibri"/>
          <w:sz w:val="24"/>
          <w:szCs w:val="24"/>
        </w:rPr>
        <w:t>θ</w:t>
      </w:r>
      <w:r w:rsidRPr="00BB49D9">
        <w:rPr>
          <w:rFonts w:ascii="Times New Roman" w:hAnsi="Times New Roman" w:cs="Times New Roman"/>
          <w:sz w:val="24"/>
          <w:szCs w:val="24"/>
        </w:rPr>
        <w:t>)</w:t>
      </w:r>
      <w:r w:rsidRPr="00BB49D9">
        <w:rPr>
          <w:rFonts w:ascii="Cambria Math" w:hAnsi="Cambria Math" w:cs="Cambria Math"/>
          <w:sz w:val="24"/>
          <w:szCs w:val="24"/>
        </w:rPr>
        <w:t>〗</w:t>
      </w:r>
      <w:r w:rsidRPr="00BB49D9">
        <w:rPr>
          <w:rFonts w:ascii="Times New Roman" w:hAnsi="Times New Roman" w:cs="Times New Roman"/>
          <w:sz w:val="24"/>
          <w:szCs w:val="24"/>
        </w:rPr>
        <w:t>..</w:t>
      </w:r>
      <w:r>
        <w:rPr>
          <w:rFonts w:ascii="Times New Roman" w:hAnsi="Times New Roman" w:cs="Times New Roman"/>
          <w:sz w:val="24"/>
          <w:szCs w:val="24"/>
        </w:rPr>
        <w:t>.....................</w:t>
      </w:r>
      <w:r w:rsidRPr="00BB49D9">
        <w:rPr>
          <w:rFonts w:ascii="Times New Roman" w:hAnsi="Times New Roman" w:cs="Times New Roman"/>
          <w:sz w:val="24"/>
          <w:szCs w:val="24"/>
        </w:rPr>
        <w:t>(</w:t>
      </w:r>
      <w:r>
        <w:rPr>
          <w:rFonts w:ascii="Times New Roman" w:hAnsi="Times New Roman" w:cs="Times New Roman"/>
          <w:sz w:val="24"/>
          <w:szCs w:val="24"/>
        </w:rPr>
        <w:t>Rumus Pengujian Impact, 2019) .</w:t>
      </w:r>
    </w:p>
    <w:p w14:paraId="500CC8F5" w14:textId="77777777" w:rsidR="00BB49D9" w:rsidRPr="0004419C" w:rsidRDefault="00BB49D9" w:rsidP="00BB49D9">
      <w:pPr>
        <w:spacing w:after="0" w:line="360" w:lineRule="auto"/>
        <w:jc w:val="both"/>
        <w:rPr>
          <w:rFonts w:ascii="Times New Roman" w:hAnsi="Times New Roman" w:cs="Times New Roman"/>
          <w:sz w:val="24"/>
          <w:szCs w:val="24"/>
        </w:rPr>
      </w:pPr>
    </w:p>
    <w:p w14:paraId="2F575B9F" w14:textId="0C5FBE1B" w:rsidR="00BB49D9" w:rsidRPr="00BB49D9" w:rsidRDefault="00BB49D9" w:rsidP="00BB49D9">
      <w:pPr>
        <w:spacing w:after="0" w:line="480" w:lineRule="auto"/>
        <w:ind w:left="706"/>
        <w:jc w:val="both"/>
        <w:rPr>
          <w:rFonts w:ascii="Times New Roman" w:eastAsiaTheme="minorEastAsia" w:hAnsi="Times New Roman" w:cs="Times New Roman"/>
          <w:i/>
          <w:sz w:val="24"/>
          <w:szCs w:val="24"/>
        </w:rPr>
      </w:pPr>
      <w:r w:rsidRPr="00BB49D9">
        <w:rPr>
          <w:rFonts w:ascii="Times New Roman" w:eastAsiaTheme="minorEastAsia" w:hAnsi="Times New Roman" w:cs="Times New Roman"/>
          <w:i/>
          <w:sz w:val="24"/>
          <w:szCs w:val="24"/>
          <w:lang w:val="en-US"/>
        </w:rPr>
        <w:t>Informasi :</w:t>
      </w:r>
    </w:p>
    <w:p w14:paraId="4562B1A9" w14:textId="77777777" w:rsidR="00BB49D9" w:rsidRPr="00BB49D9" w:rsidRDefault="00BB49D9" w:rsidP="00BB49D9">
      <w:pPr>
        <w:spacing w:after="0" w:line="480" w:lineRule="auto"/>
        <w:ind w:left="706"/>
        <w:jc w:val="both"/>
        <w:rPr>
          <w:rFonts w:ascii="Times New Roman" w:eastAsiaTheme="minorEastAsia" w:hAnsi="Times New Roman" w:cs="Times New Roman"/>
          <w:i/>
          <w:sz w:val="24"/>
          <w:szCs w:val="24"/>
          <w:lang w:val="en-US"/>
        </w:rPr>
      </w:pPr>
      <w:r w:rsidRPr="00BB49D9">
        <w:rPr>
          <w:rFonts w:ascii="Times New Roman" w:eastAsiaTheme="minorEastAsia" w:hAnsi="Times New Roman" w:cs="Times New Roman"/>
          <w:i/>
          <w:sz w:val="24"/>
          <w:szCs w:val="24"/>
          <w:lang w:val="en-US"/>
        </w:rPr>
        <w:t>E₂ = Jumlah pekerjaan yang tersisa setelah sampel rusak (kg.m)</w:t>
      </w:r>
    </w:p>
    <w:p w14:paraId="7646847F" w14:textId="77777777" w:rsidR="00BB49D9" w:rsidRPr="00BB49D9" w:rsidRDefault="00BB49D9" w:rsidP="00BB49D9">
      <w:pPr>
        <w:spacing w:after="0" w:line="480" w:lineRule="auto"/>
        <w:ind w:left="706"/>
        <w:jc w:val="both"/>
        <w:rPr>
          <w:rFonts w:ascii="Times New Roman" w:eastAsiaTheme="minorEastAsia" w:hAnsi="Times New Roman" w:cs="Times New Roman"/>
          <w:i/>
          <w:sz w:val="24"/>
          <w:szCs w:val="24"/>
          <w:lang w:val="en-US"/>
        </w:rPr>
      </w:pPr>
      <w:r w:rsidRPr="00BB49D9">
        <w:rPr>
          <w:rFonts w:ascii="Times New Roman" w:eastAsiaTheme="minorEastAsia" w:hAnsi="Times New Roman" w:cs="Times New Roman"/>
          <w:i/>
          <w:sz w:val="24"/>
          <w:szCs w:val="24"/>
          <w:lang w:val="en-US"/>
        </w:rPr>
        <w:t>P = berat palu (kg)</w:t>
      </w:r>
    </w:p>
    <w:p w14:paraId="0A55EFC1" w14:textId="77777777" w:rsidR="00BB49D9" w:rsidRPr="00BB49D9" w:rsidRDefault="00BB49D9" w:rsidP="00BB49D9">
      <w:pPr>
        <w:spacing w:after="0" w:line="480" w:lineRule="auto"/>
        <w:ind w:left="706"/>
        <w:jc w:val="both"/>
        <w:rPr>
          <w:rFonts w:ascii="Times New Roman" w:eastAsiaTheme="minorEastAsia" w:hAnsi="Times New Roman" w:cs="Times New Roman"/>
          <w:i/>
          <w:sz w:val="24"/>
          <w:szCs w:val="24"/>
          <w:lang w:val="en-US"/>
        </w:rPr>
      </w:pPr>
      <w:r w:rsidRPr="00BB49D9">
        <w:rPr>
          <w:rFonts w:ascii="Times New Roman" w:eastAsiaTheme="minorEastAsia" w:hAnsi="Times New Roman" w:cs="Times New Roman"/>
          <w:i/>
          <w:sz w:val="24"/>
          <w:szCs w:val="24"/>
          <w:lang w:val="en-US"/>
        </w:rPr>
        <w:t>D = Jarak dari pusat poros palu ke pusat gravitasi (m)</w:t>
      </w:r>
    </w:p>
    <w:p w14:paraId="5D78C875" w14:textId="0AE5E921" w:rsidR="0004361D" w:rsidRPr="00BB49D9" w:rsidRDefault="00BB49D9" w:rsidP="00BB49D9">
      <w:pPr>
        <w:spacing w:after="0" w:line="480" w:lineRule="auto"/>
        <w:ind w:left="706"/>
        <w:jc w:val="both"/>
        <w:rPr>
          <w:rFonts w:ascii="Times New Roman" w:eastAsiaTheme="minorEastAsia" w:hAnsi="Times New Roman" w:cs="Times New Roman"/>
          <w:i/>
          <w:sz w:val="24"/>
          <w:szCs w:val="24"/>
        </w:rPr>
      </w:pPr>
      <w:r w:rsidRPr="00BB49D9">
        <w:rPr>
          <w:rFonts w:ascii="Times New Roman" w:eastAsiaTheme="minorEastAsia" w:hAnsi="Times New Roman" w:cs="Times New Roman"/>
          <w:i/>
          <w:sz w:val="24"/>
          <w:szCs w:val="24"/>
          <w:lang w:val="en-US"/>
        </w:rPr>
        <w:t>θ = sudut osilasi setelah palu mengena</w:t>
      </w:r>
      <w:r>
        <w:rPr>
          <w:rFonts w:ascii="Times New Roman" w:eastAsiaTheme="minorEastAsia" w:hAnsi="Times New Roman" w:cs="Times New Roman"/>
          <w:i/>
          <w:sz w:val="24"/>
          <w:szCs w:val="24"/>
          <w:lang w:val="en-US"/>
        </w:rPr>
        <w:t>i benda uji (º)</w:t>
      </w:r>
    </w:p>
    <w:p w14:paraId="56410400" w14:textId="77777777" w:rsidR="00BB49D9" w:rsidRDefault="00BB49D9" w:rsidP="00BB49D9">
      <w:pPr>
        <w:spacing w:after="0" w:line="360" w:lineRule="auto"/>
        <w:jc w:val="both"/>
        <w:rPr>
          <w:rFonts w:ascii="Times New Roman" w:eastAsiaTheme="minorEastAsia" w:hAnsi="Times New Roman" w:cs="Times New Roman"/>
          <w:sz w:val="24"/>
          <w:szCs w:val="24"/>
        </w:rPr>
      </w:pPr>
    </w:p>
    <w:p w14:paraId="0549D148" w14:textId="40CE0273" w:rsidR="00F27A85" w:rsidRDefault="00BB49D9" w:rsidP="00BB49D9">
      <w:pPr>
        <w:spacing w:after="0" w:line="480" w:lineRule="auto"/>
        <w:ind w:left="720"/>
        <w:jc w:val="both"/>
        <w:rPr>
          <w:rFonts w:ascii="Times New Roman" w:eastAsiaTheme="minorEastAsia" w:hAnsi="Times New Roman" w:cs="Times New Roman"/>
          <w:sz w:val="24"/>
          <w:szCs w:val="24"/>
        </w:rPr>
      </w:pPr>
      <w:r w:rsidRPr="00BB49D9">
        <w:rPr>
          <w:rFonts w:ascii="Times New Roman" w:eastAsiaTheme="minorEastAsia" w:hAnsi="Times New Roman" w:cs="Times New Roman"/>
          <w:sz w:val="24"/>
          <w:szCs w:val="24"/>
        </w:rPr>
        <w:t>Gaya yang dibutuhkan untuk mematahkan benda uji dapat ditentukan dengan persamaan berikut: </w:t>
      </w:r>
    </w:p>
    <w:p w14:paraId="7B5CFF30" w14:textId="77777777" w:rsidR="00BB49D9" w:rsidRPr="0004419C" w:rsidRDefault="00BB49D9" w:rsidP="00BB49D9">
      <w:pPr>
        <w:spacing w:after="0" w:line="360" w:lineRule="auto"/>
        <w:jc w:val="both"/>
        <w:rPr>
          <w:rFonts w:ascii="Times New Roman" w:eastAsiaTheme="minorEastAsia" w:hAnsi="Times New Roman" w:cs="Times New Roman"/>
          <w:sz w:val="24"/>
          <w:szCs w:val="24"/>
        </w:rPr>
      </w:pPr>
    </w:p>
    <w:p w14:paraId="0610086C" w14:textId="54493541" w:rsidR="00F27A85" w:rsidRPr="0004419C" w:rsidRDefault="00BB49D9" w:rsidP="00BB49D9">
      <w:pPr>
        <w:spacing w:after="0" w:line="480" w:lineRule="auto"/>
        <w:ind w:left="720"/>
        <w:jc w:val="both"/>
        <w:rPr>
          <w:rFonts w:ascii="Times New Roman" w:hAnsi="Times New Roman" w:cs="Times New Roman"/>
          <w:sz w:val="24"/>
          <w:szCs w:val="24"/>
        </w:rPr>
      </w:pPr>
      <w:r w:rsidRPr="00BB49D9">
        <w:rPr>
          <w:rFonts w:ascii="Times New Roman" w:hAnsi="Times New Roman" w:cs="Times New Roman"/>
          <w:sz w:val="24"/>
          <w:szCs w:val="24"/>
        </w:rPr>
        <w:t>E = E₁ - E₂ ................................ (Dampak Rumus Pengujian, 2019). </w:t>
      </w:r>
    </w:p>
    <w:p w14:paraId="576FEB39" w14:textId="77777777" w:rsidR="00BB49D9" w:rsidRDefault="00BB49D9" w:rsidP="00BB49D9">
      <w:pPr>
        <w:spacing w:after="0" w:line="360" w:lineRule="auto"/>
        <w:jc w:val="both"/>
        <w:rPr>
          <w:rFonts w:ascii="Times New Roman" w:hAnsi="Times New Roman" w:cs="Times New Roman"/>
          <w:sz w:val="24"/>
          <w:szCs w:val="24"/>
        </w:rPr>
      </w:pPr>
    </w:p>
    <w:p w14:paraId="34143B9D" w14:textId="1E3EA644" w:rsidR="00BB49D9" w:rsidRPr="00BB49D9" w:rsidRDefault="00BB49D9" w:rsidP="00BB49D9">
      <w:pPr>
        <w:spacing w:after="0" w:line="480" w:lineRule="auto"/>
        <w:ind w:left="720"/>
        <w:jc w:val="both"/>
        <w:rPr>
          <w:rFonts w:ascii="Times New Roman" w:hAnsi="Times New Roman" w:cs="Times New Roman"/>
          <w:sz w:val="24"/>
          <w:szCs w:val="24"/>
        </w:rPr>
      </w:pPr>
      <w:r w:rsidRPr="00BB49D9">
        <w:rPr>
          <w:rFonts w:ascii="Times New Roman" w:hAnsi="Times New Roman" w:cs="Times New Roman"/>
          <w:sz w:val="24"/>
          <w:szCs w:val="24"/>
        </w:rPr>
        <w:t>Informasi :</w:t>
      </w:r>
    </w:p>
    <w:p w14:paraId="073FD2BA" w14:textId="77777777" w:rsidR="00BB49D9" w:rsidRPr="00BB49D9" w:rsidRDefault="00BB49D9" w:rsidP="00BB49D9">
      <w:pPr>
        <w:spacing w:after="0" w:line="480" w:lineRule="auto"/>
        <w:ind w:left="720"/>
        <w:jc w:val="both"/>
        <w:rPr>
          <w:rFonts w:ascii="Times New Roman" w:hAnsi="Times New Roman" w:cs="Times New Roman"/>
          <w:sz w:val="24"/>
          <w:szCs w:val="24"/>
        </w:rPr>
      </w:pPr>
      <w:r w:rsidRPr="00BB49D9">
        <w:rPr>
          <w:rFonts w:ascii="Times New Roman" w:hAnsi="Times New Roman" w:cs="Times New Roman"/>
          <w:sz w:val="24"/>
          <w:szCs w:val="24"/>
        </w:rPr>
        <w:t>E = Gaya yang dibutuhkan untuk memecahkan sampel (kg.m)</w:t>
      </w:r>
    </w:p>
    <w:p w14:paraId="3683D122" w14:textId="77777777" w:rsidR="00BB49D9" w:rsidRPr="00BB49D9" w:rsidRDefault="00BB49D9" w:rsidP="00BB49D9">
      <w:pPr>
        <w:spacing w:after="0" w:line="480" w:lineRule="auto"/>
        <w:ind w:left="720"/>
        <w:jc w:val="both"/>
        <w:rPr>
          <w:rFonts w:ascii="Times New Roman" w:hAnsi="Times New Roman" w:cs="Times New Roman"/>
          <w:sz w:val="24"/>
          <w:szCs w:val="24"/>
        </w:rPr>
      </w:pPr>
      <w:r w:rsidRPr="00BB49D9">
        <w:rPr>
          <w:rFonts w:ascii="Times New Roman" w:hAnsi="Times New Roman" w:cs="Times New Roman"/>
          <w:sz w:val="24"/>
          <w:szCs w:val="24"/>
        </w:rPr>
        <w:t>E₁ = Pekerjaan selesai (kg.m)</w:t>
      </w:r>
    </w:p>
    <w:p w14:paraId="5783D66D" w14:textId="79FADB97" w:rsidR="00F27A85" w:rsidRPr="0004419C" w:rsidRDefault="00BB49D9" w:rsidP="00BB49D9">
      <w:pPr>
        <w:spacing w:after="0" w:line="480" w:lineRule="auto"/>
        <w:ind w:left="720"/>
        <w:jc w:val="both"/>
        <w:rPr>
          <w:rFonts w:ascii="Times New Roman" w:hAnsi="Times New Roman" w:cs="Times New Roman"/>
          <w:sz w:val="24"/>
          <w:szCs w:val="24"/>
        </w:rPr>
      </w:pPr>
      <w:r w:rsidRPr="00BB49D9">
        <w:rPr>
          <w:rFonts w:ascii="Times New Roman" w:hAnsi="Times New Roman" w:cs="Times New Roman"/>
          <w:sz w:val="24"/>
          <w:szCs w:val="24"/>
        </w:rPr>
        <w:t>E₂ = Jumlah pekerjaan yang tersisa setelah sampel rusak (kg.m) </w:t>
      </w:r>
    </w:p>
    <w:p w14:paraId="647D4B5A" w14:textId="77777777" w:rsidR="00BB49D9" w:rsidRDefault="00BB49D9" w:rsidP="00BB49D9">
      <w:pPr>
        <w:spacing w:after="0" w:line="360" w:lineRule="auto"/>
        <w:jc w:val="both"/>
        <w:rPr>
          <w:rFonts w:ascii="Times New Roman" w:hAnsi="Times New Roman" w:cs="Times New Roman"/>
          <w:sz w:val="24"/>
          <w:szCs w:val="24"/>
        </w:rPr>
      </w:pPr>
    </w:p>
    <w:p w14:paraId="3D5D1E84" w14:textId="77777777" w:rsidR="002078B4" w:rsidRDefault="002078B4" w:rsidP="00BB49D9">
      <w:pPr>
        <w:spacing w:after="0" w:line="360" w:lineRule="auto"/>
        <w:jc w:val="center"/>
        <w:rPr>
          <w:rFonts w:ascii="Times New Roman" w:hAnsi="Times New Roman" w:cs="Times New Roman"/>
          <w:sz w:val="24"/>
          <w:szCs w:val="24"/>
        </w:rPr>
      </w:pPr>
    </w:p>
    <w:p w14:paraId="38688219" w14:textId="77777777" w:rsidR="002078B4" w:rsidRDefault="002078B4" w:rsidP="00BB49D9">
      <w:pPr>
        <w:spacing w:after="0" w:line="360" w:lineRule="auto"/>
        <w:jc w:val="center"/>
        <w:rPr>
          <w:rFonts w:ascii="Times New Roman" w:hAnsi="Times New Roman" w:cs="Times New Roman"/>
          <w:sz w:val="24"/>
          <w:szCs w:val="24"/>
        </w:rPr>
      </w:pPr>
    </w:p>
    <w:p w14:paraId="023DB051" w14:textId="2599023B" w:rsidR="00F27A85" w:rsidRDefault="00F27A85" w:rsidP="00BB49D9">
      <w:pPr>
        <w:spacing w:after="0" w:line="360" w:lineRule="auto"/>
        <w:jc w:val="center"/>
        <w:rPr>
          <w:rFonts w:ascii="Times New Roman" w:hAnsi="Times New Roman" w:cs="Times New Roman"/>
          <w:sz w:val="24"/>
          <w:szCs w:val="24"/>
        </w:rPr>
      </w:pPr>
      <w:r w:rsidRPr="0004419C">
        <w:rPr>
          <w:rFonts w:ascii="Times New Roman" w:hAnsi="Times New Roman" w:cs="Times New Roman"/>
          <w:noProof/>
          <w:sz w:val="24"/>
          <w:szCs w:val="24"/>
          <w:lang w:eastAsia="id-ID"/>
        </w:rPr>
        <w:lastRenderedPageBreak/>
        <w:drawing>
          <wp:inline distT="0" distB="0" distL="0" distR="0" wp14:anchorId="50F90DB1" wp14:editId="76D72CC8">
            <wp:extent cx="2933700" cy="1743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701-WA0000.jpg"/>
                    <pic:cNvPicPr/>
                  </pic:nvPicPr>
                  <pic:blipFill>
                    <a:blip r:embed="rId26" cstate="print">
                      <a:extLst>
                        <a:ext uri="{BEBA8EAE-BF5A-486C-A8C5-ECC9F3942E4B}">
                          <a14:imgProps xmlns:a14="http://schemas.microsoft.com/office/drawing/2010/main">
                            <a14:imgLayer r:embed="rId2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33700" cy="1743075"/>
                    </a:xfrm>
                    <a:prstGeom prst="rect">
                      <a:avLst/>
                    </a:prstGeom>
                  </pic:spPr>
                </pic:pic>
              </a:graphicData>
            </a:graphic>
          </wp:inline>
        </w:drawing>
      </w:r>
    </w:p>
    <w:p w14:paraId="1C53D240" w14:textId="77777777" w:rsidR="002078B4" w:rsidRPr="0004419C" w:rsidRDefault="002078B4" w:rsidP="002078B4">
      <w:pPr>
        <w:spacing w:after="0" w:line="360" w:lineRule="auto"/>
        <w:jc w:val="both"/>
        <w:rPr>
          <w:rFonts w:ascii="Times New Roman" w:hAnsi="Times New Roman" w:cs="Times New Roman"/>
          <w:sz w:val="24"/>
          <w:szCs w:val="24"/>
        </w:rPr>
      </w:pPr>
    </w:p>
    <w:p w14:paraId="105F1353" w14:textId="4A77B4A6" w:rsidR="00EB7014" w:rsidRPr="0004419C" w:rsidRDefault="002078B4" w:rsidP="002078B4">
      <w:pPr>
        <w:pStyle w:val="Heading2"/>
        <w:numPr>
          <w:ilvl w:val="0"/>
          <w:numId w:val="0"/>
        </w:numPr>
        <w:spacing w:before="0" w:line="480" w:lineRule="auto"/>
        <w:ind w:left="576" w:hanging="576"/>
        <w:jc w:val="center"/>
        <w:rPr>
          <w:color w:val="000000" w:themeColor="text1"/>
        </w:rPr>
      </w:pPr>
      <w:bookmarkStart w:id="92" w:name="_Toc143251270"/>
      <w:bookmarkStart w:id="93" w:name="_Toc143595199"/>
      <w:r w:rsidRPr="002078B4">
        <w:t>Gambar 2.13 Metode uji impak Charpy (atas) dan Izod (bawah) bergambar</w:t>
      </w:r>
      <w:bookmarkEnd w:id="92"/>
      <w:bookmarkEnd w:id="93"/>
    </w:p>
    <w:p w14:paraId="7AA403CD" w14:textId="62AB2F54" w:rsidR="00047927" w:rsidRDefault="00047927">
      <w:pPr>
        <w:rPr>
          <w:rFonts w:ascii="Times New Roman" w:eastAsiaTheme="majorEastAsia" w:hAnsi="Times New Roman" w:cstheme="majorBidi"/>
          <w:b/>
          <w:bCs/>
          <w:sz w:val="24"/>
          <w:szCs w:val="28"/>
        </w:rPr>
      </w:pPr>
      <w:bookmarkStart w:id="94" w:name="_Toc140685540"/>
    </w:p>
    <w:p w14:paraId="21560DCD" w14:textId="77777777" w:rsidR="002078B4" w:rsidRPr="002078B4" w:rsidRDefault="002078B4" w:rsidP="002078B4">
      <w:pPr>
        <w:pStyle w:val="Heading2"/>
        <w:numPr>
          <w:ilvl w:val="0"/>
          <w:numId w:val="0"/>
        </w:numPr>
        <w:spacing w:before="0" w:line="480" w:lineRule="auto"/>
        <w:ind w:left="576"/>
        <w:jc w:val="both"/>
        <w:rPr>
          <w:rFonts w:eastAsia="Times New Roman"/>
          <w:lang w:eastAsia="id-ID"/>
        </w:rPr>
      </w:pPr>
      <w:bookmarkStart w:id="95" w:name="_Toc143595200"/>
      <w:bookmarkEnd w:id="94"/>
      <w:r w:rsidRPr="002078B4">
        <w:rPr>
          <w:rFonts w:eastAsia="Times New Roman"/>
          <w:lang w:eastAsia="id-ID"/>
        </w:rPr>
        <w:t>1) Uji korosi</w:t>
      </w:r>
      <w:bookmarkEnd w:id="95"/>
    </w:p>
    <w:p w14:paraId="7D1E63AC" w14:textId="77777777" w:rsidR="002078B4" w:rsidRDefault="002078B4" w:rsidP="002078B4">
      <w:pPr>
        <w:spacing w:after="0" w:line="480" w:lineRule="auto"/>
        <w:ind w:left="810" w:firstLine="630"/>
        <w:jc w:val="both"/>
        <w:rPr>
          <w:rFonts w:ascii="Times New Roman" w:eastAsia="Times New Roman" w:hAnsi="Times New Roman" w:cs="Times New Roman"/>
          <w:sz w:val="24"/>
          <w:szCs w:val="24"/>
          <w:lang w:eastAsia="id-ID"/>
        </w:rPr>
      </w:pPr>
      <w:r w:rsidRPr="002078B4">
        <w:rPr>
          <w:rFonts w:ascii="Times New Roman" w:eastAsia="Times New Roman" w:hAnsi="Times New Roman" w:cs="Times New Roman"/>
          <w:sz w:val="24"/>
          <w:szCs w:val="24"/>
          <w:lang w:eastAsia="id-ID"/>
        </w:rPr>
        <w:t>Secara umum, korosi dapat dipahami sebagai penurunan sifat berguna dari satu atau lebih bahan saat berinteraksi dengan lingkungan. Istilah deteriorasi atau pengurangan sifat-sifat yang berguna dari bahan mengacu secara khusus pada reaksi kimia yang tidak diinginkan antara bahan-bahan ini dan lingkungannya, termasuk cairan, gas, garam, dll. Korosi sering disebut dengan karat. Namun kata karat lebih cocok untuk korosi yang terjadi pada besi. Efek korosi, khususnya korosi, dapat menyebabkan penurunan sifat mekanik struktur dan terkadang bahkan menyebabkan kerusakan serius yang menyebabkan kerugian ekonomi yang signifikan dan kerusakan properti. Tujuan utama mereka adalah memaksimalkan umur material. Semua upaya tersebut ditujukan untuk mengurangi efek korosi (Pengertian Pengujian Korosi, Mekanisme,</w:t>
      </w:r>
      <w:r>
        <w:rPr>
          <w:rFonts w:ascii="Times New Roman" w:eastAsia="Times New Roman" w:hAnsi="Times New Roman" w:cs="Times New Roman"/>
          <w:sz w:val="24"/>
          <w:szCs w:val="24"/>
          <w:lang w:eastAsia="id-ID"/>
        </w:rPr>
        <w:t xml:space="preserve"> Jenis dan Prosedurnya, 2020).</w:t>
      </w:r>
    </w:p>
    <w:p w14:paraId="1BF4B6EA" w14:textId="449262B6" w:rsidR="005507B8" w:rsidRDefault="002078B4" w:rsidP="002078B4">
      <w:pPr>
        <w:spacing w:after="0" w:line="480" w:lineRule="auto"/>
        <w:ind w:left="806" w:firstLine="634"/>
        <w:jc w:val="both"/>
        <w:rPr>
          <w:rFonts w:ascii="Times New Roman" w:eastAsia="Times New Roman" w:hAnsi="Times New Roman" w:cs="Times New Roman"/>
          <w:sz w:val="24"/>
          <w:szCs w:val="24"/>
          <w:lang w:eastAsia="id-ID"/>
        </w:rPr>
      </w:pPr>
      <w:r w:rsidRPr="002078B4">
        <w:rPr>
          <w:rFonts w:ascii="Times New Roman" w:eastAsia="Times New Roman" w:hAnsi="Times New Roman" w:cs="Times New Roman"/>
          <w:sz w:val="24"/>
          <w:szCs w:val="24"/>
          <w:lang w:eastAsia="id-ID"/>
        </w:rPr>
        <w:lastRenderedPageBreak/>
        <w:t>Prosesnya adalah jika ada batang besi, Fe(s) yang bersentuhan dengan air, H2O(l), maka besi akan menjadi anoda dan air atau oksigen di sekitar besi akan menjadi katoda. Pada anoda besi akan terjadi reaksi oksidasi (reaksi pelepasan elektron), yaitu: </w:t>
      </w:r>
    </w:p>
    <w:p w14:paraId="6CA8FBC1" w14:textId="77777777" w:rsidR="002078B4" w:rsidRPr="0004419C" w:rsidRDefault="002078B4" w:rsidP="002078B4">
      <w:pPr>
        <w:spacing w:after="0" w:line="360" w:lineRule="auto"/>
        <w:jc w:val="both"/>
        <w:rPr>
          <w:rFonts w:ascii="Times New Roman" w:eastAsia="Times New Roman" w:hAnsi="Times New Roman" w:cs="Times New Roman"/>
          <w:sz w:val="24"/>
          <w:szCs w:val="24"/>
          <w:lang w:eastAsia="id-ID"/>
        </w:rPr>
      </w:pPr>
    </w:p>
    <w:p w14:paraId="1619E183" w14:textId="77777777" w:rsidR="00DB69D1" w:rsidRPr="0004419C" w:rsidRDefault="005507B8" w:rsidP="0004361D">
      <w:pPr>
        <w:spacing w:after="0" w:line="480" w:lineRule="auto"/>
        <w:jc w:val="center"/>
        <w:rPr>
          <w:rFonts w:ascii="Times New Roman" w:eastAsia="Times New Roman" w:hAnsi="Times New Roman" w:cs="Times New Roman"/>
          <w:b/>
          <w:sz w:val="24"/>
          <w:szCs w:val="24"/>
          <w:lang w:eastAsia="id-ID"/>
        </w:rPr>
      </w:pPr>
      <m:oMath>
        <m:r>
          <m:rPr>
            <m:sty m:val="b"/>
          </m:rPr>
          <w:rPr>
            <w:rFonts w:ascii="Cambria Math" w:eastAsia="Times New Roman" w:hAnsi="Cambria Math" w:cs="Times New Roman"/>
            <w:sz w:val="24"/>
            <w:szCs w:val="24"/>
            <w:lang w:eastAsia="id-ID"/>
          </w:rPr>
          <m:t xml:space="preserve">2 Fe </m:t>
        </m:r>
        <m:d>
          <m:dPr>
            <m:ctrlPr>
              <w:rPr>
                <w:rFonts w:ascii="Cambria Math" w:eastAsia="Times New Roman" w:hAnsi="Cambria Math" w:cs="Times New Roman"/>
                <w:b/>
                <w:sz w:val="24"/>
                <w:szCs w:val="24"/>
                <w:lang w:eastAsia="id-ID"/>
              </w:rPr>
            </m:ctrlPr>
          </m:dPr>
          <m:e>
            <m:r>
              <m:rPr>
                <m:sty m:val="b"/>
              </m:rPr>
              <w:rPr>
                <w:rFonts w:ascii="Cambria Math" w:eastAsia="Times New Roman" w:hAnsi="Cambria Math" w:cs="Times New Roman"/>
                <w:sz w:val="24"/>
                <w:szCs w:val="24"/>
                <w:lang w:eastAsia="id-ID"/>
              </w:rPr>
              <m:t>s</m:t>
            </m:r>
          </m:e>
        </m:d>
        <m:r>
          <m:rPr>
            <m:sty m:val="b"/>
          </m:rPr>
          <w:rPr>
            <w:rFonts w:ascii="Cambria Math" w:eastAsia="Times New Roman" w:hAnsi="Cambria Math" w:cs="Times New Roman"/>
            <w:sz w:val="24"/>
            <w:szCs w:val="24"/>
            <w:lang w:eastAsia="id-ID"/>
          </w:rPr>
          <m:t>→</m:t>
        </m:r>
      </m:oMath>
      <w:r w:rsidRPr="0004419C">
        <w:rPr>
          <w:rFonts w:ascii="Times New Roman" w:eastAsia="Times New Roman" w:hAnsi="Times New Roman" w:cs="Times New Roman"/>
          <w:b/>
          <w:sz w:val="24"/>
          <w:szCs w:val="24"/>
          <w:lang w:eastAsia="id-ID"/>
        </w:rPr>
        <w:t xml:space="preserve"> 2 Fe²⁺ (aq) + 4e</w:t>
      </w:r>
      <w:r w:rsidRPr="0004419C">
        <w:rPr>
          <w:rFonts w:ascii="Times New Roman" w:eastAsia="Times New Roman" w:hAnsi="Times New Roman" w:cs="Times New Roman"/>
          <w:b/>
          <w:sz w:val="24"/>
          <w:szCs w:val="24"/>
          <w:lang w:eastAsia="id-ID" w:bidi="he-IL"/>
        </w:rPr>
        <w:t>⁻</w:t>
      </w:r>
    </w:p>
    <w:p w14:paraId="79ED2266" w14:textId="6C3C80DE" w:rsidR="00DB69D1" w:rsidRPr="0004419C" w:rsidRDefault="00DB69D1" w:rsidP="002078B4">
      <w:pPr>
        <w:tabs>
          <w:tab w:val="left" w:pos="1010"/>
        </w:tabs>
        <w:spacing w:after="0" w:line="360" w:lineRule="auto"/>
        <w:ind w:left="562"/>
        <w:jc w:val="both"/>
        <w:rPr>
          <w:rFonts w:ascii="Times New Roman" w:eastAsia="Times New Roman" w:hAnsi="Times New Roman" w:cs="Times New Roman"/>
          <w:b/>
          <w:sz w:val="24"/>
          <w:szCs w:val="24"/>
          <w:lang w:eastAsia="id-ID"/>
        </w:rPr>
      </w:pPr>
    </w:p>
    <w:p w14:paraId="11B4E3C3" w14:textId="74525D81" w:rsidR="00EB7014" w:rsidRDefault="002078B4" w:rsidP="002078B4">
      <w:pPr>
        <w:spacing w:after="0" w:line="480" w:lineRule="auto"/>
        <w:ind w:left="810" w:firstLine="630"/>
        <w:jc w:val="both"/>
        <w:rPr>
          <w:rFonts w:ascii="Times New Roman" w:eastAsia="Times New Roman" w:hAnsi="Times New Roman" w:cs="Times New Roman"/>
          <w:sz w:val="24"/>
          <w:szCs w:val="24"/>
          <w:lang w:eastAsia="id-ID"/>
        </w:rPr>
      </w:pPr>
      <w:r w:rsidRPr="002078B4">
        <w:rPr>
          <w:rFonts w:ascii="Times New Roman" w:eastAsia="Times New Roman" w:hAnsi="Times New Roman" w:cs="Times New Roman"/>
          <w:sz w:val="24"/>
          <w:szCs w:val="24"/>
          <w:lang w:eastAsia="id-ID"/>
        </w:rPr>
        <w:t>Ketika atom besi kehilangan elektron, penghancuran besi dimulai (yaitu besi menjadi berongga). Elektron kemudian akan lebih cenderung berpindah ke daerah oksigen tinggi, dalam hal ini daerah katoda, dan terjadi reaksi reduksi (penangkapan elektron). Dalam lingkungan asam, akan terjadi reaksi reduksi membentuk molekul air sebagai berikut: </w:t>
      </w:r>
    </w:p>
    <w:p w14:paraId="300FA723" w14:textId="77777777" w:rsidR="002078B4" w:rsidRPr="0004419C" w:rsidRDefault="002078B4" w:rsidP="002078B4">
      <w:pPr>
        <w:spacing w:after="0" w:line="360" w:lineRule="auto"/>
        <w:jc w:val="both"/>
        <w:rPr>
          <w:rFonts w:ascii="Times New Roman" w:eastAsia="Times New Roman" w:hAnsi="Times New Roman" w:cs="Times New Roman"/>
          <w:sz w:val="24"/>
          <w:szCs w:val="24"/>
          <w:lang w:eastAsia="id-ID"/>
        </w:rPr>
      </w:pPr>
    </w:p>
    <w:p w14:paraId="0F0407B2" w14:textId="34FADAB8" w:rsidR="00EB7014" w:rsidRPr="0004361D" w:rsidRDefault="00236D27" w:rsidP="00491EB4">
      <w:pPr>
        <w:rPr>
          <w:rFonts w:ascii="Times New Roman" w:eastAsiaTheme="minorEastAsia" w:hAnsi="Times New Roman"/>
          <w:sz w:val="24"/>
          <w:szCs w:val="24"/>
          <w:lang w:val="en-US"/>
        </w:rPr>
      </w:pPr>
      <m:oMathPara>
        <m:oMath>
          <m:r>
            <m:rPr>
              <m:sty m:val="b"/>
            </m:rPr>
            <w:rPr>
              <w:rFonts w:ascii="Cambria Math" w:hAnsi="Cambria Math"/>
              <w:sz w:val="24"/>
              <w:szCs w:val="24"/>
            </w:rPr>
            <m:t>O</m:t>
          </m:r>
          <m:r>
            <m:rPr>
              <m:sty m:val="p"/>
            </m:rPr>
            <w:rPr>
              <w:rFonts w:ascii="Cambria Math" w:hAnsi="Cambria Math"/>
              <w:sz w:val="24"/>
              <w:szCs w:val="24"/>
            </w:rPr>
            <m:t>²</m:t>
          </m:r>
          <m:d>
            <m:dPr>
              <m:ctrlPr>
                <w:rPr>
                  <w:rFonts w:ascii="Cambria Math" w:hAnsi="Cambria Math"/>
                  <w:i/>
                  <w:sz w:val="24"/>
                  <w:szCs w:val="24"/>
                </w:rPr>
              </m:ctrlPr>
            </m:dPr>
            <m:e>
              <m:r>
                <m:rPr>
                  <m:sty m:val="b"/>
                </m:rPr>
                <w:rPr>
                  <w:rFonts w:ascii="Cambria Math" w:hAnsi="Cambria Math"/>
                  <w:sz w:val="24"/>
                  <w:szCs w:val="24"/>
                </w:rPr>
                <m:t>g</m:t>
              </m:r>
              <m:ctrlPr>
                <w:rPr>
                  <w:rFonts w:ascii="Cambria Math" w:hAnsi="Cambria Math"/>
                  <w:sz w:val="24"/>
                  <w:szCs w:val="24"/>
                </w:rPr>
              </m:ctrlPr>
            </m:e>
          </m:d>
          <m:r>
            <w:rPr>
              <w:rFonts w:ascii="Cambria Math" w:hAnsi="Cambria Math"/>
              <w:sz w:val="24"/>
              <w:szCs w:val="24"/>
            </w:rPr>
            <m:t>+</m:t>
          </m:r>
          <m:r>
            <m:rPr>
              <m:sty m:val="bi"/>
            </m:rPr>
            <w:rPr>
              <w:rFonts w:ascii="Cambria Math" w:hAnsi="Cambria Math"/>
              <w:sz w:val="24"/>
              <w:szCs w:val="24"/>
            </w:rPr>
            <m:t>4</m:t>
          </m:r>
          <m:sSup>
            <m:sSupPr>
              <m:ctrlPr>
                <w:rPr>
                  <w:rFonts w:ascii="Cambria Math" w:hAnsi="Cambria Math"/>
                  <w:sz w:val="24"/>
                  <w:szCs w:val="24"/>
                </w:rPr>
              </m:ctrlPr>
            </m:sSupPr>
            <m:e>
              <m:r>
                <m:rPr>
                  <m:sty m:val="b"/>
                </m:rPr>
                <w:rPr>
                  <w:rFonts w:ascii="Cambria Math" w:hAnsi="Cambria Math"/>
                  <w:sz w:val="24"/>
                  <w:szCs w:val="24"/>
                </w:rPr>
                <m:t>H</m:t>
              </m:r>
            </m:e>
            <m:sup>
              <m:r>
                <m:rPr>
                  <m:sty m:val="p"/>
                </m:rPr>
                <w:rPr>
                  <w:rFonts w:ascii="Cambria Math" w:hAnsi="Cambria Math"/>
                  <w:sz w:val="24"/>
                  <w:szCs w:val="24"/>
                </w:rPr>
                <m:t>+</m:t>
              </m:r>
            </m:sup>
          </m:sSup>
          <m:d>
            <m:dPr>
              <m:ctrlPr>
                <w:rPr>
                  <w:rFonts w:ascii="Cambria Math" w:hAnsi="Cambria Math"/>
                  <w:i/>
                  <w:sz w:val="24"/>
                  <w:szCs w:val="24"/>
                </w:rPr>
              </m:ctrlPr>
            </m:dPr>
            <m:e>
              <m:r>
                <m:rPr>
                  <m:sty m:val="b"/>
                </m:rPr>
                <w:rPr>
                  <w:rFonts w:ascii="Cambria Math" w:hAnsi="Cambria Math"/>
                  <w:sz w:val="24"/>
                  <w:szCs w:val="24"/>
                </w:rPr>
                <m:t>ag</m:t>
              </m:r>
              <m:ctrlPr>
                <w:rPr>
                  <w:rFonts w:ascii="Cambria Math" w:hAnsi="Cambria Math"/>
                  <w:sz w:val="24"/>
                  <w:szCs w:val="24"/>
                </w:rPr>
              </m:ctrlPr>
            </m:e>
          </m:d>
          <m:r>
            <w:rPr>
              <w:rFonts w:ascii="Cambria Math" w:hAnsi="Cambria Math"/>
              <w:sz w:val="24"/>
              <w:szCs w:val="24"/>
            </w:rPr>
            <m:t>+</m:t>
          </m:r>
          <m:r>
            <m:rPr>
              <m:sty m:val="bi"/>
            </m:rPr>
            <w:rPr>
              <w:rFonts w:ascii="Cambria Math" w:hAnsi="Cambria Math"/>
              <w:sz w:val="24"/>
              <w:szCs w:val="24"/>
            </w:rPr>
            <m:t>4</m:t>
          </m:r>
          <m:sSup>
            <m:sSupPr>
              <m:ctrlPr>
                <w:rPr>
                  <w:rFonts w:ascii="Cambria Math" w:hAnsi="Cambria Math"/>
                  <w:sz w:val="24"/>
                  <w:szCs w:val="24"/>
                </w:rPr>
              </m:ctrlPr>
            </m:sSupPr>
            <m:e>
              <m:r>
                <m:rPr>
                  <m:sty m:val="b"/>
                </m:rPr>
                <w:rPr>
                  <w:rFonts w:ascii="Cambria Math" w:hAnsi="Cambria Math"/>
                  <w:sz w:val="24"/>
                  <w:szCs w:val="24"/>
                </w:rPr>
                <m:t>e</m:t>
              </m:r>
            </m:e>
            <m:sup>
              <m:r>
                <m:rPr>
                  <m:sty m:val="p"/>
                </m:rPr>
                <w:rPr>
                  <w:rFonts w:ascii="Cambria Math" w:hAnsi="Cambria Math"/>
                  <w:sz w:val="24"/>
                  <w:szCs w:val="24"/>
                </w:rPr>
                <m:t>-</m:t>
              </m:r>
            </m:sup>
          </m:sSup>
          <m:r>
            <w:rPr>
              <w:rFonts w:ascii="Cambria Math" w:hAnsi="Cambria Math"/>
              <w:sz w:val="24"/>
              <w:szCs w:val="24"/>
            </w:rPr>
            <m:t>→</m:t>
          </m:r>
          <m:r>
            <m:rPr>
              <m:sty m:val="bi"/>
            </m:rPr>
            <w:rPr>
              <w:rFonts w:ascii="Cambria Math" w:hAnsi="Cambria Math"/>
              <w:sz w:val="24"/>
              <w:szCs w:val="24"/>
            </w:rPr>
            <m:t>2</m:t>
          </m:r>
          <m:sSup>
            <m:sSupPr>
              <m:ctrlPr>
                <w:rPr>
                  <w:rFonts w:ascii="Cambria Math" w:hAnsi="Cambria Math"/>
                  <w:sz w:val="24"/>
                  <w:szCs w:val="24"/>
                </w:rPr>
              </m:ctrlPr>
            </m:sSupPr>
            <m:e>
              <m:r>
                <m:rPr>
                  <m:sty m:val="b"/>
                </m:rPr>
                <w:rPr>
                  <w:rFonts w:ascii="Cambria Math" w:hAnsi="Cambria Math"/>
                  <w:sz w:val="24"/>
                  <w:szCs w:val="24"/>
                </w:rPr>
                <m:t>H</m:t>
              </m:r>
            </m:e>
            <m:sup>
              <m:r>
                <m:rPr>
                  <m:sty m:val="b"/>
                </m:rPr>
                <w:rPr>
                  <w:rFonts w:ascii="Cambria Math" w:hAnsi="Cambria Math"/>
                  <w:sz w:val="24"/>
                  <w:szCs w:val="24"/>
                </w:rPr>
                <m:t>2</m:t>
              </m:r>
            </m:sup>
          </m:sSup>
          <m:r>
            <m:rPr>
              <m:sty m:val="b"/>
            </m:rPr>
            <w:rPr>
              <w:rFonts w:ascii="Cambria Math" w:hAnsi="Cambria Math"/>
              <w:sz w:val="24"/>
              <w:szCs w:val="24"/>
            </w:rPr>
            <m:t>O</m:t>
          </m:r>
          <m:r>
            <m:rPr>
              <m:sty m:val="p"/>
            </m:rPr>
            <w:rPr>
              <w:rFonts w:ascii="Cambria Math" w:hAnsi="Cambria Math"/>
              <w:sz w:val="24"/>
              <w:szCs w:val="24"/>
            </w:rPr>
            <m:t xml:space="preserve"> (</m:t>
          </m:r>
          <m:r>
            <m:rPr>
              <m:sty m:val="b"/>
            </m:rPr>
            <w:rPr>
              <w:rFonts w:ascii="Cambria Math" w:hAnsi="Cambria Math"/>
              <w:sz w:val="24"/>
              <w:szCs w:val="24"/>
            </w:rPr>
            <m:t>I</m:t>
          </m:r>
          <m:r>
            <m:rPr>
              <m:sty m:val="p"/>
            </m:rPr>
            <w:rPr>
              <w:rFonts w:ascii="Cambria Math" w:hAnsi="Cambria Math"/>
              <w:sz w:val="24"/>
              <w:szCs w:val="24"/>
            </w:rPr>
            <m:t>)</m:t>
          </m:r>
        </m:oMath>
      </m:oMathPara>
    </w:p>
    <w:p w14:paraId="123B8F84" w14:textId="77777777" w:rsidR="0004361D" w:rsidRPr="0004361D" w:rsidRDefault="0004361D" w:rsidP="0004361D">
      <w:pPr>
        <w:spacing w:after="0" w:line="360" w:lineRule="auto"/>
        <w:rPr>
          <w:rFonts w:ascii="Times New Roman" w:hAnsi="Times New Roman"/>
          <w:lang w:val="en-US"/>
        </w:rPr>
      </w:pPr>
    </w:p>
    <w:p w14:paraId="0395A437" w14:textId="4EA23AE2" w:rsidR="00617CE5" w:rsidRPr="0004419C" w:rsidRDefault="002078B4" w:rsidP="002078B4">
      <w:pPr>
        <w:spacing w:after="0" w:line="480" w:lineRule="auto"/>
        <w:ind w:left="810" w:firstLine="630"/>
        <w:jc w:val="both"/>
        <w:rPr>
          <w:rFonts w:ascii="Times New Roman" w:eastAsia="Times New Roman" w:hAnsi="Times New Roman" w:cs="Times New Roman"/>
          <w:sz w:val="24"/>
          <w:szCs w:val="24"/>
          <w:lang w:eastAsia="id-ID"/>
        </w:rPr>
      </w:pPr>
      <w:r w:rsidRPr="002078B4">
        <w:rPr>
          <w:rFonts w:ascii="Times New Roman" w:eastAsia="Times New Roman" w:hAnsi="Times New Roman" w:cs="Times New Roman"/>
          <w:sz w:val="24"/>
          <w:szCs w:val="24"/>
          <w:lang w:eastAsia="id-ID"/>
        </w:rPr>
        <w:t>Selain itu, ion Fe2+ akan terdispersi dalam tetesan air dan terus bereaksi dengan O2 dan H2O pada reaksi oksidasi selanjutnya (ikatan O2) membentuk karat, dengan reaksi kimia sebagai berikut: </w:t>
      </w:r>
    </w:p>
    <w:p w14:paraId="19C1EA54" w14:textId="77777777" w:rsidR="007525D8" w:rsidRDefault="007525D8" w:rsidP="007525D8">
      <w:pPr>
        <w:tabs>
          <w:tab w:val="left" w:pos="810"/>
        </w:tabs>
        <w:spacing w:after="0" w:line="360" w:lineRule="auto"/>
        <w:jc w:val="both"/>
        <w:rPr>
          <w:rFonts w:ascii="Times New Roman" w:eastAsia="Times New Roman" w:hAnsi="Times New Roman" w:cs="Times New Roman"/>
          <w:b/>
          <w:sz w:val="24"/>
          <w:szCs w:val="24"/>
        </w:rPr>
      </w:pPr>
    </w:p>
    <w:p w14:paraId="6B608C2F" w14:textId="78A659DB" w:rsidR="00617CE5" w:rsidRPr="0004361D" w:rsidRDefault="00B6566D" w:rsidP="00491EB4">
      <w:pPr>
        <w:spacing w:after="0" w:line="480" w:lineRule="auto"/>
        <w:rPr>
          <w:rFonts w:ascii="Times New Roman" w:eastAsiaTheme="minorEastAsia" w:hAnsi="Times New Roman" w:cs="Times New Roman"/>
          <w:b/>
          <w:sz w:val="24"/>
          <w:szCs w:val="24"/>
          <w:lang w:val="en-US"/>
        </w:rPr>
      </w:pPr>
      <m:oMathPara>
        <m:oMath>
          <m:r>
            <m:rPr>
              <m:sty m:val="b"/>
            </m:rPr>
            <w:rPr>
              <w:rFonts w:ascii="Cambria Math" w:hAnsi="Cambria Math" w:cs="Times New Roman"/>
              <w:sz w:val="24"/>
              <w:szCs w:val="24"/>
            </w:rPr>
            <m:t>2F</m:t>
          </m:r>
          <m:sSup>
            <m:sSupPr>
              <m:ctrlPr>
                <w:rPr>
                  <w:rFonts w:ascii="Cambria Math" w:hAnsi="Cambria Math" w:cs="Times New Roman"/>
                  <w:b/>
                  <w:sz w:val="24"/>
                  <w:szCs w:val="24"/>
                </w:rPr>
              </m:ctrlPr>
            </m:sSupPr>
            <m:e>
              <m:r>
                <m:rPr>
                  <m:sty m:val="b"/>
                </m:rPr>
                <w:rPr>
                  <w:rFonts w:ascii="Cambria Math" w:hAnsi="Cambria Math" w:cs="Times New Roman"/>
                  <w:sz w:val="24"/>
                  <w:szCs w:val="24"/>
                </w:rPr>
                <m:t>e</m:t>
              </m:r>
            </m:e>
            <m:sup>
              <m:r>
                <m:rPr>
                  <m:sty m:val="b"/>
                </m:rPr>
                <w:rPr>
                  <w:rFonts w:ascii="Cambria Math" w:hAnsi="Cambria Math" w:cs="Times New Roman"/>
                  <w:sz w:val="24"/>
                  <w:szCs w:val="24"/>
                </w:rPr>
                <m:t>2+</m:t>
              </m:r>
            </m:sup>
          </m:sSup>
          <m:d>
            <m:dPr>
              <m:ctrlPr>
                <w:rPr>
                  <w:rFonts w:ascii="Cambria Math" w:hAnsi="Cambria Math" w:cs="Times New Roman"/>
                  <w:b/>
                  <w:sz w:val="24"/>
                  <w:szCs w:val="24"/>
                </w:rPr>
              </m:ctrlPr>
            </m:dPr>
            <m:e>
              <m:r>
                <m:rPr>
                  <m:sty m:val="b"/>
                </m:rPr>
                <w:rPr>
                  <w:rFonts w:ascii="Cambria Math" w:hAnsi="Cambria Math" w:cs="Times New Roman"/>
                  <w:sz w:val="24"/>
                  <w:szCs w:val="24"/>
                </w:rPr>
                <m:t>aq</m:t>
              </m:r>
            </m:e>
          </m:d>
          <m:r>
            <m:rPr>
              <m:sty m:val="b"/>
            </m:rPr>
            <w:rPr>
              <w:rFonts w:ascii="Cambria Math" w:hAnsi="Cambria Math" w:cs="Times New Roman"/>
              <w:sz w:val="24"/>
              <w:szCs w:val="24"/>
            </w:rPr>
            <m:t>+ ½</m:t>
          </m:r>
          <m:r>
            <m:rPr>
              <m:sty m:val="b"/>
            </m:rPr>
            <w:rPr>
              <w:rFonts w:ascii="Cambria Math" w:eastAsiaTheme="minorEastAsia" w:hAnsi="Cambria Math" w:cs="Times New Roman"/>
              <w:sz w:val="24"/>
              <w:szCs w:val="24"/>
            </w:rPr>
            <m:t xml:space="preserve"> </m:t>
          </m:r>
          <m:sSup>
            <m:sSupPr>
              <m:ctrlPr>
                <w:rPr>
                  <w:rFonts w:ascii="Cambria Math" w:eastAsiaTheme="minorEastAsia" w:hAnsi="Cambria Math" w:cs="Times New Roman"/>
                  <w:b/>
                  <w:sz w:val="24"/>
                  <w:szCs w:val="24"/>
                </w:rPr>
              </m:ctrlPr>
            </m:sSupPr>
            <m:e>
              <m:r>
                <m:rPr>
                  <m:sty m:val="b"/>
                </m:rPr>
                <w:rPr>
                  <w:rFonts w:ascii="Cambria Math" w:eastAsiaTheme="minorEastAsia" w:hAnsi="Cambria Math" w:cs="Times New Roman"/>
                  <w:sz w:val="24"/>
                  <w:szCs w:val="24"/>
                </w:rPr>
                <m:t>O</m:t>
              </m:r>
            </m:e>
            <m:sup>
              <m:r>
                <m:rPr>
                  <m:sty m:val="b"/>
                </m:rPr>
                <w:rPr>
                  <w:rFonts w:ascii="Cambria Math" w:eastAsiaTheme="minorEastAsia" w:hAnsi="Cambria Math" w:cs="Times New Roman"/>
                  <w:sz w:val="24"/>
                  <w:szCs w:val="24"/>
                </w:rPr>
                <m:t>2</m:t>
              </m:r>
            </m:sup>
          </m:sSup>
          <m:d>
            <m:dPr>
              <m:ctrlPr>
                <w:rPr>
                  <w:rFonts w:ascii="Cambria Math" w:eastAsiaTheme="minorEastAsia" w:hAnsi="Cambria Math" w:cs="Times New Roman"/>
                  <w:b/>
                  <w:sz w:val="24"/>
                  <w:szCs w:val="24"/>
                </w:rPr>
              </m:ctrlPr>
            </m:dPr>
            <m:e>
              <m:r>
                <m:rPr>
                  <m:sty m:val="b"/>
                </m:rPr>
                <w:rPr>
                  <w:rFonts w:ascii="Cambria Math" w:eastAsiaTheme="minorEastAsia" w:hAnsi="Cambria Math" w:cs="Times New Roman"/>
                  <w:sz w:val="24"/>
                  <w:szCs w:val="24"/>
                </w:rPr>
                <m:t>g</m:t>
              </m:r>
            </m:e>
          </m:d>
          <m:r>
            <m:rPr>
              <m:sty m:val="b"/>
            </m:rPr>
            <w:rPr>
              <w:rFonts w:ascii="Cambria Math" w:eastAsiaTheme="minorEastAsia" w:hAnsi="Cambria Math" w:cs="Times New Roman"/>
              <w:sz w:val="24"/>
              <w:szCs w:val="24"/>
            </w:rPr>
            <m:t>+</m:t>
          </m:r>
          <m:d>
            <m:dPr>
              <m:ctrlPr>
                <w:rPr>
                  <w:rFonts w:ascii="Cambria Math" w:eastAsiaTheme="minorEastAsia" w:hAnsi="Cambria Math" w:cs="Times New Roman"/>
                  <w:b/>
                  <w:sz w:val="24"/>
                  <w:szCs w:val="24"/>
                </w:rPr>
              </m:ctrlPr>
            </m:dPr>
            <m:e>
              <m:r>
                <m:rPr>
                  <m:sty m:val="b"/>
                </m:rPr>
                <w:rPr>
                  <w:rFonts w:ascii="Cambria Math" w:eastAsiaTheme="minorEastAsia" w:hAnsi="Cambria Math" w:cs="Times New Roman"/>
                  <w:sz w:val="24"/>
                  <w:szCs w:val="24"/>
                </w:rPr>
                <m:t>2+n</m:t>
              </m:r>
            </m:e>
          </m:d>
          <m:r>
            <m:rPr>
              <m:sty m:val="b"/>
            </m:rPr>
            <w:rPr>
              <w:rFonts w:ascii="Cambria Math" w:eastAsiaTheme="minorEastAsia" w:hAnsi="Cambria Math" w:cs="Times New Roman"/>
              <w:sz w:val="24"/>
              <w:szCs w:val="24"/>
            </w:rPr>
            <m:t xml:space="preserve"> </m:t>
          </m:r>
          <m:sSup>
            <m:sSupPr>
              <m:ctrlPr>
                <w:rPr>
                  <w:rFonts w:ascii="Cambria Math" w:eastAsiaTheme="minorEastAsia" w:hAnsi="Cambria Math" w:cs="Times New Roman"/>
                  <w:b/>
                  <w:sz w:val="24"/>
                  <w:szCs w:val="24"/>
                </w:rPr>
              </m:ctrlPr>
            </m:sSupPr>
            <m:e>
              <m:r>
                <m:rPr>
                  <m:sty m:val="b"/>
                </m:rPr>
                <w:rPr>
                  <w:rFonts w:ascii="Cambria Math" w:eastAsiaTheme="minorEastAsia" w:hAnsi="Cambria Math" w:cs="Times New Roman"/>
                  <w:sz w:val="24"/>
                  <w:szCs w:val="24"/>
                </w:rPr>
                <m:t>H</m:t>
              </m:r>
            </m:e>
            <m:sup>
              <m:r>
                <m:rPr>
                  <m:sty m:val="b"/>
                </m:rPr>
                <w:rPr>
                  <w:rFonts w:ascii="Cambria Math" w:eastAsiaTheme="minorEastAsia" w:hAnsi="Cambria Math" w:cs="Times New Roman"/>
                  <w:sz w:val="24"/>
                  <w:szCs w:val="24"/>
                </w:rPr>
                <m:t>2</m:t>
              </m:r>
            </m:sup>
          </m:sSup>
          <m:r>
            <m:rPr>
              <m:sty m:val="b"/>
            </m:rPr>
            <w:rPr>
              <w:rFonts w:ascii="Cambria Math" w:eastAsiaTheme="minorEastAsia" w:hAnsi="Cambria Math" w:cs="Times New Roman"/>
              <w:sz w:val="24"/>
              <w:szCs w:val="24"/>
            </w:rPr>
            <m:t xml:space="preserve">O </m:t>
          </m:r>
          <m:d>
            <m:dPr>
              <m:ctrlPr>
                <w:rPr>
                  <w:rFonts w:ascii="Cambria Math" w:eastAsiaTheme="minorEastAsia" w:hAnsi="Cambria Math" w:cs="Times New Roman"/>
                  <w:b/>
                  <w:sz w:val="24"/>
                  <w:szCs w:val="24"/>
                </w:rPr>
              </m:ctrlPr>
            </m:dPr>
            <m:e>
              <m:r>
                <m:rPr>
                  <m:sty m:val="b"/>
                </m:rPr>
                <w:rPr>
                  <w:rFonts w:ascii="Cambria Math" w:eastAsiaTheme="minorEastAsia" w:hAnsi="Cambria Math" w:cs="Times New Roman"/>
                  <w:sz w:val="24"/>
                  <w:szCs w:val="24"/>
                </w:rPr>
                <m:t>I</m:t>
              </m:r>
            </m:e>
          </m:d>
          <m:r>
            <m:rPr>
              <m:sty m:val="b"/>
            </m:rPr>
            <w:rPr>
              <w:rFonts w:ascii="Cambria Math" w:eastAsiaTheme="minorEastAsia" w:hAnsi="Cambria Math" w:cs="Times New Roman"/>
              <w:sz w:val="24"/>
              <w:szCs w:val="24"/>
            </w:rPr>
            <m:t>→F</m:t>
          </m:r>
          <m:sSup>
            <m:sSupPr>
              <m:ctrlPr>
                <w:rPr>
                  <w:rFonts w:ascii="Cambria Math" w:eastAsiaTheme="minorEastAsia" w:hAnsi="Cambria Math" w:cs="Times New Roman"/>
                  <w:b/>
                  <w:sz w:val="24"/>
                  <w:szCs w:val="24"/>
                </w:rPr>
              </m:ctrlPr>
            </m:sSupPr>
            <m:e>
              <m:r>
                <m:rPr>
                  <m:sty m:val="b"/>
                </m:rPr>
                <w:rPr>
                  <w:rFonts w:ascii="Cambria Math" w:eastAsiaTheme="minorEastAsia" w:hAnsi="Cambria Math" w:cs="Times New Roman"/>
                  <w:sz w:val="24"/>
                  <w:szCs w:val="24"/>
                </w:rPr>
                <m:t>e</m:t>
              </m:r>
            </m:e>
            <m:sup>
              <m:r>
                <m:rPr>
                  <m:sty m:val="b"/>
                </m:rPr>
                <w:rPr>
                  <w:rFonts w:ascii="Cambria Math" w:eastAsiaTheme="minorEastAsia" w:hAnsi="Cambria Math" w:cs="Times New Roman"/>
                  <w:sz w:val="24"/>
                  <w:szCs w:val="24"/>
                </w:rPr>
                <m:t>2</m:t>
              </m:r>
            </m:sup>
          </m:sSup>
          <m:sSup>
            <m:sSupPr>
              <m:ctrlPr>
                <w:rPr>
                  <w:rFonts w:ascii="Cambria Math" w:eastAsiaTheme="minorEastAsia" w:hAnsi="Cambria Math" w:cs="Times New Roman"/>
                  <w:b/>
                  <w:sz w:val="24"/>
                  <w:szCs w:val="24"/>
                </w:rPr>
              </m:ctrlPr>
            </m:sSupPr>
            <m:e>
              <m:r>
                <m:rPr>
                  <m:sty m:val="b"/>
                </m:rPr>
                <w:rPr>
                  <w:rFonts w:ascii="Cambria Math" w:eastAsiaTheme="minorEastAsia" w:hAnsi="Cambria Math" w:cs="Times New Roman"/>
                  <w:sz w:val="24"/>
                  <w:szCs w:val="24"/>
                </w:rPr>
                <m:t>O</m:t>
              </m:r>
            </m:e>
            <m:sup>
              <m:r>
                <m:rPr>
                  <m:sty m:val="b"/>
                </m:rPr>
                <w:rPr>
                  <w:rFonts w:ascii="Cambria Math" w:eastAsiaTheme="minorEastAsia" w:hAnsi="Cambria Math" w:cs="Times New Roman"/>
                  <w:sz w:val="24"/>
                  <w:szCs w:val="24"/>
                </w:rPr>
                <m:t>3</m:t>
              </m:r>
            </m:sup>
          </m:sSup>
          <m:r>
            <m:rPr>
              <m:sty m:val="b"/>
            </m:rPr>
            <w:rPr>
              <w:rFonts w:ascii="Cambria Math" w:eastAsiaTheme="minorEastAsia" w:hAnsi="Cambria Math" w:cs="Times New Roman"/>
              <w:sz w:val="24"/>
              <w:szCs w:val="24"/>
            </w:rPr>
            <m:t>nH2O</m:t>
          </m:r>
          <m:d>
            <m:dPr>
              <m:ctrlPr>
                <w:rPr>
                  <w:rFonts w:ascii="Cambria Math" w:eastAsiaTheme="minorEastAsia" w:hAnsi="Cambria Math" w:cs="Times New Roman"/>
                  <w:b/>
                  <w:sz w:val="24"/>
                  <w:szCs w:val="24"/>
                </w:rPr>
              </m:ctrlPr>
            </m:dPr>
            <m:e>
              <m:r>
                <m:rPr>
                  <m:sty m:val="b"/>
                </m:rPr>
                <w:rPr>
                  <w:rFonts w:ascii="Cambria Math" w:eastAsiaTheme="minorEastAsia" w:hAnsi="Cambria Math" w:cs="Times New Roman"/>
                  <w:sz w:val="24"/>
                  <w:szCs w:val="24"/>
                </w:rPr>
                <m:t>s</m:t>
              </m:r>
            </m:e>
          </m:d>
          <m:r>
            <m:rPr>
              <m:sty m:val="b"/>
            </m:rPr>
            <w:rPr>
              <w:rFonts w:ascii="Cambria Math" w:eastAsiaTheme="minorEastAsia" w:hAnsi="Cambria Math" w:cs="Times New Roman"/>
              <w:sz w:val="24"/>
              <w:szCs w:val="24"/>
            </w:rPr>
            <m:t>+4</m:t>
          </m:r>
          <m:sSup>
            <m:sSupPr>
              <m:ctrlPr>
                <w:rPr>
                  <w:rFonts w:ascii="Cambria Math" w:eastAsiaTheme="minorEastAsia" w:hAnsi="Cambria Math" w:cs="Times New Roman"/>
                  <w:b/>
                  <w:sz w:val="24"/>
                  <w:szCs w:val="24"/>
                </w:rPr>
              </m:ctrlPr>
            </m:sSupPr>
            <m:e>
              <m:r>
                <m:rPr>
                  <m:sty m:val="b"/>
                </m:rPr>
                <w:rPr>
                  <w:rFonts w:ascii="Cambria Math" w:eastAsiaTheme="minorEastAsia" w:hAnsi="Cambria Math" w:cs="Times New Roman"/>
                  <w:sz w:val="24"/>
                  <w:szCs w:val="24"/>
                </w:rPr>
                <m:t>H</m:t>
              </m:r>
            </m:e>
            <m:sup>
              <m:r>
                <m:rPr>
                  <m:sty m:val="b"/>
                </m:rPr>
                <w:rPr>
                  <w:rFonts w:ascii="Cambria Math" w:eastAsiaTheme="minorEastAsia" w:hAnsi="Cambria Math" w:cs="Times New Roman"/>
                  <w:sz w:val="24"/>
                  <w:szCs w:val="24"/>
                </w:rPr>
                <m:t>+</m:t>
              </m:r>
            </m:sup>
          </m:sSup>
          <m:r>
            <m:rPr>
              <m:sty m:val="b"/>
            </m:rPr>
            <w:rPr>
              <w:rFonts w:ascii="Cambria Math" w:eastAsiaTheme="minorEastAsia" w:hAnsi="Cambria Math" w:cs="Times New Roman"/>
              <w:sz w:val="24"/>
              <w:szCs w:val="24"/>
            </w:rPr>
            <m:t>(aq)</m:t>
          </m:r>
        </m:oMath>
      </m:oMathPara>
    </w:p>
    <w:p w14:paraId="37110B13" w14:textId="77777777" w:rsidR="0004361D" w:rsidRPr="0004361D" w:rsidRDefault="0004361D" w:rsidP="0004361D">
      <w:pPr>
        <w:spacing w:after="0" w:line="360" w:lineRule="auto"/>
        <w:rPr>
          <w:rFonts w:ascii="Times New Roman" w:eastAsiaTheme="minorEastAsia" w:hAnsi="Times New Roman" w:cs="Times New Roman"/>
          <w:b/>
          <w:sz w:val="24"/>
          <w:szCs w:val="24"/>
          <w:lang w:val="en-US"/>
        </w:rPr>
      </w:pPr>
    </w:p>
    <w:p w14:paraId="3CB27952" w14:textId="77777777" w:rsidR="004E458B" w:rsidRPr="0004419C" w:rsidRDefault="004E458B" w:rsidP="0004361D">
      <w:pPr>
        <w:spacing w:after="0" w:line="360" w:lineRule="auto"/>
        <w:jc w:val="center"/>
        <w:rPr>
          <w:rFonts w:ascii="Times New Roman" w:eastAsiaTheme="minorEastAsia" w:hAnsi="Times New Roman" w:cs="Times New Roman"/>
          <w:b/>
          <w:sz w:val="24"/>
          <w:szCs w:val="24"/>
        </w:rPr>
      </w:pPr>
      <w:r w:rsidRPr="0004419C">
        <w:rPr>
          <w:rFonts w:ascii="Times New Roman" w:hAnsi="Times New Roman" w:cs="Times New Roman"/>
          <w:noProof/>
          <w:sz w:val="24"/>
          <w:szCs w:val="24"/>
          <w:lang w:eastAsia="id-ID"/>
        </w:rPr>
        <w:lastRenderedPageBreak/>
        <w:drawing>
          <wp:inline distT="0" distB="0" distL="0" distR="0" wp14:anchorId="755CD067" wp14:editId="37DDECB1">
            <wp:extent cx="5038724" cy="2276475"/>
            <wp:effectExtent l="0" t="0" r="0" b="0"/>
            <wp:docPr id="9" name="Picture 9" descr="Proses Terjadinya Korosi Pada B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ses Terjadinya Korosi Pada Bes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8724" cy="2276475"/>
                    </a:xfrm>
                    <a:prstGeom prst="rect">
                      <a:avLst/>
                    </a:prstGeom>
                    <a:noFill/>
                    <a:ln>
                      <a:noFill/>
                    </a:ln>
                  </pic:spPr>
                </pic:pic>
              </a:graphicData>
            </a:graphic>
          </wp:inline>
        </w:drawing>
      </w:r>
    </w:p>
    <w:p w14:paraId="25E515DC" w14:textId="5864908F" w:rsidR="004E458B" w:rsidRPr="0004419C" w:rsidRDefault="004E458B" w:rsidP="007525D8">
      <w:pPr>
        <w:tabs>
          <w:tab w:val="left" w:pos="991"/>
        </w:tabs>
        <w:spacing w:after="0" w:line="360" w:lineRule="auto"/>
        <w:jc w:val="both"/>
        <w:rPr>
          <w:rFonts w:ascii="Times New Roman" w:eastAsiaTheme="minorEastAsia" w:hAnsi="Times New Roman" w:cs="Times New Roman"/>
          <w:b/>
          <w:sz w:val="24"/>
          <w:szCs w:val="24"/>
        </w:rPr>
      </w:pPr>
    </w:p>
    <w:p w14:paraId="17F8D9A6" w14:textId="0B22404C" w:rsidR="003E3173" w:rsidRPr="0004419C" w:rsidRDefault="007525D8" w:rsidP="007525D8">
      <w:pPr>
        <w:pStyle w:val="Heading2"/>
        <w:numPr>
          <w:ilvl w:val="0"/>
          <w:numId w:val="0"/>
        </w:numPr>
        <w:spacing w:before="0" w:line="480" w:lineRule="auto"/>
        <w:ind w:left="576"/>
        <w:jc w:val="center"/>
        <w:rPr>
          <w:rFonts w:eastAsiaTheme="minorEastAsia"/>
        </w:rPr>
      </w:pPr>
      <w:bookmarkStart w:id="96" w:name="_Toc143251272"/>
      <w:bookmarkStart w:id="97" w:name="_Toc143595201"/>
      <w:r w:rsidRPr="007525D8">
        <w:rPr>
          <w:rFonts w:eastAsiaTheme="minorEastAsia"/>
        </w:rPr>
        <w:t>Gambar 2.14 Proses korosi besi</w:t>
      </w:r>
      <w:bookmarkEnd w:id="96"/>
      <w:bookmarkEnd w:id="97"/>
    </w:p>
    <w:p w14:paraId="3DEB2840" w14:textId="124D2C06" w:rsidR="003E11A7" w:rsidRDefault="003E11A7" w:rsidP="007525D8">
      <w:pPr>
        <w:spacing w:after="0" w:line="360" w:lineRule="auto"/>
        <w:jc w:val="both"/>
        <w:rPr>
          <w:rFonts w:ascii="Times New Roman" w:hAnsi="Times New Roman" w:cs="Times New Roman"/>
          <w:b/>
          <w:sz w:val="24"/>
          <w:szCs w:val="24"/>
        </w:rPr>
      </w:pPr>
    </w:p>
    <w:p w14:paraId="71304A46" w14:textId="15070445" w:rsidR="00B30218" w:rsidRPr="00B30218" w:rsidRDefault="00B30218" w:rsidP="00402371">
      <w:pPr>
        <w:pStyle w:val="Heading1"/>
        <w:numPr>
          <w:ilvl w:val="0"/>
          <w:numId w:val="37"/>
        </w:numPr>
        <w:spacing w:before="0" w:line="480" w:lineRule="auto"/>
        <w:jc w:val="both"/>
        <w:rPr>
          <w:rFonts w:eastAsia="Times New Roman"/>
          <w:lang w:eastAsia="id-ID"/>
        </w:rPr>
      </w:pPr>
      <w:bookmarkStart w:id="98" w:name="_Toc143595202"/>
      <w:r w:rsidRPr="00B30218">
        <w:rPr>
          <w:rFonts w:eastAsia="Times New Roman"/>
          <w:lang w:eastAsia="id-ID"/>
        </w:rPr>
        <w:t>Klasifikasi korosi</w:t>
      </w:r>
      <w:bookmarkEnd w:id="98"/>
    </w:p>
    <w:p w14:paraId="3849CDC4" w14:textId="649E44BB" w:rsidR="0071079E" w:rsidRDefault="00B30218" w:rsidP="00B30218">
      <w:pPr>
        <w:spacing w:after="0" w:line="480" w:lineRule="auto"/>
        <w:ind w:left="720" w:firstLine="720"/>
        <w:jc w:val="both"/>
        <w:rPr>
          <w:rFonts w:ascii="Times New Roman" w:eastAsia="Times New Roman" w:hAnsi="Times New Roman" w:cs="Times New Roman"/>
          <w:sz w:val="24"/>
          <w:szCs w:val="24"/>
          <w:lang w:eastAsia="id-ID"/>
        </w:rPr>
      </w:pPr>
      <w:r w:rsidRPr="00B30218">
        <w:rPr>
          <w:rFonts w:ascii="Times New Roman" w:eastAsia="Times New Roman" w:hAnsi="Times New Roman" w:cs="Times New Roman"/>
          <w:sz w:val="24"/>
          <w:szCs w:val="24"/>
          <w:lang w:eastAsia="id-ID"/>
        </w:rPr>
        <w:t>Korosi dapat diklasifikasikan dalam beberapa cara, seperti korosi suhu rendah dan korosi suhu tinggi. Korosi juga dapat diklasifikasikan menjadi korosi basah dan korosi kering. Pada pembahasan kali ini, korosi akan diklasifikasikan menjadi korosi seragam dan korosi lokal. </w:t>
      </w:r>
    </w:p>
    <w:p w14:paraId="60EEDFB4" w14:textId="61E170D8" w:rsidR="00B30218" w:rsidRPr="00B30218" w:rsidRDefault="00B30218" w:rsidP="00402371">
      <w:pPr>
        <w:pStyle w:val="Heading1"/>
        <w:numPr>
          <w:ilvl w:val="0"/>
          <w:numId w:val="37"/>
        </w:numPr>
        <w:spacing w:before="0" w:line="480" w:lineRule="auto"/>
        <w:jc w:val="both"/>
        <w:rPr>
          <w:rFonts w:eastAsia="Times New Roman"/>
          <w:lang w:eastAsia="id-ID"/>
        </w:rPr>
      </w:pPr>
      <w:bookmarkStart w:id="99" w:name="_Toc143595203"/>
      <w:r w:rsidRPr="00B30218">
        <w:rPr>
          <w:rFonts w:eastAsia="Times New Roman"/>
          <w:lang w:eastAsia="id-ID"/>
        </w:rPr>
        <w:t>Mekanisme Korosi</w:t>
      </w:r>
      <w:bookmarkEnd w:id="99"/>
    </w:p>
    <w:p w14:paraId="6379D809" w14:textId="4708E3DE" w:rsidR="00B30218" w:rsidRPr="0004419C" w:rsidRDefault="00B30218" w:rsidP="00B30218">
      <w:pPr>
        <w:spacing w:after="0" w:line="480" w:lineRule="auto"/>
        <w:ind w:left="720" w:firstLine="698"/>
        <w:jc w:val="both"/>
        <w:rPr>
          <w:rFonts w:ascii="Times New Roman" w:eastAsia="Times New Roman" w:hAnsi="Times New Roman" w:cs="Times New Roman"/>
          <w:sz w:val="24"/>
          <w:szCs w:val="24"/>
          <w:lang w:eastAsia="id-ID"/>
        </w:rPr>
      </w:pPr>
      <w:r w:rsidRPr="00B30218">
        <w:rPr>
          <w:rFonts w:ascii="Times New Roman" w:eastAsia="Times New Roman" w:hAnsi="Times New Roman" w:cs="Times New Roman"/>
          <w:sz w:val="24"/>
          <w:szCs w:val="24"/>
          <w:lang w:eastAsia="id-ID"/>
        </w:rPr>
        <w:t>Mekanisme korosi dapat dijelaskan secara kimiawi/elektrokimia dimana terjadi reaksi reduksi-oksidasi (redoks) antara logam dengan unsur lingkungannya (oksigen dan air). Secara umum, mekanisme korosi meliputi: </w:t>
      </w:r>
    </w:p>
    <w:p w14:paraId="762A2BDB" w14:textId="2375F084" w:rsidR="00B30218" w:rsidRPr="00B30218" w:rsidRDefault="00B30218" w:rsidP="00402371">
      <w:pPr>
        <w:numPr>
          <w:ilvl w:val="0"/>
          <w:numId w:val="7"/>
        </w:numPr>
        <w:spacing w:after="0" w:line="480" w:lineRule="auto"/>
        <w:ind w:left="1080"/>
        <w:jc w:val="both"/>
        <w:rPr>
          <w:rFonts w:ascii="Times New Roman" w:hAnsi="Times New Roman" w:cs="Times New Roman"/>
          <w:sz w:val="24"/>
          <w:szCs w:val="24"/>
        </w:rPr>
      </w:pPr>
      <w:r w:rsidRPr="00B30218">
        <w:rPr>
          <w:rFonts w:ascii="Times New Roman" w:hAnsi="Times New Roman" w:cs="Times New Roman"/>
          <w:sz w:val="24"/>
          <w:szCs w:val="24"/>
        </w:rPr>
        <w:t>Logam menjadi anoda (terminal bermuatan positif) dan teroksidasi.</w:t>
      </w:r>
    </w:p>
    <w:p w14:paraId="4AE155B6" w14:textId="397D4CAB" w:rsidR="00B30218" w:rsidRPr="00B30218" w:rsidRDefault="00B30218" w:rsidP="00402371">
      <w:pPr>
        <w:numPr>
          <w:ilvl w:val="0"/>
          <w:numId w:val="7"/>
        </w:numPr>
        <w:spacing w:after="0" w:line="480" w:lineRule="auto"/>
        <w:ind w:left="1080"/>
        <w:jc w:val="both"/>
        <w:rPr>
          <w:rFonts w:ascii="Times New Roman" w:hAnsi="Times New Roman" w:cs="Times New Roman"/>
          <w:sz w:val="24"/>
          <w:szCs w:val="24"/>
        </w:rPr>
      </w:pPr>
      <w:r w:rsidRPr="00B30218">
        <w:rPr>
          <w:rFonts w:ascii="Times New Roman" w:hAnsi="Times New Roman" w:cs="Times New Roman"/>
          <w:sz w:val="24"/>
          <w:szCs w:val="24"/>
        </w:rPr>
        <w:t>Elemen lingkungan menjadi katoda (terminal bermuatan negatif) dan direduksi.</w:t>
      </w:r>
    </w:p>
    <w:p w14:paraId="7AF3E074" w14:textId="08B2880C" w:rsidR="00DB69D1" w:rsidRPr="0004419C" w:rsidRDefault="00B30218" w:rsidP="00402371">
      <w:pPr>
        <w:numPr>
          <w:ilvl w:val="0"/>
          <w:numId w:val="7"/>
        </w:numPr>
        <w:spacing w:after="0" w:line="480" w:lineRule="auto"/>
        <w:ind w:left="1080"/>
        <w:jc w:val="both"/>
        <w:rPr>
          <w:rFonts w:ascii="Times New Roman" w:hAnsi="Times New Roman" w:cs="Times New Roman"/>
          <w:sz w:val="24"/>
          <w:szCs w:val="24"/>
        </w:rPr>
      </w:pPr>
      <w:r w:rsidRPr="00B30218">
        <w:rPr>
          <w:rFonts w:ascii="Times New Roman" w:hAnsi="Times New Roman" w:cs="Times New Roman"/>
          <w:sz w:val="24"/>
          <w:szCs w:val="24"/>
        </w:rPr>
        <w:lastRenderedPageBreak/>
        <w:t>Reaksi oksidasi lainnya akan menghasilkan karat sebagai senyawa oksida atau karbonat sebagai hidrat. </w:t>
      </w:r>
    </w:p>
    <w:p w14:paraId="0284DBFC" w14:textId="4419E30A" w:rsidR="00C02DD5" w:rsidRDefault="00C02DD5" w:rsidP="00B30218">
      <w:pPr>
        <w:spacing w:after="0" w:line="360" w:lineRule="auto"/>
        <w:jc w:val="both"/>
        <w:rPr>
          <w:rFonts w:ascii="Times New Roman" w:eastAsiaTheme="majorEastAsia" w:hAnsi="Times New Roman" w:cs="Times New Roman"/>
          <w:b/>
          <w:bCs/>
          <w:sz w:val="24"/>
          <w:szCs w:val="24"/>
        </w:rPr>
      </w:pPr>
      <w:bookmarkStart w:id="100" w:name="_Toc140685541"/>
    </w:p>
    <w:p w14:paraId="6589D349" w14:textId="77777777" w:rsidR="00B30218" w:rsidRPr="00B30218" w:rsidRDefault="00B30218" w:rsidP="0049035D">
      <w:pPr>
        <w:pStyle w:val="Heading2"/>
        <w:numPr>
          <w:ilvl w:val="0"/>
          <w:numId w:val="0"/>
        </w:numPr>
        <w:spacing w:before="0" w:line="480" w:lineRule="auto"/>
        <w:ind w:left="576" w:hanging="576"/>
        <w:jc w:val="both"/>
      </w:pPr>
      <w:bookmarkStart w:id="101" w:name="_Toc143595204"/>
      <w:bookmarkEnd w:id="100"/>
      <w:r w:rsidRPr="00B30218">
        <w:t>A. Ikhtisar dokumen</w:t>
      </w:r>
      <w:bookmarkEnd w:id="101"/>
    </w:p>
    <w:p w14:paraId="11C9AECC" w14:textId="77777777" w:rsidR="00B30218" w:rsidRDefault="00B30218" w:rsidP="0049035D">
      <w:pPr>
        <w:spacing w:after="0" w:line="480" w:lineRule="auto"/>
        <w:ind w:firstLine="432"/>
        <w:jc w:val="both"/>
        <w:rPr>
          <w:rFonts w:ascii="Times New Roman" w:hAnsi="Times New Roman" w:cs="Times New Roman"/>
          <w:color w:val="000000"/>
          <w:sz w:val="24"/>
          <w:szCs w:val="24"/>
        </w:rPr>
      </w:pPr>
      <w:r w:rsidRPr="00B30218">
        <w:rPr>
          <w:rFonts w:ascii="Times New Roman" w:hAnsi="Times New Roman" w:cs="Times New Roman"/>
          <w:color w:val="000000"/>
          <w:sz w:val="24"/>
          <w:szCs w:val="24"/>
        </w:rPr>
        <w:t>Pengelasan GTAW (Gas Tungsten Arc Welding) atau biasa dikenal dengan pengelasan TIG (Tungsten Inert Gas) adalah proses pengelasan dengan menggunakan elektroda tungsten tungsten (non-consumable). Area pengelasan akan dilindungi oleh (gas argon) atau (helium) atau kombinasi keduanya (Werman dan Klas, 2012). </w:t>
      </w:r>
    </w:p>
    <w:p w14:paraId="2C5E4228" w14:textId="70FADB82" w:rsidR="0049035D" w:rsidRDefault="0049035D" w:rsidP="0049035D">
      <w:pPr>
        <w:spacing w:after="0" w:line="480" w:lineRule="auto"/>
        <w:ind w:firstLine="432"/>
        <w:jc w:val="both"/>
        <w:rPr>
          <w:rFonts w:ascii="Times New Roman" w:hAnsi="Times New Roman" w:cs="Times New Roman"/>
          <w:sz w:val="24"/>
          <w:szCs w:val="24"/>
        </w:rPr>
      </w:pPr>
      <w:r w:rsidRPr="0049035D">
        <w:rPr>
          <w:rFonts w:ascii="Times New Roman" w:hAnsi="Times New Roman" w:cs="Times New Roman"/>
          <w:sz w:val="24"/>
          <w:szCs w:val="24"/>
        </w:rPr>
        <w:t>Argon lebih umum digunakan</w:t>
      </w:r>
      <w:r>
        <w:rPr>
          <w:rFonts w:ascii="Times New Roman" w:hAnsi="Times New Roman" w:cs="Times New Roman"/>
          <w:sz w:val="24"/>
          <w:szCs w:val="24"/>
        </w:rPr>
        <w:t xml:space="preserve"> dalam pengelasan TIG (tungsten </w:t>
      </w:r>
      <w:r w:rsidRPr="0049035D">
        <w:rPr>
          <w:rFonts w:ascii="Times New Roman" w:hAnsi="Times New Roman" w:cs="Times New Roman"/>
          <w:sz w:val="24"/>
          <w:szCs w:val="24"/>
        </w:rPr>
        <w:t>gas inert) karena lebih berat dari udara dan dapat melindungi area pengelasan dengan lebih baik (Werman dan Klas, 2012). Penggunaan elektroda tungsten non-consumable saat pengelasan membutuhkan filler tambahan untuk mengisi kekosongan pada las, yang disebut filler metal (Lucas, 1990). Penggunaan las TIG (Tungsten Inert Gas) umumnya digunakan pada logam aluminium, stainless steel, baja, besi dan non besi. </w:t>
      </w:r>
    </w:p>
    <w:p w14:paraId="3B919931" w14:textId="7B4CBF65" w:rsidR="00EB7E52" w:rsidRDefault="0049035D" w:rsidP="0049035D">
      <w:pPr>
        <w:spacing w:after="0" w:line="480" w:lineRule="auto"/>
        <w:ind w:firstLine="432"/>
        <w:jc w:val="both"/>
        <w:rPr>
          <w:rFonts w:ascii="Times New Roman" w:hAnsi="Times New Roman" w:cs="Times New Roman"/>
          <w:sz w:val="24"/>
          <w:szCs w:val="24"/>
          <w:lang w:val="en-US"/>
        </w:rPr>
      </w:pPr>
      <w:r w:rsidRPr="0049035D">
        <w:rPr>
          <w:rFonts w:ascii="Times New Roman" w:hAnsi="Times New Roman" w:cs="Times New Roman"/>
          <w:sz w:val="24"/>
          <w:szCs w:val="24"/>
          <w:lang w:val="en-US"/>
        </w:rPr>
        <w:t>Pada penelitian dilakukan (Helmi dan Tarmizi, 2012) pada aluminium 5083-H112 dengan ketebalan 6 mm dan dimensi 350 mm x 120 mm. Bahan diproses dengan mesin frais dan sambungan tatap muka yang menggunakan variasi bentuk pin, titik dan alur yang lebih kecil, alur segitiga dan alur silinder. Toll size pada proses FSW memiliki ukuran pin 5 mm, panjang pin 5 mm dan ukuran shoulder 15 mm dengan ukuran slot 0,6 mm. Ketinggian alur adalah 0,4 mm dan jarak antar trek adalah 0,4 mm. Parameter proses FSW adalah sebagai berikut: </w:t>
      </w:r>
    </w:p>
    <w:p w14:paraId="7EEA0EA7" w14:textId="77777777" w:rsidR="0059770A" w:rsidRDefault="0059770A" w:rsidP="0049035D">
      <w:pPr>
        <w:spacing w:after="0" w:line="360" w:lineRule="auto"/>
        <w:jc w:val="both"/>
        <w:rPr>
          <w:rFonts w:ascii="Times New Roman" w:hAnsi="Times New Roman" w:cs="Times New Roman"/>
          <w:sz w:val="24"/>
          <w:szCs w:val="24"/>
        </w:rPr>
      </w:pPr>
    </w:p>
    <w:p w14:paraId="007B3747" w14:textId="0D7B9625" w:rsidR="0049035D" w:rsidRPr="0049035D" w:rsidRDefault="0049035D" w:rsidP="0049035D">
      <w:pPr>
        <w:spacing w:after="0" w:line="480" w:lineRule="auto"/>
        <w:jc w:val="both"/>
        <w:rPr>
          <w:rFonts w:ascii="Times New Roman" w:hAnsi="Times New Roman" w:cs="Times New Roman"/>
          <w:sz w:val="24"/>
          <w:szCs w:val="24"/>
        </w:rPr>
      </w:pPr>
      <w:r w:rsidRPr="0049035D">
        <w:rPr>
          <w:rFonts w:ascii="Times New Roman" w:hAnsi="Times New Roman" w:cs="Times New Roman"/>
          <w:sz w:val="24"/>
          <w:szCs w:val="24"/>
        </w:rPr>
        <w:lastRenderedPageBreak/>
        <w:t>Kecepatan tol</w:t>
      </w:r>
      <w:r>
        <w:rPr>
          <w:rFonts w:ascii="Times New Roman" w:hAnsi="Times New Roman" w:cs="Times New Roman"/>
          <w:sz w:val="24"/>
          <w:szCs w:val="24"/>
        </w:rPr>
        <w:t xml:space="preserve"> </w:t>
      </w:r>
      <w:r w:rsidRPr="0049035D">
        <w:rPr>
          <w:rFonts w:ascii="Times New Roman" w:hAnsi="Times New Roman" w:cs="Times New Roman"/>
          <w:sz w:val="24"/>
          <w:szCs w:val="24"/>
        </w:rPr>
        <w:t>:</w:t>
      </w:r>
      <w:r>
        <w:rPr>
          <w:rFonts w:ascii="Times New Roman" w:hAnsi="Times New Roman" w:cs="Times New Roman"/>
          <w:sz w:val="24"/>
          <w:szCs w:val="24"/>
        </w:rPr>
        <w:t xml:space="preserve"> </w:t>
      </w:r>
      <w:r w:rsidRPr="0049035D">
        <w:rPr>
          <w:rFonts w:ascii="Times New Roman" w:hAnsi="Times New Roman" w:cs="Times New Roman"/>
          <w:sz w:val="24"/>
          <w:szCs w:val="24"/>
        </w:rPr>
        <w:t>1500 rpm</w:t>
      </w:r>
    </w:p>
    <w:p w14:paraId="49764284" w14:textId="1A706D8F" w:rsidR="0049035D" w:rsidRPr="0049035D" w:rsidRDefault="0049035D" w:rsidP="0049035D">
      <w:pPr>
        <w:spacing w:after="0" w:line="480" w:lineRule="auto"/>
        <w:jc w:val="both"/>
        <w:rPr>
          <w:rFonts w:ascii="Times New Roman" w:hAnsi="Times New Roman" w:cs="Times New Roman"/>
          <w:sz w:val="24"/>
          <w:szCs w:val="24"/>
        </w:rPr>
      </w:pPr>
      <w:r w:rsidRPr="0049035D">
        <w:rPr>
          <w:rFonts w:ascii="Times New Roman" w:hAnsi="Times New Roman" w:cs="Times New Roman"/>
          <w:sz w:val="24"/>
          <w:szCs w:val="24"/>
        </w:rPr>
        <w:t>Kecepatan pengelasan</w:t>
      </w:r>
      <w:r>
        <w:rPr>
          <w:rFonts w:ascii="Times New Roman" w:hAnsi="Times New Roman" w:cs="Times New Roman"/>
          <w:sz w:val="24"/>
          <w:szCs w:val="24"/>
        </w:rPr>
        <w:t xml:space="preserve"> : </w:t>
      </w:r>
      <w:r w:rsidRPr="0049035D">
        <w:rPr>
          <w:rFonts w:ascii="Times New Roman" w:hAnsi="Times New Roman" w:cs="Times New Roman"/>
          <w:sz w:val="24"/>
          <w:szCs w:val="24"/>
        </w:rPr>
        <w:t>29 mm/mnt</w:t>
      </w:r>
    </w:p>
    <w:p w14:paraId="6627B6D4" w14:textId="1C9DBF7B" w:rsidR="0049035D" w:rsidRDefault="0049035D" w:rsidP="0049035D">
      <w:pPr>
        <w:spacing w:after="0" w:line="480" w:lineRule="auto"/>
        <w:jc w:val="both"/>
        <w:rPr>
          <w:rFonts w:ascii="Times New Roman" w:hAnsi="Times New Roman" w:cs="Times New Roman"/>
          <w:sz w:val="24"/>
          <w:szCs w:val="24"/>
        </w:rPr>
      </w:pPr>
      <w:r w:rsidRPr="0049035D">
        <w:rPr>
          <w:rFonts w:ascii="Times New Roman" w:hAnsi="Times New Roman" w:cs="Times New Roman"/>
          <w:sz w:val="24"/>
          <w:szCs w:val="24"/>
        </w:rPr>
        <w:t>Kedalaman spindel adalah 4,8 mm dengan sudut tol 0º. </w:t>
      </w:r>
    </w:p>
    <w:p w14:paraId="6AC78AB4" w14:textId="77777777" w:rsidR="0049035D" w:rsidRPr="0004419C" w:rsidRDefault="0049035D" w:rsidP="0049035D">
      <w:pPr>
        <w:spacing w:after="0" w:line="360" w:lineRule="auto"/>
        <w:jc w:val="both"/>
        <w:rPr>
          <w:rFonts w:ascii="Times New Roman" w:hAnsi="Times New Roman" w:cs="Times New Roman"/>
          <w:sz w:val="24"/>
          <w:szCs w:val="24"/>
        </w:rPr>
      </w:pPr>
    </w:p>
    <w:p w14:paraId="0E337283" w14:textId="06DA073D" w:rsidR="00062493" w:rsidRDefault="0049035D" w:rsidP="0049035D">
      <w:pPr>
        <w:spacing w:after="0" w:line="480" w:lineRule="auto"/>
        <w:ind w:firstLine="720"/>
        <w:jc w:val="both"/>
        <w:rPr>
          <w:rFonts w:ascii="Times New Roman" w:hAnsi="Times New Roman" w:cs="Times New Roman"/>
          <w:sz w:val="24"/>
          <w:szCs w:val="24"/>
        </w:rPr>
      </w:pPr>
      <w:r w:rsidRPr="0049035D">
        <w:rPr>
          <w:rFonts w:ascii="Times New Roman" w:hAnsi="Times New Roman" w:cs="Times New Roman"/>
          <w:sz w:val="24"/>
          <w:szCs w:val="24"/>
          <w:lang w:val="en-US"/>
        </w:rPr>
        <w:t>Pada penelitian yang dilakukan (Sigito, 2016) tentang pengaruh kedalaman pin (deep injecting) terhadap kekuatan las saat friction welding Allamunium Alloy 5083 dengan parameter las: </w:t>
      </w:r>
    </w:p>
    <w:p w14:paraId="1464D574" w14:textId="77777777" w:rsidR="0049035D" w:rsidRPr="0049035D" w:rsidRDefault="0049035D" w:rsidP="0049035D">
      <w:pPr>
        <w:spacing w:after="0" w:line="360" w:lineRule="auto"/>
        <w:jc w:val="both"/>
        <w:rPr>
          <w:rFonts w:ascii="Times New Roman" w:hAnsi="Times New Roman" w:cs="Times New Roman"/>
          <w:sz w:val="24"/>
          <w:szCs w:val="24"/>
        </w:rPr>
      </w:pPr>
    </w:p>
    <w:p w14:paraId="3FFE23A6" w14:textId="29F81233" w:rsidR="0049035D" w:rsidRPr="0049035D" w:rsidRDefault="0049035D" w:rsidP="0049035D">
      <w:pPr>
        <w:spacing w:after="0" w:line="480" w:lineRule="auto"/>
        <w:jc w:val="both"/>
        <w:rPr>
          <w:rFonts w:ascii="Times New Roman" w:hAnsi="Times New Roman" w:cs="Times New Roman"/>
          <w:sz w:val="24"/>
          <w:szCs w:val="24"/>
        </w:rPr>
      </w:pPr>
      <w:r w:rsidRPr="0049035D">
        <w:rPr>
          <w:rFonts w:ascii="Times New Roman" w:hAnsi="Times New Roman" w:cs="Times New Roman"/>
          <w:sz w:val="24"/>
          <w:szCs w:val="24"/>
        </w:rPr>
        <w:t>Berputar cepat</w:t>
      </w:r>
      <w:r>
        <w:rPr>
          <w:rFonts w:ascii="Times New Roman" w:hAnsi="Times New Roman" w:cs="Times New Roman"/>
          <w:sz w:val="24"/>
          <w:szCs w:val="24"/>
        </w:rPr>
        <w:t xml:space="preserve"> </w:t>
      </w:r>
      <w:r w:rsidRPr="0049035D">
        <w:rPr>
          <w:rFonts w:ascii="Times New Roman" w:hAnsi="Times New Roman" w:cs="Times New Roman"/>
          <w:sz w:val="24"/>
          <w:szCs w:val="24"/>
        </w:rPr>
        <w:t>:</w:t>
      </w:r>
      <w:r>
        <w:rPr>
          <w:rFonts w:ascii="Times New Roman" w:hAnsi="Times New Roman" w:cs="Times New Roman"/>
          <w:sz w:val="24"/>
          <w:szCs w:val="24"/>
        </w:rPr>
        <w:t xml:space="preserve"> </w:t>
      </w:r>
      <w:r w:rsidRPr="0049035D">
        <w:rPr>
          <w:rFonts w:ascii="Times New Roman" w:hAnsi="Times New Roman" w:cs="Times New Roman"/>
          <w:sz w:val="24"/>
          <w:szCs w:val="24"/>
        </w:rPr>
        <w:t>1250 rpm</w:t>
      </w:r>
    </w:p>
    <w:p w14:paraId="0C5BEEC6" w14:textId="25A8742F" w:rsidR="0049035D" w:rsidRPr="0049035D" w:rsidRDefault="0049035D" w:rsidP="0049035D">
      <w:pPr>
        <w:spacing w:after="0" w:line="480" w:lineRule="auto"/>
        <w:jc w:val="both"/>
        <w:rPr>
          <w:rFonts w:ascii="Times New Roman" w:hAnsi="Times New Roman" w:cs="Times New Roman"/>
          <w:sz w:val="24"/>
          <w:szCs w:val="24"/>
        </w:rPr>
      </w:pPr>
      <w:r w:rsidRPr="0049035D">
        <w:rPr>
          <w:rFonts w:ascii="Times New Roman" w:hAnsi="Times New Roman" w:cs="Times New Roman"/>
          <w:sz w:val="24"/>
          <w:szCs w:val="24"/>
        </w:rPr>
        <w:t>Kecepatan pengelasan</w:t>
      </w:r>
      <w:r>
        <w:rPr>
          <w:rFonts w:ascii="Times New Roman" w:hAnsi="Times New Roman" w:cs="Times New Roman"/>
          <w:sz w:val="24"/>
          <w:szCs w:val="24"/>
        </w:rPr>
        <w:t xml:space="preserve"> : </w:t>
      </w:r>
      <w:r w:rsidRPr="0049035D">
        <w:rPr>
          <w:rFonts w:ascii="Times New Roman" w:hAnsi="Times New Roman" w:cs="Times New Roman"/>
          <w:sz w:val="24"/>
          <w:szCs w:val="24"/>
        </w:rPr>
        <w:t>12,5 mm/bulan</w:t>
      </w:r>
    </w:p>
    <w:p w14:paraId="67AA1205" w14:textId="3D06BEEB" w:rsidR="0049035D" w:rsidRPr="0049035D" w:rsidRDefault="0049035D" w:rsidP="0049035D">
      <w:pPr>
        <w:spacing w:after="0" w:line="480" w:lineRule="auto"/>
        <w:jc w:val="both"/>
        <w:rPr>
          <w:rFonts w:ascii="Times New Roman" w:hAnsi="Times New Roman" w:cs="Times New Roman"/>
          <w:sz w:val="24"/>
          <w:szCs w:val="24"/>
        </w:rPr>
      </w:pPr>
      <w:r w:rsidRPr="0049035D">
        <w:rPr>
          <w:rFonts w:ascii="Times New Roman" w:hAnsi="Times New Roman" w:cs="Times New Roman"/>
          <w:sz w:val="24"/>
          <w:szCs w:val="24"/>
        </w:rPr>
        <w:t>Alat kemiringan</w:t>
      </w:r>
      <w:r>
        <w:rPr>
          <w:rFonts w:ascii="Times New Roman" w:hAnsi="Times New Roman" w:cs="Times New Roman"/>
          <w:sz w:val="24"/>
          <w:szCs w:val="24"/>
        </w:rPr>
        <w:t xml:space="preserve"> : </w:t>
      </w:r>
      <w:r w:rsidRPr="0049035D">
        <w:rPr>
          <w:rFonts w:ascii="Times New Roman" w:hAnsi="Times New Roman" w:cs="Times New Roman"/>
          <w:sz w:val="24"/>
          <w:szCs w:val="24"/>
        </w:rPr>
        <w:t>1º</w:t>
      </w:r>
    </w:p>
    <w:p w14:paraId="3A106280" w14:textId="7FE51761" w:rsidR="00965138" w:rsidRDefault="0049035D" w:rsidP="0049035D">
      <w:pPr>
        <w:spacing w:after="0" w:line="480" w:lineRule="auto"/>
        <w:jc w:val="both"/>
        <w:rPr>
          <w:rFonts w:ascii="Times New Roman" w:hAnsi="Times New Roman" w:cs="Times New Roman"/>
          <w:sz w:val="24"/>
          <w:szCs w:val="24"/>
        </w:rPr>
      </w:pPr>
      <w:r w:rsidRPr="0049035D">
        <w:rPr>
          <w:rFonts w:ascii="Times New Roman" w:hAnsi="Times New Roman" w:cs="Times New Roman"/>
          <w:sz w:val="24"/>
          <w:szCs w:val="24"/>
        </w:rPr>
        <w:t>Menyelam dalam</w:t>
      </w:r>
      <w:r>
        <w:rPr>
          <w:rFonts w:ascii="Times New Roman" w:hAnsi="Times New Roman" w:cs="Times New Roman"/>
          <w:sz w:val="24"/>
          <w:szCs w:val="24"/>
        </w:rPr>
        <w:t xml:space="preserve"> : 0,9 mm, 2,9 mm.</w:t>
      </w:r>
    </w:p>
    <w:p w14:paraId="12BEDB61" w14:textId="77777777" w:rsidR="0049035D" w:rsidRPr="0004419C" w:rsidRDefault="0049035D" w:rsidP="0049035D">
      <w:pPr>
        <w:spacing w:after="0" w:line="360" w:lineRule="auto"/>
        <w:jc w:val="both"/>
        <w:rPr>
          <w:rFonts w:ascii="Times New Roman" w:hAnsi="Times New Roman" w:cs="Times New Roman"/>
          <w:sz w:val="24"/>
          <w:szCs w:val="24"/>
        </w:rPr>
      </w:pPr>
    </w:p>
    <w:p w14:paraId="47088B12" w14:textId="3225B442" w:rsidR="0049035D" w:rsidRDefault="0049035D" w:rsidP="0049035D">
      <w:pPr>
        <w:spacing w:after="0" w:line="480" w:lineRule="auto"/>
        <w:ind w:firstLine="432"/>
        <w:jc w:val="both"/>
        <w:rPr>
          <w:rFonts w:ascii="Times New Roman" w:hAnsi="Times New Roman" w:cs="Times New Roman"/>
          <w:color w:val="000000"/>
          <w:sz w:val="24"/>
          <w:szCs w:val="24"/>
        </w:rPr>
      </w:pPr>
      <w:r w:rsidRPr="0049035D">
        <w:rPr>
          <w:rFonts w:ascii="Times New Roman" w:hAnsi="Times New Roman" w:cs="Times New Roman"/>
          <w:color w:val="000000"/>
          <w:sz w:val="24"/>
          <w:szCs w:val="24"/>
        </w:rPr>
        <w:t>Dalam penelitian yang dilakukannya (Mersilia, 2016) tentang pengaruh perlakuan panas dengan pergantian media quenching dalam air garam dan minyak terhadap struktur mikro dan nilai kekerasan baja pegas daun AISI 6135, hasil uji kekerasan raw sample adalah 42,27 HRc , sampel dengan media 100% brine cooled 34,27 HRc, dan sampel dengan m</w:t>
      </w:r>
      <w:r>
        <w:rPr>
          <w:rFonts w:ascii="Times New Roman" w:hAnsi="Times New Roman" w:cs="Times New Roman"/>
          <w:color w:val="000000"/>
          <w:sz w:val="24"/>
          <w:szCs w:val="24"/>
        </w:rPr>
        <w:t xml:space="preserve">edia campuran 50% brine cooled : </w:t>
      </w:r>
      <w:r w:rsidRPr="0049035D">
        <w:rPr>
          <w:rFonts w:ascii="Times New Roman" w:hAnsi="Times New Roman" w:cs="Times New Roman"/>
          <w:color w:val="000000"/>
          <w:sz w:val="24"/>
          <w:szCs w:val="24"/>
        </w:rPr>
        <w:t xml:space="preserve">50% minyak 38,27 </w:t>
      </w:r>
      <w:r>
        <w:rPr>
          <w:rFonts w:ascii="Times New Roman" w:hAnsi="Times New Roman" w:cs="Times New Roman"/>
          <w:color w:val="000000"/>
          <w:sz w:val="24"/>
          <w:szCs w:val="24"/>
        </w:rPr>
        <w:t>HRc.</w:t>
      </w:r>
    </w:p>
    <w:p w14:paraId="7BAEBCD6" w14:textId="335538C8" w:rsidR="0049035D" w:rsidRDefault="0049035D" w:rsidP="0049035D">
      <w:pPr>
        <w:spacing w:after="0" w:line="480" w:lineRule="auto"/>
        <w:ind w:firstLine="432"/>
        <w:jc w:val="both"/>
        <w:rPr>
          <w:rFonts w:ascii="Times New Roman" w:hAnsi="Times New Roman" w:cs="Times New Roman"/>
          <w:sz w:val="24"/>
          <w:szCs w:val="24"/>
        </w:rPr>
      </w:pPr>
      <w:r w:rsidRPr="0049035D">
        <w:rPr>
          <w:rFonts w:ascii="Times New Roman" w:hAnsi="Times New Roman" w:cs="Times New Roman"/>
          <w:sz w:val="24"/>
          <w:szCs w:val="24"/>
        </w:rPr>
        <w:t>Pendinginan air garam memiliki laju pendinginan yang cepat sedangkan laju pendinginan oli lambat dan s</w:t>
      </w:r>
      <w:r>
        <w:rPr>
          <w:rFonts w:ascii="Times New Roman" w:hAnsi="Times New Roman" w:cs="Times New Roman"/>
          <w:sz w:val="24"/>
          <w:szCs w:val="24"/>
        </w:rPr>
        <w:t xml:space="preserve">aat pencampuran (50% air garam : </w:t>
      </w:r>
      <w:r w:rsidRPr="0049035D">
        <w:rPr>
          <w:rFonts w:ascii="Times New Roman" w:hAnsi="Times New Roman" w:cs="Times New Roman"/>
          <w:sz w:val="24"/>
          <w:szCs w:val="24"/>
        </w:rPr>
        <w:t>minyak dengan kekerasan 50%) meningkat sebesar 4% dibandingkan dengan 100% air garam. Hasil struktur mikro dari sampel material memberikan ferit dan mutiara (Mersilia, 2016). </w:t>
      </w:r>
    </w:p>
    <w:p w14:paraId="10246E90" w14:textId="2B50E211" w:rsidR="00062493" w:rsidRPr="00062493" w:rsidRDefault="0049035D" w:rsidP="0049035D">
      <w:pPr>
        <w:spacing w:after="0" w:line="480" w:lineRule="auto"/>
        <w:ind w:firstLine="432"/>
        <w:jc w:val="both"/>
        <w:rPr>
          <w:rFonts w:ascii="Times New Roman" w:hAnsi="Times New Roman" w:cs="Times New Roman"/>
          <w:sz w:val="24"/>
          <w:szCs w:val="24"/>
          <w:lang w:val="en-US"/>
        </w:rPr>
      </w:pPr>
      <w:r w:rsidRPr="0049035D">
        <w:rPr>
          <w:rFonts w:ascii="Times New Roman" w:hAnsi="Times New Roman" w:cs="Times New Roman"/>
          <w:sz w:val="24"/>
          <w:szCs w:val="24"/>
          <w:lang w:val="en-US"/>
        </w:rPr>
        <w:lastRenderedPageBreak/>
        <w:t>Pada penelitian yang dilakukan (Amin, 2017) tentang pengaruh perubahan beban gesek yang ditimbulkan (mikrostruktur) poros poros akibat sambungan las gesek, maka persamaan las geseknya adalah sebagai berikut: </w:t>
      </w:r>
    </w:p>
    <w:p w14:paraId="656E43DA" w14:textId="77777777" w:rsidR="0049035D" w:rsidRDefault="0049035D" w:rsidP="0049035D">
      <w:pPr>
        <w:spacing w:after="0" w:line="360" w:lineRule="auto"/>
        <w:jc w:val="both"/>
        <w:rPr>
          <w:rFonts w:ascii="Times New Roman" w:hAnsi="Times New Roman" w:cs="Times New Roman"/>
          <w:sz w:val="24"/>
          <w:szCs w:val="24"/>
        </w:rPr>
      </w:pPr>
    </w:p>
    <w:p w14:paraId="36B587AF" w14:textId="1544AD46" w:rsidR="0049035D" w:rsidRPr="0049035D" w:rsidRDefault="0049035D" w:rsidP="0049035D">
      <w:pPr>
        <w:spacing w:after="0" w:line="480" w:lineRule="auto"/>
        <w:jc w:val="both"/>
        <w:rPr>
          <w:rFonts w:ascii="Times New Roman" w:hAnsi="Times New Roman" w:cs="Times New Roman"/>
          <w:sz w:val="24"/>
          <w:szCs w:val="24"/>
          <w:lang w:val="en-US"/>
        </w:rPr>
      </w:pPr>
      <w:r w:rsidRPr="0049035D">
        <w:rPr>
          <w:rFonts w:ascii="Times New Roman" w:hAnsi="Times New Roman" w:cs="Times New Roman"/>
          <w:sz w:val="24"/>
          <w:szCs w:val="24"/>
          <w:lang w:val="en-US"/>
        </w:rPr>
        <w:t>Variasi beban gesekan</w:t>
      </w:r>
      <w:r>
        <w:rPr>
          <w:rFonts w:ascii="Times New Roman" w:hAnsi="Times New Roman" w:cs="Times New Roman"/>
          <w:sz w:val="24"/>
          <w:szCs w:val="24"/>
        </w:rPr>
        <w:t xml:space="preserve"> </w:t>
      </w:r>
      <w:r w:rsidRPr="0049035D">
        <w:rPr>
          <w:rFonts w:ascii="Times New Roman" w:hAnsi="Times New Roman" w:cs="Times New Roman"/>
          <w:sz w:val="24"/>
          <w:szCs w:val="24"/>
          <w:lang w:val="en-US"/>
        </w:rPr>
        <w:t>:</w:t>
      </w:r>
      <w:r>
        <w:rPr>
          <w:rFonts w:ascii="Times New Roman" w:hAnsi="Times New Roman" w:cs="Times New Roman"/>
          <w:sz w:val="24"/>
          <w:szCs w:val="24"/>
        </w:rPr>
        <w:t xml:space="preserve"> </w:t>
      </w:r>
      <w:r w:rsidRPr="0049035D">
        <w:rPr>
          <w:rFonts w:ascii="Times New Roman" w:hAnsi="Times New Roman" w:cs="Times New Roman"/>
          <w:sz w:val="24"/>
          <w:szCs w:val="24"/>
          <w:lang w:val="en-US"/>
        </w:rPr>
        <w:t>2, 4 dan 6 kg</w:t>
      </w:r>
    </w:p>
    <w:p w14:paraId="78161162" w14:textId="6F19F212" w:rsidR="0049035D" w:rsidRPr="0049035D" w:rsidRDefault="0049035D" w:rsidP="0049035D">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Beban penempaan</w:t>
      </w:r>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 xml:space="preserve"> </w:t>
      </w:r>
      <w:r w:rsidRPr="0049035D">
        <w:rPr>
          <w:rFonts w:ascii="Times New Roman" w:hAnsi="Times New Roman" w:cs="Times New Roman"/>
          <w:sz w:val="24"/>
          <w:szCs w:val="24"/>
          <w:lang w:val="en-US"/>
        </w:rPr>
        <w:t>8Kg</w:t>
      </w:r>
    </w:p>
    <w:p w14:paraId="5148B146" w14:textId="5E2CDCE4" w:rsidR="0049035D" w:rsidRPr="0049035D" w:rsidRDefault="0049035D" w:rsidP="0049035D">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berputar cepat</w:t>
      </w:r>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 xml:space="preserve"> </w:t>
      </w:r>
      <w:r w:rsidRPr="0049035D">
        <w:rPr>
          <w:rFonts w:ascii="Times New Roman" w:hAnsi="Times New Roman" w:cs="Times New Roman"/>
          <w:sz w:val="24"/>
          <w:szCs w:val="24"/>
          <w:lang w:val="en-US"/>
        </w:rPr>
        <w:t>1600 rpm</w:t>
      </w:r>
    </w:p>
    <w:p w14:paraId="4822A2CC" w14:textId="6EC6DCA8" w:rsidR="00062493" w:rsidRDefault="0049035D" w:rsidP="0049035D">
      <w:pPr>
        <w:spacing w:after="0" w:line="480" w:lineRule="auto"/>
        <w:jc w:val="both"/>
        <w:rPr>
          <w:rFonts w:ascii="Times New Roman" w:hAnsi="Times New Roman" w:cs="Times New Roman"/>
          <w:sz w:val="24"/>
          <w:szCs w:val="24"/>
        </w:rPr>
      </w:pPr>
      <w:r w:rsidRPr="0049035D">
        <w:rPr>
          <w:rFonts w:ascii="Times New Roman" w:hAnsi="Times New Roman" w:cs="Times New Roman"/>
          <w:sz w:val="24"/>
          <w:szCs w:val="24"/>
          <w:lang w:val="en-US"/>
        </w:rPr>
        <w:t>Waktu pemindaian</w:t>
      </w:r>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50 detik</w:t>
      </w:r>
    </w:p>
    <w:p w14:paraId="5E0C1470" w14:textId="77777777" w:rsidR="0049035D" w:rsidRPr="0049035D" w:rsidRDefault="0049035D" w:rsidP="0049035D">
      <w:pPr>
        <w:spacing w:after="0" w:line="360" w:lineRule="auto"/>
        <w:jc w:val="both"/>
        <w:rPr>
          <w:rFonts w:ascii="Times New Roman" w:hAnsi="Times New Roman" w:cs="Times New Roman"/>
          <w:sz w:val="24"/>
          <w:szCs w:val="24"/>
        </w:rPr>
      </w:pPr>
    </w:p>
    <w:p w14:paraId="4591D6B3" w14:textId="58396883" w:rsidR="00CE070D" w:rsidRPr="0004419C" w:rsidRDefault="0049035D" w:rsidP="0049035D">
      <w:pPr>
        <w:spacing w:after="0" w:line="480" w:lineRule="auto"/>
        <w:ind w:firstLine="720"/>
        <w:jc w:val="both"/>
        <w:rPr>
          <w:rFonts w:ascii="Times New Roman" w:hAnsi="Times New Roman" w:cs="Times New Roman"/>
          <w:sz w:val="24"/>
          <w:szCs w:val="24"/>
        </w:rPr>
      </w:pPr>
      <w:r w:rsidRPr="0049035D">
        <w:rPr>
          <w:rFonts w:ascii="Times New Roman" w:hAnsi="Times New Roman" w:cs="Times New Roman"/>
          <w:sz w:val="24"/>
          <w:szCs w:val="24"/>
        </w:rPr>
        <w:t>Menyebabkan peningkatan beban gesek pada struktur mikro, barometer ukuran butir dan perbedaan konformasi logam cair dan HAZ (Amin, 2017). </w:t>
      </w:r>
      <w:r w:rsidR="00CE070D" w:rsidRPr="0004419C">
        <w:rPr>
          <w:rFonts w:ascii="Times New Roman" w:hAnsi="Times New Roman" w:cs="Times New Roman"/>
          <w:sz w:val="24"/>
          <w:szCs w:val="24"/>
        </w:rPr>
        <w:br w:type="page"/>
      </w:r>
    </w:p>
    <w:p w14:paraId="06E66E04" w14:textId="32A41E3B" w:rsidR="00295E15" w:rsidRPr="0004419C" w:rsidRDefault="00295E15" w:rsidP="007365C3">
      <w:pPr>
        <w:pStyle w:val="Heading1"/>
        <w:spacing w:before="0" w:line="360" w:lineRule="auto"/>
        <w:rPr>
          <w:rFonts w:cs="Times New Roman"/>
          <w:szCs w:val="24"/>
        </w:rPr>
      </w:pPr>
      <w:bookmarkStart w:id="102" w:name="_Toc140685542"/>
      <w:bookmarkStart w:id="103" w:name="_Toc143595205"/>
      <w:r w:rsidRPr="0004419C">
        <w:rPr>
          <w:rFonts w:cs="Times New Roman"/>
          <w:szCs w:val="24"/>
        </w:rPr>
        <w:lastRenderedPageBreak/>
        <w:t>BAB III</w:t>
      </w:r>
      <w:bookmarkEnd w:id="102"/>
      <w:bookmarkEnd w:id="103"/>
    </w:p>
    <w:p w14:paraId="511752E3" w14:textId="6AB2B8F6" w:rsidR="00295E15" w:rsidRPr="0004419C" w:rsidRDefault="00996386" w:rsidP="007365C3">
      <w:pPr>
        <w:pStyle w:val="Heading1"/>
        <w:spacing w:before="0" w:line="360" w:lineRule="auto"/>
        <w:rPr>
          <w:rFonts w:cs="Times New Roman"/>
          <w:szCs w:val="24"/>
        </w:rPr>
      </w:pPr>
      <w:bookmarkStart w:id="104" w:name="_Toc140685543"/>
      <w:bookmarkStart w:id="105" w:name="_Toc143595206"/>
      <w:r w:rsidRPr="0004419C">
        <w:rPr>
          <w:rFonts w:cs="Times New Roman"/>
          <w:szCs w:val="24"/>
        </w:rPr>
        <w:t>METODOLOGI PENELITIAN</w:t>
      </w:r>
      <w:bookmarkEnd w:id="104"/>
      <w:bookmarkEnd w:id="105"/>
    </w:p>
    <w:p w14:paraId="06D3BA97" w14:textId="77777777" w:rsidR="00996386" w:rsidRPr="0004419C" w:rsidRDefault="00996386" w:rsidP="007365C3">
      <w:pPr>
        <w:spacing w:after="0" w:line="360" w:lineRule="auto"/>
        <w:jc w:val="center"/>
        <w:rPr>
          <w:rFonts w:ascii="Times New Roman" w:hAnsi="Times New Roman" w:cs="Times New Roman"/>
          <w:b/>
          <w:sz w:val="24"/>
          <w:szCs w:val="24"/>
        </w:rPr>
      </w:pPr>
    </w:p>
    <w:p w14:paraId="03A9EA75" w14:textId="15939EA4" w:rsidR="002215E4" w:rsidRPr="0004419C" w:rsidRDefault="00A83207" w:rsidP="000019B7">
      <w:pPr>
        <w:pStyle w:val="Heading2"/>
        <w:numPr>
          <w:ilvl w:val="0"/>
          <w:numId w:val="0"/>
        </w:numPr>
        <w:spacing w:before="0" w:line="480" w:lineRule="auto"/>
        <w:jc w:val="both"/>
      </w:pPr>
      <w:bookmarkStart w:id="106" w:name="_Toc140685544"/>
      <w:bookmarkStart w:id="107" w:name="_Toc143595207"/>
      <w:r>
        <w:rPr>
          <w:lang w:val="en-US"/>
        </w:rPr>
        <w:t xml:space="preserve">A. </w:t>
      </w:r>
      <w:r w:rsidR="002215E4" w:rsidRPr="0004419C">
        <w:t>Instrumen Penelitian</w:t>
      </w:r>
      <w:bookmarkEnd w:id="106"/>
      <w:bookmarkEnd w:id="107"/>
    </w:p>
    <w:p w14:paraId="58D2E699" w14:textId="48CA96CF" w:rsidR="004720C9" w:rsidRDefault="00167492" w:rsidP="00167492">
      <w:pPr>
        <w:pStyle w:val="Heading1"/>
        <w:spacing w:before="0" w:line="480" w:lineRule="auto"/>
        <w:ind w:firstLine="360"/>
        <w:jc w:val="both"/>
      </w:pPr>
      <w:bookmarkStart w:id="108" w:name="_Toc143595208"/>
      <w:r>
        <w:t>1.</w:t>
      </w:r>
      <w:r>
        <w:tab/>
      </w:r>
      <w:r w:rsidR="00F97F8B">
        <w:t>Alat</w:t>
      </w:r>
      <w:bookmarkEnd w:id="108"/>
    </w:p>
    <w:p w14:paraId="53632BB3" w14:textId="7B182E8D" w:rsidR="00167492" w:rsidRPr="00167492" w:rsidRDefault="00167492" w:rsidP="00167492">
      <w:pPr>
        <w:pStyle w:val="Heading1"/>
        <w:spacing w:before="0" w:line="480" w:lineRule="auto"/>
        <w:ind w:left="360"/>
        <w:jc w:val="both"/>
      </w:pPr>
      <w:bookmarkStart w:id="109" w:name="_Toc143595209"/>
      <w:r>
        <w:t>a)</w:t>
      </w:r>
      <w:r>
        <w:tab/>
      </w:r>
      <w:r w:rsidRPr="00167492">
        <w:t>Mesin las GMAW</w:t>
      </w:r>
      <w:bookmarkEnd w:id="109"/>
    </w:p>
    <w:p w14:paraId="1F902280" w14:textId="1E905C47" w:rsidR="00167492" w:rsidRPr="00167492" w:rsidRDefault="00167492" w:rsidP="00167492">
      <w:pPr>
        <w:spacing w:after="0" w:line="480" w:lineRule="auto"/>
        <w:ind w:left="720" w:firstLine="720"/>
        <w:jc w:val="both"/>
        <w:rPr>
          <w:rFonts w:ascii="Times New Roman" w:hAnsi="Times New Roman" w:cs="Times New Roman"/>
          <w:sz w:val="24"/>
        </w:rPr>
      </w:pPr>
      <w:r w:rsidRPr="00167492">
        <w:rPr>
          <w:rFonts w:ascii="Times New Roman" w:hAnsi="Times New Roman" w:cs="Times New Roman"/>
          <w:sz w:val="24"/>
        </w:rPr>
        <w:t>Fungsi dari mesin las GMAW adalah untuk menyambung dua logam atau lebih pada posisi yang berbeda, mesin las GMAW memiliki bentuk seperti pada Gambar 3.1, dan spesifikasi mesin las GMAW beserta elektrodanya adalah sebagai berikut :  </w:t>
      </w:r>
    </w:p>
    <w:p w14:paraId="378AFD8D" w14:textId="77777777" w:rsidR="007C60D6" w:rsidRPr="0004419C" w:rsidRDefault="007C60D6" w:rsidP="007E4C5F">
      <w:pPr>
        <w:spacing w:after="0" w:line="360" w:lineRule="auto"/>
        <w:jc w:val="center"/>
        <w:rPr>
          <w:rFonts w:ascii="Times New Roman" w:hAnsi="Times New Roman" w:cs="Times New Roman"/>
          <w:color w:val="000000"/>
          <w:sz w:val="24"/>
          <w:szCs w:val="24"/>
        </w:rPr>
      </w:pPr>
      <w:r w:rsidRPr="0004419C">
        <w:rPr>
          <w:rFonts w:ascii="Times New Roman" w:hAnsi="Times New Roman" w:cs="Times New Roman"/>
          <w:noProof/>
          <w:color w:val="000000"/>
          <w:sz w:val="24"/>
          <w:szCs w:val="24"/>
          <w:lang w:eastAsia="id-ID"/>
        </w:rPr>
        <w:drawing>
          <wp:inline distT="0" distB="0" distL="0" distR="0" wp14:anchorId="079351D3" wp14:editId="57CE1BD7">
            <wp:extent cx="3759776" cy="1603168"/>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in las gmaw.jpg"/>
                    <pic:cNvPicPr/>
                  </pic:nvPicPr>
                  <pic:blipFill>
                    <a:blip r:embed="rId29">
                      <a:extLst>
                        <a:ext uri="{28A0092B-C50C-407E-A947-70E740481C1C}">
                          <a14:useLocalDpi xmlns:a14="http://schemas.microsoft.com/office/drawing/2010/main" val="0"/>
                        </a:ext>
                      </a:extLst>
                    </a:blip>
                    <a:stretch>
                      <a:fillRect/>
                    </a:stretch>
                  </pic:blipFill>
                  <pic:spPr>
                    <a:xfrm>
                      <a:off x="0" y="0"/>
                      <a:ext cx="3827050" cy="1631854"/>
                    </a:xfrm>
                    <a:prstGeom prst="rect">
                      <a:avLst/>
                    </a:prstGeom>
                  </pic:spPr>
                </pic:pic>
              </a:graphicData>
            </a:graphic>
          </wp:inline>
        </w:drawing>
      </w:r>
    </w:p>
    <w:p w14:paraId="229EBAC2" w14:textId="77777777" w:rsidR="007E4C5F" w:rsidRDefault="007E4C5F" w:rsidP="007E4C5F">
      <w:pPr>
        <w:spacing w:after="0" w:line="360" w:lineRule="auto"/>
        <w:ind w:left="1559" w:firstLine="1276"/>
        <w:jc w:val="both"/>
        <w:rPr>
          <w:rFonts w:ascii="Times New Roman" w:hAnsi="Times New Roman" w:cs="Times New Roman"/>
          <w:color w:val="000000"/>
          <w:sz w:val="24"/>
          <w:szCs w:val="24"/>
          <w:lang w:val="en-US"/>
        </w:rPr>
      </w:pPr>
    </w:p>
    <w:p w14:paraId="6A2DDF0A" w14:textId="77777777" w:rsidR="007C60D6" w:rsidRPr="0004419C" w:rsidRDefault="007C60D6" w:rsidP="00167492">
      <w:pPr>
        <w:pStyle w:val="Heading2"/>
        <w:numPr>
          <w:ilvl w:val="0"/>
          <w:numId w:val="0"/>
        </w:numPr>
        <w:spacing w:before="0" w:line="480" w:lineRule="auto"/>
        <w:ind w:left="576"/>
        <w:jc w:val="center"/>
      </w:pPr>
      <w:bookmarkStart w:id="110" w:name="_Toc143251281"/>
      <w:bookmarkStart w:id="111" w:name="_Toc143595210"/>
      <w:r w:rsidRPr="0004419C">
        <w:t>Gambar 3.1 Mesin Las GMAW</w:t>
      </w:r>
      <w:bookmarkEnd w:id="110"/>
      <w:bookmarkEnd w:id="111"/>
    </w:p>
    <w:p w14:paraId="7CD27425" w14:textId="77777777" w:rsidR="00691126" w:rsidRPr="0004419C" w:rsidRDefault="00691126" w:rsidP="007E4C5F">
      <w:pPr>
        <w:spacing w:after="0" w:line="360" w:lineRule="auto"/>
        <w:jc w:val="both"/>
        <w:rPr>
          <w:rFonts w:ascii="Times New Roman" w:hAnsi="Times New Roman" w:cs="Times New Roman"/>
          <w:color w:val="000000"/>
          <w:sz w:val="24"/>
          <w:szCs w:val="24"/>
        </w:rPr>
      </w:pPr>
    </w:p>
    <w:p w14:paraId="528E2A1A" w14:textId="4E21DE0D" w:rsidR="00167492" w:rsidRPr="00167492" w:rsidRDefault="00167492" w:rsidP="00167492">
      <w:pPr>
        <w:spacing w:after="0" w:line="480" w:lineRule="auto"/>
        <w:ind w:firstLine="850"/>
        <w:jc w:val="both"/>
        <w:rPr>
          <w:rFonts w:ascii="Times New Roman" w:eastAsiaTheme="minorEastAsia" w:hAnsi="Times New Roman" w:cs="Times New Roman"/>
          <w:color w:val="000000"/>
          <w:sz w:val="24"/>
          <w:szCs w:val="24"/>
          <w:lang w:val="en-US"/>
        </w:rPr>
      </w:pPr>
      <w:r w:rsidRPr="00167492">
        <w:rPr>
          <w:rFonts w:ascii="Times New Roman" w:eastAsiaTheme="minorEastAsia" w:hAnsi="Times New Roman" w:cs="Times New Roman"/>
          <w:color w:val="000000"/>
          <w:sz w:val="24"/>
          <w:szCs w:val="24"/>
          <w:lang w:val="en-US"/>
        </w:rPr>
        <w:t>Merek dagang</w:t>
      </w:r>
      <w:r>
        <w:rPr>
          <w:rFonts w:ascii="Times New Roman" w:eastAsiaTheme="minorEastAsia" w:hAnsi="Times New Roman" w:cs="Times New Roman"/>
          <w:color w:val="000000"/>
          <w:sz w:val="24"/>
          <w:szCs w:val="24"/>
        </w:rPr>
        <w:t xml:space="preserve"> </w:t>
      </w:r>
      <w:r w:rsidRPr="00167492">
        <w:rPr>
          <w:rFonts w:ascii="Times New Roman" w:eastAsiaTheme="minorEastAsia" w:hAnsi="Times New Roman" w:cs="Times New Roman"/>
          <w:color w:val="000000"/>
          <w:sz w:val="24"/>
          <w:szCs w:val="24"/>
          <w:lang w:val="en-US"/>
        </w:rPr>
        <w:t>:</w:t>
      </w:r>
      <w:r>
        <w:rPr>
          <w:rFonts w:ascii="Times New Roman" w:eastAsiaTheme="minorEastAsia" w:hAnsi="Times New Roman" w:cs="Times New Roman"/>
          <w:color w:val="000000"/>
          <w:sz w:val="24"/>
          <w:szCs w:val="24"/>
        </w:rPr>
        <w:t xml:space="preserve"> </w:t>
      </w:r>
      <w:r w:rsidRPr="00167492">
        <w:rPr>
          <w:rFonts w:ascii="Times New Roman" w:eastAsiaTheme="minorEastAsia" w:hAnsi="Times New Roman" w:cs="Times New Roman"/>
          <w:color w:val="000000"/>
          <w:sz w:val="24"/>
          <w:szCs w:val="24"/>
          <w:lang w:val="en-US"/>
        </w:rPr>
        <w:t>senjata las</w:t>
      </w:r>
    </w:p>
    <w:p w14:paraId="09C63815" w14:textId="1C36BC46" w:rsidR="00167492" w:rsidRPr="00167492" w:rsidRDefault="00167492" w:rsidP="00167492">
      <w:pPr>
        <w:spacing w:after="0" w:line="480" w:lineRule="auto"/>
        <w:ind w:firstLine="850"/>
        <w:jc w:val="both"/>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Jenis :</w:t>
      </w:r>
      <w:r>
        <w:rPr>
          <w:rFonts w:ascii="Times New Roman" w:eastAsiaTheme="minorEastAsia" w:hAnsi="Times New Roman" w:cs="Times New Roman"/>
          <w:color w:val="000000"/>
          <w:sz w:val="24"/>
          <w:szCs w:val="24"/>
        </w:rPr>
        <w:t xml:space="preserve"> </w:t>
      </w:r>
      <w:r w:rsidRPr="00167492">
        <w:rPr>
          <w:rFonts w:ascii="Times New Roman" w:eastAsiaTheme="minorEastAsia" w:hAnsi="Times New Roman" w:cs="Times New Roman"/>
          <w:color w:val="000000"/>
          <w:sz w:val="24"/>
          <w:szCs w:val="24"/>
          <w:lang w:val="en-US"/>
        </w:rPr>
        <w:t>-</w:t>
      </w:r>
    </w:p>
    <w:p w14:paraId="1678852E" w14:textId="7FE7D013" w:rsidR="00167492" w:rsidRPr="00167492" w:rsidRDefault="00167492" w:rsidP="00167492">
      <w:pPr>
        <w:spacing w:after="0" w:line="480" w:lineRule="auto"/>
        <w:ind w:firstLine="850"/>
        <w:jc w:val="both"/>
        <w:rPr>
          <w:rFonts w:ascii="Times New Roman" w:eastAsiaTheme="minorEastAsia" w:hAnsi="Times New Roman" w:cs="Times New Roman"/>
          <w:color w:val="000000"/>
          <w:sz w:val="24"/>
          <w:szCs w:val="24"/>
          <w:lang w:val="en-US"/>
        </w:rPr>
      </w:pPr>
      <w:r w:rsidRPr="00167492">
        <w:rPr>
          <w:rFonts w:ascii="Times New Roman" w:eastAsiaTheme="minorEastAsia" w:hAnsi="Times New Roman" w:cs="Times New Roman"/>
          <w:color w:val="000000"/>
          <w:sz w:val="24"/>
          <w:szCs w:val="24"/>
          <w:lang w:val="en-US"/>
        </w:rPr>
        <w:t>Unggulan</w:t>
      </w:r>
      <w:r>
        <w:rPr>
          <w:rFonts w:ascii="Times New Roman" w:eastAsiaTheme="minorEastAsia" w:hAnsi="Times New Roman" w:cs="Times New Roman"/>
          <w:color w:val="000000"/>
          <w:sz w:val="24"/>
          <w:szCs w:val="24"/>
        </w:rPr>
        <w:t xml:space="preserve"> </w:t>
      </w:r>
      <w:r>
        <w:rPr>
          <w:rFonts w:ascii="Times New Roman" w:eastAsiaTheme="minorEastAsia" w:hAnsi="Times New Roman" w:cs="Times New Roman"/>
          <w:color w:val="000000"/>
          <w:sz w:val="24"/>
          <w:szCs w:val="24"/>
          <w:lang w:val="en-US"/>
        </w:rPr>
        <w:t>:</w:t>
      </w:r>
      <w:r>
        <w:rPr>
          <w:rFonts w:ascii="Times New Roman" w:eastAsiaTheme="minorEastAsia" w:hAnsi="Times New Roman" w:cs="Times New Roman"/>
          <w:color w:val="000000"/>
          <w:sz w:val="24"/>
          <w:szCs w:val="24"/>
        </w:rPr>
        <w:t xml:space="preserve"> </w:t>
      </w:r>
      <w:r w:rsidRPr="00167492">
        <w:rPr>
          <w:rFonts w:ascii="Times New Roman" w:eastAsiaTheme="minorEastAsia" w:hAnsi="Times New Roman" w:cs="Times New Roman"/>
          <w:color w:val="000000"/>
          <w:sz w:val="24"/>
          <w:szCs w:val="24"/>
          <w:lang w:val="en-US"/>
        </w:rPr>
        <w:t>Metode penyambungan bahan</w:t>
      </w:r>
    </w:p>
    <w:p w14:paraId="36EF2171" w14:textId="085F27CE" w:rsidR="00167492" w:rsidRPr="00167492" w:rsidRDefault="00167492" w:rsidP="00167492">
      <w:pPr>
        <w:spacing w:after="0" w:line="480" w:lineRule="auto"/>
        <w:ind w:firstLine="850"/>
        <w:jc w:val="both"/>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Saat ini :</w:t>
      </w:r>
      <w:r>
        <w:rPr>
          <w:rFonts w:ascii="Times New Roman" w:eastAsiaTheme="minorEastAsia" w:hAnsi="Times New Roman" w:cs="Times New Roman"/>
          <w:color w:val="000000"/>
          <w:sz w:val="24"/>
          <w:szCs w:val="24"/>
        </w:rPr>
        <w:t xml:space="preserve"> </w:t>
      </w:r>
      <w:r w:rsidRPr="00167492">
        <w:rPr>
          <w:rFonts w:ascii="Times New Roman" w:eastAsiaTheme="minorEastAsia" w:hAnsi="Times New Roman" w:cs="Times New Roman"/>
          <w:color w:val="000000"/>
          <w:sz w:val="24"/>
          <w:szCs w:val="24"/>
          <w:lang w:val="en-US"/>
        </w:rPr>
        <w:t>80A, 90A, 100A</w:t>
      </w:r>
    </w:p>
    <w:p w14:paraId="2C0DF62B" w14:textId="5DBA707E" w:rsidR="00167492" w:rsidRPr="00167492" w:rsidRDefault="00167492" w:rsidP="00167492">
      <w:pPr>
        <w:spacing w:after="0" w:line="480" w:lineRule="auto"/>
        <w:ind w:firstLine="850"/>
        <w:jc w:val="both"/>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Stres :</w:t>
      </w:r>
      <w:r>
        <w:rPr>
          <w:rFonts w:ascii="Times New Roman" w:eastAsiaTheme="minorEastAsia" w:hAnsi="Times New Roman" w:cs="Times New Roman"/>
          <w:color w:val="000000"/>
          <w:sz w:val="24"/>
          <w:szCs w:val="24"/>
        </w:rPr>
        <w:t xml:space="preserve"> </w:t>
      </w:r>
      <w:r w:rsidRPr="00167492">
        <w:rPr>
          <w:rFonts w:ascii="Times New Roman" w:eastAsiaTheme="minorEastAsia" w:hAnsi="Times New Roman" w:cs="Times New Roman"/>
          <w:color w:val="000000"/>
          <w:sz w:val="24"/>
          <w:szCs w:val="24"/>
          <w:lang w:val="en-US"/>
        </w:rPr>
        <w:t>220V</w:t>
      </w:r>
    </w:p>
    <w:p w14:paraId="39283B78" w14:textId="5EAF29AC" w:rsidR="00167492" w:rsidRPr="00167492" w:rsidRDefault="00167492" w:rsidP="00167492">
      <w:pPr>
        <w:spacing w:after="0" w:line="480" w:lineRule="auto"/>
        <w:ind w:firstLine="850"/>
        <w:jc w:val="both"/>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Kecepatan pengelasan</w:t>
      </w:r>
      <w:r>
        <w:rPr>
          <w:rFonts w:ascii="Times New Roman" w:eastAsiaTheme="minorEastAsia" w:hAnsi="Times New Roman" w:cs="Times New Roman"/>
          <w:color w:val="000000"/>
          <w:sz w:val="24"/>
          <w:szCs w:val="24"/>
        </w:rPr>
        <w:t xml:space="preserve"> </w:t>
      </w:r>
      <w:r>
        <w:rPr>
          <w:rFonts w:ascii="Times New Roman" w:eastAsiaTheme="minorEastAsia" w:hAnsi="Times New Roman" w:cs="Times New Roman"/>
          <w:color w:val="000000"/>
          <w:sz w:val="24"/>
          <w:szCs w:val="24"/>
          <w:lang w:val="en-US"/>
        </w:rPr>
        <w:t>:</w:t>
      </w:r>
      <w:r>
        <w:rPr>
          <w:rFonts w:ascii="Times New Roman" w:eastAsiaTheme="minorEastAsia" w:hAnsi="Times New Roman" w:cs="Times New Roman"/>
          <w:color w:val="000000"/>
          <w:sz w:val="24"/>
          <w:szCs w:val="24"/>
        </w:rPr>
        <w:t xml:space="preserve"> </w:t>
      </w:r>
      <w:r w:rsidRPr="00167492">
        <w:rPr>
          <w:rFonts w:ascii="Times New Roman" w:eastAsiaTheme="minorEastAsia" w:hAnsi="Times New Roman" w:cs="Times New Roman"/>
          <w:color w:val="000000"/>
          <w:sz w:val="24"/>
          <w:szCs w:val="24"/>
          <w:lang w:val="en-US"/>
        </w:rPr>
        <w:t>6,7 dan 8 mm/detik</w:t>
      </w:r>
    </w:p>
    <w:p w14:paraId="37A5BD01" w14:textId="1CE9B97E" w:rsidR="00D2371C" w:rsidRPr="001A64AE" w:rsidRDefault="00167492" w:rsidP="00167492">
      <w:pPr>
        <w:spacing w:after="0" w:line="480" w:lineRule="auto"/>
        <w:ind w:firstLine="850"/>
        <w:jc w:val="both"/>
        <w:rPr>
          <w:rFonts w:ascii="Times New Roman" w:eastAsiaTheme="minorEastAsia" w:hAnsi="Times New Roman" w:cs="Times New Roman"/>
          <w:color w:val="000000"/>
          <w:sz w:val="24"/>
          <w:szCs w:val="24"/>
          <w:lang w:val="en-US"/>
        </w:rPr>
      </w:pPr>
      <w:r w:rsidRPr="00167492">
        <w:rPr>
          <w:rFonts w:ascii="Times New Roman" w:eastAsiaTheme="minorEastAsia" w:hAnsi="Times New Roman" w:cs="Times New Roman"/>
          <w:color w:val="000000"/>
          <w:sz w:val="24"/>
          <w:szCs w:val="24"/>
          <w:lang w:val="en-US"/>
        </w:rPr>
        <w:t>Spesifikasi elektroda</w:t>
      </w:r>
      <w:r>
        <w:rPr>
          <w:rFonts w:ascii="Times New Roman" w:eastAsiaTheme="minorEastAsia" w:hAnsi="Times New Roman" w:cs="Times New Roman"/>
          <w:color w:val="000000"/>
          <w:sz w:val="24"/>
          <w:szCs w:val="24"/>
        </w:rPr>
        <w:t xml:space="preserve"> </w:t>
      </w:r>
      <w:r w:rsidRPr="00167492">
        <w:rPr>
          <w:rFonts w:ascii="Times New Roman" w:eastAsiaTheme="minorEastAsia" w:hAnsi="Times New Roman" w:cs="Times New Roman"/>
          <w:color w:val="000000"/>
          <w:sz w:val="24"/>
          <w:szCs w:val="24"/>
          <w:lang w:val="en-US"/>
        </w:rPr>
        <w:t>:</w:t>
      </w:r>
      <w:r>
        <w:rPr>
          <w:rFonts w:ascii="Times New Roman" w:eastAsiaTheme="minorEastAsia" w:hAnsi="Times New Roman" w:cs="Times New Roman"/>
          <w:color w:val="000000"/>
          <w:sz w:val="24"/>
          <w:szCs w:val="24"/>
        </w:rPr>
        <w:t xml:space="preserve"> </w:t>
      </w:r>
      <w:r w:rsidRPr="00167492">
        <w:rPr>
          <w:rFonts w:ascii="Times New Roman" w:eastAsiaTheme="minorEastAsia" w:hAnsi="Times New Roman" w:cs="Times New Roman"/>
          <w:color w:val="000000"/>
          <w:sz w:val="24"/>
          <w:szCs w:val="24"/>
          <w:lang w:val="en-US"/>
        </w:rPr>
        <w:t>A5.18 AWS:ER70S-6</w:t>
      </w:r>
      <w:r>
        <w:rPr>
          <w:rFonts w:ascii="Times New Roman" w:eastAsiaTheme="minorEastAsia" w:hAnsi="Times New Roman" w:cs="Times New Roman"/>
          <w:color w:val="000000"/>
          <w:sz w:val="24"/>
          <w:szCs w:val="24"/>
        </w:rPr>
        <w:t xml:space="preserve"> </w:t>
      </w:r>
      <w:r w:rsidRPr="00167492">
        <w:rPr>
          <w:rFonts w:ascii="Cambria Math" w:eastAsiaTheme="minorEastAsia" w:hAnsi="Cambria Math" w:cs="Cambria Math"/>
          <w:color w:val="000000"/>
          <w:sz w:val="24"/>
          <w:szCs w:val="24"/>
          <w:lang w:val="en-US"/>
        </w:rPr>
        <w:t>∅</w:t>
      </w:r>
      <w:r>
        <w:rPr>
          <w:rFonts w:ascii="Cambria Math" w:eastAsiaTheme="minorEastAsia" w:hAnsi="Cambria Math" w:cs="Cambria Math"/>
          <w:color w:val="000000"/>
          <w:sz w:val="24"/>
          <w:szCs w:val="24"/>
        </w:rPr>
        <w:t xml:space="preserve"> </w:t>
      </w:r>
      <w:r w:rsidRPr="00167492">
        <w:rPr>
          <w:rFonts w:ascii="Times New Roman" w:eastAsiaTheme="minorEastAsia" w:hAnsi="Times New Roman" w:cs="Times New Roman"/>
          <w:color w:val="000000"/>
          <w:sz w:val="24"/>
          <w:szCs w:val="24"/>
          <w:lang w:val="en-US"/>
        </w:rPr>
        <w:t>0.8mm </w:t>
      </w:r>
    </w:p>
    <w:tbl>
      <w:tblPr>
        <w:tblStyle w:val="TableGrid"/>
        <w:tblW w:w="0" w:type="auto"/>
        <w:jc w:val="center"/>
        <w:tblLook w:val="04A0" w:firstRow="1" w:lastRow="0" w:firstColumn="1" w:lastColumn="0" w:noHBand="0" w:noVBand="1"/>
      </w:tblPr>
      <w:tblGrid>
        <w:gridCol w:w="1324"/>
        <w:gridCol w:w="1137"/>
        <w:gridCol w:w="1139"/>
        <w:gridCol w:w="1139"/>
        <w:gridCol w:w="1141"/>
        <w:gridCol w:w="1141"/>
        <w:gridCol w:w="1127"/>
      </w:tblGrid>
      <w:tr w:rsidR="00D2371C" w:rsidRPr="0004419C" w14:paraId="77B2A943" w14:textId="77777777" w:rsidTr="0030676B">
        <w:trPr>
          <w:jc w:val="center"/>
        </w:trPr>
        <w:tc>
          <w:tcPr>
            <w:tcW w:w="1323" w:type="dxa"/>
            <w:vAlign w:val="center"/>
          </w:tcPr>
          <w:p w14:paraId="6C50950B" w14:textId="77777777" w:rsidR="00D2371C" w:rsidRPr="0004419C" w:rsidRDefault="00D2371C" w:rsidP="00D2371C">
            <w:pPr>
              <w:spacing w:line="36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lastRenderedPageBreak/>
              <w:t>Unsur</w:t>
            </w:r>
          </w:p>
        </w:tc>
        <w:tc>
          <w:tcPr>
            <w:tcW w:w="1138" w:type="dxa"/>
            <w:vAlign w:val="center"/>
          </w:tcPr>
          <w:p w14:paraId="6A72C459" w14:textId="77777777" w:rsidR="00D2371C" w:rsidRPr="0004419C" w:rsidRDefault="00D2371C" w:rsidP="00D2371C">
            <w:pPr>
              <w:spacing w:line="36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C</w:t>
            </w:r>
          </w:p>
        </w:tc>
        <w:tc>
          <w:tcPr>
            <w:tcW w:w="1140" w:type="dxa"/>
            <w:vAlign w:val="center"/>
          </w:tcPr>
          <w:p w14:paraId="4FE38630" w14:textId="77777777" w:rsidR="00D2371C" w:rsidRPr="0004419C" w:rsidRDefault="00D2371C" w:rsidP="00D2371C">
            <w:pPr>
              <w:spacing w:line="36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Si</w:t>
            </w:r>
          </w:p>
        </w:tc>
        <w:tc>
          <w:tcPr>
            <w:tcW w:w="1140" w:type="dxa"/>
            <w:vAlign w:val="center"/>
          </w:tcPr>
          <w:p w14:paraId="669FC2F1" w14:textId="77777777" w:rsidR="00D2371C" w:rsidRPr="0004419C" w:rsidRDefault="00D2371C" w:rsidP="00D2371C">
            <w:pPr>
              <w:spacing w:line="36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Mn</w:t>
            </w:r>
          </w:p>
        </w:tc>
        <w:tc>
          <w:tcPr>
            <w:tcW w:w="1142" w:type="dxa"/>
            <w:vAlign w:val="center"/>
          </w:tcPr>
          <w:p w14:paraId="1A0679C9" w14:textId="77777777" w:rsidR="00D2371C" w:rsidRPr="0004419C" w:rsidRDefault="00D2371C" w:rsidP="00D2371C">
            <w:pPr>
              <w:spacing w:line="36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S</w:t>
            </w:r>
          </w:p>
        </w:tc>
        <w:tc>
          <w:tcPr>
            <w:tcW w:w="1142" w:type="dxa"/>
            <w:vAlign w:val="center"/>
          </w:tcPr>
          <w:p w14:paraId="057ACC85" w14:textId="77777777" w:rsidR="00D2371C" w:rsidRPr="0004419C" w:rsidRDefault="00D2371C" w:rsidP="00D2371C">
            <w:pPr>
              <w:spacing w:line="36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P</w:t>
            </w:r>
          </w:p>
        </w:tc>
        <w:tc>
          <w:tcPr>
            <w:tcW w:w="1128" w:type="dxa"/>
            <w:vAlign w:val="center"/>
          </w:tcPr>
          <w:p w14:paraId="5304BC25" w14:textId="77777777" w:rsidR="00D2371C" w:rsidRPr="0004419C" w:rsidRDefault="00D2371C" w:rsidP="00D2371C">
            <w:pPr>
              <w:spacing w:line="36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Cu</w:t>
            </w:r>
          </w:p>
        </w:tc>
      </w:tr>
      <w:tr w:rsidR="00D2371C" w:rsidRPr="0004419C" w14:paraId="214C965D" w14:textId="77777777" w:rsidTr="0030676B">
        <w:trPr>
          <w:jc w:val="center"/>
        </w:trPr>
        <w:tc>
          <w:tcPr>
            <w:tcW w:w="1323" w:type="dxa"/>
            <w:vAlign w:val="center"/>
          </w:tcPr>
          <w:p w14:paraId="1C1456AB" w14:textId="77777777" w:rsidR="00D2371C" w:rsidRPr="0004419C" w:rsidRDefault="00D2371C" w:rsidP="00D2371C">
            <w:pPr>
              <w:spacing w:line="36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Kandungan</w:t>
            </w:r>
          </w:p>
        </w:tc>
        <w:tc>
          <w:tcPr>
            <w:tcW w:w="1138" w:type="dxa"/>
            <w:vAlign w:val="center"/>
          </w:tcPr>
          <w:p w14:paraId="534DA42E" w14:textId="77777777" w:rsidR="00D2371C" w:rsidRPr="0004419C" w:rsidRDefault="00D2371C" w:rsidP="00D2371C">
            <w:pPr>
              <w:spacing w:line="36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0,07-0,15</w:t>
            </w:r>
          </w:p>
        </w:tc>
        <w:tc>
          <w:tcPr>
            <w:tcW w:w="1140" w:type="dxa"/>
            <w:vAlign w:val="center"/>
          </w:tcPr>
          <w:p w14:paraId="64A04C2E" w14:textId="77777777" w:rsidR="00D2371C" w:rsidRPr="0004419C" w:rsidRDefault="00D2371C" w:rsidP="00D2371C">
            <w:pPr>
              <w:spacing w:line="36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0,85-1,15</w:t>
            </w:r>
          </w:p>
        </w:tc>
        <w:tc>
          <w:tcPr>
            <w:tcW w:w="1140" w:type="dxa"/>
            <w:vAlign w:val="center"/>
          </w:tcPr>
          <w:p w14:paraId="749767E2" w14:textId="77777777" w:rsidR="00D2371C" w:rsidRPr="0004419C" w:rsidRDefault="00D2371C" w:rsidP="00D2371C">
            <w:pPr>
              <w:spacing w:line="36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1,40-1,85</w:t>
            </w:r>
          </w:p>
        </w:tc>
        <w:tc>
          <w:tcPr>
            <w:tcW w:w="1142" w:type="dxa"/>
            <w:vAlign w:val="center"/>
          </w:tcPr>
          <w:p w14:paraId="6F794DDF" w14:textId="77777777" w:rsidR="00D2371C" w:rsidRPr="0004419C" w:rsidRDefault="00D2371C" w:rsidP="00D2371C">
            <w:pPr>
              <w:spacing w:line="36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0,025</w:t>
            </w:r>
          </w:p>
        </w:tc>
        <w:tc>
          <w:tcPr>
            <w:tcW w:w="1142" w:type="dxa"/>
            <w:vAlign w:val="center"/>
          </w:tcPr>
          <w:p w14:paraId="1BAD5F1F" w14:textId="77777777" w:rsidR="00D2371C" w:rsidRPr="0004419C" w:rsidRDefault="00D2371C" w:rsidP="00D2371C">
            <w:pPr>
              <w:spacing w:line="36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0,035</w:t>
            </w:r>
          </w:p>
        </w:tc>
        <w:tc>
          <w:tcPr>
            <w:tcW w:w="1128" w:type="dxa"/>
            <w:vAlign w:val="center"/>
          </w:tcPr>
          <w:p w14:paraId="6526EC85" w14:textId="77777777" w:rsidR="00D2371C" w:rsidRPr="0004419C" w:rsidRDefault="00D2371C" w:rsidP="00D2371C">
            <w:pPr>
              <w:spacing w:line="36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0,5</w:t>
            </w:r>
          </w:p>
        </w:tc>
      </w:tr>
    </w:tbl>
    <w:p w14:paraId="06CEB378" w14:textId="77777777" w:rsidR="00F97F8B" w:rsidRDefault="00F97F8B" w:rsidP="00F97F8B">
      <w:pPr>
        <w:spacing w:after="0" w:line="360" w:lineRule="auto"/>
        <w:ind w:left="1843"/>
        <w:jc w:val="both"/>
        <w:rPr>
          <w:rFonts w:ascii="Times New Roman" w:eastAsiaTheme="minorEastAsia" w:hAnsi="Times New Roman" w:cs="Times New Roman"/>
          <w:b/>
          <w:color w:val="000000"/>
          <w:sz w:val="24"/>
          <w:szCs w:val="24"/>
          <w:lang w:val="en-US"/>
        </w:rPr>
      </w:pPr>
    </w:p>
    <w:p w14:paraId="32D98724" w14:textId="7FE00CAA" w:rsidR="00F97F8B" w:rsidRDefault="00167492" w:rsidP="00167492">
      <w:pPr>
        <w:pStyle w:val="Heading2"/>
        <w:numPr>
          <w:ilvl w:val="0"/>
          <w:numId w:val="0"/>
        </w:numPr>
        <w:spacing w:before="0" w:line="480" w:lineRule="auto"/>
        <w:ind w:left="576"/>
        <w:jc w:val="center"/>
        <w:rPr>
          <w:rFonts w:eastAsiaTheme="minorEastAsia"/>
        </w:rPr>
      </w:pPr>
      <w:bookmarkStart w:id="112" w:name="_Toc143251282"/>
      <w:bookmarkStart w:id="113" w:name="_Toc143595211"/>
      <w:r w:rsidRPr="00167492">
        <w:rPr>
          <w:rFonts w:eastAsiaTheme="minorEastAsia"/>
        </w:rPr>
        <w:t>Tabel 3.1 Elemen elektroda</w:t>
      </w:r>
      <w:bookmarkEnd w:id="112"/>
      <w:bookmarkEnd w:id="113"/>
    </w:p>
    <w:p w14:paraId="24884650" w14:textId="77777777" w:rsidR="00167492" w:rsidRPr="00167492" w:rsidRDefault="00167492" w:rsidP="00167492">
      <w:pPr>
        <w:spacing w:after="0" w:line="360" w:lineRule="auto"/>
        <w:jc w:val="both"/>
        <w:rPr>
          <w:rFonts w:ascii="Times New Roman" w:hAnsi="Times New Roman" w:cs="Times New Roman"/>
          <w:sz w:val="24"/>
        </w:rPr>
      </w:pPr>
    </w:p>
    <w:p w14:paraId="07285BB7" w14:textId="5A7DEE68" w:rsidR="007C60D6" w:rsidRPr="00F97F8B" w:rsidRDefault="00205540" w:rsidP="00402371">
      <w:pPr>
        <w:numPr>
          <w:ilvl w:val="5"/>
          <w:numId w:val="6"/>
        </w:numPr>
        <w:spacing w:after="0" w:line="480" w:lineRule="auto"/>
        <w:ind w:left="851" w:hanging="425"/>
        <w:jc w:val="both"/>
        <w:rPr>
          <w:rFonts w:ascii="Times New Roman" w:hAnsi="Times New Roman" w:cs="Times New Roman"/>
          <w:color w:val="000000"/>
          <w:sz w:val="24"/>
          <w:szCs w:val="24"/>
        </w:rPr>
      </w:pPr>
      <w:r w:rsidRPr="00F97F8B">
        <w:rPr>
          <w:rFonts w:ascii="Times New Roman" w:hAnsi="Times New Roman" w:cs="Times New Roman"/>
          <w:color w:val="000000"/>
          <w:sz w:val="24"/>
          <w:szCs w:val="24"/>
        </w:rPr>
        <w:t>Jangka Sorong</w:t>
      </w:r>
    </w:p>
    <w:p w14:paraId="190E0D8A" w14:textId="62564C41" w:rsidR="0030676B" w:rsidRPr="0004419C" w:rsidRDefault="00205540" w:rsidP="00CB6065">
      <w:pPr>
        <w:spacing w:after="0" w:line="480" w:lineRule="auto"/>
        <w:ind w:left="851"/>
        <w:jc w:val="both"/>
        <w:rPr>
          <w:rFonts w:ascii="Times New Roman" w:hAnsi="Times New Roman" w:cs="Times New Roman"/>
          <w:color w:val="000000"/>
          <w:sz w:val="24"/>
          <w:szCs w:val="24"/>
        </w:rPr>
      </w:pPr>
      <w:r w:rsidRPr="0004419C">
        <w:rPr>
          <w:rFonts w:ascii="Times New Roman" w:hAnsi="Times New Roman" w:cs="Times New Roman"/>
          <w:color w:val="000000"/>
          <w:sz w:val="24"/>
          <w:szCs w:val="24"/>
        </w:rPr>
        <w:t>Fungsi dari jangka sorong digunakan untuk mengukur dari pelat yang akan kita pakai pengujian, tampak jangka sorong ada pada gambar 3.2.</w:t>
      </w:r>
    </w:p>
    <w:p w14:paraId="23B846B6" w14:textId="77777777" w:rsidR="0030676B" w:rsidRPr="0004419C" w:rsidRDefault="0030676B" w:rsidP="0030676B">
      <w:pPr>
        <w:spacing w:after="0" w:line="360" w:lineRule="auto"/>
        <w:ind w:left="1701"/>
        <w:jc w:val="both"/>
        <w:rPr>
          <w:rFonts w:ascii="Times New Roman" w:hAnsi="Times New Roman" w:cs="Times New Roman"/>
          <w:color w:val="000000"/>
          <w:sz w:val="24"/>
          <w:szCs w:val="24"/>
        </w:rPr>
      </w:pPr>
    </w:p>
    <w:p w14:paraId="1681304E" w14:textId="77777777" w:rsidR="00205540" w:rsidRPr="0004419C" w:rsidRDefault="00205540" w:rsidP="00F97F8B">
      <w:pPr>
        <w:spacing w:after="0" w:line="360" w:lineRule="auto"/>
        <w:jc w:val="center"/>
        <w:rPr>
          <w:rFonts w:ascii="Times New Roman" w:hAnsi="Times New Roman" w:cs="Times New Roman"/>
          <w:color w:val="000000"/>
          <w:sz w:val="24"/>
          <w:szCs w:val="24"/>
        </w:rPr>
      </w:pPr>
      <w:r w:rsidRPr="0004419C">
        <w:rPr>
          <w:rFonts w:ascii="Times New Roman" w:hAnsi="Times New Roman" w:cs="Times New Roman"/>
          <w:noProof/>
          <w:color w:val="000000"/>
          <w:sz w:val="24"/>
          <w:szCs w:val="24"/>
          <w:lang w:eastAsia="id-ID"/>
        </w:rPr>
        <w:drawing>
          <wp:inline distT="0" distB="0" distL="0" distR="0" wp14:anchorId="32424D00" wp14:editId="190EE345">
            <wp:extent cx="3923414" cy="1850065"/>
            <wp:effectExtent l="0" t="0" r="127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gka sorong.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23540" cy="1850124"/>
                    </a:xfrm>
                    <a:prstGeom prst="rect">
                      <a:avLst/>
                    </a:prstGeom>
                  </pic:spPr>
                </pic:pic>
              </a:graphicData>
            </a:graphic>
          </wp:inline>
        </w:drawing>
      </w:r>
    </w:p>
    <w:p w14:paraId="0FE02136" w14:textId="77777777" w:rsidR="00F97F8B" w:rsidRDefault="00F97F8B" w:rsidP="00BE59F5">
      <w:pPr>
        <w:spacing w:after="0" w:line="360" w:lineRule="auto"/>
        <w:jc w:val="both"/>
        <w:rPr>
          <w:rFonts w:ascii="Times New Roman" w:hAnsi="Times New Roman" w:cs="Times New Roman"/>
          <w:color w:val="000000"/>
          <w:sz w:val="24"/>
          <w:szCs w:val="24"/>
          <w:lang w:val="en-US"/>
        </w:rPr>
      </w:pPr>
    </w:p>
    <w:p w14:paraId="7526D5AF" w14:textId="77777777" w:rsidR="00205540" w:rsidRPr="0004419C" w:rsidRDefault="00205540" w:rsidP="00F97F8B">
      <w:pPr>
        <w:spacing w:after="0" w:line="48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Gambar 3.2 JangkaSorong</w:t>
      </w:r>
    </w:p>
    <w:p w14:paraId="6DE08100" w14:textId="77777777" w:rsidR="00EB353E" w:rsidRPr="0004419C" w:rsidRDefault="00EB353E" w:rsidP="00BE59F5">
      <w:pPr>
        <w:spacing w:after="0" w:line="360" w:lineRule="auto"/>
        <w:jc w:val="both"/>
        <w:rPr>
          <w:rFonts w:ascii="Times New Roman" w:hAnsi="Times New Roman" w:cs="Times New Roman"/>
          <w:color w:val="000000"/>
          <w:sz w:val="24"/>
          <w:szCs w:val="24"/>
        </w:rPr>
      </w:pPr>
    </w:p>
    <w:p w14:paraId="58C1C287" w14:textId="40F21159" w:rsidR="00EB353E" w:rsidRPr="0004419C" w:rsidRDefault="00EB353E" w:rsidP="00402371">
      <w:pPr>
        <w:numPr>
          <w:ilvl w:val="5"/>
          <w:numId w:val="6"/>
        </w:numPr>
        <w:spacing w:after="0" w:line="480" w:lineRule="auto"/>
        <w:ind w:left="851" w:hanging="425"/>
        <w:jc w:val="both"/>
        <w:rPr>
          <w:rFonts w:ascii="Times New Roman" w:hAnsi="Times New Roman" w:cs="Times New Roman"/>
          <w:color w:val="000000"/>
          <w:sz w:val="24"/>
          <w:szCs w:val="24"/>
        </w:rPr>
      </w:pPr>
      <w:r w:rsidRPr="0004419C">
        <w:rPr>
          <w:rFonts w:ascii="Times New Roman" w:hAnsi="Times New Roman" w:cs="Times New Roman"/>
          <w:color w:val="000000"/>
          <w:sz w:val="24"/>
          <w:szCs w:val="24"/>
        </w:rPr>
        <w:t>Gerinda Tangan</w:t>
      </w:r>
    </w:p>
    <w:p w14:paraId="3BADE4DA" w14:textId="20DD70D1" w:rsidR="0030676B" w:rsidRPr="001A64AE" w:rsidRDefault="00EB353E" w:rsidP="001A64AE">
      <w:pPr>
        <w:spacing w:after="0" w:line="480" w:lineRule="auto"/>
        <w:ind w:left="851"/>
        <w:jc w:val="both"/>
        <w:rPr>
          <w:rFonts w:ascii="Times New Roman" w:hAnsi="Times New Roman" w:cs="Times New Roman"/>
          <w:color w:val="000000"/>
          <w:sz w:val="24"/>
          <w:szCs w:val="24"/>
          <w:lang w:val="en-US"/>
        </w:rPr>
      </w:pPr>
      <w:r w:rsidRPr="0004419C">
        <w:rPr>
          <w:rFonts w:ascii="Times New Roman" w:hAnsi="Times New Roman" w:cs="Times New Roman"/>
          <w:color w:val="000000"/>
          <w:sz w:val="24"/>
          <w:szCs w:val="24"/>
        </w:rPr>
        <w:t>Fungsi dari gerinda adalah menghaluskan dari permukaan hasil proses pengelasan, tampak dari gerinda ada pada gambar 3.3.</w:t>
      </w:r>
    </w:p>
    <w:p w14:paraId="6466BC41" w14:textId="77777777" w:rsidR="0085734B" w:rsidRDefault="00EB353E" w:rsidP="00F97F8B">
      <w:pPr>
        <w:spacing w:after="0" w:line="360" w:lineRule="auto"/>
        <w:jc w:val="center"/>
        <w:rPr>
          <w:rFonts w:ascii="Times New Roman" w:hAnsi="Times New Roman" w:cs="Times New Roman"/>
          <w:color w:val="000000"/>
          <w:sz w:val="24"/>
          <w:szCs w:val="24"/>
          <w:lang w:val="en-US"/>
        </w:rPr>
      </w:pPr>
      <w:r w:rsidRPr="0004419C">
        <w:rPr>
          <w:rFonts w:ascii="Times New Roman" w:hAnsi="Times New Roman" w:cs="Times New Roman"/>
          <w:noProof/>
          <w:color w:val="000000"/>
          <w:sz w:val="24"/>
          <w:szCs w:val="24"/>
          <w:lang w:eastAsia="id-ID"/>
        </w:rPr>
        <w:lastRenderedPageBreak/>
        <w:drawing>
          <wp:inline distT="0" distB="0" distL="0" distR="0" wp14:anchorId="2EA8654F" wp14:editId="6B319193">
            <wp:extent cx="3923414" cy="1796903"/>
            <wp:effectExtent l="0" t="0" r="127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inda tangan t rex.jpg"/>
                    <pic:cNvPicPr/>
                  </pic:nvPicPr>
                  <pic:blipFill>
                    <a:blip r:embed="rId31">
                      <a:extLst>
                        <a:ext uri="{28A0092B-C50C-407E-A947-70E740481C1C}">
                          <a14:useLocalDpi xmlns:a14="http://schemas.microsoft.com/office/drawing/2010/main" val="0"/>
                        </a:ext>
                      </a:extLst>
                    </a:blip>
                    <a:stretch>
                      <a:fillRect/>
                    </a:stretch>
                  </pic:blipFill>
                  <pic:spPr>
                    <a:xfrm>
                      <a:off x="0" y="0"/>
                      <a:ext cx="3929905" cy="1799876"/>
                    </a:xfrm>
                    <a:prstGeom prst="rect">
                      <a:avLst/>
                    </a:prstGeom>
                  </pic:spPr>
                </pic:pic>
              </a:graphicData>
            </a:graphic>
          </wp:inline>
        </w:drawing>
      </w:r>
    </w:p>
    <w:p w14:paraId="479B516E" w14:textId="77777777" w:rsidR="00F97F8B" w:rsidRPr="00F97F8B" w:rsidRDefault="00F97F8B" w:rsidP="00BE59F5">
      <w:pPr>
        <w:spacing w:after="0" w:line="360" w:lineRule="auto"/>
        <w:jc w:val="both"/>
        <w:rPr>
          <w:rFonts w:ascii="Times New Roman" w:hAnsi="Times New Roman" w:cs="Times New Roman"/>
          <w:color w:val="000000"/>
          <w:sz w:val="24"/>
          <w:szCs w:val="24"/>
          <w:lang w:val="en-US"/>
        </w:rPr>
      </w:pPr>
    </w:p>
    <w:p w14:paraId="687ECD3F" w14:textId="146A1ACF" w:rsidR="0085734B" w:rsidRPr="0004419C" w:rsidRDefault="00EB353E" w:rsidP="00F97F8B">
      <w:pPr>
        <w:spacing w:after="0" w:line="480" w:lineRule="auto"/>
        <w:ind w:left="1701"/>
        <w:jc w:val="both"/>
        <w:rPr>
          <w:rFonts w:ascii="Times New Roman" w:hAnsi="Times New Roman" w:cs="Times New Roman"/>
          <w:color w:val="000000"/>
          <w:sz w:val="24"/>
          <w:szCs w:val="24"/>
        </w:rPr>
      </w:pPr>
      <w:r w:rsidRPr="0004419C">
        <w:rPr>
          <w:rFonts w:ascii="Times New Roman" w:hAnsi="Times New Roman" w:cs="Times New Roman"/>
          <w:color w:val="000000"/>
          <w:sz w:val="24"/>
          <w:szCs w:val="24"/>
        </w:rPr>
        <w:t>Gambar 3.3 Gerinda Tangan Merk T-REX TR954</w:t>
      </w:r>
    </w:p>
    <w:p w14:paraId="459335D7" w14:textId="77777777" w:rsidR="0030676B" w:rsidRPr="0004419C" w:rsidRDefault="0030676B" w:rsidP="00F97F8B">
      <w:pPr>
        <w:spacing w:after="0" w:line="360" w:lineRule="auto"/>
        <w:jc w:val="both"/>
        <w:rPr>
          <w:rFonts w:ascii="Times New Roman" w:hAnsi="Times New Roman" w:cs="Times New Roman"/>
          <w:color w:val="000000"/>
          <w:sz w:val="24"/>
          <w:szCs w:val="24"/>
        </w:rPr>
      </w:pPr>
    </w:p>
    <w:p w14:paraId="4D0BBAD2" w14:textId="3F15AC5B" w:rsidR="00EB353E" w:rsidRPr="0004419C" w:rsidRDefault="00EB353E" w:rsidP="00F97F8B">
      <w:pPr>
        <w:spacing w:after="0" w:line="480" w:lineRule="auto"/>
        <w:ind w:left="851"/>
        <w:jc w:val="both"/>
        <w:rPr>
          <w:rFonts w:ascii="Times New Roman" w:hAnsi="Times New Roman" w:cs="Times New Roman"/>
          <w:color w:val="000000"/>
          <w:sz w:val="24"/>
          <w:szCs w:val="24"/>
        </w:rPr>
      </w:pPr>
      <w:r w:rsidRPr="0004419C">
        <w:rPr>
          <w:rFonts w:ascii="Times New Roman" w:hAnsi="Times New Roman" w:cs="Times New Roman"/>
          <w:color w:val="000000"/>
          <w:sz w:val="24"/>
          <w:szCs w:val="24"/>
        </w:rPr>
        <w:t>Merk</w:t>
      </w:r>
      <w:r w:rsidR="008376F5" w:rsidRPr="0004419C">
        <w:rPr>
          <w:rFonts w:ascii="Times New Roman" w:hAnsi="Times New Roman" w:cs="Times New Roman"/>
          <w:color w:val="000000"/>
          <w:sz w:val="24"/>
          <w:szCs w:val="24"/>
        </w:rPr>
        <w:tab/>
      </w:r>
      <w:r w:rsidR="008376F5" w:rsidRPr="0004419C">
        <w:rPr>
          <w:rFonts w:ascii="Times New Roman" w:hAnsi="Times New Roman" w:cs="Times New Roman"/>
          <w:color w:val="000000"/>
          <w:sz w:val="24"/>
          <w:szCs w:val="24"/>
        </w:rPr>
        <w:tab/>
      </w:r>
      <w:r w:rsidR="00F97F8B">
        <w:rPr>
          <w:rFonts w:ascii="Times New Roman" w:hAnsi="Times New Roman" w:cs="Times New Roman"/>
          <w:color w:val="000000"/>
          <w:sz w:val="24"/>
          <w:szCs w:val="24"/>
          <w:lang w:val="en-US"/>
        </w:rPr>
        <w:tab/>
      </w:r>
      <w:r w:rsidRPr="0004419C">
        <w:rPr>
          <w:rFonts w:ascii="Times New Roman" w:hAnsi="Times New Roman" w:cs="Times New Roman"/>
          <w:color w:val="000000"/>
          <w:sz w:val="24"/>
          <w:szCs w:val="24"/>
        </w:rPr>
        <w:t>: T-REX TR954 Angle Grinder</w:t>
      </w:r>
    </w:p>
    <w:p w14:paraId="560AEE3F" w14:textId="46889F29" w:rsidR="00EB353E" w:rsidRPr="0004419C" w:rsidRDefault="00EB353E" w:rsidP="00F97F8B">
      <w:pPr>
        <w:spacing w:after="0" w:line="480" w:lineRule="auto"/>
        <w:ind w:left="851"/>
        <w:jc w:val="both"/>
        <w:rPr>
          <w:rFonts w:ascii="Times New Roman" w:hAnsi="Times New Roman" w:cs="Times New Roman"/>
          <w:color w:val="000000"/>
          <w:sz w:val="24"/>
          <w:szCs w:val="24"/>
        </w:rPr>
      </w:pPr>
      <w:r w:rsidRPr="0004419C">
        <w:rPr>
          <w:rFonts w:ascii="Times New Roman" w:hAnsi="Times New Roman" w:cs="Times New Roman"/>
          <w:color w:val="000000"/>
          <w:sz w:val="24"/>
          <w:szCs w:val="24"/>
        </w:rPr>
        <w:t>Tipe</w:t>
      </w:r>
      <w:r w:rsidR="008376F5" w:rsidRPr="0004419C">
        <w:rPr>
          <w:rFonts w:ascii="Times New Roman" w:hAnsi="Times New Roman" w:cs="Times New Roman"/>
          <w:color w:val="000000"/>
          <w:sz w:val="24"/>
          <w:szCs w:val="24"/>
        </w:rPr>
        <w:tab/>
      </w:r>
      <w:r w:rsidR="008376F5" w:rsidRPr="0004419C">
        <w:rPr>
          <w:rFonts w:ascii="Times New Roman" w:hAnsi="Times New Roman" w:cs="Times New Roman"/>
          <w:color w:val="000000"/>
          <w:sz w:val="24"/>
          <w:szCs w:val="24"/>
        </w:rPr>
        <w:tab/>
      </w:r>
      <w:r w:rsidR="008376F5" w:rsidRPr="0004419C">
        <w:rPr>
          <w:rFonts w:ascii="Times New Roman" w:hAnsi="Times New Roman" w:cs="Times New Roman"/>
          <w:color w:val="000000"/>
          <w:sz w:val="24"/>
          <w:szCs w:val="24"/>
        </w:rPr>
        <w:tab/>
      </w:r>
      <w:r w:rsidRPr="0004419C">
        <w:rPr>
          <w:rFonts w:ascii="Times New Roman" w:hAnsi="Times New Roman" w:cs="Times New Roman"/>
          <w:color w:val="000000"/>
          <w:sz w:val="24"/>
          <w:szCs w:val="24"/>
        </w:rPr>
        <w:t xml:space="preserve">: </w:t>
      </w:r>
      <w:r w:rsidR="008D33CA" w:rsidRPr="0004419C">
        <w:rPr>
          <w:rFonts w:ascii="Times New Roman" w:hAnsi="Times New Roman" w:cs="Times New Roman"/>
          <w:color w:val="000000"/>
          <w:sz w:val="24"/>
          <w:szCs w:val="24"/>
        </w:rPr>
        <w:t>TR954</w:t>
      </w:r>
    </w:p>
    <w:p w14:paraId="7C62BD33" w14:textId="152BC5F6" w:rsidR="00EB353E" w:rsidRPr="0004419C" w:rsidRDefault="00EB353E" w:rsidP="00F97F8B">
      <w:pPr>
        <w:spacing w:after="0" w:line="480" w:lineRule="auto"/>
        <w:ind w:left="851"/>
        <w:jc w:val="both"/>
        <w:rPr>
          <w:rFonts w:ascii="Times New Roman" w:hAnsi="Times New Roman" w:cs="Times New Roman"/>
          <w:color w:val="000000"/>
          <w:sz w:val="24"/>
          <w:szCs w:val="24"/>
        </w:rPr>
      </w:pPr>
      <w:r w:rsidRPr="0004419C">
        <w:rPr>
          <w:rFonts w:ascii="Times New Roman" w:hAnsi="Times New Roman" w:cs="Times New Roman"/>
          <w:color w:val="000000"/>
          <w:sz w:val="24"/>
          <w:szCs w:val="24"/>
        </w:rPr>
        <w:t>Spesifikasi</w:t>
      </w:r>
      <w:r w:rsidR="008376F5" w:rsidRPr="0004419C">
        <w:rPr>
          <w:rFonts w:ascii="Times New Roman" w:hAnsi="Times New Roman" w:cs="Times New Roman"/>
          <w:color w:val="000000"/>
          <w:sz w:val="24"/>
          <w:szCs w:val="24"/>
        </w:rPr>
        <w:tab/>
      </w:r>
      <w:r w:rsidR="008376F5" w:rsidRPr="0004419C">
        <w:rPr>
          <w:rFonts w:ascii="Times New Roman" w:hAnsi="Times New Roman" w:cs="Times New Roman"/>
          <w:color w:val="000000"/>
          <w:sz w:val="24"/>
          <w:szCs w:val="24"/>
        </w:rPr>
        <w:tab/>
      </w:r>
      <w:r w:rsidRPr="0004419C">
        <w:rPr>
          <w:rFonts w:ascii="Times New Roman" w:hAnsi="Times New Roman" w:cs="Times New Roman"/>
          <w:color w:val="000000"/>
          <w:sz w:val="24"/>
          <w:szCs w:val="24"/>
        </w:rPr>
        <w:t xml:space="preserve">: </w:t>
      </w:r>
      <w:r w:rsidR="008D33CA" w:rsidRPr="0004419C">
        <w:rPr>
          <w:rFonts w:ascii="Times New Roman" w:hAnsi="Times New Roman" w:cs="Times New Roman"/>
          <w:color w:val="000000"/>
          <w:sz w:val="24"/>
          <w:szCs w:val="24"/>
        </w:rPr>
        <w:t>Alat Potong</w:t>
      </w:r>
    </w:p>
    <w:p w14:paraId="73015751" w14:textId="22CA1F0B" w:rsidR="00EB353E" w:rsidRPr="0004419C" w:rsidRDefault="00EB353E" w:rsidP="00F97F8B">
      <w:pPr>
        <w:spacing w:after="0" w:line="480" w:lineRule="auto"/>
        <w:ind w:left="851"/>
        <w:jc w:val="both"/>
        <w:rPr>
          <w:rFonts w:ascii="Times New Roman" w:hAnsi="Times New Roman" w:cs="Times New Roman"/>
          <w:color w:val="000000"/>
          <w:sz w:val="24"/>
          <w:szCs w:val="24"/>
        </w:rPr>
      </w:pPr>
      <w:r w:rsidRPr="0004419C">
        <w:rPr>
          <w:rFonts w:ascii="Times New Roman" w:hAnsi="Times New Roman" w:cs="Times New Roman"/>
          <w:color w:val="000000"/>
          <w:sz w:val="24"/>
          <w:szCs w:val="24"/>
        </w:rPr>
        <w:t>Arus</w:t>
      </w:r>
      <w:r w:rsidR="008376F5" w:rsidRPr="0004419C">
        <w:rPr>
          <w:rFonts w:ascii="Times New Roman" w:hAnsi="Times New Roman" w:cs="Times New Roman"/>
          <w:color w:val="000000"/>
          <w:sz w:val="24"/>
          <w:szCs w:val="24"/>
        </w:rPr>
        <w:tab/>
      </w:r>
      <w:r w:rsidR="008376F5" w:rsidRPr="0004419C">
        <w:rPr>
          <w:rFonts w:ascii="Times New Roman" w:hAnsi="Times New Roman" w:cs="Times New Roman"/>
          <w:color w:val="000000"/>
          <w:sz w:val="24"/>
          <w:szCs w:val="24"/>
        </w:rPr>
        <w:tab/>
      </w:r>
      <w:r w:rsidR="00F97F8B">
        <w:rPr>
          <w:rFonts w:ascii="Times New Roman" w:hAnsi="Times New Roman" w:cs="Times New Roman"/>
          <w:color w:val="000000"/>
          <w:sz w:val="24"/>
          <w:szCs w:val="24"/>
          <w:lang w:val="en-US"/>
        </w:rPr>
        <w:tab/>
      </w:r>
      <w:r w:rsidRPr="0004419C">
        <w:rPr>
          <w:rFonts w:ascii="Times New Roman" w:hAnsi="Times New Roman" w:cs="Times New Roman"/>
          <w:color w:val="000000"/>
          <w:sz w:val="24"/>
          <w:szCs w:val="24"/>
        </w:rPr>
        <w:t xml:space="preserve">: </w:t>
      </w:r>
      <w:r w:rsidR="008D33CA" w:rsidRPr="0004419C">
        <w:rPr>
          <w:rFonts w:ascii="Times New Roman" w:hAnsi="Times New Roman" w:cs="Times New Roman"/>
          <w:color w:val="000000"/>
          <w:sz w:val="24"/>
          <w:szCs w:val="24"/>
        </w:rPr>
        <w:t>400 Watt</w:t>
      </w:r>
    </w:p>
    <w:p w14:paraId="157FC021" w14:textId="64F7E6DC" w:rsidR="008D33CA" w:rsidRPr="0004419C" w:rsidRDefault="008D33CA" w:rsidP="00F97F8B">
      <w:pPr>
        <w:spacing w:after="0" w:line="480" w:lineRule="auto"/>
        <w:ind w:left="851"/>
        <w:jc w:val="both"/>
        <w:rPr>
          <w:rFonts w:ascii="Times New Roman" w:hAnsi="Times New Roman" w:cs="Times New Roman"/>
          <w:color w:val="000000"/>
          <w:sz w:val="24"/>
          <w:szCs w:val="24"/>
        </w:rPr>
      </w:pPr>
      <w:r w:rsidRPr="0004419C">
        <w:rPr>
          <w:rFonts w:ascii="Times New Roman" w:hAnsi="Times New Roman" w:cs="Times New Roman"/>
          <w:color w:val="000000"/>
          <w:sz w:val="24"/>
          <w:szCs w:val="24"/>
        </w:rPr>
        <w:t>Voltase</w:t>
      </w:r>
      <w:r w:rsidR="008376F5" w:rsidRPr="0004419C">
        <w:rPr>
          <w:rFonts w:ascii="Times New Roman" w:hAnsi="Times New Roman" w:cs="Times New Roman"/>
          <w:color w:val="000000"/>
          <w:sz w:val="24"/>
          <w:szCs w:val="24"/>
        </w:rPr>
        <w:tab/>
      </w:r>
      <w:r w:rsidR="008376F5" w:rsidRPr="0004419C">
        <w:rPr>
          <w:rFonts w:ascii="Times New Roman" w:hAnsi="Times New Roman" w:cs="Times New Roman"/>
          <w:color w:val="000000"/>
          <w:sz w:val="24"/>
          <w:szCs w:val="24"/>
        </w:rPr>
        <w:tab/>
      </w:r>
      <w:r w:rsidRPr="0004419C">
        <w:rPr>
          <w:rFonts w:ascii="Times New Roman" w:hAnsi="Times New Roman" w:cs="Times New Roman"/>
          <w:color w:val="000000"/>
          <w:sz w:val="24"/>
          <w:szCs w:val="24"/>
        </w:rPr>
        <w:t>: 220/50-60Hz</w:t>
      </w:r>
    </w:p>
    <w:p w14:paraId="60FA75A6" w14:textId="2F90F321" w:rsidR="008D33CA" w:rsidRPr="0004419C" w:rsidRDefault="008D33CA" w:rsidP="00F97F8B">
      <w:pPr>
        <w:spacing w:after="0" w:line="480" w:lineRule="auto"/>
        <w:ind w:left="851"/>
        <w:jc w:val="both"/>
        <w:rPr>
          <w:rFonts w:ascii="Times New Roman" w:hAnsi="Times New Roman" w:cs="Times New Roman"/>
          <w:color w:val="000000"/>
          <w:sz w:val="24"/>
          <w:szCs w:val="24"/>
        </w:rPr>
      </w:pPr>
      <w:r w:rsidRPr="0004419C">
        <w:rPr>
          <w:rFonts w:ascii="Times New Roman" w:hAnsi="Times New Roman" w:cs="Times New Roman"/>
          <w:color w:val="000000"/>
          <w:sz w:val="24"/>
          <w:szCs w:val="24"/>
        </w:rPr>
        <w:t>Kecepatan Potong</w:t>
      </w:r>
      <w:r w:rsidR="008376F5" w:rsidRPr="0004419C">
        <w:rPr>
          <w:rFonts w:ascii="Times New Roman" w:hAnsi="Times New Roman" w:cs="Times New Roman"/>
          <w:color w:val="000000"/>
          <w:sz w:val="24"/>
          <w:szCs w:val="24"/>
        </w:rPr>
        <w:tab/>
      </w:r>
      <w:r w:rsidRPr="0004419C">
        <w:rPr>
          <w:rFonts w:ascii="Times New Roman" w:hAnsi="Times New Roman" w:cs="Times New Roman"/>
          <w:color w:val="000000"/>
          <w:sz w:val="24"/>
          <w:szCs w:val="24"/>
        </w:rPr>
        <w:t>: 13000r/min</w:t>
      </w:r>
    </w:p>
    <w:p w14:paraId="03803BF9" w14:textId="4495912C" w:rsidR="008D33CA" w:rsidRPr="0004419C" w:rsidRDefault="008D33CA" w:rsidP="00F97F8B">
      <w:pPr>
        <w:spacing w:after="0" w:line="480" w:lineRule="auto"/>
        <w:ind w:left="851"/>
        <w:jc w:val="both"/>
        <w:rPr>
          <w:rFonts w:ascii="Times New Roman" w:hAnsi="Times New Roman" w:cs="Times New Roman"/>
          <w:color w:val="000000"/>
          <w:sz w:val="24"/>
          <w:szCs w:val="24"/>
        </w:rPr>
      </w:pPr>
      <w:r w:rsidRPr="0004419C">
        <w:rPr>
          <w:rFonts w:ascii="Times New Roman" w:hAnsi="Times New Roman" w:cs="Times New Roman"/>
          <w:color w:val="000000"/>
          <w:sz w:val="24"/>
          <w:szCs w:val="24"/>
        </w:rPr>
        <w:t>Panjang</w:t>
      </w:r>
      <w:r w:rsidR="008376F5" w:rsidRPr="0004419C">
        <w:rPr>
          <w:rFonts w:ascii="Times New Roman" w:hAnsi="Times New Roman" w:cs="Times New Roman"/>
          <w:color w:val="000000"/>
          <w:sz w:val="24"/>
          <w:szCs w:val="24"/>
        </w:rPr>
        <w:tab/>
      </w:r>
      <w:r w:rsidR="008376F5" w:rsidRPr="0004419C">
        <w:rPr>
          <w:rFonts w:ascii="Times New Roman" w:hAnsi="Times New Roman" w:cs="Times New Roman"/>
          <w:color w:val="000000"/>
          <w:sz w:val="24"/>
          <w:szCs w:val="24"/>
        </w:rPr>
        <w:tab/>
      </w:r>
      <w:r w:rsidRPr="0004419C">
        <w:rPr>
          <w:rFonts w:ascii="Times New Roman" w:hAnsi="Times New Roman" w:cs="Times New Roman"/>
          <w:color w:val="000000"/>
          <w:sz w:val="24"/>
          <w:szCs w:val="24"/>
        </w:rPr>
        <w:t>: 100mm (4”)</w:t>
      </w:r>
    </w:p>
    <w:p w14:paraId="69896AB0" w14:textId="77777777" w:rsidR="008D33CA" w:rsidRPr="0004419C" w:rsidRDefault="008D33CA" w:rsidP="0040105A">
      <w:pPr>
        <w:spacing w:after="0" w:line="360" w:lineRule="auto"/>
        <w:jc w:val="both"/>
        <w:rPr>
          <w:rFonts w:ascii="Times New Roman" w:hAnsi="Times New Roman" w:cs="Times New Roman"/>
          <w:color w:val="000000"/>
          <w:sz w:val="24"/>
          <w:szCs w:val="24"/>
        </w:rPr>
      </w:pPr>
    </w:p>
    <w:p w14:paraId="57CEDAB9" w14:textId="3A82A49E" w:rsidR="008D33CA" w:rsidRPr="0004419C" w:rsidRDefault="00553867" w:rsidP="00402371">
      <w:pPr>
        <w:numPr>
          <w:ilvl w:val="5"/>
          <w:numId w:val="6"/>
        </w:numPr>
        <w:spacing w:after="0" w:line="480" w:lineRule="auto"/>
        <w:ind w:left="851" w:hanging="425"/>
        <w:jc w:val="both"/>
        <w:rPr>
          <w:rFonts w:ascii="Times New Roman" w:hAnsi="Times New Roman" w:cs="Times New Roman"/>
          <w:color w:val="000000"/>
          <w:sz w:val="24"/>
          <w:szCs w:val="24"/>
        </w:rPr>
      </w:pPr>
      <w:r w:rsidRPr="0004419C">
        <w:rPr>
          <w:rFonts w:ascii="Times New Roman" w:hAnsi="Times New Roman" w:cs="Times New Roman"/>
          <w:color w:val="000000"/>
          <w:sz w:val="24"/>
          <w:szCs w:val="24"/>
        </w:rPr>
        <w:t>Tungku Pemanas (</w:t>
      </w:r>
      <w:r w:rsidRPr="0004419C">
        <w:rPr>
          <w:rFonts w:ascii="Times New Roman" w:hAnsi="Times New Roman" w:cs="Times New Roman"/>
          <w:i/>
          <w:color w:val="000000"/>
          <w:sz w:val="24"/>
          <w:szCs w:val="24"/>
        </w:rPr>
        <w:t>furnace Naber</w:t>
      </w:r>
      <w:r w:rsidRPr="0004419C">
        <w:rPr>
          <w:rFonts w:ascii="Times New Roman" w:hAnsi="Times New Roman" w:cs="Times New Roman"/>
          <w:color w:val="000000"/>
          <w:sz w:val="24"/>
          <w:szCs w:val="24"/>
        </w:rPr>
        <w:t>)</w:t>
      </w:r>
    </w:p>
    <w:p w14:paraId="35A9BD8E" w14:textId="77777777" w:rsidR="00553867" w:rsidRPr="0004419C" w:rsidRDefault="00553867" w:rsidP="00CB6065">
      <w:pPr>
        <w:spacing w:after="0" w:line="480" w:lineRule="auto"/>
        <w:ind w:left="851"/>
        <w:jc w:val="both"/>
        <w:rPr>
          <w:rFonts w:ascii="Times New Roman" w:hAnsi="Times New Roman" w:cs="Times New Roman"/>
          <w:color w:val="000000"/>
          <w:sz w:val="24"/>
          <w:szCs w:val="24"/>
        </w:rPr>
      </w:pPr>
      <w:r w:rsidRPr="0004419C">
        <w:rPr>
          <w:rFonts w:ascii="Times New Roman" w:hAnsi="Times New Roman" w:cs="Times New Roman"/>
          <w:i/>
          <w:color w:val="000000"/>
          <w:sz w:val="24"/>
          <w:szCs w:val="24"/>
        </w:rPr>
        <w:t>Furnace Naber</w:t>
      </w:r>
      <w:r w:rsidRPr="0004419C">
        <w:rPr>
          <w:rFonts w:ascii="Times New Roman" w:hAnsi="Times New Roman" w:cs="Times New Roman"/>
          <w:color w:val="000000"/>
          <w:sz w:val="24"/>
          <w:szCs w:val="24"/>
        </w:rPr>
        <w:t xml:space="preserve"> yang hampir mirip seperti oven ini akan digunakan dalam penelitian kali ini, dengan menggunakan temperature 550ºC-650ºC yang berada di laboratorium produksi Teknik Mesin Universitas Pancasakti Tegal.</w:t>
      </w:r>
    </w:p>
    <w:p w14:paraId="4BD9BBF7" w14:textId="77777777" w:rsidR="00553867" w:rsidRPr="0004419C" w:rsidRDefault="00553867" w:rsidP="0040105A">
      <w:pPr>
        <w:spacing w:after="0" w:line="360" w:lineRule="auto"/>
        <w:ind w:left="1843"/>
        <w:jc w:val="right"/>
        <w:rPr>
          <w:rFonts w:ascii="Times New Roman" w:hAnsi="Times New Roman" w:cs="Times New Roman"/>
          <w:color w:val="000000"/>
          <w:sz w:val="24"/>
          <w:szCs w:val="24"/>
        </w:rPr>
      </w:pPr>
    </w:p>
    <w:p w14:paraId="7B0CC23A" w14:textId="77777777" w:rsidR="00553867" w:rsidRDefault="00553867" w:rsidP="00CB6065">
      <w:pPr>
        <w:spacing w:after="0" w:line="360" w:lineRule="auto"/>
        <w:jc w:val="center"/>
        <w:rPr>
          <w:rFonts w:ascii="Times New Roman" w:hAnsi="Times New Roman" w:cs="Times New Roman"/>
          <w:color w:val="000000"/>
          <w:sz w:val="24"/>
          <w:szCs w:val="24"/>
          <w:lang w:val="en-US"/>
        </w:rPr>
      </w:pPr>
      <w:r w:rsidRPr="0004419C">
        <w:rPr>
          <w:rFonts w:ascii="Times New Roman" w:hAnsi="Times New Roman" w:cs="Times New Roman"/>
          <w:noProof/>
          <w:color w:val="000000"/>
          <w:sz w:val="24"/>
          <w:szCs w:val="24"/>
          <w:lang w:eastAsia="id-ID"/>
        </w:rPr>
        <w:lastRenderedPageBreak/>
        <w:drawing>
          <wp:inline distT="0" distB="0" distL="0" distR="0" wp14:anchorId="6DC25423" wp14:editId="01B693F0">
            <wp:extent cx="3844648" cy="2042556"/>
            <wp:effectExtent l="0" t="0" r="381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Muffle-furnace.jpg"/>
                    <pic:cNvPicPr/>
                  </pic:nvPicPr>
                  <pic:blipFill>
                    <a:blip r:embed="rId32">
                      <a:extLst>
                        <a:ext uri="{28A0092B-C50C-407E-A947-70E740481C1C}">
                          <a14:useLocalDpi xmlns:a14="http://schemas.microsoft.com/office/drawing/2010/main" val="0"/>
                        </a:ext>
                      </a:extLst>
                    </a:blip>
                    <a:stretch>
                      <a:fillRect/>
                    </a:stretch>
                  </pic:blipFill>
                  <pic:spPr>
                    <a:xfrm>
                      <a:off x="0" y="0"/>
                      <a:ext cx="3856878" cy="2049054"/>
                    </a:xfrm>
                    <a:prstGeom prst="rect">
                      <a:avLst/>
                    </a:prstGeom>
                  </pic:spPr>
                </pic:pic>
              </a:graphicData>
            </a:graphic>
          </wp:inline>
        </w:drawing>
      </w:r>
    </w:p>
    <w:p w14:paraId="13413EEF" w14:textId="77777777" w:rsidR="00CB6065" w:rsidRPr="00CB6065" w:rsidRDefault="00CB6065" w:rsidP="00CB6065">
      <w:pPr>
        <w:spacing w:after="0" w:line="360" w:lineRule="auto"/>
        <w:jc w:val="center"/>
        <w:rPr>
          <w:rFonts w:ascii="Times New Roman" w:hAnsi="Times New Roman" w:cs="Times New Roman"/>
          <w:color w:val="000000"/>
          <w:sz w:val="24"/>
          <w:szCs w:val="24"/>
          <w:lang w:val="en-US"/>
        </w:rPr>
      </w:pPr>
    </w:p>
    <w:p w14:paraId="3384208F" w14:textId="77777777" w:rsidR="00A1734D" w:rsidRPr="0004419C" w:rsidRDefault="00A1734D" w:rsidP="00CB6065">
      <w:pPr>
        <w:spacing w:after="0" w:line="48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 xml:space="preserve">Gambar 3.4 Tungku Pembakaran atau </w:t>
      </w:r>
      <w:r w:rsidRPr="0004419C">
        <w:rPr>
          <w:rFonts w:ascii="Times New Roman" w:hAnsi="Times New Roman" w:cs="Times New Roman"/>
          <w:i/>
          <w:color w:val="000000"/>
          <w:sz w:val="24"/>
          <w:szCs w:val="24"/>
        </w:rPr>
        <w:t>furnace Naber</w:t>
      </w:r>
    </w:p>
    <w:p w14:paraId="6EE1E098" w14:textId="77777777" w:rsidR="00A1734D" w:rsidRPr="0004419C" w:rsidRDefault="00A1734D" w:rsidP="00553867">
      <w:pPr>
        <w:spacing w:after="0" w:line="360" w:lineRule="auto"/>
        <w:ind w:left="1843"/>
        <w:jc w:val="both"/>
        <w:rPr>
          <w:rFonts w:ascii="Times New Roman" w:hAnsi="Times New Roman" w:cs="Times New Roman"/>
          <w:color w:val="000000"/>
          <w:sz w:val="24"/>
          <w:szCs w:val="24"/>
        </w:rPr>
      </w:pPr>
    </w:p>
    <w:p w14:paraId="6A720E78" w14:textId="6D5D5CA9" w:rsidR="00A1734D" w:rsidRPr="0004419C" w:rsidRDefault="00ED40DF" w:rsidP="00402371">
      <w:pPr>
        <w:numPr>
          <w:ilvl w:val="5"/>
          <w:numId w:val="6"/>
        </w:numPr>
        <w:spacing w:after="0" w:line="480" w:lineRule="auto"/>
        <w:ind w:left="851" w:hanging="425"/>
        <w:jc w:val="both"/>
        <w:rPr>
          <w:rFonts w:ascii="Times New Roman" w:hAnsi="Times New Roman" w:cs="Times New Roman"/>
          <w:color w:val="000000"/>
          <w:sz w:val="24"/>
          <w:szCs w:val="24"/>
        </w:rPr>
      </w:pPr>
      <w:r w:rsidRPr="0004419C">
        <w:rPr>
          <w:rFonts w:ascii="Times New Roman" w:hAnsi="Times New Roman" w:cs="Times New Roman"/>
          <w:color w:val="000000"/>
          <w:sz w:val="24"/>
          <w:szCs w:val="24"/>
          <w:lang w:val="en-US"/>
        </w:rPr>
        <w:t>Tang Panjang</w:t>
      </w:r>
      <w:r w:rsidR="008376F5" w:rsidRPr="0004419C">
        <w:rPr>
          <w:rFonts w:ascii="Times New Roman" w:hAnsi="Times New Roman" w:cs="Times New Roman"/>
          <w:color w:val="000000"/>
          <w:sz w:val="24"/>
          <w:szCs w:val="24"/>
          <w:lang w:val="en-US"/>
        </w:rPr>
        <w:t xml:space="preserve"> </w:t>
      </w:r>
      <w:r w:rsidR="00FC7AA9" w:rsidRPr="0004419C">
        <w:rPr>
          <w:rFonts w:ascii="Times New Roman" w:hAnsi="Times New Roman" w:cs="Times New Roman"/>
          <w:color w:val="000000"/>
          <w:sz w:val="24"/>
          <w:szCs w:val="24"/>
        </w:rPr>
        <w:t>Penjepit Spesimen</w:t>
      </w:r>
    </w:p>
    <w:p w14:paraId="34A1F71F" w14:textId="77777777" w:rsidR="00FC7AA9" w:rsidRPr="0004419C" w:rsidRDefault="00FC7AA9" w:rsidP="00CB6065">
      <w:pPr>
        <w:spacing w:after="0" w:line="480" w:lineRule="auto"/>
        <w:ind w:left="851"/>
        <w:jc w:val="both"/>
        <w:rPr>
          <w:rFonts w:ascii="Times New Roman" w:hAnsi="Times New Roman" w:cs="Times New Roman"/>
          <w:color w:val="000000"/>
          <w:sz w:val="24"/>
          <w:szCs w:val="24"/>
        </w:rPr>
      </w:pPr>
      <w:r w:rsidRPr="0004419C">
        <w:rPr>
          <w:rFonts w:ascii="Times New Roman" w:hAnsi="Times New Roman" w:cs="Times New Roman"/>
          <w:color w:val="000000"/>
          <w:sz w:val="24"/>
          <w:szCs w:val="24"/>
        </w:rPr>
        <w:t xml:space="preserve">Alat ini digunakan untuk memudahkan pengambilan spesimen uji setelah melalui proses </w:t>
      </w:r>
      <w:r w:rsidRPr="0004419C">
        <w:rPr>
          <w:rFonts w:ascii="Times New Roman" w:hAnsi="Times New Roman" w:cs="Times New Roman"/>
          <w:i/>
          <w:color w:val="000000"/>
          <w:sz w:val="24"/>
          <w:szCs w:val="24"/>
        </w:rPr>
        <w:t>furnature Naber</w:t>
      </w:r>
      <w:r w:rsidRPr="0004419C">
        <w:rPr>
          <w:rFonts w:ascii="Times New Roman" w:hAnsi="Times New Roman" w:cs="Times New Roman"/>
          <w:color w:val="000000"/>
          <w:sz w:val="24"/>
          <w:szCs w:val="24"/>
        </w:rPr>
        <w:t xml:space="preserve"> dengan cara menjepit spesimen uji dan dilanjutkan proses pendinginan cepat.</w:t>
      </w:r>
    </w:p>
    <w:p w14:paraId="5A7F7878" w14:textId="77777777" w:rsidR="00ED40DF" w:rsidRPr="0004419C" w:rsidRDefault="00ED40DF" w:rsidP="00BE59F5">
      <w:pPr>
        <w:spacing w:after="0" w:line="360" w:lineRule="auto"/>
        <w:ind w:left="1843"/>
        <w:jc w:val="both"/>
        <w:rPr>
          <w:rFonts w:ascii="Times New Roman" w:hAnsi="Times New Roman" w:cs="Times New Roman"/>
          <w:color w:val="000000"/>
          <w:sz w:val="24"/>
          <w:szCs w:val="24"/>
        </w:rPr>
      </w:pPr>
    </w:p>
    <w:p w14:paraId="3980E0F8" w14:textId="4CC69A76" w:rsidR="00FC7AA9" w:rsidRPr="00CB6065" w:rsidRDefault="00FC7AA9" w:rsidP="00402371">
      <w:pPr>
        <w:numPr>
          <w:ilvl w:val="5"/>
          <w:numId w:val="6"/>
        </w:numPr>
        <w:spacing w:after="0" w:line="480" w:lineRule="auto"/>
        <w:ind w:left="851" w:hanging="425"/>
        <w:jc w:val="both"/>
        <w:rPr>
          <w:rFonts w:ascii="Times New Roman" w:hAnsi="Times New Roman" w:cs="Times New Roman"/>
          <w:color w:val="000000"/>
          <w:sz w:val="24"/>
          <w:szCs w:val="24"/>
        </w:rPr>
      </w:pPr>
      <w:r w:rsidRPr="00CB6065">
        <w:rPr>
          <w:rFonts w:ascii="Times New Roman" w:hAnsi="Times New Roman" w:cs="Times New Roman"/>
          <w:color w:val="000000"/>
          <w:sz w:val="24"/>
          <w:szCs w:val="24"/>
        </w:rPr>
        <w:t>Mesin Uji Komposisi</w:t>
      </w:r>
    </w:p>
    <w:p w14:paraId="55A26AE2" w14:textId="4037AAC9" w:rsidR="00FC7AA9" w:rsidRPr="001A64AE" w:rsidRDefault="00FC7AA9" w:rsidP="001A64AE">
      <w:pPr>
        <w:spacing w:after="0" w:line="480" w:lineRule="auto"/>
        <w:ind w:left="851"/>
        <w:jc w:val="both"/>
        <w:rPr>
          <w:rFonts w:ascii="Times New Roman" w:hAnsi="Times New Roman" w:cs="Times New Roman"/>
          <w:color w:val="000000"/>
          <w:sz w:val="24"/>
          <w:szCs w:val="24"/>
          <w:lang w:val="en-US"/>
        </w:rPr>
      </w:pPr>
      <w:r w:rsidRPr="0004419C">
        <w:rPr>
          <w:rFonts w:ascii="Times New Roman" w:hAnsi="Times New Roman" w:cs="Times New Roman"/>
          <w:color w:val="000000"/>
          <w:sz w:val="24"/>
          <w:szCs w:val="24"/>
        </w:rPr>
        <w:t>Mesin ini digunakan untuk mengetahui presentase unsur kimia yang terkandung dalam spesimen atau benda kerja tersebut dan menentukan seri atau tipe spesimen benda kerja tersebut.</w:t>
      </w:r>
    </w:p>
    <w:p w14:paraId="4B61543E" w14:textId="748767D2" w:rsidR="00CB6065" w:rsidRPr="00BE59F5" w:rsidRDefault="003B13E0" w:rsidP="00BE59F5">
      <w:pPr>
        <w:spacing w:after="0" w:line="360" w:lineRule="auto"/>
        <w:jc w:val="center"/>
        <w:rPr>
          <w:rFonts w:ascii="Times New Roman" w:hAnsi="Times New Roman" w:cs="Times New Roman"/>
          <w:color w:val="000000"/>
          <w:sz w:val="24"/>
          <w:szCs w:val="24"/>
          <w:lang w:val="en-US"/>
        </w:rPr>
      </w:pPr>
      <w:r w:rsidRPr="0004419C">
        <w:rPr>
          <w:rFonts w:ascii="Times New Roman" w:hAnsi="Times New Roman" w:cs="Times New Roman"/>
          <w:noProof/>
          <w:color w:val="000000"/>
          <w:sz w:val="24"/>
          <w:szCs w:val="24"/>
          <w:lang w:eastAsia="id-ID"/>
        </w:rPr>
        <w:drawing>
          <wp:inline distT="0" distB="0" distL="0" distR="0" wp14:anchorId="7668F0E1" wp14:editId="18E8669D">
            <wp:extent cx="3838354" cy="1765005"/>
            <wp:effectExtent l="0" t="0" r="0" b="6985"/>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omete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38479" cy="1765062"/>
                    </a:xfrm>
                    <a:prstGeom prst="rect">
                      <a:avLst/>
                    </a:prstGeom>
                  </pic:spPr>
                </pic:pic>
              </a:graphicData>
            </a:graphic>
          </wp:inline>
        </w:drawing>
      </w:r>
    </w:p>
    <w:p w14:paraId="5EED1E84" w14:textId="1AD0B53C" w:rsidR="003B13E0" w:rsidRPr="00BE59F5" w:rsidRDefault="003B13E0" w:rsidP="00BE59F5">
      <w:pPr>
        <w:spacing w:after="0" w:line="480" w:lineRule="auto"/>
        <w:jc w:val="center"/>
        <w:rPr>
          <w:rFonts w:ascii="Times New Roman" w:hAnsi="Times New Roman" w:cs="Times New Roman"/>
          <w:color w:val="000000"/>
          <w:sz w:val="24"/>
          <w:szCs w:val="24"/>
          <w:lang w:val="en-US"/>
        </w:rPr>
      </w:pPr>
      <w:r w:rsidRPr="0004419C">
        <w:rPr>
          <w:rFonts w:ascii="Times New Roman" w:hAnsi="Times New Roman" w:cs="Times New Roman"/>
          <w:color w:val="000000"/>
          <w:sz w:val="24"/>
          <w:szCs w:val="24"/>
        </w:rPr>
        <w:t>Gambar 3.5 Alat Uji Komposisi</w:t>
      </w:r>
    </w:p>
    <w:p w14:paraId="49B885B2" w14:textId="58332439" w:rsidR="00FC7AA9" w:rsidRPr="0004419C" w:rsidRDefault="003B13E0" w:rsidP="00402371">
      <w:pPr>
        <w:numPr>
          <w:ilvl w:val="5"/>
          <w:numId w:val="6"/>
        </w:numPr>
        <w:spacing w:after="0" w:line="480" w:lineRule="auto"/>
        <w:ind w:left="851" w:hanging="425"/>
        <w:jc w:val="both"/>
        <w:rPr>
          <w:rFonts w:ascii="Times New Roman" w:hAnsi="Times New Roman" w:cs="Times New Roman"/>
          <w:color w:val="000000"/>
          <w:sz w:val="24"/>
          <w:szCs w:val="24"/>
        </w:rPr>
      </w:pPr>
      <w:r w:rsidRPr="0004419C">
        <w:rPr>
          <w:rFonts w:ascii="Times New Roman" w:hAnsi="Times New Roman" w:cs="Times New Roman"/>
          <w:color w:val="000000"/>
          <w:sz w:val="24"/>
          <w:szCs w:val="24"/>
        </w:rPr>
        <w:lastRenderedPageBreak/>
        <w:t>Mesin Milling MCV 300</w:t>
      </w:r>
    </w:p>
    <w:p w14:paraId="248E6870" w14:textId="45950C71" w:rsidR="008F6920" w:rsidRPr="00BE59F5" w:rsidRDefault="003B13E0" w:rsidP="00BE59F5">
      <w:pPr>
        <w:spacing w:after="0" w:line="480" w:lineRule="auto"/>
        <w:ind w:left="851"/>
        <w:jc w:val="both"/>
        <w:rPr>
          <w:rFonts w:ascii="Times New Roman" w:hAnsi="Times New Roman" w:cs="Times New Roman"/>
          <w:color w:val="000000"/>
          <w:sz w:val="24"/>
          <w:szCs w:val="24"/>
          <w:lang w:val="en-US"/>
        </w:rPr>
      </w:pPr>
      <w:r w:rsidRPr="0004419C">
        <w:rPr>
          <w:rFonts w:ascii="Times New Roman" w:hAnsi="Times New Roman" w:cs="Times New Roman"/>
          <w:color w:val="000000"/>
          <w:sz w:val="24"/>
          <w:szCs w:val="24"/>
        </w:rPr>
        <w:t>Mesin ini digunakan untuk pembuatan sampel uji impak agar menghasilkan spesimen yang presisi sesuai dengan standar pengujian.</w:t>
      </w:r>
    </w:p>
    <w:p w14:paraId="2BB97553" w14:textId="77777777" w:rsidR="003B13E0" w:rsidRPr="0004419C" w:rsidRDefault="003B13E0" w:rsidP="00CB6065">
      <w:pPr>
        <w:spacing w:after="0" w:line="360" w:lineRule="auto"/>
        <w:jc w:val="center"/>
        <w:rPr>
          <w:rFonts w:ascii="Times New Roman" w:hAnsi="Times New Roman" w:cs="Times New Roman"/>
          <w:color w:val="000000"/>
          <w:sz w:val="24"/>
          <w:szCs w:val="24"/>
        </w:rPr>
      </w:pPr>
      <w:r w:rsidRPr="0004419C">
        <w:rPr>
          <w:rFonts w:ascii="Times New Roman" w:hAnsi="Times New Roman" w:cs="Times New Roman"/>
          <w:noProof/>
          <w:color w:val="000000"/>
          <w:sz w:val="24"/>
          <w:szCs w:val="24"/>
          <w:lang w:eastAsia="id-ID"/>
        </w:rPr>
        <w:drawing>
          <wp:inline distT="0" distB="0" distL="0" distR="0" wp14:anchorId="68EE1CA4" wp14:editId="26B566B5">
            <wp:extent cx="3965944" cy="2083982"/>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micromatic-mcv-300-cnc-small-vertical-machining-center-500x500.jpg"/>
                    <pic:cNvPicPr/>
                  </pic:nvPicPr>
                  <pic:blipFill>
                    <a:blip r:embed="rId34">
                      <a:extLst>
                        <a:ext uri="{28A0092B-C50C-407E-A947-70E740481C1C}">
                          <a14:useLocalDpi xmlns:a14="http://schemas.microsoft.com/office/drawing/2010/main" val="0"/>
                        </a:ext>
                      </a:extLst>
                    </a:blip>
                    <a:stretch>
                      <a:fillRect/>
                    </a:stretch>
                  </pic:blipFill>
                  <pic:spPr>
                    <a:xfrm>
                      <a:off x="0" y="0"/>
                      <a:ext cx="3965207" cy="2083595"/>
                    </a:xfrm>
                    <a:prstGeom prst="rect">
                      <a:avLst/>
                    </a:prstGeom>
                  </pic:spPr>
                </pic:pic>
              </a:graphicData>
            </a:graphic>
          </wp:inline>
        </w:drawing>
      </w:r>
    </w:p>
    <w:p w14:paraId="002CDFCC" w14:textId="77777777" w:rsidR="00CB6065" w:rsidRDefault="00CB6065" w:rsidP="008F6920">
      <w:pPr>
        <w:spacing w:after="0" w:line="360" w:lineRule="auto"/>
        <w:ind w:left="3119"/>
        <w:jc w:val="both"/>
        <w:rPr>
          <w:rFonts w:ascii="Times New Roman" w:hAnsi="Times New Roman" w:cs="Times New Roman"/>
          <w:color w:val="000000"/>
          <w:sz w:val="24"/>
          <w:szCs w:val="24"/>
          <w:lang w:val="en-US"/>
        </w:rPr>
      </w:pPr>
    </w:p>
    <w:p w14:paraId="04D6B4E4" w14:textId="77777777" w:rsidR="003B13E0" w:rsidRPr="0004419C" w:rsidRDefault="003B13E0" w:rsidP="00BE59F5">
      <w:pPr>
        <w:spacing w:after="0" w:line="48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Gambar 3.6 Mesin Milling MCV 300</w:t>
      </w:r>
    </w:p>
    <w:p w14:paraId="62546034" w14:textId="77777777" w:rsidR="008376F5" w:rsidRPr="001A64AE" w:rsidRDefault="008376F5" w:rsidP="001A64AE">
      <w:pPr>
        <w:spacing w:after="0" w:line="360" w:lineRule="auto"/>
        <w:jc w:val="both"/>
        <w:rPr>
          <w:rFonts w:ascii="Times New Roman" w:hAnsi="Times New Roman" w:cs="Times New Roman"/>
          <w:color w:val="000000"/>
          <w:sz w:val="24"/>
          <w:szCs w:val="24"/>
          <w:lang w:val="en-US"/>
        </w:rPr>
      </w:pPr>
    </w:p>
    <w:p w14:paraId="0CB56E90" w14:textId="2135D7C1" w:rsidR="003B13E0" w:rsidRPr="0004419C" w:rsidRDefault="003B13E0" w:rsidP="00402371">
      <w:pPr>
        <w:numPr>
          <w:ilvl w:val="5"/>
          <w:numId w:val="6"/>
        </w:numPr>
        <w:spacing w:after="0" w:line="480" w:lineRule="auto"/>
        <w:ind w:left="851" w:hanging="425"/>
        <w:jc w:val="both"/>
        <w:rPr>
          <w:rFonts w:ascii="Times New Roman" w:hAnsi="Times New Roman" w:cs="Times New Roman"/>
          <w:color w:val="000000"/>
          <w:sz w:val="24"/>
          <w:szCs w:val="24"/>
          <w:lang w:val="en-US"/>
        </w:rPr>
      </w:pPr>
      <w:r w:rsidRPr="0004419C">
        <w:rPr>
          <w:rFonts w:ascii="Times New Roman" w:hAnsi="Times New Roman" w:cs="Times New Roman"/>
          <w:color w:val="000000"/>
          <w:sz w:val="24"/>
          <w:szCs w:val="24"/>
        </w:rPr>
        <w:t xml:space="preserve">Air </w:t>
      </w:r>
      <w:r w:rsidR="0085734B" w:rsidRPr="0004419C">
        <w:rPr>
          <w:rFonts w:ascii="Times New Roman" w:hAnsi="Times New Roman" w:cs="Times New Roman"/>
          <w:color w:val="000000"/>
          <w:sz w:val="24"/>
          <w:szCs w:val="24"/>
          <w:lang w:val="en-US"/>
        </w:rPr>
        <w:t>Citrun (Acid)</w:t>
      </w:r>
    </w:p>
    <w:p w14:paraId="1AADB201" w14:textId="4F3DD325" w:rsidR="008F6920" w:rsidRDefault="0009531C" w:rsidP="00BE59F5">
      <w:pPr>
        <w:spacing w:after="0" w:line="480" w:lineRule="auto"/>
        <w:ind w:left="851"/>
        <w:jc w:val="both"/>
        <w:rPr>
          <w:rFonts w:ascii="Times New Roman" w:hAnsi="Times New Roman" w:cs="Times New Roman"/>
          <w:color w:val="000000"/>
          <w:sz w:val="24"/>
          <w:szCs w:val="24"/>
          <w:lang w:val="en-US"/>
        </w:rPr>
      </w:pPr>
      <w:r w:rsidRPr="0004419C">
        <w:rPr>
          <w:rFonts w:ascii="Times New Roman" w:hAnsi="Times New Roman" w:cs="Times New Roman"/>
          <w:color w:val="000000"/>
          <w:sz w:val="24"/>
          <w:szCs w:val="24"/>
        </w:rPr>
        <w:t xml:space="preserve">Air </w:t>
      </w:r>
      <w:r w:rsidR="0085734B" w:rsidRPr="0004419C">
        <w:rPr>
          <w:rFonts w:ascii="Times New Roman" w:hAnsi="Times New Roman" w:cs="Times New Roman"/>
          <w:color w:val="000000"/>
          <w:sz w:val="24"/>
          <w:szCs w:val="24"/>
          <w:lang w:val="en-US"/>
        </w:rPr>
        <w:t>citrun adalah</w:t>
      </w:r>
      <w:r w:rsidR="0085734B" w:rsidRPr="0004419C">
        <w:rPr>
          <w:rFonts w:ascii="Times New Roman" w:hAnsi="Times New Roman" w:cs="Times New Roman"/>
          <w:color w:val="040C28"/>
          <w:sz w:val="24"/>
          <w:szCs w:val="24"/>
        </w:rPr>
        <w:t xml:space="preserve"> bahan pembersih yang biasa dikenal sebagai asam sitrat atau citra acid, yakni senyawa yang terbuat dari hasil fermentasi alami jeruk, lemon, limau, atau limun</w:t>
      </w:r>
      <w:r w:rsidRPr="0004419C">
        <w:rPr>
          <w:rFonts w:ascii="Times New Roman" w:hAnsi="Times New Roman" w:cs="Times New Roman"/>
          <w:color w:val="000000"/>
          <w:sz w:val="24"/>
          <w:szCs w:val="24"/>
        </w:rPr>
        <w:t>.</w:t>
      </w:r>
    </w:p>
    <w:p w14:paraId="020B2A24" w14:textId="77777777" w:rsidR="00BE59F5" w:rsidRPr="00BE59F5" w:rsidRDefault="00BE59F5" w:rsidP="00BE59F5">
      <w:pPr>
        <w:spacing w:after="0" w:line="360" w:lineRule="auto"/>
        <w:ind w:left="851"/>
        <w:jc w:val="both"/>
        <w:rPr>
          <w:rFonts w:ascii="Times New Roman" w:hAnsi="Times New Roman" w:cs="Times New Roman"/>
          <w:color w:val="000000"/>
          <w:sz w:val="24"/>
          <w:szCs w:val="24"/>
          <w:lang w:val="en-US"/>
        </w:rPr>
      </w:pPr>
    </w:p>
    <w:p w14:paraId="0AC40C37" w14:textId="77777777" w:rsidR="0009531C" w:rsidRDefault="0009531C" w:rsidP="00BE59F5">
      <w:pPr>
        <w:spacing w:after="0" w:line="360" w:lineRule="auto"/>
        <w:jc w:val="center"/>
        <w:rPr>
          <w:rFonts w:ascii="Times New Roman" w:hAnsi="Times New Roman" w:cs="Times New Roman"/>
          <w:color w:val="000000"/>
          <w:sz w:val="24"/>
          <w:szCs w:val="24"/>
          <w:lang w:val="en-US"/>
        </w:rPr>
      </w:pPr>
      <w:r w:rsidRPr="0004419C">
        <w:rPr>
          <w:rFonts w:ascii="Times New Roman" w:hAnsi="Times New Roman" w:cs="Times New Roman"/>
          <w:noProof/>
          <w:color w:val="000000"/>
          <w:sz w:val="24"/>
          <w:szCs w:val="24"/>
          <w:lang w:eastAsia="id-ID"/>
        </w:rPr>
        <w:drawing>
          <wp:inline distT="0" distB="0" distL="0" distR="0" wp14:anchorId="1C37D95C" wp14:editId="5B01635E">
            <wp:extent cx="3856980" cy="1876302"/>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 garam.jpg"/>
                    <pic:cNvPicPr/>
                  </pic:nvPicPr>
                  <pic:blipFill>
                    <a:blip r:embed="rId24">
                      <a:extLst>
                        <a:ext uri="{28A0092B-C50C-407E-A947-70E740481C1C}">
                          <a14:useLocalDpi xmlns:a14="http://schemas.microsoft.com/office/drawing/2010/main" val="0"/>
                        </a:ext>
                      </a:extLst>
                    </a:blip>
                    <a:stretch>
                      <a:fillRect/>
                    </a:stretch>
                  </pic:blipFill>
                  <pic:spPr>
                    <a:xfrm>
                      <a:off x="0" y="0"/>
                      <a:ext cx="3857694" cy="1876649"/>
                    </a:xfrm>
                    <a:prstGeom prst="rect">
                      <a:avLst/>
                    </a:prstGeom>
                  </pic:spPr>
                </pic:pic>
              </a:graphicData>
            </a:graphic>
          </wp:inline>
        </w:drawing>
      </w:r>
    </w:p>
    <w:p w14:paraId="11DA0BD6" w14:textId="77777777" w:rsidR="00BE59F5" w:rsidRPr="00BE59F5" w:rsidRDefault="00BE59F5" w:rsidP="00BE59F5">
      <w:pPr>
        <w:spacing w:after="0" w:line="360" w:lineRule="auto"/>
        <w:jc w:val="both"/>
        <w:rPr>
          <w:rFonts w:ascii="Times New Roman" w:hAnsi="Times New Roman" w:cs="Times New Roman"/>
          <w:color w:val="000000"/>
          <w:sz w:val="24"/>
          <w:szCs w:val="24"/>
          <w:lang w:val="en-US"/>
        </w:rPr>
      </w:pPr>
    </w:p>
    <w:p w14:paraId="32C7CD7D" w14:textId="3CDCD8F5" w:rsidR="0009531C" w:rsidRPr="00BE59F5" w:rsidRDefault="0009531C" w:rsidP="00BE59F5">
      <w:pPr>
        <w:spacing w:after="0" w:line="480" w:lineRule="auto"/>
        <w:jc w:val="center"/>
        <w:rPr>
          <w:rFonts w:ascii="Times New Roman" w:hAnsi="Times New Roman" w:cs="Times New Roman"/>
          <w:color w:val="000000"/>
          <w:sz w:val="24"/>
          <w:szCs w:val="24"/>
          <w:lang w:val="en-US"/>
        </w:rPr>
      </w:pPr>
      <w:r w:rsidRPr="0004419C">
        <w:rPr>
          <w:rFonts w:ascii="Times New Roman" w:hAnsi="Times New Roman" w:cs="Times New Roman"/>
          <w:color w:val="000000"/>
          <w:sz w:val="24"/>
          <w:szCs w:val="24"/>
        </w:rPr>
        <w:t xml:space="preserve">Gambar 3.7 Satu gelas </w:t>
      </w:r>
      <w:r w:rsidR="00163784" w:rsidRPr="0004419C">
        <w:rPr>
          <w:rFonts w:ascii="Times New Roman" w:hAnsi="Times New Roman" w:cs="Times New Roman"/>
          <w:color w:val="000000"/>
          <w:sz w:val="24"/>
          <w:szCs w:val="24"/>
        </w:rPr>
        <w:t>air tawar dan satu sendok kecil</w:t>
      </w:r>
      <w:r w:rsidR="008376F5" w:rsidRPr="0004419C">
        <w:rPr>
          <w:rFonts w:ascii="Times New Roman" w:hAnsi="Times New Roman" w:cs="Times New Roman"/>
          <w:color w:val="000000"/>
          <w:sz w:val="24"/>
          <w:szCs w:val="24"/>
          <w:lang w:val="en-US"/>
        </w:rPr>
        <w:t xml:space="preserve"> air acid</w:t>
      </w:r>
    </w:p>
    <w:p w14:paraId="3622F1ED" w14:textId="109479E7" w:rsidR="0009531C" w:rsidRPr="0004419C" w:rsidRDefault="00FC472F" w:rsidP="00402371">
      <w:pPr>
        <w:numPr>
          <w:ilvl w:val="5"/>
          <w:numId w:val="6"/>
        </w:numPr>
        <w:spacing w:after="0" w:line="480" w:lineRule="auto"/>
        <w:ind w:left="851" w:hanging="425"/>
        <w:jc w:val="both"/>
        <w:rPr>
          <w:rFonts w:ascii="Times New Roman" w:hAnsi="Times New Roman" w:cs="Times New Roman"/>
          <w:color w:val="000000"/>
          <w:sz w:val="24"/>
          <w:szCs w:val="24"/>
        </w:rPr>
      </w:pPr>
      <w:r w:rsidRPr="0004419C">
        <w:rPr>
          <w:rFonts w:ascii="Times New Roman" w:hAnsi="Times New Roman" w:cs="Times New Roman"/>
          <w:color w:val="000000"/>
          <w:sz w:val="24"/>
          <w:szCs w:val="24"/>
        </w:rPr>
        <w:lastRenderedPageBreak/>
        <w:t>Digital Clamp Meter MT87</w:t>
      </w:r>
    </w:p>
    <w:p w14:paraId="54291D28" w14:textId="724AB871" w:rsidR="008F6920" w:rsidRPr="00BE59F5" w:rsidRDefault="00113158" w:rsidP="00BE59F5">
      <w:pPr>
        <w:spacing w:after="0" w:line="480" w:lineRule="auto"/>
        <w:ind w:left="851"/>
        <w:jc w:val="both"/>
        <w:rPr>
          <w:rFonts w:ascii="Times New Roman" w:hAnsi="Times New Roman" w:cs="Times New Roman"/>
          <w:color w:val="000000"/>
          <w:sz w:val="24"/>
          <w:szCs w:val="24"/>
          <w:lang w:val="en-US"/>
        </w:rPr>
      </w:pPr>
      <w:r w:rsidRPr="0004419C">
        <w:rPr>
          <w:rFonts w:ascii="Times New Roman" w:hAnsi="Times New Roman" w:cs="Times New Roman"/>
          <w:color w:val="000000"/>
          <w:sz w:val="24"/>
          <w:szCs w:val="24"/>
        </w:rPr>
        <w:t>Digital Clamp Meter ini digunakan sebagai pengukur aliran daya yang mengalir pada kabel las G</w:t>
      </w:r>
      <w:r w:rsidR="000A3379">
        <w:rPr>
          <w:rFonts w:ascii="Times New Roman" w:hAnsi="Times New Roman" w:cs="Times New Roman"/>
          <w:color w:val="000000"/>
          <w:sz w:val="24"/>
          <w:szCs w:val="24"/>
          <w:lang w:val="en-US"/>
        </w:rPr>
        <w:t>T</w:t>
      </w:r>
      <w:r w:rsidRPr="0004419C">
        <w:rPr>
          <w:rFonts w:ascii="Times New Roman" w:hAnsi="Times New Roman" w:cs="Times New Roman"/>
          <w:color w:val="000000"/>
          <w:sz w:val="24"/>
          <w:szCs w:val="24"/>
        </w:rPr>
        <w:t>AW.</w:t>
      </w:r>
    </w:p>
    <w:p w14:paraId="7301079D" w14:textId="6850FDE2" w:rsidR="00BE59F5" w:rsidRPr="00BE59F5" w:rsidRDefault="00113158" w:rsidP="00BE59F5">
      <w:pPr>
        <w:spacing w:after="0" w:line="360" w:lineRule="auto"/>
        <w:jc w:val="center"/>
        <w:rPr>
          <w:rFonts w:ascii="Times New Roman" w:hAnsi="Times New Roman" w:cs="Times New Roman"/>
          <w:color w:val="000000"/>
          <w:sz w:val="24"/>
          <w:szCs w:val="24"/>
          <w:lang w:val="en-US"/>
        </w:rPr>
      </w:pPr>
      <w:r w:rsidRPr="0004419C">
        <w:rPr>
          <w:rFonts w:ascii="Times New Roman" w:hAnsi="Times New Roman" w:cs="Times New Roman"/>
          <w:noProof/>
          <w:color w:val="000000"/>
          <w:sz w:val="24"/>
          <w:szCs w:val="24"/>
          <w:lang w:eastAsia="id-ID"/>
        </w:rPr>
        <w:drawing>
          <wp:inline distT="0" distB="0" distL="0" distR="0" wp14:anchorId="2C2517A7" wp14:editId="5248E4AA">
            <wp:extent cx="4093535" cy="2636875"/>
            <wp:effectExtent l="0" t="0" r="254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a722d4d6c874b313bf899f0a48a91.jpg"/>
                    <pic:cNvPicPr/>
                  </pic:nvPicPr>
                  <pic:blipFill>
                    <a:blip r:embed="rId35">
                      <a:extLst>
                        <a:ext uri="{28A0092B-C50C-407E-A947-70E740481C1C}">
                          <a14:useLocalDpi xmlns:a14="http://schemas.microsoft.com/office/drawing/2010/main" val="0"/>
                        </a:ext>
                      </a:extLst>
                    </a:blip>
                    <a:stretch>
                      <a:fillRect/>
                    </a:stretch>
                  </pic:blipFill>
                  <pic:spPr>
                    <a:xfrm>
                      <a:off x="0" y="0"/>
                      <a:ext cx="4093667" cy="2636960"/>
                    </a:xfrm>
                    <a:prstGeom prst="rect">
                      <a:avLst/>
                    </a:prstGeom>
                  </pic:spPr>
                </pic:pic>
              </a:graphicData>
            </a:graphic>
          </wp:inline>
        </w:drawing>
      </w:r>
    </w:p>
    <w:p w14:paraId="310EC583" w14:textId="50DB40E4" w:rsidR="00113158" w:rsidRDefault="00113158" w:rsidP="00BE59F5">
      <w:pPr>
        <w:spacing w:after="0" w:line="480" w:lineRule="auto"/>
        <w:jc w:val="center"/>
        <w:rPr>
          <w:rFonts w:ascii="Times New Roman" w:hAnsi="Times New Roman" w:cs="Times New Roman"/>
          <w:color w:val="000000"/>
          <w:sz w:val="24"/>
          <w:szCs w:val="24"/>
          <w:lang w:val="en-US"/>
        </w:rPr>
      </w:pPr>
      <w:r w:rsidRPr="0004419C">
        <w:rPr>
          <w:rFonts w:ascii="Times New Roman" w:hAnsi="Times New Roman" w:cs="Times New Roman"/>
          <w:color w:val="000000"/>
          <w:sz w:val="24"/>
          <w:szCs w:val="24"/>
        </w:rPr>
        <w:t>Gambar 3.8 Digital Clamp Meter MT87</w:t>
      </w:r>
    </w:p>
    <w:p w14:paraId="789949C8" w14:textId="77777777" w:rsidR="00BE59F5" w:rsidRPr="00BE59F5" w:rsidRDefault="00BE59F5" w:rsidP="00BE59F5">
      <w:pPr>
        <w:spacing w:after="0" w:line="360" w:lineRule="auto"/>
        <w:jc w:val="both"/>
        <w:rPr>
          <w:rFonts w:ascii="Times New Roman" w:hAnsi="Times New Roman" w:cs="Times New Roman"/>
          <w:color w:val="000000"/>
          <w:sz w:val="24"/>
          <w:szCs w:val="24"/>
          <w:lang w:val="en-US"/>
        </w:rPr>
      </w:pPr>
    </w:p>
    <w:p w14:paraId="1EBC0251" w14:textId="48E3E8A4" w:rsidR="00113158" w:rsidRPr="0004419C" w:rsidRDefault="00113158" w:rsidP="00BE59F5">
      <w:pPr>
        <w:spacing w:after="0" w:line="480" w:lineRule="auto"/>
        <w:ind w:left="851"/>
        <w:jc w:val="both"/>
        <w:rPr>
          <w:rFonts w:ascii="Times New Roman" w:hAnsi="Times New Roman" w:cs="Times New Roman"/>
          <w:color w:val="000000"/>
          <w:sz w:val="24"/>
          <w:szCs w:val="24"/>
        </w:rPr>
      </w:pPr>
      <w:r w:rsidRPr="0004419C">
        <w:rPr>
          <w:rFonts w:ascii="Times New Roman" w:hAnsi="Times New Roman" w:cs="Times New Roman"/>
          <w:color w:val="000000"/>
          <w:sz w:val="24"/>
          <w:szCs w:val="24"/>
        </w:rPr>
        <w:t>Merk</w:t>
      </w:r>
      <w:r w:rsidR="00557123">
        <w:rPr>
          <w:rFonts w:ascii="Times New Roman" w:hAnsi="Times New Roman" w:cs="Times New Roman"/>
          <w:color w:val="000000"/>
          <w:sz w:val="24"/>
          <w:szCs w:val="24"/>
          <w:lang w:val="en-US"/>
        </w:rPr>
        <w:tab/>
      </w:r>
      <w:r w:rsidR="00557123">
        <w:rPr>
          <w:rFonts w:ascii="Times New Roman" w:hAnsi="Times New Roman" w:cs="Times New Roman"/>
          <w:color w:val="000000"/>
          <w:sz w:val="24"/>
          <w:szCs w:val="24"/>
          <w:lang w:val="en-US"/>
        </w:rPr>
        <w:tab/>
      </w:r>
      <w:r w:rsidRPr="0004419C">
        <w:rPr>
          <w:rFonts w:ascii="Times New Roman" w:hAnsi="Times New Roman" w:cs="Times New Roman"/>
          <w:color w:val="000000"/>
          <w:sz w:val="24"/>
          <w:szCs w:val="24"/>
        </w:rPr>
        <w:t>: Digital Clamp Meter MT87</w:t>
      </w:r>
    </w:p>
    <w:p w14:paraId="2DB19B18" w14:textId="24C1048D" w:rsidR="00113158" w:rsidRPr="0004419C" w:rsidRDefault="00113158" w:rsidP="00BE59F5">
      <w:pPr>
        <w:spacing w:after="0" w:line="480" w:lineRule="auto"/>
        <w:ind w:left="851"/>
        <w:jc w:val="both"/>
        <w:rPr>
          <w:rFonts w:ascii="Times New Roman" w:hAnsi="Times New Roman" w:cs="Times New Roman"/>
          <w:color w:val="000000"/>
          <w:sz w:val="24"/>
          <w:szCs w:val="24"/>
        </w:rPr>
      </w:pPr>
      <w:r w:rsidRPr="0004419C">
        <w:rPr>
          <w:rFonts w:ascii="Times New Roman" w:hAnsi="Times New Roman" w:cs="Times New Roman"/>
          <w:color w:val="000000"/>
          <w:sz w:val="24"/>
          <w:szCs w:val="24"/>
        </w:rPr>
        <w:t>Tipe</w:t>
      </w:r>
      <w:r w:rsidR="00557123">
        <w:rPr>
          <w:rFonts w:ascii="Times New Roman" w:hAnsi="Times New Roman" w:cs="Times New Roman"/>
          <w:color w:val="000000"/>
          <w:sz w:val="24"/>
          <w:szCs w:val="24"/>
          <w:lang w:val="en-US"/>
        </w:rPr>
        <w:tab/>
      </w:r>
      <w:r w:rsidR="00557123">
        <w:rPr>
          <w:rFonts w:ascii="Times New Roman" w:hAnsi="Times New Roman" w:cs="Times New Roman"/>
          <w:color w:val="000000"/>
          <w:sz w:val="24"/>
          <w:szCs w:val="24"/>
          <w:lang w:val="en-US"/>
        </w:rPr>
        <w:tab/>
      </w:r>
      <w:r w:rsidRPr="0004419C">
        <w:rPr>
          <w:rFonts w:ascii="Times New Roman" w:hAnsi="Times New Roman" w:cs="Times New Roman"/>
          <w:color w:val="000000"/>
          <w:sz w:val="24"/>
          <w:szCs w:val="24"/>
        </w:rPr>
        <w:t>: MT87</w:t>
      </w:r>
    </w:p>
    <w:p w14:paraId="1197AE01" w14:textId="1BD86D6A" w:rsidR="00B85330" w:rsidRPr="0004419C" w:rsidRDefault="00B85330" w:rsidP="00BE59F5">
      <w:pPr>
        <w:spacing w:after="0" w:line="480" w:lineRule="auto"/>
        <w:ind w:left="851"/>
        <w:jc w:val="both"/>
        <w:rPr>
          <w:rFonts w:ascii="Times New Roman" w:hAnsi="Times New Roman" w:cs="Times New Roman"/>
          <w:color w:val="000000"/>
          <w:sz w:val="24"/>
          <w:szCs w:val="24"/>
          <w:lang w:val="en-US"/>
        </w:rPr>
      </w:pPr>
      <w:r w:rsidRPr="0004419C">
        <w:rPr>
          <w:rFonts w:ascii="Times New Roman" w:hAnsi="Times New Roman" w:cs="Times New Roman"/>
          <w:color w:val="000000"/>
          <w:sz w:val="24"/>
          <w:szCs w:val="24"/>
        </w:rPr>
        <w:t>Spesifikasi</w:t>
      </w:r>
      <w:r w:rsidR="00CB15DD" w:rsidRPr="0004419C">
        <w:rPr>
          <w:rFonts w:ascii="Times New Roman" w:hAnsi="Times New Roman" w:cs="Times New Roman"/>
          <w:color w:val="000000"/>
          <w:sz w:val="24"/>
          <w:szCs w:val="24"/>
          <w:lang w:val="en-US"/>
        </w:rPr>
        <w:t xml:space="preserve"> </w:t>
      </w:r>
      <w:r w:rsidR="00557123">
        <w:rPr>
          <w:rFonts w:ascii="Times New Roman" w:hAnsi="Times New Roman" w:cs="Times New Roman"/>
          <w:color w:val="000000"/>
          <w:sz w:val="24"/>
          <w:szCs w:val="24"/>
          <w:lang w:val="en-US"/>
        </w:rPr>
        <w:tab/>
      </w:r>
      <w:r w:rsidRPr="0004419C">
        <w:rPr>
          <w:rFonts w:ascii="Times New Roman" w:hAnsi="Times New Roman" w:cs="Times New Roman"/>
          <w:color w:val="000000"/>
          <w:sz w:val="24"/>
          <w:szCs w:val="24"/>
        </w:rPr>
        <w:t>:</w:t>
      </w:r>
      <w:r w:rsidR="00CB15DD" w:rsidRPr="0004419C">
        <w:rPr>
          <w:rFonts w:ascii="Times New Roman" w:hAnsi="Times New Roman" w:cs="Times New Roman"/>
          <w:color w:val="000000"/>
          <w:sz w:val="24"/>
          <w:szCs w:val="24"/>
          <w:lang w:val="en-US"/>
        </w:rPr>
        <w:t xml:space="preserve"> Mengukur Rentang Tegangan</w:t>
      </w:r>
    </w:p>
    <w:p w14:paraId="02FB1E61" w14:textId="7FE4C74C" w:rsidR="00B85330" w:rsidRPr="0004419C" w:rsidRDefault="00B85330" w:rsidP="00BE59F5">
      <w:pPr>
        <w:spacing w:after="0" w:line="480" w:lineRule="auto"/>
        <w:ind w:left="851"/>
        <w:jc w:val="both"/>
        <w:rPr>
          <w:rFonts w:ascii="Times New Roman" w:hAnsi="Times New Roman" w:cs="Times New Roman"/>
          <w:color w:val="000000"/>
          <w:sz w:val="24"/>
          <w:szCs w:val="24"/>
        </w:rPr>
      </w:pPr>
      <w:r w:rsidRPr="0004419C">
        <w:rPr>
          <w:rFonts w:ascii="Times New Roman" w:hAnsi="Times New Roman" w:cs="Times New Roman"/>
          <w:color w:val="000000"/>
          <w:sz w:val="24"/>
          <w:szCs w:val="24"/>
        </w:rPr>
        <w:t>Arus</w:t>
      </w:r>
      <w:r w:rsidR="00557123">
        <w:rPr>
          <w:rFonts w:ascii="Times New Roman" w:hAnsi="Times New Roman" w:cs="Times New Roman"/>
          <w:color w:val="000000"/>
          <w:sz w:val="24"/>
          <w:szCs w:val="24"/>
          <w:lang w:val="en-US"/>
        </w:rPr>
        <w:tab/>
      </w:r>
      <w:r w:rsidR="00557123">
        <w:rPr>
          <w:rFonts w:ascii="Times New Roman" w:hAnsi="Times New Roman" w:cs="Times New Roman"/>
          <w:color w:val="000000"/>
          <w:sz w:val="24"/>
          <w:szCs w:val="24"/>
          <w:lang w:val="en-US"/>
        </w:rPr>
        <w:tab/>
      </w:r>
      <w:r w:rsidRPr="0004419C">
        <w:rPr>
          <w:rFonts w:ascii="Times New Roman" w:hAnsi="Times New Roman" w:cs="Times New Roman"/>
          <w:color w:val="000000"/>
          <w:sz w:val="24"/>
          <w:szCs w:val="24"/>
        </w:rPr>
        <w:t>: UM-4 or AAA 1,5battery x2</w:t>
      </w:r>
    </w:p>
    <w:p w14:paraId="76C923AF" w14:textId="5C2B548C" w:rsidR="00B85330" w:rsidRPr="0004419C" w:rsidRDefault="00B85330" w:rsidP="00BE59F5">
      <w:pPr>
        <w:spacing w:after="0" w:line="480" w:lineRule="auto"/>
        <w:ind w:left="851"/>
        <w:jc w:val="both"/>
        <w:rPr>
          <w:rFonts w:ascii="Times New Roman" w:hAnsi="Times New Roman" w:cs="Times New Roman"/>
          <w:color w:val="000000"/>
          <w:sz w:val="24"/>
          <w:szCs w:val="24"/>
        </w:rPr>
      </w:pPr>
      <w:r w:rsidRPr="0004419C">
        <w:rPr>
          <w:rFonts w:ascii="Times New Roman" w:hAnsi="Times New Roman" w:cs="Times New Roman"/>
          <w:color w:val="000000"/>
          <w:sz w:val="24"/>
          <w:szCs w:val="24"/>
        </w:rPr>
        <w:t>Voltase</w:t>
      </w:r>
      <w:r w:rsidR="00557123">
        <w:rPr>
          <w:rFonts w:ascii="Times New Roman" w:hAnsi="Times New Roman" w:cs="Times New Roman"/>
          <w:color w:val="000000"/>
          <w:sz w:val="24"/>
          <w:szCs w:val="24"/>
          <w:lang w:val="en-US"/>
        </w:rPr>
        <w:tab/>
      </w:r>
      <w:r w:rsidRPr="0004419C">
        <w:rPr>
          <w:rFonts w:ascii="Times New Roman" w:hAnsi="Times New Roman" w:cs="Times New Roman"/>
          <w:color w:val="000000"/>
          <w:sz w:val="24"/>
          <w:szCs w:val="24"/>
        </w:rPr>
        <w:t>: 1,5V</w:t>
      </w:r>
    </w:p>
    <w:p w14:paraId="1D6AF67A" w14:textId="77777777" w:rsidR="00B85330" w:rsidRPr="0004419C" w:rsidRDefault="00B85330" w:rsidP="00113158">
      <w:pPr>
        <w:spacing w:after="0" w:line="360" w:lineRule="auto"/>
        <w:ind w:left="1843"/>
        <w:jc w:val="both"/>
        <w:rPr>
          <w:rFonts w:ascii="Times New Roman" w:hAnsi="Times New Roman" w:cs="Times New Roman"/>
          <w:color w:val="000000"/>
          <w:sz w:val="24"/>
          <w:szCs w:val="24"/>
        </w:rPr>
      </w:pPr>
    </w:p>
    <w:p w14:paraId="2B7E6124" w14:textId="474DE026" w:rsidR="00B85330" w:rsidRPr="0004419C" w:rsidRDefault="00B85330" w:rsidP="00402371">
      <w:pPr>
        <w:numPr>
          <w:ilvl w:val="5"/>
          <w:numId w:val="6"/>
        </w:numPr>
        <w:spacing w:after="0" w:line="480" w:lineRule="auto"/>
        <w:ind w:left="851" w:hanging="425"/>
        <w:jc w:val="both"/>
        <w:rPr>
          <w:rFonts w:ascii="Times New Roman" w:hAnsi="Times New Roman" w:cs="Times New Roman"/>
          <w:color w:val="000000"/>
          <w:sz w:val="24"/>
          <w:szCs w:val="24"/>
        </w:rPr>
      </w:pPr>
      <w:r w:rsidRPr="0004419C">
        <w:rPr>
          <w:rFonts w:ascii="Times New Roman" w:hAnsi="Times New Roman" w:cs="Times New Roman"/>
          <w:color w:val="000000"/>
          <w:sz w:val="24"/>
          <w:szCs w:val="24"/>
        </w:rPr>
        <w:t>Tabel Unsur Periodik Susunan Berkala Besar</w:t>
      </w:r>
    </w:p>
    <w:p w14:paraId="5B245CE1" w14:textId="1ED55C55" w:rsidR="008F6920" w:rsidRPr="00557123" w:rsidRDefault="00B85330" w:rsidP="00557123">
      <w:pPr>
        <w:spacing w:after="0" w:line="480" w:lineRule="auto"/>
        <w:ind w:left="851"/>
        <w:jc w:val="both"/>
        <w:rPr>
          <w:rFonts w:ascii="Times New Roman" w:hAnsi="Times New Roman" w:cs="Times New Roman"/>
          <w:color w:val="000000"/>
          <w:sz w:val="24"/>
          <w:szCs w:val="24"/>
          <w:lang w:val="en-US"/>
        </w:rPr>
      </w:pPr>
      <w:r w:rsidRPr="0004419C">
        <w:rPr>
          <w:rFonts w:ascii="Times New Roman" w:hAnsi="Times New Roman" w:cs="Times New Roman"/>
          <w:color w:val="000000"/>
          <w:sz w:val="24"/>
          <w:szCs w:val="24"/>
        </w:rPr>
        <w:t>Tabel ini digunakan sebagai susunan pemecah unsur kimia yang terkandung dalam tiap material atau bahan yang kita gunakan sebagai bahan penelitian.</w:t>
      </w:r>
    </w:p>
    <w:p w14:paraId="767D3354" w14:textId="77777777" w:rsidR="00B85330" w:rsidRPr="0004419C" w:rsidRDefault="00651B8B" w:rsidP="00557123">
      <w:pPr>
        <w:spacing w:after="0" w:line="360" w:lineRule="auto"/>
        <w:jc w:val="center"/>
        <w:rPr>
          <w:rFonts w:ascii="Times New Roman" w:hAnsi="Times New Roman" w:cs="Times New Roman"/>
          <w:color w:val="000000"/>
          <w:sz w:val="24"/>
          <w:szCs w:val="24"/>
        </w:rPr>
      </w:pPr>
      <w:r w:rsidRPr="0004419C">
        <w:rPr>
          <w:rFonts w:ascii="Times New Roman" w:hAnsi="Times New Roman" w:cs="Times New Roman"/>
          <w:noProof/>
          <w:color w:val="000000"/>
          <w:sz w:val="24"/>
          <w:szCs w:val="24"/>
          <w:lang w:eastAsia="id-ID"/>
        </w:rPr>
        <w:lastRenderedPageBreak/>
        <w:drawing>
          <wp:inline distT="0" distB="0" distL="0" distR="0" wp14:anchorId="467712DD" wp14:editId="51793FDF">
            <wp:extent cx="4347347" cy="2732567"/>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periodik-unsur-kimia.jpeg"/>
                    <pic:cNvPicPr/>
                  </pic:nvPicPr>
                  <pic:blipFill>
                    <a:blip r:embed="rId36">
                      <a:extLst>
                        <a:ext uri="{28A0092B-C50C-407E-A947-70E740481C1C}">
                          <a14:useLocalDpi xmlns:a14="http://schemas.microsoft.com/office/drawing/2010/main" val="0"/>
                        </a:ext>
                      </a:extLst>
                    </a:blip>
                    <a:stretch>
                      <a:fillRect/>
                    </a:stretch>
                  </pic:blipFill>
                  <pic:spPr>
                    <a:xfrm>
                      <a:off x="0" y="0"/>
                      <a:ext cx="4348857" cy="2733516"/>
                    </a:xfrm>
                    <a:prstGeom prst="rect">
                      <a:avLst/>
                    </a:prstGeom>
                  </pic:spPr>
                </pic:pic>
              </a:graphicData>
            </a:graphic>
          </wp:inline>
        </w:drawing>
      </w:r>
    </w:p>
    <w:p w14:paraId="7A43FCB8" w14:textId="77777777" w:rsidR="00557123" w:rsidRDefault="00557123" w:rsidP="00557123">
      <w:pPr>
        <w:spacing w:after="0" w:line="360" w:lineRule="auto"/>
        <w:jc w:val="both"/>
        <w:rPr>
          <w:rFonts w:ascii="Times New Roman" w:hAnsi="Times New Roman" w:cs="Times New Roman"/>
          <w:color w:val="000000"/>
          <w:sz w:val="24"/>
          <w:szCs w:val="24"/>
          <w:lang w:val="en-US"/>
        </w:rPr>
      </w:pPr>
    </w:p>
    <w:p w14:paraId="3C271075" w14:textId="77777777" w:rsidR="00651B8B" w:rsidRPr="0004419C" w:rsidRDefault="00651B8B" w:rsidP="00557123">
      <w:pPr>
        <w:spacing w:after="0" w:line="480" w:lineRule="auto"/>
        <w:jc w:val="center"/>
        <w:rPr>
          <w:rFonts w:ascii="Times New Roman" w:hAnsi="Times New Roman" w:cs="Times New Roman"/>
          <w:color w:val="000000"/>
          <w:sz w:val="24"/>
          <w:szCs w:val="24"/>
        </w:rPr>
      </w:pPr>
      <w:r w:rsidRPr="0004419C">
        <w:rPr>
          <w:rFonts w:ascii="Times New Roman" w:hAnsi="Times New Roman" w:cs="Times New Roman"/>
          <w:color w:val="000000"/>
          <w:sz w:val="24"/>
          <w:szCs w:val="24"/>
        </w:rPr>
        <w:t>Gambar 3.9 Tabel Unsur Periodik Susunan Berkala Besar.</w:t>
      </w:r>
    </w:p>
    <w:p w14:paraId="41AF248E" w14:textId="77777777" w:rsidR="00651B8B" w:rsidRPr="0004419C" w:rsidRDefault="00651B8B" w:rsidP="00651B8B">
      <w:pPr>
        <w:spacing w:after="0" w:line="360" w:lineRule="auto"/>
        <w:ind w:left="1701"/>
        <w:jc w:val="both"/>
        <w:rPr>
          <w:rFonts w:ascii="Times New Roman" w:hAnsi="Times New Roman" w:cs="Times New Roman"/>
          <w:color w:val="000000"/>
          <w:sz w:val="24"/>
          <w:szCs w:val="24"/>
        </w:rPr>
      </w:pPr>
    </w:p>
    <w:p w14:paraId="1CFD7B4C" w14:textId="7AFFD3EB" w:rsidR="00797828" w:rsidRPr="00557123" w:rsidRDefault="0083423C" w:rsidP="00402371">
      <w:pPr>
        <w:pStyle w:val="Heading1"/>
        <w:numPr>
          <w:ilvl w:val="3"/>
          <w:numId w:val="6"/>
        </w:numPr>
        <w:spacing w:before="0" w:line="480" w:lineRule="auto"/>
        <w:ind w:left="446" w:hanging="446"/>
        <w:contextualSpacing/>
        <w:jc w:val="both"/>
      </w:pPr>
      <w:bookmarkStart w:id="114" w:name="_Toc143595212"/>
      <w:r w:rsidRPr="00557123">
        <w:t>Bahan Penelitian</w:t>
      </w:r>
      <w:bookmarkEnd w:id="114"/>
    </w:p>
    <w:p w14:paraId="3D9C5216" w14:textId="3A61A2FE" w:rsidR="0083423C" w:rsidRPr="0004419C" w:rsidRDefault="00797828" w:rsidP="00557123">
      <w:pPr>
        <w:spacing w:after="0" w:line="480" w:lineRule="auto"/>
        <w:ind w:left="426"/>
        <w:jc w:val="both"/>
        <w:rPr>
          <w:rFonts w:ascii="Times New Roman" w:hAnsi="Times New Roman" w:cs="Times New Roman"/>
          <w:sz w:val="24"/>
          <w:szCs w:val="24"/>
        </w:rPr>
      </w:pPr>
      <w:r w:rsidRPr="0004419C">
        <w:rPr>
          <w:rFonts w:ascii="Times New Roman" w:hAnsi="Times New Roman" w:cs="Times New Roman"/>
          <w:sz w:val="24"/>
          <w:szCs w:val="24"/>
        </w:rPr>
        <w:t>Adapun bahan yang digunakan dalam penelitian ini</w:t>
      </w:r>
      <w:r w:rsidR="00C03441" w:rsidRPr="0004419C">
        <w:rPr>
          <w:rFonts w:ascii="Times New Roman" w:hAnsi="Times New Roman" w:cs="Times New Roman"/>
          <w:sz w:val="24"/>
          <w:szCs w:val="24"/>
          <w:lang w:val="en-US"/>
        </w:rPr>
        <w:t xml:space="preserve">. </w:t>
      </w:r>
      <w:r w:rsidR="0083423C" w:rsidRPr="0004419C">
        <w:rPr>
          <w:rFonts w:ascii="Times New Roman" w:hAnsi="Times New Roman" w:cs="Times New Roman"/>
          <w:sz w:val="24"/>
          <w:szCs w:val="24"/>
        </w:rPr>
        <w:t>Bahan yang digunakan dalam penelitian ini yaitu :</w:t>
      </w:r>
    </w:p>
    <w:p w14:paraId="3105E485" w14:textId="6FE36507" w:rsidR="0083423C" w:rsidRPr="0004419C" w:rsidRDefault="0083423C" w:rsidP="00402371">
      <w:pPr>
        <w:numPr>
          <w:ilvl w:val="1"/>
          <w:numId w:val="5"/>
        </w:numPr>
        <w:spacing w:after="0" w:line="480" w:lineRule="auto"/>
        <w:ind w:left="851" w:hanging="425"/>
        <w:jc w:val="both"/>
        <w:rPr>
          <w:rFonts w:ascii="Times New Roman" w:hAnsi="Times New Roman" w:cs="Times New Roman"/>
          <w:sz w:val="24"/>
          <w:szCs w:val="24"/>
        </w:rPr>
      </w:pPr>
      <w:r w:rsidRPr="0004419C">
        <w:rPr>
          <w:rFonts w:ascii="Times New Roman" w:hAnsi="Times New Roman" w:cs="Times New Roman"/>
          <w:sz w:val="24"/>
          <w:szCs w:val="24"/>
        </w:rPr>
        <w:t>Alumunium Alloy 5083 dan Alumunium Alloy 6061.</w:t>
      </w:r>
    </w:p>
    <w:p w14:paraId="5BD68D5E" w14:textId="5C8F8119" w:rsidR="00557123" w:rsidRPr="00557123" w:rsidRDefault="0083423C" w:rsidP="00402371">
      <w:pPr>
        <w:numPr>
          <w:ilvl w:val="1"/>
          <w:numId w:val="5"/>
        </w:numPr>
        <w:spacing w:after="0" w:line="480" w:lineRule="auto"/>
        <w:ind w:left="851" w:hanging="425"/>
        <w:jc w:val="both"/>
        <w:rPr>
          <w:rFonts w:ascii="Times New Roman" w:hAnsi="Times New Roman" w:cs="Times New Roman"/>
          <w:sz w:val="24"/>
          <w:szCs w:val="24"/>
        </w:rPr>
      </w:pPr>
      <w:r w:rsidRPr="0004419C">
        <w:rPr>
          <w:rFonts w:ascii="Times New Roman" w:hAnsi="Times New Roman" w:cs="Times New Roman"/>
          <w:sz w:val="24"/>
          <w:szCs w:val="24"/>
        </w:rPr>
        <w:t>Variasi air pendinginan (</w:t>
      </w:r>
      <w:r w:rsidR="00C66C1E" w:rsidRPr="0004419C">
        <w:rPr>
          <w:rFonts w:ascii="Times New Roman" w:hAnsi="Times New Roman" w:cs="Times New Roman"/>
          <w:sz w:val="24"/>
          <w:szCs w:val="24"/>
          <w:lang w:val="en-US"/>
        </w:rPr>
        <w:t xml:space="preserve">oli SAE 40, </w:t>
      </w:r>
      <w:r w:rsidRPr="0004419C">
        <w:rPr>
          <w:rFonts w:ascii="Times New Roman" w:hAnsi="Times New Roman" w:cs="Times New Roman"/>
          <w:sz w:val="24"/>
          <w:szCs w:val="24"/>
        </w:rPr>
        <w:t xml:space="preserve">air </w:t>
      </w:r>
      <w:r w:rsidR="00557902" w:rsidRPr="0004419C">
        <w:rPr>
          <w:rFonts w:ascii="Times New Roman" w:hAnsi="Times New Roman" w:cs="Times New Roman"/>
          <w:sz w:val="24"/>
          <w:szCs w:val="24"/>
          <w:lang w:val="en-US"/>
        </w:rPr>
        <w:t>acid</w:t>
      </w:r>
      <w:r w:rsidRPr="0004419C">
        <w:rPr>
          <w:rFonts w:ascii="Times New Roman" w:hAnsi="Times New Roman" w:cs="Times New Roman"/>
          <w:sz w:val="24"/>
          <w:szCs w:val="24"/>
        </w:rPr>
        <w:t xml:space="preserve">,  dan air </w:t>
      </w:r>
      <w:r w:rsidR="00126203">
        <w:rPr>
          <w:rFonts w:ascii="Times New Roman" w:hAnsi="Times New Roman" w:cs="Times New Roman"/>
          <w:sz w:val="24"/>
          <w:szCs w:val="24"/>
          <w:lang w:val="en-US"/>
        </w:rPr>
        <w:t xml:space="preserve">laut </w:t>
      </w:r>
      <w:r w:rsidRPr="0004419C">
        <w:rPr>
          <w:rFonts w:ascii="Times New Roman" w:hAnsi="Times New Roman" w:cs="Times New Roman"/>
          <w:sz w:val="24"/>
          <w:szCs w:val="24"/>
        </w:rPr>
        <w:t>1 sendok teh).</w:t>
      </w:r>
    </w:p>
    <w:p w14:paraId="40347D93" w14:textId="5BD34B76" w:rsidR="00557123" w:rsidRPr="006F16BB" w:rsidRDefault="00557123" w:rsidP="006F16BB">
      <w:pPr>
        <w:spacing w:after="0" w:line="360" w:lineRule="auto"/>
        <w:contextualSpacing/>
        <w:jc w:val="both"/>
        <w:rPr>
          <w:rFonts w:ascii="Times New Roman" w:eastAsiaTheme="majorEastAsia" w:hAnsi="Times New Roman" w:cs="Times New Roman"/>
          <w:b/>
          <w:bCs/>
          <w:sz w:val="24"/>
          <w:szCs w:val="24"/>
        </w:rPr>
      </w:pPr>
    </w:p>
    <w:p w14:paraId="1FE58B2B" w14:textId="5A73392A" w:rsidR="00800945" w:rsidRPr="0004419C" w:rsidRDefault="00800945" w:rsidP="00402371">
      <w:pPr>
        <w:pStyle w:val="Heading1"/>
        <w:numPr>
          <w:ilvl w:val="1"/>
          <w:numId w:val="19"/>
        </w:numPr>
        <w:spacing w:before="0" w:line="480" w:lineRule="auto"/>
        <w:ind w:left="720" w:hanging="720"/>
        <w:jc w:val="both"/>
        <w:rPr>
          <w:rFonts w:cs="Times New Roman"/>
          <w:szCs w:val="24"/>
          <w:lang w:val="en-US"/>
        </w:rPr>
      </w:pPr>
      <w:bookmarkStart w:id="115" w:name="_Toc140685545"/>
      <w:bookmarkStart w:id="116" w:name="_Toc143595213"/>
      <w:r w:rsidRPr="0004419C">
        <w:rPr>
          <w:rFonts w:cs="Times New Roman"/>
          <w:szCs w:val="24"/>
          <w:lang w:val="en-US"/>
        </w:rPr>
        <w:t>Diagram Alir Penelitian</w:t>
      </w:r>
      <w:bookmarkEnd w:id="115"/>
      <w:bookmarkEnd w:id="116"/>
    </w:p>
    <w:p w14:paraId="782DDE58" w14:textId="68977EDA" w:rsidR="003A3271" w:rsidRPr="0004419C" w:rsidRDefault="003A3271" w:rsidP="0037394E">
      <w:pPr>
        <w:spacing w:after="0" w:line="480" w:lineRule="auto"/>
        <w:ind w:left="432" w:firstLine="432"/>
        <w:jc w:val="both"/>
        <w:rPr>
          <w:rFonts w:ascii="Times New Roman" w:hAnsi="Times New Roman" w:cs="Times New Roman"/>
          <w:sz w:val="24"/>
          <w:szCs w:val="24"/>
          <w:lang w:val="en-US"/>
        </w:rPr>
      </w:pPr>
      <w:r w:rsidRPr="0004419C">
        <w:rPr>
          <w:rFonts w:ascii="Times New Roman" w:hAnsi="Times New Roman" w:cs="Times New Roman"/>
          <w:sz w:val="24"/>
          <w:szCs w:val="24"/>
          <w:lang w:val="en-US"/>
        </w:rPr>
        <w:t>Dalam pembuatan tugas akhir ini, pengerjaannya sesuai dengan flowchart. Dapat dilihat pada Gambar 3.</w:t>
      </w:r>
      <w:r w:rsidR="00EA71FD" w:rsidRPr="0004419C">
        <w:rPr>
          <w:rFonts w:ascii="Times New Roman" w:hAnsi="Times New Roman" w:cs="Times New Roman"/>
          <w:sz w:val="24"/>
          <w:szCs w:val="24"/>
          <w:lang w:val="en-US"/>
        </w:rPr>
        <w:t>10</w:t>
      </w:r>
      <w:r w:rsidRPr="0004419C">
        <w:rPr>
          <w:rFonts w:ascii="Times New Roman" w:hAnsi="Times New Roman" w:cs="Times New Roman"/>
          <w:sz w:val="24"/>
          <w:szCs w:val="24"/>
          <w:lang w:val="en-US"/>
        </w:rPr>
        <w:t xml:space="preserve"> diagram alir dibawah ini.</w:t>
      </w:r>
    </w:p>
    <w:p w14:paraId="2F74E32F" w14:textId="77777777" w:rsidR="006F16BB" w:rsidRDefault="006F16BB" w:rsidP="00427D4D">
      <w:pPr>
        <w:spacing w:after="0" w:line="360" w:lineRule="auto"/>
        <w:ind w:left="720" w:hanging="11"/>
        <w:jc w:val="both"/>
        <w:rPr>
          <w:rFonts w:ascii="Times New Roman" w:hAnsi="Times New Roman" w:cs="Times New Roman"/>
          <w:sz w:val="24"/>
          <w:szCs w:val="24"/>
        </w:rPr>
      </w:pPr>
    </w:p>
    <w:p w14:paraId="323C5AF1" w14:textId="77777777" w:rsidR="006F16BB" w:rsidRDefault="006F16BB" w:rsidP="00427D4D">
      <w:pPr>
        <w:spacing w:after="0" w:line="360" w:lineRule="auto"/>
        <w:ind w:left="720" w:hanging="11"/>
        <w:jc w:val="both"/>
        <w:rPr>
          <w:rFonts w:ascii="Times New Roman" w:hAnsi="Times New Roman" w:cs="Times New Roman"/>
          <w:sz w:val="24"/>
          <w:szCs w:val="24"/>
        </w:rPr>
      </w:pPr>
    </w:p>
    <w:p w14:paraId="5079935C" w14:textId="77777777" w:rsidR="006F16BB" w:rsidRDefault="006F16BB" w:rsidP="00427D4D">
      <w:pPr>
        <w:spacing w:after="0" w:line="360" w:lineRule="auto"/>
        <w:ind w:left="720" w:hanging="11"/>
        <w:jc w:val="both"/>
        <w:rPr>
          <w:rFonts w:ascii="Times New Roman" w:hAnsi="Times New Roman" w:cs="Times New Roman"/>
          <w:sz w:val="24"/>
          <w:szCs w:val="24"/>
        </w:rPr>
      </w:pPr>
    </w:p>
    <w:p w14:paraId="63171905" w14:textId="77777777" w:rsidR="006F16BB" w:rsidRDefault="006F16BB" w:rsidP="00427D4D">
      <w:pPr>
        <w:spacing w:after="0" w:line="360" w:lineRule="auto"/>
        <w:ind w:left="720" w:hanging="11"/>
        <w:jc w:val="both"/>
        <w:rPr>
          <w:rFonts w:ascii="Times New Roman" w:hAnsi="Times New Roman" w:cs="Times New Roman"/>
          <w:sz w:val="24"/>
          <w:szCs w:val="24"/>
        </w:rPr>
      </w:pPr>
    </w:p>
    <w:p w14:paraId="0827C48A" w14:textId="77777777" w:rsidR="006F16BB" w:rsidRDefault="006F16BB" w:rsidP="00427D4D">
      <w:pPr>
        <w:spacing w:after="0" w:line="360" w:lineRule="auto"/>
        <w:ind w:left="720" w:hanging="11"/>
        <w:jc w:val="both"/>
        <w:rPr>
          <w:rFonts w:ascii="Times New Roman" w:hAnsi="Times New Roman" w:cs="Times New Roman"/>
          <w:sz w:val="24"/>
          <w:szCs w:val="24"/>
        </w:rPr>
      </w:pPr>
    </w:p>
    <w:p w14:paraId="5D76D84C" w14:textId="16EA602B" w:rsidR="00AA0961" w:rsidRPr="0004419C" w:rsidRDefault="006F16BB" w:rsidP="00427D4D">
      <w:pPr>
        <w:spacing w:after="0" w:line="360" w:lineRule="auto"/>
        <w:ind w:left="720" w:hanging="11"/>
        <w:jc w:val="both"/>
        <w:rPr>
          <w:rFonts w:ascii="Times New Roman" w:hAnsi="Times New Roman" w:cs="Times New Roman"/>
          <w:sz w:val="24"/>
          <w:szCs w:val="24"/>
          <w:lang w:val="en-US"/>
        </w:rPr>
      </w:pPr>
      <w:r w:rsidRPr="0004419C">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549184" behindDoc="0" locked="0" layoutInCell="1" allowOverlap="1" wp14:anchorId="1DAF38B9" wp14:editId="01B1539E">
                <wp:simplePos x="0" y="0"/>
                <wp:positionH relativeFrom="column">
                  <wp:posOffset>2034540</wp:posOffset>
                </wp:positionH>
                <wp:positionV relativeFrom="paragraph">
                  <wp:posOffset>-32858</wp:posOffset>
                </wp:positionV>
                <wp:extent cx="917575" cy="478155"/>
                <wp:effectExtent l="0" t="0" r="15875" b="17145"/>
                <wp:wrapNone/>
                <wp:docPr id="670" name="Oval 670"/>
                <wp:cNvGraphicFramePr/>
                <a:graphic xmlns:a="http://schemas.openxmlformats.org/drawingml/2006/main">
                  <a:graphicData uri="http://schemas.microsoft.com/office/word/2010/wordprocessingShape">
                    <wps:wsp>
                      <wps:cNvSpPr/>
                      <wps:spPr>
                        <a:xfrm>
                          <a:off x="0" y="0"/>
                          <a:ext cx="917575" cy="47815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275BB55" id="Oval 670" o:spid="_x0000_s1026" style="position:absolute;margin-left:160.2pt;margin-top:-2.6pt;width:72.25pt;height:37.6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" fillcolor="white [3212]" strokecolor="black [3213]" strokeweight="2pt"/>
            </w:pict>
          </mc:Fallback>
        </mc:AlternateContent>
      </w:r>
      <w:r w:rsidR="00115CC6" w:rsidRPr="0004419C">
        <w:rPr>
          <w:rFonts w:ascii="Times New Roman" w:hAnsi="Times New Roman" w:cs="Times New Roman"/>
          <w:noProof/>
          <w:sz w:val="24"/>
          <w:szCs w:val="24"/>
          <w:lang w:eastAsia="id-ID"/>
        </w:rPr>
        <mc:AlternateContent>
          <mc:Choice Requires="wps">
            <w:drawing>
              <wp:anchor distT="0" distB="0" distL="114300" distR="114300" simplePos="0" relativeHeight="251552256" behindDoc="0" locked="0" layoutInCell="1" allowOverlap="1" wp14:anchorId="460E2456" wp14:editId="439AF240">
                <wp:simplePos x="0" y="0"/>
                <wp:positionH relativeFrom="column">
                  <wp:posOffset>2138045</wp:posOffset>
                </wp:positionH>
                <wp:positionV relativeFrom="paragraph">
                  <wp:posOffset>92520</wp:posOffset>
                </wp:positionV>
                <wp:extent cx="744220" cy="254635"/>
                <wp:effectExtent l="0" t="0" r="0" b="0"/>
                <wp:wrapNone/>
                <wp:docPr id="671" name="Text Box 671"/>
                <wp:cNvGraphicFramePr/>
                <a:graphic xmlns:a="http://schemas.openxmlformats.org/drawingml/2006/main">
                  <a:graphicData uri="http://schemas.microsoft.com/office/word/2010/wordprocessingShape">
                    <wps:wsp>
                      <wps:cNvSpPr txBox="1"/>
                      <wps:spPr>
                        <a:xfrm>
                          <a:off x="0" y="0"/>
                          <a:ext cx="744220" cy="254635"/>
                        </a:xfrm>
                        <a:prstGeom prst="rect">
                          <a:avLst/>
                        </a:prstGeom>
                        <a:noFill/>
                        <a:ln w="6350">
                          <a:noFill/>
                        </a:ln>
                      </wps:spPr>
                      <wps:txbx>
                        <w:txbxContent>
                          <w:p w14:paraId="10A7C104" w14:textId="4E5003FE" w:rsidR="00490DAA" w:rsidRPr="00115CC6" w:rsidRDefault="00490DAA" w:rsidP="00115CC6">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Mulai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0E2456" id="Text Box 671" o:spid="_x0000_s1034" type="#_x0000_t202" style="position:absolute;left:0;text-align:left;margin-left:168.35pt;margin-top:7.3pt;width:58.6pt;height:20.0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" filled="f" stroked="f" strokeweight=".5pt">
                <v:textbox>
                  <w:txbxContent>
                    <w:p w14:paraId="10A7C104" w14:textId="4E5003FE" w:rsidR="00490DAA" w:rsidRPr="00115CC6" w:rsidRDefault="00490DAA" w:rsidP="00115CC6">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Mulai</w:t>
                      </w:r>
                    </w:p>
                  </w:txbxContent>
                </v:textbox>
              </v:shape>
            </w:pict>
          </mc:Fallback>
        </mc:AlternateContent>
      </w:r>
    </w:p>
    <w:p w14:paraId="31290717" w14:textId="3B57D203" w:rsidR="006F16BB" w:rsidRPr="006F16BB" w:rsidRDefault="006F16BB" w:rsidP="0037394E">
      <w:pPr>
        <w:spacing w:after="0" w:line="360" w:lineRule="auto"/>
        <w:jc w:val="both"/>
        <w:rPr>
          <w:rFonts w:ascii="Times New Roman" w:hAnsi="Times New Roman" w:cs="Times New Roman"/>
          <w:color w:val="000000"/>
          <w:sz w:val="24"/>
          <w:szCs w:val="24"/>
        </w:rPr>
      </w:pPr>
      <w:r w:rsidRPr="0004419C">
        <w:rPr>
          <w:rFonts w:ascii="Times New Roman" w:hAnsi="Times New Roman" w:cs="Times New Roman"/>
          <w:noProof/>
          <w:sz w:val="24"/>
          <w:szCs w:val="24"/>
          <w:lang w:eastAsia="id-ID"/>
        </w:rPr>
        <mc:AlternateContent>
          <mc:Choice Requires="wps">
            <w:drawing>
              <wp:anchor distT="0" distB="0" distL="114300" distR="114300" simplePos="0" relativeHeight="251722240" behindDoc="0" locked="0" layoutInCell="1" allowOverlap="1" wp14:anchorId="087EF898" wp14:editId="4432B70E">
                <wp:simplePos x="0" y="0"/>
                <wp:positionH relativeFrom="column">
                  <wp:posOffset>1929765</wp:posOffset>
                </wp:positionH>
                <wp:positionV relativeFrom="paragraph">
                  <wp:posOffset>6325235</wp:posOffset>
                </wp:positionV>
                <wp:extent cx="1116965" cy="403860"/>
                <wp:effectExtent l="0" t="0" r="26035" b="15240"/>
                <wp:wrapNone/>
                <wp:docPr id="774" name="Oval 774"/>
                <wp:cNvGraphicFramePr/>
                <a:graphic xmlns:a="http://schemas.openxmlformats.org/drawingml/2006/main">
                  <a:graphicData uri="http://schemas.microsoft.com/office/word/2010/wordprocessingShape">
                    <wps:wsp>
                      <wps:cNvSpPr/>
                      <wps:spPr>
                        <a:xfrm>
                          <a:off x="0" y="0"/>
                          <a:ext cx="1116965" cy="40386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8261A2D" id="Oval 774" o:spid="_x0000_s1026" style="position:absolute;margin-left:151.95pt;margin-top:498.05pt;width:87.95pt;height:31.8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" fillcolor="white [3212]" strokecolor="black [3213]" strokeweight="2pt"/>
            </w:pict>
          </mc:Fallback>
        </mc:AlternateContent>
      </w:r>
      <w:r w:rsidRPr="0004419C">
        <w:rPr>
          <w:rFonts w:ascii="Times New Roman" w:hAnsi="Times New Roman" w:cs="Times New Roman"/>
          <w:noProof/>
          <w:sz w:val="24"/>
          <w:szCs w:val="24"/>
          <w:lang w:eastAsia="id-ID"/>
        </w:rPr>
        <mc:AlternateContent>
          <mc:Choice Requires="wps">
            <w:drawing>
              <wp:anchor distT="0" distB="0" distL="114300" distR="114300" simplePos="0" relativeHeight="251752960" behindDoc="0" locked="0" layoutInCell="1" allowOverlap="1" wp14:anchorId="66E1A47E" wp14:editId="49663BBD">
                <wp:simplePos x="0" y="0"/>
                <wp:positionH relativeFrom="column">
                  <wp:posOffset>2178212</wp:posOffset>
                </wp:positionH>
                <wp:positionV relativeFrom="paragraph">
                  <wp:posOffset>6402705</wp:posOffset>
                </wp:positionV>
                <wp:extent cx="914400" cy="260985"/>
                <wp:effectExtent l="0" t="0" r="7620" b="5715"/>
                <wp:wrapNone/>
                <wp:docPr id="787" name="Text Box 787"/>
                <wp:cNvGraphicFramePr/>
                <a:graphic xmlns:a="http://schemas.openxmlformats.org/drawingml/2006/main">
                  <a:graphicData uri="http://schemas.microsoft.com/office/word/2010/wordprocessingShape">
                    <wps:wsp>
                      <wps:cNvSpPr txBox="1"/>
                      <wps:spPr>
                        <a:xfrm>
                          <a:off x="0" y="0"/>
                          <a:ext cx="914400" cy="260985"/>
                        </a:xfrm>
                        <a:prstGeom prst="rect">
                          <a:avLst/>
                        </a:prstGeom>
                        <a:solidFill>
                          <a:schemeClr val="lt1"/>
                        </a:solidFill>
                        <a:ln w="6350">
                          <a:noFill/>
                        </a:ln>
                      </wps:spPr>
                      <wps:txbx>
                        <w:txbxContent>
                          <w:p w14:paraId="65FB5C93" w14:textId="1A85ACC2" w:rsidR="00490DAA" w:rsidRPr="00F90F20" w:rsidRDefault="00490DAA" w:rsidP="00F90F20">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Selesai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6E1A47E" id="Text Box 787" o:spid="_x0000_s1035" type="#_x0000_t202" style="position:absolute;left:0;text-align:left;margin-left:171.5pt;margin-top:504.15pt;width:1in;height:20.55pt;z-index:251752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" fillcolor="white [3201]" stroked="f" strokeweight=".5pt">
                <v:textbox>
                  <w:txbxContent>
                    <w:p w14:paraId="65FB5C93" w14:textId="1A85ACC2" w:rsidR="00490DAA" w:rsidRPr="00F90F20" w:rsidRDefault="00490DAA" w:rsidP="00F90F20">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Selesai</w:t>
                      </w:r>
                    </w:p>
                  </w:txbxContent>
                </v:textbox>
              </v:shape>
            </w:pict>
          </mc:Fallback>
        </mc:AlternateContent>
      </w:r>
      <w:r w:rsidRPr="0004419C">
        <w:rPr>
          <w:rFonts w:ascii="Times New Roman" w:hAnsi="Times New Roman" w:cs="Times New Roman"/>
          <w:noProof/>
          <w:color w:val="000000"/>
          <w:sz w:val="24"/>
          <w:szCs w:val="24"/>
          <w:lang w:eastAsia="id-ID"/>
        </w:rPr>
        <mc:AlternateContent>
          <mc:Choice Requires="wps">
            <w:drawing>
              <wp:anchor distT="0" distB="0" distL="114300" distR="114300" simplePos="0" relativeHeight="251740672" behindDoc="1" locked="0" layoutInCell="1" allowOverlap="1" wp14:anchorId="1E5A2C3A" wp14:editId="03DEB0F7">
                <wp:simplePos x="0" y="0"/>
                <wp:positionH relativeFrom="column">
                  <wp:posOffset>2386492</wp:posOffset>
                </wp:positionH>
                <wp:positionV relativeFrom="paragraph">
                  <wp:posOffset>6048375</wp:posOffset>
                </wp:positionV>
                <wp:extent cx="203835" cy="265430"/>
                <wp:effectExtent l="19050" t="0" r="24765" b="39370"/>
                <wp:wrapNone/>
                <wp:docPr id="782" name="Arrow: Down 782"/>
                <wp:cNvGraphicFramePr/>
                <a:graphic xmlns:a="http://schemas.openxmlformats.org/drawingml/2006/main">
                  <a:graphicData uri="http://schemas.microsoft.com/office/word/2010/wordprocessingShape">
                    <wps:wsp>
                      <wps:cNvSpPr/>
                      <wps:spPr>
                        <a:xfrm>
                          <a:off x="0" y="0"/>
                          <a:ext cx="203835" cy="265430"/>
                        </a:xfrm>
                        <a:prstGeom prst="downArrow">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6FE2F5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82" o:spid="_x0000_s1026" type="#_x0000_t67" style="position:absolute;margin-left:187.9pt;margin-top:476.25pt;width:16.05pt;height:20.9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" adj="13306" fillcolor="white [3212]" strokecolor="black [1600]" strokeweight="2pt"/>
            </w:pict>
          </mc:Fallback>
        </mc:AlternateContent>
      </w:r>
      <w:r w:rsidRPr="0004419C">
        <w:rPr>
          <w:rFonts w:ascii="Times New Roman" w:hAnsi="Times New Roman" w:cs="Times New Roman"/>
          <w:noProof/>
          <w:color w:val="000000"/>
          <w:sz w:val="24"/>
          <w:szCs w:val="24"/>
          <w:lang w:eastAsia="id-ID"/>
        </w:rPr>
        <mc:AlternateContent>
          <mc:Choice Requires="wps">
            <w:drawing>
              <wp:anchor distT="0" distB="0" distL="114300" distR="114300" simplePos="0" relativeHeight="251743744" behindDoc="0" locked="0" layoutInCell="1" allowOverlap="1" wp14:anchorId="2AE65A2F" wp14:editId="661FD8D0">
                <wp:simplePos x="0" y="0"/>
                <wp:positionH relativeFrom="column">
                  <wp:posOffset>2037080</wp:posOffset>
                </wp:positionH>
                <wp:positionV relativeFrom="paragraph">
                  <wp:posOffset>5751357</wp:posOffset>
                </wp:positionV>
                <wp:extent cx="914400" cy="276225"/>
                <wp:effectExtent l="0" t="0" r="7620" b="9525"/>
                <wp:wrapNone/>
                <wp:docPr id="783" name="Text Box 783"/>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chemeClr val="lt1"/>
                        </a:solidFill>
                        <a:ln w="6350">
                          <a:noFill/>
                        </a:ln>
                      </wps:spPr>
                      <wps:txbx>
                        <w:txbxContent>
                          <w:p w14:paraId="45DBF6DE" w14:textId="31DBCE72" w:rsidR="00490DAA" w:rsidRPr="00C529E0" w:rsidRDefault="00490DAA" w:rsidP="00C529E0">
                            <w:pPr>
                              <w:spacing w:after="0" w:line="360" w:lineRule="auto"/>
                              <w:jc w:val="center"/>
                              <w:rPr>
                                <w:rFonts w:ascii="Times New Roman" w:hAnsi="Times New Roman"/>
                                <w:sz w:val="24"/>
                                <w:szCs w:val="24"/>
                                <w:lang w:val="en-US"/>
                              </w:rPr>
                            </w:pPr>
                            <w:r w:rsidRPr="00C529E0">
                              <w:rPr>
                                <w:rFonts w:ascii="Times New Roman" w:hAnsi="Times New Roman"/>
                                <w:sz w:val="24"/>
                                <w:szCs w:val="24"/>
                                <w:lang w:val="en-US"/>
                              </w:rPr>
                              <w:t>Kesimpulan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AE65A2F" id="Text Box 783" o:spid="_x0000_s1036" type="#_x0000_t202" style="position:absolute;left:0;text-align:left;margin-left:160.4pt;margin-top:452.85pt;width:1in;height:21.75pt;z-index:251743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" fillcolor="white [3201]" stroked="f" strokeweight=".5pt">
                <v:textbox>
                  <w:txbxContent>
                    <w:p w14:paraId="45DBF6DE" w14:textId="31DBCE72" w:rsidR="00490DAA" w:rsidRPr="00C529E0" w:rsidRDefault="00490DAA" w:rsidP="00C529E0">
                      <w:pPr>
                        <w:spacing w:after="0" w:line="360" w:lineRule="auto"/>
                        <w:jc w:val="center"/>
                        <w:rPr>
                          <w:rFonts w:ascii="Times New Roman" w:hAnsi="Times New Roman"/>
                          <w:sz w:val="24"/>
                          <w:szCs w:val="24"/>
                          <w:lang w:val="en-US"/>
                        </w:rPr>
                      </w:pPr>
                      <w:r w:rsidRPr="00C529E0">
                        <w:rPr>
                          <w:rFonts w:ascii="Times New Roman" w:hAnsi="Times New Roman"/>
                          <w:sz w:val="24"/>
                          <w:szCs w:val="24"/>
                          <w:lang w:val="en-US"/>
                        </w:rPr>
                        <w:t>Kesimpulan</w:t>
                      </w:r>
                    </w:p>
                  </w:txbxContent>
                </v:textbox>
              </v:shape>
            </w:pict>
          </mc:Fallback>
        </mc:AlternateContent>
      </w:r>
      <w:r w:rsidRPr="0004419C">
        <w:rPr>
          <w:rFonts w:ascii="Times New Roman" w:hAnsi="Times New Roman" w:cs="Times New Roman"/>
          <w:noProof/>
          <w:sz w:val="24"/>
          <w:szCs w:val="24"/>
          <w:lang w:eastAsia="id-ID"/>
        </w:rPr>
        <mc:AlternateContent>
          <mc:Choice Requires="wps">
            <w:drawing>
              <wp:anchor distT="0" distB="0" distL="114300" distR="114300" simplePos="0" relativeHeight="251725312" behindDoc="0" locked="0" layoutInCell="1" allowOverlap="1" wp14:anchorId="77420DFC" wp14:editId="7519E444">
                <wp:simplePos x="0" y="0"/>
                <wp:positionH relativeFrom="column">
                  <wp:posOffset>1842135</wp:posOffset>
                </wp:positionH>
                <wp:positionV relativeFrom="paragraph">
                  <wp:posOffset>5651662</wp:posOffset>
                </wp:positionV>
                <wp:extent cx="1307465" cy="478155"/>
                <wp:effectExtent l="0" t="0" r="26035" b="17145"/>
                <wp:wrapNone/>
                <wp:docPr id="775" name="Oval 775"/>
                <wp:cNvGraphicFramePr/>
                <a:graphic xmlns:a="http://schemas.openxmlformats.org/drawingml/2006/main">
                  <a:graphicData uri="http://schemas.microsoft.com/office/word/2010/wordprocessingShape">
                    <wps:wsp>
                      <wps:cNvSpPr/>
                      <wps:spPr>
                        <a:xfrm>
                          <a:off x="0" y="0"/>
                          <a:ext cx="1307465" cy="47815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C559DE8" id="Oval 775" o:spid="_x0000_s1026" style="position:absolute;margin-left:145.05pt;margin-top:445pt;width:102.95pt;height:37.6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" fillcolor="white [3212]" strokecolor="black [3213]" strokeweight="2pt"/>
            </w:pict>
          </mc:Fallback>
        </mc:AlternateContent>
      </w:r>
      <w:r w:rsidRPr="0004419C">
        <w:rPr>
          <w:rFonts w:ascii="Times New Roman" w:hAnsi="Times New Roman" w:cs="Times New Roman"/>
          <w:noProof/>
          <w:color w:val="000000"/>
          <w:sz w:val="24"/>
          <w:szCs w:val="24"/>
          <w:lang w:eastAsia="id-ID"/>
        </w:rPr>
        <mc:AlternateContent>
          <mc:Choice Requires="wps">
            <w:drawing>
              <wp:anchor distT="0" distB="0" distL="114300" distR="114300" simplePos="0" relativeHeight="251734528" behindDoc="1" locked="0" layoutInCell="1" allowOverlap="1" wp14:anchorId="4224452B" wp14:editId="0F7D3C48">
                <wp:simplePos x="0" y="0"/>
                <wp:positionH relativeFrom="column">
                  <wp:posOffset>2393315</wp:posOffset>
                </wp:positionH>
                <wp:positionV relativeFrom="paragraph">
                  <wp:posOffset>5373843</wp:posOffset>
                </wp:positionV>
                <wp:extent cx="203835" cy="265430"/>
                <wp:effectExtent l="19050" t="0" r="24765" b="39370"/>
                <wp:wrapNone/>
                <wp:docPr id="780" name="Arrow: Down 780"/>
                <wp:cNvGraphicFramePr/>
                <a:graphic xmlns:a="http://schemas.openxmlformats.org/drawingml/2006/main">
                  <a:graphicData uri="http://schemas.microsoft.com/office/word/2010/wordprocessingShape">
                    <wps:wsp>
                      <wps:cNvSpPr/>
                      <wps:spPr>
                        <a:xfrm>
                          <a:off x="0" y="0"/>
                          <a:ext cx="203835" cy="265430"/>
                        </a:xfrm>
                        <a:prstGeom prst="downArrow">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09BF3A" id="Arrow: Down 780" o:spid="_x0000_s1026" type="#_x0000_t67" style="position:absolute;margin-left:188.45pt;margin-top:423.15pt;width:16.05pt;height:20.9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" adj="13306" fillcolor="white [3212]" strokecolor="black [1600]" strokeweight="2pt"/>
            </w:pict>
          </mc:Fallback>
        </mc:AlternateContent>
      </w:r>
      <w:r w:rsidRPr="0004419C">
        <w:rPr>
          <w:rFonts w:ascii="Times New Roman" w:hAnsi="Times New Roman" w:cs="Times New Roman"/>
          <w:noProof/>
          <w:sz w:val="24"/>
          <w:szCs w:val="24"/>
          <w:lang w:eastAsia="id-ID"/>
        </w:rPr>
        <mc:AlternateContent>
          <mc:Choice Requires="wps">
            <w:drawing>
              <wp:anchor distT="0" distB="0" distL="114300" distR="114300" simplePos="0" relativeHeight="251737600" behindDoc="0" locked="0" layoutInCell="1" allowOverlap="1" wp14:anchorId="3819EFAF" wp14:editId="6B117EF7">
                <wp:simplePos x="0" y="0"/>
                <wp:positionH relativeFrom="column">
                  <wp:posOffset>2017395</wp:posOffset>
                </wp:positionH>
                <wp:positionV relativeFrom="paragraph">
                  <wp:posOffset>5061423</wp:posOffset>
                </wp:positionV>
                <wp:extent cx="914400" cy="296545"/>
                <wp:effectExtent l="0" t="0" r="9525" b="8255"/>
                <wp:wrapNone/>
                <wp:docPr id="781" name="Text Box 781"/>
                <wp:cNvGraphicFramePr/>
                <a:graphic xmlns:a="http://schemas.openxmlformats.org/drawingml/2006/main">
                  <a:graphicData uri="http://schemas.microsoft.com/office/word/2010/wordprocessingShape">
                    <wps:wsp>
                      <wps:cNvSpPr txBox="1"/>
                      <wps:spPr>
                        <a:xfrm>
                          <a:off x="0" y="0"/>
                          <a:ext cx="914400" cy="296545"/>
                        </a:xfrm>
                        <a:prstGeom prst="rect">
                          <a:avLst/>
                        </a:prstGeom>
                        <a:solidFill>
                          <a:schemeClr val="bg1"/>
                        </a:solidFill>
                        <a:ln w="6350">
                          <a:noFill/>
                        </a:ln>
                      </wps:spPr>
                      <wps:txbx>
                        <w:txbxContent>
                          <w:p w14:paraId="47CDC3BB" w14:textId="218E04B4" w:rsidR="00490DAA" w:rsidRPr="00C529E0" w:rsidRDefault="00490DAA" w:rsidP="00C529E0">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Analisa Data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819EFAF" id="Text Box 781" o:spid="_x0000_s1037" type="#_x0000_t202" style="position:absolute;left:0;text-align:left;margin-left:158.85pt;margin-top:398.55pt;width:1in;height:23.35pt;z-index:251737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" fillcolor="white [3212]" stroked="f" strokeweight=".5pt">
                <v:textbox>
                  <w:txbxContent>
                    <w:p w14:paraId="47CDC3BB" w14:textId="218E04B4" w:rsidR="00490DAA" w:rsidRPr="00C529E0" w:rsidRDefault="00490DAA" w:rsidP="00C529E0">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Analisa Data</w:t>
                      </w:r>
                    </w:p>
                  </w:txbxContent>
                </v:textbox>
              </v:shape>
            </w:pict>
          </mc:Fallback>
        </mc:AlternateContent>
      </w:r>
      <w:r w:rsidRPr="0004419C">
        <w:rPr>
          <w:rFonts w:ascii="Times New Roman" w:hAnsi="Times New Roman" w:cs="Times New Roman"/>
          <w:noProof/>
          <w:sz w:val="24"/>
          <w:szCs w:val="24"/>
          <w:lang w:eastAsia="id-ID"/>
        </w:rPr>
        <mc:AlternateContent>
          <mc:Choice Requires="wps">
            <w:drawing>
              <wp:anchor distT="0" distB="0" distL="114300" distR="114300" simplePos="0" relativeHeight="251716096" behindDoc="0" locked="0" layoutInCell="1" allowOverlap="1" wp14:anchorId="417F675B" wp14:editId="320CE275">
                <wp:simplePos x="0" y="0"/>
                <wp:positionH relativeFrom="column">
                  <wp:posOffset>1731645</wp:posOffset>
                </wp:positionH>
                <wp:positionV relativeFrom="paragraph">
                  <wp:posOffset>4973793</wp:posOffset>
                </wp:positionV>
                <wp:extent cx="1532890" cy="478155"/>
                <wp:effectExtent l="0" t="0" r="10160" b="17145"/>
                <wp:wrapNone/>
                <wp:docPr id="772" name="Oval 772"/>
                <wp:cNvGraphicFramePr/>
                <a:graphic xmlns:a="http://schemas.openxmlformats.org/drawingml/2006/main">
                  <a:graphicData uri="http://schemas.microsoft.com/office/word/2010/wordprocessingShape">
                    <wps:wsp>
                      <wps:cNvSpPr/>
                      <wps:spPr>
                        <a:xfrm>
                          <a:off x="0" y="0"/>
                          <a:ext cx="1532890" cy="47815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C8E17C5" id="Oval 772" o:spid="_x0000_s1026" style="position:absolute;margin-left:136.35pt;margin-top:391.65pt;width:120.7pt;height:37.6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" fillcolor="white [3212]" strokecolor="black [3213]" strokeweight="2pt"/>
            </w:pict>
          </mc:Fallback>
        </mc:AlternateContent>
      </w:r>
      <w:r w:rsidRPr="0004419C">
        <w:rPr>
          <w:rFonts w:ascii="Times New Roman" w:hAnsi="Times New Roman" w:cs="Times New Roman"/>
          <w:noProof/>
          <w:color w:val="000000"/>
          <w:sz w:val="24"/>
          <w:szCs w:val="24"/>
          <w:lang w:eastAsia="id-ID"/>
        </w:rPr>
        <mc:AlternateContent>
          <mc:Choice Requires="wps">
            <w:drawing>
              <wp:anchor distT="0" distB="0" distL="114300" distR="114300" simplePos="0" relativeHeight="251731456" behindDoc="1" locked="0" layoutInCell="1" allowOverlap="1" wp14:anchorId="76F9A11B" wp14:editId="319FF076">
                <wp:simplePos x="0" y="0"/>
                <wp:positionH relativeFrom="column">
                  <wp:posOffset>2399665</wp:posOffset>
                </wp:positionH>
                <wp:positionV relativeFrom="paragraph">
                  <wp:posOffset>4694393</wp:posOffset>
                </wp:positionV>
                <wp:extent cx="203835" cy="265430"/>
                <wp:effectExtent l="19050" t="0" r="24765" b="39370"/>
                <wp:wrapNone/>
                <wp:docPr id="779" name="Arrow: Down 779"/>
                <wp:cNvGraphicFramePr/>
                <a:graphic xmlns:a="http://schemas.openxmlformats.org/drawingml/2006/main">
                  <a:graphicData uri="http://schemas.microsoft.com/office/word/2010/wordprocessingShape">
                    <wps:wsp>
                      <wps:cNvSpPr/>
                      <wps:spPr>
                        <a:xfrm>
                          <a:off x="0" y="0"/>
                          <a:ext cx="203835" cy="265430"/>
                        </a:xfrm>
                        <a:prstGeom prst="downArrow">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88B02F" id="Arrow: Down 779" o:spid="_x0000_s1026" type="#_x0000_t67" style="position:absolute;margin-left:188.95pt;margin-top:369.65pt;width:16.05pt;height:20.9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" adj="13306" fillcolor="white [3212]" strokecolor="black [1600]" strokeweight="2pt"/>
            </w:pict>
          </mc:Fallback>
        </mc:AlternateContent>
      </w:r>
      <w:r w:rsidRPr="0004419C">
        <w:rPr>
          <w:rFonts w:ascii="Times New Roman" w:hAnsi="Times New Roman" w:cs="Times New Roman"/>
          <w:noProof/>
          <w:sz w:val="24"/>
          <w:szCs w:val="24"/>
          <w:lang w:eastAsia="id-ID"/>
        </w:rPr>
        <mc:AlternateContent>
          <mc:Choice Requires="wps">
            <w:drawing>
              <wp:anchor distT="0" distB="0" distL="114300" distR="114300" simplePos="0" relativeHeight="251728384" behindDoc="0" locked="0" layoutInCell="1" allowOverlap="1" wp14:anchorId="4EF2FC1F" wp14:editId="2BA50E78">
                <wp:simplePos x="0" y="0"/>
                <wp:positionH relativeFrom="column">
                  <wp:posOffset>1954530</wp:posOffset>
                </wp:positionH>
                <wp:positionV relativeFrom="paragraph">
                  <wp:posOffset>4397213</wp:posOffset>
                </wp:positionV>
                <wp:extent cx="914400" cy="276225"/>
                <wp:effectExtent l="0" t="0" r="18415" b="28575"/>
                <wp:wrapNone/>
                <wp:docPr id="776" name="Text Box 776"/>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solidFill>
                            <a:schemeClr val="bg1"/>
                          </a:solidFill>
                        </a:ln>
                      </wps:spPr>
                      <wps:txbx>
                        <w:txbxContent>
                          <w:p w14:paraId="6CF4834E" w14:textId="495D711F" w:rsidR="00490DAA" w:rsidRPr="00E22C0E" w:rsidRDefault="00490DAA" w:rsidP="00E22C0E">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Data Penelitian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EF2FC1F" id="Text Box 776" o:spid="_x0000_s1038" type="#_x0000_t202" style="position:absolute;left:0;text-align:left;margin-left:153.9pt;margin-top:346.25pt;width:1in;height:21.75pt;z-index:251728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" filled="f" strokecolor="white [3212]" strokeweight=".5pt">
                <v:textbox>
                  <w:txbxContent>
                    <w:p w14:paraId="6CF4834E" w14:textId="495D711F" w:rsidR="00490DAA" w:rsidRPr="00E22C0E" w:rsidRDefault="00490DAA" w:rsidP="00E22C0E">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Data Penelitian</w:t>
                      </w:r>
                    </w:p>
                  </w:txbxContent>
                </v:textbox>
              </v:shape>
            </w:pict>
          </mc:Fallback>
        </mc:AlternateContent>
      </w:r>
      <w:r w:rsidRPr="0004419C">
        <w:rPr>
          <w:rFonts w:ascii="Times New Roman" w:hAnsi="Times New Roman" w:cs="Times New Roman"/>
          <w:noProof/>
          <w:sz w:val="24"/>
          <w:szCs w:val="24"/>
          <w:lang w:eastAsia="id-ID"/>
        </w:rPr>
        <mc:AlternateContent>
          <mc:Choice Requires="wps">
            <w:drawing>
              <wp:anchor distT="0" distB="0" distL="114300" distR="114300" simplePos="0" relativeHeight="251719168" behindDoc="0" locked="0" layoutInCell="1" allowOverlap="1" wp14:anchorId="76B1ED78" wp14:editId="745D2763">
                <wp:simplePos x="0" y="0"/>
                <wp:positionH relativeFrom="column">
                  <wp:posOffset>1725930</wp:posOffset>
                </wp:positionH>
                <wp:positionV relativeFrom="paragraph">
                  <wp:posOffset>4307840</wp:posOffset>
                </wp:positionV>
                <wp:extent cx="1574800" cy="478155"/>
                <wp:effectExtent l="0" t="0" r="25400" b="17145"/>
                <wp:wrapNone/>
                <wp:docPr id="773" name="Oval 773"/>
                <wp:cNvGraphicFramePr/>
                <a:graphic xmlns:a="http://schemas.openxmlformats.org/drawingml/2006/main">
                  <a:graphicData uri="http://schemas.microsoft.com/office/word/2010/wordprocessingShape">
                    <wps:wsp>
                      <wps:cNvSpPr/>
                      <wps:spPr>
                        <a:xfrm>
                          <a:off x="0" y="0"/>
                          <a:ext cx="1574800" cy="47815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A5C7B2A" id="Oval 773" o:spid="_x0000_s1026" style="position:absolute;margin-left:135.9pt;margin-top:339.2pt;width:124pt;height:37.6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" fillcolor="white [3212]" strokecolor="black [3213]" strokeweight="2pt"/>
            </w:pict>
          </mc:Fallback>
        </mc:AlternateContent>
      </w:r>
      <w:r w:rsidRPr="0004419C">
        <w:rPr>
          <w:rFonts w:ascii="Times New Roman" w:hAnsi="Times New Roman" w:cs="Times New Roman"/>
          <w:noProof/>
          <w:color w:val="000000"/>
          <w:sz w:val="24"/>
          <w:szCs w:val="24"/>
          <w:lang w:eastAsia="id-ID"/>
        </w:rPr>
        <mc:AlternateContent>
          <mc:Choice Requires="wps">
            <w:drawing>
              <wp:anchor distT="0" distB="0" distL="114300" distR="114300" simplePos="0" relativeHeight="251679232" behindDoc="1" locked="0" layoutInCell="1" allowOverlap="1" wp14:anchorId="58280247" wp14:editId="1952352C">
                <wp:simplePos x="0" y="0"/>
                <wp:positionH relativeFrom="column">
                  <wp:posOffset>2403475</wp:posOffset>
                </wp:positionH>
                <wp:positionV relativeFrom="paragraph">
                  <wp:posOffset>4033358</wp:posOffset>
                </wp:positionV>
                <wp:extent cx="203835" cy="265430"/>
                <wp:effectExtent l="19050" t="0" r="24765" b="39370"/>
                <wp:wrapNone/>
                <wp:docPr id="757" name="Arrow: Down 757"/>
                <wp:cNvGraphicFramePr/>
                <a:graphic xmlns:a="http://schemas.openxmlformats.org/drawingml/2006/main">
                  <a:graphicData uri="http://schemas.microsoft.com/office/word/2010/wordprocessingShape">
                    <wps:wsp>
                      <wps:cNvSpPr/>
                      <wps:spPr>
                        <a:xfrm>
                          <a:off x="0" y="0"/>
                          <a:ext cx="203835" cy="265430"/>
                        </a:xfrm>
                        <a:prstGeom prst="downArrow">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F46FCE" id="Arrow: Down 757" o:spid="_x0000_s1026" type="#_x0000_t67" style="position:absolute;margin-left:189.25pt;margin-top:317.6pt;width:16.05pt;height:20.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" adj="13306" fillcolor="white [3212]" strokecolor="black [1600]" strokeweight="2pt"/>
            </w:pict>
          </mc:Fallback>
        </mc:AlternateContent>
      </w:r>
      <w:r w:rsidRPr="0004419C">
        <w:rPr>
          <w:rFonts w:ascii="Times New Roman" w:hAnsi="Times New Roman" w:cs="Times New Roman"/>
          <w:noProof/>
          <w:color w:val="000000"/>
          <w:sz w:val="24"/>
          <w:szCs w:val="24"/>
          <w:lang w:eastAsia="id-ID"/>
        </w:rPr>
        <mc:AlternateContent>
          <mc:Choice Requires="wps">
            <w:drawing>
              <wp:anchor distT="0" distB="0" distL="114300" distR="114300" simplePos="0" relativeHeight="251706880" behindDoc="0" locked="0" layoutInCell="1" allowOverlap="1" wp14:anchorId="7CEA6C4C" wp14:editId="46FFA9AD">
                <wp:simplePos x="0" y="0"/>
                <wp:positionH relativeFrom="column">
                  <wp:posOffset>290195</wp:posOffset>
                </wp:positionH>
                <wp:positionV relativeFrom="paragraph">
                  <wp:posOffset>3858260</wp:posOffset>
                </wp:positionV>
                <wp:extent cx="4401820" cy="403860"/>
                <wp:effectExtent l="0" t="0" r="0" b="0"/>
                <wp:wrapNone/>
                <wp:docPr id="769" name="Minus Sign 769"/>
                <wp:cNvGraphicFramePr/>
                <a:graphic xmlns:a="http://schemas.openxmlformats.org/drawingml/2006/main">
                  <a:graphicData uri="http://schemas.microsoft.com/office/word/2010/wordprocessingShape">
                    <wps:wsp>
                      <wps:cNvSpPr/>
                      <wps:spPr>
                        <a:xfrm>
                          <a:off x="0" y="0"/>
                          <a:ext cx="4401820" cy="403860"/>
                        </a:xfrm>
                        <a:prstGeom prst="mathMinus">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34F6EF" id="Minus Sign 769" o:spid="_x0000_s1026" style="position:absolute;margin-left:22.85pt;margin-top:303.8pt;width:346.6pt;height:31.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01820,40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" path="m583461,154436r3234898,l3818359,249424r-3234898,l583461,154436xe" fillcolor="white [3212]" strokecolor="black [1600]" strokeweight="2pt">
                <v:path arrowok="t" o:connecttype="custom" o:connectlocs="583461,154436;3818359,154436;3818359,249424;583461,249424;583461,154436" o:connectangles="0,0,0,0,0"/>
              </v:shape>
            </w:pict>
          </mc:Fallback>
        </mc:AlternateContent>
      </w:r>
      <w:r w:rsidRPr="0004419C">
        <w:rPr>
          <w:rFonts w:ascii="Times New Roman" w:hAnsi="Times New Roman" w:cs="Times New Roman"/>
          <w:noProof/>
          <w:color w:val="000000"/>
          <w:sz w:val="24"/>
          <w:szCs w:val="24"/>
          <w:lang w:eastAsia="id-ID"/>
        </w:rPr>
        <mc:AlternateContent>
          <mc:Choice Requires="wps">
            <w:drawing>
              <wp:anchor distT="0" distB="0" distL="114300" distR="114300" simplePos="0" relativeHeight="251713024" behindDoc="1" locked="0" layoutInCell="1" allowOverlap="1" wp14:anchorId="6E99A673" wp14:editId="7F598DA6">
                <wp:simplePos x="0" y="0"/>
                <wp:positionH relativeFrom="column">
                  <wp:posOffset>3861117</wp:posOffset>
                </wp:positionH>
                <wp:positionV relativeFrom="paragraph">
                  <wp:posOffset>3670780</wp:posOffset>
                </wp:positionV>
                <wp:extent cx="414655" cy="403860"/>
                <wp:effectExtent l="0" t="0" r="0" b="0"/>
                <wp:wrapNone/>
                <wp:docPr id="771" name="Minus Sign 771"/>
                <wp:cNvGraphicFramePr/>
                <a:graphic xmlns:a="http://schemas.openxmlformats.org/drawingml/2006/main">
                  <a:graphicData uri="http://schemas.microsoft.com/office/word/2010/wordprocessingShape">
                    <wps:wsp>
                      <wps:cNvSpPr/>
                      <wps:spPr>
                        <a:xfrm rot="5400000">
                          <a:off x="0" y="0"/>
                          <a:ext cx="414655" cy="403860"/>
                        </a:xfrm>
                        <a:prstGeom prst="mathMinus">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C1AE01" id="Minus Sign 771" o:spid="_x0000_s1026" style="position:absolute;margin-left:304pt;margin-top:289.05pt;width:32.65pt;height:31.8pt;rotation:90;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4655,40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" path="m54963,154436r304729,l359692,249424r-304729,l54963,154436xe" fillcolor="white [3212]" strokecolor="black [1600]" strokeweight="2pt">
                <v:path arrowok="t" o:connecttype="custom" o:connectlocs="54963,154436;359692,154436;359692,249424;54963,249424;54963,154436" o:connectangles="0,0,0,0,0"/>
              </v:shape>
            </w:pict>
          </mc:Fallback>
        </mc:AlternateContent>
      </w:r>
      <w:r w:rsidRPr="0004419C">
        <w:rPr>
          <w:rFonts w:ascii="Times New Roman" w:hAnsi="Times New Roman" w:cs="Times New Roman"/>
          <w:noProof/>
          <w:color w:val="000000"/>
          <w:sz w:val="24"/>
          <w:szCs w:val="24"/>
          <w:lang w:eastAsia="id-ID"/>
        </w:rPr>
        <mc:AlternateContent>
          <mc:Choice Requires="wps">
            <w:drawing>
              <wp:anchor distT="0" distB="0" distL="114300" distR="114300" simplePos="0" relativeHeight="251648512" behindDoc="1" locked="0" layoutInCell="1" allowOverlap="1" wp14:anchorId="59B18DD7" wp14:editId="752DFFC4">
                <wp:simplePos x="0" y="0"/>
                <wp:positionH relativeFrom="column">
                  <wp:posOffset>2403475</wp:posOffset>
                </wp:positionH>
                <wp:positionV relativeFrom="paragraph">
                  <wp:posOffset>3733327</wp:posOffset>
                </wp:positionV>
                <wp:extent cx="203835" cy="265430"/>
                <wp:effectExtent l="19050" t="0" r="24765" b="39370"/>
                <wp:wrapNone/>
                <wp:docPr id="795" name="Arrow: Down 795"/>
                <wp:cNvGraphicFramePr/>
                <a:graphic xmlns:a="http://schemas.openxmlformats.org/drawingml/2006/main">
                  <a:graphicData uri="http://schemas.microsoft.com/office/word/2010/wordprocessingShape">
                    <wps:wsp>
                      <wps:cNvSpPr/>
                      <wps:spPr>
                        <a:xfrm>
                          <a:off x="0" y="0"/>
                          <a:ext cx="203835" cy="265430"/>
                        </a:xfrm>
                        <a:prstGeom prst="downArrow">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D7CCC2" id="Arrow: Down 795" o:spid="_x0000_s1026" type="#_x0000_t67" style="position:absolute;margin-left:189.25pt;margin-top:293.95pt;width:16.05pt;height:20.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" adj="13306" fillcolor="white [3212]" strokecolor="black [1600]" strokeweight="2pt"/>
            </w:pict>
          </mc:Fallback>
        </mc:AlternateContent>
      </w:r>
      <w:r w:rsidR="0037394E" w:rsidRPr="0004419C">
        <w:rPr>
          <w:rFonts w:ascii="Times New Roman" w:hAnsi="Times New Roman" w:cs="Times New Roman"/>
          <w:noProof/>
          <w:color w:val="000000"/>
          <w:sz w:val="24"/>
          <w:szCs w:val="24"/>
          <w:lang w:eastAsia="id-ID"/>
        </w:rPr>
        <mc:AlternateContent>
          <mc:Choice Requires="wps">
            <w:drawing>
              <wp:anchor distT="0" distB="0" distL="114300" distR="114300" simplePos="0" relativeHeight="251709952" behindDoc="1" locked="0" layoutInCell="1" allowOverlap="1" wp14:anchorId="0D77E94B" wp14:editId="44BAC090">
                <wp:simplePos x="0" y="0"/>
                <wp:positionH relativeFrom="column">
                  <wp:posOffset>648490</wp:posOffset>
                </wp:positionH>
                <wp:positionV relativeFrom="paragraph">
                  <wp:posOffset>3643948</wp:posOffset>
                </wp:positionV>
                <wp:extent cx="541655" cy="403860"/>
                <wp:effectExtent l="0" t="0" r="0" b="0"/>
                <wp:wrapNone/>
                <wp:docPr id="770" name="Minus Sign 770"/>
                <wp:cNvGraphicFramePr/>
                <a:graphic xmlns:a="http://schemas.openxmlformats.org/drawingml/2006/main">
                  <a:graphicData uri="http://schemas.microsoft.com/office/word/2010/wordprocessingShape">
                    <wps:wsp>
                      <wps:cNvSpPr/>
                      <wps:spPr>
                        <a:xfrm rot="5400000">
                          <a:off x="0" y="0"/>
                          <a:ext cx="541655" cy="403860"/>
                        </a:xfrm>
                        <a:prstGeom prst="mathMinus">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3F511C" id="Minus Sign 770" o:spid="_x0000_s1026" style="position:absolute;margin-left:51.05pt;margin-top:286.95pt;width:42.65pt;height:31.8pt;rotation:90;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1655,40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" path="m71796,154436r398063,l469859,249424r-398063,l71796,154436xe" fillcolor="white [3212]" strokecolor="black [1600]" strokeweight="2pt">
                <v:path arrowok="t" o:connecttype="custom" o:connectlocs="71796,154436;469859,154436;469859,249424;71796,249424;71796,154436" o:connectangles="0,0,0,0,0"/>
              </v:shape>
            </w:pict>
          </mc:Fallback>
        </mc:AlternateContent>
      </w:r>
      <w:r w:rsidR="0037394E" w:rsidRPr="0004419C">
        <w:rPr>
          <w:rFonts w:ascii="Times New Roman" w:hAnsi="Times New Roman" w:cs="Times New Roman"/>
          <w:noProof/>
          <w:sz w:val="24"/>
          <w:szCs w:val="24"/>
          <w:lang w:eastAsia="id-ID"/>
        </w:rPr>
        <mc:AlternateContent>
          <mc:Choice Requires="wps">
            <w:drawing>
              <wp:anchor distT="0" distB="0" distL="114300" distR="114300" simplePos="0" relativeHeight="251700736" behindDoc="0" locked="0" layoutInCell="1" allowOverlap="1" wp14:anchorId="0B16CAC4" wp14:editId="5CE4C2EA">
                <wp:simplePos x="0" y="0"/>
                <wp:positionH relativeFrom="column">
                  <wp:posOffset>519430</wp:posOffset>
                </wp:positionH>
                <wp:positionV relativeFrom="paragraph">
                  <wp:posOffset>3428203</wp:posOffset>
                </wp:positionV>
                <wp:extent cx="914400" cy="297180"/>
                <wp:effectExtent l="0" t="0" r="11430" b="26670"/>
                <wp:wrapNone/>
                <wp:docPr id="765" name="Text Box 765"/>
                <wp:cNvGraphicFramePr/>
                <a:graphic xmlns:a="http://schemas.openxmlformats.org/drawingml/2006/main">
                  <a:graphicData uri="http://schemas.microsoft.com/office/word/2010/wordprocessingShape">
                    <wps:wsp>
                      <wps:cNvSpPr txBox="1"/>
                      <wps:spPr>
                        <a:xfrm>
                          <a:off x="0" y="0"/>
                          <a:ext cx="914400" cy="297180"/>
                        </a:xfrm>
                        <a:prstGeom prst="rect">
                          <a:avLst/>
                        </a:prstGeom>
                        <a:noFill/>
                        <a:ln w="6350">
                          <a:solidFill>
                            <a:schemeClr val="bg1"/>
                          </a:solidFill>
                        </a:ln>
                      </wps:spPr>
                      <wps:txbx>
                        <w:txbxContent>
                          <w:p w14:paraId="7827719A" w14:textId="7B2C93B4" w:rsidR="00490DAA" w:rsidRPr="00B474AE" w:rsidRDefault="00490DAA" w:rsidP="00B474AE">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Uji Impact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B16CAC4" id="Text Box 765" o:spid="_x0000_s1039" type="#_x0000_t202" style="position:absolute;left:0;text-align:left;margin-left:40.9pt;margin-top:269.95pt;width:1in;height:23.4pt;z-index:2517007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" filled="f" strokecolor="white [3212]" strokeweight=".5pt">
                <v:textbox>
                  <w:txbxContent>
                    <w:p w14:paraId="7827719A" w14:textId="7B2C93B4" w:rsidR="00490DAA" w:rsidRPr="00B474AE" w:rsidRDefault="00490DAA" w:rsidP="00B474AE">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Uji Impact</w:t>
                      </w:r>
                    </w:p>
                  </w:txbxContent>
                </v:textbox>
              </v:shape>
            </w:pict>
          </mc:Fallback>
        </mc:AlternateContent>
      </w:r>
      <w:r w:rsidR="0037394E" w:rsidRPr="0004419C">
        <w:rPr>
          <w:rFonts w:ascii="Times New Roman" w:hAnsi="Times New Roman" w:cs="Times New Roman"/>
          <w:noProof/>
          <w:sz w:val="24"/>
          <w:szCs w:val="24"/>
          <w:lang w:eastAsia="id-ID"/>
        </w:rPr>
        <mc:AlternateContent>
          <mc:Choice Requires="wps">
            <w:drawing>
              <wp:anchor distT="0" distB="0" distL="114300" distR="114300" simplePos="0" relativeHeight="251703808" behindDoc="0" locked="0" layoutInCell="1" allowOverlap="1" wp14:anchorId="2265C97A" wp14:editId="7BAED118">
                <wp:simplePos x="0" y="0"/>
                <wp:positionH relativeFrom="column">
                  <wp:posOffset>3669827</wp:posOffset>
                </wp:positionH>
                <wp:positionV relativeFrom="paragraph">
                  <wp:posOffset>3427095</wp:posOffset>
                </wp:positionV>
                <wp:extent cx="914400" cy="307975"/>
                <wp:effectExtent l="0" t="0" r="19685" b="15875"/>
                <wp:wrapNone/>
                <wp:docPr id="766" name="Text Box 766"/>
                <wp:cNvGraphicFramePr/>
                <a:graphic xmlns:a="http://schemas.openxmlformats.org/drawingml/2006/main">
                  <a:graphicData uri="http://schemas.microsoft.com/office/word/2010/wordprocessingShape">
                    <wps:wsp>
                      <wps:cNvSpPr txBox="1"/>
                      <wps:spPr>
                        <a:xfrm>
                          <a:off x="0" y="0"/>
                          <a:ext cx="914400" cy="307975"/>
                        </a:xfrm>
                        <a:prstGeom prst="rect">
                          <a:avLst/>
                        </a:prstGeom>
                        <a:noFill/>
                        <a:ln w="6350">
                          <a:solidFill>
                            <a:schemeClr val="bg1"/>
                          </a:solidFill>
                        </a:ln>
                      </wps:spPr>
                      <wps:txbx>
                        <w:txbxContent>
                          <w:p w14:paraId="2D350153" w14:textId="01C47978" w:rsidR="00490DAA" w:rsidRPr="00B474AE" w:rsidRDefault="00490DAA" w:rsidP="00B474AE">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Uji Korosi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265C97A" id="Text Box 766" o:spid="_x0000_s1040" type="#_x0000_t202" style="position:absolute;left:0;text-align:left;margin-left:288.95pt;margin-top:269.85pt;width:1in;height:24.25pt;z-index:2517038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" filled="f" strokecolor="white [3212]" strokeweight=".5pt">
                <v:textbox>
                  <w:txbxContent>
                    <w:p w14:paraId="2D350153" w14:textId="01C47978" w:rsidR="00490DAA" w:rsidRPr="00B474AE" w:rsidRDefault="00490DAA" w:rsidP="00B474AE">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Uji Korosi</w:t>
                      </w:r>
                    </w:p>
                  </w:txbxContent>
                </v:textbox>
              </v:shape>
            </w:pict>
          </mc:Fallback>
        </mc:AlternateContent>
      </w:r>
      <w:r w:rsidR="0037394E" w:rsidRPr="0004419C">
        <w:rPr>
          <w:rFonts w:ascii="Times New Roman" w:hAnsi="Times New Roman" w:cs="Times New Roman"/>
          <w:noProof/>
          <w:sz w:val="24"/>
          <w:szCs w:val="24"/>
          <w:lang w:eastAsia="id-ID"/>
        </w:rPr>
        <mc:AlternateContent>
          <mc:Choice Requires="wps">
            <w:drawing>
              <wp:anchor distT="0" distB="0" distL="114300" distR="114300" simplePos="0" relativeHeight="251697664" behindDoc="0" locked="0" layoutInCell="1" allowOverlap="1" wp14:anchorId="36CD97BD" wp14:editId="0C27E7F8">
                <wp:simplePos x="0" y="0"/>
                <wp:positionH relativeFrom="column">
                  <wp:posOffset>3427568</wp:posOffset>
                </wp:positionH>
                <wp:positionV relativeFrom="paragraph">
                  <wp:posOffset>3333115</wp:posOffset>
                </wp:positionV>
                <wp:extent cx="1307465" cy="478155"/>
                <wp:effectExtent l="0" t="0" r="26035" b="17145"/>
                <wp:wrapNone/>
                <wp:docPr id="764" name="Oval 764"/>
                <wp:cNvGraphicFramePr/>
                <a:graphic xmlns:a="http://schemas.openxmlformats.org/drawingml/2006/main">
                  <a:graphicData uri="http://schemas.microsoft.com/office/word/2010/wordprocessingShape">
                    <wps:wsp>
                      <wps:cNvSpPr/>
                      <wps:spPr>
                        <a:xfrm>
                          <a:off x="0" y="0"/>
                          <a:ext cx="1307465" cy="47815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725EF51" id="Oval 764" o:spid="_x0000_s1026" style="position:absolute;margin-left:269.9pt;margin-top:262.45pt;width:102.95pt;height:37.6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" fillcolor="white [3212]" strokecolor="black [3213]" strokeweight="2pt"/>
            </w:pict>
          </mc:Fallback>
        </mc:AlternateContent>
      </w:r>
      <w:r w:rsidR="0037394E" w:rsidRPr="0004419C">
        <w:rPr>
          <w:rFonts w:ascii="Times New Roman" w:hAnsi="Times New Roman" w:cs="Times New Roman"/>
          <w:noProof/>
          <w:color w:val="000000"/>
          <w:sz w:val="24"/>
          <w:szCs w:val="24"/>
          <w:lang w:eastAsia="id-ID"/>
        </w:rPr>
        <mc:AlternateContent>
          <mc:Choice Requires="wps">
            <w:drawing>
              <wp:anchor distT="0" distB="0" distL="114300" distR="114300" simplePos="0" relativeHeight="251682304" behindDoc="1" locked="0" layoutInCell="1" allowOverlap="1" wp14:anchorId="10786995" wp14:editId="01296A7E">
                <wp:simplePos x="0" y="0"/>
                <wp:positionH relativeFrom="column">
                  <wp:posOffset>3206432</wp:posOffset>
                </wp:positionH>
                <wp:positionV relativeFrom="paragraph">
                  <wp:posOffset>3451381</wp:posOffset>
                </wp:positionV>
                <wp:extent cx="203835" cy="265430"/>
                <wp:effectExtent l="7303" t="11747" r="13017" b="32068"/>
                <wp:wrapNone/>
                <wp:docPr id="758" name="Arrow: Down 758"/>
                <wp:cNvGraphicFramePr/>
                <a:graphic xmlns:a="http://schemas.openxmlformats.org/drawingml/2006/main">
                  <a:graphicData uri="http://schemas.microsoft.com/office/word/2010/wordprocessingShape">
                    <wps:wsp>
                      <wps:cNvSpPr/>
                      <wps:spPr>
                        <a:xfrm rot="16200000">
                          <a:off x="0" y="0"/>
                          <a:ext cx="203835" cy="265430"/>
                        </a:xfrm>
                        <a:prstGeom prst="downArrow">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BB3BF7" id="Arrow: Down 758" o:spid="_x0000_s1026" type="#_x0000_t67" style="position:absolute;margin-left:252.45pt;margin-top:271.75pt;width:16.05pt;height:20.9pt;rotation:-90;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" adj="13306" fillcolor="white [3212]" strokecolor="black [1600]" strokeweight="2pt"/>
            </w:pict>
          </mc:Fallback>
        </mc:AlternateContent>
      </w:r>
      <w:r w:rsidR="0037394E" w:rsidRPr="0004419C">
        <w:rPr>
          <w:rFonts w:ascii="Times New Roman" w:hAnsi="Times New Roman" w:cs="Times New Roman"/>
          <w:noProof/>
          <w:sz w:val="24"/>
          <w:szCs w:val="24"/>
          <w:lang w:eastAsia="id-ID"/>
        </w:rPr>
        <mc:AlternateContent>
          <mc:Choice Requires="wps">
            <w:drawing>
              <wp:anchor distT="0" distB="0" distL="114300" distR="114300" simplePos="0" relativeHeight="251694592" behindDoc="0" locked="0" layoutInCell="1" allowOverlap="1" wp14:anchorId="0B6D6ECE" wp14:editId="5FB2B376">
                <wp:simplePos x="0" y="0"/>
                <wp:positionH relativeFrom="column">
                  <wp:posOffset>269875</wp:posOffset>
                </wp:positionH>
                <wp:positionV relativeFrom="paragraph">
                  <wp:posOffset>3343113</wp:posOffset>
                </wp:positionV>
                <wp:extent cx="1322070" cy="478155"/>
                <wp:effectExtent l="0" t="0" r="11430" b="17145"/>
                <wp:wrapNone/>
                <wp:docPr id="763" name="Oval 763"/>
                <wp:cNvGraphicFramePr/>
                <a:graphic xmlns:a="http://schemas.openxmlformats.org/drawingml/2006/main">
                  <a:graphicData uri="http://schemas.microsoft.com/office/word/2010/wordprocessingShape">
                    <wps:wsp>
                      <wps:cNvSpPr/>
                      <wps:spPr>
                        <a:xfrm>
                          <a:off x="0" y="0"/>
                          <a:ext cx="1322070" cy="47815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5DFAA64" id="Oval 763" o:spid="_x0000_s1026" style="position:absolute;margin-left:21.25pt;margin-top:263.25pt;width:104.1pt;height:37.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" fillcolor="white [3212]" strokecolor="black [3213]" strokeweight="2pt"/>
            </w:pict>
          </mc:Fallback>
        </mc:AlternateContent>
      </w:r>
      <w:r w:rsidR="0037394E" w:rsidRPr="0004419C">
        <w:rPr>
          <w:rFonts w:ascii="Times New Roman" w:hAnsi="Times New Roman" w:cs="Times New Roman"/>
          <w:noProof/>
          <w:color w:val="000000"/>
          <w:sz w:val="24"/>
          <w:szCs w:val="24"/>
          <w:lang w:eastAsia="id-ID"/>
        </w:rPr>
        <mc:AlternateContent>
          <mc:Choice Requires="wps">
            <w:drawing>
              <wp:anchor distT="0" distB="0" distL="114300" distR="114300" simplePos="0" relativeHeight="251685376" behindDoc="1" locked="0" layoutInCell="1" allowOverlap="1" wp14:anchorId="3BEF073A" wp14:editId="6FA4808F">
                <wp:simplePos x="0" y="0"/>
                <wp:positionH relativeFrom="column">
                  <wp:posOffset>1618297</wp:posOffset>
                </wp:positionH>
                <wp:positionV relativeFrom="paragraph">
                  <wp:posOffset>3447895</wp:posOffset>
                </wp:positionV>
                <wp:extent cx="203835" cy="265430"/>
                <wp:effectExtent l="26353" t="11747" r="0" b="32068"/>
                <wp:wrapNone/>
                <wp:docPr id="759" name="Arrow: Down 759"/>
                <wp:cNvGraphicFramePr/>
                <a:graphic xmlns:a="http://schemas.openxmlformats.org/drawingml/2006/main">
                  <a:graphicData uri="http://schemas.microsoft.com/office/word/2010/wordprocessingShape">
                    <wps:wsp>
                      <wps:cNvSpPr/>
                      <wps:spPr>
                        <a:xfrm rot="5400000">
                          <a:off x="0" y="0"/>
                          <a:ext cx="203835" cy="265430"/>
                        </a:xfrm>
                        <a:prstGeom prst="downArrow">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DE5FA9" id="Arrow: Down 759" o:spid="_x0000_s1026" type="#_x0000_t67" style="position:absolute;margin-left:127.4pt;margin-top:271.5pt;width:16.05pt;height:20.9pt;rotation:90;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" adj="13306" fillcolor="white [3212]" strokecolor="black [1600]" strokeweight="2pt"/>
            </w:pict>
          </mc:Fallback>
        </mc:AlternateContent>
      </w:r>
      <w:r w:rsidR="0037394E" w:rsidRPr="0004419C">
        <w:rPr>
          <w:rFonts w:ascii="Times New Roman" w:hAnsi="Times New Roman" w:cs="Times New Roman"/>
          <w:noProof/>
          <w:sz w:val="24"/>
          <w:szCs w:val="24"/>
          <w:lang w:eastAsia="id-ID"/>
        </w:rPr>
        <mc:AlternateContent>
          <mc:Choice Requires="wps">
            <w:drawing>
              <wp:anchor distT="0" distB="0" distL="114300" distR="114300" simplePos="0" relativeHeight="251691520" behindDoc="0" locked="0" layoutInCell="1" allowOverlap="1" wp14:anchorId="30FAF672" wp14:editId="01E693C3">
                <wp:simplePos x="0" y="0"/>
                <wp:positionH relativeFrom="column">
                  <wp:posOffset>2031365</wp:posOffset>
                </wp:positionH>
                <wp:positionV relativeFrom="paragraph">
                  <wp:posOffset>3420907</wp:posOffset>
                </wp:positionV>
                <wp:extent cx="914400" cy="297180"/>
                <wp:effectExtent l="0" t="0" r="13970" b="26670"/>
                <wp:wrapNone/>
                <wp:docPr id="762" name="Text Box 762"/>
                <wp:cNvGraphicFramePr/>
                <a:graphic xmlns:a="http://schemas.openxmlformats.org/drawingml/2006/main">
                  <a:graphicData uri="http://schemas.microsoft.com/office/word/2010/wordprocessingShape">
                    <wps:wsp>
                      <wps:cNvSpPr txBox="1"/>
                      <wps:spPr>
                        <a:xfrm>
                          <a:off x="0" y="0"/>
                          <a:ext cx="914400" cy="297180"/>
                        </a:xfrm>
                        <a:prstGeom prst="rect">
                          <a:avLst/>
                        </a:prstGeom>
                        <a:noFill/>
                        <a:ln w="6350">
                          <a:solidFill>
                            <a:schemeClr val="bg1"/>
                          </a:solidFill>
                        </a:ln>
                      </wps:spPr>
                      <wps:txbx>
                        <w:txbxContent>
                          <w:p w14:paraId="2DA38D95" w14:textId="135965C2" w:rsidR="00490DAA" w:rsidRPr="00726AFA" w:rsidRDefault="00490DAA" w:rsidP="00EE0D96">
                            <w:pPr>
                              <w:jc w:val="center"/>
                              <w:rPr>
                                <w:rFonts w:ascii="Times New Roman" w:hAnsi="Times New Roman" w:cs="Times New Roman"/>
                                <w:sz w:val="24"/>
                                <w:szCs w:val="24"/>
                                <w:lang w:val="en-US"/>
                              </w:rPr>
                            </w:pPr>
                            <w:r>
                              <w:rPr>
                                <w:rFonts w:ascii="Times New Roman" w:hAnsi="Times New Roman" w:cs="Times New Roman"/>
                                <w:sz w:val="24"/>
                                <w:szCs w:val="24"/>
                                <w:lang w:val="en-US"/>
                              </w:rPr>
                              <w:t>Uji Bending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0FAF672" id="Text Box 762" o:spid="_x0000_s1041" type="#_x0000_t202" style="position:absolute;left:0;text-align:left;margin-left:159.95pt;margin-top:269.35pt;width:1in;height:23.4pt;z-index:2516915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" filled="f" strokecolor="white [3212]" strokeweight=".5pt">
                <v:textbox>
                  <w:txbxContent>
                    <w:p w14:paraId="2DA38D95" w14:textId="135965C2" w:rsidR="00490DAA" w:rsidRPr="00726AFA" w:rsidRDefault="00490DAA" w:rsidP="00EE0D96">
                      <w:pPr>
                        <w:jc w:val="center"/>
                        <w:rPr>
                          <w:rFonts w:ascii="Times New Roman" w:hAnsi="Times New Roman" w:cs="Times New Roman"/>
                          <w:sz w:val="24"/>
                          <w:szCs w:val="24"/>
                          <w:lang w:val="en-US"/>
                        </w:rPr>
                      </w:pPr>
                      <w:r>
                        <w:rPr>
                          <w:rFonts w:ascii="Times New Roman" w:hAnsi="Times New Roman" w:cs="Times New Roman"/>
                          <w:sz w:val="24"/>
                          <w:szCs w:val="24"/>
                          <w:lang w:val="en-US"/>
                        </w:rPr>
                        <w:t>Uji Bending</w:t>
                      </w:r>
                    </w:p>
                  </w:txbxContent>
                </v:textbox>
              </v:shape>
            </w:pict>
          </mc:Fallback>
        </mc:AlternateContent>
      </w:r>
      <w:r w:rsidR="0037394E" w:rsidRPr="0004419C">
        <w:rPr>
          <w:rFonts w:ascii="Times New Roman" w:hAnsi="Times New Roman" w:cs="Times New Roman"/>
          <w:noProof/>
          <w:sz w:val="24"/>
          <w:szCs w:val="24"/>
          <w:lang w:eastAsia="id-ID"/>
        </w:rPr>
        <mc:AlternateContent>
          <mc:Choice Requires="wps">
            <w:drawing>
              <wp:anchor distT="0" distB="0" distL="114300" distR="114300" simplePos="0" relativeHeight="251579904" behindDoc="0" locked="0" layoutInCell="1" allowOverlap="1" wp14:anchorId="7CB56429" wp14:editId="0852919C">
                <wp:simplePos x="0" y="0"/>
                <wp:positionH relativeFrom="column">
                  <wp:posOffset>1743075</wp:posOffset>
                </wp:positionH>
                <wp:positionV relativeFrom="paragraph">
                  <wp:posOffset>3335020</wp:posOffset>
                </wp:positionV>
                <wp:extent cx="1545590" cy="478155"/>
                <wp:effectExtent l="0" t="0" r="16510" b="17145"/>
                <wp:wrapNone/>
                <wp:docPr id="746" name="Oval 746"/>
                <wp:cNvGraphicFramePr/>
                <a:graphic xmlns:a="http://schemas.openxmlformats.org/drawingml/2006/main">
                  <a:graphicData uri="http://schemas.microsoft.com/office/word/2010/wordprocessingShape">
                    <wps:wsp>
                      <wps:cNvSpPr/>
                      <wps:spPr>
                        <a:xfrm>
                          <a:off x="0" y="0"/>
                          <a:ext cx="1545590" cy="47815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7986B65" id="Oval 746" o:spid="_x0000_s1026" style="position:absolute;margin-left:137.25pt;margin-top:262.6pt;width:121.7pt;height:37.6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" fillcolor="white [3212]" strokecolor="black [3213]" strokeweight="2pt"/>
            </w:pict>
          </mc:Fallback>
        </mc:AlternateContent>
      </w:r>
      <w:r w:rsidR="0037394E" w:rsidRPr="0004419C">
        <w:rPr>
          <w:rFonts w:ascii="Times New Roman" w:hAnsi="Times New Roman" w:cs="Times New Roman"/>
          <w:noProof/>
          <w:color w:val="000000"/>
          <w:sz w:val="24"/>
          <w:szCs w:val="24"/>
          <w:lang w:eastAsia="id-ID"/>
        </w:rPr>
        <mc:AlternateContent>
          <mc:Choice Requires="wps">
            <w:drawing>
              <wp:anchor distT="0" distB="0" distL="114300" distR="114300" simplePos="0" relativeHeight="251564544" behindDoc="0" locked="0" layoutInCell="1" allowOverlap="1" wp14:anchorId="4D4AA351" wp14:editId="331EF6B0">
                <wp:simplePos x="0" y="0"/>
                <wp:positionH relativeFrom="column">
                  <wp:posOffset>2403475</wp:posOffset>
                </wp:positionH>
                <wp:positionV relativeFrom="paragraph">
                  <wp:posOffset>3064672</wp:posOffset>
                </wp:positionV>
                <wp:extent cx="203835" cy="265430"/>
                <wp:effectExtent l="19050" t="0" r="24765" b="39370"/>
                <wp:wrapNone/>
                <wp:docPr id="741" name="Arrow: Down 741"/>
                <wp:cNvGraphicFramePr/>
                <a:graphic xmlns:a="http://schemas.openxmlformats.org/drawingml/2006/main">
                  <a:graphicData uri="http://schemas.microsoft.com/office/word/2010/wordprocessingShape">
                    <wps:wsp>
                      <wps:cNvSpPr/>
                      <wps:spPr>
                        <a:xfrm>
                          <a:off x="0" y="0"/>
                          <a:ext cx="203835" cy="265430"/>
                        </a:xfrm>
                        <a:prstGeom prst="downArrow">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807007" id="Arrow: Down 741" o:spid="_x0000_s1026" type="#_x0000_t67" style="position:absolute;margin-left:189.25pt;margin-top:241.3pt;width:16.05pt;height:20.9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" adj="13306" fillcolor="white [3212]" strokecolor="black [1600]" strokeweight="2pt"/>
            </w:pict>
          </mc:Fallback>
        </mc:AlternateContent>
      </w:r>
      <w:r w:rsidR="0037394E" w:rsidRPr="0004419C">
        <w:rPr>
          <w:rFonts w:ascii="Times New Roman" w:hAnsi="Times New Roman" w:cs="Times New Roman"/>
          <w:noProof/>
          <w:sz w:val="24"/>
          <w:szCs w:val="24"/>
          <w:lang w:eastAsia="id-ID"/>
        </w:rPr>
        <mc:AlternateContent>
          <mc:Choice Requires="wps">
            <w:drawing>
              <wp:anchor distT="0" distB="0" distL="114300" distR="114300" simplePos="0" relativeHeight="251673088" behindDoc="0" locked="0" layoutInCell="1" allowOverlap="1" wp14:anchorId="485D88C0" wp14:editId="2AF2E51C">
                <wp:simplePos x="0" y="0"/>
                <wp:positionH relativeFrom="column">
                  <wp:posOffset>1831975</wp:posOffset>
                </wp:positionH>
                <wp:positionV relativeFrom="paragraph">
                  <wp:posOffset>2766857</wp:posOffset>
                </wp:positionV>
                <wp:extent cx="1353820" cy="276225"/>
                <wp:effectExtent l="0" t="0" r="17780" b="28575"/>
                <wp:wrapNone/>
                <wp:docPr id="755" name="Text Box 755"/>
                <wp:cNvGraphicFramePr/>
                <a:graphic xmlns:a="http://schemas.openxmlformats.org/drawingml/2006/main">
                  <a:graphicData uri="http://schemas.microsoft.com/office/word/2010/wordprocessingShape">
                    <wps:wsp>
                      <wps:cNvSpPr txBox="1"/>
                      <wps:spPr>
                        <a:xfrm>
                          <a:off x="0" y="0"/>
                          <a:ext cx="1353820" cy="276225"/>
                        </a:xfrm>
                        <a:prstGeom prst="rect">
                          <a:avLst/>
                        </a:prstGeom>
                        <a:noFill/>
                        <a:ln w="6350">
                          <a:solidFill>
                            <a:schemeClr val="bg1"/>
                          </a:solidFill>
                        </a:ln>
                      </wps:spPr>
                      <wps:txbx>
                        <w:txbxContent>
                          <w:p w14:paraId="7B6C77C7" w14:textId="4D0ACCC5" w:rsidR="00490DAA" w:rsidRPr="005D6C50" w:rsidRDefault="00490DAA" w:rsidP="00FD592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Metode Pengujian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5D88C0" id="Text Box 755" o:spid="_x0000_s1042" type="#_x0000_t202" style="position:absolute;left:0;text-align:left;margin-left:144.25pt;margin-top:217.85pt;width:106.6pt;height:21.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" filled="f" strokecolor="white [3212]" strokeweight=".5pt">
                <v:textbox>
                  <w:txbxContent>
                    <w:p w14:paraId="7B6C77C7" w14:textId="4D0ACCC5" w:rsidR="00490DAA" w:rsidRPr="005D6C50" w:rsidRDefault="00490DAA" w:rsidP="00FD592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Metode Pengujian</w:t>
                      </w:r>
                    </w:p>
                  </w:txbxContent>
                </v:textbox>
              </v:shape>
            </w:pict>
          </mc:Fallback>
        </mc:AlternateContent>
      </w:r>
      <w:r w:rsidR="0037394E" w:rsidRPr="0004419C">
        <w:rPr>
          <w:rFonts w:ascii="Times New Roman" w:hAnsi="Times New Roman" w:cs="Times New Roman"/>
          <w:noProof/>
          <w:sz w:val="24"/>
          <w:szCs w:val="24"/>
          <w:lang w:eastAsia="id-ID"/>
        </w:rPr>
        <mc:AlternateContent>
          <mc:Choice Requires="wps">
            <w:drawing>
              <wp:anchor distT="0" distB="0" distL="114300" distR="114300" simplePos="0" relativeHeight="251582976" behindDoc="0" locked="0" layoutInCell="1" allowOverlap="1" wp14:anchorId="5B72D00A" wp14:editId="23E87AA1">
                <wp:simplePos x="0" y="0"/>
                <wp:positionH relativeFrom="column">
                  <wp:posOffset>1598930</wp:posOffset>
                </wp:positionH>
                <wp:positionV relativeFrom="paragraph">
                  <wp:posOffset>2673512</wp:posOffset>
                </wp:positionV>
                <wp:extent cx="1817370" cy="478155"/>
                <wp:effectExtent l="0" t="0" r="11430" b="17145"/>
                <wp:wrapNone/>
                <wp:docPr id="747" name="Oval 747"/>
                <wp:cNvGraphicFramePr/>
                <a:graphic xmlns:a="http://schemas.openxmlformats.org/drawingml/2006/main">
                  <a:graphicData uri="http://schemas.microsoft.com/office/word/2010/wordprocessingShape">
                    <wps:wsp>
                      <wps:cNvSpPr/>
                      <wps:spPr>
                        <a:xfrm>
                          <a:off x="0" y="0"/>
                          <a:ext cx="1817370" cy="47815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77DA97C" id="Oval 747" o:spid="_x0000_s1026" style="position:absolute;margin-left:125.9pt;margin-top:210.5pt;width:143.1pt;height:37.6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" fillcolor="white [3212]" strokecolor="black [3213]" strokeweight="2pt"/>
            </w:pict>
          </mc:Fallback>
        </mc:AlternateContent>
      </w:r>
      <w:r w:rsidR="0037394E" w:rsidRPr="0004419C">
        <w:rPr>
          <w:rFonts w:ascii="Times New Roman" w:hAnsi="Times New Roman" w:cs="Times New Roman"/>
          <w:noProof/>
          <w:color w:val="000000"/>
          <w:sz w:val="24"/>
          <w:szCs w:val="24"/>
          <w:lang w:eastAsia="id-ID"/>
        </w:rPr>
        <mc:AlternateContent>
          <mc:Choice Requires="wps">
            <w:drawing>
              <wp:anchor distT="0" distB="0" distL="114300" distR="114300" simplePos="0" relativeHeight="251567616" behindDoc="0" locked="0" layoutInCell="1" allowOverlap="1" wp14:anchorId="34FF4982" wp14:editId="3741D941">
                <wp:simplePos x="0" y="0"/>
                <wp:positionH relativeFrom="column">
                  <wp:posOffset>2407920</wp:posOffset>
                </wp:positionH>
                <wp:positionV relativeFrom="paragraph">
                  <wp:posOffset>2389343</wp:posOffset>
                </wp:positionV>
                <wp:extent cx="203835" cy="265430"/>
                <wp:effectExtent l="19050" t="0" r="24765" b="39370"/>
                <wp:wrapNone/>
                <wp:docPr id="742" name="Arrow: Down 742"/>
                <wp:cNvGraphicFramePr/>
                <a:graphic xmlns:a="http://schemas.openxmlformats.org/drawingml/2006/main">
                  <a:graphicData uri="http://schemas.microsoft.com/office/word/2010/wordprocessingShape">
                    <wps:wsp>
                      <wps:cNvSpPr/>
                      <wps:spPr>
                        <a:xfrm>
                          <a:off x="0" y="0"/>
                          <a:ext cx="203835" cy="265430"/>
                        </a:xfrm>
                        <a:prstGeom prst="downArrow">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3926B5" id="Arrow: Down 742" o:spid="_x0000_s1026" type="#_x0000_t67" style="position:absolute;margin-left:189.6pt;margin-top:188.15pt;width:16.05pt;height:20.9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" adj="13306" fillcolor="white [3212]" strokecolor="black [1600]" strokeweight="2pt"/>
            </w:pict>
          </mc:Fallback>
        </mc:AlternateContent>
      </w:r>
      <w:r w:rsidR="0037394E" w:rsidRPr="0004419C">
        <w:rPr>
          <w:rFonts w:ascii="Times New Roman" w:hAnsi="Times New Roman" w:cs="Times New Roman"/>
          <w:noProof/>
          <w:sz w:val="24"/>
          <w:szCs w:val="24"/>
          <w:lang w:eastAsia="id-ID"/>
        </w:rPr>
        <mc:AlternateContent>
          <mc:Choice Requires="wps">
            <w:drawing>
              <wp:anchor distT="0" distB="0" distL="114300" distR="114300" simplePos="0" relativeHeight="251670016" behindDoc="0" locked="0" layoutInCell="1" allowOverlap="1" wp14:anchorId="054DFFE9" wp14:editId="59FC58A4">
                <wp:simplePos x="0" y="0"/>
                <wp:positionH relativeFrom="column">
                  <wp:posOffset>1527175</wp:posOffset>
                </wp:positionH>
                <wp:positionV relativeFrom="paragraph">
                  <wp:posOffset>2087083</wp:posOffset>
                </wp:positionV>
                <wp:extent cx="914400" cy="287020"/>
                <wp:effectExtent l="0" t="0" r="19050" b="17780"/>
                <wp:wrapNone/>
                <wp:docPr id="754" name="Text Box 754"/>
                <wp:cNvGraphicFramePr/>
                <a:graphic xmlns:a="http://schemas.openxmlformats.org/drawingml/2006/main">
                  <a:graphicData uri="http://schemas.microsoft.com/office/word/2010/wordprocessingShape">
                    <wps:wsp>
                      <wps:cNvSpPr txBox="1"/>
                      <wps:spPr>
                        <a:xfrm>
                          <a:off x="0" y="0"/>
                          <a:ext cx="914400" cy="287020"/>
                        </a:xfrm>
                        <a:prstGeom prst="rect">
                          <a:avLst/>
                        </a:prstGeom>
                        <a:noFill/>
                        <a:ln w="6350">
                          <a:solidFill>
                            <a:schemeClr val="bg1"/>
                          </a:solidFill>
                        </a:ln>
                      </wps:spPr>
                      <wps:txbx>
                        <w:txbxContent>
                          <w:p w14:paraId="0F5D3C66" w14:textId="6CEFB5DC" w:rsidR="00490DAA" w:rsidRPr="005D6C50" w:rsidRDefault="00490DAA" w:rsidP="00FD5921">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Variasi Suhu</w:t>
                            </w:r>
                            <w:r>
                              <w:rPr>
                                <w:rFonts w:ascii="Times New Roman" w:hAnsi="Times New Roman" w:cs="Times New Roman"/>
                                <w:sz w:val="24"/>
                                <w:szCs w:val="24"/>
                              </w:rPr>
                              <w:t xml:space="preserve"> </w:t>
                            </w:r>
                            <w:r>
                              <w:rPr>
                                <w:rFonts w:ascii="Times New Roman" w:hAnsi="Times New Roman" w:cs="Times New Roman"/>
                                <w:i/>
                                <w:sz w:val="24"/>
                                <w:szCs w:val="24"/>
                              </w:rPr>
                              <w:t>Heat Treatment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54DFFE9" id="Text Box 754" o:spid="_x0000_s1043" type="#_x0000_t202" style="position:absolute;left:0;text-align:left;margin-left:120.25pt;margin-top:164.35pt;width:1in;height:22.6pt;z-index:2516700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" filled="f" strokecolor="white [3212]" strokeweight=".5pt">
                <v:textbox>
                  <w:txbxContent>
                    <w:p w14:paraId="0F5D3C66" w14:textId="6CEFB5DC" w:rsidR="00490DAA" w:rsidRPr="005D6C50" w:rsidRDefault="00490DAA" w:rsidP="00FD5921">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Variasi Suhu</w:t>
                      </w:r>
                      <w:r>
                        <w:rPr>
                          <w:rFonts w:ascii="Times New Roman" w:hAnsi="Times New Roman" w:cs="Times New Roman"/>
                          <w:sz w:val="24"/>
                          <w:szCs w:val="24"/>
                        </w:rPr>
                        <w:t xml:space="preserve"> </w:t>
                      </w:r>
                      <w:r>
                        <w:rPr>
                          <w:rFonts w:ascii="Times New Roman" w:hAnsi="Times New Roman" w:cs="Times New Roman"/>
                          <w:i/>
                          <w:sz w:val="24"/>
                          <w:szCs w:val="24"/>
                        </w:rPr>
                        <w:t>Heat Treatment</w:t>
                      </w:r>
                    </w:p>
                  </w:txbxContent>
                </v:textbox>
              </v:shape>
            </w:pict>
          </mc:Fallback>
        </mc:AlternateContent>
      </w:r>
      <w:r w:rsidR="0037394E" w:rsidRPr="0004419C">
        <w:rPr>
          <w:rFonts w:ascii="Times New Roman" w:hAnsi="Times New Roman" w:cs="Times New Roman"/>
          <w:noProof/>
          <w:sz w:val="24"/>
          <w:szCs w:val="24"/>
          <w:lang w:eastAsia="id-ID"/>
        </w:rPr>
        <mc:AlternateContent>
          <mc:Choice Requires="wps">
            <w:drawing>
              <wp:anchor distT="0" distB="0" distL="114300" distR="114300" simplePos="0" relativeHeight="251592192" behindDoc="0" locked="0" layoutInCell="1" allowOverlap="1" wp14:anchorId="50BB4E1B" wp14:editId="05EBEC53">
                <wp:simplePos x="0" y="0"/>
                <wp:positionH relativeFrom="column">
                  <wp:posOffset>1142365</wp:posOffset>
                </wp:positionH>
                <wp:positionV relativeFrom="paragraph">
                  <wp:posOffset>1987077</wp:posOffset>
                </wp:positionV>
                <wp:extent cx="2743200" cy="478155"/>
                <wp:effectExtent l="0" t="0" r="19050" b="17145"/>
                <wp:wrapNone/>
                <wp:docPr id="750" name="Oval 750"/>
                <wp:cNvGraphicFramePr/>
                <a:graphic xmlns:a="http://schemas.openxmlformats.org/drawingml/2006/main">
                  <a:graphicData uri="http://schemas.microsoft.com/office/word/2010/wordprocessingShape">
                    <wps:wsp>
                      <wps:cNvSpPr/>
                      <wps:spPr>
                        <a:xfrm>
                          <a:off x="0" y="0"/>
                          <a:ext cx="2743200" cy="47815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27769F2" id="Oval 750" o:spid="_x0000_s1026" style="position:absolute;margin-left:89.95pt;margin-top:156.45pt;width:3in;height:37.6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" fillcolor="white [3212]" strokecolor="black [3213]" strokeweight="2pt"/>
            </w:pict>
          </mc:Fallback>
        </mc:AlternateContent>
      </w:r>
      <w:r w:rsidR="0037394E" w:rsidRPr="0004419C">
        <w:rPr>
          <w:rFonts w:ascii="Times New Roman" w:hAnsi="Times New Roman" w:cs="Times New Roman"/>
          <w:noProof/>
          <w:color w:val="000000"/>
          <w:sz w:val="24"/>
          <w:szCs w:val="24"/>
          <w:lang w:eastAsia="id-ID"/>
        </w:rPr>
        <mc:AlternateContent>
          <mc:Choice Requires="wps">
            <w:drawing>
              <wp:anchor distT="0" distB="0" distL="114300" distR="114300" simplePos="0" relativeHeight="251573760" behindDoc="1" locked="0" layoutInCell="1" allowOverlap="1" wp14:anchorId="1168B163" wp14:editId="4C927795">
                <wp:simplePos x="0" y="0"/>
                <wp:positionH relativeFrom="column">
                  <wp:posOffset>2406015</wp:posOffset>
                </wp:positionH>
                <wp:positionV relativeFrom="paragraph">
                  <wp:posOffset>1722917</wp:posOffset>
                </wp:positionV>
                <wp:extent cx="203835" cy="265430"/>
                <wp:effectExtent l="19050" t="0" r="24765" b="39370"/>
                <wp:wrapNone/>
                <wp:docPr id="744" name="Arrow: Down 744"/>
                <wp:cNvGraphicFramePr/>
                <a:graphic xmlns:a="http://schemas.openxmlformats.org/drawingml/2006/main">
                  <a:graphicData uri="http://schemas.microsoft.com/office/word/2010/wordprocessingShape">
                    <wps:wsp>
                      <wps:cNvSpPr/>
                      <wps:spPr>
                        <a:xfrm>
                          <a:off x="0" y="0"/>
                          <a:ext cx="203835" cy="265430"/>
                        </a:xfrm>
                        <a:prstGeom prst="downArrow">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A3CBA6" id="Arrow: Down 744" o:spid="_x0000_s1026" type="#_x0000_t67" style="position:absolute;margin-left:189.45pt;margin-top:135.65pt;width:16.05pt;height:20.9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" adj="13306" fillcolor="white [3212]" strokecolor="black [1600]" strokeweight="2pt"/>
            </w:pict>
          </mc:Fallback>
        </mc:AlternateContent>
      </w:r>
      <w:r w:rsidR="0037394E" w:rsidRPr="0004419C">
        <w:rPr>
          <w:rFonts w:ascii="Times New Roman" w:hAnsi="Times New Roman" w:cs="Times New Roman"/>
          <w:noProof/>
          <w:color w:val="000000"/>
          <w:sz w:val="24"/>
          <w:szCs w:val="24"/>
          <w:lang w:eastAsia="id-ID"/>
        </w:rPr>
        <mc:AlternateContent>
          <mc:Choice Requires="wps">
            <w:drawing>
              <wp:anchor distT="0" distB="0" distL="114300" distR="114300" simplePos="0" relativeHeight="251663872" behindDoc="0" locked="0" layoutInCell="1" allowOverlap="1" wp14:anchorId="309B2151" wp14:editId="198FB41E">
                <wp:simplePos x="0" y="0"/>
                <wp:positionH relativeFrom="column">
                  <wp:posOffset>1340012</wp:posOffset>
                </wp:positionH>
                <wp:positionV relativeFrom="paragraph">
                  <wp:posOffset>1062355</wp:posOffset>
                </wp:positionV>
                <wp:extent cx="2362731" cy="584200"/>
                <wp:effectExtent l="0" t="0" r="19050" b="25400"/>
                <wp:wrapNone/>
                <wp:docPr id="752" name="Text Box 752"/>
                <wp:cNvGraphicFramePr/>
                <a:graphic xmlns:a="http://schemas.openxmlformats.org/drawingml/2006/main">
                  <a:graphicData uri="http://schemas.microsoft.com/office/word/2010/wordprocessingShape">
                    <wps:wsp>
                      <wps:cNvSpPr txBox="1"/>
                      <wps:spPr>
                        <a:xfrm>
                          <a:off x="0" y="0"/>
                          <a:ext cx="2362731" cy="584200"/>
                        </a:xfrm>
                        <a:prstGeom prst="rect">
                          <a:avLst/>
                        </a:prstGeom>
                        <a:noFill/>
                        <a:ln w="6350">
                          <a:solidFill>
                            <a:schemeClr val="bg1"/>
                          </a:solidFill>
                        </a:ln>
                      </wps:spPr>
                      <wps:txbx>
                        <w:txbxContent>
                          <w:p w14:paraId="25E5C0E8" w14:textId="77777777" w:rsidR="00490DAA" w:rsidRPr="009C5B1F" w:rsidRDefault="00490DAA" w:rsidP="0037394E">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Uji Komposisi Bahan</w:t>
                            </w:r>
                          </w:p>
                          <w:p w14:paraId="78085E33" w14:textId="53E64F99" w:rsidR="00490DAA" w:rsidRPr="00145698" w:rsidRDefault="00490DAA" w:rsidP="00145698">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AL Alloy 5083 dan AL Alloy 6061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9B2151" id="Text Box 752" o:spid="_x0000_s1044" type="#_x0000_t202" style="position:absolute;left:0;text-align:left;margin-left:105.5pt;margin-top:83.65pt;width:186.05pt;height:4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" filled="f" strokecolor="white [3212]" strokeweight=".5pt">
                <v:textbox>
                  <w:txbxContent>
                    <w:p w14:paraId="25E5C0E8" w14:textId="77777777" w:rsidR="00490DAA" w:rsidRPr="009C5B1F" w:rsidRDefault="00490DAA" w:rsidP="0037394E">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Uji Komposisi Bahan</w:t>
                      </w:r>
                    </w:p>
                    <w:p w14:paraId="78085E33" w14:textId="53E64F99" w:rsidR="00490DAA" w:rsidRPr="00145698" w:rsidRDefault="00490DAA" w:rsidP="00145698">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AL Alloy 5083 dan AL Alloy 6061</w:t>
                      </w:r>
                    </w:p>
                  </w:txbxContent>
                </v:textbox>
              </v:shape>
            </w:pict>
          </mc:Fallback>
        </mc:AlternateContent>
      </w:r>
      <w:r w:rsidR="0037394E" w:rsidRPr="0004419C">
        <w:rPr>
          <w:rFonts w:ascii="Times New Roman" w:hAnsi="Times New Roman" w:cs="Times New Roman"/>
          <w:noProof/>
          <w:sz w:val="24"/>
          <w:szCs w:val="24"/>
          <w:lang w:eastAsia="id-ID"/>
        </w:rPr>
        <mc:AlternateContent>
          <mc:Choice Requires="wps">
            <w:drawing>
              <wp:anchor distT="0" distB="0" distL="114300" distR="114300" simplePos="0" relativeHeight="251586048" behindDoc="0" locked="0" layoutInCell="1" allowOverlap="1" wp14:anchorId="477C447A" wp14:editId="38EB6280">
                <wp:simplePos x="0" y="0"/>
                <wp:positionH relativeFrom="column">
                  <wp:posOffset>833593</wp:posOffset>
                </wp:positionH>
                <wp:positionV relativeFrom="paragraph">
                  <wp:posOffset>913130</wp:posOffset>
                </wp:positionV>
                <wp:extent cx="3338195" cy="882015"/>
                <wp:effectExtent l="0" t="0" r="14605" b="13335"/>
                <wp:wrapNone/>
                <wp:docPr id="748" name="Oval 748"/>
                <wp:cNvGraphicFramePr/>
                <a:graphic xmlns:a="http://schemas.openxmlformats.org/drawingml/2006/main">
                  <a:graphicData uri="http://schemas.microsoft.com/office/word/2010/wordprocessingShape">
                    <wps:wsp>
                      <wps:cNvSpPr/>
                      <wps:spPr>
                        <a:xfrm>
                          <a:off x="0" y="0"/>
                          <a:ext cx="3338195" cy="88201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BEE0F99" id="Oval 748" o:spid="_x0000_s1026" style="position:absolute;margin-left:65.65pt;margin-top:71.9pt;width:262.85pt;height:69.4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" fillcolor="white [3212]" strokecolor="black [3213]" strokeweight="2pt"/>
            </w:pict>
          </mc:Fallback>
        </mc:AlternateContent>
      </w:r>
      <w:r w:rsidR="00D94D67" w:rsidRPr="0004419C">
        <w:rPr>
          <w:rFonts w:ascii="Times New Roman" w:hAnsi="Times New Roman" w:cs="Times New Roman"/>
          <w:noProof/>
          <w:color w:val="000000"/>
          <w:sz w:val="24"/>
          <w:szCs w:val="24"/>
          <w:lang w:eastAsia="id-ID"/>
        </w:rPr>
        <mc:AlternateContent>
          <mc:Choice Requires="wps">
            <w:drawing>
              <wp:anchor distT="0" distB="0" distL="114300" distR="114300" simplePos="0" relativeHeight="251576832" behindDoc="1" locked="0" layoutInCell="1" allowOverlap="1" wp14:anchorId="0547CBB2" wp14:editId="5D952B53">
                <wp:simplePos x="0" y="0"/>
                <wp:positionH relativeFrom="column">
                  <wp:posOffset>2395220</wp:posOffset>
                </wp:positionH>
                <wp:positionV relativeFrom="paragraph">
                  <wp:posOffset>642782</wp:posOffset>
                </wp:positionV>
                <wp:extent cx="203835" cy="265430"/>
                <wp:effectExtent l="19050" t="0" r="24765" b="39370"/>
                <wp:wrapNone/>
                <wp:docPr id="745" name="Arrow: Down 745"/>
                <wp:cNvGraphicFramePr/>
                <a:graphic xmlns:a="http://schemas.openxmlformats.org/drawingml/2006/main">
                  <a:graphicData uri="http://schemas.microsoft.com/office/word/2010/wordprocessingShape">
                    <wps:wsp>
                      <wps:cNvSpPr/>
                      <wps:spPr>
                        <a:xfrm>
                          <a:off x="0" y="0"/>
                          <a:ext cx="203835" cy="265430"/>
                        </a:xfrm>
                        <a:prstGeom prst="downArrow">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B54BCF" id="Arrow: Down 745" o:spid="_x0000_s1026" type="#_x0000_t67" style="position:absolute;margin-left:188.6pt;margin-top:50.6pt;width:16.05pt;height:20.9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" adj="13306" fillcolor="white [3212]" strokecolor="black [1600]" strokeweight="2pt"/>
            </w:pict>
          </mc:Fallback>
        </mc:AlternateContent>
      </w:r>
      <w:r w:rsidR="00D94D67" w:rsidRPr="0004419C">
        <w:rPr>
          <w:rFonts w:ascii="Times New Roman" w:hAnsi="Times New Roman" w:cs="Times New Roman"/>
          <w:noProof/>
          <w:sz w:val="24"/>
          <w:szCs w:val="24"/>
          <w:lang w:eastAsia="id-ID"/>
        </w:rPr>
        <mc:AlternateContent>
          <mc:Choice Requires="wps">
            <w:drawing>
              <wp:anchor distT="0" distB="0" distL="114300" distR="114300" simplePos="0" relativeHeight="251561472" behindDoc="0" locked="0" layoutInCell="1" allowOverlap="1" wp14:anchorId="16D31590" wp14:editId="23A69CF1">
                <wp:simplePos x="0" y="0"/>
                <wp:positionH relativeFrom="column">
                  <wp:posOffset>1950085</wp:posOffset>
                </wp:positionH>
                <wp:positionV relativeFrom="paragraph">
                  <wp:posOffset>409413</wp:posOffset>
                </wp:positionV>
                <wp:extent cx="1105535" cy="287020"/>
                <wp:effectExtent l="0" t="0" r="0" b="0"/>
                <wp:wrapNone/>
                <wp:docPr id="740" name="Text Box 740"/>
                <wp:cNvGraphicFramePr/>
                <a:graphic xmlns:a="http://schemas.openxmlformats.org/drawingml/2006/main">
                  <a:graphicData uri="http://schemas.microsoft.com/office/word/2010/wordprocessingShape">
                    <wps:wsp>
                      <wps:cNvSpPr txBox="1"/>
                      <wps:spPr>
                        <a:xfrm>
                          <a:off x="0" y="0"/>
                          <a:ext cx="1105535" cy="287020"/>
                        </a:xfrm>
                        <a:prstGeom prst="rect">
                          <a:avLst/>
                        </a:prstGeom>
                        <a:noFill/>
                        <a:ln w="6350">
                          <a:noFill/>
                        </a:ln>
                      </wps:spPr>
                      <wps:txbx>
                        <w:txbxContent>
                          <w:p w14:paraId="7DA139CE" w14:textId="34FA0918" w:rsidR="00490DAA" w:rsidRPr="00145698" w:rsidRDefault="00490DAA" w:rsidP="00145698">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St</w:t>
                            </w:r>
                            <w:r>
                              <w:rPr>
                                <w:rFonts w:ascii="Times New Roman" w:hAnsi="Times New Roman" w:cs="Times New Roman"/>
                                <w:sz w:val="24"/>
                                <w:szCs w:val="24"/>
                              </w:rPr>
                              <w:t>u</w:t>
                            </w:r>
                            <w:r>
                              <w:rPr>
                                <w:rFonts w:ascii="Times New Roman" w:hAnsi="Times New Roman" w:cs="Times New Roman"/>
                                <w:sz w:val="24"/>
                                <w:szCs w:val="24"/>
                                <w:lang w:val="en-US"/>
                              </w:rPr>
                              <w:t>d</w:t>
                            </w:r>
                            <w:r>
                              <w:rPr>
                                <w:rFonts w:ascii="Times New Roman" w:hAnsi="Times New Roman" w:cs="Times New Roman"/>
                                <w:sz w:val="24"/>
                                <w:szCs w:val="24"/>
                              </w:rPr>
                              <w:t>i</w:t>
                            </w:r>
                            <w:r w:rsidRPr="00145698">
                              <w:rPr>
                                <w:rFonts w:ascii="Times New Roman" w:hAnsi="Times New Roman" w:cs="Times New Roman"/>
                                <w:sz w:val="24"/>
                                <w:szCs w:val="24"/>
                                <w:lang w:val="en-US"/>
                              </w:rPr>
                              <w:t xml:space="preserve"> Literatur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D31590" id="Text Box 740" o:spid="_x0000_s1045" type="#_x0000_t202" style="position:absolute;left:0;text-align:left;margin-left:153.55pt;margin-top:32.25pt;width:87.05pt;height:22.6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" filled="f" stroked="f" strokeweight=".5pt">
                <v:textbox>
                  <w:txbxContent>
                    <w:p w14:paraId="7DA139CE" w14:textId="34FA0918" w:rsidR="00490DAA" w:rsidRPr="00145698" w:rsidRDefault="00490DAA" w:rsidP="00145698">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St</w:t>
                      </w:r>
                      <w:r>
                        <w:rPr>
                          <w:rFonts w:ascii="Times New Roman" w:hAnsi="Times New Roman" w:cs="Times New Roman"/>
                          <w:sz w:val="24"/>
                          <w:szCs w:val="24"/>
                        </w:rPr>
                        <w:t>u</w:t>
                      </w:r>
                      <w:r>
                        <w:rPr>
                          <w:rFonts w:ascii="Times New Roman" w:hAnsi="Times New Roman" w:cs="Times New Roman"/>
                          <w:sz w:val="24"/>
                          <w:szCs w:val="24"/>
                          <w:lang w:val="en-US"/>
                        </w:rPr>
                        <w:t>d</w:t>
                      </w:r>
                      <w:r>
                        <w:rPr>
                          <w:rFonts w:ascii="Times New Roman" w:hAnsi="Times New Roman" w:cs="Times New Roman"/>
                          <w:sz w:val="24"/>
                          <w:szCs w:val="24"/>
                        </w:rPr>
                        <w:t>i</w:t>
                      </w:r>
                      <w:r w:rsidRPr="00145698">
                        <w:rPr>
                          <w:rFonts w:ascii="Times New Roman" w:hAnsi="Times New Roman" w:cs="Times New Roman"/>
                          <w:sz w:val="24"/>
                          <w:szCs w:val="24"/>
                          <w:lang w:val="en-US"/>
                        </w:rPr>
                        <w:t xml:space="preserve"> Literatur</w:t>
                      </w:r>
                    </w:p>
                  </w:txbxContent>
                </v:textbox>
              </v:shape>
            </w:pict>
          </mc:Fallback>
        </mc:AlternateContent>
      </w:r>
      <w:r w:rsidR="00D94D67" w:rsidRPr="0004419C">
        <w:rPr>
          <w:rFonts w:ascii="Times New Roman" w:hAnsi="Times New Roman" w:cs="Times New Roman"/>
          <w:noProof/>
          <w:sz w:val="24"/>
          <w:szCs w:val="24"/>
          <w:lang w:eastAsia="id-ID"/>
        </w:rPr>
        <mc:AlternateContent>
          <mc:Choice Requires="wps">
            <w:drawing>
              <wp:anchor distT="0" distB="0" distL="114300" distR="114300" simplePos="0" relativeHeight="251558400" behindDoc="0" locked="0" layoutInCell="1" allowOverlap="1" wp14:anchorId="4712B185" wp14:editId="4658A7E0">
                <wp:simplePos x="0" y="0"/>
                <wp:positionH relativeFrom="column">
                  <wp:posOffset>1717675</wp:posOffset>
                </wp:positionH>
                <wp:positionV relativeFrom="paragraph">
                  <wp:posOffset>370840</wp:posOffset>
                </wp:positionV>
                <wp:extent cx="1572260" cy="371475"/>
                <wp:effectExtent l="0" t="0" r="27940" b="28575"/>
                <wp:wrapNone/>
                <wp:docPr id="739" name="Oval 739"/>
                <wp:cNvGraphicFramePr/>
                <a:graphic xmlns:a="http://schemas.openxmlformats.org/drawingml/2006/main">
                  <a:graphicData uri="http://schemas.microsoft.com/office/word/2010/wordprocessingShape">
                    <wps:wsp>
                      <wps:cNvSpPr/>
                      <wps:spPr>
                        <a:xfrm>
                          <a:off x="0" y="0"/>
                          <a:ext cx="1572260" cy="3714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CA93BA7" id="Oval 739" o:spid="_x0000_s1026" style="position:absolute;margin-left:135.25pt;margin-top:29.2pt;width:123.8pt;height:29.2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" fillcolor="white [3212]" strokecolor="black [3213]" strokeweight="2pt"/>
            </w:pict>
          </mc:Fallback>
        </mc:AlternateContent>
      </w:r>
      <w:r w:rsidR="00D94D67" w:rsidRPr="0004419C">
        <w:rPr>
          <w:rFonts w:ascii="Times New Roman" w:hAnsi="Times New Roman" w:cs="Times New Roman"/>
          <w:noProof/>
          <w:color w:val="000000"/>
          <w:sz w:val="24"/>
          <w:szCs w:val="24"/>
          <w:lang w:eastAsia="id-ID"/>
        </w:rPr>
        <mc:AlternateContent>
          <mc:Choice Requires="wps">
            <w:drawing>
              <wp:anchor distT="0" distB="0" distL="114300" distR="114300" simplePos="0" relativeHeight="251555328" behindDoc="1" locked="0" layoutInCell="1" allowOverlap="1" wp14:anchorId="6C2347E8" wp14:editId="27E34291">
                <wp:simplePos x="0" y="0"/>
                <wp:positionH relativeFrom="column">
                  <wp:posOffset>2395855</wp:posOffset>
                </wp:positionH>
                <wp:positionV relativeFrom="paragraph">
                  <wp:posOffset>108747</wp:posOffset>
                </wp:positionV>
                <wp:extent cx="203835" cy="265430"/>
                <wp:effectExtent l="19050" t="0" r="24765" b="39370"/>
                <wp:wrapNone/>
                <wp:docPr id="737" name="Arrow: Down 737"/>
                <wp:cNvGraphicFramePr/>
                <a:graphic xmlns:a="http://schemas.openxmlformats.org/drawingml/2006/main">
                  <a:graphicData uri="http://schemas.microsoft.com/office/word/2010/wordprocessingShape">
                    <wps:wsp>
                      <wps:cNvSpPr/>
                      <wps:spPr>
                        <a:xfrm>
                          <a:off x="0" y="0"/>
                          <a:ext cx="203835" cy="265430"/>
                        </a:xfrm>
                        <a:prstGeom prst="downArrow">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EC19AA" id="Arrow: Down 737" o:spid="_x0000_s1026" type="#_x0000_t67" style="position:absolute;margin-left:188.65pt;margin-top:8.55pt;width:16.05pt;height:20.9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" adj="13306" fillcolor="white [3212]" strokecolor="black [1600]" strokeweight="2pt"/>
            </w:pict>
          </mc:Fallback>
        </mc:AlternateContent>
      </w:r>
    </w:p>
    <w:p w14:paraId="7D07F827" w14:textId="77777777" w:rsidR="006F16BB" w:rsidRDefault="006F16BB" w:rsidP="006F16BB"/>
    <w:p w14:paraId="35C7E4AF" w14:textId="77777777" w:rsidR="006F16BB" w:rsidRDefault="006F16BB" w:rsidP="006F16BB"/>
    <w:p w14:paraId="509CE95C" w14:textId="77777777" w:rsidR="006F16BB" w:rsidRDefault="006F16BB" w:rsidP="006F16BB"/>
    <w:p w14:paraId="2EB15BD2" w14:textId="77777777" w:rsidR="006F16BB" w:rsidRDefault="006F16BB" w:rsidP="006F16BB"/>
    <w:p w14:paraId="651C4241" w14:textId="77777777" w:rsidR="006F16BB" w:rsidRDefault="006F16BB" w:rsidP="006F16BB"/>
    <w:p w14:paraId="0826B5F2" w14:textId="77777777" w:rsidR="006F16BB" w:rsidRDefault="006F16BB" w:rsidP="006F16BB"/>
    <w:p w14:paraId="501EC1D5" w14:textId="77777777" w:rsidR="006F16BB" w:rsidRDefault="006F16BB" w:rsidP="006F16BB"/>
    <w:p w14:paraId="46FED5B4" w14:textId="77777777" w:rsidR="006F16BB" w:rsidRDefault="006F16BB" w:rsidP="006F16BB"/>
    <w:p w14:paraId="3959459D" w14:textId="77777777" w:rsidR="006F16BB" w:rsidRDefault="006F16BB" w:rsidP="006F16BB"/>
    <w:p w14:paraId="30D06F1A" w14:textId="77777777" w:rsidR="006F16BB" w:rsidRDefault="006F16BB" w:rsidP="006F16BB"/>
    <w:p w14:paraId="474314D5" w14:textId="77777777" w:rsidR="006F16BB" w:rsidRDefault="006F16BB" w:rsidP="006F16BB"/>
    <w:p w14:paraId="738307CB" w14:textId="77777777" w:rsidR="006F16BB" w:rsidRDefault="006F16BB" w:rsidP="006F16BB"/>
    <w:p w14:paraId="04CEDD7A" w14:textId="77777777" w:rsidR="006F16BB" w:rsidRDefault="006F16BB" w:rsidP="006F16BB"/>
    <w:p w14:paraId="0F134600" w14:textId="77777777" w:rsidR="006F16BB" w:rsidRDefault="006F16BB" w:rsidP="006F16BB"/>
    <w:p w14:paraId="717115B6" w14:textId="77777777" w:rsidR="006F16BB" w:rsidRDefault="006F16BB" w:rsidP="006F16BB"/>
    <w:p w14:paraId="1A5ACB4D" w14:textId="77777777" w:rsidR="006F16BB" w:rsidRDefault="006F16BB" w:rsidP="006F16BB"/>
    <w:p w14:paraId="0AE18781" w14:textId="77777777" w:rsidR="006F16BB" w:rsidRDefault="006F16BB" w:rsidP="006F16BB"/>
    <w:p w14:paraId="09180EB3" w14:textId="77777777" w:rsidR="006F16BB" w:rsidRDefault="006F16BB" w:rsidP="006F16BB"/>
    <w:p w14:paraId="7AF8A149" w14:textId="77777777" w:rsidR="006F16BB" w:rsidRDefault="006F16BB" w:rsidP="006F16BB"/>
    <w:p w14:paraId="2F506E47" w14:textId="77777777" w:rsidR="006F16BB" w:rsidRDefault="006F16BB" w:rsidP="006F16BB"/>
    <w:p w14:paraId="3BA35703" w14:textId="77777777" w:rsidR="006F16BB" w:rsidRDefault="006F16BB" w:rsidP="006F16BB"/>
    <w:p w14:paraId="2270C2F8" w14:textId="0B8DDDEC" w:rsidR="00F90F20" w:rsidRPr="0004419C" w:rsidRDefault="00295B57" w:rsidP="006F16BB">
      <w:pPr>
        <w:pStyle w:val="Heading2"/>
        <w:numPr>
          <w:ilvl w:val="0"/>
          <w:numId w:val="0"/>
        </w:numPr>
        <w:spacing w:before="0" w:line="480" w:lineRule="auto"/>
        <w:ind w:left="576"/>
        <w:contextualSpacing/>
        <w:jc w:val="both"/>
        <w:rPr>
          <w:lang w:val="en-US"/>
        </w:rPr>
      </w:pPr>
      <w:bookmarkStart w:id="117" w:name="_Toc143251285"/>
      <w:bookmarkStart w:id="118" w:name="_Toc143595214"/>
      <w:r w:rsidRPr="0004419C">
        <w:rPr>
          <w:lang w:val="en-US"/>
        </w:rPr>
        <w:t>Gambar 3.10 Diagram Alir Dalam Pembuatan Tugas Akhir</w:t>
      </w:r>
      <w:bookmarkEnd w:id="117"/>
      <w:bookmarkEnd w:id="118"/>
    </w:p>
    <w:p w14:paraId="7B2CB091" w14:textId="77777777" w:rsidR="00F90F20" w:rsidRPr="0004419C" w:rsidRDefault="00F90F20" w:rsidP="00295B57">
      <w:pPr>
        <w:spacing w:after="0" w:line="360" w:lineRule="auto"/>
        <w:jc w:val="both"/>
        <w:rPr>
          <w:rFonts w:ascii="Times New Roman" w:hAnsi="Times New Roman" w:cs="Times New Roman"/>
          <w:color w:val="000000"/>
          <w:sz w:val="24"/>
          <w:szCs w:val="24"/>
        </w:rPr>
      </w:pPr>
    </w:p>
    <w:p w14:paraId="6D00C6AE" w14:textId="7A2F937C" w:rsidR="00427D4D" w:rsidRPr="008655CE" w:rsidRDefault="00427D4D">
      <w:pPr>
        <w:rPr>
          <w:rFonts w:ascii="Times New Roman" w:hAnsi="Times New Roman" w:cs="Times New Roman"/>
          <w:color w:val="000000"/>
          <w:sz w:val="24"/>
          <w:szCs w:val="24"/>
        </w:rPr>
      </w:pPr>
      <w:r>
        <w:rPr>
          <w:rFonts w:ascii="Times New Roman" w:hAnsi="Times New Roman" w:cs="Times New Roman"/>
          <w:b/>
          <w:sz w:val="24"/>
          <w:szCs w:val="24"/>
        </w:rPr>
        <w:br w:type="page"/>
      </w:r>
    </w:p>
    <w:p w14:paraId="7A61FD96" w14:textId="7D4CD36E" w:rsidR="00BA21CE" w:rsidRPr="0004419C" w:rsidRDefault="00111FBE" w:rsidP="00402371">
      <w:pPr>
        <w:pStyle w:val="Heading1"/>
        <w:numPr>
          <w:ilvl w:val="3"/>
          <w:numId w:val="6"/>
        </w:numPr>
        <w:spacing w:before="0" w:line="480" w:lineRule="auto"/>
        <w:ind w:left="360"/>
        <w:contextualSpacing/>
        <w:jc w:val="both"/>
      </w:pPr>
      <w:bookmarkStart w:id="119" w:name="_Toc143595215"/>
      <w:r w:rsidRPr="0004419C">
        <w:lastRenderedPageBreak/>
        <w:t>Waktu dan Tempat Penelitian</w:t>
      </w:r>
      <w:bookmarkEnd w:id="119"/>
    </w:p>
    <w:p w14:paraId="1C4A589C" w14:textId="77777777" w:rsidR="00111FBE" w:rsidRPr="0004419C" w:rsidRDefault="00111FBE" w:rsidP="00427D4D">
      <w:pPr>
        <w:spacing w:after="0" w:line="480" w:lineRule="auto"/>
        <w:ind w:left="426" w:firstLine="425"/>
        <w:jc w:val="both"/>
        <w:rPr>
          <w:rFonts w:ascii="Times New Roman" w:hAnsi="Times New Roman" w:cs="Times New Roman"/>
          <w:sz w:val="24"/>
          <w:szCs w:val="24"/>
        </w:rPr>
      </w:pPr>
      <w:r w:rsidRPr="0004419C">
        <w:rPr>
          <w:rFonts w:ascii="Times New Roman" w:hAnsi="Times New Roman" w:cs="Times New Roman"/>
          <w:sz w:val="24"/>
          <w:szCs w:val="24"/>
        </w:rPr>
        <w:t>Penelitian dilakukan mulai bulan November 2021. Adapun pelaksanaannya sebagai berikut :</w:t>
      </w:r>
    </w:p>
    <w:p w14:paraId="6B36088C" w14:textId="77777777" w:rsidR="00111FBE" w:rsidRPr="0004419C" w:rsidRDefault="00111FBE" w:rsidP="00402371">
      <w:pPr>
        <w:numPr>
          <w:ilvl w:val="0"/>
          <w:numId w:val="9"/>
        </w:numPr>
        <w:spacing w:after="0" w:line="480" w:lineRule="auto"/>
        <w:ind w:left="851" w:hanging="425"/>
        <w:jc w:val="both"/>
        <w:rPr>
          <w:rFonts w:ascii="Times New Roman" w:hAnsi="Times New Roman" w:cs="Times New Roman"/>
          <w:sz w:val="24"/>
          <w:szCs w:val="24"/>
        </w:rPr>
      </w:pPr>
      <w:r w:rsidRPr="0004419C">
        <w:rPr>
          <w:rFonts w:ascii="Times New Roman" w:hAnsi="Times New Roman" w:cs="Times New Roman"/>
          <w:sz w:val="24"/>
          <w:szCs w:val="24"/>
        </w:rPr>
        <w:t>Proses pembuatan sampel benda uji dilakukan di UPTD Laboratorium Teknik Mesin Universitas Pancasakti Tegal.</w:t>
      </w:r>
    </w:p>
    <w:p w14:paraId="12F2E5B0" w14:textId="77777777" w:rsidR="00111FBE" w:rsidRPr="0004419C" w:rsidRDefault="00111FBE" w:rsidP="00402371">
      <w:pPr>
        <w:numPr>
          <w:ilvl w:val="0"/>
          <w:numId w:val="9"/>
        </w:numPr>
        <w:spacing w:after="0" w:line="480" w:lineRule="auto"/>
        <w:ind w:left="851" w:hanging="425"/>
        <w:jc w:val="both"/>
        <w:rPr>
          <w:rFonts w:ascii="Times New Roman" w:hAnsi="Times New Roman" w:cs="Times New Roman"/>
          <w:sz w:val="24"/>
          <w:szCs w:val="24"/>
        </w:rPr>
      </w:pPr>
      <w:r w:rsidRPr="0004419C">
        <w:rPr>
          <w:rFonts w:ascii="Times New Roman" w:hAnsi="Times New Roman" w:cs="Times New Roman"/>
          <w:sz w:val="24"/>
          <w:szCs w:val="24"/>
        </w:rPr>
        <w:t>Proses perlakuan panas dilakukan di Laboratorium Teknik Mesin, Fakultas Teknik dan Ilmu Komputer Universitas Pancasakti Tegal.</w:t>
      </w:r>
    </w:p>
    <w:p w14:paraId="0B624A1C" w14:textId="0314D442" w:rsidR="004720C9" w:rsidRPr="0004419C" w:rsidRDefault="00111FBE" w:rsidP="00402371">
      <w:pPr>
        <w:numPr>
          <w:ilvl w:val="0"/>
          <w:numId w:val="9"/>
        </w:numPr>
        <w:spacing w:after="0" w:line="480" w:lineRule="auto"/>
        <w:ind w:left="851" w:hanging="425"/>
        <w:jc w:val="both"/>
        <w:rPr>
          <w:rFonts w:ascii="Times New Roman" w:hAnsi="Times New Roman" w:cs="Times New Roman"/>
          <w:sz w:val="24"/>
          <w:szCs w:val="24"/>
        </w:rPr>
      </w:pPr>
      <w:r w:rsidRPr="0004419C">
        <w:rPr>
          <w:rFonts w:ascii="Times New Roman" w:hAnsi="Times New Roman" w:cs="Times New Roman"/>
          <w:sz w:val="24"/>
          <w:szCs w:val="24"/>
        </w:rPr>
        <w:t>Proses pengujian</w:t>
      </w:r>
      <w:r w:rsidR="00BA1B3B" w:rsidRPr="0004419C">
        <w:rPr>
          <w:rFonts w:ascii="Times New Roman" w:hAnsi="Times New Roman" w:cs="Times New Roman"/>
          <w:sz w:val="24"/>
          <w:szCs w:val="24"/>
          <w:lang w:val="en-US"/>
        </w:rPr>
        <w:t xml:space="preserve"> Uji</w:t>
      </w:r>
      <w:r w:rsidRPr="0004419C">
        <w:rPr>
          <w:rFonts w:ascii="Times New Roman" w:hAnsi="Times New Roman" w:cs="Times New Roman"/>
          <w:sz w:val="24"/>
          <w:szCs w:val="24"/>
        </w:rPr>
        <w:t xml:space="preserve"> </w:t>
      </w:r>
      <w:r w:rsidR="00BA1B3B" w:rsidRPr="0004419C">
        <w:rPr>
          <w:rFonts w:ascii="Times New Roman" w:hAnsi="Times New Roman" w:cs="Times New Roman"/>
          <w:sz w:val="24"/>
          <w:szCs w:val="24"/>
          <w:lang w:val="en-US"/>
        </w:rPr>
        <w:t>K</w:t>
      </w:r>
      <w:r w:rsidRPr="0004419C">
        <w:rPr>
          <w:rFonts w:ascii="Times New Roman" w:hAnsi="Times New Roman" w:cs="Times New Roman"/>
          <w:sz w:val="24"/>
          <w:szCs w:val="24"/>
        </w:rPr>
        <w:t>orosi</w:t>
      </w:r>
      <w:r w:rsidR="00BA1B3B" w:rsidRPr="0004419C">
        <w:rPr>
          <w:rFonts w:ascii="Times New Roman" w:hAnsi="Times New Roman" w:cs="Times New Roman"/>
          <w:sz w:val="24"/>
          <w:szCs w:val="24"/>
          <w:lang w:val="en-US"/>
        </w:rPr>
        <w:t>, Uji Bending, dan Uji Impact</w:t>
      </w:r>
      <w:r w:rsidRPr="0004419C">
        <w:rPr>
          <w:rFonts w:ascii="Times New Roman" w:hAnsi="Times New Roman" w:cs="Times New Roman"/>
          <w:sz w:val="24"/>
          <w:szCs w:val="24"/>
        </w:rPr>
        <w:t xml:space="preserve"> </w:t>
      </w:r>
      <w:r w:rsidR="004720C9" w:rsidRPr="0004419C">
        <w:rPr>
          <w:rFonts w:ascii="Times New Roman" w:hAnsi="Times New Roman" w:cs="Times New Roman"/>
          <w:sz w:val="24"/>
          <w:szCs w:val="24"/>
        </w:rPr>
        <w:t xml:space="preserve">dilakukan di Laboratorium Teknik Mesin Universitas </w:t>
      </w:r>
      <w:r w:rsidR="001622EB" w:rsidRPr="0004419C">
        <w:rPr>
          <w:rFonts w:ascii="Times New Roman" w:hAnsi="Times New Roman" w:cs="Times New Roman"/>
          <w:sz w:val="24"/>
          <w:szCs w:val="24"/>
          <w:lang w:val="en-US"/>
        </w:rPr>
        <w:t>Gadja</w:t>
      </w:r>
      <w:r w:rsidR="00BA1B3B" w:rsidRPr="0004419C">
        <w:rPr>
          <w:rFonts w:ascii="Times New Roman" w:hAnsi="Times New Roman" w:cs="Times New Roman"/>
          <w:sz w:val="24"/>
          <w:szCs w:val="24"/>
          <w:lang w:val="en-US"/>
        </w:rPr>
        <w:t>h Mada</w:t>
      </w:r>
      <w:r w:rsidR="004720C9" w:rsidRPr="0004419C">
        <w:rPr>
          <w:rFonts w:ascii="Times New Roman" w:hAnsi="Times New Roman" w:cs="Times New Roman"/>
          <w:sz w:val="24"/>
          <w:szCs w:val="24"/>
        </w:rPr>
        <w:t>.</w:t>
      </w:r>
    </w:p>
    <w:p w14:paraId="54C1DE5A" w14:textId="3773D3AB" w:rsidR="00585F41" w:rsidRPr="0004419C" w:rsidRDefault="00585F41" w:rsidP="00402371">
      <w:pPr>
        <w:numPr>
          <w:ilvl w:val="0"/>
          <w:numId w:val="9"/>
        </w:numPr>
        <w:spacing w:after="0" w:line="480" w:lineRule="auto"/>
        <w:ind w:left="851" w:hanging="425"/>
        <w:jc w:val="both"/>
        <w:rPr>
          <w:rFonts w:ascii="Times New Roman" w:hAnsi="Times New Roman" w:cs="Times New Roman"/>
          <w:sz w:val="24"/>
          <w:szCs w:val="24"/>
        </w:rPr>
      </w:pPr>
      <w:r w:rsidRPr="0004419C">
        <w:rPr>
          <w:rFonts w:ascii="Times New Roman" w:hAnsi="Times New Roman" w:cs="Times New Roman"/>
          <w:sz w:val="24"/>
          <w:szCs w:val="24"/>
        </w:rPr>
        <w:t>P</w:t>
      </w:r>
      <w:r w:rsidR="00BA1B3B" w:rsidRPr="0004419C">
        <w:rPr>
          <w:rFonts w:ascii="Times New Roman" w:hAnsi="Times New Roman" w:cs="Times New Roman"/>
          <w:sz w:val="24"/>
          <w:szCs w:val="24"/>
          <w:lang w:val="en-US"/>
        </w:rPr>
        <w:t>roses p</w:t>
      </w:r>
      <w:r w:rsidRPr="0004419C">
        <w:rPr>
          <w:rFonts w:ascii="Times New Roman" w:hAnsi="Times New Roman" w:cs="Times New Roman"/>
          <w:sz w:val="24"/>
          <w:szCs w:val="24"/>
        </w:rPr>
        <w:t>enguj</w:t>
      </w:r>
      <w:r w:rsidR="00BA1B3B" w:rsidRPr="0004419C">
        <w:rPr>
          <w:rFonts w:ascii="Times New Roman" w:hAnsi="Times New Roman" w:cs="Times New Roman"/>
          <w:sz w:val="24"/>
          <w:szCs w:val="24"/>
          <w:lang w:val="en-US"/>
        </w:rPr>
        <w:t>ian Uji Komposisi</w:t>
      </w:r>
      <w:r w:rsidRPr="0004419C">
        <w:rPr>
          <w:rFonts w:ascii="Times New Roman" w:hAnsi="Times New Roman" w:cs="Times New Roman"/>
          <w:sz w:val="24"/>
          <w:szCs w:val="24"/>
        </w:rPr>
        <w:t xml:space="preserve"> dilakukan di Laboratorium</w:t>
      </w:r>
      <w:r w:rsidR="004720C9" w:rsidRPr="0004419C">
        <w:rPr>
          <w:rFonts w:ascii="Times New Roman" w:hAnsi="Times New Roman" w:cs="Times New Roman"/>
          <w:sz w:val="24"/>
          <w:szCs w:val="24"/>
        </w:rPr>
        <w:t xml:space="preserve"> Perindustrian Lik Takaru Tegal Suradadi</w:t>
      </w:r>
      <w:r w:rsidRPr="0004419C">
        <w:rPr>
          <w:rFonts w:ascii="Times New Roman" w:hAnsi="Times New Roman" w:cs="Times New Roman"/>
          <w:sz w:val="24"/>
          <w:szCs w:val="24"/>
        </w:rPr>
        <w:t>.</w:t>
      </w:r>
    </w:p>
    <w:p w14:paraId="207042C1" w14:textId="4F03CAB5" w:rsidR="00AE3C93" w:rsidRPr="0004419C" w:rsidRDefault="004720C9" w:rsidP="00402371">
      <w:pPr>
        <w:numPr>
          <w:ilvl w:val="0"/>
          <w:numId w:val="9"/>
        </w:numPr>
        <w:spacing w:after="0" w:line="480" w:lineRule="auto"/>
        <w:ind w:left="851" w:hanging="425"/>
        <w:jc w:val="both"/>
        <w:rPr>
          <w:rFonts w:ascii="Times New Roman" w:hAnsi="Times New Roman" w:cs="Times New Roman"/>
          <w:sz w:val="24"/>
          <w:szCs w:val="24"/>
        </w:rPr>
      </w:pPr>
      <w:r w:rsidRPr="0004419C">
        <w:rPr>
          <w:rFonts w:ascii="Times New Roman" w:hAnsi="Times New Roman" w:cs="Times New Roman"/>
          <w:sz w:val="24"/>
          <w:szCs w:val="24"/>
        </w:rPr>
        <w:t>Pengelasan G</w:t>
      </w:r>
      <w:r w:rsidR="000A3379">
        <w:rPr>
          <w:rFonts w:ascii="Times New Roman" w:hAnsi="Times New Roman" w:cs="Times New Roman"/>
          <w:sz w:val="24"/>
          <w:szCs w:val="24"/>
          <w:lang w:val="en-US"/>
        </w:rPr>
        <w:t>T</w:t>
      </w:r>
      <w:r w:rsidRPr="0004419C">
        <w:rPr>
          <w:rFonts w:ascii="Times New Roman" w:hAnsi="Times New Roman" w:cs="Times New Roman"/>
          <w:sz w:val="24"/>
          <w:szCs w:val="24"/>
        </w:rPr>
        <w:t>AW dilakukan di ahli las G</w:t>
      </w:r>
      <w:r w:rsidR="000A3379">
        <w:rPr>
          <w:rFonts w:ascii="Times New Roman" w:hAnsi="Times New Roman" w:cs="Times New Roman"/>
          <w:sz w:val="24"/>
          <w:szCs w:val="24"/>
          <w:lang w:val="en-US"/>
        </w:rPr>
        <w:t>T</w:t>
      </w:r>
      <w:r w:rsidRPr="0004419C">
        <w:rPr>
          <w:rFonts w:ascii="Times New Roman" w:hAnsi="Times New Roman" w:cs="Times New Roman"/>
          <w:sz w:val="24"/>
          <w:szCs w:val="24"/>
        </w:rPr>
        <w:t>AW pagongan Tegal.</w:t>
      </w:r>
    </w:p>
    <w:p w14:paraId="1A11A2A6" w14:textId="77777777" w:rsidR="00EA71FD" w:rsidRPr="00427D4D" w:rsidRDefault="00EA71FD" w:rsidP="00427D4D">
      <w:pPr>
        <w:spacing w:after="0" w:line="360" w:lineRule="auto"/>
        <w:jc w:val="both"/>
        <w:rPr>
          <w:rFonts w:ascii="Times New Roman" w:hAnsi="Times New Roman" w:cs="Times New Roman"/>
          <w:sz w:val="24"/>
          <w:szCs w:val="24"/>
          <w:lang w:val="en-US"/>
        </w:rPr>
      </w:pPr>
    </w:p>
    <w:p w14:paraId="1F14BF48" w14:textId="3B772F61" w:rsidR="00585F41" w:rsidRDefault="00585F41" w:rsidP="00CC1F42">
      <w:pPr>
        <w:pStyle w:val="Heading2"/>
        <w:numPr>
          <w:ilvl w:val="0"/>
          <w:numId w:val="0"/>
        </w:numPr>
        <w:spacing w:before="0" w:line="480" w:lineRule="auto"/>
        <w:ind w:left="576"/>
        <w:jc w:val="center"/>
      </w:pPr>
      <w:bookmarkStart w:id="120" w:name="_Toc142555285"/>
      <w:bookmarkStart w:id="121" w:name="_Toc143251287"/>
      <w:bookmarkStart w:id="122" w:name="_Toc143595216"/>
      <w:r w:rsidRPr="0004419C">
        <w:t xml:space="preserve">Tabel </w:t>
      </w:r>
      <w:r w:rsidR="00D81202" w:rsidRPr="0004419C">
        <w:t>3.</w:t>
      </w:r>
      <w:r w:rsidR="00EA71FD" w:rsidRPr="0004419C">
        <w:rPr>
          <w:lang w:val="en-US"/>
        </w:rPr>
        <w:t>2</w:t>
      </w:r>
      <w:r w:rsidR="0083423C" w:rsidRPr="0004419C">
        <w:t xml:space="preserve"> Rencana kegiatan penelitian</w:t>
      </w:r>
      <w:r w:rsidR="00163784" w:rsidRPr="0004419C">
        <w:rPr>
          <w:lang w:val="en-US"/>
        </w:rPr>
        <w:t xml:space="preserve"> 2022-2023</w:t>
      </w:r>
      <w:bookmarkEnd w:id="120"/>
      <w:bookmarkEnd w:id="121"/>
      <w:bookmarkEnd w:id="122"/>
    </w:p>
    <w:p w14:paraId="14FCCD83" w14:textId="77777777" w:rsidR="00FF0417" w:rsidRPr="00FF0417" w:rsidRDefault="00FF0417" w:rsidP="00FF0417"/>
    <w:tbl>
      <w:tblPr>
        <w:tblStyle w:val="TableGrid"/>
        <w:tblW w:w="8931" w:type="dxa"/>
        <w:tblInd w:w="108" w:type="dxa"/>
        <w:tblLayout w:type="fixed"/>
        <w:tblLook w:val="04A0" w:firstRow="1" w:lastRow="0" w:firstColumn="1" w:lastColumn="0" w:noHBand="0" w:noVBand="1"/>
      </w:tblPr>
      <w:tblGrid>
        <w:gridCol w:w="563"/>
        <w:gridCol w:w="1977"/>
        <w:gridCol w:w="6"/>
        <w:gridCol w:w="557"/>
        <w:gridCol w:w="8"/>
        <w:gridCol w:w="559"/>
        <w:gridCol w:w="8"/>
        <w:gridCol w:w="559"/>
        <w:gridCol w:w="8"/>
        <w:gridCol w:w="559"/>
        <w:gridCol w:w="8"/>
        <w:gridCol w:w="559"/>
        <w:gridCol w:w="8"/>
        <w:gridCol w:w="497"/>
        <w:gridCol w:w="70"/>
        <w:gridCol w:w="8"/>
        <w:gridCol w:w="409"/>
        <w:gridCol w:w="8"/>
        <w:gridCol w:w="8"/>
        <w:gridCol w:w="409"/>
        <w:gridCol w:w="8"/>
        <w:gridCol w:w="8"/>
        <w:gridCol w:w="410"/>
        <w:gridCol w:w="8"/>
        <w:gridCol w:w="8"/>
        <w:gridCol w:w="551"/>
        <w:gridCol w:w="12"/>
        <w:gridCol w:w="567"/>
        <w:gridCol w:w="571"/>
      </w:tblGrid>
      <w:tr w:rsidR="00A22C7E" w:rsidRPr="0004419C" w14:paraId="5B025398" w14:textId="77777777" w:rsidTr="00AE3C93">
        <w:trPr>
          <w:trHeight w:val="619"/>
        </w:trPr>
        <w:tc>
          <w:tcPr>
            <w:tcW w:w="563" w:type="dxa"/>
            <w:vAlign w:val="center"/>
          </w:tcPr>
          <w:p w14:paraId="79FB0006" w14:textId="27ABD291" w:rsidR="00A22C7E" w:rsidRPr="0004419C" w:rsidRDefault="00AE3C93" w:rsidP="00585F41">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rPr>
              <w:t>No</w:t>
            </w:r>
          </w:p>
        </w:tc>
        <w:tc>
          <w:tcPr>
            <w:tcW w:w="1977" w:type="dxa"/>
            <w:vAlign w:val="center"/>
          </w:tcPr>
          <w:p w14:paraId="2D3CE256" w14:textId="77777777" w:rsidR="00A22C7E" w:rsidRPr="0004419C" w:rsidRDefault="00A22C7E" w:rsidP="009157EA">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Tahapan kegiatan</w:t>
            </w:r>
          </w:p>
        </w:tc>
        <w:tc>
          <w:tcPr>
            <w:tcW w:w="6391" w:type="dxa"/>
            <w:gridSpan w:val="27"/>
            <w:vAlign w:val="center"/>
          </w:tcPr>
          <w:p w14:paraId="13C3D656" w14:textId="77777777" w:rsidR="00A22C7E" w:rsidRPr="0004419C" w:rsidRDefault="00A22C7E" w:rsidP="00585F41">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Bulan Ke-</w:t>
            </w:r>
          </w:p>
        </w:tc>
      </w:tr>
      <w:tr w:rsidR="00AE3C93" w:rsidRPr="0004419C" w14:paraId="45B75EC8" w14:textId="77777777" w:rsidTr="00AE3C93">
        <w:tc>
          <w:tcPr>
            <w:tcW w:w="563" w:type="dxa"/>
            <w:vAlign w:val="center"/>
          </w:tcPr>
          <w:p w14:paraId="034DCA76" w14:textId="77777777" w:rsidR="00A22C7E" w:rsidRPr="0004419C" w:rsidRDefault="00A22C7E" w:rsidP="00585F41">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1.</w:t>
            </w:r>
          </w:p>
        </w:tc>
        <w:tc>
          <w:tcPr>
            <w:tcW w:w="1977" w:type="dxa"/>
            <w:vAlign w:val="center"/>
          </w:tcPr>
          <w:p w14:paraId="5A5CB4FB" w14:textId="77777777" w:rsidR="00A22C7E" w:rsidRPr="0004419C" w:rsidRDefault="00A22C7E" w:rsidP="001A6BF4">
            <w:pPr>
              <w:spacing w:line="360" w:lineRule="auto"/>
              <w:jc w:val="both"/>
              <w:rPr>
                <w:rFonts w:ascii="Times New Roman" w:hAnsi="Times New Roman" w:cs="Times New Roman"/>
                <w:sz w:val="24"/>
                <w:szCs w:val="24"/>
              </w:rPr>
            </w:pPr>
            <w:r w:rsidRPr="0004419C">
              <w:rPr>
                <w:rFonts w:ascii="Times New Roman" w:hAnsi="Times New Roman" w:cs="Times New Roman"/>
                <w:sz w:val="24"/>
                <w:szCs w:val="24"/>
              </w:rPr>
              <w:t>Persiapan Penelitian</w:t>
            </w:r>
          </w:p>
        </w:tc>
        <w:tc>
          <w:tcPr>
            <w:tcW w:w="563" w:type="dxa"/>
            <w:gridSpan w:val="2"/>
            <w:vAlign w:val="center"/>
          </w:tcPr>
          <w:p w14:paraId="3197F028" w14:textId="77777777" w:rsidR="00A22C7E" w:rsidRPr="0004419C" w:rsidRDefault="00A22C7E" w:rsidP="00585F41">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1</w:t>
            </w:r>
          </w:p>
        </w:tc>
        <w:tc>
          <w:tcPr>
            <w:tcW w:w="567" w:type="dxa"/>
            <w:gridSpan w:val="2"/>
            <w:vAlign w:val="center"/>
          </w:tcPr>
          <w:p w14:paraId="2CE4F963" w14:textId="77777777" w:rsidR="00A22C7E" w:rsidRPr="0004419C" w:rsidRDefault="00A22C7E" w:rsidP="00585F41">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2</w:t>
            </w:r>
          </w:p>
        </w:tc>
        <w:tc>
          <w:tcPr>
            <w:tcW w:w="567" w:type="dxa"/>
            <w:gridSpan w:val="2"/>
            <w:vAlign w:val="center"/>
          </w:tcPr>
          <w:p w14:paraId="6740100C" w14:textId="77777777" w:rsidR="00A22C7E" w:rsidRPr="0004419C" w:rsidRDefault="00A22C7E" w:rsidP="00585F41">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3</w:t>
            </w:r>
          </w:p>
        </w:tc>
        <w:tc>
          <w:tcPr>
            <w:tcW w:w="567" w:type="dxa"/>
            <w:gridSpan w:val="2"/>
            <w:vAlign w:val="center"/>
          </w:tcPr>
          <w:p w14:paraId="1FB48855" w14:textId="77777777" w:rsidR="00A22C7E" w:rsidRPr="0004419C" w:rsidRDefault="00A22C7E" w:rsidP="00585F41">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4</w:t>
            </w:r>
          </w:p>
        </w:tc>
        <w:tc>
          <w:tcPr>
            <w:tcW w:w="567" w:type="dxa"/>
            <w:gridSpan w:val="2"/>
            <w:vAlign w:val="center"/>
          </w:tcPr>
          <w:p w14:paraId="6BDEF4E6" w14:textId="77777777" w:rsidR="00A22C7E" w:rsidRPr="0004419C" w:rsidRDefault="00A22C7E" w:rsidP="00585F41">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5</w:t>
            </w:r>
          </w:p>
        </w:tc>
        <w:tc>
          <w:tcPr>
            <w:tcW w:w="505" w:type="dxa"/>
            <w:gridSpan w:val="2"/>
            <w:vAlign w:val="center"/>
          </w:tcPr>
          <w:p w14:paraId="63661B75" w14:textId="77777777" w:rsidR="00A22C7E" w:rsidRPr="0004419C" w:rsidRDefault="00A22C7E" w:rsidP="00585F41">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6</w:t>
            </w:r>
          </w:p>
        </w:tc>
        <w:tc>
          <w:tcPr>
            <w:tcW w:w="487" w:type="dxa"/>
            <w:gridSpan w:val="3"/>
            <w:vAlign w:val="center"/>
          </w:tcPr>
          <w:p w14:paraId="5F3833BD" w14:textId="77777777" w:rsidR="00A22C7E" w:rsidRPr="0004419C" w:rsidRDefault="0099779D" w:rsidP="00A22C7E">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7</w:t>
            </w:r>
          </w:p>
        </w:tc>
        <w:tc>
          <w:tcPr>
            <w:tcW w:w="425" w:type="dxa"/>
            <w:gridSpan w:val="3"/>
            <w:vAlign w:val="center"/>
          </w:tcPr>
          <w:p w14:paraId="0A25CA81" w14:textId="77777777" w:rsidR="00A22C7E" w:rsidRPr="0004419C" w:rsidRDefault="0099779D" w:rsidP="00A22C7E">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8</w:t>
            </w:r>
          </w:p>
        </w:tc>
        <w:tc>
          <w:tcPr>
            <w:tcW w:w="426" w:type="dxa"/>
            <w:gridSpan w:val="3"/>
            <w:vAlign w:val="center"/>
          </w:tcPr>
          <w:p w14:paraId="66D67F77" w14:textId="77777777" w:rsidR="00A22C7E" w:rsidRPr="0004419C" w:rsidRDefault="0099779D" w:rsidP="00A22C7E">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9</w:t>
            </w:r>
          </w:p>
        </w:tc>
        <w:tc>
          <w:tcPr>
            <w:tcW w:w="567" w:type="dxa"/>
            <w:gridSpan w:val="3"/>
            <w:vAlign w:val="center"/>
          </w:tcPr>
          <w:p w14:paraId="4DE4F8CF" w14:textId="77777777" w:rsidR="00A22C7E" w:rsidRPr="0004419C" w:rsidRDefault="0099779D" w:rsidP="00A22C7E">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10</w:t>
            </w:r>
          </w:p>
        </w:tc>
        <w:tc>
          <w:tcPr>
            <w:tcW w:w="579" w:type="dxa"/>
            <w:gridSpan w:val="2"/>
            <w:vAlign w:val="center"/>
          </w:tcPr>
          <w:p w14:paraId="6429EB59" w14:textId="77777777" w:rsidR="00A22C7E" w:rsidRPr="0004419C" w:rsidRDefault="0099779D" w:rsidP="00A22C7E">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11</w:t>
            </w:r>
          </w:p>
        </w:tc>
        <w:tc>
          <w:tcPr>
            <w:tcW w:w="571" w:type="dxa"/>
            <w:vAlign w:val="center"/>
          </w:tcPr>
          <w:p w14:paraId="3736A07B" w14:textId="77777777" w:rsidR="00A22C7E" w:rsidRPr="0004419C" w:rsidRDefault="0099779D" w:rsidP="00A22C7E">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12</w:t>
            </w:r>
          </w:p>
        </w:tc>
      </w:tr>
      <w:tr w:rsidR="00AE3C93" w:rsidRPr="0004419C" w14:paraId="1E6BD440" w14:textId="77777777" w:rsidTr="00AE3C93">
        <w:tc>
          <w:tcPr>
            <w:tcW w:w="563" w:type="dxa"/>
            <w:vMerge w:val="restart"/>
            <w:vAlign w:val="center"/>
          </w:tcPr>
          <w:p w14:paraId="26BBFF2A" w14:textId="77777777" w:rsidR="00A22C7E" w:rsidRPr="0004419C" w:rsidRDefault="00A22C7E" w:rsidP="00585F41">
            <w:pPr>
              <w:spacing w:line="360" w:lineRule="auto"/>
              <w:jc w:val="center"/>
              <w:rPr>
                <w:rFonts w:ascii="Times New Roman" w:hAnsi="Times New Roman" w:cs="Times New Roman"/>
                <w:sz w:val="24"/>
                <w:szCs w:val="24"/>
              </w:rPr>
            </w:pPr>
          </w:p>
        </w:tc>
        <w:tc>
          <w:tcPr>
            <w:tcW w:w="1977" w:type="dxa"/>
            <w:vAlign w:val="center"/>
          </w:tcPr>
          <w:p w14:paraId="1538C64D" w14:textId="77777777" w:rsidR="00A22C7E" w:rsidRPr="0004419C" w:rsidRDefault="00A22C7E" w:rsidP="00402371">
            <w:pPr>
              <w:numPr>
                <w:ilvl w:val="1"/>
                <w:numId w:val="8"/>
              </w:numPr>
              <w:spacing w:line="360" w:lineRule="auto"/>
              <w:ind w:left="317" w:hanging="283"/>
              <w:jc w:val="both"/>
              <w:rPr>
                <w:rFonts w:ascii="Times New Roman" w:hAnsi="Times New Roman" w:cs="Times New Roman"/>
                <w:sz w:val="24"/>
                <w:szCs w:val="24"/>
              </w:rPr>
            </w:pPr>
            <w:r w:rsidRPr="0004419C">
              <w:rPr>
                <w:rFonts w:ascii="Times New Roman" w:hAnsi="Times New Roman" w:cs="Times New Roman"/>
                <w:sz w:val="24"/>
                <w:szCs w:val="24"/>
              </w:rPr>
              <w:t>Mencari literature</w:t>
            </w:r>
          </w:p>
        </w:tc>
        <w:tc>
          <w:tcPr>
            <w:tcW w:w="563" w:type="dxa"/>
            <w:gridSpan w:val="2"/>
            <w:vAlign w:val="center"/>
          </w:tcPr>
          <w:p w14:paraId="3E1C3BDC" w14:textId="77777777" w:rsidR="00A22C7E" w:rsidRPr="0004419C" w:rsidRDefault="00A22C7E" w:rsidP="00585F41">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w:t>
            </w:r>
          </w:p>
        </w:tc>
        <w:tc>
          <w:tcPr>
            <w:tcW w:w="567" w:type="dxa"/>
            <w:gridSpan w:val="2"/>
            <w:vAlign w:val="center"/>
          </w:tcPr>
          <w:p w14:paraId="5C313020" w14:textId="77777777" w:rsidR="00A22C7E" w:rsidRPr="0004419C" w:rsidRDefault="00A22C7E" w:rsidP="00585F41">
            <w:pPr>
              <w:spacing w:line="360" w:lineRule="auto"/>
              <w:jc w:val="center"/>
              <w:rPr>
                <w:rFonts w:ascii="Times New Roman" w:hAnsi="Times New Roman" w:cs="Times New Roman"/>
                <w:sz w:val="24"/>
                <w:szCs w:val="24"/>
              </w:rPr>
            </w:pPr>
          </w:p>
        </w:tc>
        <w:tc>
          <w:tcPr>
            <w:tcW w:w="567" w:type="dxa"/>
            <w:gridSpan w:val="2"/>
            <w:vAlign w:val="center"/>
          </w:tcPr>
          <w:p w14:paraId="66102738" w14:textId="77777777" w:rsidR="00A22C7E" w:rsidRPr="0004419C" w:rsidRDefault="00A22C7E" w:rsidP="00585F41">
            <w:pPr>
              <w:spacing w:line="360" w:lineRule="auto"/>
              <w:jc w:val="center"/>
              <w:rPr>
                <w:rFonts w:ascii="Times New Roman" w:hAnsi="Times New Roman" w:cs="Times New Roman"/>
                <w:sz w:val="24"/>
                <w:szCs w:val="24"/>
              </w:rPr>
            </w:pPr>
          </w:p>
        </w:tc>
        <w:tc>
          <w:tcPr>
            <w:tcW w:w="567" w:type="dxa"/>
            <w:gridSpan w:val="2"/>
            <w:vAlign w:val="center"/>
          </w:tcPr>
          <w:p w14:paraId="14BD8941" w14:textId="77777777" w:rsidR="00A22C7E" w:rsidRPr="0004419C" w:rsidRDefault="00A22C7E" w:rsidP="00585F41">
            <w:pPr>
              <w:spacing w:line="360" w:lineRule="auto"/>
              <w:jc w:val="center"/>
              <w:rPr>
                <w:rFonts w:ascii="Times New Roman" w:hAnsi="Times New Roman" w:cs="Times New Roman"/>
                <w:sz w:val="24"/>
                <w:szCs w:val="24"/>
              </w:rPr>
            </w:pPr>
          </w:p>
        </w:tc>
        <w:tc>
          <w:tcPr>
            <w:tcW w:w="567" w:type="dxa"/>
            <w:gridSpan w:val="2"/>
            <w:vAlign w:val="center"/>
          </w:tcPr>
          <w:p w14:paraId="46474A65" w14:textId="77777777" w:rsidR="00A22C7E" w:rsidRPr="0004419C" w:rsidRDefault="00A22C7E" w:rsidP="00585F41">
            <w:pPr>
              <w:spacing w:line="360" w:lineRule="auto"/>
              <w:jc w:val="center"/>
              <w:rPr>
                <w:rFonts w:ascii="Times New Roman" w:hAnsi="Times New Roman" w:cs="Times New Roman"/>
                <w:sz w:val="24"/>
                <w:szCs w:val="24"/>
              </w:rPr>
            </w:pPr>
          </w:p>
        </w:tc>
        <w:tc>
          <w:tcPr>
            <w:tcW w:w="505" w:type="dxa"/>
            <w:gridSpan w:val="2"/>
            <w:vAlign w:val="center"/>
          </w:tcPr>
          <w:p w14:paraId="37FDDEFB" w14:textId="77777777" w:rsidR="00A22C7E" w:rsidRPr="0004419C" w:rsidRDefault="00A22C7E" w:rsidP="00585F41">
            <w:pPr>
              <w:spacing w:line="360" w:lineRule="auto"/>
              <w:jc w:val="center"/>
              <w:rPr>
                <w:rFonts w:ascii="Times New Roman" w:hAnsi="Times New Roman" w:cs="Times New Roman"/>
                <w:sz w:val="24"/>
                <w:szCs w:val="24"/>
              </w:rPr>
            </w:pPr>
          </w:p>
        </w:tc>
        <w:tc>
          <w:tcPr>
            <w:tcW w:w="487" w:type="dxa"/>
            <w:gridSpan w:val="3"/>
            <w:vAlign w:val="center"/>
          </w:tcPr>
          <w:p w14:paraId="2160184E" w14:textId="77777777" w:rsidR="00A22C7E" w:rsidRPr="0004419C" w:rsidRDefault="00A22C7E" w:rsidP="00A22C7E">
            <w:pPr>
              <w:spacing w:line="360" w:lineRule="auto"/>
              <w:jc w:val="center"/>
              <w:rPr>
                <w:rFonts w:ascii="Times New Roman" w:hAnsi="Times New Roman" w:cs="Times New Roman"/>
                <w:sz w:val="24"/>
                <w:szCs w:val="24"/>
              </w:rPr>
            </w:pPr>
          </w:p>
        </w:tc>
        <w:tc>
          <w:tcPr>
            <w:tcW w:w="425" w:type="dxa"/>
            <w:gridSpan w:val="3"/>
            <w:vAlign w:val="center"/>
          </w:tcPr>
          <w:p w14:paraId="7E9128FF" w14:textId="77777777" w:rsidR="00A22C7E" w:rsidRPr="0004419C" w:rsidRDefault="00A22C7E" w:rsidP="00A22C7E">
            <w:pPr>
              <w:spacing w:line="360" w:lineRule="auto"/>
              <w:jc w:val="center"/>
              <w:rPr>
                <w:rFonts w:ascii="Times New Roman" w:hAnsi="Times New Roman" w:cs="Times New Roman"/>
                <w:sz w:val="24"/>
                <w:szCs w:val="24"/>
              </w:rPr>
            </w:pPr>
          </w:p>
        </w:tc>
        <w:tc>
          <w:tcPr>
            <w:tcW w:w="426" w:type="dxa"/>
            <w:gridSpan w:val="3"/>
            <w:vAlign w:val="center"/>
          </w:tcPr>
          <w:p w14:paraId="21DEB57A" w14:textId="77777777" w:rsidR="00A22C7E" w:rsidRPr="0004419C" w:rsidRDefault="00A22C7E" w:rsidP="00A22C7E">
            <w:pPr>
              <w:spacing w:line="360" w:lineRule="auto"/>
              <w:jc w:val="center"/>
              <w:rPr>
                <w:rFonts w:ascii="Times New Roman" w:hAnsi="Times New Roman" w:cs="Times New Roman"/>
                <w:sz w:val="24"/>
                <w:szCs w:val="24"/>
              </w:rPr>
            </w:pPr>
          </w:p>
        </w:tc>
        <w:tc>
          <w:tcPr>
            <w:tcW w:w="567" w:type="dxa"/>
            <w:gridSpan w:val="3"/>
            <w:vAlign w:val="center"/>
          </w:tcPr>
          <w:p w14:paraId="77E4C017" w14:textId="77777777" w:rsidR="00A22C7E" w:rsidRPr="0004419C" w:rsidRDefault="00A22C7E" w:rsidP="00A22C7E">
            <w:pPr>
              <w:spacing w:line="360" w:lineRule="auto"/>
              <w:jc w:val="center"/>
              <w:rPr>
                <w:rFonts w:ascii="Times New Roman" w:hAnsi="Times New Roman" w:cs="Times New Roman"/>
                <w:sz w:val="24"/>
                <w:szCs w:val="24"/>
              </w:rPr>
            </w:pPr>
          </w:p>
        </w:tc>
        <w:tc>
          <w:tcPr>
            <w:tcW w:w="579" w:type="dxa"/>
            <w:gridSpan w:val="2"/>
            <w:vAlign w:val="center"/>
          </w:tcPr>
          <w:p w14:paraId="1DAA2A18" w14:textId="77777777" w:rsidR="00A22C7E" w:rsidRPr="0004419C" w:rsidRDefault="00A22C7E" w:rsidP="00A22C7E">
            <w:pPr>
              <w:spacing w:line="360" w:lineRule="auto"/>
              <w:jc w:val="center"/>
              <w:rPr>
                <w:rFonts w:ascii="Times New Roman" w:hAnsi="Times New Roman" w:cs="Times New Roman"/>
                <w:sz w:val="24"/>
                <w:szCs w:val="24"/>
              </w:rPr>
            </w:pPr>
          </w:p>
        </w:tc>
        <w:tc>
          <w:tcPr>
            <w:tcW w:w="571" w:type="dxa"/>
            <w:vAlign w:val="center"/>
          </w:tcPr>
          <w:p w14:paraId="241D9863" w14:textId="77777777" w:rsidR="00A22C7E" w:rsidRPr="0004419C" w:rsidRDefault="00A22C7E" w:rsidP="00A22C7E">
            <w:pPr>
              <w:spacing w:line="360" w:lineRule="auto"/>
              <w:jc w:val="center"/>
              <w:rPr>
                <w:rFonts w:ascii="Times New Roman" w:hAnsi="Times New Roman" w:cs="Times New Roman"/>
                <w:sz w:val="24"/>
                <w:szCs w:val="24"/>
              </w:rPr>
            </w:pPr>
          </w:p>
        </w:tc>
      </w:tr>
      <w:tr w:rsidR="00AE3C93" w:rsidRPr="0004419C" w14:paraId="1DA9C523" w14:textId="77777777" w:rsidTr="00AE3C93">
        <w:tc>
          <w:tcPr>
            <w:tcW w:w="563" w:type="dxa"/>
            <w:vMerge/>
            <w:vAlign w:val="center"/>
          </w:tcPr>
          <w:p w14:paraId="29BA5D43" w14:textId="77777777" w:rsidR="00A22C7E" w:rsidRPr="0004419C" w:rsidRDefault="00A22C7E" w:rsidP="00585F41">
            <w:pPr>
              <w:spacing w:line="360" w:lineRule="auto"/>
              <w:jc w:val="center"/>
              <w:rPr>
                <w:rFonts w:ascii="Times New Roman" w:hAnsi="Times New Roman" w:cs="Times New Roman"/>
                <w:sz w:val="24"/>
                <w:szCs w:val="24"/>
              </w:rPr>
            </w:pPr>
          </w:p>
        </w:tc>
        <w:tc>
          <w:tcPr>
            <w:tcW w:w="1977" w:type="dxa"/>
            <w:vAlign w:val="center"/>
          </w:tcPr>
          <w:p w14:paraId="6D98AE27" w14:textId="77777777" w:rsidR="00A22C7E" w:rsidRPr="0004419C" w:rsidRDefault="00A22C7E" w:rsidP="00402371">
            <w:pPr>
              <w:numPr>
                <w:ilvl w:val="1"/>
                <w:numId w:val="8"/>
              </w:numPr>
              <w:spacing w:line="360" w:lineRule="auto"/>
              <w:ind w:left="317" w:hanging="283"/>
              <w:jc w:val="both"/>
              <w:rPr>
                <w:rFonts w:ascii="Times New Roman" w:hAnsi="Times New Roman" w:cs="Times New Roman"/>
                <w:sz w:val="24"/>
                <w:szCs w:val="24"/>
              </w:rPr>
            </w:pPr>
            <w:r w:rsidRPr="0004419C">
              <w:rPr>
                <w:rFonts w:ascii="Times New Roman" w:hAnsi="Times New Roman" w:cs="Times New Roman"/>
                <w:sz w:val="24"/>
                <w:szCs w:val="24"/>
              </w:rPr>
              <w:t>Studi literature</w:t>
            </w:r>
          </w:p>
        </w:tc>
        <w:tc>
          <w:tcPr>
            <w:tcW w:w="563" w:type="dxa"/>
            <w:gridSpan w:val="2"/>
            <w:vAlign w:val="center"/>
          </w:tcPr>
          <w:p w14:paraId="155DEDB4" w14:textId="77777777" w:rsidR="00A22C7E" w:rsidRPr="0004419C" w:rsidRDefault="00A22C7E" w:rsidP="00585F41">
            <w:pPr>
              <w:spacing w:line="360" w:lineRule="auto"/>
              <w:jc w:val="center"/>
              <w:rPr>
                <w:rFonts w:ascii="Times New Roman" w:hAnsi="Times New Roman" w:cs="Times New Roman"/>
                <w:sz w:val="24"/>
                <w:szCs w:val="24"/>
              </w:rPr>
            </w:pPr>
          </w:p>
        </w:tc>
        <w:tc>
          <w:tcPr>
            <w:tcW w:w="567" w:type="dxa"/>
            <w:gridSpan w:val="2"/>
            <w:vAlign w:val="center"/>
          </w:tcPr>
          <w:p w14:paraId="4F74DCA5" w14:textId="77777777" w:rsidR="00A22C7E" w:rsidRPr="0004419C" w:rsidRDefault="00A22C7E" w:rsidP="00585F41">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w:t>
            </w:r>
          </w:p>
        </w:tc>
        <w:tc>
          <w:tcPr>
            <w:tcW w:w="567" w:type="dxa"/>
            <w:gridSpan w:val="2"/>
            <w:vAlign w:val="center"/>
          </w:tcPr>
          <w:p w14:paraId="51418001" w14:textId="77777777" w:rsidR="00A22C7E" w:rsidRPr="0004419C" w:rsidRDefault="00A22C7E" w:rsidP="00585F41">
            <w:pPr>
              <w:spacing w:line="360" w:lineRule="auto"/>
              <w:jc w:val="center"/>
              <w:rPr>
                <w:rFonts w:ascii="Times New Roman" w:hAnsi="Times New Roman" w:cs="Times New Roman"/>
                <w:sz w:val="24"/>
                <w:szCs w:val="24"/>
              </w:rPr>
            </w:pPr>
          </w:p>
        </w:tc>
        <w:tc>
          <w:tcPr>
            <w:tcW w:w="567" w:type="dxa"/>
            <w:gridSpan w:val="2"/>
            <w:vAlign w:val="center"/>
          </w:tcPr>
          <w:p w14:paraId="58D88CF0" w14:textId="77777777" w:rsidR="00A22C7E" w:rsidRPr="0004419C" w:rsidRDefault="00A22C7E" w:rsidP="00585F41">
            <w:pPr>
              <w:spacing w:line="360" w:lineRule="auto"/>
              <w:jc w:val="center"/>
              <w:rPr>
                <w:rFonts w:ascii="Times New Roman" w:hAnsi="Times New Roman" w:cs="Times New Roman"/>
                <w:sz w:val="24"/>
                <w:szCs w:val="24"/>
              </w:rPr>
            </w:pPr>
          </w:p>
        </w:tc>
        <w:tc>
          <w:tcPr>
            <w:tcW w:w="567" w:type="dxa"/>
            <w:gridSpan w:val="2"/>
            <w:vAlign w:val="center"/>
          </w:tcPr>
          <w:p w14:paraId="06A3C695" w14:textId="77777777" w:rsidR="00A22C7E" w:rsidRPr="0004419C" w:rsidRDefault="00A22C7E" w:rsidP="00585F41">
            <w:pPr>
              <w:spacing w:line="360" w:lineRule="auto"/>
              <w:jc w:val="center"/>
              <w:rPr>
                <w:rFonts w:ascii="Times New Roman" w:hAnsi="Times New Roman" w:cs="Times New Roman"/>
                <w:sz w:val="24"/>
                <w:szCs w:val="24"/>
              </w:rPr>
            </w:pPr>
          </w:p>
        </w:tc>
        <w:tc>
          <w:tcPr>
            <w:tcW w:w="505" w:type="dxa"/>
            <w:gridSpan w:val="2"/>
            <w:vAlign w:val="center"/>
          </w:tcPr>
          <w:p w14:paraId="5405EB1D" w14:textId="77777777" w:rsidR="00A22C7E" w:rsidRPr="0004419C" w:rsidRDefault="00A22C7E" w:rsidP="00585F41">
            <w:pPr>
              <w:spacing w:line="360" w:lineRule="auto"/>
              <w:jc w:val="center"/>
              <w:rPr>
                <w:rFonts w:ascii="Times New Roman" w:hAnsi="Times New Roman" w:cs="Times New Roman"/>
                <w:sz w:val="24"/>
                <w:szCs w:val="24"/>
              </w:rPr>
            </w:pPr>
          </w:p>
        </w:tc>
        <w:tc>
          <w:tcPr>
            <w:tcW w:w="487" w:type="dxa"/>
            <w:gridSpan w:val="3"/>
            <w:vAlign w:val="center"/>
          </w:tcPr>
          <w:p w14:paraId="02199F17" w14:textId="77777777" w:rsidR="00A22C7E" w:rsidRPr="0004419C" w:rsidRDefault="00A22C7E" w:rsidP="00A22C7E">
            <w:pPr>
              <w:spacing w:line="360" w:lineRule="auto"/>
              <w:jc w:val="center"/>
              <w:rPr>
                <w:rFonts w:ascii="Times New Roman" w:hAnsi="Times New Roman" w:cs="Times New Roman"/>
                <w:sz w:val="24"/>
                <w:szCs w:val="24"/>
              </w:rPr>
            </w:pPr>
          </w:p>
        </w:tc>
        <w:tc>
          <w:tcPr>
            <w:tcW w:w="425" w:type="dxa"/>
            <w:gridSpan w:val="3"/>
            <w:vAlign w:val="center"/>
          </w:tcPr>
          <w:p w14:paraId="2BF8E9E2" w14:textId="77777777" w:rsidR="00A22C7E" w:rsidRPr="0004419C" w:rsidRDefault="00A22C7E" w:rsidP="00A22C7E">
            <w:pPr>
              <w:spacing w:line="360" w:lineRule="auto"/>
              <w:jc w:val="center"/>
              <w:rPr>
                <w:rFonts w:ascii="Times New Roman" w:hAnsi="Times New Roman" w:cs="Times New Roman"/>
                <w:sz w:val="24"/>
                <w:szCs w:val="24"/>
              </w:rPr>
            </w:pPr>
          </w:p>
        </w:tc>
        <w:tc>
          <w:tcPr>
            <w:tcW w:w="426" w:type="dxa"/>
            <w:gridSpan w:val="3"/>
            <w:vAlign w:val="center"/>
          </w:tcPr>
          <w:p w14:paraId="0731433F" w14:textId="77777777" w:rsidR="00A22C7E" w:rsidRPr="0004419C" w:rsidRDefault="00A22C7E" w:rsidP="00A22C7E">
            <w:pPr>
              <w:spacing w:line="360" w:lineRule="auto"/>
              <w:jc w:val="center"/>
              <w:rPr>
                <w:rFonts w:ascii="Times New Roman" w:hAnsi="Times New Roman" w:cs="Times New Roman"/>
                <w:sz w:val="24"/>
                <w:szCs w:val="24"/>
              </w:rPr>
            </w:pPr>
          </w:p>
        </w:tc>
        <w:tc>
          <w:tcPr>
            <w:tcW w:w="567" w:type="dxa"/>
            <w:gridSpan w:val="3"/>
            <w:vAlign w:val="center"/>
          </w:tcPr>
          <w:p w14:paraId="07ED7E97" w14:textId="77777777" w:rsidR="00A22C7E" w:rsidRPr="0004419C" w:rsidRDefault="00A22C7E" w:rsidP="00A22C7E">
            <w:pPr>
              <w:spacing w:line="360" w:lineRule="auto"/>
              <w:jc w:val="center"/>
              <w:rPr>
                <w:rFonts w:ascii="Times New Roman" w:hAnsi="Times New Roman" w:cs="Times New Roman"/>
                <w:sz w:val="24"/>
                <w:szCs w:val="24"/>
              </w:rPr>
            </w:pPr>
          </w:p>
        </w:tc>
        <w:tc>
          <w:tcPr>
            <w:tcW w:w="579" w:type="dxa"/>
            <w:gridSpan w:val="2"/>
            <w:vAlign w:val="center"/>
          </w:tcPr>
          <w:p w14:paraId="3D1E0AE6" w14:textId="77777777" w:rsidR="00A22C7E" w:rsidRPr="0004419C" w:rsidRDefault="00A22C7E" w:rsidP="00A22C7E">
            <w:pPr>
              <w:spacing w:line="360" w:lineRule="auto"/>
              <w:jc w:val="center"/>
              <w:rPr>
                <w:rFonts w:ascii="Times New Roman" w:hAnsi="Times New Roman" w:cs="Times New Roman"/>
                <w:sz w:val="24"/>
                <w:szCs w:val="24"/>
              </w:rPr>
            </w:pPr>
          </w:p>
        </w:tc>
        <w:tc>
          <w:tcPr>
            <w:tcW w:w="571" w:type="dxa"/>
            <w:vAlign w:val="center"/>
          </w:tcPr>
          <w:p w14:paraId="4494DB31" w14:textId="77777777" w:rsidR="00A22C7E" w:rsidRPr="0004419C" w:rsidRDefault="00A22C7E" w:rsidP="00A22C7E">
            <w:pPr>
              <w:spacing w:line="360" w:lineRule="auto"/>
              <w:jc w:val="center"/>
              <w:rPr>
                <w:rFonts w:ascii="Times New Roman" w:hAnsi="Times New Roman" w:cs="Times New Roman"/>
                <w:sz w:val="24"/>
                <w:szCs w:val="24"/>
              </w:rPr>
            </w:pPr>
          </w:p>
        </w:tc>
      </w:tr>
      <w:tr w:rsidR="00AE3C93" w:rsidRPr="0004419C" w14:paraId="24D2693A" w14:textId="77777777" w:rsidTr="00AE3C93">
        <w:tc>
          <w:tcPr>
            <w:tcW w:w="563" w:type="dxa"/>
            <w:vMerge/>
            <w:vAlign w:val="center"/>
          </w:tcPr>
          <w:p w14:paraId="14FC9D7E" w14:textId="77777777" w:rsidR="00A22C7E" w:rsidRPr="0004419C" w:rsidRDefault="00A22C7E" w:rsidP="00585F41">
            <w:pPr>
              <w:spacing w:line="360" w:lineRule="auto"/>
              <w:jc w:val="center"/>
              <w:rPr>
                <w:rFonts w:ascii="Times New Roman" w:hAnsi="Times New Roman" w:cs="Times New Roman"/>
                <w:sz w:val="24"/>
                <w:szCs w:val="24"/>
              </w:rPr>
            </w:pPr>
          </w:p>
        </w:tc>
        <w:tc>
          <w:tcPr>
            <w:tcW w:w="1977" w:type="dxa"/>
            <w:vAlign w:val="center"/>
          </w:tcPr>
          <w:p w14:paraId="3A32B314" w14:textId="77777777" w:rsidR="00A22C7E" w:rsidRPr="0004419C" w:rsidRDefault="00A22C7E" w:rsidP="00402371">
            <w:pPr>
              <w:numPr>
                <w:ilvl w:val="1"/>
                <w:numId w:val="8"/>
              </w:numPr>
              <w:spacing w:line="360" w:lineRule="auto"/>
              <w:ind w:left="317" w:hanging="274"/>
              <w:jc w:val="both"/>
              <w:rPr>
                <w:rFonts w:ascii="Times New Roman" w:hAnsi="Times New Roman" w:cs="Times New Roman"/>
                <w:sz w:val="24"/>
                <w:szCs w:val="24"/>
              </w:rPr>
            </w:pPr>
            <w:r w:rsidRPr="0004419C">
              <w:rPr>
                <w:rFonts w:ascii="Times New Roman" w:hAnsi="Times New Roman" w:cs="Times New Roman"/>
                <w:sz w:val="24"/>
                <w:szCs w:val="24"/>
              </w:rPr>
              <w:t>Penyusunan proposal</w:t>
            </w:r>
          </w:p>
        </w:tc>
        <w:tc>
          <w:tcPr>
            <w:tcW w:w="563" w:type="dxa"/>
            <w:gridSpan w:val="2"/>
            <w:vAlign w:val="center"/>
          </w:tcPr>
          <w:p w14:paraId="460CEAF8" w14:textId="583EACE8" w:rsidR="00A22C7E" w:rsidRPr="0004419C" w:rsidRDefault="001D7DF4" w:rsidP="00585F41">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w:t>
            </w:r>
            <w:r w:rsidR="0099779D" w:rsidRPr="0004419C">
              <w:rPr>
                <w:rFonts w:ascii="Times New Roman" w:hAnsi="Times New Roman" w:cs="Times New Roman"/>
                <w:sz w:val="24"/>
                <w:szCs w:val="24"/>
              </w:rPr>
              <w:t>●</w:t>
            </w:r>
          </w:p>
        </w:tc>
        <w:tc>
          <w:tcPr>
            <w:tcW w:w="567" w:type="dxa"/>
            <w:gridSpan w:val="2"/>
            <w:vAlign w:val="center"/>
          </w:tcPr>
          <w:p w14:paraId="789F0ABA" w14:textId="777C364A" w:rsidR="00A22C7E" w:rsidRPr="0004419C" w:rsidRDefault="0099779D" w:rsidP="00585F41">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w:t>
            </w:r>
            <w:r w:rsidR="001D7DF4" w:rsidRPr="0004419C">
              <w:rPr>
                <w:rFonts w:ascii="Times New Roman" w:hAnsi="Times New Roman" w:cs="Times New Roman"/>
                <w:sz w:val="24"/>
                <w:szCs w:val="24"/>
              </w:rPr>
              <w:t>●</w:t>
            </w:r>
          </w:p>
        </w:tc>
        <w:tc>
          <w:tcPr>
            <w:tcW w:w="567" w:type="dxa"/>
            <w:gridSpan w:val="2"/>
            <w:vAlign w:val="center"/>
          </w:tcPr>
          <w:p w14:paraId="086B6B39" w14:textId="733BB84E" w:rsidR="00A22C7E" w:rsidRPr="0004419C" w:rsidRDefault="0099779D" w:rsidP="00585F41">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w:t>
            </w:r>
            <w:r w:rsidR="001D7DF4" w:rsidRPr="0004419C">
              <w:rPr>
                <w:rFonts w:ascii="Times New Roman" w:hAnsi="Times New Roman" w:cs="Times New Roman"/>
                <w:sz w:val="24"/>
                <w:szCs w:val="24"/>
              </w:rPr>
              <w:t>●</w:t>
            </w:r>
          </w:p>
        </w:tc>
        <w:tc>
          <w:tcPr>
            <w:tcW w:w="567" w:type="dxa"/>
            <w:gridSpan w:val="2"/>
            <w:vAlign w:val="center"/>
          </w:tcPr>
          <w:p w14:paraId="1BFD21AE" w14:textId="551A7940" w:rsidR="00A22C7E" w:rsidRPr="0004419C" w:rsidRDefault="0099779D" w:rsidP="00585F41">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w:t>
            </w:r>
            <w:r w:rsidR="001D7DF4" w:rsidRPr="0004419C">
              <w:rPr>
                <w:rFonts w:ascii="Times New Roman" w:hAnsi="Times New Roman" w:cs="Times New Roman"/>
                <w:sz w:val="24"/>
                <w:szCs w:val="24"/>
              </w:rPr>
              <w:t>●</w:t>
            </w:r>
          </w:p>
        </w:tc>
        <w:tc>
          <w:tcPr>
            <w:tcW w:w="567" w:type="dxa"/>
            <w:gridSpan w:val="2"/>
            <w:vAlign w:val="center"/>
          </w:tcPr>
          <w:p w14:paraId="5901DDFC" w14:textId="77777777" w:rsidR="00A22C7E" w:rsidRPr="0004419C" w:rsidRDefault="0099779D" w:rsidP="00585F41">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w:t>
            </w:r>
          </w:p>
        </w:tc>
        <w:tc>
          <w:tcPr>
            <w:tcW w:w="505" w:type="dxa"/>
            <w:gridSpan w:val="2"/>
            <w:vAlign w:val="center"/>
          </w:tcPr>
          <w:p w14:paraId="37ADFB37" w14:textId="77777777" w:rsidR="00A22C7E" w:rsidRPr="0004419C" w:rsidRDefault="00A22C7E" w:rsidP="00585F41">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w:t>
            </w:r>
          </w:p>
        </w:tc>
        <w:tc>
          <w:tcPr>
            <w:tcW w:w="487" w:type="dxa"/>
            <w:gridSpan w:val="3"/>
            <w:vAlign w:val="center"/>
          </w:tcPr>
          <w:p w14:paraId="288B51B0" w14:textId="77777777" w:rsidR="00A22C7E" w:rsidRPr="0004419C" w:rsidRDefault="00A22C7E" w:rsidP="00A22C7E">
            <w:pPr>
              <w:spacing w:line="360" w:lineRule="auto"/>
              <w:jc w:val="center"/>
              <w:rPr>
                <w:rFonts w:ascii="Times New Roman" w:hAnsi="Times New Roman" w:cs="Times New Roman"/>
                <w:sz w:val="24"/>
                <w:szCs w:val="24"/>
              </w:rPr>
            </w:pPr>
          </w:p>
        </w:tc>
        <w:tc>
          <w:tcPr>
            <w:tcW w:w="425" w:type="dxa"/>
            <w:gridSpan w:val="3"/>
            <w:vAlign w:val="center"/>
          </w:tcPr>
          <w:p w14:paraId="03C98536" w14:textId="77777777" w:rsidR="00A22C7E" w:rsidRPr="0004419C" w:rsidRDefault="00A22C7E" w:rsidP="00A22C7E">
            <w:pPr>
              <w:spacing w:line="360" w:lineRule="auto"/>
              <w:jc w:val="center"/>
              <w:rPr>
                <w:rFonts w:ascii="Times New Roman" w:hAnsi="Times New Roman" w:cs="Times New Roman"/>
                <w:sz w:val="24"/>
                <w:szCs w:val="24"/>
              </w:rPr>
            </w:pPr>
          </w:p>
        </w:tc>
        <w:tc>
          <w:tcPr>
            <w:tcW w:w="426" w:type="dxa"/>
            <w:gridSpan w:val="3"/>
            <w:vAlign w:val="center"/>
          </w:tcPr>
          <w:p w14:paraId="65082BE7" w14:textId="77777777" w:rsidR="00A22C7E" w:rsidRPr="0004419C" w:rsidRDefault="00A22C7E" w:rsidP="00A22C7E">
            <w:pPr>
              <w:spacing w:line="360" w:lineRule="auto"/>
              <w:jc w:val="center"/>
              <w:rPr>
                <w:rFonts w:ascii="Times New Roman" w:hAnsi="Times New Roman" w:cs="Times New Roman"/>
                <w:sz w:val="24"/>
                <w:szCs w:val="24"/>
              </w:rPr>
            </w:pPr>
          </w:p>
        </w:tc>
        <w:tc>
          <w:tcPr>
            <w:tcW w:w="567" w:type="dxa"/>
            <w:gridSpan w:val="3"/>
            <w:vAlign w:val="center"/>
          </w:tcPr>
          <w:p w14:paraId="05891B1B" w14:textId="77777777" w:rsidR="00A22C7E" w:rsidRPr="0004419C" w:rsidRDefault="00A22C7E" w:rsidP="00A22C7E">
            <w:pPr>
              <w:spacing w:line="360" w:lineRule="auto"/>
              <w:jc w:val="center"/>
              <w:rPr>
                <w:rFonts w:ascii="Times New Roman" w:hAnsi="Times New Roman" w:cs="Times New Roman"/>
                <w:sz w:val="24"/>
                <w:szCs w:val="24"/>
              </w:rPr>
            </w:pPr>
          </w:p>
        </w:tc>
        <w:tc>
          <w:tcPr>
            <w:tcW w:w="579" w:type="dxa"/>
            <w:gridSpan w:val="2"/>
            <w:vAlign w:val="center"/>
          </w:tcPr>
          <w:p w14:paraId="77E19AA5" w14:textId="77777777" w:rsidR="00A22C7E" w:rsidRPr="0004419C" w:rsidRDefault="0099779D" w:rsidP="00A22C7E">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w:t>
            </w:r>
          </w:p>
        </w:tc>
        <w:tc>
          <w:tcPr>
            <w:tcW w:w="571" w:type="dxa"/>
            <w:vAlign w:val="center"/>
          </w:tcPr>
          <w:p w14:paraId="24F6A2DB" w14:textId="77777777" w:rsidR="00A22C7E" w:rsidRPr="0004419C" w:rsidRDefault="00A22C7E" w:rsidP="00A22C7E">
            <w:pPr>
              <w:spacing w:line="360" w:lineRule="auto"/>
              <w:jc w:val="center"/>
              <w:rPr>
                <w:rFonts w:ascii="Times New Roman" w:hAnsi="Times New Roman" w:cs="Times New Roman"/>
                <w:sz w:val="24"/>
                <w:szCs w:val="24"/>
              </w:rPr>
            </w:pPr>
          </w:p>
        </w:tc>
      </w:tr>
      <w:tr w:rsidR="00AE3C93" w:rsidRPr="0004419C" w14:paraId="672A05A1" w14:textId="77777777" w:rsidTr="00AE3C93">
        <w:tc>
          <w:tcPr>
            <w:tcW w:w="563" w:type="dxa"/>
            <w:vMerge/>
            <w:vAlign w:val="center"/>
          </w:tcPr>
          <w:p w14:paraId="371B9C5B" w14:textId="77777777" w:rsidR="00A22C7E" w:rsidRPr="0004419C" w:rsidRDefault="00A22C7E" w:rsidP="00585F41">
            <w:pPr>
              <w:spacing w:line="360" w:lineRule="auto"/>
              <w:jc w:val="center"/>
              <w:rPr>
                <w:rFonts w:ascii="Times New Roman" w:hAnsi="Times New Roman" w:cs="Times New Roman"/>
                <w:sz w:val="24"/>
                <w:szCs w:val="24"/>
              </w:rPr>
            </w:pPr>
          </w:p>
        </w:tc>
        <w:tc>
          <w:tcPr>
            <w:tcW w:w="1977" w:type="dxa"/>
            <w:vAlign w:val="center"/>
          </w:tcPr>
          <w:p w14:paraId="394A1112" w14:textId="77777777" w:rsidR="00A22C7E" w:rsidRPr="0004419C" w:rsidRDefault="00A22C7E" w:rsidP="00402371">
            <w:pPr>
              <w:numPr>
                <w:ilvl w:val="1"/>
                <w:numId w:val="8"/>
              </w:numPr>
              <w:spacing w:line="360" w:lineRule="auto"/>
              <w:ind w:left="318" w:hanging="284"/>
              <w:jc w:val="both"/>
              <w:rPr>
                <w:rFonts w:ascii="Times New Roman" w:hAnsi="Times New Roman" w:cs="Times New Roman"/>
                <w:sz w:val="24"/>
                <w:szCs w:val="24"/>
              </w:rPr>
            </w:pPr>
            <w:r w:rsidRPr="0004419C">
              <w:rPr>
                <w:rFonts w:ascii="Times New Roman" w:hAnsi="Times New Roman" w:cs="Times New Roman"/>
                <w:sz w:val="24"/>
                <w:szCs w:val="24"/>
              </w:rPr>
              <w:t>Persiapan alat dan bahan</w:t>
            </w:r>
          </w:p>
        </w:tc>
        <w:tc>
          <w:tcPr>
            <w:tcW w:w="563" w:type="dxa"/>
            <w:gridSpan w:val="2"/>
            <w:vAlign w:val="center"/>
          </w:tcPr>
          <w:p w14:paraId="697DBA5A" w14:textId="099236FA" w:rsidR="00A22C7E" w:rsidRPr="0004419C" w:rsidRDefault="00A22C7E" w:rsidP="00585F41">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w:t>
            </w:r>
            <w:r w:rsidR="001D7DF4" w:rsidRPr="0004419C">
              <w:rPr>
                <w:rFonts w:ascii="Times New Roman" w:hAnsi="Times New Roman" w:cs="Times New Roman"/>
                <w:sz w:val="24"/>
                <w:szCs w:val="24"/>
              </w:rPr>
              <w:t>●</w:t>
            </w:r>
          </w:p>
        </w:tc>
        <w:tc>
          <w:tcPr>
            <w:tcW w:w="567" w:type="dxa"/>
            <w:gridSpan w:val="2"/>
            <w:vAlign w:val="center"/>
          </w:tcPr>
          <w:p w14:paraId="1762EE3B" w14:textId="2CB0EEDF" w:rsidR="00A22C7E" w:rsidRPr="0004419C" w:rsidRDefault="001D7DF4" w:rsidP="00585F41">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w:t>
            </w:r>
          </w:p>
        </w:tc>
        <w:tc>
          <w:tcPr>
            <w:tcW w:w="567" w:type="dxa"/>
            <w:gridSpan w:val="2"/>
            <w:vAlign w:val="center"/>
          </w:tcPr>
          <w:p w14:paraId="495A179D" w14:textId="1F64E983" w:rsidR="00A22C7E" w:rsidRPr="0004419C" w:rsidRDefault="001D7DF4" w:rsidP="00585F41">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w:t>
            </w:r>
          </w:p>
        </w:tc>
        <w:tc>
          <w:tcPr>
            <w:tcW w:w="567" w:type="dxa"/>
            <w:gridSpan w:val="2"/>
            <w:vAlign w:val="center"/>
          </w:tcPr>
          <w:p w14:paraId="2048B522" w14:textId="77777777" w:rsidR="00A22C7E" w:rsidRPr="0004419C" w:rsidRDefault="00A22C7E" w:rsidP="00585F41">
            <w:pPr>
              <w:spacing w:line="360" w:lineRule="auto"/>
              <w:jc w:val="center"/>
              <w:rPr>
                <w:rFonts w:ascii="Times New Roman" w:hAnsi="Times New Roman" w:cs="Times New Roman"/>
                <w:sz w:val="24"/>
                <w:szCs w:val="24"/>
              </w:rPr>
            </w:pPr>
          </w:p>
        </w:tc>
        <w:tc>
          <w:tcPr>
            <w:tcW w:w="567" w:type="dxa"/>
            <w:gridSpan w:val="2"/>
            <w:vAlign w:val="center"/>
          </w:tcPr>
          <w:p w14:paraId="20599DB0" w14:textId="77777777" w:rsidR="00A22C7E" w:rsidRPr="0004419C" w:rsidRDefault="00A22C7E" w:rsidP="00585F41">
            <w:pPr>
              <w:spacing w:line="360" w:lineRule="auto"/>
              <w:jc w:val="center"/>
              <w:rPr>
                <w:rFonts w:ascii="Times New Roman" w:hAnsi="Times New Roman" w:cs="Times New Roman"/>
                <w:sz w:val="24"/>
                <w:szCs w:val="24"/>
              </w:rPr>
            </w:pPr>
          </w:p>
        </w:tc>
        <w:tc>
          <w:tcPr>
            <w:tcW w:w="505" w:type="dxa"/>
            <w:gridSpan w:val="2"/>
            <w:vAlign w:val="center"/>
          </w:tcPr>
          <w:p w14:paraId="29033597" w14:textId="77777777" w:rsidR="00A22C7E" w:rsidRPr="0004419C" w:rsidRDefault="00A22C7E" w:rsidP="00585F41">
            <w:pPr>
              <w:spacing w:line="360" w:lineRule="auto"/>
              <w:jc w:val="center"/>
              <w:rPr>
                <w:rFonts w:ascii="Times New Roman" w:hAnsi="Times New Roman" w:cs="Times New Roman"/>
                <w:sz w:val="24"/>
                <w:szCs w:val="24"/>
              </w:rPr>
            </w:pPr>
          </w:p>
        </w:tc>
        <w:tc>
          <w:tcPr>
            <w:tcW w:w="487" w:type="dxa"/>
            <w:gridSpan w:val="3"/>
            <w:vAlign w:val="center"/>
          </w:tcPr>
          <w:p w14:paraId="7B2BB4B9" w14:textId="77777777" w:rsidR="00A22C7E" w:rsidRPr="0004419C" w:rsidRDefault="00A22C7E" w:rsidP="00A22C7E">
            <w:pPr>
              <w:spacing w:line="360" w:lineRule="auto"/>
              <w:jc w:val="center"/>
              <w:rPr>
                <w:rFonts w:ascii="Times New Roman" w:hAnsi="Times New Roman" w:cs="Times New Roman"/>
                <w:sz w:val="24"/>
                <w:szCs w:val="24"/>
              </w:rPr>
            </w:pPr>
          </w:p>
        </w:tc>
        <w:tc>
          <w:tcPr>
            <w:tcW w:w="425" w:type="dxa"/>
            <w:gridSpan w:val="3"/>
            <w:vAlign w:val="center"/>
          </w:tcPr>
          <w:p w14:paraId="56C1195D" w14:textId="77777777" w:rsidR="00A22C7E" w:rsidRPr="0004419C" w:rsidRDefault="00A22C7E" w:rsidP="00A22C7E">
            <w:pPr>
              <w:spacing w:line="360" w:lineRule="auto"/>
              <w:jc w:val="center"/>
              <w:rPr>
                <w:rFonts w:ascii="Times New Roman" w:hAnsi="Times New Roman" w:cs="Times New Roman"/>
                <w:sz w:val="24"/>
                <w:szCs w:val="24"/>
              </w:rPr>
            </w:pPr>
          </w:p>
        </w:tc>
        <w:tc>
          <w:tcPr>
            <w:tcW w:w="426" w:type="dxa"/>
            <w:gridSpan w:val="3"/>
            <w:vAlign w:val="center"/>
          </w:tcPr>
          <w:p w14:paraId="48F6DDE0" w14:textId="77777777" w:rsidR="00A22C7E" w:rsidRPr="0004419C" w:rsidRDefault="00A22C7E" w:rsidP="00A22C7E">
            <w:pPr>
              <w:spacing w:line="360" w:lineRule="auto"/>
              <w:jc w:val="center"/>
              <w:rPr>
                <w:rFonts w:ascii="Times New Roman" w:hAnsi="Times New Roman" w:cs="Times New Roman"/>
                <w:sz w:val="24"/>
                <w:szCs w:val="24"/>
              </w:rPr>
            </w:pPr>
          </w:p>
        </w:tc>
        <w:tc>
          <w:tcPr>
            <w:tcW w:w="567" w:type="dxa"/>
            <w:gridSpan w:val="3"/>
            <w:vAlign w:val="center"/>
          </w:tcPr>
          <w:p w14:paraId="41AAB317" w14:textId="77777777" w:rsidR="00A22C7E" w:rsidRPr="0004419C" w:rsidRDefault="00A22C7E" w:rsidP="00A22C7E">
            <w:pPr>
              <w:spacing w:line="360" w:lineRule="auto"/>
              <w:jc w:val="center"/>
              <w:rPr>
                <w:rFonts w:ascii="Times New Roman" w:hAnsi="Times New Roman" w:cs="Times New Roman"/>
                <w:sz w:val="24"/>
                <w:szCs w:val="24"/>
              </w:rPr>
            </w:pPr>
          </w:p>
        </w:tc>
        <w:tc>
          <w:tcPr>
            <w:tcW w:w="579" w:type="dxa"/>
            <w:gridSpan w:val="2"/>
            <w:vAlign w:val="center"/>
          </w:tcPr>
          <w:p w14:paraId="4CA55597" w14:textId="77777777" w:rsidR="00A22C7E" w:rsidRPr="0004419C" w:rsidRDefault="00A22C7E" w:rsidP="00A22C7E">
            <w:pPr>
              <w:spacing w:line="360" w:lineRule="auto"/>
              <w:jc w:val="center"/>
              <w:rPr>
                <w:rFonts w:ascii="Times New Roman" w:hAnsi="Times New Roman" w:cs="Times New Roman"/>
                <w:sz w:val="24"/>
                <w:szCs w:val="24"/>
              </w:rPr>
            </w:pPr>
          </w:p>
        </w:tc>
        <w:tc>
          <w:tcPr>
            <w:tcW w:w="571" w:type="dxa"/>
            <w:vAlign w:val="center"/>
          </w:tcPr>
          <w:p w14:paraId="7DD172B2" w14:textId="77777777" w:rsidR="00A22C7E" w:rsidRPr="0004419C" w:rsidRDefault="00A22C7E" w:rsidP="00A22C7E">
            <w:pPr>
              <w:spacing w:line="360" w:lineRule="auto"/>
              <w:jc w:val="center"/>
              <w:rPr>
                <w:rFonts w:ascii="Times New Roman" w:hAnsi="Times New Roman" w:cs="Times New Roman"/>
                <w:sz w:val="24"/>
                <w:szCs w:val="24"/>
              </w:rPr>
            </w:pPr>
          </w:p>
        </w:tc>
      </w:tr>
      <w:tr w:rsidR="0099779D" w:rsidRPr="0004419C" w14:paraId="748D7930" w14:textId="77777777" w:rsidTr="00AE3C93">
        <w:tc>
          <w:tcPr>
            <w:tcW w:w="563" w:type="dxa"/>
            <w:vAlign w:val="center"/>
          </w:tcPr>
          <w:p w14:paraId="5226F224" w14:textId="77777777" w:rsidR="0099779D" w:rsidRPr="0004419C" w:rsidRDefault="0099779D" w:rsidP="00585F41">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lastRenderedPageBreak/>
              <w:t>2.</w:t>
            </w:r>
          </w:p>
        </w:tc>
        <w:tc>
          <w:tcPr>
            <w:tcW w:w="8368" w:type="dxa"/>
            <w:gridSpan w:val="28"/>
            <w:vAlign w:val="center"/>
          </w:tcPr>
          <w:p w14:paraId="3B242433" w14:textId="77777777" w:rsidR="0099779D" w:rsidRPr="0004419C" w:rsidRDefault="0099779D" w:rsidP="009157EA">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Tahap Pelaksanaan</w:t>
            </w:r>
          </w:p>
        </w:tc>
      </w:tr>
      <w:tr w:rsidR="00AE3C93" w:rsidRPr="0004419C" w14:paraId="1F6A6025" w14:textId="77777777" w:rsidTr="00AE3C93">
        <w:tc>
          <w:tcPr>
            <w:tcW w:w="563" w:type="dxa"/>
            <w:vMerge w:val="restart"/>
            <w:vAlign w:val="center"/>
          </w:tcPr>
          <w:p w14:paraId="726F1D45" w14:textId="77777777" w:rsidR="00A22C7E" w:rsidRPr="0004419C" w:rsidRDefault="00A22C7E" w:rsidP="00585F41">
            <w:pPr>
              <w:spacing w:line="360" w:lineRule="auto"/>
              <w:jc w:val="center"/>
              <w:rPr>
                <w:rFonts w:ascii="Times New Roman" w:hAnsi="Times New Roman" w:cs="Times New Roman"/>
                <w:sz w:val="24"/>
                <w:szCs w:val="24"/>
              </w:rPr>
            </w:pPr>
          </w:p>
        </w:tc>
        <w:tc>
          <w:tcPr>
            <w:tcW w:w="1983" w:type="dxa"/>
            <w:gridSpan w:val="2"/>
            <w:vAlign w:val="center"/>
          </w:tcPr>
          <w:p w14:paraId="2BC2E391" w14:textId="77777777" w:rsidR="00A22C7E" w:rsidRPr="0004419C" w:rsidRDefault="00A22C7E" w:rsidP="00402371">
            <w:pPr>
              <w:numPr>
                <w:ilvl w:val="1"/>
                <w:numId w:val="19"/>
              </w:numPr>
              <w:spacing w:line="360" w:lineRule="auto"/>
              <w:ind w:left="317" w:hanging="283"/>
              <w:jc w:val="both"/>
              <w:rPr>
                <w:rFonts w:ascii="Times New Roman" w:hAnsi="Times New Roman" w:cs="Times New Roman"/>
                <w:sz w:val="24"/>
                <w:szCs w:val="24"/>
              </w:rPr>
            </w:pPr>
            <w:r w:rsidRPr="0004419C">
              <w:rPr>
                <w:rFonts w:ascii="Times New Roman" w:hAnsi="Times New Roman" w:cs="Times New Roman"/>
                <w:sz w:val="24"/>
                <w:szCs w:val="24"/>
              </w:rPr>
              <w:t>Seminar proposal</w:t>
            </w:r>
          </w:p>
        </w:tc>
        <w:tc>
          <w:tcPr>
            <w:tcW w:w="565" w:type="dxa"/>
            <w:gridSpan w:val="2"/>
            <w:vAlign w:val="center"/>
          </w:tcPr>
          <w:p w14:paraId="6EA1031F" w14:textId="77777777" w:rsidR="00A22C7E" w:rsidRPr="0004419C" w:rsidRDefault="00A22C7E" w:rsidP="00585F41">
            <w:pPr>
              <w:spacing w:line="360" w:lineRule="auto"/>
              <w:jc w:val="center"/>
              <w:rPr>
                <w:rFonts w:ascii="Times New Roman" w:hAnsi="Times New Roman" w:cs="Times New Roman"/>
                <w:sz w:val="24"/>
                <w:szCs w:val="24"/>
              </w:rPr>
            </w:pPr>
          </w:p>
        </w:tc>
        <w:tc>
          <w:tcPr>
            <w:tcW w:w="567" w:type="dxa"/>
            <w:gridSpan w:val="2"/>
            <w:vAlign w:val="center"/>
          </w:tcPr>
          <w:p w14:paraId="3201A71C" w14:textId="77777777" w:rsidR="00A22C7E" w:rsidRPr="0004419C" w:rsidRDefault="00A22C7E" w:rsidP="00585F41">
            <w:pPr>
              <w:spacing w:line="360" w:lineRule="auto"/>
              <w:jc w:val="center"/>
              <w:rPr>
                <w:rFonts w:ascii="Times New Roman" w:hAnsi="Times New Roman" w:cs="Times New Roman"/>
                <w:sz w:val="24"/>
                <w:szCs w:val="24"/>
              </w:rPr>
            </w:pPr>
          </w:p>
        </w:tc>
        <w:tc>
          <w:tcPr>
            <w:tcW w:w="567" w:type="dxa"/>
            <w:gridSpan w:val="2"/>
            <w:vAlign w:val="center"/>
          </w:tcPr>
          <w:p w14:paraId="0474B7EA" w14:textId="77777777" w:rsidR="00A22C7E" w:rsidRPr="0004419C" w:rsidRDefault="00A22C7E" w:rsidP="00585F41">
            <w:pPr>
              <w:spacing w:line="360" w:lineRule="auto"/>
              <w:jc w:val="center"/>
              <w:rPr>
                <w:rFonts w:ascii="Times New Roman" w:hAnsi="Times New Roman" w:cs="Times New Roman"/>
                <w:sz w:val="24"/>
                <w:szCs w:val="24"/>
              </w:rPr>
            </w:pPr>
          </w:p>
        </w:tc>
        <w:tc>
          <w:tcPr>
            <w:tcW w:w="567" w:type="dxa"/>
            <w:gridSpan w:val="2"/>
            <w:vAlign w:val="center"/>
          </w:tcPr>
          <w:p w14:paraId="0CC03E37" w14:textId="77777777" w:rsidR="00A22C7E" w:rsidRPr="0004419C" w:rsidRDefault="00A22C7E" w:rsidP="00585F41">
            <w:pPr>
              <w:spacing w:line="360" w:lineRule="auto"/>
              <w:jc w:val="center"/>
              <w:rPr>
                <w:rFonts w:ascii="Times New Roman" w:hAnsi="Times New Roman" w:cs="Times New Roman"/>
                <w:sz w:val="24"/>
                <w:szCs w:val="24"/>
              </w:rPr>
            </w:pPr>
          </w:p>
        </w:tc>
        <w:tc>
          <w:tcPr>
            <w:tcW w:w="567" w:type="dxa"/>
            <w:gridSpan w:val="2"/>
            <w:vAlign w:val="center"/>
          </w:tcPr>
          <w:p w14:paraId="461F6BEB" w14:textId="77777777" w:rsidR="00A22C7E" w:rsidRPr="0004419C" w:rsidRDefault="00A22C7E" w:rsidP="00585F41">
            <w:pPr>
              <w:spacing w:line="360" w:lineRule="auto"/>
              <w:jc w:val="center"/>
              <w:rPr>
                <w:rFonts w:ascii="Times New Roman" w:hAnsi="Times New Roman" w:cs="Times New Roman"/>
                <w:sz w:val="24"/>
                <w:szCs w:val="24"/>
              </w:rPr>
            </w:pPr>
          </w:p>
        </w:tc>
        <w:tc>
          <w:tcPr>
            <w:tcW w:w="567" w:type="dxa"/>
            <w:gridSpan w:val="2"/>
            <w:vAlign w:val="center"/>
          </w:tcPr>
          <w:p w14:paraId="3E7BE918" w14:textId="77777777" w:rsidR="00A22C7E" w:rsidRPr="0004419C" w:rsidRDefault="00A22C7E" w:rsidP="00585F41">
            <w:pPr>
              <w:spacing w:line="360" w:lineRule="auto"/>
              <w:jc w:val="center"/>
              <w:rPr>
                <w:rFonts w:ascii="Times New Roman" w:hAnsi="Times New Roman" w:cs="Times New Roman"/>
                <w:sz w:val="24"/>
                <w:szCs w:val="24"/>
              </w:rPr>
            </w:pPr>
          </w:p>
        </w:tc>
        <w:tc>
          <w:tcPr>
            <w:tcW w:w="425" w:type="dxa"/>
            <w:gridSpan w:val="3"/>
            <w:vAlign w:val="center"/>
          </w:tcPr>
          <w:p w14:paraId="32AA0593" w14:textId="77777777" w:rsidR="00A22C7E" w:rsidRPr="0004419C" w:rsidRDefault="00A22C7E" w:rsidP="00A22C7E">
            <w:pPr>
              <w:spacing w:line="360" w:lineRule="auto"/>
              <w:jc w:val="center"/>
              <w:rPr>
                <w:rFonts w:ascii="Times New Roman" w:hAnsi="Times New Roman" w:cs="Times New Roman"/>
                <w:sz w:val="24"/>
                <w:szCs w:val="24"/>
              </w:rPr>
            </w:pPr>
          </w:p>
        </w:tc>
        <w:tc>
          <w:tcPr>
            <w:tcW w:w="425" w:type="dxa"/>
            <w:gridSpan w:val="3"/>
            <w:vAlign w:val="center"/>
          </w:tcPr>
          <w:p w14:paraId="3FA4B9A9" w14:textId="77777777" w:rsidR="00A22C7E" w:rsidRPr="0004419C" w:rsidRDefault="00A22C7E" w:rsidP="00A22C7E">
            <w:pPr>
              <w:spacing w:line="360" w:lineRule="auto"/>
              <w:jc w:val="center"/>
              <w:rPr>
                <w:rFonts w:ascii="Times New Roman" w:hAnsi="Times New Roman" w:cs="Times New Roman"/>
                <w:sz w:val="24"/>
                <w:szCs w:val="24"/>
              </w:rPr>
            </w:pPr>
          </w:p>
        </w:tc>
        <w:tc>
          <w:tcPr>
            <w:tcW w:w="426" w:type="dxa"/>
            <w:gridSpan w:val="3"/>
            <w:vAlign w:val="center"/>
          </w:tcPr>
          <w:p w14:paraId="2D735965" w14:textId="77777777" w:rsidR="00A22C7E" w:rsidRPr="0004419C" w:rsidRDefault="00A22C7E" w:rsidP="00A22C7E">
            <w:pPr>
              <w:spacing w:line="360" w:lineRule="auto"/>
              <w:jc w:val="center"/>
              <w:rPr>
                <w:rFonts w:ascii="Times New Roman" w:hAnsi="Times New Roman" w:cs="Times New Roman"/>
                <w:sz w:val="24"/>
                <w:szCs w:val="24"/>
              </w:rPr>
            </w:pPr>
          </w:p>
        </w:tc>
        <w:tc>
          <w:tcPr>
            <w:tcW w:w="571" w:type="dxa"/>
            <w:gridSpan w:val="3"/>
            <w:vAlign w:val="center"/>
          </w:tcPr>
          <w:p w14:paraId="3D3938BB" w14:textId="77777777" w:rsidR="00A22C7E" w:rsidRPr="0004419C" w:rsidRDefault="00A22C7E" w:rsidP="00A22C7E">
            <w:pPr>
              <w:spacing w:line="360" w:lineRule="auto"/>
              <w:jc w:val="center"/>
              <w:rPr>
                <w:rFonts w:ascii="Times New Roman" w:hAnsi="Times New Roman" w:cs="Times New Roman"/>
                <w:sz w:val="24"/>
                <w:szCs w:val="24"/>
              </w:rPr>
            </w:pPr>
          </w:p>
        </w:tc>
        <w:tc>
          <w:tcPr>
            <w:tcW w:w="567" w:type="dxa"/>
            <w:vAlign w:val="center"/>
          </w:tcPr>
          <w:p w14:paraId="57422AE2" w14:textId="77777777" w:rsidR="00A22C7E" w:rsidRPr="0004419C" w:rsidRDefault="0099779D" w:rsidP="00A22C7E">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w:t>
            </w:r>
          </w:p>
        </w:tc>
        <w:tc>
          <w:tcPr>
            <w:tcW w:w="571" w:type="dxa"/>
            <w:vAlign w:val="center"/>
          </w:tcPr>
          <w:p w14:paraId="20740ED9" w14:textId="77777777" w:rsidR="00A22C7E" w:rsidRPr="0004419C" w:rsidRDefault="00A22C7E" w:rsidP="00A22C7E">
            <w:pPr>
              <w:spacing w:line="360" w:lineRule="auto"/>
              <w:jc w:val="center"/>
              <w:rPr>
                <w:rFonts w:ascii="Times New Roman" w:hAnsi="Times New Roman" w:cs="Times New Roman"/>
                <w:sz w:val="24"/>
                <w:szCs w:val="24"/>
              </w:rPr>
            </w:pPr>
          </w:p>
        </w:tc>
      </w:tr>
      <w:tr w:rsidR="00AE3C93" w:rsidRPr="0004419C" w14:paraId="0E70BCA1" w14:textId="77777777" w:rsidTr="00AE3C93">
        <w:tc>
          <w:tcPr>
            <w:tcW w:w="563" w:type="dxa"/>
            <w:vMerge/>
            <w:vAlign w:val="center"/>
          </w:tcPr>
          <w:p w14:paraId="4EF71F97" w14:textId="77777777" w:rsidR="00A22C7E" w:rsidRPr="0004419C" w:rsidRDefault="00A22C7E" w:rsidP="00585F41">
            <w:pPr>
              <w:spacing w:line="360" w:lineRule="auto"/>
              <w:jc w:val="center"/>
              <w:rPr>
                <w:rFonts w:ascii="Times New Roman" w:hAnsi="Times New Roman" w:cs="Times New Roman"/>
                <w:sz w:val="24"/>
                <w:szCs w:val="24"/>
              </w:rPr>
            </w:pPr>
          </w:p>
        </w:tc>
        <w:tc>
          <w:tcPr>
            <w:tcW w:w="1983" w:type="dxa"/>
            <w:gridSpan w:val="2"/>
            <w:vAlign w:val="center"/>
          </w:tcPr>
          <w:p w14:paraId="7983CDE0" w14:textId="77777777" w:rsidR="00A22C7E" w:rsidRPr="0004419C" w:rsidRDefault="00A22C7E" w:rsidP="00402371">
            <w:pPr>
              <w:numPr>
                <w:ilvl w:val="1"/>
                <w:numId w:val="19"/>
              </w:numPr>
              <w:spacing w:line="360" w:lineRule="auto"/>
              <w:ind w:left="317" w:hanging="283"/>
              <w:jc w:val="both"/>
              <w:rPr>
                <w:rFonts w:ascii="Times New Roman" w:hAnsi="Times New Roman" w:cs="Times New Roman"/>
                <w:sz w:val="24"/>
                <w:szCs w:val="24"/>
              </w:rPr>
            </w:pPr>
            <w:r w:rsidRPr="0004419C">
              <w:rPr>
                <w:rFonts w:ascii="Times New Roman" w:hAnsi="Times New Roman" w:cs="Times New Roman"/>
                <w:sz w:val="24"/>
                <w:szCs w:val="24"/>
              </w:rPr>
              <w:t>Pembuatan spesimen</w:t>
            </w:r>
          </w:p>
        </w:tc>
        <w:tc>
          <w:tcPr>
            <w:tcW w:w="565" w:type="dxa"/>
            <w:gridSpan w:val="2"/>
            <w:vAlign w:val="center"/>
          </w:tcPr>
          <w:p w14:paraId="507E0B67" w14:textId="61004E58" w:rsidR="00A22C7E" w:rsidRPr="0004419C" w:rsidRDefault="00B40519" w:rsidP="00585F41">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w:t>
            </w:r>
          </w:p>
        </w:tc>
        <w:tc>
          <w:tcPr>
            <w:tcW w:w="567" w:type="dxa"/>
            <w:gridSpan w:val="2"/>
            <w:vAlign w:val="center"/>
          </w:tcPr>
          <w:p w14:paraId="0E88402B" w14:textId="77777777" w:rsidR="00A22C7E" w:rsidRPr="0004419C" w:rsidRDefault="00A22C7E" w:rsidP="00585F41">
            <w:pPr>
              <w:spacing w:line="360" w:lineRule="auto"/>
              <w:jc w:val="center"/>
              <w:rPr>
                <w:rFonts w:ascii="Times New Roman" w:hAnsi="Times New Roman" w:cs="Times New Roman"/>
                <w:sz w:val="24"/>
                <w:szCs w:val="24"/>
              </w:rPr>
            </w:pPr>
          </w:p>
        </w:tc>
        <w:tc>
          <w:tcPr>
            <w:tcW w:w="567" w:type="dxa"/>
            <w:gridSpan w:val="2"/>
            <w:vAlign w:val="center"/>
          </w:tcPr>
          <w:p w14:paraId="1C126B9E" w14:textId="304D2FAD" w:rsidR="00A22C7E" w:rsidRPr="0004419C" w:rsidRDefault="00DD1E6D" w:rsidP="00585F41">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w:t>
            </w:r>
          </w:p>
        </w:tc>
        <w:tc>
          <w:tcPr>
            <w:tcW w:w="567" w:type="dxa"/>
            <w:gridSpan w:val="2"/>
            <w:vAlign w:val="center"/>
          </w:tcPr>
          <w:p w14:paraId="09B75682" w14:textId="77777777" w:rsidR="00A22C7E" w:rsidRPr="0004419C" w:rsidRDefault="00A22C7E" w:rsidP="00585F41">
            <w:pPr>
              <w:spacing w:line="360" w:lineRule="auto"/>
              <w:jc w:val="center"/>
              <w:rPr>
                <w:rFonts w:ascii="Times New Roman" w:hAnsi="Times New Roman" w:cs="Times New Roman"/>
                <w:sz w:val="24"/>
                <w:szCs w:val="24"/>
              </w:rPr>
            </w:pPr>
          </w:p>
        </w:tc>
        <w:tc>
          <w:tcPr>
            <w:tcW w:w="567" w:type="dxa"/>
            <w:gridSpan w:val="2"/>
            <w:vAlign w:val="center"/>
          </w:tcPr>
          <w:p w14:paraId="597E5EFD" w14:textId="77777777" w:rsidR="00A22C7E" w:rsidRPr="0004419C" w:rsidRDefault="00A22C7E" w:rsidP="00585F41">
            <w:pPr>
              <w:spacing w:line="360" w:lineRule="auto"/>
              <w:jc w:val="center"/>
              <w:rPr>
                <w:rFonts w:ascii="Times New Roman" w:hAnsi="Times New Roman" w:cs="Times New Roman"/>
                <w:sz w:val="24"/>
                <w:szCs w:val="24"/>
              </w:rPr>
            </w:pPr>
          </w:p>
        </w:tc>
        <w:tc>
          <w:tcPr>
            <w:tcW w:w="567" w:type="dxa"/>
            <w:gridSpan w:val="2"/>
            <w:vAlign w:val="center"/>
          </w:tcPr>
          <w:p w14:paraId="600EFEBA" w14:textId="77777777" w:rsidR="00A22C7E" w:rsidRPr="0004419C" w:rsidRDefault="00A22C7E" w:rsidP="00585F41">
            <w:pPr>
              <w:spacing w:line="360" w:lineRule="auto"/>
              <w:jc w:val="center"/>
              <w:rPr>
                <w:rFonts w:ascii="Times New Roman" w:hAnsi="Times New Roman" w:cs="Times New Roman"/>
                <w:sz w:val="24"/>
                <w:szCs w:val="24"/>
              </w:rPr>
            </w:pPr>
          </w:p>
        </w:tc>
        <w:tc>
          <w:tcPr>
            <w:tcW w:w="425" w:type="dxa"/>
            <w:gridSpan w:val="3"/>
            <w:vAlign w:val="center"/>
          </w:tcPr>
          <w:p w14:paraId="3A4F1836" w14:textId="576F83BD" w:rsidR="00A22C7E" w:rsidRPr="0004419C" w:rsidRDefault="00FF0417" w:rsidP="00A22C7E">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w:t>
            </w:r>
          </w:p>
        </w:tc>
        <w:tc>
          <w:tcPr>
            <w:tcW w:w="425" w:type="dxa"/>
            <w:gridSpan w:val="3"/>
            <w:vAlign w:val="center"/>
          </w:tcPr>
          <w:p w14:paraId="0760A603" w14:textId="6C1DC48C" w:rsidR="00A22C7E" w:rsidRPr="0004419C" w:rsidRDefault="00A22C7E" w:rsidP="00A22C7E">
            <w:pPr>
              <w:spacing w:line="360" w:lineRule="auto"/>
              <w:jc w:val="center"/>
              <w:rPr>
                <w:rFonts w:ascii="Times New Roman" w:hAnsi="Times New Roman" w:cs="Times New Roman"/>
                <w:sz w:val="24"/>
                <w:szCs w:val="24"/>
              </w:rPr>
            </w:pPr>
          </w:p>
        </w:tc>
        <w:tc>
          <w:tcPr>
            <w:tcW w:w="426" w:type="dxa"/>
            <w:gridSpan w:val="3"/>
            <w:vAlign w:val="center"/>
          </w:tcPr>
          <w:p w14:paraId="21CD8520" w14:textId="77777777" w:rsidR="00A22C7E" w:rsidRPr="0004419C" w:rsidRDefault="00A22C7E" w:rsidP="00A22C7E">
            <w:pPr>
              <w:spacing w:line="360" w:lineRule="auto"/>
              <w:jc w:val="center"/>
              <w:rPr>
                <w:rFonts w:ascii="Times New Roman" w:hAnsi="Times New Roman" w:cs="Times New Roman"/>
                <w:sz w:val="24"/>
                <w:szCs w:val="24"/>
              </w:rPr>
            </w:pPr>
          </w:p>
        </w:tc>
        <w:tc>
          <w:tcPr>
            <w:tcW w:w="571" w:type="dxa"/>
            <w:gridSpan w:val="3"/>
            <w:vAlign w:val="center"/>
          </w:tcPr>
          <w:p w14:paraId="6478F3C4" w14:textId="77777777" w:rsidR="00A22C7E" w:rsidRPr="0004419C" w:rsidRDefault="00A22C7E" w:rsidP="00A22C7E">
            <w:pPr>
              <w:spacing w:line="360" w:lineRule="auto"/>
              <w:jc w:val="center"/>
              <w:rPr>
                <w:rFonts w:ascii="Times New Roman" w:hAnsi="Times New Roman" w:cs="Times New Roman"/>
                <w:sz w:val="24"/>
                <w:szCs w:val="24"/>
              </w:rPr>
            </w:pPr>
          </w:p>
        </w:tc>
        <w:tc>
          <w:tcPr>
            <w:tcW w:w="567" w:type="dxa"/>
            <w:vAlign w:val="center"/>
          </w:tcPr>
          <w:p w14:paraId="0F2C8990" w14:textId="77777777" w:rsidR="00A22C7E" w:rsidRPr="0004419C" w:rsidRDefault="00A22C7E" w:rsidP="00A22C7E">
            <w:pPr>
              <w:spacing w:line="360" w:lineRule="auto"/>
              <w:jc w:val="center"/>
              <w:rPr>
                <w:rFonts w:ascii="Times New Roman" w:hAnsi="Times New Roman" w:cs="Times New Roman"/>
                <w:sz w:val="24"/>
                <w:szCs w:val="24"/>
              </w:rPr>
            </w:pPr>
          </w:p>
        </w:tc>
        <w:tc>
          <w:tcPr>
            <w:tcW w:w="571" w:type="dxa"/>
            <w:vAlign w:val="center"/>
          </w:tcPr>
          <w:p w14:paraId="3AA6073F" w14:textId="7890AB15" w:rsidR="00A22C7E" w:rsidRPr="0004419C" w:rsidRDefault="00A22C7E" w:rsidP="00A22C7E">
            <w:pPr>
              <w:spacing w:line="360" w:lineRule="auto"/>
              <w:jc w:val="center"/>
              <w:rPr>
                <w:rFonts w:ascii="Times New Roman" w:hAnsi="Times New Roman" w:cs="Times New Roman"/>
                <w:sz w:val="24"/>
                <w:szCs w:val="24"/>
              </w:rPr>
            </w:pPr>
          </w:p>
        </w:tc>
      </w:tr>
      <w:tr w:rsidR="00AE3C93" w:rsidRPr="0004419C" w14:paraId="5E795747" w14:textId="77777777" w:rsidTr="00AE3C93">
        <w:tc>
          <w:tcPr>
            <w:tcW w:w="563" w:type="dxa"/>
            <w:vMerge/>
            <w:vAlign w:val="center"/>
          </w:tcPr>
          <w:p w14:paraId="16011D92" w14:textId="77777777" w:rsidR="00A22C7E" w:rsidRPr="0004419C" w:rsidRDefault="00A22C7E" w:rsidP="00585F41">
            <w:pPr>
              <w:spacing w:line="360" w:lineRule="auto"/>
              <w:jc w:val="center"/>
              <w:rPr>
                <w:rFonts w:ascii="Times New Roman" w:hAnsi="Times New Roman" w:cs="Times New Roman"/>
                <w:sz w:val="24"/>
                <w:szCs w:val="24"/>
              </w:rPr>
            </w:pPr>
          </w:p>
        </w:tc>
        <w:tc>
          <w:tcPr>
            <w:tcW w:w="1983" w:type="dxa"/>
            <w:gridSpan w:val="2"/>
            <w:vAlign w:val="center"/>
          </w:tcPr>
          <w:p w14:paraId="43D81C8A" w14:textId="77777777" w:rsidR="00A22C7E" w:rsidRPr="0004419C" w:rsidRDefault="00A22C7E" w:rsidP="00402371">
            <w:pPr>
              <w:numPr>
                <w:ilvl w:val="1"/>
                <w:numId w:val="19"/>
              </w:numPr>
              <w:spacing w:line="360" w:lineRule="auto"/>
              <w:ind w:left="317" w:hanging="283"/>
              <w:jc w:val="both"/>
              <w:rPr>
                <w:rFonts w:ascii="Times New Roman" w:hAnsi="Times New Roman" w:cs="Times New Roman"/>
                <w:sz w:val="24"/>
                <w:szCs w:val="24"/>
              </w:rPr>
            </w:pPr>
            <w:r w:rsidRPr="0004419C">
              <w:rPr>
                <w:rFonts w:ascii="Times New Roman" w:hAnsi="Times New Roman" w:cs="Times New Roman"/>
                <w:sz w:val="24"/>
                <w:szCs w:val="24"/>
              </w:rPr>
              <w:t>Pengujian spesimen</w:t>
            </w:r>
          </w:p>
        </w:tc>
        <w:tc>
          <w:tcPr>
            <w:tcW w:w="565" w:type="dxa"/>
            <w:gridSpan w:val="2"/>
            <w:vAlign w:val="center"/>
          </w:tcPr>
          <w:p w14:paraId="54CBC44E" w14:textId="77777777" w:rsidR="00A22C7E" w:rsidRPr="0004419C" w:rsidRDefault="00A22C7E" w:rsidP="00585F41">
            <w:pPr>
              <w:spacing w:line="360" w:lineRule="auto"/>
              <w:jc w:val="center"/>
              <w:rPr>
                <w:rFonts w:ascii="Times New Roman" w:hAnsi="Times New Roman" w:cs="Times New Roman"/>
                <w:sz w:val="24"/>
                <w:szCs w:val="24"/>
              </w:rPr>
            </w:pPr>
          </w:p>
        </w:tc>
        <w:tc>
          <w:tcPr>
            <w:tcW w:w="567" w:type="dxa"/>
            <w:gridSpan w:val="2"/>
            <w:vAlign w:val="center"/>
          </w:tcPr>
          <w:p w14:paraId="2836CCF0" w14:textId="77777777" w:rsidR="00A22C7E" w:rsidRPr="0004419C" w:rsidRDefault="00A22C7E" w:rsidP="00585F41">
            <w:pPr>
              <w:spacing w:line="360" w:lineRule="auto"/>
              <w:jc w:val="center"/>
              <w:rPr>
                <w:rFonts w:ascii="Times New Roman" w:hAnsi="Times New Roman" w:cs="Times New Roman"/>
                <w:sz w:val="24"/>
                <w:szCs w:val="24"/>
              </w:rPr>
            </w:pPr>
          </w:p>
        </w:tc>
        <w:tc>
          <w:tcPr>
            <w:tcW w:w="567" w:type="dxa"/>
            <w:gridSpan w:val="2"/>
            <w:vAlign w:val="center"/>
          </w:tcPr>
          <w:p w14:paraId="5960DC8B" w14:textId="10C15DB1" w:rsidR="00A22C7E" w:rsidRPr="0004419C" w:rsidRDefault="00DD1E6D" w:rsidP="00585F41">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w:t>
            </w:r>
          </w:p>
        </w:tc>
        <w:tc>
          <w:tcPr>
            <w:tcW w:w="567" w:type="dxa"/>
            <w:gridSpan w:val="2"/>
            <w:vAlign w:val="center"/>
          </w:tcPr>
          <w:p w14:paraId="73F993AA" w14:textId="77777777" w:rsidR="00A22C7E" w:rsidRPr="0004419C" w:rsidRDefault="00A22C7E" w:rsidP="00585F41">
            <w:pPr>
              <w:spacing w:line="360" w:lineRule="auto"/>
              <w:jc w:val="center"/>
              <w:rPr>
                <w:rFonts w:ascii="Times New Roman" w:hAnsi="Times New Roman" w:cs="Times New Roman"/>
                <w:sz w:val="24"/>
                <w:szCs w:val="24"/>
              </w:rPr>
            </w:pPr>
          </w:p>
        </w:tc>
        <w:tc>
          <w:tcPr>
            <w:tcW w:w="567" w:type="dxa"/>
            <w:gridSpan w:val="2"/>
            <w:vAlign w:val="center"/>
          </w:tcPr>
          <w:p w14:paraId="48A2D26D" w14:textId="77777777" w:rsidR="00A22C7E" w:rsidRPr="0004419C" w:rsidRDefault="00A22C7E" w:rsidP="00585F41">
            <w:pPr>
              <w:spacing w:line="360" w:lineRule="auto"/>
              <w:jc w:val="center"/>
              <w:rPr>
                <w:rFonts w:ascii="Times New Roman" w:hAnsi="Times New Roman" w:cs="Times New Roman"/>
                <w:sz w:val="24"/>
                <w:szCs w:val="24"/>
              </w:rPr>
            </w:pPr>
          </w:p>
        </w:tc>
        <w:tc>
          <w:tcPr>
            <w:tcW w:w="567" w:type="dxa"/>
            <w:gridSpan w:val="2"/>
            <w:vAlign w:val="center"/>
          </w:tcPr>
          <w:p w14:paraId="296F6834" w14:textId="77777777" w:rsidR="00A22C7E" w:rsidRPr="0004419C" w:rsidRDefault="00A22C7E" w:rsidP="00585F41">
            <w:pPr>
              <w:spacing w:line="360" w:lineRule="auto"/>
              <w:jc w:val="center"/>
              <w:rPr>
                <w:rFonts w:ascii="Times New Roman" w:hAnsi="Times New Roman" w:cs="Times New Roman"/>
                <w:sz w:val="24"/>
                <w:szCs w:val="24"/>
              </w:rPr>
            </w:pPr>
          </w:p>
        </w:tc>
        <w:tc>
          <w:tcPr>
            <w:tcW w:w="425" w:type="dxa"/>
            <w:gridSpan w:val="3"/>
            <w:vAlign w:val="center"/>
          </w:tcPr>
          <w:p w14:paraId="31FD6D1B" w14:textId="77777777" w:rsidR="00A22C7E" w:rsidRPr="0004419C" w:rsidRDefault="00A22C7E" w:rsidP="00A22C7E">
            <w:pPr>
              <w:spacing w:line="360" w:lineRule="auto"/>
              <w:jc w:val="center"/>
              <w:rPr>
                <w:rFonts w:ascii="Times New Roman" w:hAnsi="Times New Roman" w:cs="Times New Roman"/>
                <w:sz w:val="24"/>
                <w:szCs w:val="24"/>
              </w:rPr>
            </w:pPr>
          </w:p>
        </w:tc>
        <w:tc>
          <w:tcPr>
            <w:tcW w:w="425" w:type="dxa"/>
            <w:gridSpan w:val="3"/>
            <w:vAlign w:val="center"/>
          </w:tcPr>
          <w:p w14:paraId="624F72F5" w14:textId="77777777" w:rsidR="00A22C7E" w:rsidRPr="0004419C" w:rsidRDefault="00A22C7E" w:rsidP="00A22C7E">
            <w:pPr>
              <w:spacing w:line="360" w:lineRule="auto"/>
              <w:jc w:val="center"/>
              <w:rPr>
                <w:rFonts w:ascii="Times New Roman" w:hAnsi="Times New Roman" w:cs="Times New Roman"/>
                <w:sz w:val="24"/>
                <w:szCs w:val="24"/>
              </w:rPr>
            </w:pPr>
          </w:p>
        </w:tc>
        <w:tc>
          <w:tcPr>
            <w:tcW w:w="426" w:type="dxa"/>
            <w:gridSpan w:val="3"/>
            <w:vAlign w:val="center"/>
          </w:tcPr>
          <w:p w14:paraId="1CFA0C27" w14:textId="77777777" w:rsidR="00A22C7E" w:rsidRPr="0004419C" w:rsidRDefault="00A22C7E" w:rsidP="00A22C7E">
            <w:pPr>
              <w:spacing w:line="360" w:lineRule="auto"/>
              <w:jc w:val="center"/>
              <w:rPr>
                <w:rFonts w:ascii="Times New Roman" w:hAnsi="Times New Roman" w:cs="Times New Roman"/>
                <w:sz w:val="24"/>
                <w:szCs w:val="24"/>
              </w:rPr>
            </w:pPr>
          </w:p>
        </w:tc>
        <w:tc>
          <w:tcPr>
            <w:tcW w:w="571" w:type="dxa"/>
            <w:gridSpan w:val="3"/>
            <w:vAlign w:val="center"/>
          </w:tcPr>
          <w:p w14:paraId="3FB10444" w14:textId="77777777" w:rsidR="00A22C7E" w:rsidRPr="0004419C" w:rsidRDefault="00A22C7E" w:rsidP="00A22C7E">
            <w:pPr>
              <w:spacing w:line="360" w:lineRule="auto"/>
              <w:jc w:val="center"/>
              <w:rPr>
                <w:rFonts w:ascii="Times New Roman" w:hAnsi="Times New Roman" w:cs="Times New Roman"/>
                <w:sz w:val="24"/>
                <w:szCs w:val="24"/>
              </w:rPr>
            </w:pPr>
          </w:p>
        </w:tc>
        <w:tc>
          <w:tcPr>
            <w:tcW w:w="567" w:type="dxa"/>
            <w:vAlign w:val="center"/>
          </w:tcPr>
          <w:p w14:paraId="04FD8537" w14:textId="77777777" w:rsidR="00A22C7E" w:rsidRPr="0004419C" w:rsidRDefault="00A22C7E" w:rsidP="00A22C7E">
            <w:pPr>
              <w:spacing w:line="360" w:lineRule="auto"/>
              <w:jc w:val="center"/>
              <w:rPr>
                <w:rFonts w:ascii="Times New Roman" w:hAnsi="Times New Roman" w:cs="Times New Roman"/>
                <w:sz w:val="24"/>
                <w:szCs w:val="24"/>
              </w:rPr>
            </w:pPr>
          </w:p>
        </w:tc>
        <w:tc>
          <w:tcPr>
            <w:tcW w:w="571" w:type="dxa"/>
            <w:vAlign w:val="center"/>
          </w:tcPr>
          <w:p w14:paraId="0CEC40A9" w14:textId="77777777" w:rsidR="00A22C7E" w:rsidRPr="0004419C" w:rsidRDefault="00A22C7E" w:rsidP="00A22C7E">
            <w:pPr>
              <w:spacing w:line="360" w:lineRule="auto"/>
              <w:jc w:val="center"/>
              <w:rPr>
                <w:rFonts w:ascii="Times New Roman" w:hAnsi="Times New Roman" w:cs="Times New Roman"/>
                <w:sz w:val="24"/>
                <w:szCs w:val="24"/>
              </w:rPr>
            </w:pPr>
          </w:p>
        </w:tc>
      </w:tr>
      <w:tr w:rsidR="0099779D" w:rsidRPr="0004419C" w14:paraId="1DFF725D" w14:textId="77777777" w:rsidTr="00AE3C93">
        <w:tc>
          <w:tcPr>
            <w:tcW w:w="563" w:type="dxa"/>
            <w:vAlign w:val="center"/>
          </w:tcPr>
          <w:p w14:paraId="70162E5C" w14:textId="77777777" w:rsidR="0099779D" w:rsidRPr="0004419C" w:rsidRDefault="0099779D" w:rsidP="00585F41">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3.</w:t>
            </w:r>
          </w:p>
        </w:tc>
        <w:tc>
          <w:tcPr>
            <w:tcW w:w="8368" w:type="dxa"/>
            <w:gridSpan w:val="28"/>
            <w:vAlign w:val="center"/>
          </w:tcPr>
          <w:p w14:paraId="1DFD6B05" w14:textId="2E731A36" w:rsidR="0099779D" w:rsidRPr="0004419C" w:rsidRDefault="0099779D" w:rsidP="009157EA">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Data dan Laporan Akhir</w:t>
            </w:r>
          </w:p>
        </w:tc>
      </w:tr>
      <w:tr w:rsidR="00AE3C93" w:rsidRPr="0004419C" w14:paraId="55973ED9" w14:textId="77777777" w:rsidTr="00AE3C93">
        <w:tc>
          <w:tcPr>
            <w:tcW w:w="563" w:type="dxa"/>
            <w:vMerge w:val="restart"/>
            <w:vAlign w:val="center"/>
          </w:tcPr>
          <w:p w14:paraId="6BD32190" w14:textId="77777777" w:rsidR="00A22C7E" w:rsidRPr="0004419C" w:rsidRDefault="00A22C7E" w:rsidP="00585F41">
            <w:pPr>
              <w:spacing w:line="360" w:lineRule="auto"/>
              <w:jc w:val="center"/>
              <w:rPr>
                <w:rFonts w:ascii="Times New Roman" w:hAnsi="Times New Roman" w:cs="Times New Roman"/>
                <w:sz w:val="24"/>
                <w:szCs w:val="24"/>
              </w:rPr>
            </w:pPr>
          </w:p>
        </w:tc>
        <w:tc>
          <w:tcPr>
            <w:tcW w:w="1983" w:type="dxa"/>
            <w:gridSpan w:val="2"/>
            <w:vAlign w:val="center"/>
          </w:tcPr>
          <w:p w14:paraId="1DBB91F8" w14:textId="77777777" w:rsidR="00A22C7E" w:rsidRPr="0004419C" w:rsidRDefault="00A22C7E" w:rsidP="00402371">
            <w:pPr>
              <w:numPr>
                <w:ilvl w:val="0"/>
                <w:numId w:val="10"/>
              </w:numPr>
              <w:spacing w:line="360" w:lineRule="auto"/>
              <w:ind w:left="317" w:hanging="283"/>
              <w:jc w:val="both"/>
              <w:rPr>
                <w:rFonts w:ascii="Times New Roman" w:hAnsi="Times New Roman" w:cs="Times New Roman"/>
                <w:sz w:val="24"/>
                <w:szCs w:val="24"/>
              </w:rPr>
            </w:pPr>
            <w:r w:rsidRPr="0004419C">
              <w:rPr>
                <w:rFonts w:ascii="Times New Roman" w:hAnsi="Times New Roman" w:cs="Times New Roman"/>
                <w:sz w:val="24"/>
                <w:szCs w:val="24"/>
              </w:rPr>
              <w:t>Pengolahan data</w:t>
            </w:r>
          </w:p>
        </w:tc>
        <w:tc>
          <w:tcPr>
            <w:tcW w:w="565" w:type="dxa"/>
            <w:gridSpan w:val="2"/>
            <w:vAlign w:val="center"/>
          </w:tcPr>
          <w:p w14:paraId="3FDB85ED" w14:textId="77777777" w:rsidR="00A22C7E" w:rsidRPr="0004419C" w:rsidRDefault="00A22C7E" w:rsidP="00585F41">
            <w:pPr>
              <w:spacing w:line="360" w:lineRule="auto"/>
              <w:jc w:val="center"/>
              <w:rPr>
                <w:rFonts w:ascii="Times New Roman" w:hAnsi="Times New Roman" w:cs="Times New Roman"/>
                <w:sz w:val="24"/>
                <w:szCs w:val="24"/>
              </w:rPr>
            </w:pPr>
          </w:p>
        </w:tc>
        <w:tc>
          <w:tcPr>
            <w:tcW w:w="567" w:type="dxa"/>
            <w:gridSpan w:val="2"/>
            <w:vAlign w:val="center"/>
          </w:tcPr>
          <w:p w14:paraId="63AD9CBA" w14:textId="77777777" w:rsidR="00A22C7E" w:rsidRPr="0004419C" w:rsidRDefault="00A22C7E" w:rsidP="00585F41">
            <w:pPr>
              <w:spacing w:line="360" w:lineRule="auto"/>
              <w:jc w:val="center"/>
              <w:rPr>
                <w:rFonts w:ascii="Times New Roman" w:hAnsi="Times New Roman" w:cs="Times New Roman"/>
                <w:sz w:val="24"/>
                <w:szCs w:val="24"/>
              </w:rPr>
            </w:pPr>
          </w:p>
        </w:tc>
        <w:tc>
          <w:tcPr>
            <w:tcW w:w="567" w:type="dxa"/>
            <w:gridSpan w:val="2"/>
            <w:vAlign w:val="center"/>
          </w:tcPr>
          <w:p w14:paraId="16627E4A" w14:textId="77777777" w:rsidR="00A22C7E" w:rsidRPr="0004419C" w:rsidRDefault="00A22C7E" w:rsidP="00585F41">
            <w:pPr>
              <w:spacing w:line="360" w:lineRule="auto"/>
              <w:jc w:val="center"/>
              <w:rPr>
                <w:rFonts w:ascii="Times New Roman" w:hAnsi="Times New Roman" w:cs="Times New Roman"/>
                <w:sz w:val="24"/>
                <w:szCs w:val="24"/>
              </w:rPr>
            </w:pPr>
          </w:p>
        </w:tc>
        <w:tc>
          <w:tcPr>
            <w:tcW w:w="567" w:type="dxa"/>
            <w:gridSpan w:val="2"/>
            <w:vAlign w:val="center"/>
          </w:tcPr>
          <w:p w14:paraId="5B9393E1" w14:textId="7E614295" w:rsidR="00A22C7E" w:rsidRPr="0004419C" w:rsidRDefault="00BA1B3B" w:rsidP="00585F41">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w:t>
            </w:r>
          </w:p>
        </w:tc>
        <w:tc>
          <w:tcPr>
            <w:tcW w:w="567" w:type="dxa"/>
            <w:gridSpan w:val="2"/>
            <w:vAlign w:val="center"/>
          </w:tcPr>
          <w:p w14:paraId="479D0504" w14:textId="77777777" w:rsidR="00A22C7E" w:rsidRPr="0004419C" w:rsidRDefault="00A22C7E" w:rsidP="00585F41">
            <w:pPr>
              <w:spacing w:line="360" w:lineRule="auto"/>
              <w:jc w:val="center"/>
              <w:rPr>
                <w:rFonts w:ascii="Times New Roman" w:hAnsi="Times New Roman" w:cs="Times New Roman"/>
                <w:sz w:val="24"/>
                <w:szCs w:val="24"/>
              </w:rPr>
            </w:pPr>
          </w:p>
        </w:tc>
        <w:tc>
          <w:tcPr>
            <w:tcW w:w="575" w:type="dxa"/>
            <w:gridSpan w:val="3"/>
            <w:vAlign w:val="center"/>
          </w:tcPr>
          <w:p w14:paraId="6DD641F8" w14:textId="77777777" w:rsidR="00A22C7E" w:rsidRPr="0004419C" w:rsidRDefault="00A22C7E" w:rsidP="00585F41">
            <w:pPr>
              <w:spacing w:line="360" w:lineRule="auto"/>
              <w:jc w:val="center"/>
              <w:rPr>
                <w:rFonts w:ascii="Times New Roman" w:hAnsi="Times New Roman" w:cs="Times New Roman"/>
                <w:sz w:val="24"/>
                <w:szCs w:val="24"/>
              </w:rPr>
            </w:pPr>
          </w:p>
        </w:tc>
        <w:tc>
          <w:tcPr>
            <w:tcW w:w="425" w:type="dxa"/>
            <w:gridSpan w:val="3"/>
            <w:vAlign w:val="center"/>
          </w:tcPr>
          <w:p w14:paraId="4FADA6ED" w14:textId="77777777" w:rsidR="00A22C7E" w:rsidRPr="0004419C" w:rsidRDefault="00A22C7E" w:rsidP="00A22C7E">
            <w:pPr>
              <w:spacing w:line="360" w:lineRule="auto"/>
              <w:jc w:val="center"/>
              <w:rPr>
                <w:rFonts w:ascii="Times New Roman" w:hAnsi="Times New Roman" w:cs="Times New Roman"/>
                <w:sz w:val="24"/>
                <w:szCs w:val="24"/>
              </w:rPr>
            </w:pPr>
          </w:p>
        </w:tc>
        <w:tc>
          <w:tcPr>
            <w:tcW w:w="425" w:type="dxa"/>
            <w:gridSpan w:val="3"/>
            <w:vAlign w:val="center"/>
          </w:tcPr>
          <w:p w14:paraId="53E9B839" w14:textId="77777777" w:rsidR="00A22C7E" w:rsidRPr="0004419C" w:rsidRDefault="00A22C7E" w:rsidP="00A22C7E">
            <w:pPr>
              <w:spacing w:line="360" w:lineRule="auto"/>
              <w:jc w:val="center"/>
              <w:rPr>
                <w:rFonts w:ascii="Times New Roman" w:hAnsi="Times New Roman" w:cs="Times New Roman"/>
                <w:sz w:val="24"/>
                <w:szCs w:val="24"/>
              </w:rPr>
            </w:pPr>
          </w:p>
        </w:tc>
        <w:tc>
          <w:tcPr>
            <w:tcW w:w="426" w:type="dxa"/>
            <w:gridSpan w:val="3"/>
            <w:vAlign w:val="center"/>
          </w:tcPr>
          <w:p w14:paraId="484D52A6" w14:textId="77777777" w:rsidR="00A22C7E" w:rsidRPr="0004419C" w:rsidRDefault="00A22C7E" w:rsidP="00A22C7E">
            <w:pPr>
              <w:spacing w:line="360" w:lineRule="auto"/>
              <w:jc w:val="center"/>
              <w:rPr>
                <w:rFonts w:ascii="Times New Roman" w:hAnsi="Times New Roman" w:cs="Times New Roman"/>
                <w:sz w:val="24"/>
                <w:szCs w:val="24"/>
              </w:rPr>
            </w:pPr>
          </w:p>
        </w:tc>
        <w:tc>
          <w:tcPr>
            <w:tcW w:w="563" w:type="dxa"/>
            <w:gridSpan w:val="2"/>
            <w:vAlign w:val="center"/>
          </w:tcPr>
          <w:p w14:paraId="59689261" w14:textId="77777777" w:rsidR="00A22C7E" w:rsidRPr="0004419C" w:rsidRDefault="00A22C7E" w:rsidP="00A22C7E">
            <w:pPr>
              <w:spacing w:line="360" w:lineRule="auto"/>
              <w:jc w:val="center"/>
              <w:rPr>
                <w:rFonts w:ascii="Times New Roman" w:hAnsi="Times New Roman" w:cs="Times New Roman"/>
                <w:sz w:val="24"/>
                <w:szCs w:val="24"/>
              </w:rPr>
            </w:pPr>
          </w:p>
        </w:tc>
        <w:tc>
          <w:tcPr>
            <w:tcW w:w="567" w:type="dxa"/>
            <w:vAlign w:val="center"/>
          </w:tcPr>
          <w:p w14:paraId="1BC4788B" w14:textId="77777777" w:rsidR="00A22C7E" w:rsidRPr="0004419C" w:rsidRDefault="00A22C7E" w:rsidP="00A22C7E">
            <w:pPr>
              <w:spacing w:line="360" w:lineRule="auto"/>
              <w:jc w:val="center"/>
              <w:rPr>
                <w:rFonts w:ascii="Times New Roman" w:hAnsi="Times New Roman" w:cs="Times New Roman"/>
                <w:sz w:val="24"/>
                <w:szCs w:val="24"/>
              </w:rPr>
            </w:pPr>
          </w:p>
        </w:tc>
        <w:tc>
          <w:tcPr>
            <w:tcW w:w="571" w:type="dxa"/>
            <w:vAlign w:val="center"/>
          </w:tcPr>
          <w:p w14:paraId="5B513626" w14:textId="77777777" w:rsidR="00A22C7E" w:rsidRPr="0004419C" w:rsidRDefault="00A22C7E" w:rsidP="00A22C7E">
            <w:pPr>
              <w:spacing w:line="360" w:lineRule="auto"/>
              <w:jc w:val="center"/>
              <w:rPr>
                <w:rFonts w:ascii="Times New Roman" w:hAnsi="Times New Roman" w:cs="Times New Roman"/>
                <w:sz w:val="24"/>
                <w:szCs w:val="24"/>
              </w:rPr>
            </w:pPr>
          </w:p>
        </w:tc>
      </w:tr>
      <w:tr w:rsidR="00AE3C93" w:rsidRPr="0004419C" w14:paraId="73C303C1" w14:textId="77777777" w:rsidTr="00AE3C93">
        <w:tc>
          <w:tcPr>
            <w:tcW w:w="563" w:type="dxa"/>
            <w:vMerge/>
            <w:vAlign w:val="center"/>
          </w:tcPr>
          <w:p w14:paraId="2652EC04" w14:textId="77777777" w:rsidR="00A22C7E" w:rsidRPr="0004419C" w:rsidRDefault="00A22C7E" w:rsidP="00585F41">
            <w:pPr>
              <w:spacing w:line="360" w:lineRule="auto"/>
              <w:jc w:val="center"/>
              <w:rPr>
                <w:rFonts w:ascii="Times New Roman" w:hAnsi="Times New Roman" w:cs="Times New Roman"/>
                <w:sz w:val="24"/>
                <w:szCs w:val="24"/>
              </w:rPr>
            </w:pPr>
          </w:p>
        </w:tc>
        <w:tc>
          <w:tcPr>
            <w:tcW w:w="1983" w:type="dxa"/>
            <w:gridSpan w:val="2"/>
            <w:vAlign w:val="center"/>
          </w:tcPr>
          <w:p w14:paraId="56351F7B" w14:textId="77777777" w:rsidR="00A22C7E" w:rsidRPr="0004419C" w:rsidRDefault="00A22C7E" w:rsidP="00402371">
            <w:pPr>
              <w:numPr>
                <w:ilvl w:val="0"/>
                <w:numId w:val="10"/>
              </w:numPr>
              <w:spacing w:line="360" w:lineRule="auto"/>
              <w:ind w:left="317" w:hanging="283"/>
              <w:jc w:val="both"/>
              <w:rPr>
                <w:rFonts w:ascii="Times New Roman" w:hAnsi="Times New Roman" w:cs="Times New Roman"/>
                <w:sz w:val="24"/>
                <w:szCs w:val="24"/>
              </w:rPr>
            </w:pPr>
            <w:r w:rsidRPr="0004419C">
              <w:rPr>
                <w:rFonts w:ascii="Times New Roman" w:hAnsi="Times New Roman" w:cs="Times New Roman"/>
                <w:sz w:val="24"/>
                <w:szCs w:val="24"/>
              </w:rPr>
              <w:t>Pembahasan</w:t>
            </w:r>
          </w:p>
        </w:tc>
        <w:tc>
          <w:tcPr>
            <w:tcW w:w="565" w:type="dxa"/>
            <w:gridSpan w:val="2"/>
            <w:vAlign w:val="center"/>
          </w:tcPr>
          <w:p w14:paraId="4F059D35" w14:textId="77777777" w:rsidR="00A22C7E" w:rsidRPr="0004419C" w:rsidRDefault="00A22C7E" w:rsidP="00585F41">
            <w:pPr>
              <w:spacing w:line="360" w:lineRule="auto"/>
              <w:jc w:val="center"/>
              <w:rPr>
                <w:rFonts w:ascii="Times New Roman" w:hAnsi="Times New Roman" w:cs="Times New Roman"/>
                <w:sz w:val="24"/>
                <w:szCs w:val="24"/>
              </w:rPr>
            </w:pPr>
          </w:p>
        </w:tc>
        <w:tc>
          <w:tcPr>
            <w:tcW w:w="567" w:type="dxa"/>
            <w:gridSpan w:val="2"/>
            <w:vAlign w:val="center"/>
          </w:tcPr>
          <w:p w14:paraId="256CC6D5" w14:textId="77777777" w:rsidR="00A22C7E" w:rsidRPr="0004419C" w:rsidRDefault="00A22C7E" w:rsidP="00585F41">
            <w:pPr>
              <w:spacing w:line="360" w:lineRule="auto"/>
              <w:jc w:val="center"/>
              <w:rPr>
                <w:rFonts w:ascii="Times New Roman" w:hAnsi="Times New Roman" w:cs="Times New Roman"/>
                <w:sz w:val="24"/>
                <w:szCs w:val="24"/>
              </w:rPr>
            </w:pPr>
          </w:p>
        </w:tc>
        <w:tc>
          <w:tcPr>
            <w:tcW w:w="567" w:type="dxa"/>
            <w:gridSpan w:val="2"/>
            <w:vAlign w:val="center"/>
          </w:tcPr>
          <w:p w14:paraId="5914A548" w14:textId="77777777" w:rsidR="00A22C7E" w:rsidRPr="0004419C" w:rsidRDefault="00A22C7E" w:rsidP="00585F41">
            <w:pPr>
              <w:spacing w:line="360" w:lineRule="auto"/>
              <w:jc w:val="center"/>
              <w:rPr>
                <w:rFonts w:ascii="Times New Roman" w:hAnsi="Times New Roman" w:cs="Times New Roman"/>
                <w:sz w:val="24"/>
                <w:szCs w:val="24"/>
              </w:rPr>
            </w:pPr>
          </w:p>
        </w:tc>
        <w:tc>
          <w:tcPr>
            <w:tcW w:w="567" w:type="dxa"/>
            <w:gridSpan w:val="2"/>
            <w:vAlign w:val="center"/>
          </w:tcPr>
          <w:p w14:paraId="08159513" w14:textId="50C7C7D5" w:rsidR="00A22C7E" w:rsidRPr="0004419C" w:rsidRDefault="007966A7" w:rsidP="00585F41">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w:t>
            </w:r>
          </w:p>
        </w:tc>
        <w:tc>
          <w:tcPr>
            <w:tcW w:w="567" w:type="dxa"/>
            <w:gridSpan w:val="2"/>
            <w:vAlign w:val="center"/>
          </w:tcPr>
          <w:p w14:paraId="3F04AC2E" w14:textId="1B4A0AD3" w:rsidR="00A22C7E" w:rsidRPr="0004419C" w:rsidRDefault="007966A7" w:rsidP="00585F41">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w:t>
            </w:r>
          </w:p>
        </w:tc>
        <w:tc>
          <w:tcPr>
            <w:tcW w:w="575" w:type="dxa"/>
            <w:gridSpan w:val="3"/>
            <w:vAlign w:val="center"/>
          </w:tcPr>
          <w:p w14:paraId="314E35FB" w14:textId="77777777" w:rsidR="00A22C7E" w:rsidRPr="0004419C" w:rsidRDefault="00A22C7E" w:rsidP="00585F41">
            <w:pPr>
              <w:spacing w:line="360" w:lineRule="auto"/>
              <w:jc w:val="center"/>
              <w:rPr>
                <w:rFonts w:ascii="Times New Roman" w:hAnsi="Times New Roman" w:cs="Times New Roman"/>
                <w:sz w:val="24"/>
                <w:szCs w:val="24"/>
              </w:rPr>
            </w:pPr>
          </w:p>
        </w:tc>
        <w:tc>
          <w:tcPr>
            <w:tcW w:w="425" w:type="dxa"/>
            <w:gridSpan w:val="3"/>
            <w:vAlign w:val="center"/>
          </w:tcPr>
          <w:p w14:paraId="2079ACC9" w14:textId="77777777" w:rsidR="00A22C7E" w:rsidRPr="0004419C" w:rsidRDefault="00A22C7E" w:rsidP="00A22C7E">
            <w:pPr>
              <w:spacing w:line="360" w:lineRule="auto"/>
              <w:jc w:val="center"/>
              <w:rPr>
                <w:rFonts w:ascii="Times New Roman" w:hAnsi="Times New Roman" w:cs="Times New Roman"/>
                <w:sz w:val="24"/>
                <w:szCs w:val="24"/>
              </w:rPr>
            </w:pPr>
          </w:p>
        </w:tc>
        <w:tc>
          <w:tcPr>
            <w:tcW w:w="425" w:type="dxa"/>
            <w:gridSpan w:val="3"/>
            <w:vAlign w:val="center"/>
          </w:tcPr>
          <w:p w14:paraId="76E6633F" w14:textId="77777777" w:rsidR="00A22C7E" w:rsidRPr="0004419C" w:rsidRDefault="00A22C7E" w:rsidP="00A22C7E">
            <w:pPr>
              <w:spacing w:line="360" w:lineRule="auto"/>
              <w:jc w:val="center"/>
              <w:rPr>
                <w:rFonts w:ascii="Times New Roman" w:hAnsi="Times New Roman" w:cs="Times New Roman"/>
                <w:sz w:val="24"/>
                <w:szCs w:val="24"/>
              </w:rPr>
            </w:pPr>
          </w:p>
        </w:tc>
        <w:tc>
          <w:tcPr>
            <w:tcW w:w="426" w:type="dxa"/>
            <w:gridSpan w:val="3"/>
            <w:vAlign w:val="center"/>
          </w:tcPr>
          <w:p w14:paraId="7F7A6BFB" w14:textId="77777777" w:rsidR="00A22C7E" w:rsidRPr="0004419C" w:rsidRDefault="00A22C7E" w:rsidP="00A22C7E">
            <w:pPr>
              <w:spacing w:line="360" w:lineRule="auto"/>
              <w:jc w:val="center"/>
              <w:rPr>
                <w:rFonts w:ascii="Times New Roman" w:hAnsi="Times New Roman" w:cs="Times New Roman"/>
                <w:sz w:val="24"/>
                <w:szCs w:val="24"/>
              </w:rPr>
            </w:pPr>
          </w:p>
        </w:tc>
        <w:tc>
          <w:tcPr>
            <w:tcW w:w="563" w:type="dxa"/>
            <w:gridSpan w:val="2"/>
            <w:vAlign w:val="center"/>
          </w:tcPr>
          <w:p w14:paraId="168D8561" w14:textId="77777777" w:rsidR="00A22C7E" w:rsidRPr="0004419C" w:rsidRDefault="00A22C7E" w:rsidP="00A22C7E">
            <w:pPr>
              <w:spacing w:line="360" w:lineRule="auto"/>
              <w:jc w:val="center"/>
              <w:rPr>
                <w:rFonts w:ascii="Times New Roman" w:hAnsi="Times New Roman" w:cs="Times New Roman"/>
                <w:sz w:val="24"/>
                <w:szCs w:val="24"/>
              </w:rPr>
            </w:pPr>
          </w:p>
        </w:tc>
        <w:tc>
          <w:tcPr>
            <w:tcW w:w="567" w:type="dxa"/>
            <w:vAlign w:val="center"/>
          </w:tcPr>
          <w:p w14:paraId="4E42A431" w14:textId="77777777" w:rsidR="00A22C7E" w:rsidRPr="0004419C" w:rsidRDefault="00A22C7E" w:rsidP="00A22C7E">
            <w:pPr>
              <w:spacing w:line="360" w:lineRule="auto"/>
              <w:jc w:val="center"/>
              <w:rPr>
                <w:rFonts w:ascii="Times New Roman" w:hAnsi="Times New Roman" w:cs="Times New Roman"/>
                <w:sz w:val="24"/>
                <w:szCs w:val="24"/>
              </w:rPr>
            </w:pPr>
          </w:p>
        </w:tc>
        <w:tc>
          <w:tcPr>
            <w:tcW w:w="571" w:type="dxa"/>
            <w:vAlign w:val="center"/>
          </w:tcPr>
          <w:p w14:paraId="6DA1D05A" w14:textId="77777777" w:rsidR="00A22C7E" w:rsidRPr="0004419C" w:rsidRDefault="00A22C7E" w:rsidP="00A22C7E">
            <w:pPr>
              <w:spacing w:line="360" w:lineRule="auto"/>
              <w:jc w:val="center"/>
              <w:rPr>
                <w:rFonts w:ascii="Times New Roman" w:hAnsi="Times New Roman" w:cs="Times New Roman"/>
                <w:sz w:val="24"/>
                <w:szCs w:val="24"/>
              </w:rPr>
            </w:pPr>
          </w:p>
        </w:tc>
      </w:tr>
      <w:tr w:rsidR="00AE3C93" w:rsidRPr="0004419C" w14:paraId="5A0A7D51" w14:textId="77777777" w:rsidTr="007966A7">
        <w:tc>
          <w:tcPr>
            <w:tcW w:w="563" w:type="dxa"/>
            <w:vMerge/>
          </w:tcPr>
          <w:p w14:paraId="1B73F515" w14:textId="77777777" w:rsidR="00A22C7E" w:rsidRPr="0004419C" w:rsidRDefault="00A22C7E" w:rsidP="00585F41">
            <w:pPr>
              <w:spacing w:line="360" w:lineRule="auto"/>
              <w:jc w:val="both"/>
              <w:rPr>
                <w:rFonts w:ascii="Times New Roman" w:hAnsi="Times New Roman" w:cs="Times New Roman"/>
                <w:sz w:val="24"/>
                <w:szCs w:val="24"/>
              </w:rPr>
            </w:pPr>
          </w:p>
        </w:tc>
        <w:tc>
          <w:tcPr>
            <w:tcW w:w="1983" w:type="dxa"/>
            <w:gridSpan w:val="2"/>
          </w:tcPr>
          <w:p w14:paraId="4A8DE4BF" w14:textId="77777777" w:rsidR="00A22C7E" w:rsidRPr="0004419C" w:rsidRDefault="00A22C7E" w:rsidP="00402371">
            <w:pPr>
              <w:numPr>
                <w:ilvl w:val="0"/>
                <w:numId w:val="10"/>
              </w:numPr>
              <w:spacing w:line="360" w:lineRule="auto"/>
              <w:ind w:left="317" w:hanging="283"/>
              <w:rPr>
                <w:rFonts w:ascii="Times New Roman" w:hAnsi="Times New Roman" w:cs="Times New Roman"/>
                <w:sz w:val="24"/>
                <w:szCs w:val="24"/>
              </w:rPr>
            </w:pPr>
            <w:r w:rsidRPr="0004419C">
              <w:rPr>
                <w:rFonts w:ascii="Times New Roman" w:hAnsi="Times New Roman" w:cs="Times New Roman"/>
                <w:sz w:val="24"/>
                <w:szCs w:val="24"/>
              </w:rPr>
              <w:t>Penyusunan laporan</w:t>
            </w:r>
          </w:p>
        </w:tc>
        <w:tc>
          <w:tcPr>
            <w:tcW w:w="565" w:type="dxa"/>
            <w:gridSpan w:val="2"/>
          </w:tcPr>
          <w:p w14:paraId="408D3D1E" w14:textId="77777777" w:rsidR="00A22C7E" w:rsidRPr="0004419C" w:rsidRDefault="00A22C7E" w:rsidP="00585F41">
            <w:pPr>
              <w:spacing w:line="360" w:lineRule="auto"/>
              <w:jc w:val="both"/>
              <w:rPr>
                <w:rFonts w:ascii="Times New Roman" w:hAnsi="Times New Roman" w:cs="Times New Roman"/>
                <w:sz w:val="24"/>
                <w:szCs w:val="24"/>
              </w:rPr>
            </w:pPr>
          </w:p>
        </w:tc>
        <w:tc>
          <w:tcPr>
            <w:tcW w:w="567" w:type="dxa"/>
            <w:gridSpan w:val="2"/>
          </w:tcPr>
          <w:p w14:paraId="056E778D" w14:textId="77777777" w:rsidR="00A22C7E" w:rsidRPr="0004419C" w:rsidRDefault="00A22C7E" w:rsidP="00585F41">
            <w:pPr>
              <w:spacing w:line="360" w:lineRule="auto"/>
              <w:jc w:val="both"/>
              <w:rPr>
                <w:rFonts w:ascii="Times New Roman" w:hAnsi="Times New Roman" w:cs="Times New Roman"/>
                <w:sz w:val="24"/>
                <w:szCs w:val="24"/>
              </w:rPr>
            </w:pPr>
          </w:p>
        </w:tc>
        <w:tc>
          <w:tcPr>
            <w:tcW w:w="567" w:type="dxa"/>
            <w:gridSpan w:val="2"/>
          </w:tcPr>
          <w:p w14:paraId="79ED12EB" w14:textId="77777777" w:rsidR="00A22C7E" w:rsidRPr="0004419C" w:rsidRDefault="00A22C7E" w:rsidP="00585F41">
            <w:pPr>
              <w:spacing w:line="360" w:lineRule="auto"/>
              <w:jc w:val="both"/>
              <w:rPr>
                <w:rFonts w:ascii="Times New Roman" w:hAnsi="Times New Roman" w:cs="Times New Roman"/>
                <w:sz w:val="24"/>
                <w:szCs w:val="24"/>
              </w:rPr>
            </w:pPr>
          </w:p>
        </w:tc>
        <w:tc>
          <w:tcPr>
            <w:tcW w:w="567" w:type="dxa"/>
            <w:gridSpan w:val="2"/>
          </w:tcPr>
          <w:p w14:paraId="16FBB224" w14:textId="4BFCBE19" w:rsidR="00A22C7E" w:rsidRPr="0004419C" w:rsidRDefault="00A22C7E" w:rsidP="00585F41">
            <w:pPr>
              <w:spacing w:line="360" w:lineRule="auto"/>
              <w:jc w:val="both"/>
              <w:rPr>
                <w:rFonts w:ascii="Times New Roman" w:hAnsi="Times New Roman" w:cs="Times New Roman"/>
                <w:sz w:val="24"/>
                <w:szCs w:val="24"/>
              </w:rPr>
            </w:pPr>
          </w:p>
        </w:tc>
        <w:tc>
          <w:tcPr>
            <w:tcW w:w="567" w:type="dxa"/>
            <w:gridSpan w:val="2"/>
            <w:vAlign w:val="center"/>
          </w:tcPr>
          <w:p w14:paraId="50EDD0CA" w14:textId="1EEED8B8" w:rsidR="00A22C7E" w:rsidRPr="0004419C" w:rsidRDefault="007966A7" w:rsidP="007966A7">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w:t>
            </w:r>
          </w:p>
        </w:tc>
        <w:tc>
          <w:tcPr>
            <w:tcW w:w="575" w:type="dxa"/>
            <w:gridSpan w:val="3"/>
          </w:tcPr>
          <w:p w14:paraId="4E6FBAAF" w14:textId="77777777" w:rsidR="00A22C7E" w:rsidRPr="0004419C" w:rsidRDefault="00A22C7E" w:rsidP="00585F41">
            <w:pPr>
              <w:spacing w:line="360" w:lineRule="auto"/>
              <w:jc w:val="both"/>
              <w:rPr>
                <w:rFonts w:ascii="Times New Roman" w:hAnsi="Times New Roman" w:cs="Times New Roman"/>
                <w:sz w:val="24"/>
                <w:szCs w:val="24"/>
              </w:rPr>
            </w:pPr>
          </w:p>
        </w:tc>
        <w:tc>
          <w:tcPr>
            <w:tcW w:w="425" w:type="dxa"/>
            <w:gridSpan w:val="3"/>
            <w:vAlign w:val="center"/>
          </w:tcPr>
          <w:p w14:paraId="2F59BB98" w14:textId="77777777" w:rsidR="00A22C7E" w:rsidRPr="0004419C" w:rsidRDefault="00A22C7E" w:rsidP="00A22C7E">
            <w:pPr>
              <w:spacing w:line="360" w:lineRule="auto"/>
              <w:jc w:val="center"/>
              <w:rPr>
                <w:rFonts w:ascii="Times New Roman" w:hAnsi="Times New Roman" w:cs="Times New Roman"/>
                <w:sz w:val="24"/>
                <w:szCs w:val="24"/>
              </w:rPr>
            </w:pPr>
          </w:p>
        </w:tc>
        <w:tc>
          <w:tcPr>
            <w:tcW w:w="425" w:type="dxa"/>
            <w:gridSpan w:val="3"/>
            <w:vAlign w:val="center"/>
          </w:tcPr>
          <w:p w14:paraId="207E7EE7" w14:textId="77777777" w:rsidR="00A22C7E" w:rsidRPr="0004419C" w:rsidRDefault="00A22C7E" w:rsidP="00A22C7E">
            <w:pPr>
              <w:spacing w:line="360" w:lineRule="auto"/>
              <w:jc w:val="center"/>
              <w:rPr>
                <w:rFonts w:ascii="Times New Roman" w:hAnsi="Times New Roman" w:cs="Times New Roman"/>
                <w:sz w:val="24"/>
                <w:szCs w:val="24"/>
              </w:rPr>
            </w:pPr>
          </w:p>
        </w:tc>
        <w:tc>
          <w:tcPr>
            <w:tcW w:w="426" w:type="dxa"/>
            <w:gridSpan w:val="3"/>
            <w:vAlign w:val="center"/>
          </w:tcPr>
          <w:p w14:paraId="2FD71EBD" w14:textId="77777777" w:rsidR="00A22C7E" w:rsidRPr="0004419C" w:rsidRDefault="00A22C7E" w:rsidP="00A22C7E">
            <w:pPr>
              <w:spacing w:line="360" w:lineRule="auto"/>
              <w:jc w:val="center"/>
              <w:rPr>
                <w:rFonts w:ascii="Times New Roman" w:hAnsi="Times New Roman" w:cs="Times New Roman"/>
                <w:sz w:val="24"/>
                <w:szCs w:val="24"/>
              </w:rPr>
            </w:pPr>
          </w:p>
        </w:tc>
        <w:tc>
          <w:tcPr>
            <w:tcW w:w="563" w:type="dxa"/>
            <w:gridSpan w:val="2"/>
            <w:vAlign w:val="center"/>
          </w:tcPr>
          <w:p w14:paraId="6AC302B0" w14:textId="77777777" w:rsidR="00A22C7E" w:rsidRPr="0004419C" w:rsidRDefault="00A22C7E" w:rsidP="00A22C7E">
            <w:pPr>
              <w:spacing w:line="360" w:lineRule="auto"/>
              <w:jc w:val="center"/>
              <w:rPr>
                <w:rFonts w:ascii="Times New Roman" w:hAnsi="Times New Roman" w:cs="Times New Roman"/>
                <w:sz w:val="24"/>
                <w:szCs w:val="24"/>
              </w:rPr>
            </w:pPr>
          </w:p>
        </w:tc>
        <w:tc>
          <w:tcPr>
            <w:tcW w:w="567" w:type="dxa"/>
            <w:vAlign w:val="center"/>
          </w:tcPr>
          <w:p w14:paraId="564B0575" w14:textId="77777777" w:rsidR="00A22C7E" w:rsidRPr="0004419C" w:rsidRDefault="00A22C7E" w:rsidP="00A22C7E">
            <w:pPr>
              <w:spacing w:line="360" w:lineRule="auto"/>
              <w:jc w:val="center"/>
              <w:rPr>
                <w:rFonts w:ascii="Times New Roman" w:hAnsi="Times New Roman" w:cs="Times New Roman"/>
                <w:sz w:val="24"/>
                <w:szCs w:val="24"/>
              </w:rPr>
            </w:pPr>
          </w:p>
        </w:tc>
        <w:tc>
          <w:tcPr>
            <w:tcW w:w="571" w:type="dxa"/>
            <w:vAlign w:val="center"/>
          </w:tcPr>
          <w:p w14:paraId="171D4C72" w14:textId="77777777" w:rsidR="00A22C7E" w:rsidRPr="0004419C" w:rsidRDefault="00A22C7E" w:rsidP="00A22C7E">
            <w:pPr>
              <w:spacing w:line="360" w:lineRule="auto"/>
              <w:jc w:val="center"/>
              <w:rPr>
                <w:rFonts w:ascii="Times New Roman" w:hAnsi="Times New Roman" w:cs="Times New Roman"/>
                <w:sz w:val="24"/>
                <w:szCs w:val="24"/>
              </w:rPr>
            </w:pPr>
          </w:p>
        </w:tc>
      </w:tr>
      <w:tr w:rsidR="00AE3C93" w:rsidRPr="0004419C" w14:paraId="773636D8" w14:textId="77777777" w:rsidTr="008655CE">
        <w:trPr>
          <w:trHeight w:val="665"/>
        </w:trPr>
        <w:tc>
          <w:tcPr>
            <w:tcW w:w="563" w:type="dxa"/>
            <w:vMerge/>
          </w:tcPr>
          <w:p w14:paraId="5F766657" w14:textId="77777777" w:rsidR="00A22C7E" w:rsidRPr="0004419C" w:rsidRDefault="00A22C7E" w:rsidP="00585F41">
            <w:pPr>
              <w:spacing w:line="360" w:lineRule="auto"/>
              <w:jc w:val="both"/>
              <w:rPr>
                <w:rFonts w:ascii="Times New Roman" w:hAnsi="Times New Roman" w:cs="Times New Roman"/>
                <w:sz w:val="24"/>
                <w:szCs w:val="24"/>
              </w:rPr>
            </w:pPr>
          </w:p>
        </w:tc>
        <w:tc>
          <w:tcPr>
            <w:tcW w:w="1983" w:type="dxa"/>
            <w:gridSpan w:val="2"/>
          </w:tcPr>
          <w:p w14:paraId="5C40F03F" w14:textId="77777777" w:rsidR="00A22C7E" w:rsidRPr="0004419C" w:rsidRDefault="00A22C7E" w:rsidP="00402371">
            <w:pPr>
              <w:numPr>
                <w:ilvl w:val="0"/>
                <w:numId w:val="10"/>
              </w:numPr>
              <w:spacing w:line="360" w:lineRule="auto"/>
              <w:ind w:left="317" w:hanging="283"/>
              <w:rPr>
                <w:rFonts w:ascii="Times New Roman" w:hAnsi="Times New Roman" w:cs="Times New Roman"/>
                <w:sz w:val="24"/>
                <w:szCs w:val="24"/>
              </w:rPr>
            </w:pPr>
            <w:r w:rsidRPr="0004419C">
              <w:rPr>
                <w:rFonts w:ascii="Times New Roman" w:hAnsi="Times New Roman" w:cs="Times New Roman"/>
                <w:sz w:val="24"/>
                <w:szCs w:val="24"/>
              </w:rPr>
              <w:t>Ujian skripsi</w:t>
            </w:r>
          </w:p>
        </w:tc>
        <w:tc>
          <w:tcPr>
            <w:tcW w:w="565" w:type="dxa"/>
            <w:gridSpan w:val="2"/>
          </w:tcPr>
          <w:p w14:paraId="424D7628" w14:textId="77777777" w:rsidR="00A22C7E" w:rsidRPr="0004419C" w:rsidRDefault="00A22C7E" w:rsidP="00585F41">
            <w:pPr>
              <w:spacing w:line="360" w:lineRule="auto"/>
              <w:jc w:val="both"/>
              <w:rPr>
                <w:rFonts w:ascii="Times New Roman" w:hAnsi="Times New Roman" w:cs="Times New Roman"/>
                <w:sz w:val="24"/>
                <w:szCs w:val="24"/>
              </w:rPr>
            </w:pPr>
          </w:p>
        </w:tc>
        <w:tc>
          <w:tcPr>
            <w:tcW w:w="567" w:type="dxa"/>
            <w:gridSpan w:val="2"/>
          </w:tcPr>
          <w:p w14:paraId="30BAAB22" w14:textId="77777777" w:rsidR="00A22C7E" w:rsidRPr="0004419C" w:rsidRDefault="00A22C7E" w:rsidP="00585F41">
            <w:pPr>
              <w:spacing w:line="360" w:lineRule="auto"/>
              <w:jc w:val="both"/>
              <w:rPr>
                <w:rFonts w:ascii="Times New Roman" w:hAnsi="Times New Roman" w:cs="Times New Roman"/>
                <w:sz w:val="24"/>
                <w:szCs w:val="24"/>
              </w:rPr>
            </w:pPr>
          </w:p>
        </w:tc>
        <w:tc>
          <w:tcPr>
            <w:tcW w:w="567" w:type="dxa"/>
            <w:gridSpan w:val="2"/>
          </w:tcPr>
          <w:p w14:paraId="0443FF96" w14:textId="77777777" w:rsidR="00A22C7E" w:rsidRPr="0004419C" w:rsidRDefault="00A22C7E" w:rsidP="00585F41">
            <w:pPr>
              <w:spacing w:line="360" w:lineRule="auto"/>
              <w:jc w:val="both"/>
              <w:rPr>
                <w:rFonts w:ascii="Times New Roman" w:hAnsi="Times New Roman" w:cs="Times New Roman"/>
                <w:sz w:val="24"/>
                <w:szCs w:val="24"/>
              </w:rPr>
            </w:pPr>
          </w:p>
        </w:tc>
        <w:tc>
          <w:tcPr>
            <w:tcW w:w="567" w:type="dxa"/>
            <w:gridSpan w:val="2"/>
          </w:tcPr>
          <w:p w14:paraId="3FB0D4DD" w14:textId="77777777" w:rsidR="00A22C7E" w:rsidRPr="0004419C" w:rsidRDefault="00A22C7E" w:rsidP="00585F41">
            <w:pPr>
              <w:spacing w:line="360" w:lineRule="auto"/>
              <w:jc w:val="both"/>
              <w:rPr>
                <w:rFonts w:ascii="Times New Roman" w:hAnsi="Times New Roman" w:cs="Times New Roman"/>
                <w:sz w:val="24"/>
                <w:szCs w:val="24"/>
              </w:rPr>
            </w:pPr>
          </w:p>
        </w:tc>
        <w:tc>
          <w:tcPr>
            <w:tcW w:w="567" w:type="dxa"/>
            <w:gridSpan w:val="2"/>
          </w:tcPr>
          <w:p w14:paraId="7DE3050A" w14:textId="77777777" w:rsidR="00A22C7E" w:rsidRPr="0004419C" w:rsidRDefault="00A22C7E" w:rsidP="00585F41">
            <w:pPr>
              <w:spacing w:line="360" w:lineRule="auto"/>
              <w:jc w:val="both"/>
              <w:rPr>
                <w:rFonts w:ascii="Times New Roman" w:hAnsi="Times New Roman" w:cs="Times New Roman"/>
                <w:sz w:val="24"/>
                <w:szCs w:val="24"/>
              </w:rPr>
            </w:pPr>
          </w:p>
        </w:tc>
        <w:tc>
          <w:tcPr>
            <w:tcW w:w="575" w:type="dxa"/>
            <w:gridSpan w:val="3"/>
          </w:tcPr>
          <w:p w14:paraId="094539E9" w14:textId="77777777" w:rsidR="00A22C7E" w:rsidRPr="0004419C" w:rsidRDefault="00A22C7E" w:rsidP="00585F41">
            <w:pPr>
              <w:spacing w:line="360" w:lineRule="auto"/>
              <w:jc w:val="both"/>
              <w:rPr>
                <w:rFonts w:ascii="Times New Roman" w:hAnsi="Times New Roman" w:cs="Times New Roman"/>
                <w:sz w:val="24"/>
                <w:szCs w:val="24"/>
              </w:rPr>
            </w:pPr>
          </w:p>
        </w:tc>
        <w:tc>
          <w:tcPr>
            <w:tcW w:w="425" w:type="dxa"/>
            <w:gridSpan w:val="3"/>
            <w:vAlign w:val="center"/>
          </w:tcPr>
          <w:p w14:paraId="3FCB5B10" w14:textId="77777777" w:rsidR="00A22C7E" w:rsidRPr="0004419C" w:rsidRDefault="00A22C7E" w:rsidP="00A22C7E">
            <w:pPr>
              <w:spacing w:line="360" w:lineRule="auto"/>
              <w:jc w:val="center"/>
              <w:rPr>
                <w:rFonts w:ascii="Times New Roman" w:hAnsi="Times New Roman" w:cs="Times New Roman"/>
                <w:sz w:val="24"/>
                <w:szCs w:val="24"/>
              </w:rPr>
            </w:pPr>
          </w:p>
        </w:tc>
        <w:tc>
          <w:tcPr>
            <w:tcW w:w="425" w:type="dxa"/>
            <w:gridSpan w:val="3"/>
            <w:vAlign w:val="center"/>
          </w:tcPr>
          <w:p w14:paraId="77715039" w14:textId="759CB99C" w:rsidR="00A22C7E" w:rsidRPr="008655CE" w:rsidRDefault="008655CE" w:rsidP="008655CE">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w:t>
            </w:r>
          </w:p>
        </w:tc>
        <w:tc>
          <w:tcPr>
            <w:tcW w:w="426" w:type="dxa"/>
            <w:gridSpan w:val="3"/>
            <w:vAlign w:val="center"/>
          </w:tcPr>
          <w:p w14:paraId="511F8BA0" w14:textId="77777777" w:rsidR="00A22C7E" w:rsidRPr="0004419C" w:rsidRDefault="00A22C7E" w:rsidP="00A22C7E">
            <w:pPr>
              <w:spacing w:line="360" w:lineRule="auto"/>
              <w:jc w:val="center"/>
              <w:rPr>
                <w:rFonts w:ascii="Times New Roman" w:hAnsi="Times New Roman" w:cs="Times New Roman"/>
                <w:sz w:val="24"/>
                <w:szCs w:val="24"/>
              </w:rPr>
            </w:pPr>
          </w:p>
        </w:tc>
        <w:tc>
          <w:tcPr>
            <w:tcW w:w="563" w:type="dxa"/>
            <w:gridSpan w:val="2"/>
            <w:vAlign w:val="center"/>
          </w:tcPr>
          <w:p w14:paraId="423C48C6" w14:textId="77777777" w:rsidR="00A22C7E" w:rsidRPr="0004419C" w:rsidRDefault="00A22C7E" w:rsidP="00A22C7E">
            <w:pPr>
              <w:spacing w:line="360" w:lineRule="auto"/>
              <w:jc w:val="center"/>
              <w:rPr>
                <w:rFonts w:ascii="Times New Roman" w:hAnsi="Times New Roman" w:cs="Times New Roman"/>
                <w:sz w:val="24"/>
                <w:szCs w:val="24"/>
              </w:rPr>
            </w:pPr>
          </w:p>
        </w:tc>
        <w:tc>
          <w:tcPr>
            <w:tcW w:w="567" w:type="dxa"/>
            <w:vAlign w:val="center"/>
          </w:tcPr>
          <w:p w14:paraId="1DC0B0FE" w14:textId="77777777" w:rsidR="00A22C7E" w:rsidRPr="0004419C" w:rsidRDefault="00A22C7E" w:rsidP="00A22C7E">
            <w:pPr>
              <w:spacing w:line="360" w:lineRule="auto"/>
              <w:jc w:val="center"/>
              <w:rPr>
                <w:rFonts w:ascii="Times New Roman" w:hAnsi="Times New Roman" w:cs="Times New Roman"/>
                <w:sz w:val="24"/>
                <w:szCs w:val="24"/>
              </w:rPr>
            </w:pPr>
          </w:p>
        </w:tc>
        <w:tc>
          <w:tcPr>
            <w:tcW w:w="571" w:type="dxa"/>
            <w:vAlign w:val="center"/>
          </w:tcPr>
          <w:p w14:paraId="0452CAAE" w14:textId="77777777" w:rsidR="00A22C7E" w:rsidRPr="0004419C" w:rsidRDefault="00A22C7E" w:rsidP="00A22C7E">
            <w:pPr>
              <w:spacing w:line="360" w:lineRule="auto"/>
              <w:jc w:val="center"/>
              <w:rPr>
                <w:rFonts w:ascii="Times New Roman" w:hAnsi="Times New Roman" w:cs="Times New Roman"/>
                <w:sz w:val="24"/>
                <w:szCs w:val="24"/>
              </w:rPr>
            </w:pPr>
          </w:p>
        </w:tc>
      </w:tr>
    </w:tbl>
    <w:p w14:paraId="326F9D4F" w14:textId="77777777" w:rsidR="002215E4" w:rsidRPr="0004419C" w:rsidRDefault="002215E4" w:rsidP="00FF0417">
      <w:pPr>
        <w:spacing w:after="0" w:line="360" w:lineRule="auto"/>
        <w:jc w:val="both"/>
        <w:rPr>
          <w:rFonts w:ascii="Times New Roman" w:hAnsi="Times New Roman" w:cs="Times New Roman"/>
          <w:sz w:val="24"/>
          <w:szCs w:val="24"/>
          <w:lang w:val="en-US"/>
        </w:rPr>
      </w:pPr>
    </w:p>
    <w:p w14:paraId="7EF2A0E2" w14:textId="5AD02AD1" w:rsidR="00067708" w:rsidRPr="00CC1F42" w:rsidRDefault="002215E4" w:rsidP="00402371">
      <w:pPr>
        <w:pStyle w:val="Heading1"/>
        <w:numPr>
          <w:ilvl w:val="3"/>
          <w:numId w:val="6"/>
        </w:numPr>
        <w:spacing w:before="0" w:line="480" w:lineRule="auto"/>
        <w:ind w:left="360"/>
        <w:jc w:val="both"/>
      </w:pPr>
      <w:bookmarkStart w:id="123" w:name="_Toc143595217"/>
      <w:r w:rsidRPr="00CC1F42">
        <w:t>Metode Penelitian</w:t>
      </w:r>
      <w:bookmarkEnd w:id="123"/>
    </w:p>
    <w:p w14:paraId="1A8F7E34" w14:textId="0F9EA8C6" w:rsidR="00E46E77" w:rsidRPr="008E45A5" w:rsidRDefault="00E46E77" w:rsidP="00DD3563">
      <w:pPr>
        <w:spacing w:after="0" w:line="480" w:lineRule="auto"/>
        <w:ind w:left="425"/>
        <w:jc w:val="both"/>
        <w:rPr>
          <w:rFonts w:ascii="Times New Roman" w:hAnsi="Times New Roman" w:cs="Times New Roman"/>
          <w:sz w:val="24"/>
          <w:szCs w:val="24"/>
          <w:lang w:val="en-US"/>
        </w:rPr>
      </w:pPr>
      <w:r w:rsidRPr="008E45A5">
        <w:rPr>
          <w:rFonts w:ascii="Times New Roman" w:hAnsi="Times New Roman" w:cs="Times New Roman"/>
          <w:sz w:val="24"/>
          <w:szCs w:val="24"/>
          <w:lang w:val="en-US"/>
        </w:rPr>
        <w:t>Rumus Perhitungan Pengujian Spesimen</w:t>
      </w:r>
      <w:r w:rsidR="008E45A5">
        <w:rPr>
          <w:rFonts w:ascii="Times New Roman" w:hAnsi="Times New Roman" w:cs="Times New Roman"/>
          <w:sz w:val="24"/>
          <w:szCs w:val="24"/>
          <w:lang w:val="en-US"/>
        </w:rPr>
        <w:t xml:space="preserve"> :</w:t>
      </w:r>
    </w:p>
    <w:p w14:paraId="198C7875" w14:textId="7CD56905" w:rsidR="00544AA6" w:rsidRPr="00FF0417" w:rsidRDefault="00884519" w:rsidP="00402371">
      <w:pPr>
        <w:numPr>
          <w:ilvl w:val="3"/>
          <w:numId w:val="5"/>
        </w:numPr>
        <w:spacing w:after="0" w:line="480" w:lineRule="auto"/>
        <w:ind w:left="851" w:hanging="425"/>
        <w:jc w:val="both"/>
        <w:rPr>
          <w:rFonts w:ascii="Times New Roman" w:hAnsi="Times New Roman" w:cs="Times New Roman"/>
          <w:sz w:val="24"/>
          <w:szCs w:val="24"/>
        </w:rPr>
      </w:pPr>
      <w:r w:rsidRPr="008E45A5">
        <w:rPr>
          <w:rFonts w:ascii="Times New Roman" w:hAnsi="Times New Roman" w:cs="Times New Roman"/>
          <w:sz w:val="24"/>
          <w:szCs w:val="24"/>
        </w:rPr>
        <w:t>Spesimen Uji Korosi</w:t>
      </w:r>
    </w:p>
    <w:p w14:paraId="3CF5EFDA" w14:textId="77777777" w:rsidR="00884519" w:rsidRPr="0004419C" w:rsidRDefault="00884519" w:rsidP="008E45A5">
      <w:pPr>
        <w:spacing w:after="0" w:line="360" w:lineRule="auto"/>
        <w:jc w:val="center"/>
        <w:rPr>
          <w:rFonts w:ascii="Times New Roman" w:hAnsi="Times New Roman" w:cs="Times New Roman"/>
          <w:sz w:val="24"/>
          <w:szCs w:val="24"/>
        </w:rPr>
      </w:pPr>
      <w:r w:rsidRPr="0004419C">
        <w:rPr>
          <w:rFonts w:ascii="Times New Roman" w:hAnsi="Times New Roman" w:cs="Times New Roman"/>
          <w:noProof/>
          <w:sz w:val="24"/>
          <w:szCs w:val="24"/>
          <w:lang w:eastAsia="id-ID"/>
        </w:rPr>
        <w:drawing>
          <wp:inline distT="0" distB="0" distL="0" distR="0" wp14:anchorId="1E327145" wp14:editId="6E521C5F">
            <wp:extent cx="4114799" cy="2073349"/>
            <wp:effectExtent l="0" t="0" r="635" b="3175"/>
            <wp:docPr id="21" name="Picture 21" descr="Proses Terjadinya Korosi Pada B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ses Terjadinya Korosi Pada Besi"/>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14799" cy="2073349"/>
                    </a:xfrm>
                    <a:prstGeom prst="rect">
                      <a:avLst/>
                    </a:prstGeom>
                    <a:noFill/>
                    <a:ln>
                      <a:noFill/>
                    </a:ln>
                  </pic:spPr>
                </pic:pic>
              </a:graphicData>
            </a:graphic>
          </wp:inline>
        </w:drawing>
      </w:r>
    </w:p>
    <w:p w14:paraId="41FF65BF" w14:textId="77777777" w:rsidR="00FA4B81" w:rsidRPr="008E45A5" w:rsidRDefault="00FA4B81" w:rsidP="008E45A5">
      <w:pPr>
        <w:spacing w:after="0" w:line="360" w:lineRule="auto"/>
        <w:jc w:val="both"/>
        <w:rPr>
          <w:rFonts w:ascii="Times New Roman" w:hAnsi="Times New Roman" w:cs="Times New Roman"/>
          <w:sz w:val="24"/>
          <w:szCs w:val="24"/>
          <w:lang w:val="en-US"/>
        </w:rPr>
      </w:pPr>
    </w:p>
    <w:p w14:paraId="7DEF2B45" w14:textId="6DB1D2EC" w:rsidR="00884519" w:rsidRPr="0004419C" w:rsidRDefault="00BD04B5" w:rsidP="00FF0417">
      <w:pPr>
        <w:pStyle w:val="Heading2"/>
        <w:numPr>
          <w:ilvl w:val="0"/>
          <w:numId w:val="0"/>
        </w:numPr>
        <w:spacing w:before="0" w:line="480" w:lineRule="auto"/>
        <w:ind w:firstLine="1440"/>
        <w:contextualSpacing/>
        <w:jc w:val="both"/>
      </w:pPr>
      <w:bookmarkStart w:id="124" w:name="_Toc143251289"/>
      <w:bookmarkStart w:id="125" w:name="_Toc143595218"/>
      <w:r w:rsidRPr="0004419C">
        <w:lastRenderedPageBreak/>
        <w:t>Gambar 3.</w:t>
      </w:r>
      <w:r w:rsidR="00D81202" w:rsidRPr="0004419C">
        <w:t>1</w:t>
      </w:r>
      <w:r w:rsidR="00FF0417">
        <w:t>1</w:t>
      </w:r>
      <w:r w:rsidRPr="0004419C">
        <w:t xml:space="preserve"> Spesimen Proses Uji Korosi</w:t>
      </w:r>
      <w:bookmarkEnd w:id="124"/>
      <w:bookmarkEnd w:id="125"/>
    </w:p>
    <w:p w14:paraId="5B5C02EE" w14:textId="77777777" w:rsidR="00884519" w:rsidRPr="008E45A5" w:rsidRDefault="00884519" w:rsidP="008E45A5">
      <w:pPr>
        <w:spacing w:after="0" w:line="360" w:lineRule="auto"/>
        <w:jc w:val="both"/>
        <w:rPr>
          <w:rFonts w:ascii="Times New Roman" w:hAnsi="Times New Roman" w:cs="Times New Roman"/>
          <w:b/>
          <w:sz w:val="24"/>
          <w:szCs w:val="24"/>
          <w:lang w:val="en-US"/>
        </w:rPr>
      </w:pPr>
    </w:p>
    <w:p w14:paraId="7D88DB04" w14:textId="23886E03" w:rsidR="008356DC" w:rsidRPr="008E45A5" w:rsidRDefault="001D43D1" w:rsidP="008E45A5">
      <w:pPr>
        <w:spacing w:after="0" w:line="480" w:lineRule="auto"/>
        <w:jc w:val="both"/>
        <w:rPr>
          <w:rFonts w:ascii="Times New Roman" w:eastAsiaTheme="minorEastAsia" w:hAnsi="Times New Roman" w:cs="Times New Roman"/>
          <w:bCs/>
          <w:i/>
          <w:iCs/>
          <w:sz w:val="24"/>
          <w:szCs w:val="24"/>
          <w:lang w:val="en-US"/>
        </w:rPr>
      </w:pPr>
      <m:oMathPara>
        <m:oMath>
          <m:r>
            <w:rPr>
              <w:rFonts w:ascii="Cambria Math" w:hAnsi="Cambria Math" w:cs="Times New Roman"/>
              <w:sz w:val="24"/>
              <w:szCs w:val="24"/>
            </w:rPr>
            <m:t>CR</m:t>
          </m:r>
          <m:d>
            <m:dPr>
              <m:ctrlPr>
                <w:rPr>
                  <w:rFonts w:ascii="Cambria Math" w:hAnsi="Cambria Math" w:cs="Times New Roman"/>
                  <w:bCs/>
                  <w:i/>
                  <w:sz w:val="24"/>
                  <w:szCs w:val="24"/>
                </w:rPr>
              </m:ctrlPr>
            </m:dPr>
            <m:e>
              <m:r>
                <w:rPr>
                  <w:rFonts w:ascii="Cambria Math" w:hAnsi="Cambria Math" w:cs="Times New Roman"/>
                  <w:sz w:val="24"/>
                  <w:szCs w:val="24"/>
                </w:rPr>
                <m:t>mpy</m:t>
              </m:r>
            </m:e>
          </m:d>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W × K</m:t>
              </m:r>
            </m:num>
            <m:den>
              <m:r>
                <w:rPr>
                  <w:rFonts w:ascii="Cambria Math" w:hAnsi="Cambria Math" w:cs="Times New Roman"/>
                  <w:sz w:val="24"/>
                  <w:szCs w:val="24"/>
                </w:rPr>
                <m:t>D × Aѕ × T</m:t>
              </m:r>
            </m:den>
          </m:f>
          <m:r>
            <w:rPr>
              <w:rFonts w:ascii="Cambria Math" w:hAnsi="Cambria Math" w:cs="Times New Roman"/>
              <w:sz w:val="24"/>
              <w:szCs w:val="24"/>
            </w:rPr>
            <m:t xml:space="preserve"> ×(</m:t>
          </m:r>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25,4</m:t>
              </m:r>
            </m:den>
          </m:f>
          <m:r>
            <w:rPr>
              <w:rFonts w:ascii="Cambria Math" w:hAnsi="Cambria Math" w:cs="Times New Roman"/>
              <w:sz w:val="24"/>
              <w:szCs w:val="24"/>
            </w:rPr>
            <m:t>)² ×100</m:t>
          </m:r>
        </m:oMath>
      </m:oMathPara>
    </w:p>
    <w:p w14:paraId="43F11FDD" w14:textId="77777777" w:rsidR="008E45A5" w:rsidRDefault="008E45A5" w:rsidP="008E45A5">
      <w:pPr>
        <w:spacing w:after="0" w:line="360" w:lineRule="auto"/>
        <w:ind w:left="426"/>
        <w:jc w:val="both"/>
        <w:rPr>
          <w:rFonts w:ascii="Times New Roman" w:eastAsiaTheme="minorEastAsia" w:hAnsi="Times New Roman" w:cs="Times New Roman"/>
          <w:sz w:val="24"/>
          <w:szCs w:val="24"/>
          <w:lang w:val="en-US"/>
        </w:rPr>
      </w:pPr>
    </w:p>
    <w:p w14:paraId="58D0C192" w14:textId="77777777" w:rsidR="004C55A3" w:rsidRPr="0004419C" w:rsidRDefault="004C55A3" w:rsidP="008E45A5">
      <w:pPr>
        <w:spacing w:after="0" w:line="480" w:lineRule="auto"/>
        <w:ind w:left="426"/>
        <w:jc w:val="both"/>
        <w:rPr>
          <w:rFonts w:ascii="Times New Roman" w:eastAsiaTheme="minorEastAsia" w:hAnsi="Times New Roman" w:cs="Times New Roman"/>
          <w:sz w:val="24"/>
          <w:szCs w:val="24"/>
        </w:rPr>
      </w:pPr>
      <w:r w:rsidRPr="0004419C">
        <w:rPr>
          <w:rFonts w:ascii="Times New Roman" w:eastAsiaTheme="minorEastAsia" w:hAnsi="Times New Roman" w:cs="Times New Roman"/>
          <w:sz w:val="24"/>
          <w:szCs w:val="24"/>
        </w:rPr>
        <w:t>Dimana :</w:t>
      </w:r>
    </w:p>
    <w:p w14:paraId="5B9EE55D" w14:textId="77777777" w:rsidR="004C55A3" w:rsidRPr="0004419C" w:rsidRDefault="004C55A3" w:rsidP="008E45A5">
      <w:pPr>
        <w:spacing w:after="0" w:line="480" w:lineRule="auto"/>
        <w:ind w:left="1276"/>
        <w:jc w:val="both"/>
        <w:rPr>
          <w:rFonts w:ascii="Times New Roman" w:eastAsiaTheme="minorEastAsia" w:hAnsi="Times New Roman" w:cs="Times New Roman"/>
          <w:sz w:val="24"/>
          <w:szCs w:val="24"/>
        </w:rPr>
      </w:pPr>
      <w:r w:rsidRPr="0004419C">
        <w:rPr>
          <w:rFonts w:ascii="Times New Roman" w:eastAsiaTheme="minorEastAsia" w:hAnsi="Times New Roman" w:cs="Times New Roman"/>
          <w:sz w:val="24"/>
          <w:szCs w:val="24"/>
        </w:rPr>
        <w:t>CR : Corrosion rate (mpy)</w:t>
      </w:r>
    </w:p>
    <w:p w14:paraId="79D20D21" w14:textId="77777777" w:rsidR="004C55A3" w:rsidRPr="0004419C" w:rsidRDefault="004C55A3" w:rsidP="008E45A5">
      <w:pPr>
        <w:spacing w:after="0" w:line="480" w:lineRule="auto"/>
        <w:ind w:left="1276"/>
        <w:jc w:val="both"/>
        <w:rPr>
          <w:rFonts w:ascii="Times New Roman" w:eastAsiaTheme="minorEastAsia" w:hAnsi="Times New Roman" w:cs="Times New Roman"/>
          <w:sz w:val="24"/>
          <w:szCs w:val="24"/>
        </w:rPr>
      </w:pPr>
      <w:r w:rsidRPr="0004419C">
        <w:rPr>
          <w:rFonts w:ascii="Times New Roman" w:eastAsiaTheme="minorEastAsia" w:hAnsi="Times New Roman" w:cs="Times New Roman"/>
          <w:sz w:val="24"/>
          <w:szCs w:val="24"/>
        </w:rPr>
        <w:t>W  : Weight Loss (gram)</w:t>
      </w:r>
    </w:p>
    <w:p w14:paraId="0A4E9DDB" w14:textId="77777777" w:rsidR="004C55A3" w:rsidRPr="0004419C" w:rsidRDefault="004C55A3" w:rsidP="008E45A5">
      <w:pPr>
        <w:spacing w:after="0" w:line="480" w:lineRule="auto"/>
        <w:ind w:left="1276"/>
        <w:jc w:val="both"/>
        <w:rPr>
          <w:rFonts w:ascii="Times New Roman" w:eastAsiaTheme="minorEastAsia" w:hAnsi="Times New Roman" w:cs="Times New Roman"/>
          <w:sz w:val="24"/>
          <w:szCs w:val="24"/>
        </w:rPr>
      </w:pPr>
      <w:r w:rsidRPr="0004419C">
        <w:rPr>
          <w:rFonts w:ascii="Times New Roman" w:eastAsiaTheme="minorEastAsia" w:hAnsi="Times New Roman" w:cs="Times New Roman"/>
          <w:sz w:val="24"/>
          <w:szCs w:val="24"/>
        </w:rPr>
        <w:t>K   : Konstanta Factor</w:t>
      </w:r>
    </w:p>
    <w:p w14:paraId="050A9F92" w14:textId="77777777" w:rsidR="004C55A3" w:rsidRPr="0004419C" w:rsidRDefault="004C55A3" w:rsidP="008E45A5">
      <w:pPr>
        <w:spacing w:after="0" w:line="480" w:lineRule="auto"/>
        <w:ind w:left="1276"/>
        <w:jc w:val="both"/>
        <w:rPr>
          <w:rFonts w:ascii="Times New Roman" w:eastAsiaTheme="minorEastAsia" w:hAnsi="Times New Roman" w:cs="Times New Roman"/>
          <w:sz w:val="24"/>
          <w:szCs w:val="24"/>
        </w:rPr>
      </w:pPr>
      <w:r w:rsidRPr="0004419C">
        <w:rPr>
          <w:rFonts w:ascii="Times New Roman" w:eastAsiaTheme="minorEastAsia" w:hAnsi="Times New Roman" w:cs="Times New Roman"/>
          <w:sz w:val="24"/>
          <w:szCs w:val="24"/>
        </w:rPr>
        <w:t>D   : Densitas spesimen (g/cm³)</w:t>
      </w:r>
    </w:p>
    <w:p w14:paraId="039862AF" w14:textId="77777777" w:rsidR="00E71733" w:rsidRPr="0004419C" w:rsidRDefault="00E71733" w:rsidP="008E45A5">
      <w:pPr>
        <w:spacing w:after="0" w:line="480" w:lineRule="auto"/>
        <w:ind w:left="1276"/>
        <w:jc w:val="both"/>
        <w:rPr>
          <w:rFonts w:ascii="Times New Roman" w:eastAsiaTheme="minorEastAsia" w:hAnsi="Times New Roman" w:cs="Times New Roman"/>
          <w:sz w:val="24"/>
          <w:szCs w:val="24"/>
        </w:rPr>
      </w:pPr>
      <w:r w:rsidRPr="0004419C">
        <w:rPr>
          <w:rFonts w:ascii="Times New Roman" w:eastAsiaTheme="minorEastAsia" w:hAnsi="Times New Roman" w:cs="Times New Roman"/>
          <w:sz w:val="24"/>
          <w:szCs w:val="24"/>
        </w:rPr>
        <w:t>Aѕ  : Surface Area (cm²)</w:t>
      </w:r>
    </w:p>
    <w:p w14:paraId="368F758E" w14:textId="7B437034" w:rsidR="00CC1CED" w:rsidRDefault="00E71733" w:rsidP="008E45A5">
      <w:pPr>
        <w:spacing w:after="0" w:line="480" w:lineRule="auto"/>
        <w:ind w:left="1276"/>
        <w:jc w:val="both"/>
        <w:rPr>
          <w:rFonts w:ascii="Times New Roman" w:eastAsiaTheme="minorEastAsia" w:hAnsi="Times New Roman" w:cs="Times New Roman"/>
          <w:sz w:val="24"/>
          <w:szCs w:val="24"/>
          <w:lang w:val="en-US"/>
        </w:rPr>
      </w:pPr>
      <w:r w:rsidRPr="0004419C">
        <w:rPr>
          <w:rFonts w:ascii="Times New Roman" w:eastAsiaTheme="minorEastAsia" w:hAnsi="Times New Roman" w:cs="Times New Roman"/>
          <w:sz w:val="24"/>
          <w:szCs w:val="24"/>
        </w:rPr>
        <w:t>T   : Ekposur time (jam)</w:t>
      </w:r>
    </w:p>
    <w:p w14:paraId="4974F9ED" w14:textId="77777777" w:rsidR="008E45A5" w:rsidRPr="008E45A5" w:rsidRDefault="008E45A5" w:rsidP="008E45A5">
      <w:pPr>
        <w:spacing w:after="0" w:line="360" w:lineRule="auto"/>
        <w:jc w:val="both"/>
        <w:rPr>
          <w:rFonts w:ascii="Times New Roman" w:eastAsiaTheme="minorEastAsia" w:hAnsi="Times New Roman" w:cs="Times New Roman"/>
          <w:sz w:val="24"/>
          <w:szCs w:val="24"/>
          <w:lang w:val="en-US"/>
        </w:rPr>
      </w:pPr>
    </w:p>
    <w:p w14:paraId="0BEE3E82" w14:textId="316C4EAA" w:rsidR="00BD04B5" w:rsidRPr="008E45A5" w:rsidRDefault="00BD04B5" w:rsidP="00402371">
      <w:pPr>
        <w:numPr>
          <w:ilvl w:val="3"/>
          <w:numId w:val="5"/>
        </w:numPr>
        <w:spacing w:after="0" w:line="480" w:lineRule="auto"/>
        <w:ind w:left="851" w:hanging="425"/>
        <w:jc w:val="both"/>
        <w:rPr>
          <w:rFonts w:ascii="Times New Roman" w:hAnsi="Times New Roman" w:cs="Times New Roman"/>
          <w:sz w:val="24"/>
          <w:szCs w:val="24"/>
        </w:rPr>
      </w:pPr>
      <w:r w:rsidRPr="008E45A5">
        <w:rPr>
          <w:rFonts w:ascii="Times New Roman" w:hAnsi="Times New Roman" w:cs="Times New Roman"/>
          <w:sz w:val="24"/>
          <w:szCs w:val="24"/>
        </w:rPr>
        <w:t>Spesimen Uji Impact</w:t>
      </w:r>
    </w:p>
    <w:p w14:paraId="4DE0C868" w14:textId="77777777" w:rsidR="00FA4B81" w:rsidRPr="0004419C" w:rsidRDefault="00BD04B5" w:rsidP="008E45A5">
      <w:pPr>
        <w:spacing w:after="0" w:line="480" w:lineRule="auto"/>
        <w:jc w:val="center"/>
        <w:rPr>
          <w:rFonts w:ascii="Times New Roman" w:hAnsi="Times New Roman" w:cs="Times New Roman"/>
          <w:sz w:val="24"/>
          <w:szCs w:val="24"/>
        </w:rPr>
      </w:pPr>
      <w:r w:rsidRPr="0004419C">
        <w:rPr>
          <w:rFonts w:ascii="Times New Roman" w:hAnsi="Times New Roman" w:cs="Times New Roman"/>
          <w:noProof/>
          <w:sz w:val="24"/>
          <w:szCs w:val="24"/>
          <w:lang w:eastAsia="id-ID"/>
        </w:rPr>
        <w:drawing>
          <wp:inline distT="0" distB="0" distL="0" distR="0" wp14:anchorId="2495EC89" wp14:editId="0AA0173B">
            <wp:extent cx="3609975" cy="12668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simen uji impak single V.png"/>
                    <pic:cNvPicPr/>
                  </pic:nvPicPr>
                  <pic:blipFill>
                    <a:blip r:embed="rId37">
                      <a:extLst>
                        <a:ext uri="{28A0092B-C50C-407E-A947-70E740481C1C}">
                          <a14:useLocalDpi xmlns:a14="http://schemas.microsoft.com/office/drawing/2010/main" val="0"/>
                        </a:ext>
                      </a:extLst>
                    </a:blip>
                    <a:stretch>
                      <a:fillRect/>
                    </a:stretch>
                  </pic:blipFill>
                  <pic:spPr>
                    <a:xfrm>
                      <a:off x="0" y="0"/>
                      <a:ext cx="3609975" cy="1266825"/>
                    </a:xfrm>
                    <a:prstGeom prst="rect">
                      <a:avLst/>
                    </a:prstGeom>
                  </pic:spPr>
                </pic:pic>
              </a:graphicData>
            </a:graphic>
          </wp:inline>
        </w:drawing>
      </w:r>
    </w:p>
    <w:p w14:paraId="74D93405" w14:textId="77777777" w:rsidR="008E45A5" w:rsidRDefault="008E45A5" w:rsidP="008E45A5">
      <w:pPr>
        <w:spacing w:after="0" w:line="360" w:lineRule="auto"/>
        <w:jc w:val="both"/>
        <w:rPr>
          <w:rFonts w:ascii="Times New Roman" w:hAnsi="Times New Roman" w:cs="Times New Roman"/>
          <w:sz w:val="24"/>
          <w:szCs w:val="24"/>
          <w:lang w:val="en-US"/>
        </w:rPr>
      </w:pPr>
    </w:p>
    <w:p w14:paraId="43752D0D" w14:textId="77777777" w:rsidR="00BD04B5" w:rsidRPr="0004419C" w:rsidRDefault="00BD04B5" w:rsidP="008E45A5">
      <w:pPr>
        <w:spacing w:after="0" w:line="480" w:lineRule="auto"/>
        <w:jc w:val="center"/>
        <w:rPr>
          <w:rFonts w:ascii="Times New Roman" w:hAnsi="Times New Roman" w:cs="Times New Roman"/>
          <w:sz w:val="24"/>
          <w:szCs w:val="24"/>
        </w:rPr>
      </w:pPr>
      <w:r w:rsidRPr="0004419C">
        <w:rPr>
          <w:rFonts w:ascii="Times New Roman" w:hAnsi="Times New Roman" w:cs="Times New Roman"/>
          <w:sz w:val="24"/>
          <w:szCs w:val="24"/>
        </w:rPr>
        <w:t>Gambar 3.</w:t>
      </w:r>
      <w:r w:rsidR="00D81202" w:rsidRPr="0004419C">
        <w:rPr>
          <w:rFonts w:ascii="Times New Roman" w:hAnsi="Times New Roman" w:cs="Times New Roman"/>
          <w:sz w:val="24"/>
          <w:szCs w:val="24"/>
        </w:rPr>
        <w:t>11</w:t>
      </w:r>
      <w:r w:rsidRPr="0004419C">
        <w:rPr>
          <w:rFonts w:ascii="Times New Roman" w:hAnsi="Times New Roman" w:cs="Times New Roman"/>
          <w:sz w:val="24"/>
          <w:szCs w:val="24"/>
        </w:rPr>
        <w:t xml:space="preserve"> Spesimen Uji Impact</w:t>
      </w:r>
    </w:p>
    <w:p w14:paraId="014E1B73" w14:textId="77777777" w:rsidR="00BD04B5" w:rsidRPr="0004419C" w:rsidRDefault="00BD04B5" w:rsidP="008E45A5">
      <w:pPr>
        <w:spacing w:after="0" w:line="360" w:lineRule="auto"/>
        <w:jc w:val="both"/>
        <w:rPr>
          <w:rFonts w:ascii="Times New Roman" w:hAnsi="Times New Roman" w:cs="Times New Roman"/>
          <w:sz w:val="24"/>
          <w:szCs w:val="24"/>
        </w:rPr>
      </w:pPr>
    </w:p>
    <w:p w14:paraId="2C7FC872" w14:textId="77777777" w:rsidR="00BD04B5" w:rsidRPr="0004419C" w:rsidRDefault="00BD04B5" w:rsidP="008E45A5">
      <w:pPr>
        <w:spacing w:after="0" w:line="480" w:lineRule="auto"/>
        <w:ind w:left="426"/>
        <w:jc w:val="both"/>
        <w:rPr>
          <w:rFonts w:ascii="Times New Roman" w:hAnsi="Times New Roman" w:cs="Times New Roman"/>
          <w:sz w:val="24"/>
          <w:szCs w:val="24"/>
        </w:rPr>
      </w:pPr>
      <w:r w:rsidRPr="0004419C">
        <w:rPr>
          <w:rFonts w:ascii="Times New Roman" w:hAnsi="Times New Roman" w:cs="Times New Roman"/>
          <w:sz w:val="24"/>
          <w:szCs w:val="24"/>
        </w:rPr>
        <w:t>Keterangan :</w:t>
      </w:r>
    </w:p>
    <w:p w14:paraId="3D3983B3" w14:textId="77777777" w:rsidR="00BD04B5" w:rsidRPr="0004419C" w:rsidRDefault="00BD04B5" w:rsidP="008E45A5">
      <w:pPr>
        <w:spacing w:after="0" w:line="480" w:lineRule="auto"/>
        <w:ind w:left="1276"/>
        <w:jc w:val="both"/>
        <w:rPr>
          <w:rFonts w:ascii="Times New Roman" w:hAnsi="Times New Roman" w:cs="Times New Roman"/>
          <w:sz w:val="24"/>
          <w:szCs w:val="24"/>
        </w:rPr>
      </w:pPr>
      <w:r w:rsidRPr="0004419C">
        <w:rPr>
          <w:rFonts w:ascii="Times New Roman" w:hAnsi="Times New Roman" w:cs="Times New Roman"/>
          <w:sz w:val="24"/>
          <w:szCs w:val="24"/>
        </w:rPr>
        <w:t>Dimensi = 10 x 10 mm</w:t>
      </w:r>
    </w:p>
    <w:p w14:paraId="627E378A" w14:textId="77777777" w:rsidR="00BD04B5" w:rsidRPr="0004419C" w:rsidRDefault="00BD04B5" w:rsidP="008E45A5">
      <w:pPr>
        <w:spacing w:after="0" w:line="480" w:lineRule="auto"/>
        <w:ind w:left="1276"/>
        <w:jc w:val="both"/>
        <w:rPr>
          <w:rFonts w:ascii="Times New Roman" w:hAnsi="Times New Roman" w:cs="Times New Roman"/>
          <w:sz w:val="24"/>
          <w:szCs w:val="24"/>
        </w:rPr>
      </w:pPr>
      <w:r w:rsidRPr="0004419C">
        <w:rPr>
          <w:rFonts w:ascii="Times New Roman" w:hAnsi="Times New Roman" w:cs="Times New Roman"/>
          <w:sz w:val="24"/>
          <w:szCs w:val="24"/>
        </w:rPr>
        <w:t xml:space="preserve">Panjang  = </w:t>
      </w:r>
      <w:r w:rsidR="00AB5687" w:rsidRPr="0004419C">
        <w:rPr>
          <w:rFonts w:ascii="Times New Roman" w:hAnsi="Times New Roman" w:cs="Times New Roman"/>
          <w:sz w:val="24"/>
          <w:szCs w:val="24"/>
        </w:rPr>
        <w:t>55 mm</w:t>
      </w:r>
    </w:p>
    <w:p w14:paraId="1F2592A2" w14:textId="77777777" w:rsidR="00AB5687" w:rsidRPr="0004419C" w:rsidRDefault="00AB5687" w:rsidP="008E45A5">
      <w:pPr>
        <w:spacing w:after="0" w:line="480" w:lineRule="auto"/>
        <w:ind w:left="1276"/>
        <w:jc w:val="both"/>
        <w:rPr>
          <w:rFonts w:ascii="Times New Roman" w:hAnsi="Times New Roman" w:cs="Times New Roman"/>
          <w:sz w:val="24"/>
          <w:szCs w:val="24"/>
        </w:rPr>
      </w:pPr>
      <w:r w:rsidRPr="0004419C">
        <w:rPr>
          <w:rFonts w:ascii="Times New Roman" w:hAnsi="Times New Roman" w:cs="Times New Roman"/>
          <w:sz w:val="24"/>
          <w:szCs w:val="24"/>
        </w:rPr>
        <w:t>Takik Notch V-45º</w:t>
      </w:r>
    </w:p>
    <w:p w14:paraId="7F772119" w14:textId="77777777" w:rsidR="00FA4B81" w:rsidRPr="008E45A5" w:rsidRDefault="00FA4B81" w:rsidP="008E45A5">
      <w:pPr>
        <w:spacing w:after="0" w:line="360" w:lineRule="auto"/>
        <w:jc w:val="both"/>
        <w:rPr>
          <w:rFonts w:ascii="Times New Roman" w:hAnsi="Times New Roman" w:cs="Times New Roman"/>
          <w:sz w:val="24"/>
          <w:szCs w:val="24"/>
          <w:lang w:val="en-US"/>
        </w:rPr>
      </w:pPr>
    </w:p>
    <w:p w14:paraId="1E333C29" w14:textId="77777777" w:rsidR="00FF0417" w:rsidRDefault="00FF0417">
      <w:pPr>
        <w:rPr>
          <w:rFonts w:ascii="Times New Roman" w:hAnsi="Times New Roman" w:cs="Times New Roman"/>
          <w:sz w:val="24"/>
          <w:szCs w:val="24"/>
        </w:rPr>
      </w:pPr>
      <w:r>
        <w:rPr>
          <w:rFonts w:ascii="Times New Roman" w:hAnsi="Times New Roman" w:cs="Times New Roman"/>
          <w:sz w:val="24"/>
          <w:szCs w:val="24"/>
        </w:rPr>
        <w:br w:type="page"/>
      </w:r>
    </w:p>
    <w:p w14:paraId="183DAA87" w14:textId="5F175C0D" w:rsidR="00E71733" w:rsidRPr="0004419C" w:rsidRDefault="00883E46" w:rsidP="008E45A5">
      <w:pPr>
        <w:spacing w:after="0" w:line="480" w:lineRule="auto"/>
        <w:ind w:left="425"/>
        <w:jc w:val="both"/>
        <w:rPr>
          <w:rFonts w:ascii="Times New Roman" w:hAnsi="Times New Roman" w:cs="Times New Roman"/>
          <w:sz w:val="24"/>
          <w:szCs w:val="24"/>
        </w:rPr>
      </w:pPr>
      <w:r w:rsidRPr="0004419C">
        <w:rPr>
          <w:rFonts w:ascii="Times New Roman" w:hAnsi="Times New Roman" w:cs="Times New Roman"/>
          <w:sz w:val="24"/>
          <w:szCs w:val="24"/>
        </w:rPr>
        <w:lastRenderedPageBreak/>
        <w:t>Rumus yang digunakan dalam menghitung energi impak yaitu :</w:t>
      </w:r>
    </w:p>
    <w:p w14:paraId="10C3CCFF" w14:textId="66BB8D06" w:rsidR="00914D33" w:rsidRPr="00314234" w:rsidRDefault="008E45A5" w:rsidP="00314234">
      <w:pPr>
        <w:spacing w:after="0" w:line="480" w:lineRule="auto"/>
        <w:ind w:left="1276"/>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E=m×g ×r</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fName>
          <m:e>
            <m:r>
              <w:rPr>
                <w:rFonts w:ascii="Cambria Math" w:eastAsiaTheme="minorEastAsia" w:hAnsi="Cambria Math" w:cs="Times New Roman"/>
                <w:sz w:val="24"/>
                <w:szCs w:val="24"/>
              </w:rPr>
              <m:t xml:space="preserve">(β- </m:t>
            </m:r>
          </m:e>
        </m:func>
        <m:r>
          <w:rPr>
            <w:rFonts w:ascii="Cambria Math" w:hAnsi="Cambria Math" w:cs="Times New Roman"/>
            <w:sz w:val="24"/>
            <w:szCs w:val="24"/>
          </w:rPr>
          <m:t>∝</m:t>
        </m:r>
      </m:oMath>
      <w:r w:rsidR="00914D33" w:rsidRPr="00314234">
        <w:rPr>
          <w:rFonts w:ascii="Times New Roman" w:eastAsiaTheme="minorEastAsia" w:hAnsi="Times New Roman" w:cs="Times New Roman"/>
          <w:sz w:val="24"/>
          <w:szCs w:val="24"/>
        </w:rPr>
        <w:t>)</w:t>
      </w:r>
    </w:p>
    <w:p w14:paraId="0F39C621" w14:textId="77777777" w:rsidR="00CC1CED" w:rsidRPr="0004419C" w:rsidRDefault="00CC1CED" w:rsidP="00E46E77">
      <w:pPr>
        <w:spacing w:after="0" w:line="360" w:lineRule="auto"/>
        <w:ind w:left="1560"/>
        <w:jc w:val="both"/>
        <w:rPr>
          <w:rFonts w:ascii="Times New Roman" w:hAnsi="Times New Roman" w:cs="Times New Roman"/>
          <w:sz w:val="24"/>
          <w:szCs w:val="24"/>
        </w:rPr>
      </w:pPr>
    </w:p>
    <w:p w14:paraId="429BFED8" w14:textId="439A512B" w:rsidR="00914D33" w:rsidRPr="0004419C" w:rsidRDefault="00914D33" w:rsidP="00314234">
      <w:pPr>
        <w:spacing w:after="0" w:line="480" w:lineRule="auto"/>
        <w:ind w:left="426"/>
        <w:jc w:val="both"/>
        <w:rPr>
          <w:rFonts w:ascii="Times New Roman" w:hAnsi="Times New Roman" w:cs="Times New Roman"/>
          <w:sz w:val="24"/>
          <w:szCs w:val="24"/>
        </w:rPr>
      </w:pPr>
      <w:r w:rsidRPr="0004419C">
        <w:rPr>
          <w:rFonts w:ascii="Times New Roman" w:hAnsi="Times New Roman" w:cs="Times New Roman"/>
          <w:sz w:val="24"/>
          <w:szCs w:val="24"/>
        </w:rPr>
        <w:t>Keterangan :</w:t>
      </w:r>
    </w:p>
    <w:p w14:paraId="758C84C0" w14:textId="77777777" w:rsidR="00914D33" w:rsidRPr="0004419C" w:rsidRDefault="00914D33" w:rsidP="00314234">
      <w:pPr>
        <w:spacing w:after="0" w:line="480" w:lineRule="auto"/>
        <w:ind w:left="1276"/>
        <w:jc w:val="both"/>
        <w:rPr>
          <w:rFonts w:ascii="Times New Roman" w:hAnsi="Times New Roman" w:cs="Times New Roman"/>
          <w:sz w:val="24"/>
          <w:szCs w:val="24"/>
        </w:rPr>
      </w:pPr>
      <w:r w:rsidRPr="0004419C">
        <w:rPr>
          <w:rFonts w:ascii="Times New Roman" w:hAnsi="Times New Roman" w:cs="Times New Roman"/>
          <w:sz w:val="24"/>
          <w:szCs w:val="24"/>
        </w:rPr>
        <w:t>E : Energi Impak (joule).</w:t>
      </w:r>
    </w:p>
    <w:p w14:paraId="2ACDA340" w14:textId="77777777" w:rsidR="00914D33" w:rsidRPr="0004419C" w:rsidRDefault="00914D33" w:rsidP="00314234">
      <w:pPr>
        <w:spacing w:after="0" w:line="480" w:lineRule="auto"/>
        <w:ind w:left="1276"/>
        <w:jc w:val="both"/>
        <w:rPr>
          <w:rFonts w:ascii="Times New Roman" w:hAnsi="Times New Roman" w:cs="Times New Roman"/>
          <w:sz w:val="24"/>
          <w:szCs w:val="24"/>
        </w:rPr>
      </w:pPr>
      <w:r w:rsidRPr="0004419C">
        <w:rPr>
          <w:rFonts w:ascii="Times New Roman" w:hAnsi="Times New Roman" w:cs="Times New Roman"/>
          <w:sz w:val="24"/>
          <w:szCs w:val="24"/>
        </w:rPr>
        <w:t>m : Massa Pendulum (kg).</w:t>
      </w:r>
    </w:p>
    <w:p w14:paraId="2DFC9E80" w14:textId="77777777" w:rsidR="00914D33" w:rsidRPr="0004419C" w:rsidRDefault="00914D33" w:rsidP="00314234">
      <w:pPr>
        <w:spacing w:after="0" w:line="480" w:lineRule="auto"/>
        <w:ind w:left="1276"/>
        <w:jc w:val="both"/>
        <w:rPr>
          <w:rFonts w:ascii="Times New Roman" w:hAnsi="Times New Roman" w:cs="Times New Roman"/>
          <w:sz w:val="24"/>
          <w:szCs w:val="24"/>
        </w:rPr>
      </w:pPr>
      <w:r w:rsidRPr="0004419C">
        <w:rPr>
          <w:rFonts w:ascii="Times New Roman" w:hAnsi="Times New Roman" w:cs="Times New Roman"/>
          <w:sz w:val="24"/>
          <w:szCs w:val="24"/>
        </w:rPr>
        <w:t>g : Percepatan Gravitasi (m/s²) = 9,8 = 10 m/s²</w:t>
      </w:r>
    </w:p>
    <w:p w14:paraId="4F595C95" w14:textId="77777777" w:rsidR="00544AA6" w:rsidRPr="0004419C" w:rsidRDefault="00914D33" w:rsidP="00314234">
      <w:pPr>
        <w:spacing w:after="0" w:line="480" w:lineRule="auto"/>
        <w:ind w:left="1276"/>
        <w:jc w:val="both"/>
        <w:rPr>
          <w:rFonts w:ascii="Times New Roman" w:hAnsi="Times New Roman" w:cs="Times New Roman"/>
          <w:sz w:val="24"/>
          <w:szCs w:val="24"/>
        </w:rPr>
      </w:pPr>
      <w:r w:rsidRPr="0004419C">
        <w:rPr>
          <w:rFonts w:ascii="Times New Roman" w:hAnsi="Times New Roman" w:cs="Times New Roman"/>
          <w:sz w:val="24"/>
          <w:szCs w:val="24"/>
        </w:rPr>
        <w:t>r : Panjang lengan pendulum = J</w:t>
      </w:r>
      <w:r w:rsidR="00544AA6" w:rsidRPr="0004419C">
        <w:rPr>
          <w:rFonts w:ascii="Times New Roman" w:hAnsi="Times New Roman" w:cs="Times New Roman"/>
          <w:sz w:val="24"/>
          <w:szCs w:val="24"/>
        </w:rPr>
        <w:t>arak antara titik ayun pendulum</w:t>
      </w:r>
    </w:p>
    <w:p w14:paraId="32418FEE" w14:textId="77777777" w:rsidR="00914D33" w:rsidRPr="0004419C" w:rsidRDefault="00914D33" w:rsidP="00314234">
      <w:pPr>
        <w:spacing w:after="0" w:line="480" w:lineRule="auto"/>
        <w:ind w:left="1276" w:firstLine="283"/>
        <w:jc w:val="both"/>
        <w:rPr>
          <w:rFonts w:ascii="Times New Roman" w:hAnsi="Times New Roman" w:cs="Times New Roman"/>
          <w:sz w:val="24"/>
          <w:szCs w:val="24"/>
        </w:rPr>
      </w:pPr>
      <w:r w:rsidRPr="0004419C">
        <w:rPr>
          <w:rFonts w:ascii="Times New Roman" w:hAnsi="Times New Roman" w:cs="Times New Roman"/>
          <w:sz w:val="24"/>
          <w:szCs w:val="24"/>
        </w:rPr>
        <w:t>dengan titik takik (m).</w:t>
      </w:r>
    </w:p>
    <w:p w14:paraId="183B6219" w14:textId="77777777" w:rsidR="00914D33" w:rsidRPr="0004419C" w:rsidRDefault="00914D33" w:rsidP="00314234">
      <w:pPr>
        <w:spacing w:after="0" w:line="480" w:lineRule="auto"/>
        <w:ind w:left="1276"/>
        <w:jc w:val="both"/>
        <w:rPr>
          <w:rFonts w:ascii="Times New Roman" w:hAnsi="Times New Roman" w:cs="Times New Roman"/>
          <w:sz w:val="24"/>
          <w:szCs w:val="24"/>
        </w:rPr>
      </w:pPr>
      <w:r w:rsidRPr="0004419C">
        <w:rPr>
          <w:rFonts w:ascii="Times New Roman" w:hAnsi="Times New Roman" w:cs="Times New Roman"/>
          <w:sz w:val="24"/>
          <w:szCs w:val="24"/>
        </w:rPr>
        <w:t>a : Sudut awal, sebelum pendulum diayun, posisi titik A.</w:t>
      </w:r>
    </w:p>
    <w:p w14:paraId="3F4D095E" w14:textId="29979482" w:rsidR="009E1845" w:rsidRDefault="00914D33" w:rsidP="00FF0417">
      <w:pPr>
        <w:spacing w:after="0" w:line="480" w:lineRule="auto"/>
        <w:ind w:left="1620" w:hanging="344"/>
        <w:jc w:val="both"/>
        <w:rPr>
          <w:rFonts w:ascii="Times New Roman" w:hAnsi="Times New Roman" w:cs="Times New Roman"/>
          <w:sz w:val="24"/>
          <w:szCs w:val="24"/>
          <w:lang w:val="en-US"/>
        </w:rPr>
      </w:pPr>
      <w:r w:rsidRPr="0004419C">
        <w:rPr>
          <w:rFonts w:ascii="Times New Roman" w:hAnsi="Times New Roman" w:cs="Times New Roman"/>
          <w:sz w:val="24"/>
          <w:szCs w:val="24"/>
        </w:rPr>
        <w:t>ꞵ</w:t>
      </w:r>
      <w:r w:rsidR="00FF0417">
        <w:rPr>
          <w:rFonts w:ascii="Times New Roman" w:hAnsi="Times New Roman" w:cs="Times New Roman"/>
          <w:sz w:val="24"/>
          <w:szCs w:val="24"/>
        </w:rPr>
        <w:t xml:space="preserve"> : </w:t>
      </w:r>
      <w:r w:rsidRPr="0004419C">
        <w:rPr>
          <w:rFonts w:ascii="Times New Roman" w:hAnsi="Times New Roman" w:cs="Times New Roman"/>
          <w:sz w:val="24"/>
          <w:szCs w:val="24"/>
        </w:rPr>
        <w:t>Sudut simpangan setelah pendulum menumbuk spesimen, posisi titik B.</w:t>
      </w:r>
    </w:p>
    <w:p w14:paraId="1228C74D" w14:textId="77777777" w:rsidR="00314234" w:rsidRPr="00314234" w:rsidRDefault="00314234" w:rsidP="00314234">
      <w:pPr>
        <w:spacing w:after="0" w:line="360" w:lineRule="auto"/>
        <w:jc w:val="both"/>
        <w:rPr>
          <w:rFonts w:ascii="Times New Roman" w:hAnsi="Times New Roman" w:cs="Times New Roman"/>
          <w:sz w:val="24"/>
          <w:szCs w:val="24"/>
          <w:lang w:val="en-US"/>
        </w:rPr>
      </w:pPr>
    </w:p>
    <w:p w14:paraId="0FA50EB9" w14:textId="32F1433A" w:rsidR="00AB5687" w:rsidRPr="00314234" w:rsidRDefault="00AB5687" w:rsidP="00402371">
      <w:pPr>
        <w:numPr>
          <w:ilvl w:val="3"/>
          <w:numId w:val="5"/>
        </w:numPr>
        <w:spacing w:after="0" w:line="480" w:lineRule="auto"/>
        <w:ind w:left="851" w:hanging="425"/>
        <w:jc w:val="both"/>
        <w:rPr>
          <w:rFonts w:ascii="Times New Roman" w:hAnsi="Times New Roman" w:cs="Times New Roman"/>
          <w:sz w:val="24"/>
          <w:szCs w:val="24"/>
        </w:rPr>
      </w:pPr>
      <w:r w:rsidRPr="00314234">
        <w:rPr>
          <w:rFonts w:ascii="Times New Roman" w:hAnsi="Times New Roman" w:cs="Times New Roman"/>
          <w:sz w:val="24"/>
          <w:szCs w:val="24"/>
        </w:rPr>
        <w:t xml:space="preserve">Spesimen Uji </w:t>
      </w:r>
      <w:r w:rsidR="00242D25" w:rsidRPr="00314234">
        <w:rPr>
          <w:rFonts w:ascii="Times New Roman" w:hAnsi="Times New Roman" w:cs="Times New Roman"/>
          <w:sz w:val="24"/>
          <w:szCs w:val="24"/>
          <w:lang w:val="en-US"/>
        </w:rPr>
        <w:t>Bending</w:t>
      </w:r>
    </w:p>
    <w:p w14:paraId="1F8452F2" w14:textId="77777777" w:rsidR="00AB5687" w:rsidRPr="0004419C" w:rsidRDefault="00AB5687" w:rsidP="00314234">
      <w:pPr>
        <w:spacing w:after="0" w:line="480" w:lineRule="auto"/>
        <w:jc w:val="center"/>
        <w:rPr>
          <w:rFonts w:ascii="Times New Roman" w:hAnsi="Times New Roman" w:cs="Times New Roman"/>
          <w:sz w:val="24"/>
          <w:szCs w:val="24"/>
        </w:rPr>
      </w:pPr>
      <w:r w:rsidRPr="0004419C">
        <w:rPr>
          <w:rFonts w:ascii="Times New Roman" w:hAnsi="Times New Roman" w:cs="Times New Roman"/>
          <w:noProof/>
          <w:sz w:val="24"/>
          <w:szCs w:val="24"/>
          <w:lang w:eastAsia="id-ID"/>
        </w:rPr>
        <w:drawing>
          <wp:inline distT="0" distB="0" distL="0" distR="0" wp14:anchorId="6366CBD7" wp14:editId="3AA7F01A">
            <wp:extent cx="3402418" cy="1212111"/>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oint bending.png"/>
                    <pic:cNvPicPr/>
                  </pic:nvPicPr>
                  <pic:blipFill>
                    <a:blip r:embed="rId38">
                      <a:extLst>
                        <a:ext uri="{28A0092B-C50C-407E-A947-70E740481C1C}">
                          <a14:useLocalDpi xmlns:a14="http://schemas.microsoft.com/office/drawing/2010/main" val="0"/>
                        </a:ext>
                      </a:extLst>
                    </a:blip>
                    <a:stretch>
                      <a:fillRect/>
                    </a:stretch>
                  </pic:blipFill>
                  <pic:spPr>
                    <a:xfrm>
                      <a:off x="0" y="0"/>
                      <a:ext cx="3404642" cy="1212903"/>
                    </a:xfrm>
                    <a:prstGeom prst="rect">
                      <a:avLst/>
                    </a:prstGeom>
                  </pic:spPr>
                </pic:pic>
              </a:graphicData>
            </a:graphic>
          </wp:inline>
        </w:drawing>
      </w:r>
    </w:p>
    <w:p w14:paraId="5C6CAEE8" w14:textId="77777777" w:rsidR="00314234" w:rsidRDefault="00314234" w:rsidP="00314234">
      <w:pPr>
        <w:spacing w:after="0" w:line="360" w:lineRule="auto"/>
        <w:jc w:val="both"/>
        <w:rPr>
          <w:rFonts w:ascii="Times New Roman" w:hAnsi="Times New Roman" w:cs="Times New Roman"/>
          <w:sz w:val="24"/>
          <w:szCs w:val="24"/>
          <w:lang w:val="en-US"/>
        </w:rPr>
      </w:pPr>
    </w:p>
    <w:p w14:paraId="251BAB8D" w14:textId="4C371230" w:rsidR="00A9404D" w:rsidRPr="0004419C" w:rsidRDefault="00D81202" w:rsidP="00FF0417">
      <w:pPr>
        <w:pStyle w:val="Heading2"/>
        <w:numPr>
          <w:ilvl w:val="0"/>
          <w:numId w:val="0"/>
        </w:numPr>
        <w:spacing w:before="0" w:line="480" w:lineRule="auto"/>
        <w:ind w:firstLine="1440"/>
        <w:contextualSpacing/>
        <w:jc w:val="both"/>
        <w:rPr>
          <w:lang w:val="en-US"/>
        </w:rPr>
      </w:pPr>
      <w:bookmarkStart w:id="126" w:name="_Toc143251290"/>
      <w:bookmarkStart w:id="127" w:name="_Toc143595219"/>
      <w:r w:rsidRPr="0004419C">
        <w:t>Gambar 3.12</w:t>
      </w:r>
      <w:r w:rsidR="00AB5687" w:rsidRPr="0004419C">
        <w:t xml:space="preserve"> Spesimen Uji </w:t>
      </w:r>
      <w:r w:rsidR="001810B5" w:rsidRPr="0004419C">
        <w:rPr>
          <w:lang w:val="en-US"/>
        </w:rPr>
        <w:t>Bending</w:t>
      </w:r>
      <w:bookmarkEnd w:id="126"/>
      <w:bookmarkEnd w:id="127"/>
    </w:p>
    <w:p w14:paraId="77C19400" w14:textId="77777777" w:rsidR="006B799E" w:rsidRPr="00314234" w:rsidRDefault="006B799E" w:rsidP="00314234">
      <w:pPr>
        <w:spacing w:after="0" w:line="360" w:lineRule="auto"/>
        <w:jc w:val="both"/>
        <w:rPr>
          <w:rFonts w:ascii="Times New Roman" w:hAnsi="Times New Roman" w:cs="Times New Roman"/>
          <w:iCs/>
          <w:sz w:val="24"/>
          <w:szCs w:val="24"/>
          <w:lang w:val="en-US"/>
        </w:rPr>
      </w:pPr>
    </w:p>
    <w:p w14:paraId="518FC8F1" w14:textId="77777777" w:rsidR="00FF0417" w:rsidRDefault="00FF0417">
      <w:pPr>
        <w:rPr>
          <w:rFonts w:ascii="Times New Roman" w:hAnsi="Times New Roman" w:cs="Times New Roman"/>
          <w:sz w:val="24"/>
          <w:szCs w:val="24"/>
        </w:rPr>
      </w:pPr>
      <w:r>
        <w:rPr>
          <w:rFonts w:ascii="Times New Roman" w:hAnsi="Times New Roman" w:cs="Times New Roman"/>
          <w:sz w:val="24"/>
          <w:szCs w:val="24"/>
        </w:rPr>
        <w:br w:type="page"/>
      </w:r>
    </w:p>
    <w:p w14:paraId="3191029C" w14:textId="4CFE4452" w:rsidR="00AB5687" w:rsidRPr="0004419C" w:rsidRDefault="00AB5687" w:rsidP="00314234">
      <w:pPr>
        <w:spacing w:after="0" w:line="480" w:lineRule="auto"/>
        <w:ind w:left="851"/>
        <w:jc w:val="both"/>
        <w:rPr>
          <w:rFonts w:ascii="Times New Roman" w:hAnsi="Times New Roman" w:cs="Times New Roman"/>
          <w:sz w:val="24"/>
          <w:szCs w:val="24"/>
        </w:rPr>
      </w:pPr>
      <w:r w:rsidRPr="0004419C">
        <w:rPr>
          <w:rFonts w:ascii="Times New Roman" w:hAnsi="Times New Roman" w:cs="Times New Roman"/>
          <w:sz w:val="24"/>
          <w:szCs w:val="24"/>
        </w:rPr>
        <w:lastRenderedPageBreak/>
        <w:t>Keterangan :</w:t>
      </w:r>
    </w:p>
    <w:p w14:paraId="231DF1F7" w14:textId="37B67D25" w:rsidR="00AB5687" w:rsidRPr="0004419C" w:rsidRDefault="007B3D3B" w:rsidP="00314234">
      <w:pPr>
        <w:spacing w:after="0" w:line="480" w:lineRule="auto"/>
        <w:ind w:left="1276"/>
        <w:jc w:val="both"/>
        <w:rPr>
          <w:rFonts w:ascii="Times New Roman" w:hAnsi="Times New Roman" w:cs="Times New Roman"/>
          <w:sz w:val="24"/>
          <w:szCs w:val="24"/>
        </w:rPr>
      </w:pPr>
      <w:r w:rsidRPr="0004419C">
        <w:rPr>
          <w:rFonts w:ascii="Times New Roman" w:hAnsi="Times New Roman" w:cs="Times New Roman"/>
          <w:sz w:val="24"/>
          <w:szCs w:val="24"/>
        </w:rPr>
        <w:t>Panjang</w:t>
      </w:r>
      <w:r w:rsidR="00314234">
        <w:rPr>
          <w:rFonts w:ascii="Times New Roman" w:hAnsi="Times New Roman" w:cs="Times New Roman"/>
          <w:sz w:val="24"/>
          <w:szCs w:val="24"/>
          <w:lang w:val="en-US"/>
        </w:rPr>
        <w:t xml:space="preserve"> (L) </w:t>
      </w:r>
      <w:r w:rsidRPr="0004419C">
        <w:rPr>
          <w:rFonts w:ascii="Times New Roman" w:hAnsi="Times New Roman" w:cs="Times New Roman"/>
          <w:sz w:val="24"/>
          <w:szCs w:val="24"/>
        </w:rPr>
        <w:t xml:space="preserve">= </w:t>
      </w:r>
      <w:r w:rsidR="00A51993" w:rsidRPr="0004419C">
        <w:rPr>
          <w:rFonts w:ascii="Times New Roman" w:hAnsi="Times New Roman" w:cs="Times New Roman"/>
          <w:sz w:val="24"/>
          <w:szCs w:val="24"/>
          <w:lang w:val="en-US"/>
        </w:rPr>
        <w:t>200</w:t>
      </w:r>
      <w:r w:rsidRPr="0004419C">
        <w:rPr>
          <w:rFonts w:ascii="Times New Roman" w:hAnsi="Times New Roman" w:cs="Times New Roman"/>
          <w:sz w:val="24"/>
          <w:szCs w:val="24"/>
        </w:rPr>
        <w:t xml:space="preserve"> mm</w:t>
      </w:r>
    </w:p>
    <w:p w14:paraId="4ED85BA8" w14:textId="312510CC" w:rsidR="00AB5687" w:rsidRPr="0004419C" w:rsidRDefault="00314234" w:rsidP="00314234">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Lebar</w:t>
      </w:r>
      <w:r>
        <w:rPr>
          <w:rFonts w:ascii="Times New Roman" w:hAnsi="Times New Roman" w:cs="Times New Roman"/>
          <w:sz w:val="24"/>
          <w:szCs w:val="24"/>
          <w:lang w:val="en-US"/>
        </w:rPr>
        <w:t xml:space="preserve">    (W)</w:t>
      </w:r>
      <w:r w:rsidR="007B3D3B" w:rsidRPr="0004419C">
        <w:rPr>
          <w:rFonts w:ascii="Times New Roman" w:hAnsi="Times New Roman" w:cs="Times New Roman"/>
          <w:sz w:val="24"/>
          <w:szCs w:val="24"/>
        </w:rPr>
        <w:t xml:space="preserve"> = 2</w:t>
      </w:r>
      <w:r w:rsidR="00A51993" w:rsidRPr="0004419C">
        <w:rPr>
          <w:rFonts w:ascii="Times New Roman" w:hAnsi="Times New Roman" w:cs="Times New Roman"/>
          <w:sz w:val="24"/>
          <w:szCs w:val="24"/>
          <w:lang w:val="en-US"/>
        </w:rPr>
        <w:t>5</w:t>
      </w:r>
      <w:r w:rsidR="007B3D3B" w:rsidRPr="0004419C">
        <w:rPr>
          <w:rFonts w:ascii="Times New Roman" w:hAnsi="Times New Roman" w:cs="Times New Roman"/>
          <w:sz w:val="24"/>
          <w:szCs w:val="24"/>
        </w:rPr>
        <w:t xml:space="preserve"> mm</w:t>
      </w:r>
    </w:p>
    <w:p w14:paraId="11A56105" w14:textId="605CB328" w:rsidR="005E5D59" w:rsidRDefault="00314234" w:rsidP="00314234">
      <w:pPr>
        <w:spacing w:after="0" w:line="480" w:lineRule="auto"/>
        <w:ind w:left="1276"/>
        <w:jc w:val="both"/>
        <w:rPr>
          <w:rFonts w:ascii="Times New Roman" w:hAnsi="Times New Roman" w:cs="Times New Roman"/>
          <w:sz w:val="24"/>
          <w:szCs w:val="24"/>
          <w:lang w:val="en-US"/>
        </w:rPr>
      </w:pPr>
      <w:r>
        <w:rPr>
          <w:rFonts w:ascii="Times New Roman" w:hAnsi="Times New Roman" w:cs="Times New Roman"/>
          <w:sz w:val="24"/>
          <w:szCs w:val="24"/>
        </w:rPr>
        <w:t>Tebal</w:t>
      </w:r>
      <w:r>
        <w:rPr>
          <w:rFonts w:ascii="Times New Roman" w:hAnsi="Times New Roman" w:cs="Times New Roman"/>
          <w:sz w:val="24"/>
          <w:szCs w:val="24"/>
          <w:lang w:val="en-US"/>
        </w:rPr>
        <w:t xml:space="preserve">     (T) </w:t>
      </w:r>
      <w:r w:rsidR="007B3D3B" w:rsidRPr="0004419C">
        <w:rPr>
          <w:rFonts w:ascii="Times New Roman" w:hAnsi="Times New Roman" w:cs="Times New Roman"/>
          <w:sz w:val="24"/>
          <w:szCs w:val="24"/>
        </w:rPr>
        <w:t xml:space="preserve">= </w:t>
      </w:r>
      <w:r w:rsidR="00A51993" w:rsidRPr="0004419C">
        <w:rPr>
          <w:rFonts w:ascii="Times New Roman" w:hAnsi="Times New Roman" w:cs="Times New Roman"/>
          <w:sz w:val="24"/>
          <w:szCs w:val="24"/>
          <w:lang w:val="en-US"/>
        </w:rPr>
        <w:t>3</w:t>
      </w:r>
      <w:r w:rsidR="007B3D3B" w:rsidRPr="0004419C">
        <w:rPr>
          <w:rFonts w:ascii="Times New Roman" w:hAnsi="Times New Roman" w:cs="Times New Roman"/>
          <w:sz w:val="24"/>
          <w:szCs w:val="24"/>
        </w:rPr>
        <w:t xml:space="preserve"> mm</w:t>
      </w:r>
    </w:p>
    <w:p w14:paraId="206B1B9F" w14:textId="141CA683" w:rsidR="00314234" w:rsidRPr="00FF0417" w:rsidRDefault="00314234">
      <w:pPr>
        <w:rPr>
          <w:rFonts w:ascii="Cambria Math" w:hAnsi="Cambria Math" w:cs="Cambria Math"/>
          <w:iCs/>
          <w:sz w:val="24"/>
          <w:szCs w:val="24"/>
        </w:rPr>
      </w:pPr>
    </w:p>
    <w:p w14:paraId="3A0A8244" w14:textId="0D5927D2" w:rsidR="00314234" w:rsidRPr="0004419C" w:rsidRDefault="00314234" w:rsidP="00314234">
      <w:pPr>
        <w:spacing w:after="0" w:line="480" w:lineRule="auto"/>
        <w:jc w:val="both"/>
        <w:rPr>
          <w:rFonts w:ascii="Times New Roman" w:hAnsi="Times New Roman" w:cs="Times New Roman"/>
          <w:i/>
          <w:sz w:val="24"/>
          <w:szCs w:val="24"/>
          <w:lang w:val="en-US"/>
        </w:rPr>
      </w:pPr>
      <m:oMathPara>
        <m:oMath>
          <m:r>
            <w:rPr>
              <w:rFonts w:ascii="Cambria Math" w:hAnsi="Cambria Math" w:cs="Times New Roman"/>
              <w:sz w:val="24"/>
              <w:szCs w:val="24"/>
            </w:rPr>
            <m:t xml:space="preserve">σ= </m:t>
          </m:r>
          <m:f>
            <m:fPr>
              <m:ctrlPr>
                <w:rPr>
                  <w:rFonts w:ascii="Cambria Math" w:hAnsi="Cambria Math" w:cs="Times New Roman"/>
                  <w:i/>
                  <w:sz w:val="24"/>
                  <w:szCs w:val="24"/>
                </w:rPr>
              </m:ctrlPr>
            </m:fPr>
            <m:num>
              <m:r>
                <w:rPr>
                  <w:rFonts w:ascii="Cambria Math" w:hAnsi="Cambria Math" w:cs="Times New Roman"/>
                  <w:sz w:val="24"/>
                  <w:szCs w:val="24"/>
                </w:rPr>
                <m:t>Mc</m:t>
              </m:r>
            </m:num>
            <m:den>
              <m:r>
                <w:rPr>
                  <w:rFonts w:ascii="Cambria Math" w:hAnsi="Cambria Math" w:cs="Times New Roman"/>
                  <w:sz w:val="24"/>
                  <w:szCs w:val="24"/>
                </w:rPr>
                <m:t>I</m:t>
              </m:r>
            </m:den>
          </m:f>
        </m:oMath>
      </m:oMathPara>
    </w:p>
    <w:p w14:paraId="40344AE9" w14:textId="77777777" w:rsidR="00314234" w:rsidRPr="0004419C" w:rsidRDefault="00314234" w:rsidP="00314234">
      <w:pPr>
        <w:spacing w:after="0" w:line="480" w:lineRule="auto"/>
        <w:ind w:left="426"/>
        <w:jc w:val="both"/>
        <w:rPr>
          <w:rFonts w:ascii="Times New Roman" w:hAnsi="Times New Roman" w:cs="Times New Roman"/>
          <w:sz w:val="24"/>
          <w:szCs w:val="24"/>
        </w:rPr>
      </w:pPr>
      <w:r w:rsidRPr="0004419C">
        <w:rPr>
          <w:rFonts w:ascii="Times New Roman" w:hAnsi="Times New Roman" w:cs="Times New Roman"/>
          <w:sz w:val="24"/>
          <w:szCs w:val="24"/>
          <w:lang w:val="en-US"/>
        </w:rPr>
        <w:t>Keterangan</w:t>
      </w:r>
      <w:r w:rsidRPr="0004419C">
        <w:rPr>
          <w:rFonts w:ascii="Times New Roman" w:hAnsi="Times New Roman" w:cs="Times New Roman"/>
          <w:sz w:val="24"/>
          <w:szCs w:val="24"/>
        </w:rPr>
        <w:t xml:space="preserve"> :</w:t>
      </w:r>
    </w:p>
    <w:p w14:paraId="312AAF2D" w14:textId="77777777" w:rsidR="00314234" w:rsidRPr="0004419C" w:rsidRDefault="00314234" w:rsidP="00314234">
      <w:pPr>
        <w:spacing w:after="0" w:line="480" w:lineRule="auto"/>
        <w:ind w:left="1276"/>
        <w:jc w:val="both"/>
        <w:rPr>
          <w:rFonts w:ascii="Times New Roman" w:hAnsi="Times New Roman" w:cs="Times New Roman"/>
          <w:sz w:val="24"/>
          <w:szCs w:val="24"/>
          <w:lang w:val="en-US"/>
        </w:rPr>
      </w:pPr>
      <w:r w:rsidRPr="0004419C">
        <w:rPr>
          <w:rFonts w:ascii="Times New Roman" w:hAnsi="Times New Roman" w:cs="Times New Roman"/>
          <w:sz w:val="24"/>
          <w:szCs w:val="24"/>
        </w:rPr>
        <w:t>σ</w:t>
      </w:r>
      <w:r w:rsidRPr="0004419C">
        <w:rPr>
          <w:rFonts w:ascii="Times New Roman" w:hAnsi="Times New Roman" w:cs="Times New Roman"/>
          <w:sz w:val="24"/>
          <w:szCs w:val="24"/>
          <w:lang w:val="en-US"/>
        </w:rPr>
        <w:t xml:space="preserve"> : Tegangan Normal (MPa)</w:t>
      </w:r>
    </w:p>
    <w:p w14:paraId="4D8F25B7" w14:textId="77777777" w:rsidR="00314234" w:rsidRPr="0004419C" w:rsidRDefault="00314234" w:rsidP="00314234">
      <w:pPr>
        <w:spacing w:after="0" w:line="480" w:lineRule="auto"/>
        <w:ind w:left="1276"/>
        <w:jc w:val="both"/>
        <w:rPr>
          <w:rFonts w:ascii="Times New Roman" w:hAnsi="Times New Roman" w:cs="Times New Roman"/>
          <w:sz w:val="24"/>
          <w:szCs w:val="24"/>
        </w:rPr>
      </w:pPr>
      <w:r w:rsidRPr="0004419C">
        <w:rPr>
          <w:rFonts w:ascii="Times New Roman" w:hAnsi="Times New Roman" w:cs="Times New Roman"/>
          <w:i/>
          <w:iCs/>
          <w:sz w:val="24"/>
          <w:szCs w:val="24"/>
          <w:lang w:val="en-US"/>
        </w:rPr>
        <w:t>M</w:t>
      </w:r>
      <w:r w:rsidRPr="0004419C">
        <w:rPr>
          <w:rFonts w:ascii="Times New Roman" w:hAnsi="Times New Roman" w:cs="Times New Roman"/>
          <w:sz w:val="24"/>
          <w:szCs w:val="24"/>
        </w:rPr>
        <w:t xml:space="preserve"> : </w:t>
      </w:r>
      <w:r w:rsidRPr="0004419C">
        <w:rPr>
          <w:rFonts w:ascii="Times New Roman" w:hAnsi="Times New Roman" w:cs="Times New Roman"/>
          <w:sz w:val="24"/>
          <w:szCs w:val="24"/>
          <w:lang w:val="en-US"/>
        </w:rPr>
        <w:t>Momen lentur di penampang melintang yang ditinjau</w:t>
      </w:r>
    </w:p>
    <w:p w14:paraId="07A6CB8E" w14:textId="77777777" w:rsidR="00314234" w:rsidRPr="0004419C" w:rsidRDefault="00314234" w:rsidP="00314234">
      <w:pPr>
        <w:spacing w:after="0" w:line="480" w:lineRule="auto"/>
        <w:ind w:left="1276"/>
        <w:jc w:val="both"/>
        <w:rPr>
          <w:rFonts w:ascii="Times New Roman" w:hAnsi="Times New Roman" w:cs="Times New Roman"/>
          <w:sz w:val="24"/>
          <w:szCs w:val="24"/>
          <w:lang w:val="en-US"/>
        </w:rPr>
      </w:pPr>
      <w:r w:rsidRPr="0004419C">
        <w:rPr>
          <w:rFonts w:ascii="Times New Roman" w:hAnsi="Times New Roman" w:cs="Times New Roman"/>
          <w:i/>
          <w:sz w:val="24"/>
          <w:szCs w:val="24"/>
          <w:lang w:val="en-US"/>
        </w:rPr>
        <w:t>c</w:t>
      </w:r>
      <w:r w:rsidRPr="0004419C">
        <w:rPr>
          <w:rFonts w:ascii="Times New Roman" w:hAnsi="Times New Roman" w:cs="Times New Roman"/>
          <w:sz w:val="24"/>
          <w:szCs w:val="24"/>
        </w:rPr>
        <w:t xml:space="preserve"> </w:t>
      </w:r>
      <w:r w:rsidRPr="0004419C">
        <w:rPr>
          <w:rFonts w:ascii="Times New Roman" w:hAnsi="Times New Roman" w:cs="Times New Roman"/>
          <w:sz w:val="24"/>
          <w:szCs w:val="24"/>
          <w:lang w:val="en-US"/>
        </w:rPr>
        <w:t xml:space="preserve">  </w:t>
      </w:r>
      <w:r w:rsidRPr="0004419C">
        <w:rPr>
          <w:rFonts w:ascii="Times New Roman" w:hAnsi="Times New Roman" w:cs="Times New Roman"/>
          <w:sz w:val="24"/>
          <w:szCs w:val="24"/>
        </w:rPr>
        <w:t xml:space="preserve">: </w:t>
      </w:r>
      <w:r w:rsidRPr="0004419C">
        <w:rPr>
          <w:rFonts w:ascii="Times New Roman" w:hAnsi="Times New Roman" w:cs="Times New Roman"/>
          <w:sz w:val="24"/>
          <w:szCs w:val="24"/>
          <w:lang w:val="en-US"/>
        </w:rPr>
        <w:t>Jarak dari sumbu netral ke elemen yang ditinjau</w:t>
      </w:r>
    </w:p>
    <w:p w14:paraId="24DBB38B" w14:textId="77777777" w:rsidR="00314234" w:rsidRPr="0004419C" w:rsidRDefault="00314234" w:rsidP="00314234">
      <w:pPr>
        <w:spacing w:after="0" w:line="480" w:lineRule="auto"/>
        <w:ind w:left="1276"/>
        <w:jc w:val="both"/>
        <w:rPr>
          <w:rFonts w:ascii="Times New Roman" w:hAnsi="Times New Roman" w:cs="Times New Roman"/>
          <w:sz w:val="24"/>
          <w:szCs w:val="24"/>
        </w:rPr>
      </w:pPr>
      <w:r w:rsidRPr="0004419C">
        <w:rPr>
          <w:rFonts w:ascii="Times New Roman" w:hAnsi="Times New Roman" w:cs="Times New Roman"/>
          <w:i/>
          <w:sz w:val="24"/>
          <w:szCs w:val="24"/>
          <w:lang w:val="en-US"/>
        </w:rPr>
        <w:t>I</w:t>
      </w:r>
      <w:r w:rsidRPr="0004419C">
        <w:rPr>
          <w:rFonts w:ascii="Times New Roman" w:hAnsi="Times New Roman" w:cs="Times New Roman"/>
          <w:sz w:val="24"/>
          <w:szCs w:val="24"/>
          <w:lang w:val="en-US"/>
        </w:rPr>
        <w:t xml:space="preserve">   </w:t>
      </w:r>
      <w:r w:rsidRPr="0004419C">
        <w:rPr>
          <w:rFonts w:ascii="Times New Roman" w:hAnsi="Times New Roman" w:cs="Times New Roman"/>
          <w:sz w:val="24"/>
          <w:szCs w:val="24"/>
        </w:rPr>
        <w:t xml:space="preserve">: </w:t>
      </w:r>
      <w:r w:rsidRPr="0004419C">
        <w:rPr>
          <w:rFonts w:ascii="Times New Roman" w:hAnsi="Times New Roman" w:cs="Times New Roman"/>
          <w:sz w:val="24"/>
          <w:szCs w:val="24"/>
          <w:lang w:val="en-US"/>
        </w:rPr>
        <w:t>Momen inersia penampang</w:t>
      </w:r>
    </w:p>
    <w:p w14:paraId="6B842F21" w14:textId="77777777" w:rsidR="003729E3" w:rsidRPr="00314234" w:rsidRDefault="003729E3" w:rsidP="00314234">
      <w:pPr>
        <w:spacing w:after="0" w:line="360" w:lineRule="auto"/>
        <w:jc w:val="both"/>
        <w:rPr>
          <w:rFonts w:ascii="Times New Roman" w:hAnsi="Times New Roman" w:cs="Times New Roman"/>
          <w:sz w:val="24"/>
          <w:szCs w:val="24"/>
          <w:lang w:val="en-US"/>
        </w:rPr>
      </w:pPr>
    </w:p>
    <w:p w14:paraId="339E5A44" w14:textId="4DCC1851" w:rsidR="00005407" w:rsidRPr="0004419C" w:rsidRDefault="007B3D3B" w:rsidP="00402371">
      <w:pPr>
        <w:pStyle w:val="Heading1"/>
        <w:numPr>
          <w:ilvl w:val="0"/>
          <w:numId w:val="6"/>
        </w:numPr>
        <w:spacing w:before="0" w:line="480" w:lineRule="auto"/>
        <w:ind w:left="360"/>
        <w:contextualSpacing/>
        <w:jc w:val="both"/>
      </w:pPr>
      <w:bookmarkStart w:id="128" w:name="_Toc143595220"/>
      <w:r w:rsidRPr="0004419C">
        <w:t>Teknik Pengambilan Sampel</w:t>
      </w:r>
      <w:bookmarkEnd w:id="128"/>
    </w:p>
    <w:p w14:paraId="439C5B39" w14:textId="5F96B4AE" w:rsidR="007B3D3B" w:rsidRPr="0004419C" w:rsidRDefault="007B3D3B" w:rsidP="00314234">
      <w:pPr>
        <w:spacing w:after="0" w:line="480" w:lineRule="auto"/>
        <w:ind w:left="426" w:firstLine="425"/>
        <w:jc w:val="both"/>
        <w:rPr>
          <w:rFonts w:ascii="Times New Roman" w:hAnsi="Times New Roman" w:cs="Times New Roman"/>
          <w:b/>
          <w:sz w:val="24"/>
          <w:szCs w:val="24"/>
        </w:rPr>
      </w:pPr>
      <w:r w:rsidRPr="0004419C">
        <w:rPr>
          <w:rFonts w:ascii="Times New Roman" w:hAnsi="Times New Roman" w:cs="Times New Roman"/>
          <w:sz w:val="24"/>
          <w:szCs w:val="24"/>
        </w:rPr>
        <w:t xml:space="preserve">Pada </w:t>
      </w:r>
      <w:r w:rsidRPr="0004419C">
        <w:rPr>
          <w:rFonts w:ascii="Times New Roman" w:hAnsi="Times New Roman" w:cs="Times New Roman"/>
          <w:color w:val="000000"/>
          <w:sz w:val="24"/>
          <w:szCs w:val="24"/>
        </w:rPr>
        <w:t>penelitian ini jun</w:t>
      </w:r>
      <w:r w:rsidR="00695A54" w:rsidRPr="0004419C">
        <w:rPr>
          <w:rFonts w:ascii="Times New Roman" w:hAnsi="Times New Roman" w:cs="Times New Roman"/>
          <w:color w:val="000000"/>
          <w:sz w:val="24"/>
          <w:szCs w:val="24"/>
        </w:rPr>
        <w:t xml:space="preserve">lah sampel keseluruhan adalah </w:t>
      </w:r>
      <w:r w:rsidR="00E65AD8" w:rsidRPr="0004419C">
        <w:rPr>
          <w:rFonts w:ascii="Times New Roman" w:hAnsi="Times New Roman" w:cs="Times New Roman"/>
          <w:color w:val="000000"/>
          <w:sz w:val="24"/>
          <w:szCs w:val="24"/>
          <w:lang w:val="en-US"/>
        </w:rPr>
        <w:t>9</w:t>
      </w:r>
      <w:r w:rsidR="00046496" w:rsidRPr="0004419C">
        <w:rPr>
          <w:rFonts w:ascii="Times New Roman" w:hAnsi="Times New Roman" w:cs="Times New Roman"/>
          <w:color w:val="000000"/>
          <w:sz w:val="24"/>
          <w:szCs w:val="24"/>
        </w:rPr>
        <w:t xml:space="preserve"> sam</w:t>
      </w:r>
      <w:r w:rsidRPr="0004419C">
        <w:rPr>
          <w:rFonts w:ascii="Times New Roman" w:hAnsi="Times New Roman" w:cs="Times New Roman"/>
          <w:color w:val="000000"/>
          <w:sz w:val="24"/>
          <w:szCs w:val="24"/>
        </w:rPr>
        <w:t xml:space="preserve">pel, untuk pengambilan data uji kekerasan, uji impak dan uji bending. Semua pengujian dilakukan setelah melalui proses pemanasan </w:t>
      </w:r>
      <w:r w:rsidRPr="0004419C">
        <w:rPr>
          <w:rFonts w:ascii="Times New Roman" w:hAnsi="Times New Roman" w:cs="Times New Roman"/>
          <w:i/>
          <w:iCs/>
          <w:color w:val="000000"/>
          <w:sz w:val="24"/>
          <w:szCs w:val="24"/>
        </w:rPr>
        <w:t>Heat Threatment</w:t>
      </w:r>
      <w:r w:rsidR="00046496" w:rsidRPr="0004419C">
        <w:rPr>
          <w:rFonts w:ascii="Times New Roman" w:hAnsi="Times New Roman" w:cs="Times New Roman"/>
          <w:iCs/>
          <w:color w:val="000000"/>
          <w:sz w:val="24"/>
          <w:szCs w:val="24"/>
        </w:rPr>
        <w:t xml:space="preserve"> dengan menggunakan suhu </w:t>
      </w:r>
      <w:r w:rsidR="00B40519" w:rsidRPr="0004419C">
        <w:rPr>
          <w:rFonts w:ascii="Times New Roman" w:hAnsi="Times New Roman" w:cs="Times New Roman"/>
          <w:iCs/>
          <w:color w:val="000000"/>
          <w:sz w:val="24"/>
          <w:szCs w:val="24"/>
          <w:lang w:val="en-US"/>
        </w:rPr>
        <w:t>2</w:t>
      </w:r>
      <w:r w:rsidR="00046496" w:rsidRPr="0004419C">
        <w:rPr>
          <w:rFonts w:ascii="Times New Roman" w:hAnsi="Times New Roman" w:cs="Times New Roman"/>
          <w:iCs/>
          <w:color w:val="000000"/>
          <w:sz w:val="24"/>
          <w:szCs w:val="24"/>
        </w:rPr>
        <w:t xml:space="preserve">50ºC dengan waktu </w:t>
      </w:r>
      <w:r w:rsidR="00B40519" w:rsidRPr="0004419C">
        <w:rPr>
          <w:rFonts w:ascii="Times New Roman" w:hAnsi="Times New Roman" w:cs="Times New Roman"/>
          <w:iCs/>
          <w:color w:val="000000"/>
          <w:sz w:val="24"/>
          <w:szCs w:val="24"/>
          <w:lang w:val="en-US"/>
        </w:rPr>
        <w:t>2</w:t>
      </w:r>
      <w:r w:rsidR="00046496" w:rsidRPr="0004419C">
        <w:rPr>
          <w:rFonts w:ascii="Times New Roman" w:hAnsi="Times New Roman" w:cs="Times New Roman"/>
          <w:iCs/>
          <w:color w:val="000000"/>
          <w:sz w:val="24"/>
          <w:szCs w:val="24"/>
        </w:rPr>
        <w:t>5</w:t>
      </w:r>
      <w:r w:rsidRPr="0004419C">
        <w:rPr>
          <w:rFonts w:ascii="Times New Roman" w:hAnsi="Times New Roman" w:cs="Times New Roman"/>
          <w:iCs/>
          <w:color w:val="000000"/>
          <w:sz w:val="24"/>
          <w:szCs w:val="24"/>
        </w:rPr>
        <w:t xml:space="preserve"> menit</w:t>
      </w:r>
      <w:r w:rsidR="00144BA0" w:rsidRPr="0004419C">
        <w:rPr>
          <w:rFonts w:ascii="Times New Roman" w:hAnsi="Times New Roman" w:cs="Times New Roman"/>
          <w:iCs/>
          <w:color w:val="000000"/>
          <w:sz w:val="24"/>
          <w:szCs w:val="24"/>
        </w:rPr>
        <w:t xml:space="preserve">, kemudian dilanjutkan proses pendinginan cepat atau </w:t>
      </w:r>
      <w:r w:rsidR="00144BA0" w:rsidRPr="0004419C">
        <w:rPr>
          <w:rFonts w:ascii="Times New Roman" w:hAnsi="Times New Roman" w:cs="Times New Roman"/>
          <w:i/>
          <w:iCs/>
          <w:color w:val="000000"/>
          <w:sz w:val="24"/>
          <w:szCs w:val="24"/>
        </w:rPr>
        <w:t>Quenching</w:t>
      </w:r>
      <w:r w:rsidR="00144BA0" w:rsidRPr="0004419C">
        <w:rPr>
          <w:rFonts w:ascii="Times New Roman" w:hAnsi="Times New Roman" w:cs="Times New Roman"/>
          <w:iCs/>
          <w:color w:val="000000"/>
          <w:sz w:val="24"/>
          <w:szCs w:val="24"/>
        </w:rPr>
        <w:t xml:space="preserve"> dengan med</w:t>
      </w:r>
      <w:r w:rsidR="00301E1B" w:rsidRPr="0004419C">
        <w:rPr>
          <w:rFonts w:ascii="Times New Roman" w:hAnsi="Times New Roman" w:cs="Times New Roman"/>
          <w:iCs/>
          <w:color w:val="000000"/>
          <w:sz w:val="24"/>
          <w:szCs w:val="24"/>
        </w:rPr>
        <w:t>ia pendingin air biasa, oli bekas</w:t>
      </w:r>
      <w:r w:rsidR="00144BA0" w:rsidRPr="0004419C">
        <w:rPr>
          <w:rFonts w:ascii="Times New Roman" w:hAnsi="Times New Roman" w:cs="Times New Roman"/>
          <w:iCs/>
          <w:color w:val="000000"/>
          <w:sz w:val="24"/>
          <w:szCs w:val="24"/>
        </w:rPr>
        <w:t xml:space="preserve"> atau air garam. </w:t>
      </w:r>
      <w:r w:rsidR="00046496" w:rsidRPr="0004419C">
        <w:rPr>
          <w:rFonts w:ascii="Times New Roman" w:hAnsi="Times New Roman" w:cs="Times New Roman"/>
          <w:iCs/>
          <w:color w:val="000000"/>
          <w:sz w:val="24"/>
          <w:szCs w:val="24"/>
        </w:rPr>
        <w:t xml:space="preserve">Setelah itu diamkan selama 20 </w:t>
      </w:r>
      <w:r w:rsidR="00144BA0" w:rsidRPr="0004419C">
        <w:rPr>
          <w:rFonts w:ascii="Times New Roman" w:hAnsi="Times New Roman" w:cs="Times New Roman"/>
          <w:iCs/>
          <w:color w:val="000000"/>
          <w:sz w:val="24"/>
          <w:szCs w:val="24"/>
        </w:rPr>
        <w:t>menit.</w:t>
      </w:r>
    </w:p>
    <w:p w14:paraId="60648095" w14:textId="77777777" w:rsidR="003331DF" w:rsidRPr="0004419C" w:rsidRDefault="003331DF" w:rsidP="00046496">
      <w:pPr>
        <w:spacing w:after="0" w:line="360" w:lineRule="auto"/>
        <w:jc w:val="both"/>
        <w:rPr>
          <w:rFonts w:ascii="Times New Roman" w:hAnsi="Times New Roman" w:cs="Times New Roman"/>
          <w:iCs/>
          <w:color w:val="000000"/>
          <w:sz w:val="24"/>
          <w:szCs w:val="24"/>
        </w:rPr>
      </w:pPr>
    </w:p>
    <w:p w14:paraId="664A484D" w14:textId="77777777" w:rsidR="00FF0417" w:rsidRDefault="00FF0417">
      <w:pPr>
        <w:rPr>
          <w:rFonts w:ascii="Times New Roman" w:eastAsiaTheme="majorEastAsia" w:hAnsi="Times New Roman" w:cstheme="majorBidi"/>
          <w:b/>
          <w:bCs/>
          <w:sz w:val="24"/>
          <w:szCs w:val="28"/>
        </w:rPr>
      </w:pPr>
      <w:r>
        <w:br w:type="page"/>
      </w:r>
    </w:p>
    <w:p w14:paraId="0AA5BD08" w14:textId="0FC727B0" w:rsidR="00144BA0" w:rsidRPr="0004419C" w:rsidRDefault="00144BA0" w:rsidP="00402371">
      <w:pPr>
        <w:pStyle w:val="Heading1"/>
        <w:numPr>
          <w:ilvl w:val="0"/>
          <w:numId w:val="6"/>
        </w:numPr>
        <w:spacing w:before="0" w:line="480" w:lineRule="auto"/>
        <w:ind w:left="360"/>
        <w:contextualSpacing/>
        <w:jc w:val="both"/>
      </w:pPr>
      <w:bookmarkStart w:id="129" w:name="_Toc143595221"/>
      <w:r w:rsidRPr="0004419C">
        <w:lastRenderedPageBreak/>
        <w:t>Variabel Penelitian</w:t>
      </w:r>
      <w:bookmarkEnd w:id="129"/>
    </w:p>
    <w:p w14:paraId="13519AC6" w14:textId="20326FDA" w:rsidR="007B3D3B" w:rsidRPr="0004419C" w:rsidRDefault="00314234" w:rsidP="00B14BB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Kali ini ada </w:t>
      </w:r>
      <w:r w:rsidR="00B14BB5">
        <w:rPr>
          <w:rFonts w:ascii="Times New Roman" w:hAnsi="Times New Roman" w:cs="Times New Roman"/>
          <w:sz w:val="24"/>
          <w:szCs w:val="24"/>
          <w:lang w:val="en-US"/>
        </w:rPr>
        <w:t>beberapa v</w:t>
      </w:r>
      <w:r w:rsidR="00144BA0" w:rsidRPr="0004419C">
        <w:rPr>
          <w:rFonts w:ascii="Times New Roman" w:hAnsi="Times New Roman" w:cs="Times New Roman"/>
          <w:sz w:val="24"/>
          <w:szCs w:val="24"/>
        </w:rPr>
        <w:t>ariabel penelitian pada penelitian ini yaitu :</w:t>
      </w:r>
    </w:p>
    <w:p w14:paraId="3CAB609E" w14:textId="77777777" w:rsidR="007B3D3B" w:rsidRPr="0004419C" w:rsidRDefault="00144BA0" w:rsidP="00402371">
      <w:pPr>
        <w:numPr>
          <w:ilvl w:val="0"/>
          <w:numId w:val="11"/>
        </w:numPr>
        <w:spacing w:after="0" w:line="480" w:lineRule="auto"/>
        <w:ind w:left="1134" w:hanging="425"/>
        <w:jc w:val="both"/>
        <w:rPr>
          <w:rFonts w:ascii="Times New Roman" w:hAnsi="Times New Roman" w:cs="Times New Roman"/>
          <w:sz w:val="24"/>
          <w:szCs w:val="24"/>
        </w:rPr>
      </w:pPr>
      <w:r w:rsidRPr="0004419C">
        <w:rPr>
          <w:rFonts w:ascii="Times New Roman" w:hAnsi="Times New Roman" w:cs="Times New Roman"/>
          <w:sz w:val="24"/>
          <w:szCs w:val="24"/>
        </w:rPr>
        <w:t>Variabel Bebas</w:t>
      </w:r>
    </w:p>
    <w:p w14:paraId="44DF5476" w14:textId="759869AA" w:rsidR="00B14BB5" w:rsidRPr="00FF0417" w:rsidRDefault="00144BA0" w:rsidP="00FF0417">
      <w:pPr>
        <w:spacing w:after="0" w:line="480" w:lineRule="auto"/>
        <w:ind w:left="1134"/>
        <w:jc w:val="both"/>
        <w:rPr>
          <w:rFonts w:ascii="Times New Roman" w:hAnsi="Times New Roman" w:cs="Times New Roman"/>
          <w:color w:val="000000"/>
          <w:sz w:val="24"/>
          <w:szCs w:val="24"/>
          <w:lang w:val="en-US"/>
        </w:rPr>
      </w:pPr>
      <w:r w:rsidRPr="0004419C">
        <w:rPr>
          <w:rFonts w:ascii="Times New Roman" w:hAnsi="Times New Roman" w:cs="Times New Roman"/>
          <w:color w:val="000000"/>
          <w:sz w:val="24"/>
          <w:szCs w:val="24"/>
        </w:rPr>
        <w:t>Variabel bebas pada penelitian ini adalah suhu dalam pemanasan</w:t>
      </w:r>
      <w:r w:rsidRPr="0004419C">
        <w:rPr>
          <w:rFonts w:ascii="Times New Roman" w:hAnsi="Times New Roman" w:cs="Times New Roman"/>
          <w:color w:val="000000"/>
          <w:sz w:val="24"/>
          <w:szCs w:val="24"/>
        </w:rPr>
        <w:br/>
      </w:r>
      <w:r w:rsidRPr="0004419C">
        <w:rPr>
          <w:rFonts w:ascii="Times New Roman" w:hAnsi="Times New Roman" w:cs="Times New Roman"/>
          <w:i/>
          <w:iCs/>
          <w:color w:val="000000"/>
          <w:sz w:val="24"/>
          <w:szCs w:val="24"/>
        </w:rPr>
        <w:t>Heat Threatment</w:t>
      </w:r>
      <w:r w:rsidRPr="0004419C">
        <w:rPr>
          <w:rFonts w:ascii="Times New Roman" w:hAnsi="Times New Roman" w:cs="Times New Roman"/>
          <w:iCs/>
          <w:color w:val="000000"/>
          <w:sz w:val="24"/>
          <w:szCs w:val="24"/>
        </w:rPr>
        <w:t xml:space="preserve"> </w:t>
      </w:r>
      <w:r w:rsidRPr="0004419C">
        <w:rPr>
          <w:rFonts w:ascii="Times New Roman" w:hAnsi="Times New Roman" w:cs="Times New Roman"/>
          <w:i/>
          <w:iCs/>
          <w:color w:val="000000"/>
          <w:sz w:val="24"/>
          <w:szCs w:val="24"/>
        </w:rPr>
        <w:t xml:space="preserve"> </w:t>
      </w:r>
      <w:r w:rsidR="00005407" w:rsidRPr="0004419C">
        <w:rPr>
          <w:rFonts w:ascii="Times New Roman" w:hAnsi="Times New Roman" w:cs="Times New Roman"/>
          <w:color w:val="000000"/>
          <w:sz w:val="24"/>
          <w:szCs w:val="24"/>
          <w:lang w:val="en-US"/>
        </w:rPr>
        <w:t xml:space="preserve">divariasikan 3 suhu dalam 3 variasi waktu, dan </w:t>
      </w:r>
      <w:r w:rsidRPr="0004419C">
        <w:rPr>
          <w:rFonts w:ascii="Times New Roman" w:hAnsi="Times New Roman" w:cs="Times New Roman"/>
          <w:color w:val="000000"/>
          <w:sz w:val="24"/>
          <w:szCs w:val="24"/>
        </w:rPr>
        <w:t xml:space="preserve">didalam mesin </w:t>
      </w:r>
      <w:r w:rsidRPr="0004419C">
        <w:rPr>
          <w:rFonts w:ascii="Times New Roman" w:hAnsi="Times New Roman" w:cs="Times New Roman"/>
          <w:i/>
          <w:iCs/>
          <w:color w:val="000000"/>
          <w:sz w:val="24"/>
          <w:szCs w:val="24"/>
        </w:rPr>
        <w:t xml:space="preserve">heat treatment </w:t>
      </w:r>
      <w:r w:rsidRPr="0004419C">
        <w:rPr>
          <w:rFonts w:ascii="Times New Roman" w:hAnsi="Times New Roman" w:cs="Times New Roman"/>
          <w:color w:val="000000"/>
          <w:sz w:val="24"/>
          <w:szCs w:val="24"/>
        </w:rPr>
        <w:t xml:space="preserve">dan di </w:t>
      </w:r>
      <w:r w:rsidRPr="0004419C">
        <w:rPr>
          <w:rFonts w:ascii="Times New Roman" w:hAnsi="Times New Roman" w:cs="Times New Roman"/>
          <w:i/>
          <w:iCs/>
          <w:color w:val="000000"/>
          <w:sz w:val="24"/>
          <w:szCs w:val="24"/>
        </w:rPr>
        <w:t xml:space="preserve">quenching </w:t>
      </w:r>
      <w:r w:rsidRPr="0004419C">
        <w:rPr>
          <w:rFonts w:ascii="Times New Roman" w:hAnsi="Times New Roman" w:cs="Times New Roman"/>
          <w:color w:val="000000"/>
          <w:sz w:val="24"/>
          <w:szCs w:val="24"/>
        </w:rPr>
        <w:t>dengan variasi med</w:t>
      </w:r>
      <w:r w:rsidR="00005407" w:rsidRPr="0004419C">
        <w:rPr>
          <w:rFonts w:ascii="Times New Roman" w:hAnsi="Times New Roman" w:cs="Times New Roman"/>
          <w:color w:val="000000"/>
          <w:sz w:val="24"/>
          <w:szCs w:val="24"/>
          <w:lang w:val="en-US"/>
        </w:rPr>
        <w:t>i</w:t>
      </w:r>
      <w:r w:rsidRPr="0004419C">
        <w:rPr>
          <w:rFonts w:ascii="Times New Roman" w:hAnsi="Times New Roman" w:cs="Times New Roman"/>
          <w:color w:val="000000"/>
          <w:sz w:val="24"/>
          <w:szCs w:val="24"/>
        </w:rPr>
        <w:t xml:space="preserve">a pendindin air </w:t>
      </w:r>
      <w:r w:rsidR="00005407" w:rsidRPr="0004419C">
        <w:rPr>
          <w:rFonts w:ascii="Times New Roman" w:hAnsi="Times New Roman" w:cs="Times New Roman"/>
          <w:color w:val="000000"/>
          <w:sz w:val="24"/>
          <w:szCs w:val="24"/>
          <w:lang w:val="en-US"/>
        </w:rPr>
        <w:t>acid (cutrun)</w:t>
      </w:r>
      <w:r w:rsidRPr="0004419C">
        <w:rPr>
          <w:rFonts w:ascii="Times New Roman" w:hAnsi="Times New Roman" w:cs="Times New Roman"/>
          <w:color w:val="000000"/>
          <w:sz w:val="24"/>
          <w:szCs w:val="24"/>
        </w:rPr>
        <w:t>, dan air laut.</w:t>
      </w:r>
    </w:p>
    <w:p w14:paraId="29DF3756" w14:textId="220214A9" w:rsidR="00144BA0" w:rsidRPr="0004419C" w:rsidRDefault="00144BA0" w:rsidP="00402371">
      <w:pPr>
        <w:numPr>
          <w:ilvl w:val="0"/>
          <w:numId w:val="11"/>
        </w:numPr>
        <w:spacing w:after="0" w:line="480" w:lineRule="auto"/>
        <w:ind w:left="1134" w:hanging="425"/>
        <w:jc w:val="both"/>
        <w:rPr>
          <w:rFonts w:ascii="Times New Roman" w:hAnsi="Times New Roman" w:cs="Times New Roman"/>
          <w:sz w:val="24"/>
          <w:szCs w:val="24"/>
        </w:rPr>
      </w:pPr>
      <w:r w:rsidRPr="0004419C">
        <w:rPr>
          <w:rFonts w:ascii="Times New Roman" w:hAnsi="Times New Roman" w:cs="Times New Roman"/>
          <w:sz w:val="24"/>
          <w:szCs w:val="24"/>
        </w:rPr>
        <w:t>Variabel Terikat</w:t>
      </w:r>
    </w:p>
    <w:p w14:paraId="735AABCA" w14:textId="0942EBAF" w:rsidR="00144BA0" w:rsidRPr="0004419C" w:rsidRDefault="00144BA0" w:rsidP="00005407">
      <w:pPr>
        <w:spacing w:after="0" w:line="480" w:lineRule="auto"/>
        <w:ind w:left="1134"/>
        <w:jc w:val="both"/>
        <w:rPr>
          <w:rFonts w:ascii="Times New Roman" w:hAnsi="Times New Roman" w:cs="Times New Roman"/>
          <w:color w:val="000000"/>
          <w:sz w:val="24"/>
          <w:szCs w:val="24"/>
        </w:rPr>
      </w:pPr>
      <w:r w:rsidRPr="0004419C">
        <w:rPr>
          <w:rFonts w:ascii="Times New Roman" w:hAnsi="Times New Roman" w:cs="Times New Roman"/>
          <w:color w:val="000000"/>
          <w:sz w:val="24"/>
          <w:szCs w:val="24"/>
        </w:rPr>
        <w:t>Variabel terikat pada penelitlan ini adalah nilai sifat mekanis dari hasil uji korosi, uji impa</w:t>
      </w:r>
      <w:r w:rsidR="00005407" w:rsidRPr="0004419C">
        <w:rPr>
          <w:rFonts w:ascii="Times New Roman" w:hAnsi="Times New Roman" w:cs="Times New Roman"/>
          <w:color w:val="000000"/>
          <w:sz w:val="24"/>
          <w:szCs w:val="24"/>
          <w:lang w:val="en-US"/>
        </w:rPr>
        <w:t>ct</w:t>
      </w:r>
      <w:r w:rsidRPr="0004419C">
        <w:rPr>
          <w:rFonts w:ascii="Times New Roman" w:hAnsi="Times New Roman" w:cs="Times New Roman"/>
          <w:color w:val="000000"/>
          <w:sz w:val="24"/>
          <w:szCs w:val="24"/>
        </w:rPr>
        <w:t xml:space="preserve"> dan uji </w:t>
      </w:r>
      <w:r w:rsidR="00005407" w:rsidRPr="0004419C">
        <w:rPr>
          <w:rFonts w:ascii="Times New Roman" w:hAnsi="Times New Roman" w:cs="Times New Roman"/>
          <w:color w:val="000000"/>
          <w:sz w:val="24"/>
          <w:szCs w:val="24"/>
          <w:lang w:val="en-US"/>
        </w:rPr>
        <w:t>bending</w:t>
      </w:r>
      <w:r w:rsidRPr="0004419C">
        <w:rPr>
          <w:rFonts w:ascii="Times New Roman" w:hAnsi="Times New Roman" w:cs="Times New Roman"/>
          <w:color w:val="000000"/>
          <w:sz w:val="24"/>
          <w:szCs w:val="24"/>
        </w:rPr>
        <w:t xml:space="preserve"> pada alumunium alloy 5083 dan alumunium alloy 6061.</w:t>
      </w:r>
    </w:p>
    <w:p w14:paraId="4E2CD9F5" w14:textId="77777777" w:rsidR="005E5D59" w:rsidRPr="0004419C" w:rsidRDefault="005E5D59" w:rsidP="00984590">
      <w:pPr>
        <w:spacing w:after="0" w:line="360" w:lineRule="auto"/>
        <w:jc w:val="both"/>
        <w:rPr>
          <w:rFonts w:ascii="Times New Roman" w:hAnsi="Times New Roman" w:cs="Times New Roman"/>
          <w:color w:val="000000"/>
          <w:sz w:val="24"/>
          <w:szCs w:val="24"/>
        </w:rPr>
      </w:pPr>
    </w:p>
    <w:p w14:paraId="29B261F3" w14:textId="412D87D5" w:rsidR="00800160" w:rsidRPr="0004419C" w:rsidRDefault="00800160" w:rsidP="00402371">
      <w:pPr>
        <w:pStyle w:val="Heading1"/>
        <w:numPr>
          <w:ilvl w:val="0"/>
          <w:numId w:val="6"/>
        </w:numPr>
        <w:spacing w:before="0" w:line="480" w:lineRule="auto"/>
        <w:ind w:left="360"/>
        <w:contextualSpacing/>
        <w:jc w:val="both"/>
      </w:pPr>
      <w:bookmarkStart w:id="130" w:name="_Toc143595222"/>
      <w:r w:rsidRPr="0004419C">
        <w:t>Prosedur Penelitian</w:t>
      </w:r>
      <w:bookmarkEnd w:id="130"/>
    </w:p>
    <w:p w14:paraId="3B6467DE" w14:textId="0BB20A69" w:rsidR="00144BA0" w:rsidRPr="0004419C" w:rsidRDefault="00800160" w:rsidP="00402371">
      <w:pPr>
        <w:numPr>
          <w:ilvl w:val="3"/>
          <w:numId w:val="6"/>
        </w:numPr>
        <w:spacing w:after="0" w:line="480" w:lineRule="auto"/>
        <w:ind w:left="851" w:hanging="425"/>
        <w:jc w:val="both"/>
        <w:rPr>
          <w:rFonts w:ascii="Times New Roman" w:hAnsi="Times New Roman" w:cs="Times New Roman"/>
          <w:sz w:val="24"/>
          <w:szCs w:val="24"/>
        </w:rPr>
      </w:pPr>
      <w:r w:rsidRPr="0004419C">
        <w:rPr>
          <w:rFonts w:ascii="Times New Roman" w:hAnsi="Times New Roman" w:cs="Times New Roman"/>
          <w:sz w:val="24"/>
          <w:szCs w:val="24"/>
        </w:rPr>
        <w:t>Tahapan proses uji komposisi</w:t>
      </w:r>
      <w:r w:rsidR="00037DA7" w:rsidRPr="0004419C">
        <w:rPr>
          <w:rFonts w:ascii="Times New Roman" w:hAnsi="Times New Roman" w:cs="Times New Roman"/>
          <w:sz w:val="24"/>
          <w:szCs w:val="24"/>
        </w:rPr>
        <w:t xml:space="preserve"> :</w:t>
      </w:r>
    </w:p>
    <w:p w14:paraId="15F17928" w14:textId="77777777" w:rsidR="00800160" w:rsidRPr="0004419C" w:rsidRDefault="00800160" w:rsidP="00402371">
      <w:pPr>
        <w:numPr>
          <w:ilvl w:val="0"/>
          <w:numId w:val="12"/>
        </w:numPr>
        <w:spacing w:after="0" w:line="480" w:lineRule="auto"/>
        <w:ind w:left="1276" w:hanging="425"/>
        <w:jc w:val="both"/>
        <w:rPr>
          <w:rFonts w:ascii="Times New Roman" w:hAnsi="Times New Roman" w:cs="Times New Roman"/>
          <w:sz w:val="24"/>
          <w:szCs w:val="24"/>
        </w:rPr>
      </w:pPr>
      <w:r w:rsidRPr="0004419C">
        <w:rPr>
          <w:rFonts w:ascii="Times New Roman" w:hAnsi="Times New Roman" w:cs="Times New Roman"/>
          <w:sz w:val="24"/>
          <w:szCs w:val="24"/>
        </w:rPr>
        <w:t>Uji 2 bahan alumunium yang berbeda seri untuk mengetahui kadar kimia dari hasil presentase yang didapat saat dilakukan uji komposisi di Lik Takaru Tegal.</w:t>
      </w:r>
    </w:p>
    <w:p w14:paraId="6BC1AE46" w14:textId="77777777" w:rsidR="00800160" w:rsidRPr="0004419C" w:rsidRDefault="00816261" w:rsidP="00402371">
      <w:pPr>
        <w:numPr>
          <w:ilvl w:val="0"/>
          <w:numId w:val="12"/>
        </w:numPr>
        <w:spacing w:after="0" w:line="480" w:lineRule="auto"/>
        <w:ind w:left="1276" w:hanging="425"/>
        <w:jc w:val="both"/>
        <w:rPr>
          <w:rFonts w:ascii="Times New Roman" w:hAnsi="Times New Roman" w:cs="Times New Roman"/>
          <w:sz w:val="24"/>
          <w:szCs w:val="24"/>
        </w:rPr>
      </w:pPr>
      <w:r w:rsidRPr="0004419C">
        <w:rPr>
          <w:rFonts w:ascii="Times New Roman" w:hAnsi="Times New Roman" w:cs="Times New Roman"/>
          <w:sz w:val="24"/>
          <w:szCs w:val="24"/>
        </w:rPr>
        <w:t>Scan</w:t>
      </w:r>
      <w:r w:rsidR="00800160" w:rsidRPr="0004419C">
        <w:rPr>
          <w:rFonts w:ascii="Times New Roman" w:hAnsi="Times New Roman" w:cs="Times New Roman"/>
          <w:sz w:val="24"/>
          <w:szCs w:val="24"/>
        </w:rPr>
        <w:t xml:space="preserve"> hasil uji komposisi yang telah</w:t>
      </w:r>
      <w:r w:rsidRPr="0004419C">
        <w:rPr>
          <w:rFonts w:ascii="Times New Roman" w:hAnsi="Times New Roman" w:cs="Times New Roman"/>
          <w:sz w:val="24"/>
          <w:szCs w:val="24"/>
        </w:rPr>
        <w:t xml:space="preserve"> ditandai agar </w:t>
      </w:r>
      <w:r w:rsidR="00800160" w:rsidRPr="0004419C">
        <w:rPr>
          <w:rFonts w:ascii="Times New Roman" w:hAnsi="Times New Roman" w:cs="Times New Roman"/>
          <w:sz w:val="24"/>
          <w:szCs w:val="24"/>
        </w:rPr>
        <w:t>dapat</w:t>
      </w:r>
      <w:r w:rsidRPr="0004419C">
        <w:rPr>
          <w:rFonts w:ascii="Times New Roman" w:hAnsi="Times New Roman" w:cs="Times New Roman"/>
          <w:sz w:val="24"/>
          <w:szCs w:val="24"/>
        </w:rPr>
        <w:t xml:space="preserve"> dijadikan </w:t>
      </w:r>
      <w:r w:rsidR="00800160" w:rsidRPr="0004419C">
        <w:rPr>
          <w:rFonts w:ascii="Times New Roman" w:hAnsi="Times New Roman" w:cs="Times New Roman"/>
          <w:sz w:val="24"/>
          <w:szCs w:val="24"/>
        </w:rPr>
        <w:t>bukti pembeda alumunium yang telah di uji komposisi sebelum dilakukan pemotongan dan pengelasan pada tahap selanjutnya.</w:t>
      </w:r>
    </w:p>
    <w:p w14:paraId="00479CDC" w14:textId="1E93E943" w:rsidR="00816261" w:rsidRPr="0004419C" w:rsidRDefault="00816261" w:rsidP="00402371">
      <w:pPr>
        <w:numPr>
          <w:ilvl w:val="0"/>
          <w:numId w:val="12"/>
        </w:numPr>
        <w:spacing w:after="0" w:line="480" w:lineRule="auto"/>
        <w:ind w:left="1276" w:hanging="425"/>
        <w:jc w:val="both"/>
        <w:rPr>
          <w:rFonts w:ascii="Times New Roman" w:hAnsi="Times New Roman" w:cs="Times New Roman"/>
          <w:sz w:val="24"/>
          <w:szCs w:val="24"/>
        </w:rPr>
      </w:pPr>
      <w:r w:rsidRPr="0004419C">
        <w:rPr>
          <w:rFonts w:ascii="Times New Roman" w:hAnsi="Times New Roman" w:cs="Times New Roman"/>
          <w:sz w:val="24"/>
          <w:szCs w:val="24"/>
        </w:rPr>
        <w:t xml:space="preserve">Potong menjadi 2 bagian pada tiap alumunium untuk di jadikan spesimen uji korosi, impact, dan </w:t>
      </w:r>
      <w:r w:rsidR="00B40519" w:rsidRPr="0004419C">
        <w:rPr>
          <w:rFonts w:ascii="Times New Roman" w:hAnsi="Times New Roman" w:cs="Times New Roman"/>
          <w:sz w:val="24"/>
          <w:szCs w:val="24"/>
          <w:lang w:val="en-US"/>
        </w:rPr>
        <w:t>kekerasan</w:t>
      </w:r>
      <w:r w:rsidRPr="0004419C">
        <w:rPr>
          <w:rFonts w:ascii="Times New Roman" w:hAnsi="Times New Roman" w:cs="Times New Roman"/>
          <w:sz w:val="24"/>
          <w:szCs w:val="24"/>
        </w:rPr>
        <w:t>.</w:t>
      </w:r>
    </w:p>
    <w:p w14:paraId="565946EA" w14:textId="77777777" w:rsidR="00816261" w:rsidRPr="0004419C" w:rsidRDefault="00816261" w:rsidP="00402371">
      <w:pPr>
        <w:numPr>
          <w:ilvl w:val="0"/>
          <w:numId w:val="12"/>
        </w:numPr>
        <w:spacing w:after="0" w:line="480" w:lineRule="auto"/>
        <w:ind w:left="1276" w:hanging="425"/>
        <w:jc w:val="both"/>
        <w:rPr>
          <w:rFonts w:ascii="Times New Roman" w:hAnsi="Times New Roman" w:cs="Times New Roman"/>
          <w:sz w:val="24"/>
          <w:szCs w:val="24"/>
        </w:rPr>
      </w:pPr>
      <w:r w:rsidRPr="0004419C">
        <w:rPr>
          <w:rFonts w:ascii="Times New Roman" w:hAnsi="Times New Roman" w:cs="Times New Roman"/>
          <w:sz w:val="24"/>
          <w:szCs w:val="24"/>
        </w:rPr>
        <w:t>Lakukan metode pengujian yang di inginkan bersamaan dengan mencatat hasil yang telah didapat pada pengujian ini.</w:t>
      </w:r>
    </w:p>
    <w:p w14:paraId="72A9F9BA" w14:textId="1E25AA08" w:rsidR="00DC0E6C" w:rsidRDefault="00816261" w:rsidP="00402371">
      <w:pPr>
        <w:numPr>
          <w:ilvl w:val="0"/>
          <w:numId w:val="12"/>
        </w:numPr>
        <w:spacing w:after="0" w:line="480" w:lineRule="auto"/>
        <w:ind w:left="1276" w:hanging="425"/>
        <w:jc w:val="both"/>
        <w:rPr>
          <w:rFonts w:ascii="Times New Roman" w:hAnsi="Times New Roman" w:cs="Times New Roman"/>
          <w:sz w:val="24"/>
          <w:szCs w:val="24"/>
        </w:rPr>
      </w:pPr>
      <w:r w:rsidRPr="0004419C">
        <w:rPr>
          <w:rFonts w:ascii="Times New Roman" w:hAnsi="Times New Roman" w:cs="Times New Roman"/>
          <w:sz w:val="24"/>
          <w:szCs w:val="24"/>
        </w:rPr>
        <w:lastRenderedPageBreak/>
        <w:t>Lakukan pengelasan</w:t>
      </w:r>
      <w:r w:rsidR="00775ECD" w:rsidRPr="0004419C">
        <w:rPr>
          <w:rFonts w:ascii="Times New Roman" w:hAnsi="Times New Roman" w:cs="Times New Roman"/>
          <w:sz w:val="24"/>
          <w:szCs w:val="24"/>
        </w:rPr>
        <w:t xml:space="preserve"> pada alumunium alloy 5083 dan alumunium alloy 6061 </w:t>
      </w:r>
      <w:r w:rsidRPr="0004419C">
        <w:rPr>
          <w:rFonts w:ascii="Times New Roman" w:hAnsi="Times New Roman" w:cs="Times New Roman"/>
          <w:sz w:val="24"/>
          <w:szCs w:val="24"/>
        </w:rPr>
        <w:t>menggunakan metode las G</w:t>
      </w:r>
      <w:r w:rsidR="00E3214B">
        <w:rPr>
          <w:rFonts w:ascii="Times New Roman" w:hAnsi="Times New Roman" w:cs="Times New Roman"/>
          <w:sz w:val="24"/>
          <w:szCs w:val="24"/>
          <w:lang w:val="en-US"/>
        </w:rPr>
        <w:t>T</w:t>
      </w:r>
      <w:r w:rsidRPr="0004419C">
        <w:rPr>
          <w:rFonts w:ascii="Times New Roman" w:hAnsi="Times New Roman" w:cs="Times New Roman"/>
          <w:sz w:val="24"/>
          <w:szCs w:val="24"/>
        </w:rPr>
        <w:t xml:space="preserve">AW </w:t>
      </w:r>
      <w:r w:rsidR="00775ECD" w:rsidRPr="0004419C">
        <w:rPr>
          <w:rFonts w:ascii="Times New Roman" w:hAnsi="Times New Roman" w:cs="Times New Roman"/>
          <w:sz w:val="24"/>
          <w:szCs w:val="24"/>
        </w:rPr>
        <w:t>guna menganalisa kekuatan mekanik yang terkandung dalam pengelasan tersebut pada kedua alumunium yang telah disambung menggunakan metode las G</w:t>
      </w:r>
      <w:r w:rsidR="00E3214B">
        <w:rPr>
          <w:rFonts w:ascii="Times New Roman" w:hAnsi="Times New Roman" w:cs="Times New Roman"/>
          <w:sz w:val="24"/>
          <w:szCs w:val="24"/>
          <w:lang w:val="en-US"/>
        </w:rPr>
        <w:t>T</w:t>
      </w:r>
      <w:r w:rsidR="00775ECD" w:rsidRPr="0004419C">
        <w:rPr>
          <w:rFonts w:ascii="Times New Roman" w:hAnsi="Times New Roman" w:cs="Times New Roman"/>
          <w:sz w:val="24"/>
          <w:szCs w:val="24"/>
        </w:rPr>
        <w:t>AW.</w:t>
      </w:r>
    </w:p>
    <w:p w14:paraId="25F8C4B5" w14:textId="77777777" w:rsidR="00FF0417" w:rsidRPr="00FF0417" w:rsidRDefault="00FF0417" w:rsidP="00FF0417">
      <w:pPr>
        <w:spacing w:after="0" w:line="360" w:lineRule="auto"/>
        <w:ind w:left="850"/>
        <w:jc w:val="both"/>
        <w:rPr>
          <w:rFonts w:ascii="Times New Roman" w:hAnsi="Times New Roman" w:cs="Times New Roman"/>
          <w:sz w:val="24"/>
          <w:szCs w:val="24"/>
        </w:rPr>
      </w:pPr>
    </w:p>
    <w:p w14:paraId="4FD89B27" w14:textId="711CA319" w:rsidR="00800160" w:rsidRPr="0004419C" w:rsidRDefault="00775ECD" w:rsidP="00402371">
      <w:pPr>
        <w:numPr>
          <w:ilvl w:val="3"/>
          <w:numId w:val="6"/>
        </w:numPr>
        <w:spacing w:after="0" w:line="480" w:lineRule="auto"/>
        <w:ind w:left="851" w:hanging="425"/>
        <w:jc w:val="both"/>
        <w:rPr>
          <w:rFonts w:ascii="Times New Roman" w:hAnsi="Times New Roman" w:cs="Times New Roman"/>
          <w:sz w:val="24"/>
          <w:szCs w:val="24"/>
        </w:rPr>
      </w:pPr>
      <w:r w:rsidRPr="0004419C">
        <w:rPr>
          <w:rFonts w:ascii="Times New Roman" w:hAnsi="Times New Roman" w:cs="Times New Roman"/>
          <w:color w:val="000000"/>
          <w:sz w:val="24"/>
          <w:szCs w:val="24"/>
        </w:rPr>
        <w:t xml:space="preserve">Tahapan proses perlakuan panas </w:t>
      </w:r>
      <w:r w:rsidRPr="0004419C">
        <w:rPr>
          <w:rFonts w:ascii="Times New Roman" w:hAnsi="Times New Roman" w:cs="Times New Roman"/>
          <w:i/>
          <w:color w:val="000000"/>
          <w:sz w:val="24"/>
          <w:szCs w:val="24"/>
        </w:rPr>
        <w:t>Heat Threatment</w:t>
      </w:r>
      <w:r w:rsidRPr="0004419C">
        <w:rPr>
          <w:rFonts w:ascii="Times New Roman" w:hAnsi="Times New Roman" w:cs="Times New Roman"/>
          <w:color w:val="000000"/>
          <w:sz w:val="24"/>
          <w:szCs w:val="24"/>
        </w:rPr>
        <w:t xml:space="preserve"> yaitu:</w:t>
      </w:r>
    </w:p>
    <w:p w14:paraId="78EF6DF2" w14:textId="2FFD75C7" w:rsidR="00775ECD" w:rsidRPr="00DC0E6C" w:rsidRDefault="00775ECD" w:rsidP="00402371">
      <w:pPr>
        <w:numPr>
          <w:ilvl w:val="0"/>
          <w:numId w:val="13"/>
        </w:numPr>
        <w:spacing w:after="0" w:line="480" w:lineRule="auto"/>
        <w:ind w:left="1276" w:hanging="425"/>
        <w:jc w:val="both"/>
        <w:rPr>
          <w:rFonts w:ascii="Times New Roman" w:hAnsi="Times New Roman" w:cs="Times New Roman"/>
          <w:sz w:val="24"/>
          <w:szCs w:val="24"/>
        </w:rPr>
      </w:pPr>
      <w:r w:rsidRPr="0004419C">
        <w:rPr>
          <w:rFonts w:ascii="Times New Roman" w:hAnsi="Times New Roman" w:cs="Times New Roman"/>
          <w:sz w:val="24"/>
          <w:szCs w:val="24"/>
        </w:rPr>
        <w:t>Meny</w:t>
      </w:r>
      <w:r w:rsidR="005E5D59" w:rsidRPr="0004419C">
        <w:rPr>
          <w:rFonts w:ascii="Times New Roman" w:hAnsi="Times New Roman" w:cs="Times New Roman"/>
          <w:sz w:val="24"/>
          <w:szCs w:val="24"/>
        </w:rPr>
        <w:t>i</w:t>
      </w:r>
      <w:r w:rsidRPr="0004419C">
        <w:rPr>
          <w:rFonts w:ascii="Times New Roman" w:hAnsi="Times New Roman" w:cs="Times New Roman"/>
          <w:sz w:val="24"/>
          <w:szCs w:val="24"/>
        </w:rPr>
        <w:t>apkan spesimen</w:t>
      </w:r>
      <w:r w:rsidR="00DC0E6C">
        <w:rPr>
          <w:rFonts w:ascii="Times New Roman" w:hAnsi="Times New Roman" w:cs="Times New Roman"/>
          <w:sz w:val="24"/>
          <w:szCs w:val="24"/>
          <w:lang w:val="en-US"/>
        </w:rPr>
        <w:t xml:space="preserve"> </w:t>
      </w:r>
      <w:r w:rsidRPr="00DC0E6C">
        <w:rPr>
          <w:rFonts w:ascii="Times New Roman" w:hAnsi="Times New Roman" w:cs="Times New Roman"/>
          <w:sz w:val="24"/>
          <w:szCs w:val="24"/>
        </w:rPr>
        <w:t xml:space="preserve">Alumunium yang telah di bagi menjadi </w:t>
      </w:r>
      <w:r w:rsidR="004A3E3A" w:rsidRPr="00DC0E6C">
        <w:rPr>
          <w:rFonts w:ascii="Times New Roman" w:hAnsi="Times New Roman" w:cs="Times New Roman"/>
          <w:sz w:val="24"/>
          <w:szCs w:val="24"/>
          <w:lang w:val="en-US"/>
        </w:rPr>
        <w:t>beberapa variasi tiap suhu</w:t>
      </w:r>
      <w:r w:rsidRPr="00DC0E6C">
        <w:rPr>
          <w:rFonts w:ascii="Times New Roman" w:hAnsi="Times New Roman" w:cs="Times New Roman"/>
          <w:sz w:val="24"/>
          <w:szCs w:val="24"/>
        </w:rPr>
        <w:t xml:space="preserve"> ini akan di lanjutkan pada tahap selanjutnya dengan metode pemanasan atau </w:t>
      </w:r>
      <w:r w:rsidRPr="00DC0E6C">
        <w:rPr>
          <w:rFonts w:ascii="Times New Roman" w:hAnsi="Times New Roman" w:cs="Times New Roman"/>
          <w:i/>
          <w:sz w:val="24"/>
          <w:szCs w:val="24"/>
        </w:rPr>
        <w:t>Heat Threatment</w:t>
      </w:r>
      <w:r w:rsidR="00046496" w:rsidRPr="00DC0E6C">
        <w:rPr>
          <w:rFonts w:ascii="Times New Roman" w:hAnsi="Times New Roman" w:cs="Times New Roman"/>
          <w:sz w:val="24"/>
          <w:szCs w:val="24"/>
        </w:rPr>
        <w:t xml:space="preserve"> dengan suhu </w:t>
      </w:r>
      <w:r w:rsidR="004A3E3A" w:rsidRPr="00DC0E6C">
        <w:rPr>
          <w:rFonts w:ascii="Times New Roman" w:hAnsi="Times New Roman" w:cs="Times New Roman"/>
          <w:sz w:val="24"/>
          <w:szCs w:val="24"/>
          <w:lang w:val="en-US"/>
        </w:rPr>
        <w:t xml:space="preserve">yang ditentukan </w:t>
      </w:r>
      <w:r w:rsidR="00550884" w:rsidRPr="00DC0E6C">
        <w:rPr>
          <w:rFonts w:ascii="Times New Roman" w:hAnsi="Times New Roman" w:cs="Times New Roman"/>
          <w:sz w:val="24"/>
          <w:szCs w:val="24"/>
        </w:rPr>
        <w:t>setelah di bersihkan dulu dari debu dan lain-lain.</w:t>
      </w:r>
    </w:p>
    <w:p w14:paraId="1459D613" w14:textId="143A21B6" w:rsidR="005445C5" w:rsidRPr="0004419C" w:rsidRDefault="00550884" w:rsidP="00402371">
      <w:pPr>
        <w:numPr>
          <w:ilvl w:val="0"/>
          <w:numId w:val="13"/>
        </w:numPr>
        <w:spacing w:after="0" w:line="480" w:lineRule="auto"/>
        <w:ind w:left="1276" w:hanging="425"/>
        <w:jc w:val="both"/>
        <w:rPr>
          <w:rFonts w:ascii="Times New Roman" w:hAnsi="Times New Roman" w:cs="Times New Roman"/>
          <w:sz w:val="24"/>
          <w:szCs w:val="24"/>
        </w:rPr>
      </w:pPr>
      <w:r w:rsidRPr="0004419C">
        <w:rPr>
          <w:rFonts w:ascii="Times New Roman" w:hAnsi="Times New Roman" w:cs="Times New Roman"/>
          <w:sz w:val="24"/>
          <w:szCs w:val="24"/>
        </w:rPr>
        <w:t>Masukan spesimen pada tungku pemanas atau oven (</w:t>
      </w:r>
      <w:r w:rsidRPr="0004419C">
        <w:rPr>
          <w:rFonts w:ascii="Times New Roman" w:hAnsi="Times New Roman" w:cs="Times New Roman"/>
          <w:i/>
          <w:sz w:val="24"/>
          <w:szCs w:val="24"/>
        </w:rPr>
        <w:t>Furnace Naber</w:t>
      </w:r>
      <w:r w:rsidRPr="0004419C">
        <w:rPr>
          <w:rFonts w:ascii="Times New Roman" w:hAnsi="Times New Roman" w:cs="Times New Roman"/>
          <w:sz w:val="24"/>
          <w:szCs w:val="24"/>
        </w:rPr>
        <w:t>). Tunggu sampai waktu yang ditentukan selesai</w:t>
      </w:r>
      <w:r w:rsidR="005445C5" w:rsidRPr="0004419C">
        <w:rPr>
          <w:rFonts w:ascii="Times New Roman" w:hAnsi="Times New Roman" w:cs="Times New Roman"/>
          <w:sz w:val="24"/>
          <w:szCs w:val="24"/>
        </w:rPr>
        <w:t>.</w:t>
      </w:r>
    </w:p>
    <w:p w14:paraId="557665CD" w14:textId="77777777" w:rsidR="005445C5" w:rsidRPr="0004419C" w:rsidRDefault="005445C5" w:rsidP="00402371">
      <w:pPr>
        <w:numPr>
          <w:ilvl w:val="0"/>
          <w:numId w:val="13"/>
        </w:numPr>
        <w:spacing w:after="0" w:line="480" w:lineRule="auto"/>
        <w:ind w:left="1276" w:hanging="425"/>
        <w:jc w:val="both"/>
        <w:rPr>
          <w:rFonts w:ascii="Times New Roman" w:hAnsi="Times New Roman" w:cs="Times New Roman"/>
          <w:sz w:val="24"/>
          <w:szCs w:val="24"/>
        </w:rPr>
      </w:pPr>
      <w:r w:rsidRPr="0004419C">
        <w:rPr>
          <w:rFonts w:ascii="Times New Roman" w:hAnsi="Times New Roman" w:cs="Times New Roman"/>
          <w:sz w:val="24"/>
          <w:szCs w:val="24"/>
        </w:rPr>
        <w:t>S</w:t>
      </w:r>
      <w:r w:rsidR="00550884" w:rsidRPr="0004419C">
        <w:rPr>
          <w:rFonts w:ascii="Times New Roman" w:hAnsi="Times New Roman" w:cs="Times New Roman"/>
          <w:sz w:val="24"/>
          <w:szCs w:val="24"/>
        </w:rPr>
        <w:t>elanjutnya</w:t>
      </w:r>
      <w:r w:rsidRPr="0004419C">
        <w:rPr>
          <w:rFonts w:ascii="Times New Roman" w:hAnsi="Times New Roman" w:cs="Times New Roman"/>
          <w:sz w:val="24"/>
          <w:szCs w:val="24"/>
        </w:rPr>
        <w:t xml:space="preserve"> keluarkan spesimen benda kerja dari tungku pemanas atau oven (</w:t>
      </w:r>
      <w:r w:rsidRPr="0004419C">
        <w:rPr>
          <w:rFonts w:ascii="Times New Roman" w:hAnsi="Times New Roman" w:cs="Times New Roman"/>
          <w:i/>
          <w:sz w:val="24"/>
          <w:szCs w:val="24"/>
        </w:rPr>
        <w:t>Furnace Naber</w:t>
      </w:r>
      <w:r w:rsidRPr="0004419C">
        <w:rPr>
          <w:rFonts w:ascii="Times New Roman" w:hAnsi="Times New Roman" w:cs="Times New Roman"/>
          <w:sz w:val="24"/>
          <w:szCs w:val="24"/>
        </w:rPr>
        <w:t>) menggunakan penjepit spesimen.</w:t>
      </w:r>
    </w:p>
    <w:p w14:paraId="5A88BA23" w14:textId="3761B491" w:rsidR="00500ECC" w:rsidRPr="00DC0E6C" w:rsidRDefault="005445C5" w:rsidP="00402371">
      <w:pPr>
        <w:numPr>
          <w:ilvl w:val="0"/>
          <w:numId w:val="13"/>
        </w:numPr>
        <w:spacing w:after="0" w:line="480" w:lineRule="auto"/>
        <w:ind w:left="1276" w:hanging="425"/>
        <w:jc w:val="both"/>
        <w:rPr>
          <w:rFonts w:ascii="Times New Roman" w:hAnsi="Times New Roman" w:cs="Times New Roman"/>
          <w:sz w:val="24"/>
          <w:szCs w:val="24"/>
        </w:rPr>
      </w:pPr>
      <w:r w:rsidRPr="0004419C">
        <w:rPr>
          <w:rFonts w:ascii="Times New Roman" w:hAnsi="Times New Roman" w:cs="Times New Roman"/>
          <w:sz w:val="24"/>
          <w:szCs w:val="24"/>
        </w:rPr>
        <w:t>L</w:t>
      </w:r>
      <w:r w:rsidR="00550884" w:rsidRPr="0004419C">
        <w:rPr>
          <w:rFonts w:ascii="Times New Roman" w:hAnsi="Times New Roman" w:cs="Times New Roman"/>
          <w:sz w:val="24"/>
          <w:szCs w:val="24"/>
        </w:rPr>
        <w:t xml:space="preserve">anjutkan pada proses pendinginan dengan metode pendingin air </w:t>
      </w:r>
      <w:r w:rsidR="00023E5A" w:rsidRPr="0004419C">
        <w:rPr>
          <w:rFonts w:ascii="Times New Roman" w:hAnsi="Times New Roman" w:cs="Times New Roman"/>
          <w:sz w:val="24"/>
          <w:szCs w:val="24"/>
          <w:lang w:val="en-US"/>
        </w:rPr>
        <w:t xml:space="preserve">putih </w:t>
      </w:r>
      <w:r w:rsidR="00046496" w:rsidRPr="0004419C">
        <w:rPr>
          <w:rFonts w:ascii="Times New Roman" w:hAnsi="Times New Roman" w:cs="Times New Roman"/>
          <w:sz w:val="24"/>
          <w:szCs w:val="24"/>
        </w:rPr>
        <w:t>selama</w:t>
      </w:r>
      <w:r w:rsidR="00550884" w:rsidRPr="0004419C">
        <w:rPr>
          <w:rFonts w:ascii="Times New Roman" w:hAnsi="Times New Roman" w:cs="Times New Roman"/>
          <w:sz w:val="24"/>
          <w:szCs w:val="24"/>
        </w:rPr>
        <w:t xml:space="preserve"> </w:t>
      </w:r>
      <w:r w:rsidR="00023E5A" w:rsidRPr="0004419C">
        <w:rPr>
          <w:rFonts w:ascii="Times New Roman" w:hAnsi="Times New Roman" w:cs="Times New Roman"/>
          <w:sz w:val="24"/>
          <w:szCs w:val="24"/>
          <w:lang w:val="en-US"/>
        </w:rPr>
        <w:t xml:space="preserve">beberapa </w:t>
      </w:r>
      <w:r w:rsidR="00550884" w:rsidRPr="0004419C">
        <w:rPr>
          <w:rFonts w:ascii="Times New Roman" w:hAnsi="Times New Roman" w:cs="Times New Roman"/>
          <w:sz w:val="24"/>
          <w:szCs w:val="24"/>
        </w:rPr>
        <w:t>menit</w:t>
      </w:r>
      <w:r w:rsidR="00023E5A" w:rsidRPr="0004419C">
        <w:rPr>
          <w:rFonts w:ascii="Times New Roman" w:hAnsi="Times New Roman" w:cs="Times New Roman"/>
          <w:sz w:val="24"/>
          <w:szCs w:val="24"/>
          <w:lang w:val="en-US"/>
        </w:rPr>
        <w:t xml:space="preserve"> sampai spesimen benar-benar netral suhunya</w:t>
      </w:r>
      <w:r w:rsidR="00550884" w:rsidRPr="0004419C">
        <w:rPr>
          <w:rFonts w:ascii="Times New Roman" w:hAnsi="Times New Roman" w:cs="Times New Roman"/>
          <w:sz w:val="24"/>
          <w:szCs w:val="24"/>
        </w:rPr>
        <w:t>.</w:t>
      </w:r>
    </w:p>
    <w:p w14:paraId="299C2EEF" w14:textId="77777777" w:rsidR="00DC0E6C" w:rsidRPr="00DC0E6C" w:rsidRDefault="00DC0E6C" w:rsidP="00DC0E6C">
      <w:pPr>
        <w:spacing w:after="0" w:line="360" w:lineRule="auto"/>
        <w:jc w:val="both"/>
        <w:rPr>
          <w:rFonts w:ascii="Times New Roman" w:hAnsi="Times New Roman" w:cs="Times New Roman"/>
          <w:sz w:val="24"/>
          <w:szCs w:val="24"/>
          <w:lang w:val="en-US"/>
        </w:rPr>
      </w:pPr>
    </w:p>
    <w:p w14:paraId="7CA621B4" w14:textId="06B222DE" w:rsidR="005445C5" w:rsidRPr="0004419C" w:rsidRDefault="005445C5" w:rsidP="00402371">
      <w:pPr>
        <w:numPr>
          <w:ilvl w:val="3"/>
          <w:numId w:val="6"/>
        </w:numPr>
        <w:spacing w:after="0" w:line="480" w:lineRule="auto"/>
        <w:ind w:left="851" w:hanging="425"/>
        <w:jc w:val="both"/>
        <w:rPr>
          <w:rFonts w:ascii="Times New Roman" w:hAnsi="Times New Roman" w:cs="Times New Roman"/>
          <w:sz w:val="24"/>
          <w:szCs w:val="24"/>
        </w:rPr>
      </w:pPr>
      <w:r w:rsidRPr="0004419C">
        <w:rPr>
          <w:rFonts w:ascii="Times New Roman" w:hAnsi="Times New Roman" w:cs="Times New Roman"/>
          <w:sz w:val="24"/>
          <w:szCs w:val="24"/>
        </w:rPr>
        <w:t>Tahap akhir</w:t>
      </w:r>
    </w:p>
    <w:p w14:paraId="0B9FB4A4" w14:textId="3C4F4FFE" w:rsidR="00D81202" w:rsidRPr="00F0037C" w:rsidRDefault="005445C5" w:rsidP="00F0037C">
      <w:pPr>
        <w:spacing w:after="0" w:line="480" w:lineRule="auto"/>
        <w:ind w:left="851" w:firstLine="420"/>
        <w:jc w:val="both"/>
        <w:rPr>
          <w:rFonts w:ascii="Times New Roman" w:hAnsi="Times New Roman" w:cs="Times New Roman"/>
          <w:color w:val="000000"/>
          <w:sz w:val="24"/>
          <w:szCs w:val="24"/>
          <w:lang w:val="en-US"/>
        </w:rPr>
      </w:pPr>
      <w:r w:rsidRPr="0004419C">
        <w:rPr>
          <w:rFonts w:ascii="Times New Roman" w:hAnsi="Times New Roman" w:cs="Times New Roman"/>
          <w:color w:val="000000"/>
          <w:sz w:val="24"/>
          <w:szCs w:val="24"/>
        </w:rPr>
        <w:t xml:space="preserve">Pada tahap terakhlr ini, hasil spesimen yang telah melalui proses </w:t>
      </w:r>
      <w:r w:rsidRPr="0004419C">
        <w:rPr>
          <w:rFonts w:ascii="Times New Roman" w:hAnsi="Times New Roman" w:cs="Times New Roman"/>
          <w:i/>
          <w:iCs/>
          <w:color w:val="000000"/>
          <w:sz w:val="24"/>
          <w:szCs w:val="24"/>
        </w:rPr>
        <w:t>heat</w:t>
      </w:r>
      <w:r w:rsidRPr="0004419C">
        <w:rPr>
          <w:rFonts w:ascii="Times New Roman" w:hAnsi="Times New Roman" w:cs="Times New Roman"/>
          <w:color w:val="000000"/>
          <w:sz w:val="24"/>
          <w:szCs w:val="24"/>
        </w:rPr>
        <w:t xml:space="preserve"> </w:t>
      </w:r>
      <w:r w:rsidRPr="0004419C">
        <w:rPr>
          <w:rFonts w:ascii="Times New Roman" w:hAnsi="Times New Roman" w:cs="Times New Roman"/>
          <w:i/>
          <w:iCs/>
          <w:color w:val="000000"/>
          <w:sz w:val="24"/>
          <w:szCs w:val="24"/>
        </w:rPr>
        <w:t xml:space="preserve">treatment </w:t>
      </w:r>
      <w:r w:rsidRPr="0004419C">
        <w:rPr>
          <w:rFonts w:ascii="Times New Roman" w:hAnsi="Times New Roman" w:cs="Times New Roman"/>
          <w:color w:val="000000"/>
          <w:sz w:val="24"/>
          <w:szCs w:val="24"/>
        </w:rPr>
        <w:t>kemudian di lanjut</w:t>
      </w:r>
      <w:r w:rsidR="00023E5A" w:rsidRPr="0004419C">
        <w:rPr>
          <w:rFonts w:ascii="Times New Roman" w:hAnsi="Times New Roman" w:cs="Times New Roman"/>
          <w:color w:val="000000"/>
          <w:sz w:val="24"/>
          <w:szCs w:val="24"/>
          <w:lang w:val="en-US"/>
        </w:rPr>
        <w:t>kan dengan</w:t>
      </w:r>
      <w:r w:rsidRPr="0004419C">
        <w:rPr>
          <w:rFonts w:ascii="Times New Roman" w:hAnsi="Times New Roman" w:cs="Times New Roman"/>
          <w:color w:val="000000"/>
          <w:sz w:val="24"/>
          <w:szCs w:val="24"/>
        </w:rPr>
        <w:t xml:space="preserve"> proses pengujian</w:t>
      </w:r>
      <w:r w:rsidR="00023E5A" w:rsidRPr="0004419C">
        <w:rPr>
          <w:rFonts w:ascii="Times New Roman" w:hAnsi="Times New Roman" w:cs="Times New Roman"/>
          <w:color w:val="000000"/>
          <w:sz w:val="24"/>
          <w:szCs w:val="24"/>
          <w:lang w:val="en-US"/>
        </w:rPr>
        <w:t xml:space="preserve"> menggunakan 3 metode uji</w:t>
      </w:r>
      <w:r w:rsidRPr="0004419C">
        <w:rPr>
          <w:rFonts w:ascii="Times New Roman" w:hAnsi="Times New Roman" w:cs="Times New Roman"/>
          <w:color w:val="000000"/>
          <w:sz w:val="24"/>
          <w:szCs w:val="24"/>
        </w:rPr>
        <w:t xml:space="preserve"> korosi, uji impak dan uj</w:t>
      </w:r>
      <w:r w:rsidR="00023E5A" w:rsidRPr="0004419C">
        <w:rPr>
          <w:rFonts w:ascii="Times New Roman" w:hAnsi="Times New Roman" w:cs="Times New Roman"/>
          <w:color w:val="000000"/>
          <w:sz w:val="24"/>
          <w:szCs w:val="24"/>
          <w:lang w:val="en-US"/>
        </w:rPr>
        <w:t>i bending</w:t>
      </w:r>
      <w:r w:rsidRPr="0004419C">
        <w:rPr>
          <w:rFonts w:ascii="Times New Roman" w:hAnsi="Times New Roman" w:cs="Times New Roman"/>
          <w:color w:val="000000"/>
          <w:sz w:val="24"/>
          <w:szCs w:val="24"/>
        </w:rPr>
        <w:t>.</w:t>
      </w:r>
    </w:p>
    <w:p w14:paraId="6672689B" w14:textId="51F920D5" w:rsidR="00F0037C" w:rsidRDefault="00F0037C" w:rsidP="002612EE">
      <w:pPr>
        <w:spacing w:after="0" w:line="360" w:lineRule="auto"/>
        <w:contextualSpacing/>
        <w:jc w:val="both"/>
        <w:rPr>
          <w:rFonts w:ascii="Times New Roman" w:hAnsi="Times New Roman" w:cs="Times New Roman"/>
          <w:b/>
          <w:color w:val="000000"/>
          <w:sz w:val="24"/>
          <w:szCs w:val="24"/>
        </w:rPr>
      </w:pPr>
    </w:p>
    <w:p w14:paraId="08E1B420" w14:textId="641ADEC0" w:rsidR="00FA4B81" w:rsidRPr="0004419C" w:rsidRDefault="005445C5" w:rsidP="00402371">
      <w:pPr>
        <w:pStyle w:val="Heading1"/>
        <w:numPr>
          <w:ilvl w:val="0"/>
          <w:numId w:val="6"/>
        </w:numPr>
        <w:spacing w:before="0" w:line="480" w:lineRule="auto"/>
        <w:ind w:left="360"/>
        <w:contextualSpacing/>
        <w:jc w:val="both"/>
      </w:pPr>
      <w:bookmarkStart w:id="131" w:name="_Toc143595223"/>
      <w:r w:rsidRPr="0004419C">
        <w:t>Metode Pengumpulan Data</w:t>
      </w:r>
      <w:bookmarkEnd w:id="131"/>
    </w:p>
    <w:p w14:paraId="55C7DA1C" w14:textId="77777777" w:rsidR="00550884" w:rsidRPr="0004419C" w:rsidRDefault="005445C5" w:rsidP="00FA4B81">
      <w:pPr>
        <w:spacing w:after="0" w:line="480" w:lineRule="auto"/>
        <w:ind w:firstLine="714"/>
        <w:jc w:val="both"/>
        <w:rPr>
          <w:rFonts w:ascii="Times New Roman" w:hAnsi="Times New Roman" w:cs="Times New Roman"/>
          <w:b/>
          <w:sz w:val="24"/>
          <w:szCs w:val="24"/>
        </w:rPr>
      </w:pPr>
      <w:r w:rsidRPr="0004419C">
        <w:rPr>
          <w:rFonts w:ascii="Times New Roman" w:hAnsi="Times New Roman" w:cs="Times New Roman"/>
          <w:color w:val="000000"/>
          <w:sz w:val="24"/>
          <w:szCs w:val="24"/>
        </w:rPr>
        <w:t>Metode-metode yang dilakukan untuk memperoleh data meliputi :</w:t>
      </w:r>
    </w:p>
    <w:p w14:paraId="6F073DA2" w14:textId="77777777" w:rsidR="005445C5" w:rsidRPr="0004419C" w:rsidRDefault="005445C5" w:rsidP="00402371">
      <w:pPr>
        <w:numPr>
          <w:ilvl w:val="0"/>
          <w:numId w:val="14"/>
        </w:numPr>
        <w:spacing w:after="0" w:line="480" w:lineRule="auto"/>
        <w:ind w:left="1134"/>
        <w:jc w:val="both"/>
        <w:rPr>
          <w:rFonts w:ascii="Times New Roman" w:hAnsi="Times New Roman" w:cs="Times New Roman"/>
          <w:sz w:val="24"/>
          <w:szCs w:val="24"/>
        </w:rPr>
      </w:pPr>
      <w:r w:rsidRPr="0004419C">
        <w:rPr>
          <w:rFonts w:ascii="Times New Roman" w:hAnsi="Times New Roman" w:cs="Times New Roman"/>
          <w:color w:val="000000"/>
          <w:sz w:val="24"/>
          <w:szCs w:val="24"/>
        </w:rPr>
        <w:t>Observasi</w:t>
      </w:r>
    </w:p>
    <w:p w14:paraId="03D46B6A" w14:textId="723057C6" w:rsidR="00FA4B81" w:rsidRPr="0004419C" w:rsidRDefault="005445C5" w:rsidP="00037DA7">
      <w:pPr>
        <w:spacing w:after="0" w:line="480" w:lineRule="auto"/>
        <w:ind w:left="1134"/>
        <w:jc w:val="both"/>
        <w:rPr>
          <w:rFonts w:ascii="Times New Roman" w:hAnsi="Times New Roman" w:cs="Times New Roman"/>
          <w:iCs/>
          <w:color w:val="000000"/>
          <w:sz w:val="24"/>
          <w:szCs w:val="24"/>
        </w:rPr>
      </w:pPr>
      <w:r w:rsidRPr="0004419C">
        <w:rPr>
          <w:rFonts w:ascii="Times New Roman" w:hAnsi="Times New Roman" w:cs="Times New Roman"/>
          <w:color w:val="000000"/>
          <w:sz w:val="24"/>
          <w:szCs w:val="24"/>
        </w:rPr>
        <w:t>Observasi dil</w:t>
      </w:r>
      <w:r w:rsidR="000F267E" w:rsidRPr="0004419C">
        <w:rPr>
          <w:rFonts w:ascii="Times New Roman" w:hAnsi="Times New Roman" w:cs="Times New Roman"/>
          <w:color w:val="000000"/>
          <w:sz w:val="24"/>
          <w:szCs w:val="24"/>
          <w:lang w:val="en-US"/>
        </w:rPr>
        <w:t>a</w:t>
      </w:r>
      <w:r w:rsidRPr="0004419C">
        <w:rPr>
          <w:rFonts w:ascii="Times New Roman" w:hAnsi="Times New Roman" w:cs="Times New Roman"/>
          <w:color w:val="000000"/>
          <w:sz w:val="24"/>
          <w:szCs w:val="24"/>
        </w:rPr>
        <w:t xml:space="preserve">kukan di Laboratorium Material Teknik Mesin, Fakultas Teknik dan Ilnu Komputer Universitas Pancasakti meliputi tentang bagaimana pengaruh variasi media pendingin pada proses </w:t>
      </w:r>
      <w:r w:rsidRPr="0004419C">
        <w:rPr>
          <w:rFonts w:ascii="Times New Roman" w:hAnsi="Times New Roman" w:cs="Times New Roman"/>
          <w:i/>
          <w:iCs/>
          <w:color w:val="000000"/>
          <w:sz w:val="24"/>
          <w:szCs w:val="24"/>
        </w:rPr>
        <w:t>Heat Threatmen</w:t>
      </w:r>
      <w:r w:rsidRPr="0004419C">
        <w:rPr>
          <w:rFonts w:ascii="Times New Roman" w:hAnsi="Times New Roman" w:cs="Times New Roman"/>
          <w:iCs/>
          <w:color w:val="000000"/>
          <w:sz w:val="24"/>
          <w:szCs w:val="24"/>
        </w:rPr>
        <w:t>.</w:t>
      </w:r>
    </w:p>
    <w:p w14:paraId="495A0E7A" w14:textId="77777777" w:rsidR="00534243" w:rsidRPr="0004419C" w:rsidRDefault="00534243" w:rsidP="00F0037C">
      <w:pPr>
        <w:spacing w:after="0" w:line="360" w:lineRule="auto"/>
        <w:ind w:left="1134"/>
        <w:jc w:val="both"/>
        <w:rPr>
          <w:rFonts w:ascii="Times New Roman" w:hAnsi="Times New Roman" w:cs="Times New Roman"/>
          <w:iCs/>
          <w:color w:val="000000"/>
          <w:sz w:val="24"/>
          <w:szCs w:val="24"/>
        </w:rPr>
      </w:pPr>
    </w:p>
    <w:p w14:paraId="072962DB" w14:textId="77777777" w:rsidR="00550884" w:rsidRPr="0004419C" w:rsidRDefault="00516361" w:rsidP="00402371">
      <w:pPr>
        <w:numPr>
          <w:ilvl w:val="0"/>
          <w:numId w:val="14"/>
        </w:numPr>
        <w:spacing w:after="0" w:line="480" w:lineRule="auto"/>
        <w:ind w:left="1134"/>
        <w:jc w:val="both"/>
        <w:rPr>
          <w:rFonts w:ascii="Times New Roman" w:hAnsi="Times New Roman" w:cs="Times New Roman"/>
          <w:sz w:val="24"/>
          <w:szCs w:val="24"/>
        </w:rPr>
      </w:pPr>
      <w:r w:rsidRPr="0004419C">
        <w:rPr>
          <w:rFonts w:ascii="Times New Roman" w:hAnsi="Times New Roman" w:cs="Times New Roman"/>
          <w:sz w:val="24"/>
          <w:szCs w:val="24"/>
        </w:rPr>
        <w:t>Eksperimen</w:t>
      </w:r>
    </w:p>
    <w:p w14:paraId="6EEFA8BB" w14:textId="194BEAE6" w:rsidR="000F267E" w:rsidRDefault="00516361" w:rsidP="00F0037C">
      <w:pPr>
        <w:spacing w:after="0" w:line="480" w:lineRule="auto"/>
        <w:ind w:left="1134"/>
        <w:jc w:val="both"/>
        <w:rPr>
          <w:rFonts w:ascii="Times New Roman" w:hAnsi="Times New Roman" w:cs="Times New Roman"/>
          <w:color w:val="000000"/>
          <w:sz w:val="24"/>
          <w:szCs w:val="24"/>
          <w:lang w:val="en-US"/>
        </w:rPr>
      </w:pPr>
      <w:r w:rsidRPr="0004419C">
        <w:rPr>
          <w:rFonts w:ascii="Times New Roman" w:hAnsi="Times New Roman" w:cs="Times New Roman"/>
          <w:color w:val="000000"/>
          <w:sz w:val="24"/>
          <w:szCs w:val="24"/>
        </w:rPr>
        <w:t>Setelah melakukan observasi pada hasil diatas, maka dilakukan eksperinen pengelasan dengan metode bentuk bevel single-V Groove Butt Joint 45º untuk mengetahui kekuatan mekanik pengelasan pada alumunium alloy 5083 dan alumunium alloy 6061.</w:t>
      </w:r>
    </w:p>
    <w:p w14:paraId="107F3A25" w14:textId="77777777" w:rsidR="00F0037C" w:rsidRPr="00F0037C" w:rsidRDefault="00F0037C" w:rsidP="00F0037C">
      <w:pPr>
        <w:spacing w:after="0" w:line="360" w:lineRule="auto"/>
        <w:jc w:val="both"/>
        <w:rPr>
          <w:rFonts w:ascii="Times New Roman" w:hAnsi="Times New Roman" w:cs="Times New Roman"/>
          <w:color w:val="000000"/>
          <w:sz w:val="24"/>
          <w:szCs w:val="24"/>
          <w:lang w:val="en-US"/>
        </w:rPr>
      </w:pPr>
    </w:p>
    <w:p w14:paraId="06EB9633" w14:textId="77777777" w:rsidR="001A26D3" w:rsidRDefault="001A26D3" w:rsidP="00402371">
      <w:pPr>
        <w:pStyle w:val="Heading1"/>
        <w:numPr>
          <w:ilvl w:val="0"/>
          <w:numId w:val="6"/>
        </w:numPr>
        <w:spacing w:before="0" w:line="480" w:lineRule="auto"/>
        <w:ind w:left="360"/>
        <w:jc w:val="both"/>
      </w:pPr>
      <w:bookmarkStart w:id="132" w:name="_Toc143595224"/>
      <w:r>
        <w:t>Tahapan peneliitian</w:t>
      </w:r>
      <w:bookmarkEnd w:id="132"/>
    </w:p>
    <w:p w14:paraId="06335932" w14:textId="7E716292" w:rsidR="00550884" w:rsidRPr="001A26D3" w:rsidRDefault="001A26D3" w:rsidP="001A26D3">
      <w:pPr>
        <w:spacing w:after="0" w:line="480" w:lineRule="auto"/>
        <w:ind w:firstLine="720"/>
        <w:jc w:val="both"/>
        <w:rPr>
          <w:rFonts w:ascii="Times New Roman" w:hAnsi="Times New Roman" w:cs="Times New Roman"/>
          <w:sz w:val="24"/>
        </w:rPr>
      </w:pPr>
      <w:r w:rsidRPr="001A26D3">
        <w:rPr>
          <w:rFonts w:ascii="Times New Roman" w:hAnsi="Times New Roman" w:cs="Times New Roman"/>
          <w:sz w:val="24"/>
        </w:rPr>
        <w:t xml:space="preserve">Tahapan penelitian </w:t>
      </w:r>
      <w:r w:rsidR="00516361" w:rsidRPr="001A26D3">
        <w:rPr>
          <w:rFonts w:ascii="Times New Roman" w:hAnsi="Times New Roman" w:cs="Times New Roman"/>
          <w:sz w:val="24"/>
        </w:rPr>
        <w:t>yang di</w:t>
      </w:r>
      <w:r w:rsidR="00F238A6" w:rsidRPr="001A26D3">
        <w:rPr>
          <w:rFonts w:ascii="Times New Roman" w:hAnsi="Times New Roman" w:cs="Times New Roman"/>
          <w:sz w:val="24"/>
          <w:lang w:val="en-US"/>
        </w:rPr>
        <w:t>g</w:t>
      </w:r>
      <w:r w:rsidR="00516361" w:rsidRPr="001A26D3">
        <w:rPr>
          <w:rFonts w:ascii="Times New Roman" w:hAnsi="Times New Roman" w:cs="Times New Roman"/>
          <w:sz w:val="24"/>
        </w:rPr>
        <w:t>unaka</w:t>
      </w:r>
      <w:r w:rsidRPr="001A26D3">
        <w:rPr>
          <w:rFonts w:ascii="Times New Roman" w:hAnsi="Times New Roman" w:cs="Times New Roman"/>
          <w:sz w:val="24"/>
        </w:rPr>
        <w:t xml:space="preserve">n dalam pengambilan data adalah </w:t>
      </w:r>
      <w:r w:rsidR="00516361" w:rsidRPr="001A26D3">
        <w:rPr>
          <w:rFonts w:ascii="Times New Roman" w:hAnsi="Times New Roman" w:cs="Times New Roman"/>
          <w:sz w:val="24"/>
        </w:rPr>
        <w:t>sebagai berikut :</w:t>
      </w:r>
    </w:p>
    <w:p w14:paraId="7AF19373" w14:textId="1E33DEE2" w:rsidR="005949AE" w:rsidRPr="0004419C" w:rsidRDefault="005949AE" w:rsidP="00402371">
      <w:pPr>
        <w:numPr>
          <w:ilvl w:val="0"/>
          <w:numId w:val="15"/>
        </w:numPr>
        <w:spacing w:after="0" w:line="480" w:lineRule="auto"/>
        <w:ind w:left="0" w:firstLine="720"/>
        <w:jc w:val="both"/>
        <w:rPr>
          <w:rFonts w:ascii="Times New Roman" w:hAnsi="Times New Roman" w:cs="Times New Roman"/>
          <w:sz w:val="24"/>
          <w:szCs w:val="24"/>
        </w:rPr>
      </w:pPr>
      <w:r w:rsidRPr="0004419C">
        <w:rPr>
          <w:rFonts w:ascii="Times New Roman" w:hAnsi="Times New Roman" w:cs="Times New Roman"/>
          <w:color w:val="000000"/>
          <w:sz w:val="24"/>
          <w:szCs w:val="24"/>
        </w:rPr>
        <w:t>Mempersiapkan alat dan</w:t>
      </w:r>
      <w:r w:rsidR="001A26D3">
        <w:rPr>
          <w:rFonts w:ascii="Times New Roman" w:hAnsi="Times New Roman" w:cs="Times New Roman"/>
          <w:color w:val="000000"/>
          <w:sz w:val="24"/>
          <w:szCs w:val="24"/>
        </w:rPr>
        <w:t xml:space="preserve"> spesimen</w:t>
      </w:r>
      <w:r w:rsidRPr="0004419C">
        <w:rPr>
          <w:rFonts w:ascii="Times New Roman" w:hAnsi="Times New Roman" w:cs="Times New Roman"/>
          <w:color w:val="000000"/>
          <w:sz w:val="24"/>
          <w:szCs w:val="24"/>
        </w:rPr>
        <w:t xml:space="preserve"> bahan pengujian</w:t>
      </w:r>
      <w:r w:rsidR="001A26D3">
        <w:rPr>
          <w:rFonts w:ascii="Times New Roman" w:hAnsi="Times New Roman" w:cs="Times New Roman"/>
          <w:color w:val="000000"/>
          <w:sz w:val="24"/>
          <w:szCs w:val="24"/>
        </w:rPr>
        <w:t>.</w:t>
      </w:r>
    </w:p>
    <w:p w14:paraId="20B29D23" w14:textId="45DCE1AD" w:rsidR="005949AE" w:rsidRPr="001A26D3" w:rsidRDefault="005949AE" w:rsidP="00402371">
      <w:pPr>
        <w:numPr>
          <w:ilvl w:val="0"/>
          <w:numId w:val="15"/>
        </w:numPr>
        <w:spacing w:after="0" w:line="480" w:lineRule="auto"/>
        <w:ind w:left="1440" w:hanging="720"/>
        <w:jc w:val="both"/>
        <w:rPr>
          <w:rFonts w:ascii="Times New Roman" w:hAnsi="Times New Roman" w:cs="Times New Roman"/>
          <w:sz w:val="24"/>
          <w:szCs w:val="24"/>
        </w:rPr>
      </w:pPr>
      <w:r w:rsidRPr="0004419C">
        <w:rPr>
          <w:rFonts w:ascii="Times New Roman" w:hAnsi="Times New Roman" w:cs="Times New Roman"/>
          <w:color w:val="000000"/>
          <w:sz w:val="24"/>
          <w:szCs w:val="24"/>
        </w:rPr>
        <w:t>Proses pembuatan spesimen</w:t>
      </w:r>
      <w:r w:rsidR="000B285E">
        <w:rPr>
          <w:rFonts w:ascii="Times New Roman" w:hAnsi="Times New Roman" w:cs="Times New Roman"/>
          <w:color w:val="000000"/>
          <w:sz w:val="24"/>
          <w:szCs w:val="24"/>
        </w:rPr>
        <w:t>, menggunakan Alumunium Alloy 5083 dan Alumunium Alloy 6061.</w:t>
      </w:r>
    </w:p>
    <w:p w14:paraId="5EDF7C37" w14:textId="1523A432" w:rsidR="001A26D3" w:rsidRPr="0004419C" w:rsidRDefault="001A26D3" w:rsidP="00402371">
      <w:pPr>
        <w:numPr>
          <w:ilvl w:val="0"/>
          <w:numId w:val="15"/>
        </w:numPr>
        <w:spacing w:after="0" w:line="480" w:lineRule="auto"/>
        <w:ind w:left="1440" w:hanging="720"/>
        <w:jc w:val="both"/>
        <w:rPr>
          <w:rFonts w:ascii="Times New Roman" w:hAnsi="Times New Roman" w:cs="Times New Roman"/>
          <w:sz w:val="24"/>
          <w:szCs w:val="24"/>
        </w:rPr>
      </w:pPr>
      <w:r>
        <w:rPr>
          <w:rFonts w:ascii="Times New Roman" w:hAnsi="Times New Roman" w:cs="Times New Roman"/>
          <w:color w:val="000000"/>
          <w:sz w:val="24"/>
          <w:szCs w:val="24"/>
        </w:rPr>
        <w:t xml:space="preserve">Uji Komposisi </w:t>
      </w:r>
      <w:r w:rsidR="000B285E">
        <w:rPr>
          <w:rFonts w:ascii="Times New Roman" w:hAnsi="Times New Roman" w:cs="Times New Roman"/>
          <w:color w:val="000000"/>
          <w:sz w:val="24"/>
          <w:szCs w:val="24"/>
        </w:rPr>
        <w:t>material Alumunium Alloy 5083 dan Alumunium Alloy 6061.</w:t>
      </w:r>
    </w:p>
    <w:p w14:paraId="7F431304" w14:textId="2D9540F4" w:rsidR="005949AE" w:rsidRPr="0004419C" w:rsidRDefault="005949AE" w:rsidP="00402371">
      <w:pPr>
        <w:numPr>
          <w:ilvl w:val="0"/>
          <w:numId w:val="15"/>
        </w:numPr>
        <w:spacing w:after="0" w:line="480" w:lineRule="auto"/>
        <w:ind w:left="1440" w:hanging="720"/>
        <w:jc w:val="both"/>
        <w:rPr>
          <w:rFonts w:ascii="Times New Roman" w:hAnsi="Times New Roman" w:cs="Times New Roman"/>
          <w:sz w:val="24"/>
          <w:szCs w:val="24"/>
        </w:rPr>
      </w:pPr>
      <w:r w:rsidRPr="0004419C">
        <w:rPr>
          <w:rFonts w:ascii="Times New Roman" w:hAnsi="Times New Roman" w:cs="Times New Roman"/>
          <w:color w:val="000000"/>
          <w:sz w:val="24"/>
          <w:szCs w:val="24"/>
        </w:rPr>
        <w:lastRenderedPageBreak/>
        <w:t xml:space="preserve">Proses </w:t>
      </w:r>
      <w:r w:rsidRPr="0004419C">
        <w:rPr>
          <w:rFonts w:ascii="Times New Roman" w:hAnsi="Times New Roman" w:cs="Times New Roman"/>
          <w:i/>
          <w:color w:val="000000"/>
          <w:sz w:val="24"/>
          <w:szCs w:val="24"/>
        </w:rPr>
        <w:t>Heat Threatment</w:t>
      </w:r>
      <w:r w:rsidR="001A26D3">
        <w:rPr>
          <w:rFonts w:ascii="Times New Roman" w:hAnsi="Times New Roman" w:cs="Times New Roman"/>
          <w:color w:val="000000"/>
          <w:sz w:val="24"/>
          <w:szCs w:val="24"/>
        </w:rPr>
        <w:t>, menggunakan suhu dan waktu (200℃) 20 menit, (250℃) 25 menit, dan (275℃) 25 menit.</w:t>
      </w:r>
    </w:p>
    <w:p w14:paraId="4B3D6F59" w14:textId="65D2F019" w:rsidR="005949AE" w:rsidRPr="0004419C" w:rsidRDefault="005949AE" w:rsidP="00402371">
      <w:pPr>
        <w:numPr>
          <w:ilvl w:val="0"/>
          <w:numId w:val="15"/>
        </w:numPr>
        <w:spacing w:after="0" w:line="480" w:lineRule="auto"/>
        <w:ind w:left="1440" w:hanging="720"/>
        <w:jc w:val="both"/>
        <w:rPr>
          <w:rFonts w:ascii="Times New Roman" w:hAnsi="Times New Roman" w:cs="Times New Roman"/>
          <w:sz w:val="24"/>
          <w:szCs w:val="24"/>
        </w:rPr>
      </w:pPr>
      <w:r w:rsidRPr="0004419C">
        <w:rPr>
          <w:rFonts w:ascii="Times New Roman" w:hAnsi="Times New Roman" w:cs="Times New Roman"/>
          <w:color w:val="000000"/>
          <w:sz w:val="24"/>
          <w:szCs w:val="24"/>
        </w:rPr>
        <w:t>Pengujian men</w:t>
      </w:r>
      <w:r w:rsidR="000B285E">
        <w:rPr>
          <w:rFonts w:ascii="Times New Roman" w:hAnsi="Times New Roman" w:cs="Times New Roman"/>
          <w:color w:val="000000"/>
          <w:sz w:val="24"/>
          <w:szCs w:val="24"/>
        </w:rPr>
        <w:t xml:space="preserve">ggunakan tiga metode yaitu (uji </w:t>
      </w:r>
      <w:r w:rsidR="000B285E">
        <w:rPr>
          <w:rFonts w:ascii="Times New Roman" w:hAnsi="Times New Roman" w:cs="Times New Roman"/>
          <w:i/>
          <w:color w:val="000000"/>
          <w:sz w:val="24"/>
          <w:szCs w:val="24"/>
        </w:rPr>
        <w:t>impact</w:t>
      </w:r>
      <w:r w:rsidR="000B285E">
        <w:rPr>
          <w:rFonts w:ascii="Times New Roman" w:hAnsi="Times New Roman" w:cs="Times New Roman"/>
          <w:color w:val="000000"/>
          <w:sz w:val="24"/>
          <w:szCs w:val="24"/>
        </w:rPr>
        <w:t>, uji bending, dan uji korosi).</w:t>
      </w:r>
    </w:p>
    <w:p w14:paraId="7DF3464F" w14:textId="3D38ACCB" w:rsidR="00F0037C" w:rsidRPr="000B285E" w:rsidRDefault="005949AE" w:rsidP="00402371">
      <w:pPr>
        <w:numPr>
          <w:ilvl w:val="0"/>
          <w:numId w:val="15"/>
        </w:numPr>
        <w:spacing w:after="0" w:line="480" w:lineRule="auto"/>
        <w:ind w:left="1440" w:hanging="720"/>
        <w:jc w:val="both"/>
        <w:rPr>
          <w:rFonts w:ascii="Times New Roman" w:hAnsi="Times New Roman" w:cs="Times New Roman"/>
          <w:sz w:val="24"/>
          <w:szCs w:val="24"/>
        </w:rPr>
      </w:pPr>
      <w:r w:rsidRPr="0004419C">
        <w:rPr>
          <w:rFonts w:ascii="Times New Roman" w:hAnsi="Times New Roman" w:cs="Times New Roman"/>
          <w:color w:val="000000"/>
          <w:sz w:val="24"/>
          <w:szCs w:val="24"/>
        </w:rPr>
        <w:t>Mengumpulkan dan mencatat semua data hasil dari pengujian</w:t>
      </w:r>
      <w:r w:rsidR="000B285E">
        <w:rPr>
          <w:rFonts w:ascii="Times New Roman" w:hAnsi="Times New Roman" w:cs="Times New Roman"/>
          <w:color w:val="000000"/>
          <w:sz w:val="24"/>
          <w:szCs w:val="24"/>
        </w:rPr>
        <w:t xml:space="preserve"> yang telah dilalui.</w:t>
      </w:r>
    </w:p>
    <w:p w14:paraId="2BDE587D" w14:textId="77777777" w:rsidR="000B285E" w:rsidRPr="000B285E" w:rsidRDefault="000B285E" w:rsidP="000B285E">
      <w:pPr>
        <w:spacing w:after="0" w:line="360" w:lineRule="auto"/>
        <w:ind w:left="720"/>
        <w:jc w:val="both"/>
        <w:rPr>
          <w:rFonts w:ascii="Times New Roman" w:hAnsi="Times New Roman" w:cs="Times New Roman"/>
          <w:sz w:val="24"/>
          <w:szCs w:val="24"/>
        </w:rPr>
      </w:pPr>
    </w:p>
    <w:p w14:paraId="4249B453" w14:textId="4D50FC29" w:rsidR="000B285E" w:rsidRPr="000B285E" w:rsidRDefault="000B285E" w:rsidP="000B285E">
      <w:pPr>
        <w:pStyle w:val="Heading2"/>
        <w:numPr>
          <w:ilvl w:val="0"/>
          <w:numId w:val="0"/>
        </w:numPr>
        <w:spacing w:before="0" w:line="480" w:lineRule="auto"/>
        <w:ind w:firstLine="720"/>
        <w:jc w:val="both"/>
      </w:pPr>
      <w:bookmarkStart w:id="133" w:name="_Toc142555292"/>
      <w:bookmarkStart w:id="134" w:name="_Toc143251296"/>
      <w:bookmarkStart w:id="135" w:name="_Toc143595225"/>
      <w:r w:rsidRPr="0004419C">
        <w:rPr>
          <w:lang w:val="en-US"/>
        </w:rPr>
        <w:t>T</w:t>
      </w:r>
      <w:r w:rsidRPr="0004419C">
        <w:t xml:space="preserve">abel 3.4 </w:t>
      </w:r>
      <w:r>
        <w:rPr>
          <w:lang w:val="en-US"/>
        </w:rPr>
        <w:t>Tabel</w:t>
      </w:r>
      <w:r w:rsidRPr="0004419C">
        <w:t xml:space="preserve"> Hasil </w:t>
      </w:r>
      <w:r>
        <w:rPr>
          <w:lang w:val="en-US"/>
        </w:rPr>
        <w:t xml:space="preserve">Rata-Rata </w:t>
      </w:r>
      <w:r w:rsidRPr="0004419C">
        <w:t>Pengujian</w:t>
      </w:r>
      <w:r>
        <w:rPr>
          <w:lang w:val="en-US"/>
        </w:rPr>
        <w:t xml:space="preserve"> Laju</w:t>
      </w:r>
      <w:r w:rsidRPr="0004419C">
        <w:t xml:space="preserve"> Korosi</w:t>
      </w:r>
      <w:bookmarkEnd w:id="133"/>
      <w:bookmarkEnd w:id="134"/>
      <w:bookmarkEnd w:id="135"/>
    </w:p>
    <w:tbl>
      <w:tblPr>
        <w:tblStyle w:val="TableGrid"/>
        <w:tblW w:w="0" w:type="auto"/>
        <w:tblInd w:w="959" w:type="dxa"/>
        <w:tblLook w:val="04A0" w:firstRow="1" w:lastRow="0" w:firstColumn="1" w:lastColumn="0" w:noHBand="0" w:noVBand="1"/>
      </w:tblPr>
      <w:tblGrid>
        <w:gridCol w:w="587"/>
        <w:gridCol w:w="1781"/>
        <w:gridCol w:w="2508"/>
      </w:tblGrid>
      <w:tr w:rsidR="005949AE" w:rsidRPr="0004419C" w14:paraId="24EBB50D" w14:textId="77777777" w:rsidTr="007A6AA1">
        <w:trPr>
          <w:trHeight w:val="538"/>
        </w:trPr>
        <w:tc>
          <w:tcPr>
            <w:tcW w:w="587" w:type="dxa"/>
          </w:tcPr>
          <w:p w14:paraId="4B7FA00B" w14:textId="77777777" w:rsidR="005949AE" w:rsidRPr="0004419C" w:rsidRDefault="00803DE4" w:rsidP="00534243">
            <w:pPr>
              <w:spacing w:line="480" w:lineRule="auto"/>
              <w:jc w:val="center"/>
              <w:rPr>
                <w:rFonts w:ascii="Times New Roman" w:hAnsi="Times New Roman" w:cs="Times New Roman"/>
                <w:sz w:val="24"/>
                <w:szCs w:val="24"/>
              </w:rPr>
            </w:pPr>
            <w:r w:rsidRPr="0004419C">
              <w:rPr>
                <w:rFonts w:ascii="Times New Roman" w:hAnsi="Times New Roman" w:cs="Times New Roman"/>
                <w:sz w:val="24"/>
                <w:szCs w:val="24"/>
              </w:rPr>
              <w:t>No</w:t>
            </w:r>
          </w:p>
        </w:tc>
        <w:tc>
          <w:tcPr>
            <w:tcW w:w="1781" w:type="dxa"/>
          </w:tcPr>
          <w:p w14:paraId="7A2B999D" w14:textId="23D36C6F" w:rsidR="005949AE" w:rsidRPr="0004419C" w:rsidRDefault="00803DE4" w:rsidP="00534243">
            <w:pPr>
              <w:spacing w:line="480" w:lineRule="auto"/>
              <w:jc w:val="center"/>
              <w:rPr>
                <w:rFonts w:ascii="Times New Roman" w:hAnsi="Times New Roman" w:cs="Times New Roman"/>
                <w:sz w:val="24"/>
                <w:szCs w:val="24"/>
                <w:lang w:val="en-US"/>
              </w:rPr>
            </w:pPr>
            <w:r w:rsidRPr="0004419C">
              <w:rPr>
                <w:rFonts w:ascii="Times New Roman" w:hAnsi="Times New Roman" w:cs="Times New Roman"/>
                <w:sz w:val="24"/>
                <w:szCs w:val="24"/>
              </w:rPr>
              <w:t>Spesimen</w:t>
            </w:r>
          </w:p>
        </w:tc>
        <w:tc>
          <w:tcPr>
            <w:tcW w:w="2508" w:type="dxa"/>
          </w:tcPr>
          <w:p w14:paraId="75B11125" w14:textId="1D89DF4E" w:rsidR="005949AE" w:rsidRPr="0004419C" w:rsidRDefault="00534243" w:rsidP="00534243">
            <w:pPr>
              <w:spacing w:line="48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Rata-Rata Laju Korosi</w:t>
            </w:r>
          </w:p>
        </w:tc>
      </w:tr>
      <w:tr w:rsidR="007A6AA1" w:rsidRPr="0004419C" w14:paraId="19831CB4" w14:textId="77777777" w:rsidTr="00F0037C">
        <w:trPr>
          <w:trHeight w:val="522"/>
        </w:trPr>
        <w:tc>
          <w:tcPr>
            <w:tcW w:w="587" w:type="dxa"/>
            <w:vAlign w:val="center"/>
          </w:tcPr>
          <w:p w14:paraId="4A01821D" w14:textId="2982420A" w:rsidR="007A6AA1" w:rsidRPr="0004419C" w:rsidRDefault="00F0037C" w:rsidP="00F0037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781" w:type="dxa"/>
            <w:vAlign w:val="center"/>
          </w:tcPr>
          <w:p w14:paraId="36E967F4" w14:textId="78BA5E66" w:rsidR="007A6AA1" w:rsidRPr="0004419C" w:rsidRDefault="007A6AA1" w:rsidP="00F0037C">
            <w:pPr>
              <w:spacing w:line="48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RAW</w:t>
            </w:r>
          </w:p>
        </w:tc>
        <w:tc>
          <w:tcPr>
            <w:tcW w:w="2508" w:type="dxa"/>
            <w:vAlign w:val="center"/>
          </w:tcPr>
          <w:p w14:paraId="3345D82E" w14:textId="6B02FB41" w:rsidR="007A6AA1" w:rsidRPr="0004419C" w:rsidRDefault="007A6AA1" w:rsidP="00F0037C">
            <w:pPr>
              <w:spacing w:line="48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0,118</w:t>
            </w:r>
          </w:p>
        </w:tc>
      </w:tr>
      <w:tr w:rsidR="007A6AA1" w:rsidRPr="0004419C" w14:paraId="6E1CFE95" w14:textId="77777777" w:rsidTr="00F0037C">
        <w:trPr>
          <w:trHeight w:val="522"/>
        </w:trPr>
        <w:tc>
          <w:tcPr>
            <w:tcW w:w="587" w:type="dxa"/>
            <w:vAlign w:val="center"/>
          </w:tcPr>
          <w:p w14:paraId="6D01FD64" w14:textId="0EFB8C9C" w:rsidR="007A6AA1" w:rsidRPr="0004419C" w:rsidRDefault="00F0037C" w:rsidP="00F0037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781" w:type="dxa"/>
            <w:vAlign w:val="center"/>
          </w:tcPr>
          <w:p w14:paraId="0062DEA4" w14:textId="3F2FFBE2" w:rsidR="007A6AA1" w:rsidRPr="0004419C" w:rsidRDefault="007A6AA1" w:rsidP="00F0037C">
            <w:pPr>
              <w:spacing w:line="48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200</w:t>
            </w:r>
          </w:p>
        </w:tc>
        <w:tc>
          <w:tcPr>
            <w:tcW w:w="2508" w:type="dxa"/>
            <w:vAlign w:val="center"/>
          </w:tcPr>
          <w:p w14:paraId="6C03F00C" w14:textId="7E429AB6" w:rsidR="007A6AA1" w:rsidRPr="0004419C" w:rsidRDefault="007A6AA1" w:rsidP="00F0037C">
            <w:pPr>
              <w:spacing w:line="48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0,126</w:t>
            </w:r>
          </w:p>
        </w:tc>
      </w:tr>
      <w:tr w:rsidR="007A6AA1" w:rsidRPr="0004419C" w14:paraId="31E64EDB" w14:textId="77777777" w:rsidTr="00F0037C">
        <w:trPr>
          <w:trHeight w:val="538"/>
        </w:trPr>
        <w:tc>
          <w:tcPr>
            <w:tcW w:w="587" w:type="dxa"/>
            <w:vAlign w:val="center"/>
          </w:tcPr>
          <w:p w14:paraId="14121F35" w14:textId="3F8CD8C7" w:rsidR="007A6AA1" w:rsidRPr="0004419C" w:rsidRDefault="00F0037C" w:rsidP="00F0037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781" w:type="dxa"/>
            <w:vAlign w:val="center"/>
          </w:tcPr>
          <w:p w14:paraId="1643E9AE" w14:textId="459C27D2" w:rsidR="007A6AA1" w:rsidRPr="0004419C" w:rsidRDefault="007A6AA1" w:rsidP="00F0037C">
            <w:pPr>
              <w:spacing w:line="48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250</w:t>
            </w:r>
          </w:p>
        </w:tc>
        <w:tc>
          <w:tcPr>
            <w:tcW w:w="2508" w:type="dxa"/>
            <w:vAlign w:val="center"/>
          </w:tcPr>
          <w:p w14:paraId="46687F3E" w14:textId="03D759C2" w:rsidR="007A6AA1" w:rsidRPr="0004419C" w:rsidRDefault="007A6AA1" w:rsidP="00F0037C">
            <w:pPr>
              <w:spacing w:line="48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0,118</w:t>
            </w:r>
          </w:p>
        </w:tc>
      </w:tr>
      <w:tr w:rsidR="007A6AA1" w:rsidRPr="0004419C" w14:paraId="65F47CBA" w14:textId="77777777" w:rsidTr="000B285E">
        <w:trPr>
          <w:trHeight w:val="332"/>
        </w:trPr>
        <w:tc>
          <w:tcPr>
            <w:tcW w:w="587" w:type="dxa"/>
            <w:vAlign w:val="center"/>
          </w:tcPr>
          <w:p w14:paraId="2C24506D" w14:textId="5A69C407" w:rsidR="007A6AA1" w:rsidRPr="0004419C" w:rsidRDefault="00F0037C" w:rsidP="00F0037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781" w:type="dxa"/>
            <w:vAlign w:val="center"/>
          </w:tcPr>
          <w:p w14:paraId="082E327A" w14:textId="4B3C0956" w:rsidR="007A6AA1" w:rsidRPr="0004419C" w:rsidRDefault="007A6AA1" w:rsidP="00F0037C">
            <w:pPr>
              <w:spacing w:line="48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275</w:t>
            </w:r>
          </w:p>
        </w:tc>
        <w:tc>
          <w:tcPr>
            <w:tcW w:w="2508" w:type="dxa"/>
            <w:vAlign w:val="center"/>
          </w:tcPr>
          <w:p w14:paraId="6F5333BB" w14:textId="79D8229D" w:rsidR="007A6AA1" w:rsidRPr="0004419C" w:rsidRDefault="007A6AA1" w:rsidP="00F0037C">
            <w:pPr>
              <w:spacing w:line="48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0,134</w:t>
            </w:r>
          </w:p>
        </w:tc>
      </w:tr>
    </w:tbl>
    <w:p w14:paraId="3B607C9E" w14:textId="77777777" w:rsidR="00F0037C" w:rsidRDefault="00F0037C" w:rsidP="00F0037C">
      <w:pPr>
        <w:spacing w:after="0" w:line="360" w:lineRule="auto"/>
        <w:jc w:val="both"/>
        <w:rPr>
          <w:rFonts w:ascii="Times New Roman" w:hAnsi="Times New Roman" w:cs="Times New Roman"/>
          <w:sz w:val="24"/>
          <w:szCs w:val="24"/>
          <w:lang w:val="en-US"/>
        </w:rPr>
      </w:pPr>
    </w:p>
    <w:p w14:paraId="3978D434" w14:textId="77777777" w:rsidR="00FF0417" w:rsidRDefault="00FF0417">
      <w:pPr>
        <w:rPr>
          <w:rFonts w:ascii="Times New Roman" w:eastAsiaTheme="majorEastAsia" w:hAnsi="Times New Roman" w:cs="Times New Roman"/>
          <w:b/>
          <w:bCs/>
          <w:sz w:val="24"/>
          <w:szCs w:val="24"/>
        </w:rPr>
      </w:pPr>
      <w:bookmarkStart w:id="136" w:name="_Toc142555293"/>
      <w:r>
        <w:rPr>
          <w:rFonts w:cs="Times New Roman"/>
          <w:szCs w:val="24"/>
        </w:rPr>
        <w:br w:type="page"/>
      </w:r>
    </w:p>
    <w:p w14:paraId="69ABB0B6" w14:textId="5BD29A5D" w:rsidR="00AE2DCB" w:rsidRPr="000B285E" w:rsidRDefault="000B285E" w:rsidP="000B285E">
      <w:pPr>
        <w:pStyle w:val="Heading2"/>
        <w:numPr>
          <w:ilvl w:val="0"/>
          <w:numId w:val="0"/>
        </w:numPr>
        <w:spacing w:before="0" w:line="480" w:lineRule="auto"/>
        <w:ind w:firstLine="720"/>
        <w:jc w:val="both"/>
      </w:pPr>
      <w:bookmarkStart w:id="137" w:name="_Toc143251297"/>
      <w:bookmarkStart w:id="138" w:name="_Toc143595226"/>
      <w:r w:rsidRPr="0004419C">
        <w:rPr>
          <w:rFonts w:cs="Times New Roman"/>
          <w:szCs w:val="24"/>
        </w:rPr>
        <w:lastRenderedPageBreak/>
        <w:t xml:space="preserve">Tabel 3.5 Lembar Hasil Pengujian </w:t>
      </w:r>
      <w:r w:rsidRPr="0004419C">
        <w:rPr>
          <w:rFonts w:cs="Times New Roman"/>
          <w:szCs w:val="24"/>
          <w:lang w:val="en-US"/>
        </w:rPr>
        <w:t>Bending</w:t>
      </w:r>
      <w:bookmarkEnd w:id="136"/>
      <w:bookmarkEnd w:id="137"/>
      <w:bookmarkEnd w:id="138"/>
    </w:p>
    <w:tbl>
      <w:tblPr>
        <w:tblStyle w:val="TableGrid"/>
        <w:tblW w:w="9299" w:type="dxa"/>
        <w:tblInd w:w="-686" w:type="dxa"/>
        <w:tblLook w:val="04A0" w:firstRow="1" w:lastRow="0" w:firstColumn="1" w:lastColumn="0" w:noHBand="0" w:noVBand="1"/>
      </w:tblPr>
      <w:tblGrid>
        <w:gridCol w:w="612"/>
        <w:gridCol w:w="1906"/>
        <w:gridCol w:w="1253"/>
        <w:gridCol w:w="1134"/>
        <w:gridCol w:w="1134"/>
        <w:gridCol w:w="1134"/>
        <w:gridCol w:w="2126"/>
      </w:tblGrid>
      <w:tr w:rsidR="00060C94" w:rsidRPr="0004419C" w14:paraId="4F6BE6D5" w14:textId="3675370D" w:rsidTr="00060C94">
        <w:tc>
          <w:tcPr>
            <w:tcW w:w="612" w:type="dxa"/>
            <w:vAlign w:val="center"/>
          </w:tcPr>
          <w:p w14:paraId="787A6E86" w14:textId="77777777" w:rsidR="008E15A1" w:rsidRPr="0004419C" w:rsidRDefault="008E15A1" w:rsidP="007C443D">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No</w:t>
            </w:r>
          </w:p>
        </w:tc>
        <w:tc>
          <w:tcPr>
            <w:tcW w:w="1906" w:type="dxa"/>
            <w:vAlign w:val="center"/>
          </w:tcPr>
          <w:p w14:paraId="0BEEF4C8" w14:textId="772D9D97" w:rsidR="008E15A1" w:rsidRPr="0004419C" w:rsidRDefault="008E15A1" w:rsidP="007C443D">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lang w:val="en-US"/>
              </w:rPr>
              <w:t xml:space="preserve">Variasi </w:t>
            </w:r>
            <w:r w:rsidRPr="0004419C">
              <w:rPr>
                <w:rFonts w:ascii="Times New Roman" w:hAnsi="Times New Roman" w:cs="Times New Roman"/>
                <w:sz w:val="24"/>
                <w:szCs w:val="24"/>
              </w:rPr>
              <w:t>Spesimen</w:t>
            </w:r>
          </w:p>
        </w:tc>
        <w:tc>
          <w:tcPr>
            <w:tcW w:w="1253" w:type="dxa"/>
            <w:vAlign w:val="center"/>
          </w:tcPr>
          <w:p w14:paraId="693157EC" w14:textId="765A50D5" w:rsidR="008E15A1" w:rsidRPr="0004419C" w:rsidRDefault="008E15A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Tebal (mm)</w:t>
            </w:r>
          </w:p>
        </w:tc>
        <w:tc>
          <w:tcPr>
            <w:tcW w:w="1134" w:type="dxa"/>
            <w:vAlign w:val="center"/>
          </w:tcPr>
          <w:p w14:paraId="2506EC93" w14:textId="42FC1B62" w:rsidR="008E15A1" w:rsidRPr="0004419C" w:rsidRDefault="008E15A1" w:rsidP="007C443D">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L</w:t>
            </w:r>
            <w:r w:rsidRPr="0004419C">
              <w:rPr>
                <w:rFonts w:ascii="Times New Roman" w:hAnsi="Times New Roman" w:cs="Times New Roman"/>
                <w:sz w:val="24"/>
                <w:szCs w:val="24"/>
                <w:lang w:val="en-US"/>
              </w:rPr>
              <w:t>ebar</w:t>
            </w:r>
            <w:r w:rsidRPr="0004419C">
              <w:rPr>
                <w:rFonts w:ascii="Times New Roman" w:hAnsi="Times New Roman" w:cs="Times New Roman"/>
                <w:sz w:val="24"/>
                <w:szCs w:val="24"/>
              </w:rPr>
              <w:t xml:space="preserve"> (mm)</w:t>
            </w:r>
          </w:p>
        </w:tc>
        <w:tc>
          <w:tcPr>
            <w:tcW w:w="1134" w:type="dxa"/>
            <w:vAlign w:val="center"/>
          </w:tcPr>
          <w:p w14:paraId="15AE9633" w14:textId="5FD95E66" w:rsidR="008E15A1" w:rsidRPr="0004419C" w:rsidRDefault="008E15A1" w:rsidP="007C443D">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lang w:val="en-US"/>
              </w:rPr>
              <w:t>Pmax</w:t>
            </w:r>
            <w:r w:rsidRPr="0004419C">
              <w:rPr>
                <w:rFonts w:ascii="Times New Roman" w:hAnsi="Times New Roman" w:cs="Times New Roman"/>
                <w:sz w:val="24"/>
                <w:szCs w:val="24"/>
              </w:rPr>
              <w:t xml:space="preserve"> (</w:t>
            </w:r>
            <w:r w:rsidRPr="0004419C">
              <w:rPr>
                <w:rFonts w:ascii="Times New Roman" w:hAnsi="Times New Roman" w:cs="Times New Roman"/>
                <w:sz w:val="24"/>
                <w:szCs w:val="24"/>
                <w:lang w:val="en-US"/>
              </w:rPr>
              <w:t>KN</w:t>
            </w:r>
            <w:r w:rsidRPr="0004419C">
              <w:rPr>
                <w:rFonts w:ascii="Times New Roman" w:hAnsi="Times New Roman" w:cs="Times New Roman"/>
                <w:sz w:val="24"/>
                <w:szCs w:val="24"/>
              </w:rPr>
              <w:t>)</w:t>
            </w:r>
          </w:p>
        </w:tc>
        <w:tc>
          <w:tcPr>
            <w:tcW w:w="1134" w:type="dxa"/>
            <w:vAlign w:val="center"/>
          </w:tcPr>
          <w:p w14:paraId="65C4F15A" w14:textId="2FF3B5C2" w:rsidR="008E15A1" w:rsidRPr="0004419C" w:rsidRDefault="008E15A1" w:rsidP="007C443D">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lang w:val="en-US"/>
              </w:rPr>
              <w:t>Defleksi</w:t>
            </w:r>
            <w:r w:rsidRPr="0004419C">
              <w:rPr>
                <w:rFonts w:ascii="Times New Roman" w:hAnsi="Times New Roman" w:cs="Times New Roman"/>
                <w:sz w:val="24"/>
                <w:szCs w:val="24"/>
              </w:rPr>
              <w:t xml:space="preserve"> (mm)</w:t>
            </w:r>
          </w:p>
        </w:tc>
        <w:tc>
          <w:tcPr>
            <w:tcW w:w="2126" w:type="dxa"/>
          </w:tcPr>
          <w:p w14:paraId="49CDAB77" w14:textId="3B8C4F0C" w:rsidR="008E15A1" w:rsidRPr="0004419C" w:rsidRDefault="00060C94"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Tegangan Bending (MPa)</w:t>
            </w:r>
          </w:p>
        </w:tc>
      </w:tr>
      <w:tr w:rsidR="00060C94" w:rsidRPr="0004419C" w14:paraId="4BD3AEC7" w14:textId="7237C17B" w:rsidTr="00060C94">
        <w:tc>
          <w:tcPr>
            <w:tcW w:w="612" w:type="dxa"/>
            <w:vAlign w:val="center"/>
          </w:tcPr>
          <w:p w14:paraId="79834ABF" w14:textId="77777777" w:rsidR="008E15A1" w:rsidRPr="0004419C" w:rsidRDefault="008E15A1" w:rsidP="007C443D">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1</w:t>
            </w:r>
          </w:p>
        </w:tc>
        <w:tc>
          <w:tcPr>
            <w:tcW w:w="1906" w:type="dxa"/>
            <w:vAlign w:val="center"/>
          </w:tcPr>
          <w:p w14:paraId="3CD78BA1" w14:textId="61208BFF" w:rsidR="008E15A1" w:rsidRPr="0004419C" w:rsidRDefault="008E15A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RAW_1</w:t>
            </w:r>
          </w:p>
        </w:tc>
        <w:tc>
          <w:tcPr>
            <w:tcW w:w="1253" w:type="dxa"/>
            <w:vAlign w:val="center"/>
          </w:tcPr>
          <w:p w14:paraId="34147E46" w14:textId="2E17B7F8"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6.16</w:t>
            </w:r>
          </w:p>
        </w:tc>
        <w:tc>
          <w:tcPr>
            <w:tcW w:w="1134" w:type="dxa"/>
            <w:vAlign w:val="center"/>
          </w:tcPr>
          <w:p w14:paraId="113D14A8" w14:textId="14112399"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19.60</w:t>
            </w:r>
          </w:p>
        </w:tc>
        <w:tc>
          <w:tcPr>
            <w:tcW w:w="1134" w:type="dxa"/>
            <w:vAlign w:val="center"/>
          </w:tcPr>
          <w:p w14:paraId="6F4E209C" w14:textId="708F7221" w:rsidR="008E15A1" w:rsidRPr="0004419C" w:rsidRDefault="00F55101" w:rsidP="007C443D">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lang w:val="en-US"/>
              </w:rPr>
              <w:t>0.74</w:t>
            </w:r>
          </w:p>
        </w:tc>
        <w:tc>
          <w:tcPr>
            <w:tcW w:w="1134" w:type="dxa"/>
            <w:vAlign w:val="center"/>
          </w:tcPr>
          <w:p w14:paraId="2345E7A0" w14:textId="7A2171FA"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2.30</w:t>
            </w:r>
          </w:p>
        </w:tc>
        <w:tc>
          <w:tcPr>
            <w:tcW w:w="2126" w:type="dxa"/>
          </w:tcPr>
          <w:p w14:paraId="60066FF0" w14:textId="59C36604"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59.70</w:t>
            </w:r>
          </w:p>
        </w:tc>
      </w:tr>
      <w:tr w:rsidR="00060C94" w:rsidRPr="0004419C" w14:paraId="0DC99352" w14:textId="72012586" w:rsidTr="00060C94">
        <w:tc>
          <w:tcPr>
            <w:tcW w:w="612" w:type="dxa"/>
            <w:vAlign w:val="center"/>
          </w:tcPr>
          <w:p w14:paraId="12E4F757" w14:textId="77777777" w:rsidR="008E15A1" w:rsidRPr="0004419C" w:rsidRDefault="008E15A1" w:rsidP="007C443D">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2</w:t>
            </w:r>
          </w:p>
        </w:tc>
        <w:tc>
          <w:tcPr>
            <w:tcW w:w="1906" w:type="dxa"/>
            <w:vAlign w:val="center"/>
          </w:tcPr>
          <w:p w14:paraId="74F17F6C" w14:textId="2CE3C062" w:rsidR="008E15A1" w:rsidRPr="0004419C" w:rsidRDefault="008E15A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RAW_2</w:t>
            </w:r>
          </w:p>
        </w:tc>
        <w:tc>
          <w:tcPr>
            <w:tcW w:w="1253" w:type="dxa"/>
            <w:vAlign w:val="center"/>
          </w:tcPr>
          <w:p w14:paraId="6FB242A0" w14:textId="31CAEA3C"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6.50</w:t>
            </w:r>
          </w:p>
        </w:tc>
        <w:tc>
          <w:tcPr>
            <w:tcW w:w="1134" w:type="dxa"/>
            <w:vAlign w:val="center"/>
          </w:tcPr>
          <w:p w14:paraId="24B2DFA6" w14:textId="31BE28DB"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21.94</w:t>
            </w:r>
          </w:p>
        </w:tc>
        <w:tc>
          <w:tcPr>
            <w:tcW w:w="1134" w:type="dxa"/>
            <w:vAlign w:val="center"/>
          </w:tcPr>
          <w:p w14:paraId="7D3AAFF4" w14:textId="6732186C" w:rsidR="008E15A1" w:rsidRPr="0004419C" w:rsidRDefault="00F55101" w:rsidP="007C443D">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lang w:val="en-US"/>
              </w:rPr>
              <w:t>0.97</w:t>
            </w:r>
          </w:p>
        </w:tc>
        <w:tc>
          <w:tcPr>
            <w:tcW w:w="1134" w:type="dxa"/>
            <w:vAlign w:val="center"/>
          </w:tcPr>
          <w:p w14:paraId="4F7D1CE0" w14:textId="0FFA9350"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2.27</w:t>
            </w:r>
          </w:p>
        </w:tc>
        <w:tc>
          <w:tcPr>
            <w:tcW w:w="2126" w:type="dxa"/>
          </w:tcPr>
          <w:p w14:paraId="31096FA1" w14:textId="690AD9CF"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62.79</w:t>
            </w:r>
          </w:p>
        </w:tc>
      </w:tr>
      <w:tr w:rsidR="00060C94" w:rsidRPr="0004419C" w14:paraId="5C746DEA" w14:textId="520C4755" w:rsidTr="00060C94">
        <w:tc>
          <w:tcPr>
            <w:tcW w:w="612" w:type="dxa"/>
            <w:vAlign w:val="center"/>
          </w:tcPr>
          <w:p w14:paraId="09257162" w14:textId="77777777" w:rsidR="008E15A1" w:rsidRPr="0004419C" w:rsidRDefault="008E15A1" w:rsidP="007C443D">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3</w:t>
            </w:r>
          </w:p>
        </w:tc>
        <w:tc>
          <w:tcPr>
            <w:tcW w:w="1906" w:type="dxa"/>
            <w:vAlign w:val="center"/>
          </w:tcPr>
          <w:p w14:paraId="7C7B5FBD" w14:textId="21EFF68B" w:rsidR="008E15A1" w:rsidRPr="0004419C" w:rsidRDefault="008E15A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RAW_3</w:t>
            </w:r>
          </w:p>
        </w:tc>
        <w:tc>
          <w:tcPr>
            <w:tcW w:w="1253" w:type="dxa"/>
            <w:vAlign w:val="center"/>
          </w:tcPr>
          <w:p w14:paraId="2414DD22" w14:textId="0C91C6D2"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6.54</w:t>
            </w:r>
          </w:p>
        </w:tc>
        <w:tc>
          <w:tcPr>
            <w:tcW w:w="1134" w:type="dxa"/>
            <w:vAlign w:val="center"/>
          </w:tcPr>
          <w:p w14:paraId="4F742469" w14:textId="5DE8C767"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21.48</w:t>
            </w:r>
          </w:p>
        </w:tc>
        <w:tc>
          <w:tcPr>
            <w:tcW w:w="1134" w:type="dxa"/>
            <w:vAlign w:val="center"/>
          </w:tcPr>
          <w:p w14:paraId="35A5BFCA" w14:textId="4636A8F0" w:rsidR="008E15A1" w:rsidRPr="0004419C" w:rsidRDefault="00F55101" w:rsidP="007C443D">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lang w:val="en-US"/>
              </w:rPr>
              <w:t>0.89</w:t>
            </w:r>
          </w:p>
        </w:tc>
        <w:tc>
          <w:tcPr>
            <w:tcW w:w="1134" w:type="dxa"/>
            <w:vAlign w:val="center"/>
          </w:tcPr>
          <w:p w14:paraId="32BB7496" w14:textId="036DA0E7"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2.09</w:t>
            </w:r>
          </w:p>
        </w:tc>
        <w:tc>
          <w:tcPr>
            <w:tcW w:w="2126" w:type="dxa"/>
          </w:tcPr>
          <w:p w14:paraId="3C196B89" w14:textId="49870DB0"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58.12</w:t>
            </w:r>
          </w:p>
        </w:tc>
      </w:tr>
      <w:tr w:rsidR="00060C94" w:rsidRPr="0004419C" w14:paraId="7A9D7E4A" w14:textId="363F3093" w:rsidTr="00060C94">
        <w:tc>
          <w:tcPr>
            <w:tcW w:w="612" w:type="dxa"/>
            <w:vAlign w:val="center"/>
          </w:tcPr>
          <w:p w14:paraId="79A99886" w14:textId="77777777" w:rsidR="008E15A1" w:rsidRPr="0004419C" w:rsidRDefault="008E15A1" w:rsidP="007C443D">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4</w:t>
            </w:r>
          </w:p>
        </w:tc>
        <w:tc>
          <w:tcPr>
            <w:tcW w:w="1906" w:type="dxa"/>
            <w:vAlign w:val="center"/>
          </w:tcPr>
          <w:p w14:paraId="7A4D49CF" w14:textId="58671B5F" w:rsidR="008E15A1" w:rsidRPr="0004419C" w:rsidRDefault="008E15A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200_1</w:t>
            </w:r>
          </w:p>
        </w:tc>
        <w:tc>
          <w:tcPr>
            <w:tcW w:w="1253" w:type="dxa"/>
            <w:vAlign w:val="center"/>
          </w:tcPr>
          <w:p w14:paraId="0215713B" w14:textId="57243D9B"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6.74</w:t>
            </w:r>
          </w:p>
        </w:tc>
        <w:tc>
          <w:tcPr>
            <w:tcW w:w="1134" w:type="dxa"/>
            <w:vAlign w:val="center"/>
          </w:tcPr>
          <w:p w14:paraId="0BA58E9F" w14:textId="3B596CD1"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22.20</w:t>
            </w:r>
          </w:p>
        </w:tc>
        <w:tc>
          <w:tcPr>
            <w:tcW w:w="1134" w:type="dxa"/>
            <w:vAlign w:val="center"/>
          </w:tcPr>
          <w:p w14:paraId="695D275A" w14:textId="70B05DDF" w:rsidR="008E15A1" w:rsidRPr="0004419C" w:rsidRDefault="00F55101" w:rsidP="007C443D">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lang w:val="en-US"/>
              </w:rPr>
              <w:t>1.50</w:t>
            </w:r>
          </w:p>
        </w:tc>
        <w:tc>
          <w:tcPr>
            <w:tcW w:w="1134" w:type="dxa"/>
            <w:vAlign w:val="center"/>
          </w:tcPr>
          <w:p w14:paraId="35BBA45E" w14:textId="0F4F1F14"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8.87</w:t>
            </w:r>
          </w:p>
        </w:tc>
        <w:tc>
          <w:tcPr>
            <w:tcW w:w="2126" w:type="dxa"/>
          </w:tcPr>
          <w:p w14:paraId="31374E05" w14:textId="415AA997"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89.24</w:t>
            </w:r>
          </w:p>
        </w:tc>
      </w:tr>
      <w:tr w:rsidR="00060C94" w:rsidRPr="0004419C" w14:paraId="3E82ADB5" w14:textId="31B8EEC2" w:rsidTr="00060C94">
        <w:tc>
          <w:tcPr>
            <w:tcW w:w="612" w:type="dxa"/>
            <w:vAlign w:val="center"/>
          </w:tcPr>
          <w:p w14:paraId="0702DC6A" w14:textId="77777777" w:rsidR="008E15A1" w:rsidRPr="0004419C" w:rsidRDefault="008E15A1" w:rsidP="007C443D">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5</w:t>
            </w:r>
          </w:p>
        </w:tc>
        <w:tc>
          <w:tcPr>
            <w:tcW w:w="1906" w:type="dxa"/>
            <w:vAlign w:val="center"/>
          </w:tcPr>
          <w:p w14:paraId="13CE87FB" w14:textId="741A1969" w:rsidR="008E15A1" w:rsidRPr="0004419C" w:rsidRDefault="008E15A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200_2</w:t>
            </w:r>
          </w:p>
        </w:tc>
        <w:tc>
          <w:tcPr>
            <w:tcW w:w="1253" w:type="dxa"/>
            <w:vAlign w:val="center"/>
          </w:tcPr>
          <w:p w14:paraId="754367DF" w14:textId="27801A2D"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6.44</w:t>
            </w:r>
          </w:p>
        </w:tc>
        <w:tc>
          <w:tcPr>
            <w:tcW w:w="1134" w:type="dxa"/>
            <w:vAlign w:val="center"/>
          </w:tcPr>
          <w:p w14:paraId="35F4BEFD" w14:textId="35B9DD94"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20.76</w:t>
            </w:r>
          </w:p>
        </w:tc>
        <w:tc>
          <w:tcPr>
            <w:tcW w:w="1134" w:type="dxa"/>
            <w:vAlign w:val="center"/>
          </w:tcPr>
          <w:p w14:paraId="094FB5D2" w14:textId="025AD44A"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1.05</w:t>
            </w:r>
          </w:p>
        </w:tc>
        <w:tc>
          <w:tcPr>
            <w:tcW w:w="1134" w:type="dxa"/>
            <w:vAlign w:val="center"/>
          </w:tcPr>
          <w:p w14:paraId="51FEFED2" w14:textId="1DAFC0A2"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4.27</w:t>
            </w:r>
          </w:p>
        </w:tc>
        <w:tc>
          <w:tcPr>
            <w:tcW w:w="2126" w:type="dxa"/>
          </w:tcPr>
          <w:p w14:paraId="1EAC5342" w14:textId="10171263"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73.17</w:t>
            </w:r>
          </w:p>
        </w:tc>
      </w:tr>
      <w:tr w:rsidR="00060C94" w:rsidRPr="0004419C" w14:paraId="12BB60F8" w14:textId="5402C917" w:rsidTr="00060C94">
        <w:tc>
          <w:tcPr>
            <w:tcW w:w="612" w:type="dxa"/>
            <w:vAlign w:val="center"/>
          </w:tcPr>
          <w:p w14:paraId="364ED66A" w14:textId="77777777" w:rsidR="008E15A1" w:rsidRPr="0004419C" w:rsidRDefault="008E15A1" w:rsidP="007C443D">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6</w:t>
            </w:r>
          </w:p>
        </w:tc>
        <w:tc>
          <w:tcPr>
            <w:tcW w:w="1906" w:type="dxa"/>
            <w:vAlign w:val="center"/>
          </w:tcPr>
          <w:p w14:paraId="09847C4C" w14:textId="4A8893A5" w:rsidR="008E15A1" w:rsidRPr="0004419C" w:rsidRDefault="008E15A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200_3</w:t>
            </w:r>
          </w:p>
        </w:tc>
        <w:tc>
          <w:tcPr>
            <w:tcW w:w="1253" w:type="dxa"/>
            <w:vAlign w:val="center"/>
          </w:tcPr>
          <w:p w14:paraId="3AA136A4" w14:textId="6BC45031"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6.40</w:t>
            </w:r>
          </w:p>
        </w:tc>
        <w:tc>
          <w:tcPr>
            <w:tcW w:w="1134" w:type="dxa"/>
            <w:vAlign w:val="center"/>
          </w:tcPr>
          <w:p w14:paraId="55BA12E9" w14:textId="21895194"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21.92</w:t>
            </w:r>
          </w:p>
        </w:tc>
        <w:tc>
          <w:tcPr>
            <w:tcW w:w="1134" w:type="dxa"/>
            <w:vAlign w:val="center"/>
          </w:tcPr>
          <w:p w14:paraId="5E744C9C" w14:textId="3DDAD6D9"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1.23</w:t>
            </w:r>
          </w:p>
        </w:tc>
        <w:tc>
          <w:tcPr>
            <w:tcW w:w="1134" w:type="dxa"/>
            <w:vAlign w:val="center"/>
          </w:tcPr>
          <w:p w14:paraId="2EABDFF4" w14:textId="1B1D8319"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5.06</w:t>
            </w:r>
          </w:p>
        </w:tc>
        <w:tc>
          <w:tcPr>
            <w:tcW w:w="2126" w:type="dxa"/>
          </w:tcPr>
          <w:p w14:paraId="09E96774" w14:textId="1358AE2B"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82.20</w:t>
            </w:r>
          </w:p>
        </w:tc>
      </w:tr>
      <w:tr w:rsidR="00060C94" w:rsidRPr="0004419C" w14:paraId="33622F36" w14:textId="5A32766D" w:rsidTr="00060C94">
        <w:tc>
          <w:tcPr>
            <w:tcW w:w="612" w:type="dxa"/>
            <w:vAlign w:val="center"/>
          </w:tcPr>
          <w:p w14:paraId="3983CEF4" w14:textId="77777777" w:rsidR="008E15A1" w:rsidRPr="0004419C" w:rsidRDefault="008E15A1" w:rsidP="007C443D">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7</w:t>
            </w:r>
          </w:p>
        </w:tc>
        <w:tc>
          <w:tcPr>
            <w:tcW w:w="1906" w:type="dxa"/>
            <w:vAlign w:val="center"/>
          </w:tcPr>
          <w:p w14:paraId="10A73DB6" w14:textId="3DAC4891" w:rsidR="008E15A1" w:rsidRPr="0004419C" w:rsidRDefault="008E15A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250_1</w:t>
            </w:r>
          </w:p>
        </w:tc>
        <w:tc>
          <w:tcPr>
            <w:tcW w:w="1253" w:type="dxa"/>
            <w:vAlign w:val="center"/>
          </w:tcPr>
          <w:p w14:paraId="7AF72523" w14:textId="5744F722"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6.84</w:t>
            </w:r>
          </w:p>
        </w:tc>
        <w:tc>
          <w:tcPr>
            <w:tcW w:w="1134" w:type="dxa"/>
            <w:vAlign w:val="center"/>
          </w:tcPr>
          <w:p w14:paraId="7658AE7E" w14:textId="14A5D381"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20.80</w:t>
            </w:r>
          </w:p>
        </w:tc>
        <w:tc>
          <w:tcPr>
            <w:tcW w:w="1134" w:type="dxa"/>
            <w:vAlign w:val="center"/>
          </w:tcPr>
          <w:p w14:paraId="432AFE80" w14:textId="1955E214"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0.92</w:t>
            </w:r>
          </w:p>
        </w:tc>
        <w:tc>
          <w:tcPr>
            <w:tcW w:w="1134" w:type="dxa"/>
            <w:vAlign w:val="center"/>
          </w:tcPr>
          <w:p w14:paraId="63724F89" w14:textId="14BCA410"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3.63</w:t>
            </w:r>
          </w:p>
        </w:tc>
        <w:tc>
          <w:tcPr>
            <w:tcW w:w="2126" w:type="dxa"/>
          </w:tcPr>
          <w:p w14:paraId="5CF610A8" w14:textId="66272A8A"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56.72</w:t>
            </w:r>
          </w:p>
        </w:tc>
      </w:tr>
      <w:tr w:rsidR="00060C94" w:rsidRPr="0004419C" w14:paraId="39611E2F" w14:textId="66E9EDCC" w:rsidTr="00060C94">
        <w:tc>
          <w:tcPr>
            <w:tcW w:w="612" w:type="dxa"/>
            <w:vAlign w:val="center"/>
          </w:tcPr>
          <w:p w14:paraId="58B9E86F" w14:textId="77777777" w:rsidR="008E15A1" w:rsidRPr="0004419C" w:rsidRDefault="008E15A1" w:rsidP="007C443D">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8</w:t>
            </w:r>
          </w:p>
        </w:tc>
        <w:tc>
          <w:tcPr>
            <w:tcW w:w="1906" w:type="dxa"/>
            <w:vAlign w:val="center"/>
          </w:tcPr>
          <w:p w14:paraId="6F16BE8B" w14:textId="55F412F2" w:rsidR="008E15A1" w:rsidRPr="0004419C" w:rsidRDefault="008E15A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250_2</w:t>
            </w:r>
          </w:p>
        </w:tc>
        <w:tc>
          <w:tcPr>
            <w:tcW w:w="1253" w:type="dxa"/>
            <w:vAlign w:val="center"/>
          </w:tcPr>
          <w:p w14:paraId="5698BAA1" w14:textId="10CC2C08"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6.68</w:t>
            </w:r>
          </w:p>
        </w:tc>
        <w:tc>
          <w:tcPr>
            <w:tcW w:w="1134" w:type="dxa"/>
            <w:vAlign w:val="center"/>
          </w:tcPr>
          <w:p w14:paraId="3C3C8E20" w14:textId="75A369B1"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22.68</w:t>
            </w:r>
          </w:p>
        </w:tc>
        <w:tc>
          <w:tcPr>
            <w:tcW w:w="1134" w:type="dxa"/>
            <w:vAlign w:val="center"/>
          </w:tcPr>
          <w:p w14:paraId="7A254115" w14:textId="3453006B"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1.09</w:t>
            </w:r>
          </w:p>
        </w:tc>
        <w:tc>
          <w:tcPr>
            <w:tcW w:w="1134" w:type="dxa"/>
            <w:vAlign w:val="center"/>
          </w:tcPr>
          <w:p w14:paraId="023EAC35" w14:textId="2CD0CBE2"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3.54</w:t>
            </w:r>
          </w:p>
        </w:tc>
        <w:tc>
          <w:tcPr>
            <w:tcW w:w="2126" w:type="dxa"/>
          </w:tcPr>
          <w:p w14:paraId="3754931C" w14:textId="170925A8"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64.62</w:t>
            </w:r>
          </w:p>
        </w:tc>
      </w:tr>
      <w:tr w:rsidR="00F55101" w:rsidRPr="0004419C" w14:paraId="0F3EA2C6" w14:textId="77777777" w:rsidTr="00060C94">
        <w:tc>
          <w:tcPr>
            <w:tcW w:w="612" w:type="dxa"/>
            <w:vAlign w:val="center"/>
          </w:tcPr>
          <w:p w14:paraId="5C9026F3" w14:textId="712E66B0" w:rsidR="008E15A1" w:rsidRPr="0004419C" w:rsidRDefault="008E15A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9</w:t>
            </w:r>
          </w:p>
        </w:tc>
        <w:tc>
          <w:tcPr>
            <w:tcW w:w="1906" w:type="dxa"/>
            <w:vAlign w:val="center"/>
          </w:tcPr>
          <w:p w14:paraId="21332C1E" w14:textId="224C374B" w:rsidR="008E15A1" w:rsidRPr="0004419C" w:rsidRDefault="008E15A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250_3</w:t>
            </w:r>
          </w:p>
        </w:tc>
        <w:tc>
          <w:tcPr>
            <w:tcW w:w="1253" w:type="dxa"/>
            <w:vAlign w:val="center"/>
          </w:tcPr>
          <w:p w14:paraId="43304DB2" w14:textId="378CC20A"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6.66</w:t>
            </w:r>
          </w:p>
        </w:tc>
        <w:tc>
          <w:tcPr>
            <w:tcW w:w="1134" w:type="dxa"/>
            <w:vAlign w:val="center"/>
          </w:tcPr>
          <w:p w14:paraId="2F21747D" w14:textId="750EDF5C"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21.30</w:t>
            </w:r>
          </w:p>
        </w:tc>
        <w:tc>
          <w:tcPr>
            <w:tcW w:w="1134" w:type="dxa"/>
            <w:vAlign w:val="center"/>
          </w:tcPr>
          <w:p w14:paraId="317EBC8C" w14:textId="5A9C47DD"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1.07</w:t>
            </w:r>
          </w:p>
        </w:tc>
        <w:tc>
          <w:tcPr>
            <w:tcW w:w="1134" w:type="dxa"/>
            <w:vAlign w:val="center"/>
          </w:tcPr>
          <w:p w14:paraId="6614183B" w14:textId="31ACF290"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2.94</w:t>
            </w:r>
          </w:p>
        </w:tc>
        <w:tc>
          <w:tcPr>
            <w:tcW w:w="2126" w:type="dxa"/>
          </w:tcPr>
          <w:p w14:paraId="2BF27351" w14:textId="621ECAD9"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67.95</w:t>
            </w:r>
          </w:p>
        </w:tc>
      </w:tr>
      <w:tr w:rsidR="00F55101" w:rsidRPr="0004419C" w14:paraId="359CEBF0" w14:textId="77777777" w:rsidTr="00060C94">
        <w:tc>
          <w:tcPr>
            <w:tcW w:w="612" w:type="dxa"/>
            <w:vAlign w:val="center"/>
          </w:tcPr>
          <w:p w14:paraId="7858D972" w14:textId="0939AE61" w:rsidR="008E15A1" w:rsidRPr="0004419C" w:rsidRDefault="008E15A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10</w:t>
            </w:r>
          </w:p>
        </w:tc>
        <w:tc>
          <w:tcPr>
            <w:tcW w:w="1906" w:type="dxa"/>
            <w:vAlign w:val="center"/>
          </w:tcPr>
          <w:p w14:paraId="039AE1A1" w14:textId="5C82180B" w:rsidR="008E15A1" w:rsidRPr="0004419C" w:rsidRDefault="008E15A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275_1</w:t>
            </w:r>
          </w:p>
        </w:tc>
        <w:tc>
          <w:tcPr>
            <w:tcW w:w="1253" w:type="dxa"/>
            <w:vAlign w:val="center"/>
          </w:tcPr>
          <w:p w14:paraId="67CE90AA" w14:textId="760CC085"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6.82</w:t>
            </w:r>
          </w:p>
        </w:tc>
        <w:tc>
          <w:tcPr>
            <w:tcW w:w="1134" w:type="dxa"/>
            <w:vAlign w:val="center"/>
          </w:tcPr>
          <w:p w14:paraId="7A90A5EB" w14:textId="3A189288"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21.76</w:t>
            </w:r>
          </w:p>
        </w:tc>
        <w:tc>
          <w:tcPr>
            <w:tcW w:w="1134" w:type="dxa"/>
            <w:vAlign w:val="center"/>
          </w:tcPr>
          <w:p w14:paraId="1A3A123F" w14:textId="5E1FB89B"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1.76</w:t>
            </w:r>
          </w:p>
        </w:tc>
        <w:tc>
          <w:tcPr>
            <w:tcW w:w="1134" w:type="dxa"/>
            <w:vAlign w:val="center"/>
          </w:tcPr>
          <w:p w14:paraId="40DAC7B0" w14:textId="47A3EDB6"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11.55</w:t>
            </w:r>
          </w:p>
        </w:tc>
        <w:tc>
          <w:tcPr>
            <w:tcW w:w="2126" w:type="dxa"/>
          </w:tcPr>
          <w:p w14:paraId="242B8BBF" w14:textId="06B189E9"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104.34</w:t>
            </w:r>
          </w:p>
        </w:tc>
      </w:tr>
      <w:tr w:rsidR="00F55101" w:rsidRPr="0004419C" w14:paraId="21D892E6" w14:textId="77777777" w:rsidTr="00060C94">
        <w:tc>
          <w:tcPr>
            <w:tcW w:w="612" w:type="dxa"/>
            <w:vAlign w:val="center"/>
          </w:tcPr>
          <w:p w14:paraId="46768915" w14:textId="275829C3" w:rsidR="008E15A1" w:rsidRPr="0004419C" w:rsidRDefault="008E15A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11</w:t>
            </w:r>
          </w:p>
        </w:tc>
        <w:tc>
          <w:tcPr>
            <w:tcW w:w="1906" w:type="dxa"/>
            <w:vAlign w:val="center"/>
          </w:tcPr>
          <w:p w14:paraId="4C75B27C" w14:textId="0FDFA629" w:rsidR="008E15A1" w:rsidRPr="0004419C" w:rsidRDefault="008E15A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275_2</w:t>
            </w:r>
          </w:p>
        </w:tc>
        <w:tc>
          <w:tcPr>
            <w:tcW w:w="1253" w:type="dxa"/>
            <w:vAlign w:val="center"/>
          </w:tcPr>
          <w:p w14:paraId="5A4D204D" w14:textId="78ED5DF2"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6.56</w:t>
            </w:r>
          </w:p>
        </w:tc>
        <w:tc>
          <w:tcPr>
            <w:tcW w:w="1134" w:type="dxa"/>
            <w:vAlign w:val="center"/>
          </w:tcPr>
          <w:p w14:paraId="5BDD2155" w14:textId="0BDAE2AA"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21.92</w:t>
            </w:r>
          </w:p>
        </w:tc>
        <w:tc>
          <w:tcPr>
            <w:tcW w:w="1134" w:type="dxa"/>
            <w:vAlign w:val="center"/>
          </w:tcPr>
          <w:p w14:paraId="4D54A148" w14:textId="5582BAF5"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1.08</w:t>
            </w:r>
          </w:p>
        </w:tc>
        <w:tc>
          <w:tcPr>
            <w:tcW w:w="1134" w:type="dxa"/>
            <w:vAlign w:val="center"/>
          </w:tcPr>
          <w:p w14:paraId="42BC141C" w14:textId="1DC5595A"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4.07</w:t>
            </w:r>
          </w:p>
        </w:tc>
        <w:tc>
          <w:tcPr>
            <w:tcW w:w="2126" w:type="dxa"/>
          </w:tcPr>
          <w:p w14:paraId="445C3E8D" w14:textId="767C66BB"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68.70</w:t>
            </w:r>
          </w:p>
        </w:tc>
      </w:tr>
      <w:tr w:rsidR="00F55101" w:rsidRPr="0004419C" w14:paraId="6ADE6750" w14:textId="77777777" w:rsidTr="00060C94">
        <w:tc>
          <w:tcPr>
            <w:tcW w:w="612" w:type="dxa"/>
            <w:vAlign w:val="center"/>
          </w:tcPr>
          <w:p w14:paraId="5907135E" w14:textId="482010D3" w:rsidR="008E15A1" w:rsidRPr="0004419C" w:rsidRDefault="008E15A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12</w:t>
            </w:r>
          </w:p>
        </w:tc>
        <w:tc>
          <w:tcPr>
            <w:tcW w:w="1906" w:type="dxa"/>
            <w:vAlign w:val="center"/>
          </w:tcPr>
          <w:p w14:paraId="7F7EF2A2" w14:textId="19A4E2FE" w:rsidR="008E15A1" w:rsidRPr="0004419C" w:rsidRDefault="008E15A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275_3</w:t>
            </w:r>
          </w:p>
        </w:tc>
        <w:tc>
          <w:tcPr>
            <w:tcW w:w="1253" w:type="dxa"/>
            <w:vAlign w:val="center"/>
          </w:tcPr>
          <w:p w14:paraId="442F29DC" w14:textId="08F729ED"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6.40</w:t>
            </w:r>
          </w:p>
        </w:tc>
        <w:tc>
          <w:tcPr>
            <w:tcW w:w="1134" w:type="dxa"/>
            <w:vAlign w:val="center"/>
          </w:tcPr>
          <w:p w14:paraId="6065C43F" w14:textId="2033E4DE"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22.18</w:t>
            </w:r>
          </w:p>
        </w:tc>
        <w:tc>
          <w:tcPr>
            <w:tcW w:w="1134" w:type="dxa"/>
            <w:vAlign w:val="center"/>
          </w:tcPr>
          <w:p w14:paraId="3B26913C" w14:textId="767F7466"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0.87</w:t>
            </w:r>
          </w:p>
        </w:tc>
        <w:tc>
          <w:tcPr>
            <w:tcW w:w="1134" w:type="dxa"/>
            <w:vAlign w:val="center"/>
          </w:tcPr>
          <w:p w14:paraId="519E774C" w14:textId="23FCF4DE"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2.67</w:t>
            </w:r>
          </w:p>
        </w:tc>
        <w:tc>
          <w:tcPr>
            <w:tcW w:w="2126" w:type="dxa"/>
          </w:tcPr>
          <w:p w14:paraId="475389E8" w14:textId="4165DF02" w:rsidR="008E15A1" w:rsidRPr="0004419C" w:rsidRDefault="00F55101" w:rsidP="007C443D">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57.46</w:t>
            </w:r>
          </w:p>
        </w:tc>
      </w:tr>
    </w:tbl>
    <w:p w14:paraId="40EA20F6" w14:textId="2CBF4A35" w:rsidR="00FF0417" w:rsidRDefault="00FF0417" w:rsidP="000B285E">
      <w:pPr>
        <w:spacing w:after="0" w:line="360" w:lineRule="auto"/>
        <w:contextualSpacing/>
        <w:jc w:val="both"/>
        <w:rPr>
          <w:rFonts w:ascii="Times New Roman" w:hAnsi="Times New Roman" w:cs="Times New Roman"/>
          <w:sz w:val="24"/>
          <w:szCs w:val="24"/>
        </w:rPr>
      </w:pPr>
    </w:p>
    <w:p w14:paraId="0A77B09E" w14:textId="67CC9E7D" w:rsidR="002612EE" w:rsidRDefault="00FF0417" w:rsidP="00FF0417">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pPr w:leftFromText="180" w:rightFromText="180" w:vertAnchor="text" w:horzAnchor="margin" w:tblpXSpec="center" w:tblpY="665"/>
        <w:tblW w:w="9322" w:type="dxa"/>
        <w:tblLook w:val="04A0" w:firstRow="1" w:lastRow="0" w:firstColumn="1" w:lastColumn="0" w:noHBand="0" w:noVBand="1"/>
      </w:tblPr>
      <w:tblGrid>
        <w:gridCol w:w="510"/>
        <w:gridCol w:w="1583"/>
        <w:gridCol w:w="992"/>
        <w:gridCol w:w="1134"/>
        <w:gridCol w:w="1134"/>
        <w:gridCol w:w="1276"/>
        <w:gridCol w:w="1134"/>
        <w:gridCol w:w="1559"/>
      </w:tblGrid>
      <w:tr w:rsidR="002612EE" w:rsidRPr="0004419C" w14:paraId="0F59683F" w14:textId="77777777" w:rsidTr="002612EE">
        <w:tc>
          <w:tcPr>
            <w:tcW w:w="510" w:type="dxa"/>
            <w:vAlign w:val="center"/>
          </w:tcPr>
          <w:p w14:paraId="690B9FE2" w14:textId="77777777" w:rsidR="002612EE" w:rsidRPr="0004419C" w:rsidRDefault="002612EE" w:rsidP="002612EE">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lastRenderedPageBreak/>
              <w:t>No</w:t>
            </w:r>
          </w:p>
        </w:tc>
        <w:tc>
          <w:tcPr>
            <w:tcW w:w="1583" w:type="dxa"/>
            <w:vAlign w:val="center"/>
          </w:tcPr>
          <w:p w14:paraId="7E01904B"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Variasi Spesimen</w:t>
            </w:r>
          </w:p>
        </w:tc>
        <w:tc>
          <w:tcPr>
            <w:tcW w:w="992" w:type="dxa"/>
            <w:vAlign w:val="center"/>
          </w:tcPr>
          <w:p w14:paraId="1D097C5E" w14:textId="77777777" w:rsidR="002612EE" w:rsidRPr="0004419C" w:rsidRDefault="002612EE" w:rsidP="002612EE">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lang w:val="en-US"/>
              </w:rPr>
              <w:t>Sudut</w:t>
            </w:r>
            <w:r w:rsidRPr="0004419C">
              <w:rPr>
                <w:rFonts w:ascii="Times New Roman" w:hAnsi="Times New Roman" w:cs="Times New Roman"/>
                <w:sz w:val="24"/>
                <w:szCs w:val="24"/>
              </w:rPr>
              <w:t xml:space="preserve"> </w:t>
            </w:r>
            <w:r w:rsidRPr="0004419C">
              <w:rPr>
                <w:rFonts w:ascii="Times New Roman" w:hAnsi="Times New Roman" w:cs="Times New Roman"/>
                <w:sz w:val="24"/>
                <w:szCs w:val="24"/>
                <w:lang w:val="en-US"/>
              </w:rPr>
              <w:t xml:space="preserve">a </w:t>
            </w:r>
            <w:r w:rsidRPr="0004419C">
              <w:rPr>
                <w:rFonts w:ascii="Times New Roman" w:hAnsi="Times New Roman" w:cs="Times New Roman"/>
                <w:sz w:val="24"/>
                <w:szCs w:val="24"/>
              </w:rPr>
              <w:t>(˚)</w:t>
            </w:r>
          </w:p>
        </w:tc>
        <w:tc>
          <w:tcPr>
            <w:tcW w:w="1134" w:type="dxa"/>
            <w:vAlign w:val="center"/>
          </w:tcPr>
          <w:p w14:paraId="0FF4E403" w14:textId="77777777" w:rsidR="002612EE" w:rsidRPr="0004419C" w:rsidRDefault="002612EE" w:rsidP="002612EE">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lang w:val="en-US"/>
              </w:rPr>
              <w:t>Energi</w:t>
            </w:r>
            <w:r w:rsidRPr="0004419C">
              <w:rPr>
                <w:rFonts w:ascii="Times New Roman" w:hAnsi="Times New Roman" w:cs="Times New Roman"/>
                <w:sz w:val="24"/>
                <w:szCs w:val="24"/>
              </w:rPr>
              <w:t xml:space="preserve"> </w:t>
            </w:r>
            <w:r w:rsidRPr="0004419C">
              <w:rPr>
                <w:rFonts w:ascii="Times New Roman" w:hAnsi="Times New Roman" w:cs="Times New Roman"/>
                <w:sz w:val="24"/>
                <w:szCs w:val="24"/>
                <w:lang w:val="en-US"/>
              </w:rPr>
              <w:t>(Joule</w:t>
            </w:r>
            <w:r w:rsidRPr="0004419C">
              <w:rPr>
                <w:rFonts w:ascii="Times New Roman" w:hAnsi="Times New Roman" w:cs="Times New Roman"/>
                <w:sz w:val="24"/>
                <w:szCs w:val="24"/>
              </w:rPr>
              <w:t>)</w:t>
            </w:r>
          </w:p>
        </w:tc>
        <w:tc>
          <w:tcPr>
            <w:tcW w:w="1134" w:type="dxa"/>
            <w:vAlign w:val="center"/>
          </w:tcPr>
          <w:p w14:paraId="40DC13F7" w14:textId="77777777" w:rsidR="002612EE" w:rsidRPr="0004419C" w:rsidRDefault="002612EE" w:rsidP="002612EE">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lang w:val="en-US"/>
              </w:rPr>
              <w:t>Sudut</w:t>
            </w:r>
            <w:r w:rsidRPr="0004419C">
              <w:rPr>
                <w:rFonts w:ascii="Times New Roman" w:hAnsi="Times New Roman" w:cs="Times New Roman"/>
                <w:sz w:val="24"/>
                <w:szCs w:val="24"/>
              </w:rPr>
              <w:t xml:space="preserve"> β</w:t>
            </w:r>
            <w:r w:rsidRPr="0004419C">
              <w:rPr>
                <w:rFonts w:ascii="Times New Roman" w:hAnsi="Times New Roman" w:cs="Times New Roman"/>
                <w:sz w:val="24"/>
                <w:szCs w:val="24"/>
                <w:lang w:val="en-US"/>
              </w:rPr>
              <w:t xml:space="preserve"> </w:t>
            </w:r>
            <w:r w:rsidRPr="0004419C">
              <w:rPr>
                <w:rFonts w:ascii="Times New Roman" w:hAnsi="Times New Roman" w:cs="Times New Roman"/>
                <w:sz w:val="24"/>
                <w:szCs w:val="24"/>
              </w:rPr>
              <w:t>(˚)</w:t>
            </w:r>
          </w:p>
        </w:tc>
        <w:tc>
          <w:tcPr>
            <w:tcW w:w="1276" w:type="dxa"/>
            <w:vAlign w:val="center"/>
          </w:tcPr>
          <w:p w14:paraId="55F6D281" w14:textId="77777777" w:rsidR="002612EE" w:rsidRPr="0004419C" w:rsidRDefault="002612EE" w:rsidP="002612EE">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lang w:val="en-US"/>
              </w:rPr>
              <w:t>Energi Terserap</w:t>
            </w:r>
            <w:r w:rsidRPr="0004419C">
              <w:rPr>
                <w:rFonts w:ascii="Times New Roman" w:hAnsi="Times New Roman" w:cs="Times New Roman"/>
                <w:sz w:val="24"/>
                <w:szCs w:val="24"/>
              </w:rPr>
              <w:t xml:space="preserve"> (Joule)</w:t>
            </w:r>
          </w:p>
        </w:tc>
        <w:tc>
          <w:tcPr>
            <w:tcW w:w="1134" w:type="dxa"/>
            <w:vAlign w:val="center"/>
          </w:tcPr>
          <w:p w14:paraId="78F68EA7" w14:textId="77777777" w:rsidR="002612EE" w:rsidRPr="0004419C" w:rsidRDefault="002612EE" w:rsidP="002612EE">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lang w:val="en-US"/>
              </w:rPr>
              <w:t xml:space="preserve">Luas </w:t>
            </w:r>
            <w:r w:rsidRPr="0004419C">
              <w:rPr>
                <w:rFonts w:ascii="Times New Roman" w:hAnsi="Times New Roman" w:cs="Times New Roman"/>
                <w:sz w:val="24"/>
                <w:szCs w:val="24"/>
              </w:rPr>
              <w:t>(</w:t>
            </w:r>
            <w:r w:rsidRPr="0004419C">
              <w:rPr>
                <w:rFonts w:ascii="Times New Roman" w:hAnsi="Times New Roman" w:cs="Times New Roman"/>
                <w:sz w:val="24"/>
                <w:szCs w:val="24"/>
                <w:lang w:val="en-US"/>
              </w:rPr>
              <w:t>mm²</w:t>
            </w:r>
            <w:r w:rsidRPr="0004419C">
              <w:rPr>
                <w:rFonts w:ascii="Times New Roman" w:hAnsi="Times New Roman" w:cs="Times New Roman"/>
                <w:sz w:val="24"/>
                <w:szCs w:val="24"/>
              </w:rPr>
              <w:t>)</w:t>
            </w:r>
          </w:p>
        </w:tc>
        <w:tc>
          <w:tcPr>
            <w:tcW w:w="1559" w:type="dxa"/>
            <w:vAlign w:val="center"/>
          </w:tcPr>
          <w:p w14:paraId="25CB9D2C"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Harga Impact (J/mm²)</w:t>
            </w:r>
          </w:p>
        </w:tc>
      </w:tr>
      <w:tr w:rsidR="002612EE" w:rsidRPr="0004419C" w14:paraId="6C343FF4" w14:textId="77777777" w:rsidTr="002612EE">
        <w:tc>
          <w:tcPr>
            <w:tcW w:w="510" w:type="dxa"/>
            <w:vAlign w:val="center"/>
          </w:tcPr>
          <w:p w14:paraId="7400E265" w14:textId="77777777" w:rsidR="002612EE" w:rsidRPr="0004419C" w:rsidRDefault="002612EE" w:rsidP="002612EE">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1</w:t>
            </w:r>
          </w:p>
        </w:tc>
        <w:tc>
          <w:tcPr>
            <w:tcW w:w="1583" w:type="dxa"/>
            <w:vAlign w:val="center"/>
          </w:tcPr>
          <w:p w14:paraId="60FA2EA8"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RAW_1</w:t>
            </w:r>
          </w:p>
        </w:tc>
        <w:tc>
          <w:tcPr>
            <w:tcW w:w="992" w:type="dxa"/>
            <w:vAlign w:val="center"/>
          </w:tcPr>
          <w:p w14:paraId="78DCC782"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151</w:t>
            </w:r>
          </w:p>
        </w:tc>
        <w:tc>
          <w:tcPr>
            <w:tcW w:w="1134" w:type="dxa"/>
            <w:vAlign w:val="center"/>
          </w:tcPr>
          <w:p w14:paraId="48DEB652" w14:textId="77777777" w:rsidR="002612EE" w:rsidRPr="0004419C" w:rsidRDefault="002612EE" w:rsidP="002612EE">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lang w:val="en-US"/>
              </w:rPr>
              <w:t>300</w:t>
            </w:r>
          </w:p>
        </w:tc>
        <w:tc>
          <w:tcPr>
            <w:tcW w:w="1134" w:type="dxa"/>
            <w:vAlign w:val="center"/>
          </w:tcPr>
          <w:p w14:paraId="23053771"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129.00</w:t>
            </w:r>
          </w:p>
        </w:tc>
        <w:tc>
          <w:tcPr>
            <w:tcW w:w="1276" w:type="dxa"/>
            <w:vAlign w:val="center"/>
          </w:tcPr>
          <w:p w14:paraId="1A2CA0C0"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39.2</w:t>
            </w:r>
          </w:p>
        </w:tc>
        <w:tc>
          <w:tcPr>
            <w:tcW w:w="1134" w:type="dxa"/>
            <w:vAlign w:val="center"/>
          </w:tcPr>
          <w:p w14:paraId="3D1FB028"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49.2</w:t>
            </w:r>
          </w:p>
        </w:tc>
        <w:tc>
          <w:tcPr>
            <w:tcW w:w="1559" w:type="dxa"/>
            <w:vAlign w:val="center"/>
          </w:tcPr>
          <w:p w14:paraId="03B5B02C"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0.798</w:t>
            </w:r>
          </w:p>
        </w:tc>
      </w:tr>
      <w:tr w:rsidR="002612EE" w:rsidRPr="0004419C" w14:paraId="71287367" w14:textId="77777777" w:rsidTr="002612EE">
        <w:tc>
          <w:tcPr>
            <w:tcW w:w="510" w:type="dxa"/>
            <w:vAlign w:val="center"/>
          </w:tcPr>
          <w:p w14:paraId="2B8667C8" w14:textId="77777777" w:rsidR="002612EE" w:rsidRPr="0004419C" w:rsidRDefault="002612EE" w:rsidP="002612EE">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2</w:t>
            </w:r>
          </w:p>
        </w:tc>
        <w:tc>
          <w:tcPr>
            <w:tcW w:w="1583" w:type="dxa"/>
            <w:vAlign w:val="center"/>
          </w:tcPr>
          <w:p w14:paraId="5E482C1C"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RAW_2</w:t>
            </w:r>
          </w:p>
        </w:tc>
        <w:tc>
          <w:tcPr>
            <w:tcW w:w="992" w:type="dxa"/>
            <w:vAlign w:val="center"/>
          </w:tcPr>
          <w:p w14:paraId="11D120D1" w14:textId="77777777" w:rsidR="002612EE" w:rsidRPr="0004419C" w:rsidRDefault="002612EE" w:rsidP="002612EE">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lang w:val="en-US"/>
              </w:rPr>
              <w:t>151</w:t>
            </w:r>
          </w:p>
        </w:tc>
        <w:tc>
          <w:tcPr>
            <w:tcW w:w="1134" w:type="dxa"/>
            <w:vAlign w:val="center"/>
          </w:tcPr>
          <w:p w14:paraId="1EE4A1F5" w14:textId="77777777" w:rsidR="002612EE" w:rsidRPr="0004419C" w:rsidRDefault="002612EE" w:rsidP="002612EE">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lang w:val="en-US"/>
              </w:rPr>
              <w:t>300</w:t>
            </w:r>
          </w:p>
        </w:tc>
        <w:tc>
          <w:tcPr>
            <w:tcW w:w="1134" w:type="dxa"/>
            <w:vAlign w:val="center"/>
          </w:tcPr>
          <w:p w14:paraId="4425F80A"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128.50</w:t>
            </w:r>
          </w:p>
        </w:tc>
        <w:tc>
          <w:tcPr>
            <w:tcW w:w="1276" w:type="dxa"/>
            <w:vAlign w:val="center"/>
          </w:tcPr>
          <w:p w14:paraId="7FA96EC5"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40.3</w:t>
            </w:r>
          </w:p>
        </w:tc>
        <w:tc>
          <w:tcPr>
            <w:tcW w:w="1134" w:type="dxa"/>
            <w:vAlign w:val="center"/>
          </w:tcPr>
          <w:p w14:paraId="220B8549"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51.2</w:t>
            </w:r>
          </w:p>
        </w:tc>
        <w:tc>
          <w:tcPr>
            <w:tcW w:w="1559" w:type="dxa"/>
            <w:vAlign w:val="center"/>
          </w:tcPr>
          <w:p w14:paraId="2F0515F7"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0.788</w:t>
            </w:r>
          </w:p>
        </w:tc>
      </w:tr>
      <w:tr w:rsidR="002612EE" w:rsidRPr="0004419C" w14:paraId="4C93536C" w14:textId="77777777" w:rsidTr="002612EE">
        <w:tc>
          <w:tcPr>
            <w:tcW w:w="510" w:type="dxa"/>
            <w:vAlign w:val="center"/>
          </w:tcPr>
          <w:p w14:paraId="37E02BFB" w14:textId="77777777" w:rsidR="002612EE" w:rsidRPr="0004419C" w:rsidRDefault="002612EE" w:rsidP="002612EE">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rPr>
              <w:t>3</w:t>
            </w:r>
          </w:p>
        </w:tc>
        <w:tc>
          <w:tcPr>
            <w:tcW w:w="1583" w:type="dxa"/>
            <w:vAlign w:val="center"/>
          </w:tcPr>
          <w:p w14:paraId="2E0415E0"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RAW_3</w:t>
            </w:r>
          </w:p>
        </w:tc>
        <w:tc>
          <w:tcPr>
            <w:tcW w:w="992" w:type="dxa"/>
            <w:vAlign w:val="center"/>
          </w:tcPr>
          <w:p w14:paraId="6DC7F61C" w14:textId="77777777" w:rsidR="002612EE" w:rsidRPr="0004419C" w:rsidRDefault="002612EE" w:rsidP="002612EE">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lang w:val="en-US"/>
              </w:rPr>
              <w:t>151</w:t>
            </w:r>
          </w:p>
        </w:tc>
        <w:tc>
          <w:tcPr>
            <w:tcW w:w="1134" w:type="dxa"/>
            <w:vAlign w:val="center"/>
          </w:tcPr>
          <w:p w14:paraId="2B3971CE" w14:textId="77777777" w:rsidR="002612EE" w:rsidRPr="0004419C" w:rsidRDefault="002612EE" w:rsidP="002612EE">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lang w:val="en-US"/>
              </w:rPr>
              <w:t>300</w:t>
            </w:r>
          </w:p>
        </w:tc>
        <w:tc>
          <w:tcPr>
            <w:tcW w:w="1134" w:type="dxa"/>
            <w:vAlign w:val="center"/>
          </w:tcPr>
          <w:p w14:paraId="55CFB963"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127.50</w:t>
            </w:r>
          </w:p>
        </w:tc>
        <w:tc>
          <w:tcPr>
            <w:tcW w:w="1276" w:type="dxa"/>
            <w:vAlign w:val="center"/>
          </w:tcPr>
          <w:p w14:paraId="1D07E4BB"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42.5</w:t>
            </w:r>
          </w:p>
        </w:tc>
        <w:tc>
          <w:tcPr>
            <w:tcW w:w="1134" w:type="dxa"/>
            <w:vAlign w:val="center"/>
          </w:tcPr>
          <w:p w14:paraId="52DEA4A3"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49.4</w:t>
            </w:r>
          </w:p>
        </w:tc>
        <w:tc>
          <w:tcPr>
            <w:tcW w:w="1559" w:type="dxa"/>
            <w:vAlign w:val="center"/>
          </w:tcPr>
          <w:p w14:paraId="425EDEBA"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0.860</w:t>
            </w:r>
          </w:p>
        </w:tc>
      </w:tr>
      <w:tr w:rsidR="002612EE" w:rsidRPr="0004419C" w14:paraId="393E4E40" w14:textId="77777777" w:rsidTr="002612EE">
        <w:tc>
          <w:tcPr>
            <w:tcW w:w="510" w:type="dxa"/>
            <w:tcBorders>
              <w:top w:val="nil"/>
            </w:tcBorders>
            <w:vAlign w:val="center"/>
          </w:tcPr>
          <w:p w14:paraId="4AF42582"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4</w:t>
            </w:r>
          </w:p>
        </w:tc>
        <w:tc>
          <w:tcPr>
            <w:tcW w:w="1583" w:type="dxa"/>
            <w:tcBorders>
              <w:top w:val="nil"/>
            </w:tcBorders>
            <w:vAlign w:val="center"/>
          </w:tcPr>
          <w:p w14:paraId="134FCCD0"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200_1</w:t>
            </w:r>
          </w:p>
        </w:tc>
        <w:tc>
          <w:tcPr>
            <w:tcW w:w="992" w:type="dxa"/>
            <w:tcBorders>
              <w:top w:val="nil"/>
            </w:tcBorders>
            <w:vAlign w:val="center"/>
          </w:tcPr>
          <w:p w14:paraId="77710035" w14:textId="77777777" w:rsidR="002612EE" w:rsidRPr="0004419C" w:rsidRDefault="002612EE" w:rsidP="002612EE">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lang w:val="en-US"/>
              </w:rPr>
              <w:t>151</w:t>
            </w:r>
          </w:p>
        </w:tc>
        <w:tc>
          <w:tcPr>
            <w:tcW w:w="1134" w:type="dxa"/>
            <w:tcBorders>
              <w:top w:val="nil"/>
            </w:tcBorders>
            <w:vAlign w:val="center"/>
          </w:tcPr>
          <w:p w14:paraId="4521D762" w14:textId="77777777" w:rsidR="002612EE" w:rsidRPr="0004419C" w:rsidRDefault="002612EE" w:rsidP="002612EE">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lang w:val="en-US"/>
              </w:rPr>
              <w:t>300</w:t>
            </w:r>
          </w:p>
        </w:tc>
        <w:tc>
          <w:tcPr>
            <w:tcW w:w="1134" w:type="dxa"/>
            <w:tcBorders>
              <w:top w:val="nil"/>
            </w:tcBorders>
            <w:vAlign w:val="center"/>
          </w:tcPr>
          <w:p w14:paraId="3E509442"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140.50</w:t>
            </w:r>
          </w:p>
        </w:tc>
        <w:tc>
          <w:tcPr>
            <w:tcW w:w="1276" w:type="dxa"/>
            <w:tcBorders>
              <w:top w:val="nil"/>
            </w:tcBorders>
            <w:vAlign w:val="center"/>
          </w:tcPr>
          <w:p w14:paraId="345470A8"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16.5</w:t>
            </w:r>
          </w:p>
        </w:tc>
        <w:tc>
          <w:tcPr>
            <w:tcW w:w="1134" w:type="dxa"/>
            <w:tcBorders>
              <w:top w:val="nil"/>
            </w:tcBorders>
            <w:vAlign w:val="center"/>
          </w:tcPr>
          <w:p w14:paraId="2672BE37"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69.6</w:t>
            </w:r>
          </w:p>
        </w:tc>
        <w:tc>
          <w:tcPr>
            <w:tcW w:w="1559" w:type="dxa"/>
            <w:tcBorders>
              <w:top w:val="nil"/>
            </w:tcBorders>
            <w:vAlign w:val="center"/>
          </w:tcPr>
          <w:p w14:paraId="1AF80E03"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0.237</w:t>
            </w:r>
          </w:p>
        </w:tc>
      </w:tr>
      <w:tr w:rsidR="002612EE" w:rsidRPr="0004419C" w14:paraId="7AAC2027" w14:textId="77777777" w:rsidTr="002612EE">
        <w:tc>
          <w:tcPr>
            <w:tcW w:w="510" w:type="dxa"/>
            <w:vAlign w:val="center"/>
          </w:tcPr>
          <w:p w14:paraId="264CB9D4"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5</w:t>
            </w:r>
          </w:p>
        </w:tc>
        <w:tc>
          <w:tcPr>
            <w:tcW w:w="1583" w:type="dxa"/>
            <w:vAlign w:val="center"/>
          </w:tcPr>
          <w:p w14:paraId="6881C5EA"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200_2</w:t>
            </w:r>
          </w:p>
        </w:tc>
        <w:tc>
          <w:tcPr>
            <w:tcW w:w="992" w:type="dxa"/>
            <w:vAlign w:val="center"/>
          </w:tcPr>
          <w:p w14:paraId="5592A249" w14:textId="77777777" w:rsidR="002612EE" w:rsidRPr="0004419C" w:rsidRDefault="002612EE" w:rsidP="002612EE">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lang w:val="en-US"/>
              </w:rPr>
              <w:t>151</w:t>
            </w:r>
          </w:p>
        </w:tc>
        <w:tc>
          <w:tcPr>
            <w:tcW w:w="1134" w:type="dxa"/>
            <w:vAlign w:val="center"/>
          </w:tcPr>
          <w:p w14:paraId="7568A328" w14:textId="77777777" w:rsidR="002612EE" w:rsidRPr="0004419C" w:rsidRDefault="002612EE" w:rsidP="002612EE">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lang w:val="en-US"/>
              </w:rPr>
              <w:t>300</w:t>
            </w:r>
          </w:p>
        </w:tc>
        <w:tc>
          <w:tcPr>
            <w:tcW w:w="1134" w:type="dxa"/>
            <w:vAlign w:val="center"/>
          </w:tcPr>
          <w:p w14:paraId="4A48312A"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143.25</w:t>
            </w:r>
          </w:p>
        </w:tc>
        <w:tc>
          <w:tcPr>
            <w:tcW w:w="1276" w:type="dxa"/>
            <w:vAlign w:val="center"/>
          </w:tcPr>
          <w:p w14:paraId="4E92E702"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11.7</w:t>
            </w:r>
          </w:p>
        </w:tc>
        <w:tc>
          <w:tcPr>
            <w:tcW w:w="1134" w:type="dxa"/>
            <w:vAlign w:val="center"/>
          </w:tcPr>
          <w:p w14:paraId="74B50DE4"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65.5</w:t>
            </w:r>
          </w:p>
        </w:tc>
        <w:tc>
          <w:tcPr>
            <w:tcW w:w="1559" w:type="dxa"/>
            <w:vAlign w:val="center"/>
          </w:tcPr>
          <w:p w14:paraId="60E2DFAF"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0.179</w:t>
            </w:r>
          </w:p>
        </w:tc>
      </w:tr>
      <w:tr w:rsidR="002612EE" w:rsidRPr="0004419C" w14:paraId="67EC920C" w14:textId="77777777" w:rsidTr="002612EE">
        <w:tc>
          <w:tcPr>
            <w:tcW w:w="510" w:type="dxa"/>
            <w:vAlign w:val="center"/>
          </w:tcPr>
          <w:p w14:paraId="385A615E"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6</w:t>
            </w:r>
          </w:p>
        </w:tc>
        <w:tc>
          <w:tcPr>
            <w:tcW w:w="1583" w:type="dxa"/>
            <w:vAlign w:val="center"/>
          </w:tcPr>
          <w:p w14:paraId="7E562DE2"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200_3</w:t>
            </w:r>
          </w:p>
        </w:tc>
        <w:tc>
          <w:tcPr>
            <w:tcW w:w="992" w:type="dxa"/>
            <w:vAlign w:val="center"/>
          </w:tcPr>
          <w:p w14:paraId="4B2B3608" w14:textId="77777777" w:rsidR="002612EE" w:rsidRPr="0004419C" w:rsidRDefault="002612EE" w:rsidP="002612EE">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lang w:val="en-US"/>
              </w:rPr>
              <w:t>151</w:t>
            </w:r>
          </w:p>
        </w:tc>
        <w:tc>
          <w:tcPr>
            <w:tcW w:w="1134" w:type="dxa"/>
            <w:vAlign w:val="center"/>
          </w:tcPr>
          <w:p w14:paraId="53C49F5B" w14:textId="77777777" w:rsidR="002612EE" w:rsidRPr="0004419C" w:rsidRDefault="002612EE" w:rsidP="002612EE">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lang w:val="en-US"/>
              </w:rPr>
              <w:t>300</w:t>
            </w:r>
          </w:p>
        </w:tc>
        <w:tc>
          <w:tcPr>
            <w:tcW w:w="1134" w:type="dxa"/>
            <w:vAlign w:val="center"/>
          </w:tcPr>
          <w:p w14:paraId="392246B8"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140.75</w:t>
            </w:r>
          </w:p>
        </w:tc>
        <w:tc>
          <w:tcPr>
            <w:tcW w:w="1276" w:type="dxa"/>
            <w:vAlign w:val="center"/>
          </w:tcPr>
          <w:p w14:paraId="72FFC075"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16.0</w:t>
            </w:r>
          </w:p>
        </w:tc>
        <w:tc>
          <w:tcPr>
            <w:tcW w:w="1134" w:type="dxa"/>
            <w:vAlign w:val="center"/>
          </w:tcPr>
          <w:p w14:paraId="58872A82"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65.1</w:t>
            </w:r>
          </w:p>
        </w:tc>
        <w:tc>
          <w:tcPr>
            <w:tcW w:w="1559" w:type="dxa"/>
            <w:vAlign w:val="center"/>
          </w:tcPr>
          <w:p w14:paraId="5476AD8B"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0.246</w:t>
            </w:r>
          </w:p>
        </w:tc>
      </w:tr>
      <w:tr w:rsidR="002612EE" w:rsidRPr="0004419C" w14:paraId="5F3D01DA" w14:textId="77777777" w:rsidTr="002612EE">
        <w:tc>
          <w:tcPr>
            <w:tcW w:w="510" w:type="dxa"/>
            <w:vAlign w:val="center"/>
          </w:tcPr>
          <w:p w14:paraId="79ABCD6B"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7</w:t>
            </w:r>
          </w:p>
        </w:tc>
        <w:tc>
          <w:tcPr>
            <w:tcW w:w="1583" w:type="dxa"/>
            <w:vAlign w:val="center"/>
          </w:tcPr>
          <w:p w14:paraId="4EF473C3"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250_1</w:t>
            </w:r>
          </w:p>
        </w:tc>
        <w:tc>
          <w:tcPr>
            <w:tcW w:w="992" w:type="dxa"/>
            <w:vAlign w:val="center"/>
          </w:tcPr>
          <w:p w14:paraId="1309DD47" w14:textId="77777777" w:rsidR="002612EE" w:rsidRPr="0004419C" w:rsidRDefault="002612EE" w:rsidP="002612EE">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lang w:val="en-US"/>
              </w:rPr>
              <w:t>151</w:t>
            </w:r>
          </w:p>
        </w:tc>
        <w:tc>
          <w:tcPr>
            <w:tcW w:w="1134" w:type="dxa"/>
            <w:vAlign w:val="center"/>
          </w:tcPr>
          <w:p w14:paraId="7C7AB3AC" w14:textId="77777777" w:rsidR="002612EE" w:rsidRPr="0004419C" w:rsidRDefault="002612EE" w:rsidP="002612EE">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lang w:val="en-US"/>
              </w:rPr>
              <w:t>300</w:t>
            </w:r>
          </w:p>
        </w:tc>
        <w:tc>
          <w:tcPr>
            <w:tcW w:w="1134" w:type="dxa"/>
            <w:vAlign w:val="center"/>
          </w:tcPr>
          <w:p w14:paraId="0A4BC73F"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145.25</w:t>
            </w:r>
          </w:p>
        </w:tc>
        <w:tc>
          <w:tcPr>
            <w:tcW w:w="1276" w:type="dxa"/>
            <w:vAlign w:val="center"/>
          </w:tcPr>
          <w:p w14:paraId="182775CF"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8.5</w:t>
            </w:r>
          </w:p>
        </w:tc>
        <w:tc>
          <w:tcPr>
            <w:tcW w:w="1134" w:type="dxa"/>
            <w:vAlign w:val="center"/>
          </w:tcPr>
          <w:p w14:paraId="3CDF4956"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65.4</w:t>
            </w:r>
          </w:p>
        </w:tc>
        <w:tc>
          <w:tcPr>
            <w:tcW w:w="1559" w:type="dxa"/>
            <w:vAlign w:val="center"/>
          </w:tcPr>
          <w:p w14:paraId="5D0D387D"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0.130</w:t>
            </w:r>
          </w:p>
        </w:tc>
      </w:tr>
      <w:tr w:rsidR="002612EE" w:rsidRPr="0004419C" w14:paraId="429BB39C" w14:textId="77777777" w:rsidTr="002612EE">
        <w:tc>
          <w:tcPr>
            <w:tcW w:w="510" w:type="dxa"/>
            <w:vAlign w:val="center"/>
          </w:tcPr>
          <w:p w14:paraId="427CFE5B"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8</w:t>
            </w:r>
          </w:p>
        </w:tc>
        <w:tc>
          <w:tcPr>
            <w:tcW w:w="1583" w:type="dxa"/>
            <w:vAlign w:val="center"/>
          </w:tcPr>
          <w:p w14:paraId="5036D40E"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250_2</w:t>
            </w:r>
          </w:p>
        </w:tc>
        <w:tc>
          <w:tcPr>
            <w:tcW w:w="992" w:type="dxa"/>
            <w:vAlign w:val="center"/>
          </w:tcPr>
          <w:p w14:paraId="6272059C" w14:textId="77777777" w:rsidR="002612EE" w:rsidRPr="0004419C" w:rsidRDefault="002612EE" w:rsidP="002612EE">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lang w:val="en-US"/>
              </w:rPr>
              <w:t>151</w:t>
            </w:r>
          </w:p>
        </w:tc>
        <w:tc>
          <w:tcPr>
            <w:tcW w:w="1134" w:type="dxa"/>
            <w:vAlign w:val="center"/>
          </w:tcPr>
          <w:p w14:paraId="4B4E1A6C" w14:textId="77777777" w:rsidR="002612EE" w:rsidRPr="0004419C" w:rsidRDefault="002612EE" w:rsidP="002612EE">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lang w:val="en-US"/>
              </w:rPr>
              <w:t>300</w:t>
            </w:r>
          </w:p>
        </w:tc>
        <w:tc>
          <w:tcPr>
            <w:tcW w:w="1134" w:type="dxa"/>
            <w:vAlign w:val="center"/>
          </w:tcPr>
          <w:p w14:paraId="0E587887"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148.00</w:t>
            </w:r>
          </w:p>
        </w:tc>
        <w:tc>
          <w:tcPr>
            <w:tcW w:w="1276" w:type="dxa"/>
            <w:vAlign w:val="center"/>
          </w:tcPr>
          <w:p w14:paraId="73149DF8"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4.3</w:t>
            </w:r>
          </w:p>
        </w:tc>
        <w:tc>
          <w:tcPr>
            <w:tcW w:w="1134" w:type="dxa"/>
            <w:vAlign w:val="center"/>
          </w:tcPr>
          <w:p w14:paraId="78FD2582"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61.6</w:t>
            </w:r>
          </w:p>
        </w:tc>
        <w:tc>
          <w:tcPr>
            <w:tcW w:w="1559" w:type="dxa"/>
            <w:vAlign w:val="center"/>
          </w:tcPr>
          <w:p w14:paraId="2294D427"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0.069</w:t>
            </w:r>
          </w:p>
        </w:tc>
      </w:tr>
      <w:tr w:rsidR="002612EE" w:rsidRPr="0004419C" w14:paraId="78F78BAD" w14:textId="77777777" w:rsidTr="002612EE">
        <w:tc>
          <w:tcPr>
            <w:tcW w:w="510" w:type="dxa"/>
            <w:vAlign w:val="center"/>
          </w:tcPr>
          <w:p w14:paraId="6A464089" w14:textId="77777777" w:rsidR="002612EE" w:rsidRPr="0004419C" w:rsidRDefault="002612EE" w:rsidP="002612EE">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lang w:val="en-US"/>
              </w:rPr>
              <w:t>9</w:t>
            </w:r>
          </w:p>
        </w:tc>
        <w:tc>
          <w:tcPr>
            <w:tcW w:w="1583" w:type="dxa"/>
            <w:vAlign w:val="center"/>
          </w:tcPr>
          <w:p w14:paraId="2426B1F2"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250_3</w:t>
            </w:r>
          </w:p>
        </w:tc>
        <w:tc>
          <w:tcPr>
            <w:tcW w:w="992" w:type="dxa"/>
            <w:vAlign w:val="center"/>
          </w:tcPr>
          <w:p w14:paraId="7B855326" w14:textId="77777777" w:rsidR="002612EE" w:rsidRPr="0004419C" w:rsidRDefault="002612EE" w:rsidP="002612EE">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lang w:val="en-US"/>
              </w:rPr>
              <w:t>151</w:t>
            </w:r>
          </w:p>
        </w:tc>
        <w:tc>
          <w:tcPr>
            <w:tcW w:w="1134" w:type="dxa"/>
            <w:vAlign w:val="center"/>
          </w:tcPr>
          <w:p w14:paraId="44D3C886" w14:textId="77777777" w:rsidR="002612EE" w:rsidRPr="0004419C" w:rsidRDefault="002612EE" w:rsidP="002612EE">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lang w:val="en-US"/>
              </w:rPr>
              <w:t>300</w:t>
            </w:r>
          </w:p>
        </w:tc>
        <w:tc>
          <w:tcPr>
            <w:tcW w:w="1134" w:type="dxa"/>
            <w:vAlign w:val="center"/>
          </w:tcPr>
          <w:p w14:paraId="0BC08FEE"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144.50</w:t>
            </w:r>
          </w:p>
        </w:tc>
        <w:tc>
          <w:tcPr>
            <w:tcW w:w="1276" w:type="dxa"/>
            <w:vAlign w:val="center"/>
          </w:tcPr>
          <w:p w14:paraId="755E495E"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9.7</w:t>
            </w:r>
          </w:p>
        </w:tc>
        <w:tc>
          <w:tcPr>
            <w:tcW w:w="1134" w:type="dxa"/>
            <w:vAlign w:val="center"/>
          </w:tcPr>
          <w:p w14:paraId="3D3185EC"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66.7</w:t>
            </w:r>
          </w:p>
        </w:tc>
        <w:tc>
          <w:tcPr>
            <w:tcW w:w="1559" w:type="dxa"/>
            <w:vAlign w:val="center"/>
          </w:tcPr>
          <w:p w14:paraId="2FEB826E"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0.145</w:t>
            </w:r>
          </w:p>
        </w:tc>
      </w:tr>
      <w:tr w:rsidR="002612EE" w:rsidRPr="0004419C" w14:paraId="7FC7028C" w14:textId="77777777" w:rsidTr="002612EE">
        <w:tc>
          <w:tcPr>
            <w:tcW w:w="510" w:type="dxa"/>
            <w:vAlign w:val="center"/>
          </w:tcPr>
          <w:p w14:paraId="4BB66442"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10</w:t>
            </w:r>
          </w:p>
        </w:tc>
        <w:tc>
          <w:tcPr>
            <w:tcW w:w="1583" w:type="dxa"/>
            <w:vAlign w:val="center"/>
          </w:tcPr>
          <w:p w14:paraId="2F310DEC"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275_1</w:t>
            </w:r>
          </w:p>
        </w:tc>
        <w:tc>
          <w:tcPr>
            <w:tcW w:w="992" w:type="dxa"/>
            <w:vAlign w:val="center"/>
          </w:tcPr>
          <w:p w14:paraId="07EFD754" w14:textId="77777777" w:rsidR="002612EE" w:rsidRPr="0004419C" w:rsidRDefault="002612EE" w:rsidP="002612EE">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lang w:val="en-US"/>
              </w:rPr>
              <w:t>151</w:t>
            </w:r>
          </w:p>
        </w:tc>
        <w:tc>
          <w:tcPr>
            <w:tcW w:w="1134" w:type="dxa"/>
            <w:vAlign w:val="center"/>
          </w:tcPr>
          <w:p w14:paraId="172454A9" w14:textId="77777777" w:rsidR="002612EE" w:rsidRPr="0004419C" w:rsidRDefault="002612EE" w:rsidP="002612EE">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lang w:val="en-US"/>
              </w:rPr>
              <w:t>300</w:t>
            </w:r>
          </w:p>
        </w:tc>
        <w:tc>
          <w:tcPr>
            <w:tcW w:w="1134" w:type="dxa"/>
            <w:vAlign w:val="center"/>
          </w:tcPr>
          <w:p w14:paraId="67D09223"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146.50</w:t>
            </w:r>
          </w:p>
        </w:tc>
        <w:tc>
          <w:tcPr>
            <w:tcW w:w="1276" w:type="dxa"/>
            <w:vAlign w:val="center"/>
          </w:tcPr>
          <w:p w14:paraId="47833224"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6.5</w:t>
            </w:r>
          </w:p>
        </w:tc>
        <w:tc>
          <w:tcPr>
            <w:tcW w:w="1134" w:type="dxa"/>
            <w:vAlign w:val="center"/>
          </w:tcPr>
          <w:p w14:paraId="0F27585C"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66.5</w:t>
            </w:r>
          </w:p>
        </w:tc>
        <w:tc>
          <w:tcPr>
            <w:tcW w:w="1559" w:type="dxa"/>
            <w:vAlign w:val="center"/>
          </w:tcPr>
          <w:p w14:paraId="73758D9F"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0.098</w:t>
            </w:r>
          </w:p>
        </w:tc>
      </w:tr>
      <w:tr w:rsidR="002612EE" w:rsidRPr="0004419C" w14:paraId="5B96F81F" w14:textId="77777777" w:rsidTr="002612EE">
        <w:tc>
          <w:tcPr>
            <w:tcW w:w="510" w:type="dxa"/>
            <w:vAlign w:val="center"/>
          </w:tcPr>
          <w:p w14:paraId="10B9A362"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11</w:t>
            </w:r>
          </w:p>
        </w:tc>
        <w:tc>
          <w:tcPr>
            <w:tcW w:w="1583" w:type="dxa"/>
            <w:vAlign w:val="center"/>
          </w:tcPr>
          <w:p w14:paraId="3CBD9715"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275_2</w:t>
            </w:r>
          </w:p>
        </w:tc>
        <w:tc>
          <w:tcPr>
            <w:tcW w:w="992" w:type="dxa"/>
            <w:vAlign w:val="center"/>
          </w:tcPr>
          <w:p w14:paraId="5059C81C" w14:textId="77777777" w:rsidR="002612EE" w:rsidRPr="0004419C" w:rsidRDefault="002612EE" w:rsidP="002612EE">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lang w:val="en-US"/>
              </w:rPr>
              <w:t>151</w:t>
            </w:r>
          </w:p>
        </w:tc>
        <w:tc>
          <w:tcPr>
            <w:tcW w:w="1134" w:type="dxa"/>
            <w:vAlign w:val="center"/>
          </w:tcPr>
          <w:p w14:paraId="1F5EBEF4" w14:textId="77777777" w:rsidR="002612EE" w:rsidRPr="0004419C" w:rsidRDefault="002612EE" w:rsidP="002612EE">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lang w:val="en-US"/>
              </w:rPr>
              <w:t>300</w:t>
            </w:r>
          </w:p>
        </w:tc>
        <w:tc>
          <w:tcPr>
            <w:tcW w:w="1134" w:type="dxa"/>
            <w:vAlign w:val="center"/>
          </w:tcPr>
          <w:p w14:paraId="10D055E2"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145.00</w:t>
            </w:r>
          </w:p>
        </w:tc>
        <w:tc>
          <w:tcPr>
            <w:tcW w:w="1276" w:type="dxa"/>
            <w:vAlign w:val="center"/>
          </w:tcPr>
          <w:p w14:paraId="237B7E45"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8.9</w:t>
            </w:r>
          </w:p>
        </w:tc>
        <w:tc>
          <w:tcPr>
            <w:tcW w:w="1134" w:type="dxa"/>
            <w:vAlign w:val="center"/>
          </w:tcPr>
          <w:p w14:paraId="53A7D543"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55.1</w:t>
            </w:r>
          </w:p>
        </w:tc>
        <w:tc>
          <w:tcPr>
            <w:tcW w:w="1559" w:type="dxa"/>
            <w:vAlign w:val="center"/>
          </w:tcPr>
          <w:p w14:paraId="68AD4E05"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0.161</w:t>
            </w:r>
          </w:p>
        </w:tc>
      </w:tr>
      <w:tr w:rsidR="002612EE" w:rsidRPr="0004419C" w14:paraId="15786A8D" w14:textId="77777777" w:rsidTr="002612EE">
        <w:tc>
          <w:tcPr>
            <w:tcW w:w="510" w:type="dxa"/>
            <w:vAlign w:val="center"/>
          </w:tcPr>
          <w:p w14:paraId="49B9A317"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12</w:t>
            </w:r>
          </w:p>
        </w:tc>
        <w:tc>
          <w:tcPr>
            <w:tcW w:w="1583" w:type="dxa"/>
            <w:vAlign w:val="center"/>
          </w:tcPr>
          <w:p w14:paraId="71B27D6C"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275_3</w:t>
            </w:r>
          </w:p>
        </w:tc>
        <w:tc>
          <w:tcPr>
            <w:tcW w:w="992" w:type="dxa"/>
            <w:vAlign w:val="center"/>
          </w:tcPr>
          <w:p w14:paraId="678290CB" w14:textId="77777777" w:rsidR="002612EE" w:rsidRPr="0004419C" w:rsidRDefault="002612EE" w:rsidP="002612EE">
            <w:pPr>
              <w:spacing w:line="360" w:lineRule="auto"/>
              <w:jc w:val="center"/>
              <w:rPr>
                <w:rFonts w:ascii="Times New Roman" w:hAnsi="Times New Roman" w:cs="Times New Roman"/>
                <w:sz w:val="24"/>
                <w:szCs w:val="24"/>
              </w:rPr>
            </w:pPr>
            <w:r w:rsidRPr="0004419C">
              <w:rPr>
                <w:rFonts w:ascii="Times New Roman" w:hAnsi="Times New Roman" w:cs="Times New Roman"/>
                <w:sz w:val="24"/>
                <w:szCs w:val="24"/>
                <w:lang w:val="en-US"/>
              </w:rPr>
              <w:t>151</w:t>
            </w:r>
          </w:p>
        </w:tc>
        <w:tc>
          <w:tcPr>
            <w:tcW w:w="1134" w:type="dxa"/>
            <w:vAlign w:val="center"/>
          </w:tcPr>
          <w:p w14:paraId="16F99FA1"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300</w:t>
            </w:r>
          </w:p>
        </w:tc>
        <w:tc>
          <w:tcPr>
            <w:tcW w:w="1134" w:type="dxa"/>
            <w:vAlign w:val="center"/>
          </w:tcPr>
          <w:p w14:paraId="016D9BD7"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145.00</w:t>
            </w:r>
          </w:p>
        </w:tc>
        <w:tc>
          <w:tcPr>
            <w:tcW w:w="1276" w:type="dxa"/>
            <w:vAlign w:val="center"/>
          </w:tcPr>
          <w:p w14:paraId="65002AFF"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8.9</w:t>
            </w:r>
          </w:p>
        </w:tc>
        <w:tc>
          <w:tcPr>
            <w:tcW w:w="1134" w:type="dxa"/>
            <w:vAlign w:val="center"/>
          </w:tcPr>
          <w:p w14:paraId="527E52B3"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64.6</w:t>
            </w:r>
          </w:p>
        </w:tc>
        <w:tc>
          <w:tcPr>
            <w:tcW w:w="1559" w:type="dxa"/>
            <w:vAlign w:val="center"/>
          </w:tcPr>
          <w:p w14:paraId="53378F11" w14:textId="77777777" w:rsidR="002612EE" w:rsidRPr="0004419C" w:rsidRDefault="002612EE" w:rsidP="002612EE">
            <w:pPr>
              <w:spacing w:line="360" w:lineRule="auto"/>
              <w:jc w:val="center"/>
              <w:rPr>
                <w:rFonts w:ascii="Times New Roman" w:hAnsi="Times New Roman" w:cs="Times New Roman"/>
                <w:sz w:val="24"/>
                <w:szCs w:val="24"/>
                <w:lang w:val="en-US"/>
              </w:rPr>
            </w:pPr>
            <w:r w:rsidRPr="0004419C">
              <w:rPr>
                <w:rFonts w:ascii="Times New Roman" w:hAnsi="Times New Roman" w:cs="Times New Roman"/>
                <w:sz w:val="24"/>
                <w:szCs w:val="24"/>
                <w:lang w:val="en-US"/>
              </w:rPr>
              <w:t>0.137</w:t>
            </w:r>
          </w:p>
        </w:tc>
      </w:tr>
    </w:tbl>
    <w:p w14:paraId="442DBD4B" w14:textId="77777777" w:rsidR="00FF0417" w:rsidRPr="0004419C" w:rsidRDefault="00FF0417" w:rsidP="00FF0417">
      <w:pPr>
        <w:pStyle w:val="Heading2"/>
        <w:numPr>
          <w:ilvl w:val="0"/>
          <w:numId w:val="0"/>
        </w:numPr>
        <w:spacing w:before="0" w:line="480" w:lineRule="auto"/>
        <w:ind w:firstLine="720"/>
        <w:contextualSpacing/>
        <w:jc w:val="both"/>
      </w:pPr>
      <w:bookmarkStart w:id="139" w:name="_Toc142555294"/>
      <w:bookmarkStart w:id="140" w:name="_Toc143251298"/>
      <w:bookmarkStart w:id="141" w:name="_Toc143595227"/>
      <w:r w:rsidRPr="0004419C">
        <w:t>Tabel 3.6 Hasil Pengujian Impact</w:t>
      </w:r>
      <w:bookmarkEnd w:id="139"/>
      <w:bookmarkEnd w:id="140"/>
      <w:bookmarkEnd w:id="141"/>
    </w:p>
    <w:p w14:paraId="4723D1A0" w14:textId="77777777" w:rsidR="00FF0417" w:rsidRPr="00D04B0E" w:rsidRDefault="00FF0417" w:rsidP="00D04B0E">
      <w:pPr>
        <w:spacing w:after="0" w:line="360" w:lineRule="auto"/>
        <w:jc w:val="both"/>
        <w:rPr>
          <w:sz w:val="24"/>
        </w:rPr>
      </w:pPr>
    </w:p>
    <w:p w14:paraId="6704C5E7" w14:textId="77777777" w:rsidR="00D04B0E" w:rsidRDefault="00D04B0E">
      <w:pPr>
        <w:rPr>
          <w:rFonts w:ascii="Times New Roman" w:eastAsiaTheme="majorEastAsia" w:hAnsi="Times New Roman" w:cstheme="majorBidi"/>
          <w:b/>
          <w:bCs/>
          <w:sz w:val="24"/>
          <w:szCs w:val="28"/>
        </w:rPr>
      </w:pPr>
      <w:r>
        <w:br w:type="page"/>
      </w:r>
    </w:p>
    <w:p w14:paraId="5888BCAB" w14:textId="67A6046D" w:rsidR="00627FEE" w:rsidRPr="0004419C" w:rsidRDefault="00627FEE" w:rsidP="00402371">
      <w:pPr>
        <w:pStyle w:val="Heading1"/>
        <w:numPr>
          <w:ilvl w:val="0"/>
          <w:numId w:val="6"/>
        </w:numPr>
        <w:spacing w:before="0" w:line="480" w:lineRule="auto"/>
        <w:ind w:left="360"/>
        <w:contextualSpacing/>
        <w:jc w:val="both"/>
      </w:pPr>
      <w:bookmarkStart w:id="142" w:name="_Toc143595228"/>
      <w:r w:rsidRPr="0004419C">
        <w:lastRenderedPageBreak/>
        <w:t>Metode Analisa Data</w:t>
      </w:r>
      <w:bookmarkEnd w:id="142"/>
    </w:p>
    <w:p w14:paraId="10BAC3F1" w14:textId="77777777" w:rsidR="00627FEE" w:rsidRPr="0004419C" w:rsidRDefault="00627FEE" w:rsidP="00F0037C">
      <w:pPr>
        <w:spacing w:after="0" w:line="480" w:lineRule="auto"/>
        <w:ind w:left="426" w:firstLine="414"/>
        <w:jc w:val="both"/>
        <w:rPr>
          <w:rFonts w:ascii="Times New Roman" w:hAnsi="Times New Roman" w:cs="Times New Roman"/>
          <w:color w:val="000000"/>
          <w:sz w:val="24"/>
          <w:szCs w:val="24"/>
        </w:rPr>
      </w:pPr>
      <w:r w:rsidRPr="0004419C">
        <w:rPr>
          <w:rFonts w:ascii="Times New Roman" w:hAnsi="Times New Roman" w:cs="Times New Roman"/>
          <w:color w:val="000000"/>
          <w:sz w:val="24"/>
          <w:szCs w:val="24"/>
        </w:rPr>
        <w:t>Setelah data diperoleh, langkah selanjutnya adalah menganalisisnya dengan mengubah data yang diperoleh dari hasil pengujian menjadi persamaan, yang menghasilkan data kuantitatif yang lebih mudah dipahami dan dapat digunakan untuk memecahkan masalah</w:t>
      </w:r>
      <w:r w:rsidR="003331DF" w:rsidRPr="0004419C">
        <w:rPr>
          <w:rFonts w:ascii="Times New Roman" w:hAnsi="Times New Roman" w:cs="Times New Roman"/>
          <w:color w:val="000000"/>
          <w:sz w:val="24"/>
          <w:szCs w:val="24"/>
        </w:rPr>
        <w:t xml:space="preserve"> yang terkait dengan penelitian yaitu :</w:t>
      </w:r>
    </w:p>
    <w:p w14:paraId="114D0014" w14:textId="3D2915DF" w:rsidR="001A6A80" w:rsidRDefault="001A6A80" w:rsidP="00D04B0E">
      <w:pPr>
        <w:spacing w:after="0" w:line="360" w:lineRule="auto"/>
        <w:contextualSpacing/>
        <w:jc w:val="both"/>
        <w:rPr>
          <w:rFonts w:ascii="Times New Roman" w:hAnsi="Times New Roman" w:cs="Times New Roman"/>
          <w:color w:val="000000"/>
          <w:sz w:val="24"/>
          <w:szCs w:val="24"/>
        </w:rPr>
      </w:pPr>
    </w:p>
    <w:p w14:paraId="67FBA387" w14:textId="725DBDF3" w:rsidR="00627FEE" w:rsidRPr="0004419C" w:rsidRDefault="00627FEE" w:rsidP="00402371">
      <w:pPr>
        <w:numPr>
          <w:ilvl w:val="0"/>
          <w:numId w:val="16"/>
        </w:numPr>
        <w:spacing w:after="0" w:line="480" w:lineRule="auto"/>
        <w:ind w:left="851" w:hanging="425"/>
        <w:jc w:val="both"/>
        <w:rPr>
          <w:rFonts w:ascii="Times New Roman" w:hAnsi="Times New Roman" w:cs="Times New Roman"/>
          <w:b/>
          <w:sz w:val="24"/>
          <w:szCs w:val="24"/>
        </w:rPr>
      </w:pPr>
      <w:r w:rsidRPr="0004419C">
        <w:rPr>
          <w:rFonts w:ascii="Times New Roman" w:hAnsi="Times New Roman" w:cs="Times New Roman"/>
          <w:color w:val="000000"/>
          <w:sz w:val="24"/>
          <w:szCs w:val="24"/>
        </w:rPr>
        <w:t>Uji Korosi</w:t>
      </w:r>
    </w:p>
    <w:p w14:paraId="154297AC" w14:textId="43828070" w:rsidR="00037DA7" w:rsidRDefault="00492C9A" w:rsidP="00F70D1F">
      <w:pPr>
        <w:spacing w:after="0" w:line="480" w:lineRule="auto"/>
        <w:ind w:left="851"/>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Rumus untuk mencari nilai laju korosi yang digunakan pada alumunium alloy kali ini yaitu :</w:t>
      </w:r>
    </w:p>
    <w:p w14:paraId="00862860" w14:textId="51E6F9F5" w:rsidR="00492C9A" w:rsidRPr="00042012" w:rsidRDefault="00492C9A" w:rsidP="007C3EC7">
      <w:pPr>
        <w:spacing w:after="0" w:line="480" w:lineRule="auto"/>
        <w:jc w:val="both"/>
        <w:rPr>
          <w:rFonts w:ascii="Times New Roman" w:eastAsiaTheme="minorEastAsia" w:hAnsi="Times New Roman" w:cs="Times New Roman"/>
          <w:b/>
          <w:sz w:val="24"/>
          <w:szCs w:val="24"/>
          <w:lang w:val="en-US"/>
        </w:rPr>
      </w:pPr>
      <m:oMathPara>
        <m:oMath>
          <m:r>
            <m:rPr>
              <m:sty m:val="bi"/>
            </m:rPr>
            <w:rPr>
              <w:rFonts w:ascii="Cambria Math" w:eastAsia="Times New Roman" w:hAnsi="Cambria Math" w:cs="Times New Roman"/>
              <w:sz w:val="24"/>
              <w:szCs w:val="24"/>
              <w:lang w:val="en-US"/>
            </w:rPr>
            <m:t xml:space="preserve">CR= </m:t>
          </m:r>
          <m:f>
            <m:fPr>
              <m:ctrlPr>
                <w:rPr>
                  <w:rFonts w:ascii="Cambria Math" w:eastAsiaTheme="minorEastAsia" w:hAnsi="Cambria Math" w:cs="Times New Roman"/>
                  <w:b/>
                  <w:i/>
                  <w:sz w:val="24"/>
                  <w:szCs w:val="24"/>
                  <w:lang w:val="en-US"/>
                </w:rPr>
              </m:ctrlPr>
            </m:fPr>
            <m:num>
              <m:r>
                <m:rPr>
                  <m:sty m:val="bi"/>
                </m:rPr>
                <w:rPr>
                  <w:rFonts w:ascii="Cambria Math" w:eastAsiaTheme="minorEastAsia" w:hAnsi="Cambria Math" w:cs="Times New Roman"/>
                  <w:sz w:val="24"/>
                  <w:szCs w:val="24"/>
                  <w:lang w:val="en-US"/>
                </w:rPr>
                <m:t>W × K</m:t>
              </m:r>
            </m:num>
            <m:den>
              <m:r>
                <m:rPr>
                  <m:sty m:val="bi"/>
                </m:rPr>
                <w:rPr>
                  <w:rFonts w:ascii="Cambria Math" w:eastAsiaTheme="minorEastAsia" w:hAnsi="Cambria Math" w:cs="Times New Roman"/>
                  <w:sz w:val="24"/>
                  <w:szCs w:val="24"/>
                  <w:lang w:val="en-US"/>
                </w:rPr>
                <m:t>D ×As ×T</m:t>
              </m:r>
            </m:den>
          </m:f>
        </m:oMath>
      </m:oMathPara>
    </w:p>
    <w:p w14:paraId="24A79094" w14:textId="77777777" w:rsidR="007C3EC7" w:rsidRPr="007C3EC7" w:rsidRDefault="007C3EC7" w:rsidP="007C3EC7">
      <w:pPr>
        <w:spacing w:after="0" w:line="360" w:lineRule="auto"/>
        <w:jc w:val="both"/>
        <w:rPr>
          <w:rFonts w:ascii="Times New Roman" w:eastAsiaTheme="minorEastAsia" w:hAnsi="Times New Roman" w:cs="Times New Roman"/>
          <w:bCs/>
          <w:sz w:val="24"/>
          <w:szCs w:val="24"/>
          <w:lang w:val="en-US"/>
        </w:rPr>
      </w:pPr>
    </w:p>
    <w:p w14:paraId="250FFBF4" w14:textId="210FF228" w:rsidR="00042012" w:rsidRDefault="007C3EC7" w:rsidP="00CC1F42">
      <w:pPr>
        <w:spacing w:after="0" w:line="480" w:lineRule="auto"/>
        <w:ind w:firstLine="900"/>
        <w:jc w:val="both"/>
        <w:rPr>
          <w:rFonts w:ascii="Times New Roman" w:eastAsiaTheme="minorEastAsia" w:hAnsi="Times New Roman" w:cs="Times New Roman"/>
          <w:bCs/>
          <w:sz w:val="24"/>
          <w:szCs w:val="24"/>
          <w:lang w:val="en-US"/>
        </w:rPr>
      </w:pPr>
      <w:r>
        <w:rPr>
          <w:rFonts w:ascii="Times New Roman" w:eastAsiaTheme="minorEastAsia" w:hAnsi="Times New Roman" w:cs="Times New Roman"/>
          <w:bCs/>
          <w:sz w:val="24"/>
          <w:szCs w:val="24"/>
          <w:lang w:val="en-US"/>
        </w:rPr>
        <w:t>Keterangan</w:t>
      </w:r>
      <w:r w:rsidR="00042012">
        <w:rPr>
          <w:rFonts w:ascii="Times New Roman" w:eastAsiaTheme="minorEastAsia" w:hAnsi="Times New Roman" w:cs="Times New Roman"/>
          <w:bCs/>
          <w:sz w:val="24"/>
          <w:szCs w:val="24"/>
          <w:lang w:val="en-US"/>
        </w:rPr>
        <w:t xml:space="preserve"> :</w:t>
      </w:r>
    </w:p>
    <w:p w14:paraId="5CBC4169" w14:textId="6AF1DD1D" w:rsidR="00042012" w:rsidRDefault="00042012" w:rsidP="00CC1F42">
      <w:pPr>
        <w:spacing w:after="0" w:line="480" w:lineRule="auto"/>
        <w:ind w:firstLine="900"/>
        <w:jc w:val="both"/>
        <w:rPr>
          <w:rFonts w:ascii="Times New Roman" w:eastAsiaTheme="minorEastAsia" w:hAnsi="Times New Roman" w:cs="Times New Roman"/>
          <w:bCs/>
          <w:sz w:val="24"/>
          <w:szCs w:val="24"/>
          <w:lang w:val="en-US"/>
        </w:rPr>
      </w:pPr>
      <w:r>
        <w:rPr>
          <w:rFonts w:ascii="Times New Roman" w:eastAsiaTheme="minorEastAsia" w:hAnsi="Times New Roman" w:cs="Times New Roman"/>
          <w:bCs/>
          <w:sz w:val="24"/>
          <w:szCs w:val="24"/>
          <w:lang w:val="en-US"/>
        </w:rPr>
        <w:t>CR : Corrosion Rate (MPY)</w:t>
      </w:r>
    </w:p>
    <w:p w14:paraId="5BBC9D3E" w14:textId="7EDE1D67" w:rsidR="00042012" w:rsidRDefault="00042012" w:rsidP="00CC1F42">
      <w:pPr>
        <w:spacing w:after="0" w:line="480" w:lineRule="auto"/>
        <w:ind w:firstLine="900"/>
        <w:jc w:val="both"/>
        <w:rPr>
          <w:rFonts w:ascii="Times New Roman" w:eastAsiaTheme="minorEastAsia" w:hAnsi="Times New Roman" w:cs="Times New Roman"/>
          <w:bCs/>
          <w:sz w:val="24"/>
          <w:szCs w:val="24"/>
          <w:lang w:val="en-US"/>
        </w:rPr>
      </w:pPr>
      <w:r>
        <w:rPr>
          <w:rFonts w:ascii="Times New Roman" w:eastAsiaTheme="minorEastAsia" w:hAnsi="Times New Roman" w:cs="Times New Roman"/>
          <w:bCs/>
          <w:sz w:val="24"/>
          <w:szCs w:val="24"/>
          <w:lang w:val="en-US"/>
        </w:rPr>
        <w:t>W : Weight Loss (gram)</w:t>
      </w:r>
    </w:p>
    <w:p w14:paraId="2A1AECC9" w14:textId="0172AE86" w:rsidR="00042012" w:rsidRDefault="00042012" w:rsidP="00CC1F42">
      <w:pPr>
        <w:spacing w:after="0" w:line="480" w:lineRule="auto"/>
        <w:ind w:firstLine="900"/>
        <w:jc w:val="both"/>
        <w:rPr>
          <w:rFonts w:ascii="Times New Roman" w:eastAsiaTheme="minorEastAsia" w:hAnsi="Times New Roman" w:cs="Times New Roman"/>
          <w:bCs/>
          <w:sz w:val="24"/>
          <w:szCs w:val="24"/>
          <w:lang w:val="en-US"/>
        </w:rPr>
      </w:pPr>
      <w:r>
        <w:rPr>
          <w:rFonts w:ascii="Times New Roman" w:eastAsiaTheme="minorEastAsia" w:hAnsi="Times New Roman" w:cs="Times New Roman"/>
          <w:bCs/>
          <w:sz w:val="24"/>
          <w:szCs w:val="24"/>
          <w:lang w:val="en-US"/>
        </w:rPr>
        <w:t>K : Konstanta Factor</w:t>
      </w:r>
    </w:p>
    <w:p w14:paraId="279DFE9B" w14:textId="1A2B946A" w:rsidR="00042012" w:rsidRDefault="00042012" w:rsidP="00CC1F42">
      <w:pPr>
        <w:spacing w:after="0" w:line="480" w:lineRule="auto"/>
        <w:ind w:firstLine="900"/>
        <w:jc w:val="both"/>
        <w:rPr>
          <w:rFonts w:ascii="Times New Roman" w:eastAsiaTheme="minorEastAsia" w:hAnsi="Times New Roman" w:cs="Times New Roman"/>
          <w:bCs/>
          <w:sz w:val="24"/>
          <w:szCs w:val="24"/>
          <w:lang w:val="en-US"/>
        </w:rPr>
      </w:pPr>
      <w:r>
        <w:rPr>
          <w:rFonts w:ascii="Times New Roman" w:eastAsiaTheme="minorEastAsia" w:hAnsi="Times New Roman" w:cs="Times New Roman"/>
          <w:bCs/>
          <w:sz w:val="24"/>
          <w:szCs w:val="24"/>
          <w:lang w:val="en-US"/>
        </w:rPr>
        <w:t>D : Densitas Spesimen (gram/cm³)</w:t>
      </w:r>
    </w:p>
    <w:p w14:paraId="14E978DB" w14:textId="753172FC" w:rsidR="00042012" w:rsidRDefault="00042012" w:rsidP="00CC1F42">
      <w:pPr>
        <w:spacing w:after="0" w:line="480" w:lineRule="auto"/>
        <w:ind w:firstLine="900"/>
        <w:jc w:val="both"/>
        <w:rPr>
          <w:rFonts w:ascii="Times New Roman" w:eastAsiaTheme="minorEastAsia" w:hAnsi="Times New Roman" w:cs="Times New Roman"/>
          <w:bCs/>
          <w:sz w:val="24"/>
          <w:szCs w:val="24"/>
          <w:lang w:val="en-US"/>
        </w:rPr>
      </w:pPr>
      <w:r>
        <w:rPr>
          <w:rFonts w:ascii="Times New Roman" w:eastAsiaTheme="minorEastAsia" w:hAnsi="Times New Roman" w:cs="Times New Roman"/>
          <w:bCs/>
          <w:sz w:val="24"/>
          <w:szCs w:val="24"/>
          <w:lang w:val="en-US"/>
        </w:rPr>
        <w:t>As : Sueface Area (cm²)</w:t>
      </w:r>
    </w:p>
    <w:p w14:paraId="05151759" w14:textId="430C1EF0" w:rsidR="00042012" w:rsidRPr="00042012" w:rsidRDefault="00042012" w:rsidP="00CC1F42">
      <w:pPr>
        <w:spacing w:after="0" w:line="480" w:lineRule="auto"/>
        <w:ind w:firstLine="900"/>
        <w:jc w:val="both"/>
        <w:rPr>
          <w:rFonts w:ascii="Times New Roman" w:eastAsiaTheme="minorEastAsia" w:hAnsi="Times New Roman" w:cs="Times New Roman"/>
          <w:bCs/>
          <w:sz w:val="24"/>
          <w:szCs w:val="24"/>
          <w:lang w:val="en-US"/>
        </w:rPr>
      </w:pPr>
      <w:r>
        <w:rPr>
          <w:rFonts w:ascii="Times New Roman" w:eastAsiaTheme="minorEastAsia" w:hAnsi="Times New Roman" w:cs="Times New Roman"/>
          <w:bCs/>
          <w:sz w:val="24"/>
          <w:szCs w:val="24"/>
          <w:lang w:val="en-US"/>
        </w:rPr>
        <w:t>T : Ekpsour Time (jam)</w:t>
      </w:r>
    </w:p>
    <w:p w14:paraId="7BC54E8A" w14:textId="77777777" w:rsidR="00984590" w:rsidRPr="0004419C" w:rsidRDefault="00984590" w:rsidP="007C3EC7">
      <w:pPr>
        <w:spacing w:after="0" w:line="360" w:lineRule="auto"/>
        <w:jc w:val="both"/>
        <w:rPr>
          <w:rFonts w:ascii="Times New Roman" w:eastAsiaTheme="minorEastAsia" w:hAnsi="Times New Roman" w:cs="Times New Roman"/>
          <w:b/>
          <w:sz w:val="24"/>
          <w:szCs w:val="24"/>
        </w:rPr>
      </w:pPr>
    </w:p>
    <w:p w14:paraId="5B62F9B2" w14:textId="77777777" w:rsidR="00B42714" w:rsidRPr="0004419C" w:rsidRDefault="00627FEE" w:rsidP="00402371">
      <w:pPr>
        <w:numPr>
          <w:ilvl w:val="0"/>
          <w:numId w:val="16"/>
        </w:numPr>
        <w:spacing w:after="0" w:line="480" w:lineRule="auto"/>
        <w:ind w:left="851" w:hanging="425"/>
        <w:jc w:val="both"/>
        <w:rPr>
          <w:rFonts w:ascii="Times New Roman" w:hAnsi="Times New Roman" w:cs="Times New Roman"/>
          <w:b/>
          <w:sz w:val="24"/>
          <w:szCs w:val="24"/>
        </w:rPr>
      </w:pPr>
      <w:r w:rsidRPr="0004419C">
        <w:rPr>
          <w:rFonts w:ascii="Times New Roman" w:hAnsi="Times New Roman" w:cs="Times New Roman"/>
          <w:sz w:val="24"/>
          <w:szCs w:val="24"/>
        </w:rPr>
        <w:t>Uji Impact</w:t>
      </w:r>
    </w:p>
    <w:p w14:paraId="5EBC98DC" w14:textId="528B453C" w:rsidR="007C3EC7" w:rsidRPr="00D04B0E" w:rsidRDefault="00B42714" w:rsidP="00D04B0E">
      <w:pPr>
        <w:spacing w:after="0" w:line="480" w:lineRule="auto"/>
        <w:ind w:left="851"/>
        <w:jc w:val="both"/>
        <w:rPr>
          <w:rFonts w:ascii="Times New Roman" w:hAnsi="Times New Roman" w:cs="Times New Roman"/>
          <w:color w:val="000000"/>
          <w:sz w:val="24"/>
          <w:szCs w:val="24"/>
        </w:rPr>
      </w:pPr>
      <w:r w:rsidRPr="0004419C">
        <w:rPr>
          <w:rFonts w:ascii="Times New Roman" w:hAnsi="Times New Roman" w:cs="Times New Roman"/>
          <w:color w:val="000000"/>
          <w:sz w:val="24"/>
          <w:szCs w:val="24"/>
        </w:rPr>
        <w:t>Nilai harga impak pada suatu specimen adalah energy yang diserap tiap satuan luas penampang lintang specimen uji untuk menyebabkan patahan pada spesimen. Persamaannya sebagai berikut:</w:t>
      </w:r>
    </w:p>
    <w:p w14:paraId="551A5112" w14:textId="3D861FE7" w:rsidR="000C20F7" w:rsidRPr="00FF0417" w:rsidRDefault="00B42714" w:rsidP="00FF0417">
      <w:pPr>
        <w:pStyle w:val="SubJudul"/>
        <w:ind w:hanging="22"/>
        <w:rPr>
          <w:rFonts w:eastAsiaTheme="minorEastAsia"/>
          <w:b w:val="0"/>
          <w:lang w:val="en-US"/>
        </w:rPr>
      </w:pPr>
      <m:oMathPara>
        <m:oMath>
          <m:r>
            <m:rPr>
              <m:sty m:val="b"/>
            </m:rPr>
            <w:rPr>
              <w:rFonts w:ascii="Cambria Math" w:hAnsi="Cambria Math"/>
            </w:rPr>
            <w:lastRenderedPageBreak/>
            <m:t xml:space="preserve">H= </m:t>
          </m:r>
          <m:f>
            <m:fPr>
              <m:ctrlPr>
                <w:rPr>
                  <w:rFonts w:ascii="Cambria Math" w:hAnsi="Cambria Math"/>
                  <w:b w:val="0"/>
                  <w:i/>
                </w:rPr>
              </m:ctrlPr>
            </m:fPr>
            <m:num>
              <m:r>
                <m:rPr>
                  <m:sty m:val="bi"/>
                </m:rPr>
                <w:rPr>
                  <w:rFonts w:ascii="Cambria Math" w:hAnsi="Cambria Math"/>
                </w:rPr>
                <m:t>E</m:t>
              </m:r>
            </m:num>
            <m:den>
              <m:r>
                <m:rPr>
                  <m:sty m:val="bi"/>
                </m:rPr>
                <w:rPr>
                  <w:rFonts w:ascii="Cambria Math" w:hAnsi="Cambria Math"/>
                </w:rPr>
                <m:t>A</m:t>
              </m:r>
            </m:den>
          </m:f>
        </m:oMath>
      </m:oMathPara>
    </w:p>
    <w:p w14:paraId="2F536E61" w14:textId="397EEB6C" w:rsidR="00B42714" w:rsidRPr="0004419C" w:rsidRDefault="007C3EC7" w:rsidP="00CC1F42">
      <w:pPr>
        <w:spacing w:after="0" w:line="480" w:lineRule="auto"/>
        <w:ind w:firstLine="9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Keterangan</w:t>
      </w:r>
      <w:r w:rsidR="00B42714" w:rsidRPr="0004419C">
        <w:rPr>
          <w:rFonts w:ascii="Times New Roman" w:hAnsi="Times New Roman" w:cs="Times New Roman"/>
          <w:color w:val="000000" w:themeColor="text1"/>
          <w:sz w:val="24"/>
          <w:szCs w:val="24"/>
        </w:rPr>
        <w:t xml:space="preserve"> :</w:t>
      </w:r>
    </w:p>
    <w:p w14:paraId="2EBE4CCA" w14:textId="77777777" w:rsidR="00B42714" w:rsidRPr="0004419C" w:rsidRDefault="00B42714" w:rsidP="00CC1F42">
      <w:pPr>
        <w:spacing w:after="0" w:line="480" w:lineRule="auto"/>
        <w:ind w:firstLine="900"/>
        <w:jc w:val="both"/>
        <w:rPr>
          <w:rFonts w:ascii="Times New Roman" w:hAnsi="Times New Roman" w:cs="Times New Roman"/>
          <w:color w:val="000000" w:themeColor="text1"/>
          <w:sz w:val="24"/>
          <w:szCs w:val="24"/>
        </w:rPr>
      </w:pPr>
      <w:r w:rsidRPr="0004419C">
        <w:rPr>
          <w:rFonts w:ascii="Times New Roman" w:hAnsi="Times New Roman" w:cs="Times New Roman"/>
          <w:color w:val="000000" w:themeColor="text1"/>
          <w:sz w:val="24"/>
          <w:szCs w:val="24"/>
        </w:rPr>
        <w:t>H : Nilai Impact (Joule, mm²)</w:t>
      </w:r>
    </w:p>
    <w:p w14:paraId="5594BB25" w14:textId="77777777" w:rsidR="00B42714" w:rsidRPr="0004419C" w:rsidRDefault="00B42714" w:rsidP="00CC1F42">
      <w:pPr>
        <w:spacing w:after="0" w:line="480" w:lineRule="auto"/>
        <w:ind w:firstLine="900"/>
        <w:jc w:val="both"/>
        <w:rPr>
          <w:rFonts w:ascii="Times New Roman" w:hAnsi="Times New Roman" w:cs="Times New Roman"/>
          <w:color w:val="000000" w:themeColor="text1"/>
          <w:sz w:val="24"/>
          <w:szCs w:val="24"/>
        </w:rPr>
      </w:pPr>
      <w:r w:rsidRPr="0004419C">
        <w:rPr>
          <w:rFonts w:ascii="Times New Roman" w:hAnsi="Times New Roman" w:cs="Times New Roman"/>
          <w:color w:val="000000" w:themeColor="text1"/>
          <w:sz w:val="24"/>
          <w:szCs w:val="24"/>
        </w:rPr>
        <w:t>E : Energi Yang Diserap (Joule)</w:t>
      </w:r>
    </w:p>
    <w:p w14:paraId="78B1B8FE" w14:textId="5824EDDF" w:rsidR="007C3EC7" w:rsidRDefault="00B42714" w:rsidP="00CC1F42">
      <w:pPr>
        <w:spacing w:after="0" w:line="480" w:lineRule="auto"/>
        <w:ind w:firstLine="900"/>
        <w:jc w:val="both"/>
        <w:rPr>
          <w:rFonts w:ascii="Times New Roman" w:hAnsi="Times New Roman" w:cs="Times New Roman"/>
          <w:sz w:val="24"/>
          <w:szCs w:val="24"/>
        </w:rPr>
      </w:pPr>
      <w:r w:rsidRPr="0004419C">
        <w:rPr>
          <w:rFonts w:ascii="Times New Roman" w:hAnsi="Times New Roman" w:cs="Times New Roman"/>
          <w:color w:val="000000" w:themeColor="text1"/>
          <w:sz w:val="24"/>
          <w:szCs w:val="24"/>
        </w:rPr>
        <w:t>A : L</w:t>
      </w:r>
      <w:r w:rsidR="007C3EC7">
        <w:rPr>
          <w:rFonts w:ascii="Times New Roman" w:hAnsi="Times New Roman" w:cs="Times New Roman"/>
          <w:color w:val="000000" w:themeColor="text1"/>
          <w:sz w:val="24"/>
          <w:szCs w:val="24"/>
        </w:rPr>
        <w:t>uas Penampang Bawah Takik (mm²)</w:t>
      </w:r>
    </w:p>
    <w:p w14:paraId="1BC664BF" w14:textId="77777777" w:rsidR="000C20F7" w:rsidRPr="000C20F7" w:rsidRDefault="000C20F7" w:rsidP="000C20F7">
      <w:pPr>
        <w:spacing w:after="0" w:line="360" w:lineRule="auto"/>
        <w:ind w:left="425" w:firstLine="425"/>
        <w:jc w:val="both"/>
        <w:rPr>
          <w:rFonts w:ascii="Times New Roman" w:hAnsi="Times New Roman" w:cs="Times New Roman"/>
          <w:color w:val="000000" w:themeColor="text1"/>
          <w:sz w:val="24"/>
          <w:szCs w:val="24"/>
          <w:lang w:val="en-US"/>
        </w:rPr>
      </w:pPr>
    </w:p>
    <w:p w14:paraId="2D081B83" w14:textId="650129E9" w:rsidR="00627FEE" w:rsidRPr="0004419C" w:rsidRDefault="00B42714" w:rsidP="00402371">
      <w:pPr>
        <w:numPr>
          <w:ilvl w:val="0"/>
          <w:numId w:val="16"/>
        </w:numPr>
        <w:spacing w:after="0" w:line="480" w:lineRule="auto"/>
        <w:ind w:left="0" w:firstLine="426"/>
        <w:jc w:val="both"/>
        <w:rPr>
          <w:rFonts w:ascii="Times New Roman" w:hAnsi="Times New Roman" w:cs="Times New Roman"/>
          <w:sz w:val="24"/>
          <w:szCs w:val="24"/>
        </w:rPr>
      </w:pPr>
      <w:r w:rsidRPr="0004419C">
        <w:rPr>
          <w:rFonts w:ascii="Times New Roman" w:hAnsi="Times New Roman" w:cs="Times New Roman"/>
          <w:sz w:val="24"/>
          <w:szCs w:val="24"/>
        </w:rPr>
        <w:t xml:space="preserve">Uji </w:t>
      </w:r>
      <w:r w:rsidR="00A75C62" w:rsidRPr="0004419C">
        <w:rPr>
          <w:rFonts w:ascii="Times New Roman" w:hAnsi="Times New Roman" w:cs="Times New Roman"/>
          <w:sz w:val="24"/>
          <w:szCs w:val="24"/>
          <w:lang w:val="en-US"/>
        </w:rPr>
        <w:t>Bending</w:t>
      </w:r>
    </w:p>
    <w:p w14:paraId="2B143FDE" w14:textId="77777777" w:rsidR="00B42714" w:rsidRDefault="00B42714" w:rsidP="001A26D3">
      <w:pPr>
        <w:spacing w:after="0" w:line="480" w:lineRule="auto"/>
        <w:ind w:firstLine="720"/>
        <w:jc w:val="both"/>
        <w:rPr>
          <w:rFonts w:ascii="Times New Roman" w:hAnsi="Times New Roman" w:cs="Times New Roman"/>
          <w:sz w:val="24"/>
          <w:szCs w:val="24"/>
          <w:lang w:val="en-US"/>
        </w:rPr>
      </w:pPr>
      <w:r w:rsidRPr="0004419C">
        <w:rPr>
          <w:rFonts w:ascii="Times New Roman" w:hAnsi="Times New Roman" w:cs="Times New Roman"/>
          <w:sz w:val="24"/>
          <w:szCs w:val="24"/>
        </w:rPr>
        <w:t>Rumus untuk me</w:t>
      </w:r>
      <w:r w:rsidR="00984590" w:rsidRPr="0004419C">
        <w:rPr>
          <w:rFonts w:ascii="Times New Roman" w:hAnsi="Times New Roman" w:cs="Times New Roman"/>
          <w:sz w:val="24"/>
          <w:szCs w:val="24"/>
        </w:rPr>
        <w:t>ncari nilai uji bending yaitu :</w:t>
      </w:r>
    </w:p>
    <w:p w14:paraId="5512D0F3" w14:textId="77777777" w:rsidR="007C3EC7" w:rsidRPr="007C3EC7" w:rsidRDefault="007C3EC7" w:rsidP="007C3EC7">
      <w:pPr>
        <w:spacing w:after="0" w:line="360" w:lineRule="auto"/>
        <w:jc w:val="both"/>
        <w:rPr>
          <w:rFonts w:ascii="Times New Roman" w:hAnsi="Times New Roman" w:cs="Times New Roman"/>
          <w:sz w:val="24"/>
          <w:szCs w:val="24"/>
          <w:lang w:val="en-US"/>
        </w:rPr>
      </w:pPr>
    </w:p>
    <w:p w14:paraId="42E2E1DE" w14:textId="7548F939" w:rsidR="00EC52CC" w:rsidRPr="007C3EC7" w:rsidRDefault="00EF4147" w:rsidP="007C3EC7">
      <w:pPr>
        <w:spacing w:after="0" w:line="480" w:lineRule="auto"/>
        <w:jc w:val="both"/>
        <w:rPr>
          <w:rFonts w:ascii="Times New Roman" w:eastAsiaTheme="minorEastAsia" w:hAnsi="Times New Roman" w:cs="Times New Roman"/>
          <w:color w:val="000000"/>
          <w:sz w:val="24"/>
          <w:szCs w:val="24"/>
          <w:lang w:val="en-US"/>
        </w:rPr>
      </w:pPr>
      <m:oMathPara>
        <m:oMath>
          <m:r>
            <w:rPr>
              <w:rFonts w:ascii="Cambria Math" w:hAnsi="Cambria Math" w:cs="Times New Roman"/>
              <w:color w:val="000000"/>
              <w:sz w:val="24"/>
              <w:szCs w:val="24"/>
            </w:rPr>
            <m:t xml:space="preserve">VHN= </m:t>
          </m:r>
          <m:f>
            <m:fPr>
              <m:ctrlPr>
                <w:rPr>
                  <w:rFonts w:ascii="Cambria Math" w:hAnsi="Cambria Math" w:cs="Times New Roman"/>
                  <w:i/>
                  <w:color w:val="000000"/>
                  <w:sz w:val="24"/>
                  <w:szCs w:val="24"/>
                </w:rPr>
              </m:ctrlPr>
            </m:fPr>
            <m:num>
              <m:r>
                <m:rPr>
                  <m:sty m:val="p"/>
                </m:rPr>
                <w:rPr>
                  <w:rFonts w:ascii="Cambria Math" w:hAnsi="Cambria Math" w:cs="Times New Roman"/>
                  <w:color w:val="000000"/>
                  <w:sz w:val="24"/>
                  <w:szCs w:val="24"/>
                </w:rPr>
                <m:t>2</m:t>
              </m:r>
              <m:r>
                <w:rPr>
                  <w:rFonts w:ascii="Cambria Math" w:hAnsi="Cambria Math" w:cs="Times New Roman"/>
                  <w:color w:val="000000"/>
                  <w:sz w:val="24"/>
                  <w:szCs w:val="24"/>
                </w:rPr>
                <m:t>F</m:t>
              </m:r>
              <m:func>
                <m:funcPr>
                  <m:ctrlPr>
                    <w:rPr>
                      <w:rFonts w:ascii="Cambria Math" w:hAnsi="Cambria Math" w:cs="Times New Roman"/>
                      <w:i/>
                      <w:iCs/>
                      <w:color w:val="000000"/>
                      <w:sz w:val="24"/>
                      <w:szCs w:val="24"/>
                    </w:rPr>
                  </m:ctrlPr>
                </m:funcPr>
                <m:fName>
                  <m:r>
                    <m:rPr>
                      <m:sty m:val="p"/>
                    </m:rPr>
                    <w:rPr>
                      <w:rFonts w:ascii="Cambria Math" w:hAnsi="Cambria Math" w:cs="Times New Roman"/>
                      <w:color w:val="000000"/>
                      <w:sz w:val="24"/>
                      <w:szCs w:val="24"/>
                    </w:rPr>
                    <m:t>sin⁡(∅</m:t>
                  </m:r>
                  <m:ctrlPr>
                    <w:rPr>
                      <w:rFonts w:ascii="Cambria Math" w:hAnsi="Cambria Math" w:cs="Times New Roman"/>
                      <w:i/>
                      <w:color w:val="000000"/>
                      <w:sz w:val="24"/>
                      <w:szCs w:val="24"/>
                    </w:rPr>
                  </m:ctrlPr>
                </m:fName>
                <m:e>
                  <m:r>
                    <w:rPr>
                      <w:rFonts w:ascii="Cambria Math" w:hAnsi="Cambria Math" w:cs="Times New Roman"/>
                      <w:color w:val="000000"/>
                      <w:sz w:val="24"/>
                      <w:szCs w:val="24"/>
                    </w:rPr>
                    <m:t>/2)]</m:t>
                  </m:r>
                </m:e>
              </m:func>
            </m:num>
            <m:den>
              <m:r>
                <w:rPr>
                  <w:rFonts w:ascii="Cambria Math" w:hAnsi="Cambria Math" w:cs="Times New Roman"/>
                  <w:color w:val="000000"/>
                  <w:sz w:val="24"/>
                  <w:szCs w:val="24"/>
                </w:rPr>
                <m:t>L₂</m:t>
              </m:r>
            </m:den>
          </m:f>
          <m:r>
            <w:rPr>
              <w:rFonts w:ascii="Cambria Math" w:hAnsi="Cambria Math" w:cs="Times New Roman"/>
              <w:color w:val="000000"/>
              <w:sz w:val="24"/>
              <w:szCs w:val="24"/>
            </w:rPr>
            <m:t xml:space="preserve">=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 xml:space="preserve">2F </m:t>
              </m:r>
              <m:r>
                <m:rPr>
                  <m:sty m:val="p"/>
                </m:rPr>
                <w:rPr>
                  <w:rFonts w:ascii="Cambria Math" w:hAnsi="Cambria Math" w:cs="Times New Roman"/>
                  <w:color w:val="000000"/>
                  <w:sz w:val="24"/>
                  <w:szCs w:val="24"/>
                </w:rPr>
                <m:t>sin⁡</m:t>
              </m:r>
              <m:r>
                <w:rPr>
                  <w:rFonts w:ascii="Cambria Math" w:hAnsi="Cambria Math" w:cs="Times New Roman"/>
                  <w:color w:val="000000"/>
                  <w:sz w:val="24"/>
                  <w:szCs w:val="24"/>
                </w:rPr>
                <m:t>(136˚/2)</m:t>
              </m:r>
            </m:num>
            <m:den>
              <m:r>
                <w:rPr>
                  <w:rFonts w:ascii="Cambria Math" w:hAnsi="Cambria Math" w:cs="Times New Roman"/>
                  <w:color w:val="000000"/>
                  <w:sz w:val="24"/>
                  <w:szCs w:val="24"/>
                </w:rPr>
                <m:t>L₂</m:t>
              </m:r>
            </m:den>
          </m:f>
          <m:r>
            <w:rPr>
              <w:rFonts w:ascii="Cambria Math" w:hAnsi="Cambria Math" w:cs="Times New Roman"/>
              <w:color w:val="000000"/>
              <w:sz w:val="24"/>
              <w:szCs w:val="24"/>
            </w:rPr>
            <m:t xml:space="preserve">=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1,854F</m:t>
              </m:r>
            </m:num>
            <m:den>
              <m:r>
                <w:rPr>
                  <w:rFonts w:ascii="Cambria Math" w:hAnsi="Cambria Math" w:cs="Times New Roman"/>
                  <w:color w:val="000000"/>
                  <w:sz w:val="24"/>
                  <w:szCs w:val="24"/>
                </w:rPr>
                <m:t>L₂</m:t>
              </m:r>
            </m:den>
          </m:f>
        </m:oMath>
      </m:oMathPara>
    </w:p>
    <w:p w14:paraId="5DC96531" w14:textId="77777777" w:rsidR="007C3EC7" w:rsidRPr="007C3EC7" w:rsidRDefault="007C3EC7" w:rsidP="007C3EC7">
      <w:pPr>
        <w:spacing w:after="0" w:line="360" w:lineRule="auto"/>
        <w:jc w:val="both"/>
        <w:rPr>
          <w:rFonts w:ascii="Times New Roman" w:eastAsiaTheme="minorEastAsia" w:hAnsi="Times New Roman" w:cs="Times New Roman"/>
          <w:color w:val="000000"/>
          <w:sz w:val="24"/>
          <w:szCs w:val="24"/>
          <w:lang w:val="en-US"/>
        </w:rPr>
      </w:pPr>
    </w:p>
    <w:p w14:paraId="14FFE0A9" w14:textId="77777777" w:rsidR="00B42714" w:rsidRPr="0004419C" w:rsidRDefault="00B42714" w:rsidP="007C3EC7">
      <w:pPr>
        <w:spacing w:after="0" w:line="480" w:lineRule="auto"/>
        <w:ind w:left="851"/>
        <w:jc w:val="both"/>
        <w:rPr>
          <w:rFonts w:ascii="Times New Roman" w:hAnsi="Times New Roman" w:cs="Times New Roman"/>
          <w:color w:val="000000"/>
          <w:sz w:val="24"/>
          <w:szCs w:val="24"/>
        </w:rPr>
      </w:pPr>
      <w:r w:rsidRPr="0004419C">
        <w:rPr>
          <w:rFonts w:ascii="Times New Roman" w:hAnsi="Times New Roman" w:cs="Times New Roman"/>
          <w:color w:val="000000"/>
          <w:sz w:val="24"/>
          <w:szCs w:val="24"/>
        </w:rPr>
        <w:t>Keterangan :</w:t>
      </w:r>
    </w:p>
    <w:p w14:paraId="375A7329" w14:textId="4EB86308" w:rsidR="00B42714" w:rsidRPr="0004419C" w:rsidRDefault="00257B6C" w:rsidP="00A36EDC">
      <w:pPr>
        <w:spacing w:after="0" w:line="480" w:lineRule="auto"/>
        <w:ind w:left="1843"/>
        <w:jc w:val="both"/>
        <w:rPr>
          <w:rFonts w:ascii="Times New Roman" w:hAnsi="Times New Roman" w:cs="Times New Roman"/>
          <w:color w:val="000000" w:themeColor="text1"/>
          <w:sz w:val="24"/>
          <w:szCs w:val="24"/>
          <w:lang w:val="en-US"/>
        </w:rPr>
      </w:pPr>
      <w:r w:rsidRPr="0004419C">
        <w:rPr>
          <w:rFonts w:ascii="Times New Roman" w:hAnsi="Times New Roman" w:cs="Times New Roman"/>
          <w:color w:val="000000" w:themeColor="text1"/>
          <w:sz w:val="24"/>
          <w:szCs w:val="24"/>
          <w:lang w:val="en-US"/>
        </w:rPr>
        <w:t>F</w:t>
      </w:r>
      <w:r w:rsidR="00A36EDC">
        <w:rPr>
          <w:rFonts w:ascii="Times New Roman" w:hAnsi="Times New Roman" w:cs="Times New Roman"/>
          <w:color w:val="000000" w:themeColor="text1"/>
          <w:sz w:val="24"/>
          <w:szCs w:val="24"/>
        </w:rPr>
        <w:t xml:space="preserve"> </w:t>
      </w:r>
      <w:r w:rsidR="00A36EDC">
        <w:rPr>
          <w:rFonts w:ascii="Times New Roman" w:hAnsi="Times New Roman" w:cs="Times New Roman"/>
          <w:color w:val="000000" w:themeColor="text1"/>
          <w:sz w:val="24"/>
          <w:szCs w:val="24"/>
          <w:lang w:val="en-US"/>
        </w:rPr>
        <w:t>:</w:t>
      </w:r>
      <w:r w:rsidR="00B42714" w:rsidRPr="0004419C">
        <w:rPr>
          <w:rFonts w:ascii="Times New Roman" w:hAnsi="Times New Roman" w:cs="Times New Roman"/>
          <w:color w:val="000000" w:themeColor="text1"/>
          <w:sz w:val="24"/>
          <w:szCs w:val="24"/>
        </w:rPr>
        <w:t xml:space="preserve"> </w:t>
      </w:r>
      <w:r w:rsidRPr="0004419C">
        <w:rPr>
          <w:rFonts w:ascii="Times New Roman" w:hAnsi="Times New Roman" w:cs="Times New Roman"/>
          <w:color w:val="000000" w:themeColor="text1"/>
          <w:sz w:val="24"/>
          <w:szCs w:val="24"/>
          <w:lang w:val="en-US"/>
        </w:rPr>
        <w:t>Beban</w:t>
      </w:r>
      <w:r w:rsidR="0075070E" w:rsidRPr="0004419C">
        <w:rPr>
          <w:rFonts w:ascii="Times New Roman" w:hAnsi="Times New Roman" w:cs="Times New Roman"/>
          <w:color w:val="000000" w:themeColor="text1"/>
          <w:sz w:val="24"/>
          <w:szCs w:val="24"/>
          <w:lang w:val="en-US"/>
        </w:rPr>
        <w:t xml:space="preserve"> (</w:t>
      </w:r>
      <w:r w:rsidRPr="0004419C">
        <w:rPr>
          <w:rFonts w:ascii="Times New Roman" w:hAnsi="Times New Roman" w:cs="Times New Roman"/>
          <w:color w:val="000000" w:themeColor="text1"/>
          <w:sz w:val="24"/>
          <w:szCs w:val="24"/>
          <w:lang w:val="en-US"/>
        </w:rPr>
        <w:t>kg</w:t>
      </w:r>
      <w:r w:rsidR="0075070E" w:rsidRPr="0004419C">
        <w:rPr>
          <w:rFonts w:ascii="Times New Roman" w:hAnsi="Times New Roman" w:cs="Times New Roman"/>
          <w:color w:val="000000" w:themeColor="text1"/>
          <w:sz w:val="24"/>
          <w:szCs w:val="24"/>
          <w:lang w:val="en-US"/>
        </w:rPr>
        <w:t>)</w:t>
      </w:r>
    </w:p>
    <w:p w14:paraId="2400B57A" w14:textId="003EC7D4" w:rsidR="00B42714" w:rsidRPr="0004419C" w:rsidRDefault="00257B6C" w:rsidP="00A36EDC">
      <w:pPr>
        <w:spacing w:after="0" w:line="480" w:lineRule="auto"/>
        <w:ind w:left="1843"/>
        <w:jc w:val="both"/>
        <w:rPr>
          <w:rFonts w:ascii="Times New Roman" w:hAnsi="Times New Roman" w:cs="Times New Roman"/>
          <w:color w:val="000000" w:themeColor="text1"/>
          <w:sz w:val="24"/>
          <w:szCs w:val="24"/>
        </w:rPr>
      </w:pPr>
      <w:r w:rsidRPr="0004419C">
        <w:rPr>
          <w:rFonts w:ascii="Times New Roman" w:hAnsi="Times New Roman" w:cs="Times New Roman"/>
          <w:color w:val="000000" w:themeColor="text1"/>
          <w:sz w:val="24"/>
          <w:szCs w:val="24"/>
          <w:lang w:val="en-US"/>
        </w:rPr>
        <w:t>L</w:t>
      </w:r>
      <w:r w:rsidR="00A36EDC">
        <w:rPr>
          <w:rFonts w:ascii="Times New Roman" w:hAnsi="Times New Roman" w:cs="Times New Roman"/>
          <w:color w:val="000000" w:themeColor="text1"/>
          <w:sz w:val="24"/>
          <w:szCs w:val="24"/>
        </w:rPr>
        <w:t xml:space="preserve"> </w:t>
      </w:r>
      <w:r w:rsidR="00A36EDC">
        <w:rPr>
          <w:rFonts w:ascii="Times New Roman" w:hAnsi="Times New Roman" w:cs="Times New Roman"/>
          <w:color w:val="000000" w:themeColor="text1"/>
          <w:sz w:val="24"/>
          <w:szCs w:val="24"/>
          <w:lang w:val="en-US"/>
        </w:rPr>
        <w:t>:</w:t>
      </w:r>
      <w:r w:rsidR="00B42714" w:rsidRPr="0004419C">
        <w:rPr>
          <w:rFonts w:ascii="Times New Roman" w:hAnsi="Times New Roman" w:cs="Times New Roman"/>
          <w:color w:val="000000" w:themeColor="text1"/>
          <w:sz w:val="24"/>
          <w:szCs w:val="24"/>
        </w:rPr>
        <w:t xml:space="preserve"> </w:t>
      </w:r>
      <w:r w:rsidRPr="0004419C">
        <w:rPr>
          <w:rFonts w:ascii="Times New Roman" w:hAnsi="Times New Roman" w:cs="Times New Roman"/>
          <w:color w:val="000000" w:themeColor="text1"/>
          <w:sz w:val="24"/>
          <w:szCs w:val="24"/>
          <w:lang w:val="en-US"/>
        </w:rPr>
        <w:t>Panjang Diagonal Rata-rata</w:t>
      </w:r>
      <w:r w:rsidR="00B42714" w:rsidRPr="0004419C">
        <w:rPr>
          <w:rFonts w:ascii="Times New Roman" w:hAnsi="Times New Roman" w:cs="Times New Roman"/>
          <w:color w:val="000000" w:themeColor="text1"/>
          <w:sz w:val="24"/>
          <w:szCs w:val="24"/>
        </w:rPr>
        <w:t xml:space="preserve"> (</w:t>
      </w:r>
      <w:r w:rsidRPr="0004419C">
        <w:rPr>
          <w:rFonts w:ascii="Times New Roman" w:hAnsi="Times New Roman" w:cs="Times New Roman"/>
          <w:color w:val="000000" w:themeColor="text1"/>
          <w:sz w:val="24"/>
          <w:szCs w:val="24"/>
          <w:lang w:val="en-US"/>
        </w:rPr>
        <w:t>mm</w:t>
      </w:r>
      <w:r w:rsidR="00B42714" w:rsidRPr="0004419C">
        <w:rPr>
          <w:rFonts w:ascii="Times New Roman" w:hAnsi="Times New Roman" w:cs="Times New Roman"/>
          <w:color w:val="000000" w:themeColor="text1"/>
          <w:sz w:val="24"/>
          <w:szCs w:val="24"/>
        </w:rPr>
        <w:t>)</w:t>
      </w:r>
    </w:p>
    <w:p w14:paraId="4A3ECB08" w14:textId="4765650B" w:rsidR="00B42714" w:rsidRPr="0004419C" w:rsidRDefault="00257B6C" w:rsidP="00A36EDC">
      <w:pPr>
        <w:spacing w:after="0" w:line="480" w:lineRule="auto"/>
        <w:ind w:left="1843"/>
        <w:jc w:val="both"/>
        <w:rPr>
          <w:rFonts w:ascii="Times New Roman" w:hAnsi="Times New Roman" w:cs="Times New Roman"/>
          <w:color w:val="000000" w:themeColor="text1"/>
          <w:sz w:val="24"/>
          <w:szCs w:val="24"/>
        </w:rPr>
      </w:pPr>
      <w:r w:rsidRPr="0004419C">
        <w:rPr>
          <w:rFonts w:ascii="Cambria Math" w:hAnsi="Cambria Math" w:cs="Cambria Math"/>
          <w:color w:val="000000" w:themeColor="text1"/>
          <w:sz w:val="24"/>
          <w:szCs w:val="24"/>
          <w:lang w:val="en-US"/>
        </w:rPr>
        <w:t>∅</w:t>
      </w:r>
      <w:r w:rsidR="00A36EDC">
        <w:rPr>
          <w:rFonts w:ascii="Times New Roman" w:hAnsi="Times New Roman" w:cs="Times New Roman"/>
          <w:color w:val="000000" w:themeColor="text1"/>
          <w:sz w:val="24"/>
          <w:szCs w:val="24"/>
        </w:rPr>
        <w:t xml:space="preserve"> </w:t>
      </w:r>
      <w:r w:rsidR="00A36EDC">
        <w:rPr>
          <w:rFonts w:ascii="Times New Roman" w:hAnsi="Times New Roman" w:cs="Times New Roman"/>
          <w:color w:val="000000" w:themeColor="text1"/>
          <w:sz w:val="24"/>
          <w:szCs w:val="24"/>
          <w:lang w:val="en-US"/>
        </w:rPr>
        <w:t>:</w:t>
      </w:r>
      <w:r w:rsidR="00984590" w:rsidRPr="0004419C">
        <w:rPr>
          <w:rFonts w:ascii="Times New Roman" w:hAnsi="Times New Roman" w:cs="Times New Roman"/>
          <w:color w:val="000000" w:themeColor="text1"/>
          <w:sz w:val="24"/>
          <w:szCs w:val="24"/>
        </w:rPr>
        <w:t xml:space="preserve"> </w:t>
      </w:r>
      <w:r w:rsidRPr="0004419C">
        <w:rPr>
          <w:rFonts w:ascii="Times New Roman" w:hAnsi="Times New Roman" w:cs="Times New Roman"/>
          <w:color w:val="000000" w:themeColor="text1"/>
          <w:sz w:val="24"/>
          <w:szCs w:val="24"/>
          <w:lang w:val="en-US"/>
        </w:rPr>
        <w:t>Sudut Piramida 136˚</w:t>
      </w:r>
    </w:p>
    <w:sectPr w:rsidR="00B42714" w:rsidRPr="0004419C" w:rsidSect="009C529D">
      <w:footerReference w:type="default" r:id="rId39"/>
      <w:pgSz w:w="11906" w:h="16838"/>
      <w:pgMar w:top="2275" w:right="1699" w:bottom="1699" w:left="2275" w:header="706" w:footer="706"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B471CE" w14:textId="77777777" w:rsidR="006D0F33" w:rsidRDefault="006D0F33" w:rsidP="00306D63">
      <w:pPr>
        <w:spacing w:after="0" w:line="240" w:lineRule="auto"/>
      </w:pPr>
      <w:r>
        <w:separator/>
      </w:r>
    </w:p>
  </w:endnote>
  <w:endnote w:type="continuationSeparator" w:id="0">
    <w:p w14:paraId="037503E2" w14:textId="77777777" w:rsidR="006D0F33" w:rsidRDefault="006D0F33" w:rsidP="00306D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3538995"/>
      <w:docPartObj>
        <w:docPartGallery w:val="Page Numbers (Bottom of Page)"/>
        <w:docPartUnique/>
      </w:docPartObj>
    </w:sdtPr>
    <w:sdtEndPr>
      <w:rPr>
        <w:noProof/>
      </w:rPr>
    </w:sdtEndPr>
    <w:sdtContent>
      <w:p w14:paraId="31BB2BA1" w14:textId="42ABB075" w:rsidR="00490DAA" w:rsidRDefault="00490DAA">
        <w:pPr>
          <w:pStyle w:val="Footer"/>
          <w:jc w:val="right"/>
        </w:pPr>
        <w:r>
          <w:fldChar w:fldCharType="begin"/>
        </w:r>
        <w:r>
          <w:instrText xml:space="preserve"> PAGE   \* MERGEFORMAT </w:instrText>
        </w:r>
        <w:r>
          <w:fldChar w:fldCharType="separate"/>
        </w:r>
        <w:r w:rsidR="000D4E44">
          <w:rPr>
            <w:noProof/>
          </w:rPr>
          <w:t>2</w:t>
        </w:r>
        <w:r>
          <w:rPr>
            <w:noProof/>
          </w:rPr>
          <w:fldChar w:fldCharType="end"/>
        </w:r>
      </w:p>
    </w:sdtContent>
  </w:sdt>
  <w:p w14:paraId="51258533" w14:textId="77777777" w:rsidR="00490DAA" w:rsidRDefault="00490D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17705A" w14:textId="77777777" w:rsidR="006D0F33" w:rsidRDefault="006D0F33" w:rsidP="00306D63">
      <w:pPr>
        <w:spacing w:after="0" w:line="240" w:lineRule="auto"/>
      </w:pPr>
      <w:r>
        <w:separator/>
      </w:r>
    </w:p>
  </w:footnote>
  <w:footnote w:type="continuationSeparator" w:id="0">
    <w:p w14:paraId="0B50FEA7" w14:textId="77777777" w:rsidR="006D0F33" w:rsidRDefault="006D0F33" w:rsidP="00306D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269CF"/>
    <w:multiLevelType w:val="multilevel"/>
    <w:tmpl w:val="E52C4F8C"/>
    <w:lvl w:ilvl="0">
      <w:start w:val="2"/>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nsid w:val="077F4C86"/>
    <w:multiLevelType w:val="hybridMultilevel"/>
    <w:tmpl w:val="3306D2B2"/>
    <w:lvl w:ilvl="0" w:tplc="A0CC3018">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882F89"/>
    <w:multiLevelType w:val="hybridMultilevel"/>
    <w:tmpl w:val="714AB904"/>
    <w:lvl w:ilvl="0" w:tplc="44829880">
      <w:start w:val="1"/>
      <w:numFmt w:val="decimal"/>
      <w:lvlText w:val="%1.)"/>
      <w:lvlJc w:val="left"/>
      <w:pPr>
        <w:ind w:left="2160" w:hanging="360"/>
      </w:pPr>
      <w:rPr>
        <w:rFonts w:hint="default"/>
        <w:i w:val="0"/>
        <w:sz w:val="24"/>
      </w:rPr>
    </w:lvl>
    <w:lvl w:ilvl="1" w:tplc="04210019">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
    <w:nsid w:val="14A11595"/>
    <w:multiLevelType w:val="hybridMultilevel"/>
    <w:tmpl w:val="9418FA48"/>
    <w:lvl w:ilvl="0" w:tplc="C2ACE03A">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
    <w:nsid w:val="16AF7293"/>
    <w:multiLevelType w:val="multilevel"/>
    <w:tmpl w:val="750E0AFA"/>
    <w:lvl w:ilvl="0">
      <w:start w:val="2"/>
      <w:numFmt w:val="decimal"/>
      <w:lvlText w:val="%1"/>
      <w:lvlJc w:val="left"/>
      <w:pPr>
        <w:ind w:left="360" w:hanging="360"/>
      </w:pPr>
      <w:rPr>
        <w:rFonts w:hint="default"/>
      </w:rPr>
    </w:lvl>
    <w:lvl w:ilvl="1">
      <w:start w:val="1"/>
      <w:numFmt w:val="upperLetter"/>
      <w:lvlText w:val="%2."/>
      <w:lvlJc w:val="left"/>
      <w:pPr>
        <w:ind w:left="1080" w:hanging="360"/>
      </w:pPr>
      <w:rPr>
        <w:rFonts w:ascii="Times New Roman" w:eastAsiaTheme="majorEastAsia" w:hAnsi="Times New Roman" w:cs="Times New Roman"/>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1A142372"/>
    <w:multiLevelType w:val="multilevel"/>
    <w:tmpl w:val="EA50C546"/>
    <w:lvl w:ilvl="0">
      <w:start w:val="2"/>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1BB11DC9"/>
    <w:multiLevelType w:val="hybridMultilevel"/>
    <w:tmpl w:val="C0E83FF0"/>
    <w:lvl w:ilvl="0" w:tplc="3FE24F98">
      <w:start w:val="1"/>
      <w:numFmt w:val="upperLetter"/>
      <w:lvlText w:val="%1."/>
      <w:lvlJc w:val="left"/>
      <w:pPr>
        <w:ind w:left="720" w:hanging="360"/>
      </w:pPr>
      <w:rPr>
        <w:rFonts w:hint="default"/>
        <w:b/>
      </w:rPr>
    </w:lvl>
    <w:lvl w:ilvl="1" w:tplc="04090019">
      <w:start w:val="1"/>
      <w:numFmt w:val="lowerLetter"/>
      <w:lvlText w:val="%2."/>
      <w:lvlJc w:val="left"/>
      <w:pPr>
        <w:ind w:left="1212"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9DC1DE4"/>
    <w:multiLevelType w:val="hybridMultilevel"/>
    <w:tmpl w:val="AD784998"/>
    <w:lvl w:ilvl="0" w:tplc="B07E3E68">
      <w:start w:val="1"/>
      <w:numFmt w:val="decimal"/>
      <w:lvlText w:val="%1."/>
      <w:lvlJc w:val="left"/>
      <w:pPr>
        <w:ind w:left="1800" w:hanging="360"/>
      </w:pPr>
      <w:rPr>
        <w:rFonts w:hint="default"/>
        <w:b w:val="0"/>
        <w:bCs w:val="0"/>
        <w:color w:val="000000"/>
        <w:sz w:val="24"/>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
    <w:nsid w:val="2E7D211C"/>
    <w:multiLevelType w:val="hybridMultilevel"/>
    <w:tmpl w:val="C7768F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F657093"/>
    <w:multiLevelType w:val="hybridMultilevel"/>
    <w:tmpl w:val="75EA1A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5D09E2"/>
    <w:multiLevelType w:val="multilevel"/>
    <w:tmpl w:val="ADE60214"/>
    <w:lvl w:ilvl="0">
      <w:start w:val="1"/>
      <w:numFmt w:val="decimal"/>
      <w:lvlText w:val="BAB %1."/>
      <w:lvlJc w:val="left"/>
      <w:pPr>
        <w:ind w:left="432" w:hanging="432"/>
      </w:pPr>
      <w:rPr>
        <w:rFonts w:hint="default"/>
      </w:rPr>
    </w:lvl>
    <w:lvl w:ilvl="1">
      <w:start w:val="1"/>
      <w:numFmt w:val="upperLetter"/>
      <w:pStyle w:val="Heading2"/>
      <w:lvlText w:val="%2."/>
      <w:lvlJc w:val="left"/>
      <w:pPr>
        <w:ind w:left="576" w:hanging="576"/>
      </w:pPr>
      <w:rPr>
        <w:rFonts w:ascii="Times New Roman" w:eastAsiaTheme="majorEastAsia" w:hAnsi="Times New Roman" w:cstheme="majorBidi"/>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ascii="Times New Roman" w:hAnsi="Times New Roman" w:cs="Times New Roman" w:hint="default"/>
        <w:color w:val="000000" w:themeColor="text1"/>
        <w:sz w:val="24"/>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nsid w:val="3CEE316E"/>
    <w:multiLevelType w:val="hybridMultilevel"/>
    <w:tmpl w:val="F34EAAAC"/>
    <w:lvl w:ilvl="0" w:tplc="FDD0CBA4">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nsid w:val="3ED8360B"/>
    <w:multiLevelType w:val="multilevel"/>
    <w:tmpl w:val="8AAA01F8"/>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41941F9B"/>
    <w:multiLevelType w:val="multilevel"/>
    <w:tmpl w:val="679A0DB4"/>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42394B20"/>
    <w:multiLevelType w:val="hybridMultilevel"/>
    <w:tmpl w:val="CD6892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885EF1"/>
    <w:multiLevelType w:val="hybridMultilevel"/>
    <w:tmpl w:val="008C6578"/>
    <w:lvl w:ilvl="0" w:tplc="ED2AE184">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6">
    <w:nsid w:val="478A2D8C"/>
    <w:multiLevelType w:val="hybridMultilevel"/>
    <w:tmpl w:val="CBA4036E"/>
    <w:lvl w:ilvl="0" w:tplc="C97C47CC">
      <w:start w:val="1"/>
      <w:numFmt w:val="lowerLetter"/>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7">
    <w:nsid w:val="487576DF"/>
    <w:multiLevelType w:val="hybridMultilevel"/>
    <w:tmpl w:val="F9105DA4"/>
    <w:lvl w:ilvl="0" w:tplc="4670AA7C">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8">
    <w:nsid w:val="493A0C46"/>
    <w:multiLevelType w:val="hybridMultilevel"/>
    <w:tmpl w:val="623281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864CC4"/>
    <w:multiLevelType w:val="hybridMultilevel"/>
    <w:tmpl w:val="29A8769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DDD4CD0"/>
    <w:multiLevelType w:val="hybridMultilevel"/>
    <w:tmpl w:val="98BA8714"/>
    <w:lvl w:ilvl="0" w:tplc="07CC6956">
      <w:start w:val="1"/>
      <w:numFmt w:val="upperRoman"/>
      <w:lvlText w:val="%1)"/>
      <w:lvlJc w:val="left"/>
      <w:pPr>
        <w:ind w:left="5400" w:hanging="720"/>
      </w:pPr>
      <w:rPr>
        <w:rFonts w:hint="default"/>
        <w:b/>
        <w:color w:val="000000"/>
      </w:rPr>
    </w:lvl>
    <w:lvl w:ilvl="1" w:tplc="04090019">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21">
    <w:nsid w:val="5833765A"/>
    <w:multiLevelType w:val="hybridMultilevel"/>
    <w:tmpl w:val="8932EA56"/>
    <w:lvl w:ilvl="0" w:tplc="69E27FC8">
      <w:start w:val="1"/>
      <w:numFmt w:val="decimal"/>
      <w:lvlText w:val="%1.)"/>
      <w:lvlJc w:val="left"/>
      <w:pPr>
        <w:ind w:left="5124" w:hanging="360"/>
      </w:pPr>
      <w:rPr>
        <w:rFonts w:hint="default"/>
      </w:rPr>
    </w:lvl>
    <w:lvl w:ilvl="1" w:tplc="04090019" w:tentative="1">
      <w:start w:val="1"/>
      <w:numFmt w:val="lowerLetter"/>
      <w:lvlText w:val="%2."/>
      <w:lvlJc w:val="left"/>
      <w:pPr>
        <w:ind w:left="5844" w:hanging="360"/>
      </w:pPr>
    </w:lvl>
    <w:lvl w:ilvl="2" w:tplc="0409001B" w:tentative="1">
      <w:start w:val="1"/>
      <w:numFmt w:val="lowerRoman"/>
      <w:lvlText w:val="%3."/>
      <w:lvlJc w:val="right"/>
      <w:pPr>
        <w:ind w:left="6564" w:hanging="180"/>
      </w:pPr>
    </w:lvl>
    <w:lvl w:ilvl="3" w:tplc="0409000F" w:tentative="1">
      <w:start w:val="1"/>
      <w:numFmt w:val="decimal"/>
      <w:lvlText w:val="%4."/>
      <w:lvlJc w:val="left"/>
      <w:pPr>
        <w:ind w:left="7284" w:hanging="360"/>
      </w:pPr>
    </w:lvl>
    <w:lvl w:ilvl="4" w:tplc="04090019" w:tentative="1">
      <w:start w:val="1"/>
      <w:numFmt w:val="lowerLetter"/>
      <w:lvlText w:val="%5."/>
      <w:lvlJc w:val="left"/>
      <w:pPr>
        <w:ind w:left="8004" w:hanging="360"/>
      </w:pPr>
    </w:lvl>
    <w:lvl w:ilvl="5" w:tplc="0409001B" w:tentative="1">
      <w:start w:val="1"/>
      <w:numFmt w:val="lowerRoman"/>
      <w:lvlText w:val="%6."/>
      <w:lvlJc w:val="right"/>
      <w:pPr>
        <w:ind w:left="8724" w:hanging="180"/>
      </w:pPr>
    </w:lvl>
    <w:lvl w:ilvl="6" w:tplc="0409000F" w:tentative="1">
      <w:start w:val="1"/>
      <w:numFmt w:val="decimal"/>
      <w:lvlText w:val="%7."/>
      <w:lvlJc w:val="left"/>
      <w:pPr>
        <w:ind w:left="9444" w:hanging="360"/>
      </w:pPr>
    </w:lvl>
    <w:lvl w:ilvl="7" w:tplc="04090019" w:tentative="1">
      <w:start w:val="1"/>
      <w:numFmt w:val="lowerLetter"/>
      <w:lvlText w:val="%8."/>
      <w:lvlJc w:val="left"/>
      <w:pPr>
        <w:ind w:left="10164" w:hanging="360"/>
      </w:pPr>
    </w:lvl>
    <w:lvl w:ilvl="8" w:tplc="0409001B" w:tentative="1">
      <w:start w:val="1"/>
      <w:numFmt w:val="lowerRoman"/>
      <w:lvlText w:val="%9."/>
      <w:lvlJc w:val="right"/>
      <w:pPr>
        <w:ind w:left="10884" w:hanging="180"/>
      </w:pPr>
    </w:lvl>
  </w:abstractNum>
  <w:abstractNum w:abstractNumId="22">
    <w:nsid w:val="596D7A97"/>
    <w:multiLevelType w:val="hybridMultilevel"/>
    <w:tmpl w:val="5A448074"/>
    <w:lvl w:ilvl="0" w:tplc="7C7AD396">
      <w:start w:val="1"/>
      <w:numFmt w:val="upperLetter"/>
      <w:lvlText w:val="%1."/>
      <w:lvlJc w:val="left"/>
      <w:pPr>
        <w:ind w:left="1080" w:hanging="360"/>
      </w:pPr>
      <w:rPr>
        <w:rFonts w:hint="default"/>
        <w:sz w:val="24"/>
        <w:szCs w:val="14"/>
      </w:rPr>
    </w:lvl>
    <w:lvl w:ilvl="1" w:tplc="A2C85126">
      <w:start w:val="1"/>
      <w:numFmt w:val="lowerLetter"/>
      <w:lvlText w:val="%2."/>
      <w:lvlJc w:val="left"/>
      <w:pPr>
        <w:ind w:left="1800" w:hanging="360"/>
      </w:pPr>
      <w:rPr>
        <w:sz w:val="24"/>
        <w:szCs w:val="14"/>
      </w:rPr>
    </w:lvl>
    <w:lvl w:ilvl="2" w:tplc="0421001B">
      <w:start w:val="1"/>
      <w:numFmt w:val="lowerRoman"/>
      <w:lvlText w:val="%3."/>
      <w:lvlJc w:val="right"/>
      <w:pPr>
        <w:ind w:left="2520" w:hanging="180"/>
      </w:pPr>
    </w:lvl>
    <w:lvl w:ilvl="3" w:tplc="677C7966">
      <w:start w:val="1"/>
      <w:numFmt w:val="decimal"/>
      <w:lvlText w:val="%4."/>
      <w:lvlJc w:val="left"/>
      <w:pPr>
        <w:ind w:left="3240" w:hanging="360"/>
      </w:pPr>
      <w:rPr>
        <w:rFonts w:ascii="Times New Roman" w:hAnsi="Times New Roman" w:cs="Times New Roman" w:hint="default"/>
        <w:sz w:val="24"/>
      </w:rPr>
    </w:lvl>
    <w:lvl w:ilvl="4" w:tplc="B7E2CCD4">
      <w:start w:val="1"/>
      <w:numFmt w:val="decimal"/>
      <w:lvlText w:val="%5)"/>
      <w:lvlJc w:val="left"/>
      <w:pPr>
        <w:ind w:left="3960" w:hanging="360"/>
      </w:pPr>
      <w:rPr>
        <w:rFonts w:hint="default"/>
      </w:rPr>
    </w:lvl>
    <w:lvl w:ilvl="5" w:tplc="592C552E">
      <w:start w:val="1"/>
      <w:numFmt w:val="lowerLetter"/>
      <w:lvlText w:val="%6)"/>
      <w:lvlJc w:val="left"/>
      <w:pPr>
        <w:ind w:left="4860" w:hanging="360"/>
      </w:pPr>
      <w:rPr>
        <w:rFonts w:hint="default"/>
      </w:rPr>
    </w:lvl>
    <w:lvl w:ilvl="6" w:tplc="61EAC188">
      <w:start w:val="1"/>
      <w:numFmt w:val="decimal"/>
      <w:lvlText w:val="%7."/>
      <w:lvlJc w:val="left"/>
      <w:pPr>
        <w:ind w:left="5400" w:hanging="360"/>
      </w:pPr>
      <w:rPr>
        <w:rFonts w:ascii="Times New Roman" w:hAnsi="Times New Roman" w:cs="Times New Roman" w:hint="default"/>
        <w:sz w:val="24"/>
      </w:r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61F25919"/>
    <w:multiLevelType w:val="multilevel"/>
    <w:tmpl w:val="50AE981C"/>
    <w:lvl w:ilvl="0">
      <w:start w:val="1"/>
      <w:numFmt w:val="decimal"/>
      <w:lvlText w:val="%1."/>
      <w:lvlJc w:val="left"/>
      <w:pPr>
        <w:ind w:left="1789" w:hanging="360"/>
      </w:pPr>
      <w:rPr>
        <w:b w:val="0"/>
        <w:bCs/>
        <w:color w:val="auto"/>
        <w:sz w:val="24"/>
      </w:rPr>
    </w:lvl>
    <w:lvl w:ilvl="1">
      <w:start w:val="1"/>
      <w:numFmt w:val="decimal"/>
      <w:isLgl/>
      <w:lvlText w:val="%1.%2"/>
      <w:lvlJc w:val="left"/>
      <w:pPr>
        <w:ind w:left="178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149" w:hanging="72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509" w:hanging="1080"/>
      </w:pPr>
      <w:rPr>
        <w:rFonts w:hint="default"/>
      </w:rPr>
    </w:lvl>
    <w:lvl w:ilvl="6">
      <w:start w:val="1"/>
      <w:numFmt w:val="decimal"/>
      <w:isLgl/>
      <w:lvlText w:val="%1.%2.%3.%4.%5.%6.%7"/>
      <w:lvlJc w:val="left"/>
      <w:pPr>
        <w:ind w:left="2869" w:hanging="1440"/>
      </w:pPr>
      <w:rPr>
        <w:rFonts w:hint="default"/>
      </w:rPr>
    </w:lvl>
    <w:lvl w:ilvl="7">
      <w:start w:val="1"/>
      <w:numFmt w:val="decimal"/>
      <w:isLgl/>
      <w:lvlText w:val="%1.%2.%3.%4.%5.%6.%7.%8"/>
      <w:lvlJc w:val="left"/>
      <w:pPr>
        <w:ind w:left="2869" w:hanging="1440"/>
      </w:pPr>
      <w:rPr>
        <w:rFonts w:hint="default"/>
      </w:rPr>
    </w:lvl>
    <w:lvl w:ilvl="8">
      <w:start w:val="1"/>
      <w:numFmt w:val="decimal"/>
      <w:isLgl/>
      <w:lvlText w:val="%1.%2.%3.%4.%5.%6.%7.%8.%9"/>
      <w:lvlJc w:val="left"/>
      <w:pPr>
        <w:ind w:left="3229" w:hanging="1800"/>
      </w:pPr>
      <w:rPr>
        <w:rFonts w:hint="default"/>
      </w:rPr>
    </w:lvl>
  </w:abstractNum>
  <w:abstractNum w:abstractNumId="24">
    <w:nsid w:val="63EB761A"/>
    <w:multiLevelType w:val="hybridMultilevel"/>
    <w:tmpl w:val="0980AD7E"/>
    <w:lvl w:ilvl="0" w:tplc="FC5279E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nsid w:val="641537BB"/>
    <w:multiLevelType w:val="hybridMultilevel"/>
    <w:tmpl w:val="A6FCB268"/>
    <w:lvl w:ilvl="0" w:tplc="1A36C92E">
      <w:start w:val="14"/>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6844415A"/>
    <w:multiLevelType w:val="hybridMultilevel"/>
    <w:tmpl w:val="D334202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6A743A86"/>
    <w:multiLevelType w:val="hybridMultilevel"/>
    <w:tmpl w:val="E2F454FE"/>
    <w:lvl w:ilvl="0" w:tplc="20608E32">
      <w:start w:val="1"/>
      <w:numFmt w:val="decimal"/>
      <w:pStyle w:val="Style2"/>
      <w:lvlText w:val="%1."/>
      <w:lvlJc w:val="left"/>
      <w:pPr>
        <w:ind w:left="720" w:hanging="360"/>
      </w:pPr>
      <w:rPr>
        <w:rFonts w:hint="default"/>
        <w:color w:val="000000" w:themeColor="text1"/>
      </w:rPr>
    </w:lvl>
    <w:lvl w:ilvl="1" w:tplc="BA027630">
      <w:start w:val="1"/>
      <w:numFmt w:val="lowerLetter"/>
      <w:lvlText w:val="%2."/>
      <w:lvlJc w:val="left"/>
      <w:pPr>
        <w:ind w:left="1440" w:hanging="360"/>
      </w:pPr>
      <w:rPr>
        <w:rFonts w:ascii="Times New Roman" w:eastAsiaTheme="majorEastAsia" w:hAnsi="Times New Roman" w:cstheme="majorBidi"/>
        <w:b/>
        <w:bCs w:val="0"/>
        <w:i w:val="0"/>
        <w:sz w:val="24"/>
      </w:rPr>
    </w:lvl>
    <w:lvl w:ilvl="2" w:tplc="37A2C3BE">
      <w:start w:val="1"/>
      <w:numFmt w:val="decimal"/>
      <w:lvlText w:val="%3."/>
      <w:lvlJc w:val="left"/>
      <w:pPr>
        <w:ind w:left="2340" w:hanging="360"/>
      </w:pPr>
      <w:rPr>
        <w:rFonts w:hint="default"/>
        <w:sz w:val="24"/>
      </w:rPr>
    </w:lvl>
    <w:lvl w:ilvl="3" w:tplc="0B260B0A">
      <w:start w:val="1"/>
      <w:numFmt w:val="lowerLetter"/>
      <w:lvlText w:val="%4)"/>
      <w:lvlJc w:val="left"/>
      <w:pPr>
        <w:ind w:left="2880" w:hanging="360"/>
      </w:pPr>
      <w:rPr>
        <w:rFonts w:ascii="Times New Roman" w:eastAsiaTheme="majorEastAsia" w:hAnsi="Times New Roman" w:cstheme="majorBidi"/>
      </w:rPr>
    </w:lvl>
    <w:lvl w:ilvl="4" w:tplc="04090019">
      <w:start w:val="1"/>
      <w:numFmt w:val="lowerLetter"/>
      <w:lvlText w:val="%5."/>
      <w:lvlJc w:val="left"/>
      <w:pPr>
        <w:ind w:left="3600" w:hanging="360"/>
      </w:pPr>
      <w:rPr>
        <w:rFonts w:hint="default"/>
        <w:i w:val="0"/>
      </w:rPr>
    </w:lvl>
    <w:lvl w:ilvl="5" w:tplc="CE8C4FF0">
      <w:start w:val="2"/>
      <w:numFmt w:val="lowerRoman"/>
      <w:lvlText w:val="%6."/>
      <w:lvlJc w:val="left"/>
      <w:pPr>
        <w:ind w:left="4860" w:hanging="720"/>
      </w:pPr>
      <w:rPr>
        <w:rFonts w:hint="default"/>
      </w:rPr>
    </w:lvl>
    <w:lvl w:ilvl="6" w:tplc="492EE1DA">
      <w:start w:val="1"/>
      <w:numFmt w:val="decimal"/>
      <w:lvlText w:val="%7."/>
      <w:lvlJc w:val="left"/>
      <w:pPr>
        <w:ind w:left="5040" w:hanging="360"/>
      </w:pPr>
      <w:rPr>
        <w:rFonts w:hint="default"/>
        <w:b w:val="0"/>
        <w:bCs/>
      </w:rPr>
    </w:lvl>
    <w:lvl w:ilvl="7" w:tplc="CBB8F64C">
      <w:start w:val="4"/>
      <w:numFmt w:val="decimal"/>
      <w:lvlText w:val="%8.)"/>
      <w:lvlJc w:val="left"/>
      <w:pPr>
        <w:ind w:left="5760" w:hanging="360"/>
      </w:pPr>
      <w:rPr>
        <w:rFonts w:hint="default"/>
        <w:b/>
        <w:i w:val="0"/>
        <w:iCs/>
        <w:sz w:val="24"/>
      </w:rPr>
    </w:lvl>
    <w:lvl w:ilvl="8" w:tplc="0409000F">
      <w:start w:val="1"/>
      <w:numFmt w:val="decimal"/>
      <w:lvlText w:val="%9."/>
      <w:lvlJc w:val="left"/>
      <w:pPr>
        <w:ind w:left="6660" w:hanging="360"/>
      </w:pPr>
      <w:rPr>
        <w:rFonts w:hint="default"/>
      </w:rPr>
    </w:lvl>
  </w:abstractNum>
  <w:abstractNum w:abstractNumId="28">
    <w:nsid w:val="6B8361F2"/>
    <w:multiLevelType w:val="hybridMultilevel"/>
    <w:tmpl w:val="E276496A"/>
    <w:lvl w:ilvl="0" w:tplc="41DC2278">
      <w:start w:val="1"/>
      <w:numFmt w:val="decimal"/>
      <w:lvlText w:val="%1."/>
      <w:lvlJc w:val="left"/>
      <w:pPr>
        <w:ind w:left="1778" w:hanging="360"/>
      </w:pPr>
      <w:rPr>
        <w:rFonts w:hint="default"/>
        <w:color w:val="000000"/>
        <w:sz w:val="24"/>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9">
    <w:nsid w:val="6E987E05"/>
    <w:multiLevelType w:val="hybridMultilevel"/>
    <w:tmpl w:val="E38067F2"/>
    <w:lvl w:ilvl="0" w:tplc="80B06C52">
      <w:start w:val="1"/>
      <w:numFmt w:val="lowerLetter"/>
      <w:lvlText w:val="%1."/>
      <w:lvlJc w:val="left"/>
      <w:pPr>
        <w:ind w:left="2203" w:hanging="360"/>
      </w:pPr>
      <w:rPr>
        <w:rFonts w:hint="default"/>
        <w:color w:val="000000"/>
        <w:sz w:val="24"/>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30">
    <w:nsid w:val="712F5715"/>
    <w:multiLevelType w:val="hybridMultilevel"/>
    <w:tmpl w:val="32B25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1D24D8"/>
    <w:multiLevelType w:val="hybridMultilevel"/>
    <w:tmpl w:val="4DFC1FF2"/>
    <w:lvl w:ilvl="0" w:tplc="A7BC70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7E03133"/>
    <w:multiLevelType w:val="multilevel"/>
    <w:tmpl w:val="6510AD6A"/>
    <w:lvl w:ilvl="0">
      <w:start w:val="2"/>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78367B35"/>
    <w:multiLevelType w:val="multilevel"/>
    <w:tmpl w:val="31EC7AE6"/>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4">
    <w:nsid w:val="7A933BA5"/>
    <w:multiLevelType w:val="hybridMultilevel"/>
    <w:tmpl w:val="8F4CE38C"/>
    <w:lvl w:ilvl="0" w:tplc="82E89D5E">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C7A27BC"/>
    <w:multiLevelType w:val="hybridMultilevel"/>
    <w:tmpl w:val="AEBAA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0"/>
  </w:num>
  <w:num w:numId="3">
    <w:abstractNumId w:val="35"/>
  </w:num>
  <w:num w:numId="4">
    <w:abstractNumId w:val="12"/>
  </w:num>
  <w:num w:numId="5">
    <w:abstractNumId w:val="27"/>
  </w:num>
  <w:num w:numId="6">
    <w:abstractNumId w:val="22"/>
  </w:num>
  <w:num w:numId="7">
    <w:abstractNumId w:val="23"/>
  </w:num>
  <w:num w:numId="8">
    <w:abstractNumId w:val="2"/>
  </w:num>
  <w:num w:numId="9">
    <w:abstractNumId w:val="34"/>
  </w:num>
  <w:num w:numId="10">
    <w:abstractNumId w:val="19"/>
  </w:num>
  <w:num w:numId="11">
    <w:abstractNumId w:val="8"/>
  </w:num>
  <w:num w:numId="12">
    <w:abstractNumId w:val="15"/>
  </w:num>
  <w:num w:numId="13">
    <w:abstractNumId w:val="17"/>
  </w:num>
  <w:num w:numId="14">
    <w:abstractNumId w:val="28"/>
  </w:num>
  <w:num w:numId="15">
    <w:abstractNumId w:val="29"/>
  </w:num>
  <w:num w:numId="16">
    <w:abstractNumId w:val="7"/>
  </w:num>
  <w:num w:numId="17">
    <w:abstractNumId w:val="25"/>
  </w:num>
  <w:num w:numId="18">
    <w:abstractNumId w:val="3"/>
  </w:num>
  <w:num w:numId="19">
    <w:abstractNumId w:val="4"/>
  </w:num>
  <w:num w:numId="20">
    <w:abstractNumId w:val="6"/>
  </w:num>
  <w:num w:numId="21">
    <w:abstractNumId w:val="1"/>
  </w:num>
  <w:num w:numId="22">
    <w:abstractNumId w:val="11"/>
  </w:num>
  <w:num w:numId="23">
    <w:abstractNumId w:val="20"/>
  </w:num>
  <w:num w:numId="24">
    <w:abstractNumId w:val="26"/>
  </w:num>
  <w:num w:numId="25">
    <w:abstractNumId w:val="9"/>
  </w:num>
  <w:num w:numId="26">
    <w:abstractNumId w:val="31"/>
  </w:num>
  <w:num w:numId="27">
    <w:abstractNumId w:val="33"/>
  </w:num>
  <w:num w:numId="28">
    <w:abstractNumId w:val="0"/>
  </w:num>
  <w:num w:numId="29">
    <w:abstractNumId w:val="14"/>
  </w:num>
  <w:num w:numId="30">
    <w:abstractNumId w:val="24"/>
  </w:num>
  <w:num w:numId="31">
    <w:abstractNumId w:val="27"/>
    <w:lvlOverride w:ilvl="0">
      <w:startOverride w:val="1"/>
    </w:lvlOverride>
    <w:lvlOverride w:ilvl="1">
      <w:startOverride w:val="1"/>
    </w:lvlOverride>
    <w:lvlOverride w:ilvl="2">
      <w:startOverride w:val="1"/>
    </w:lvlOverride>
    <w:lvlOverride w:ilvl="3">
      <w:startOverride w:val="5"/>
    </w:lvlOverride>
  </w:num>
  <w:num w:numId="32">
    <w:abstractNumId w:val="32"/>
  </w:num>
  <w:num w:numId="33">
    <w:abstractNumId w:val="5"/>
  </w:num>
  <w:num w:numId="34">
    <w:abstractNumId w:val="13"/>
  </w:num>
  <w:num w:numId="35">
    <w:abstractNumId w:val="16"/>
  </w:num>
  <w:num w:numId="36">
    <w:abstractNumId w:val="21"/>
  </w:num>
  <w:num w:numId="37">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D63"/>
    <w:rsid w:val="000019B7"/>
    <w:rsid w:val="000046CF"/>
    <w:rsid w:val="00005407"/>
    <w:rsid w:val="00006337"/>
    <w:rsid w:val="000067B8"/>
    <w:rsid w:val="0000737F"/>
    <w:rsid w:val="000143C1"/>
    <w:rsid w:val="000157CD"/>
    <w:rsid w:val="00021C75"/>
    <w:rsid w:val="000224DD"/>
    <w:rsid w:val="000224FD"/>
    <w:rsid w:val="00022B0C"/>
    <w:rsid w:val="00023E5A"/>
    <w:rsid w:val="000244CF"/>
    <w:rsid w:val="00025824"/>
    <w:rsid w:val="00025D48"/>
    <w:rsid w:val="0003159B"/>
    <w:rsid w:val="00032690"/>
    <w:rsid w:val="00034203"/>
    <w:rsid w:val="0003714E"/>
    <w:rsid w:val="00037DA7"/>
    <w:rsid w:val="00040E59"/>
    <w:rsid w:val="00040FD9"/>
    <w:rsid w:val="00041A65"/>
    <w:rsid w:val="00042012"/>
    <w:rsid w:val="0004361D"/>
    <w:rsid w:val="0004419C"/>
    <w:rsid w:val="00044F2C"/>
    <w:rsid w:val="00045812"/>
    <w:rsid w:val="00046496"/>
    <w:rsid w:val="000464CB"/>
    <w:rsid w:val="000464EB"/>
    <w:rsid w:val="00047927"/>
    <w:rsid w:val="0005037D"/>
    <w:rsid w:val="00051E2F"/>
    <w:rsid w:val="0005489A"/>
    <w:rsid w:val="00054E01"/>
    <w:rsid w:val="00060C94"/>
    <w:rsid w:val="000622F2"/>
    <w:rsid w:val="00062493"/>
    <w:rsid w:val="00064DCE"/>
    <w:rsid w:val="00066D70"/>
    <w:rsid w:val="00066D7D"/>
    <w:rsid w:val="00067708"/>
    <w:rsid w:val="00070ECF"/>
    <w:rsid w:val="00073419"/>
    <w:rsid w:val="00073A61"/>
    <w:rsid w:val="00073EF8"/>
    <w:rsid w:val="00074068"/>
    <w:rsid w:val="000744B3"/>
    <w:rsid w:val="000745AC"/>
    <w:rsid w:val="0007537B"/>
    <w:rsid w:val="00082478"/>
    <w:rsid w:val="00086544"/>
    <w:rsid w:val="0008740A"/>
    <w:rsid w:val="00087446"/>
    <w:rsid w:val="000874F8"/>
    <w:rsid w:val="00087601"/>
    <w:rsid w:val="00087735"/>
    <w:rsid w:val="000900DB"/>
    <w:rsid w:val="000908AD"/>
    <w:rsid w:val="00090E78"/>
    <w:rsid w:val="00091CEF"/>
    <w:rsid w:val="00092979"/>
    <w:rsid w:val="000937A3"/>
    <w:rsid w:val="0009531C"/>
    <w:rsid w:val="00097F94"/>
    <w:rsid w:val="000A2426"/>
    <w:rsid w:val="000A3379"/>
    <w:rsid w:val="000A4186"/>
    <w:rsid w:val="000A4DF6"/>
    <w:rsid w:val="000A768D"/>
    <w:rsid w:val="000B0D95"/>
    <w:rsid w:val="000B14E6"/>
    <w:rsid w:val="000B285E"/>
    <w:rsid w:val="000B621D"/>
    <w:rsid w:val="000B732B"/>
    <w:rsid w:val="000C20F7"/>
    <w:rsid w:val="000C3189"/>
    <w:rsid w:val="000C4AC7"/>
    <w:rsid w:val="000C5860"/>
    <w:rsid w:val="000C5DDD"/>
    <w:rsid w:val="000D13C7"/>
    <w:rsid w:val="000D2611"/>
    <w:rsid w:val="000D378A"/>
    <w:rsid w:val="000D439E"/>
    <w:rsid w:val="000D4E44"/>
    <w:rsid w:val="000D5128"/>
    <w:rsid w:val="000D71FB"/>
    <w:rsid w:val="000D7341"/>
    <w:rsid w:val="000E0D90"/>
    <w:rsid w:val="000E0F67"/>
    <w:rsid w:val="000E1AB6"/>
    <w:rsid w:val="000E2CA3"/>
    <w:rsid w:val="000E5DA2"/>
    <w:rsid w:val="000E65D3"/>
    <w:rsid w:val="000E6610"/>
    <w:rsid w:val="000E686A"/>
    <w:rsid w:val="000E6AE7"/>
    <w:rsid w:val="000E6BD9"/>
    <w:rsid w:val="000F1115"/>
    <w:rsid w:val="000F267E"/>
    <w:rsid w:val="000F2ABE"/>
    <w:rsid w:val="000F2BCA"/>
    <w:rsid w:val="000F2EDE"/>
    <w:rsid w:val="000F3D36"/>
    <w:rsid w:val="000F3EC7"/>
    <w:rsid w:val="000F5A8E"/>
    <w:rsid w:val="000F7976"/>
    <w:rsid w:val="0010080F"/>
    <w:rsid w:val="00102D8C"/>
    <w:rsid w:val="001050CC"/>
    <w:rsid w:val="00105223"/>
    <w:rsid w:val="00105E7A"/>
    <w:rsid w:val="00111FBE"/>
    <w:rsid w:val="00112677"/>
    <w:rsid w:val="00112F11"/>
    <w:rsid w:val="00112F14"/>
    <w:rsid w:val="00113158"/>
    <w:rsid w:val="0011489C"/>
    <w:rsid w:val="00114B0B"/>
    <w:rsid w:val="00114E8F"/>
    <w:rsid w:val="00114FBB"/>
    <w:rsid w:val="001151D4"/>
    <w:rsid w:val="00115CC6"/>
    <w:rsid w:val="0011651B"/>
    <w:rsid w:val="00120179"/>
    <w:rsid w:val="0012075B"/>
    <w:rsid w:val="001250D1"/>
    <w:rsid w:val="00125689"/>
    <w:rsid w:val="00126203"/>
    <w:rsid w:val="001273FD"/>
    <w:rsid w:val="00130794"/>
    <w:rsid w:val="0013476B"/>
    <w:rsid w:val="00134B98"/>
    <w:rsid w:val="0013697D"/>
    <w:rsid w:val="001409AF"/>
    <w:rsid w:val="00140ED1"/>
    <w:rsid w:val="001419B2"/>
    <w:rsid w:val="00144BA0"/>
    <w:rsid w:val="0014504A"/>
    <w:rsid w:val="00145698"/>
    <w:rsid w:val="00146EED"/>
    <w:rsid w:val="00146F81"/>
    <w:rsid w:val="00151C8B"/>
    <w:rsid w:val="00154F99"/>
    <w:rsid w:val="00154FD4"/>
    <w:rsid w:val="001553D2"/>
    <w:rsid w:val="00157219"/>
    <w:rsid w:val="001622EB"/>
    <w:rsid w:val="00163784"/>
    <w:rsid w:val="001641B9"/>
    <w:rsid w:val="00165635"/>
    <w:rsid w:val="00166F37"/>
    <w:rsid w:val="00167492"/>
    <w:rsid w:val="001727AC"/>
    <w:rsid w:val="001728C0"/>
    <w:rsid w:val="001766C1"/>
    <w:rsid w:val="00180B16"/>
    <w:rsid w:val="001810B5"/>
    <w:rsid w:val="001822B6"/>
    <w:rsid w:val="0018237F"/>
    <w:rsid w:val="00184A6F"/>
    <w:rsid w:val="001850EC"/>
    <w:rsid w:val="00186BB5"/>
    <w:rsid w:val="0018755E"/>
    <w:rsid w:val="00190889"/>
    <w:rsid w:val="0019337B"/>
    <w:rsid w:val="00193A82"/>
    <w:rsid w:val="00193DE9"/>
    <w:rsid w:val="0019793A"/>
    <w:rsid w:val="00197E86"/>
    <w:rsid w:val="001A1011"/>
    <w:rsid w:val="001A18C0"/>
    <w:rsid w:val="001A26D3"/>
    <w:rsid w:val="001A2D21"/>
    <w:rsid w:val="001A333F"/>
    <w:rsid w:val="001A3ECC"/>
    <w:rsid w:val="001A649B"/>
    <w:rsid w:val="001A64AE"/>
    <w:rsid w:val="001A6A80"/>
    <w:rsid w:val="001A6BF4"/>
    <w:rsid w:val="001A7953"/>
    <w:rsid w:val="001B0002"/>
    <w:rsid w:val="001B03FA"/>
    <w:rsid w:val="001B1563"/>
    <w:rsid w:val="001B1F32"/>
    <w:rsid w:val="001C0CDC"/>
    <w:rsid w:val="001C0F58"/>
    <w:rsid w:val="001C3BE1"/>
    <w:rsid w:val="001C445B"/>
    <w:rsid w:val="001C6C30"/>
    <w:rsid w:val="001C70D3"/>
    <w:rsid w:val="001D16AE"/>
    <w:rsid w:val="001D2930"/>
    <w:rsid w:val="001D3440"/>
    <w:rsid w:val="001D38E7"/>
    <w:rsid w:val="001D43D1"/>
    <w:rsid w:val="001D7DF4"/>
    <w:rsid w:val="001D7FF8"/>
    <w:rsid w:val="001E00AA"/>
    <w:rsid w:val="001E25E7"/>
    <w:rsid w:val="001E2E50"/>
    <w:rsid w:val="001E4C75"/>
    <w:rsid w:val="001E67FC"/>
    <w:rsid w:val="001E6A24"/>
    <w:rsid w:val="001F3305"/>
    <w:rsid w:val="001F51D6"/>
    <w:rsid w:val="00203092"/>
    <w:rsid w:val="002048B5"/>
    <w:rsid w:val="00205540"/>
    <w:rsid w:val="002078B4"/>
    <w:rsid w:val="00207FE5"/>
    <w:rsid w:val="00211398"/>
    <w:rsid w:val="00213492"/>
    <w:rsid w:val="002134A2"/>
    <w:rsid w:val="00213FB9"/>
    <w:rsid w:val="00214F1A"/>
    <w:rsid w:val="002160CB"/>
    <w:rsid w:val="002215E4"/>
    <w:rsid w:val="00221C20"/>
    <w:rsid w:val="00222265"/>
    <w:rsid w:val="002222E6"/>
    <w:rsid w:val="002225E9"/>
    <w:rsid w:val="00225823"/>
    <w:rsid w:val="00226D14"/>
    <w:rsid w:val="00226DF2"/>
    <w:rsid w:val="0023108A"/>
    <w:rsid w:val="00233E6A"/>
    <w:rsid w:val="002344A1"/>
    <w:rsid w:val="00234A6A"/>
    <w:rsid w:val="00236D27"/>
    <w:rsid w:val="00237BE4"/>
    <w:rsid w:val="00240C33"/>
    <w:rsid w:val="00241F1E"/>
    <w:rsid w:val="00242D25"/>
    <w:rsid w:val="00242E4D"/>
    <w:rsid w:val="00250020"/>
    <w:rsid w:val="00250239"/>
    <w:rsid w:val="002502B9"/>
    <w:rsid w:val="00250C0E"/>
    <w:rsid w:val="002512BB"/>
    <w:rsid w:val="002522EF"/>
    <w:rsid w:val="00252740"/>
    <w:rsid w:val="002540C1"/>
    <w:rsid w:val="00257B6C"/>
    <w:rsid w:val="002612EE"/>
    <w:rsid w:val="00275AF3"/>
    <w:rsid w:val="0027738D"/>
    <w:rsid w:val="0027791E"/>
    <w:rsid w:val="00277C12"/>
    <w:rsid w:val="0028156F"/>
    <w:rsid w:val="00281C9E"/>
    <w:rsid w:val="00281F66"/>
    <w:rsid w:val="00283CF1"/>
    <w:rsid w:val="002845EE"/>
    <w:rsid w:val="00284BB1"/>
    <w:rsid w:val="00284FC9"/>
    <w:rsid w:val="0028666E"/>
    <w:rsid w:val="00286FC2"/>
    <w:rsid w:val="00287595"/>
    <w:rsid w:val="00290D16"/>
    <w:rsid w:val="0029325B"/>
    <w:rsid w:val="00294A8A"/>
    <w:rsid w:val="00294F11"/>
    <w:rsid w:val="00295458"/>
    <w:rsid w:val="00295899"/>
    <w:rsid w:val="00295B57"/>
    <w:rsid w:val="00295E15"/>
    <w:rsid w:val="00296575"/>
    <w:rsid w:val="002969ED"/>
    <w:rsid w:val="00297CC1"/>
    <w:rsid w:val="002A0602"/>
    <w:rsid w:val="002A16A3"/>
    <w:rsid w:val="002A4395"/>
    <w:rsid w:val="002A7186"/>
    <w:rsid w:val="002B0256"/>
    <w:rsid w:val="002B0A7B"/>
    <w:rsid w:val="002B0AC6"/>
    <w:rsid w:val="002B0DBA"/>
    <w:rsid w:val="002B18AA"/>
    <w:rsid w:val="002B3D2F"/>
    <w:rsid w:val="002B611A"/>
    <w:rsid w:val="002B637F"/>
    <w:rsid w:val="002B648D"/>
    <w:rsid w:val="002B7386"/>
    <w:rsid w:val="002B7A34"/>
    <w:rsid w:val="002C00AA"/>
    <w:rsid w:val="002C02CF"/>
    <w:rsid w:val="002C4177"/>
    <w:rsid w:val="002C47B9"/>
    <w:rsid w:val="002C5B45"/>
    <w:rsid w:val="002C622F"/>
    <w:rsid w:val="002C6EEF"/>
    <w:rsid w:val="002C753C"/>
    <w:rsid w:val="002D24CA"/>
    <w:rsid w:val="002D2AC6"/>
    <w:rsid w:val="002D362B"/>
    <w:rsid w:val="002D419F"/>
    <w:rsid w:val="002D42E6"/>
    <w:rsid w:val="002D7F4C"/>
    <w:rsid w:val="002E0E62"/>
    <w:rsid w:val="002E225B"/>
    <w:rsid w:val="002E5A3F"/>
    <w:rsid w:val="002F2854"/>
    <w:rsid w:val="002F37F6"/>
    <w:rsid w:val="002F49E8"/>
    <w:rsid w:val="002F561B"/>
    <w:rsid w:val="00300A73"/>
    <w:rsid w:val="00301AE6"/>
    <w:rsid w:val="00301E1B"/>
    <w:rsid w:val="003025D3"/>
    <w:rsid w:val="00302C3C"/>
    <w:rsid w:val="0030676B"/>
    <w:rsid w:val="00306D63"/>
    <w:rsid w:val="00307311"/>
    <w:rsid w:val="00314234"/>
    <w:rsid w:val="003146D1"/>
    <w:rsid w:val="00314CCA"/>
    <w:rsid w:val="003176C6"/>
    <w:rsid w:val="003177DC"/>
    <w:rsid w:val="003201BE"/>
    <w:rsid w:val="00320C03"/>
    <w:rsid w:val="00321F88"/>
    <w:rsid w:val="00322D51"/>
    <w:rsid w:val="00324498"/>
    <w:rsid w:val="00325016"/>
    <w:rsid w:val="00325E26"/>
    <w:rsid w:val="003270F1"/>
    <w:rsid w:val="003303D4"/>
    <w:rsid w:val="00332CF6"/>
    <w:rsid w:val="003331DF"/>
    <w:rsid w:val="003331EC"/>
    <w:rsid w:val="00333A98"/>
    <w:rsid w:val="00333C46"/>
    <w:rsid w:val="00334E88"/>
    <w:rsid w:val="00334F17"/>
    <w:rsid w:val="0033669E"/>
    <w:rsid w:val="0033746A"/>
    <w:rsid w:val="00337E43"/>
    <w:rsid w:val="003401C9"/>
    <w:rsid w:val="00341EE1"/>
    <w:rsid w:val="00342111"/>
    <w:rsid w:val="00344036"/>
    <w:rsid w:val="003466D8"/>
    <w:rsid w:val="00347BA9"/>
    <w:rsid w:val="0035135F"/>
    <w:rsid w:val="00352DEF"/>
    <w:rsid w:val="00352F86"/>
    <w:rsid w:val="003539B9"/>
    <w:rsid w:val="00354373"/>
    <w:rsid w:val="003546F7"/>
    <w:rsid w:val="00355851"/>
    <w:rsid w:val="00357B9F"/>
    <w:rsid w:val="00363AC8"/>
    <w:rsid w:val="00363F02"/>
    <w:rsid w:val="00364956"/>
    <w:rsid w:val="00372797"/>
    <w:rsid w:val="003729E3"/>
    <w:rsid w:val="0037367F"/>
    <w:rsid w:val="0037394E"/>
    <w:rsid w:val="00373A3B"/>
    <w:rsid w:val="00373C0B"/>
    <w:rsid w:val="00373EE2"/>
    <w:rsid w:val="00377410"/>
    <w:rsid w:val="003776A5"/>
    <w:rsid w:val="00377A64"/>
    <w:rsid w:val="00381F64"/>
    <w:rsid w:val="00383B01"/>
    <w:rsid w:val="00385138"/>
    <w:rsid w:val="00385E9A"/>
    <w:rsid w:val="00390147"/>
    <w:rsid w:val="00392D0B"/>
    <w:rsid w:val="00393D40"/>
    <w:rsid w:val="00393DF7"/>
    <w:rsid w:val="003969A2"/>
    <w:rsid w:val="00397CAE"/>
    <w:rsid w:val="003A08DA"/>
    <w:rsid w:val="003A1D4D"/>
    <w:rsid w:val="003A3271"/>
    <w:rsid w:val="003A3F96"/>
    <w:rsid w:val="003A42BD"/>
    <w:rsid w:val="003A434A"/>
    <w:rsid w:val="003A496B"/>
    <w:rsid w:val="003A51D4"/>
    <w:rsid w:val="003A6F57"/>
    <w:rsid w:val="003B091D"/>
    <w:rsid w:val="003B13E0"/>
    <w:rsid w:val="003B2211"/>
    <w:rsid w:val="003B5143"/>
    <w:rsid w:val="003B6ACF"/>
    <w:rsid w:val="003B6C18"/>
    <w:rsid w:val="003B7D5B"/>
    <w:rsid w:val="003C10A8"/>
    <w:rsid w:val="003C1871"/>
    <w:rsid w:val="003C1A13"/>
    <w:rsid w:val="003C1ACB"/>
    <w:rsid w:val="003C519E"/>
    <w:rsid w:val="003C6795"/>
    <w:rsid w:val="003D208B"/>
    <w:rsid w:val="003D30E7"/>
    <w:rsid w:val="003D3333"/>
    <w:rsid w:val="003D49FC"/>
    <w:rsid w:val="003D57BF"/>
    <w:rsid w:val="003D5F68"/>
    <w:rsid w:val="003D6B88"/>
    <w:rsid w:val="003E10E5"/>
    <w:rsid w:val="003E11A7"/>
    <w:rsid w:val="003E15B0"/>
    <w:rsid w:val="003E3173"/>
    <w:rsid w:val="003E4DE9"/>
    <w:rsid w:val="003E7931"/>
    <w:rsid w:val="003F3781"/>
    <w:rsid w:val="003F4031"/>
    <w:rsid w:val="003F4A5F"/>
    <w:rsid w:val="003F61E9"/>
    <w:rsid w:val="003F630D"/>
    <w:rsid w:val="004003C5"/>
    <w:rsid w:val="00400A4C"/>
    <w:rsid w:val="0040105A"/>
    <w:rsid w:val="00402371"/>
    <w:rsid w:val="00402410"/>
    <w:rsid w:val="004067DC"/>
    <w:rsid w:val="0041117D"/>
    <w:rsid w:val="00413028"/>
    <w:rsid w:val="004130B8"/>
    <w:rsid w:val="0041351D"/>
    <w:rsid w:val="00413C80"/>
    <w:rsid w:val="00416542"/>
    <w:rsid w:val="00417283"/>
    <w:rsid w:val="004225AD"/>
    <w:rsid w:val="004236EF"/>
    <w:rsid w:val="00424F23"/>
    <w:rsid w:val="004271F8"/>
    <w:rsid w:val="004273E0"/>
    <w:rsid w:val="00427D4D"/>
    <w:rsid w:val="004313F7"/>
    <w:rsid w:val="00432477"/>
    <w:rsid w:val="004330D3"/>
    <w:rsid w:val="00435569"/>
    <w:rsid w:val="00440F48"/>
    <w:rsid w:val="004417D6"/>
    <w:rsid w:val="00442DFF"/>
    <w:rsid w:val="00443496"/>
    <w:rsid w:val="00443539"/>
    <w:rsid w:val="00451DFF"/>
    <w:rsid w:val="00451FB3"/>
    <w:rsid w:val="004526BF"/>
    <w:rsid w:val="00453667"/>
    <w:rsid w:val="00454A0C"/>
    <w:rsid w:val="004562FE"/>
    <w:rsid w:val="004567C0"/>
    <w:rsid w:val="004604B6"/>
    <w:rsid w:val="00460731"/>
    <w:rsid w:val="004608FF"/>
    <w:rsid w:val="00462A4F"/>
    <w:rsid w:val="00462F71"/>
    <w:rsid w:val="00463323"/>
    <w:rsid w:val="00464A4A"/>
    <w:rsid w:val="00465228"/>
    <w:rsid w:val="00467011"/>
    <w:rsid w:val="0047011C"/>
    <w:rsid w:val="004720C9"/>
    <w:rsid w:val="00472B2B"/>
    <w:rsid w:val="00472D2C"/>
    <w:rsid w:val="00473160"/>
    <w:rsid w:val="0047386E"/>
    <w:rsid w:val="004758B4"/>
    <w:rsid w:val="00476462"/>
    <w:rsid w:val="0047724A"/>
    <w:rsid w:val="00477A4F"/>
    <w:rsid w:val="00477D38"/>
    <w:rsid w:val="00481878"/>
    <w:rsid w:val="00482133"/>
    <w:rsid w:val="004823EB"/>
    <w:rsid w:val="004849E0"/>
    <w:rsid w:val="0049035D"/>
    <w:rsid w:val="00490DAA"/>
    <w:rsid w:val="00491EB4"/>
    <w:rsid w:val="00492C9A"/>
    <w:rsid w:val="004931CE"/>
    <w:rsid w:val="00493BBB"/>
    <w:rsid w:val="0049514B"/>
    <w:rsid w:val="004963EB"/>
    <w:rsid w:val="00497572"/>
    <w:rsid w:val="00497EC5"/>
    <w:rsid w:val="004A0334"/>
    <w:rsid w:val="004A0763"/>
    <w:rsid w:val="004A1B66"/>
    <w:rsid w:val="004A1E68"/>
    <w:rsid w:val="004A2043"/>
    <w:rsid w:val="004A21DB"/>
    <w:rsid w:val="004A2D6F"/>
    <w:rsid w:val="004A3E3A"/>
    <w:rsid w:val="004A4BBB"/>
    <w:rsid w:val="004B06C5"/>
    <w:rsid w:val="004B0E14"/>
    <w:rsid w:val="004B0FD6"/>
    <w:rsid w:val="004B2FBA"/>
    <w:rsid w:val="004B34CD"/>
    <w:rsid w:val="004B4337"/>
    <w:rsid w:val="004B6339"/>
    <w:rsid w:val="004B6385"/>
    <w:rsid w:val="004B7A7E"/>
    <w:rsid w:val="004C00E8"/>
    <w:rsid w:val="004C1A3F"/>
    <w:rsid w:val="004C1B62"/>
    <w:rsid w:val="004C49C2"/>
    <w:rsid w:val="004C521F"/>
    <w:rsid w:val="004C55A3"/>
    <w:rsid w:val="004D1846"/>
    <w:rsid w:val="004D2D89"/>
    <w:rsid w:val="004E1D28"/>
    <w:rsid w:val="004E2F8F"/>
    <w:rsid w:val="004E458B"/>
    <w:rsid w:val="004E4ABC"/>
    <w:rsid w:val="004E5454"/>
    <w:rsid w:val="004E5737"/>
    <w:rsid w:val="004E6C17"/>
    <w:rsid w:val="004E6ED6"/>
    <w:rsid w:val="004E74EE"/>
    <w:rsid w:val="004F00A3"/>
    <w:rsid w:val="004F09F2"/>
    <w:rsid w:val="004F47A7"/>
    <w:rsid w:val="004F652B"/>
    <w:rsid w:val="00500ECC"/>
    <w:rsid w:val="00501024"/>
    <w:rsid w:val="00503217"/>
    <w:rsid w:val="00503ED2"/>
    <w:rsid w:val="00504701"/>
    <w:rsid w:val="00504AAE"/>
    <w:rsid w:val="00505392"/>
    <w:rsid w:val="00507035"/>
    <w:rsid w:val="00507062"/>
    <w:rsid w:val="0051329A"/>
    <w:rsid w:val="0051393E"/>
    <w:rsid w:val="0051489B"/>
    <w:rsid w:val="00516361"/>
    <w:rsid w:val="00517649"/>
    <w:rsid w:val="005176AA"/>
    <w:rsid w:val="00526D22"/>
    <w:rsid w:val="005277E0"/>
    <w:rsid w:val="00530CE3"/>
    <w:rsid w:val="00531D7B"/>
    <w:rsid w:val="00532135"/>
    <w:rsid w:val="005322A3"/>
    <w:rsid w:val="00534243"/>
    <w:rsid w:val="00535C77"/>
    <w:rsid w:val="00536C8B"/>
    <w:rsid w:val="00537B67"/>
    <w:rsid w:val="00540C2A"/>
    <w:rsid w:val="00540C51"/>
    <w:rsid w:val="00541AC9"/>
    <w:rsid w:val="005445C5"/>
    <w:rsid w:val="00544AA6"/>
    <w:rsid w:val="005507B8"/>
    <w:rsid w:val="005507E5"/>
    <w:rsid w:val="00550884"/>
    <w:rsid w:val="005509E3"/>
    <w:rsid w:val="00551530"/>
    <w:rsid w:val="0055263C"/>
    <w:rsid w:val="00553867"/>
    <w:rsid w:val="00553889"/>
    <w:rsid w:val="00556C82"/>
    <w:rsid w:val="00557123"/>
    <w:rsid w:val="00557902"/>
    <w:rsid w:val="00563F96"/>
    <w:rsid w:val="00564F4F"/>
    <w:rsid w:val="00565889"/>
    <w:rsid w:val="005666E8"/>
    <w:rsid w:val="0056701A"/>
    <w:rsid w:val="00572432"/>
    <w:rsid w:val="00574F09"/>
    <w:rsid w:val="00576619"/>
    <w:rsid w:val="00577435"/>
    <w:rsid w:val="00580114"/>
    <w:rsid w:val="0058263C"/>
    <w:rsid w:val="005843BB"/>
    <w:rsid w:val="00585F41"/>
    <w:rsid w:val="005869E6"/>
    <w:rsid w:val="00591428"/>
    <w:rsid w:val="00591E0E"/>
    <w:rsid w:val="005925E0"/>
    <w:rsid w:val="00592C13"/>
    <w:rsid w:val="00592F2E"/>
    <w:rsid w:val="00593B89"/>
    <w:rsid w:val="005949AE"/>
    <w:rsid w:val="00594EC8"/>
    <w:rsid w:val="00595D09"/>
    <w:rsid w:val="00596BA1"/>
    <w:rsid w:val="0059754E"/>
    <w:rsid w:val="0059770A"/>
    <w:rsid w:val="00597781"/>
    <w:rsid w:val="005A1BD5"/>
    <w:rsid w:val="005A4A20"/>
    <w:rsid w:val="005A5DD0"/>
    <w:rsid w:val="005A6BA9"/>
    <w:rsid w:val="005A7874"/>
    <w:rsid w:val="005B0645"/>
    <w:rsid w:val="005B4AE2"/>
    <w:rsid w:val="005B573B"/>
    <w:rsid w:val="005C04F8"/>
    <w:rsid w:val="005C0B69"/>
    <w:rsid w:val="005C21DD"/>
    <w:rsid w:val="005C24F2"/>
    <w:rsid w:val="005C48E2"/>
    <w:rsid w:val="005C48F0"/>
    <w:rsid w:val="005C51C8"/>
    <w:rsid w:val="005C5A04"/>
    <w:rsid w:val="005C5B7B"/>
    <w:rsid w:val="005C63AE"/>
    <w:rsid w:val="005D20E3"/>
    <w:rsid w:val="005D2E40"/>
    <w:rsid w:val="005D38B6"/>
    <w:rsid w:val="005D3B87"/>
    <w:rsid w:val="005D53DC"/>
    <w:rsid w:val="005D6C50"/>
    <w:rsid w:val="005D7B28"/>
    <w:rsid w:val="005E045D"/>
    <w:rsid w:val="005E0512"/>
    <w:rsid w:val="005E115F"/>
    <w:rsid w:val="005E1427"/>
    <w:rsid w:val="005E19E1"/>
    <w:rsid w:val="005E2878"/>
    <w:rsid w:val="005E3B0C"/>
    <w:rsid w:val="005E5D59"/>
    <w:rsid w:val="005F0ACE"/>
    <w:rsid w:val="005F29A4"/>
    <w:rsid w:val="005F32BA"/>
    <w:rsid w:val="005F3C0E"/>
    <w:rsid w:val="005F411A"/>
    <w:rsid w:val="005F4F09"/>
    <w:rsid w:val="005F6193"/>
    <w:rsid w:val="005F6C2F"/>
    <w:rsid w:val="005F7E31"/>
    <w:rsid w:val="0060513B"/>
    <w:rsid w:val="00605856"/>
    <w:rsid w:val="00605E13"/>
    <w:rsid w:val="00606135"/>
    <w:rsid w:val="00610663"/>
    <w:rsid w:val="00610C3D"/>
    <w:rsid w:val="006133C8"/>
    <w:rsid w:val="006138F5"/>
    <w:rsid w:val="00614778"/>
    <w:rsid w:val="00614BC0"/>
    <w:rsid w:val="006167D7"/>
    <w:rsid w:val="00617CE5"/>
    <w:rsid w:val="006249A7"/>
    <w:rsid w:val="0062647B"/>
    <w:rsid w:val="00627FEE"/>
    <w:rsid w:val="00636A7D"/>
    <w:rsid w:val="00640D0E"/>
    <w:rsid w:val="0064270B"/>
    <w:rsid w:val="00642EA3"/>
    <w:rsid w:val="00643A3E"/>
    <w:rsid w:val="00644238"/>
    <w:rsid w:val="0064748C"/>
    <w:rsid w:val="006475E6"/>
    <w:rsid w:val="00647F02"/>
    <w:rsid w:val="00650736"/>
    <w:rsid w:val="00650CDA"/>
    <w:rsid w:val="00650E81"/>
    <w:rsid w:val="006518CD"/>
    <w:rsid w:val="00651B8B"/>
    <w:rsid w:val="00651CD3"/>
    <w:rsid w:val="0065250D"/>
    <w:rsid w:val="006528BF"/>
    <w:rsid w:val="006528F2"/>
    <w:rsid w:val="006557FD"/>
    <w:rsid w:val="00656A8F"/>
    <w:rsid w:val="006624C8"/>
    <w:rsid w:val="0066284E"/>
    <w:rsid w:val="006635F2"/>
    <w:rsid w:val="00666031"/>
    <w:rsid w:val="00666AB2"/>
    <w:rsid w:val="00667A41"/>
    <w:rsid w:val="00674749"/>
    <w:rsid w:val="006754A3"/>
    <w:rsid w:val="00675A8F"/>
    <w:rsid w:val="00676715"/>
    <w:rsid w:val="00676B24"/>
    <w:rsid w:val="0067753B"/>
    <w:rsid w:val="0068350B"/>
    <w:rsid w:val="0068397A"/>
    <w:rsid w:val="00684468"/>
    <w:rsid w:val="00686087"/>
    <w:rsid w:val="00691126"/>
    <w:rsid w:val="0069134D"/>
    <w:rsid w:val="00691EB0"/>
    <w:rsid w:val="006934AF"/>
    <w:rsid w:val="006955DD"/>
    <w:rsid w:val="00695869"/>
    <w:rsid w:val="00695A54"/>
    <w:rsid w:val="00696420"/>
    <w:rsid w:val="00696680"/>
    <w:rsid w:val="006966F9"/>
    <w:rsid w:val="00697658"/>
    <w:rsid w:val="00697844"/>
    <w:rsid w:val="006A0B8D"/>
    <w:rsid w:val="006A0CA3"/>
    <w:rsid w:val="006A0CF6"/>
    <w:rsid w:val="006A0E34"/>
    <w:rsid w:val="006A40EA"/>
    <w:rsid w:val="006B6CA2"/>
    <w:rsid w:val="006B799E"/>
    <w:rsid w:val="006C249D"/>
    <w:rsid w:val="006C2510"/>
    <w:rsid w:val="006C40D3"/>
    <w:rsid w:val="006C4DDA"/>
    <w:rsid w:val="006C4EE1"/>
    <w:rsid w:val="006C574B"/>
    <w:rsid w:val="006C67C0"/>
    <w:rsid w:val="006C7AE0"/>
    <w:rsid w:val="006D06EF"/>
    <w:rsid w:val="006D0F33"/>
    <w:rsid w:val="006D1066"/>
    <w:rsid w:val="006D385F"/>
    <w:rsid w:val="006D6D25"/>
    <w:rsid w:val="006E0D97"/>
    <w:rsid w:val="006E2E55"/>
    <w:rsid w:val="006E3584"/>
    <w:rsid w:val="006E5329"/>
    <w:rsid w:val="006E5CA4"/>
    <w:rsid w:val="006E6F9E"/>
    <w:rsid w:val="006E7FB5"/>
    <w:rsid w:val="006F07AA"/>
    <w:rsid w:val="006F16BB"/>
    <w:rsid w:val="006F57A9"/>
    <w:rsid w:val="006F6AF0"/>
    <w:rsid w:val="00700F1F"/>
    <w:rsid w:val="00701D45"/>
    <w:rsid w:val="00702AD1"/>
    <w:rsid w:val="007057DE"/>
    <w:rsid w:val="00705877"/>
    <w:rsid w:val="007058DF"/>
    <w:rsid w:val="00706249"/>
    <w:rsid w:val="00706ADB"/>
    <w:rsid w:val="007102E1"/>
    <w:rsid w:val="0071079E"/>
    <w:rsid w:val="00711A2B"/>
    <w:rsid w:val="00711BFF"/>
    <w:rsid w:val="00713914"/>
    <w:rsid w:val="007148B7"/>
    <w:rsid w:val="00715318"/>
    <w:rsid w:val="00715B4F"/>
    <w:rsid w:val="00715FE1"/>
    <w:rsid w:val="00720132"/>
    <w:rsid w:val="0072088C"/>
    <w:rsid w:val="0072189E"/>
    <w:rsid w:val="00721D1C"/>
    <w:rsid w:val="00721F1C"/>
    <w:rsid w:val="00722E05"/>
    <w:rsid w:val="00723A2E"/>
    <w:rsid w:val="00725720"/>
    <w:rsid w:val="007259FB"/>
    <w:rsid w:val="00726AFA"/>
    <w:rsid w:val="00726FB9"/>
    <w:rsid w:val="00731FF3"/>
    <w:rsid w:val="00733613"/>
    <w:rsid w:val="00734E06"/>
    <w:rsid w:val="00735611"/>
    <w:rsid w:val="007365C3"/>
    <w:rsid w:val="00736B9B"/>
    <w:rsid w:val="00737DD9"/>
    <w:rsid w:val="00743643"/>
    <w:rsid w:val="00743D43"/>
    <w:rsid w:val="007458DA"/>
    <w:rsid w:val="00746BFD"/>
    <w:rsid w:val="00746DDB"/>
    <w:rsid w:val="00747020"/>
    <w:rsid w:val="0075070E"/>
    <w:rsid w:val="007515CC"/>
    <w:rsid w:val="0075162F"/>
    <w:rsid w:val="007525D8"/>
    <w:rsid w:val="00755C0F"/>
    <w:rsid w:val="00755C3B"/>
    <w:rsid w:val="007570DD"/>
    <w:rsid w:val="00757150"/>
    <w:rsid w:val="007577F6"/>
    <w:rsid w:val="00760D31"/>
    <w:rsid w:val="007633D7"/>
    <w:rsid w:val="007639E3"/>
    <w:rsid w:val="00767368"/>
    <w:rsid w:val="0077066F"/>
    <w:rsid w:val="007709FE"/>
    <w:rsid w:val="00772D29"/>
    <w:rsid w:val="00774158"/>
    <w:rsid w:val="007742CD"/>
    <w:rsid w:val="00775ECD"/>
    <w:rsid w:val="00776848"/>
    <w:rsid w:val="007805F6"/>
    <w:rsid w:val="00780DCF"/>
    <w:rsid w:val="00781998"/>
    <w:rsid w:val="00781EB2"/>
    <w:rsid w:val="00785B7C"/>
    <w:rsid w:val="007864C9"/>
    <w:rsid w:val="00786CD4"/>
    <w:rsid w:val="00787144"/>
    <w:rsid w:val="0078759A"/>
    <w:rsid w:val="00787838"/>
    <w:rsid w:val="007879A9"/>
    <w:rsid w:val="007910A2"/>
    <w:rsid w:val="00794E9B"/>
    <w:rsid w:val="00794F13"/>
    <w:rsid w:val="00795BCC"/>
    <w:rsid w:val="007966A7"/>
    <w:rsid w:val="00797828"/>
    <w:rsid w:val="007A1148"/>
    <w:rsid w:val="007A11ED"/>
    <w:rsid w:val="007A1DB2"/>
    <w:rsid w:val="007A55BD"/>
    <w:rsid w:val="007A6AA1"/>
    <w:rsid w:val="007A7DE6"/>
    <w:rsid w:val="007B0AF2"/>
    <w:rsid w:val="007B0BE9"/>
    <w:rsid w:val="007B1C18"/>
    <w:rsid w:val="007B349A"/>
    <w:rsid w:val="007B3D3B"/>
    <w:rsid w:val="007B4D9C"/>
    <w:rsid w:val="007B5DC4"/>
    <w:rsid w:val="007C096D"/>
    <w:rsid w:val="007C263B"/>
    <w:rsid w:val="007C3EC7"/>
    <w:rsid w:val="007C443D"/>
    <w:rsid w:val="007C4A8F"/>
    <w:rsid w:val="007C60D6"/>
    <w:rsid w:val="007C76AA"/>
    <w:rsid w:val="007D0AE5"/>
    <w:rsid w:val="007D1D62"/>
    <w:rsid w:val="007D3B00"/>
    <w:rsid w:val="007D5E31"/>
    <w:rsid w:val="007E049B"/>
    <w:rsid w:val="007E0F80"/>
    <w:rsid w:val="007E15E5"/>
    <w:rsid w:val="007E3420"/>
    <w:rsid w:val="007E4C5F"/>
    <w:rsid w:val="007E5280"/>
    <w:rsid w:val="007E58B1"/>
    <w:rsid w:val="007E5F36"/>
    <w:rsid w:val="007E6B28"/>
    <w:rsid w:val="007E6E7E"/>
    <w:rsid w:val="007E7040"/>
    <w:rsid w:val="007E77B9"/>
    <w:rsid w:val="007F0B7A"/>
    <w:rsid w:val="007F50E7"/>
    <w:rsid w:val="007F7B5E"/>
    <w:rsid w:val="00800160"/>
    <w:rsid w:val="00800945"/>
    <w:rsid w:val="0080230A"/>
    <w:rsid w:val="0080377E"/>
    <w:rsid w:val="00803DE4"/>
    <w:rsid w:val="00805EA8"/>
    <w:rsid w:val="0080603D"/>
    <w:rsid w:val="00806E71"/>
    <w:rsid w:val="00814513"/>
    <w:rsid w:val="00815224"/>
    <w:rsid w:val="008156B2"/>
    <w:rsid w:val="00816261"/>
    <w:rsid w:val="00816E5C"/>
    <w:rsid w:val="0081793D"/>
    <w:rsid w:val="00822CFF"/>
    <w:rsid w:val="00823BE9"/>
    <w:rsid w:val="00825F44"/>
    <w:rsid w:val="00826532"/>
    <w:rsid w:val="00827EBE"/>
    <w:rsid w:val="008307D7"/>
    <w:rsid w:val="0083107D"/>
    <w:rsid w:val="00832968"/>
    <w:rsid w:val="0083423C"/>
    <w:rsid w:val="008356DC"/>
    <w:rsid w:val="00835E3E"/>
    <w:rsid w:val="008376F5"/>
    <w:rsid w:val="00837B1F"/>
    <w:rsid w:val="00842A8B"/>
    <w:rsid w:val="008438A7"/>
    <w:rsid w:val="00844F18"/>
    <w:rsid w:val="00847445"/>
    <w:rsid w:val="008501B7"/>
    <w:rsid w:val="00850E20"/>
    <w:rsid w:val="008513EA"/>
    <w:rsid w:val="00853C76"/>
    <w:rsid w:val="008543FC"/>
    <w:rsid w:val="00854D4D"/>
    <w:rsid w:val="00854DE9"/>
    <w:rsid w:val="008559CF"/>
    <w:rsid w:val="0085734B"/>
    <w:rsid w:val="00857A10"/>
    <w:rsid w:val="00860B0C"/>
    <w:rsid w:val="0086308A"/>
    <w:rsid w:val="008631ED"/>
    <w:rsid w:val="00863AB8"/>
    <w:rsid w:val="008655CE"/>
    <w:rsid w:val="00865A46"/>
    <w:rsid w:val="008665C7"/>
    <w:rsid w:val="008711CA"/>
    <w:rsid w:val="008739F8"/>
    <w:rsid w:val="00873E25"/>
    <w:rsid w:val="008750B6"/>
    <w:rsid w:val="0087651C"/>
    <w:rsid w:val="00877A97"/>
    <w:rsid w:val="008805AC"/>
    <w:rsid w:val="00880F80"/>
    <w:rsid w:val="008813A0"/>
    <w:rsid w:val="008821B9"/>
    <w:rsid w:val="00883E46"/>
    <w:rsid w:val="0088402E"/>
    <w:rsid w:val="00884519"/>
    <w:rsid w:val="0088691E"/>
    <w:rsid w:val="00887398"/>
    <w:rsid w:val="008906BC"/>
    <w:rsid w:val="00893016"/>
    <w:rsid w:val="008943E7"/>
    <w:rsid w:val="008A0352"/>
    <w:rsid w:val="008A0976"/>
    <w:rsid w:val="008A200F"/>
    <w:rsid w:val="008A2896"/>
    <w:rsid w:val="008A4153"/>
    <w:rsid w:val="008A52CB"/>
    <w:rsid w:val="008A555B"/>
    <w:rsid w:val="008A59A9"/>
    <w:rsid w:val="008A6376"/>
    <w:rsid w:val="008A7276"/>
    <w:rsid w:val="008A796D"/>
    <w:rsid w:val="008B0DFC"/>
    <w:rsid w:val="008B1D90"/>
    <w:rsid w:val="008B2CAE"/>
    <w:rsid w:val="008B3EB9"/>
    <w:rsid w:val="008B531B"/>
    <w:rsid w:val="008B7932"/>
    <w:rsid w:val="008C0907"/>
    <w:rsid w:val="008C145D"/>
    <w:rsid w:val="008C2009"/>
    <w:rsid w:val="008C3410"/>
    <w:rsid w:val="008C381E"/>
    <w:rsid w:val="008C3F96"/>
    <w:rsid w:val="008C5074"/>
    <w:rsid w:val="008C5225"/>
    <w:rsid w:val="008D20F4"/>
    <w:rsid w:val="008D33CA"/>
    <w:rsid w:val="008D3790"/>
    <w:rsid w:val="008D4B3B"/>
    <w:rsid w:val="008D6238"/>
    <w:rsid w:val="008D7C55"/>
    <w:rsid w:val="008E01CE"/>
    <w:rsid w:val="008E15A1"/>
    <w:rsid w:val="008E1F6E"/>
    <w:rsid w:val="008E45A5"/>
    <w:rsid w:val="008E6C56"/>
    <w:rsid w:val="008E6E7F"/>
    <w:rsid w:val="008F592F"/>
    <w:rsid w:val="008F61BE"/>
    <w:rsid w:val="008F6920"/>
    <w:rsid w:val="008F78C8"/>
    <w:rsid w:val="00901CB1"/>
    <w:rsid w:val="0090335C"/>
    <w:rsid w:val="00903B4D"/>
    <w:rsid w:val="0090460F"/>
    <w:rsid w:val="00907946"/>
    <w:rsid w:val="00910279"/>
    <w:rsid w:val="00910D88"/>
    <w:rsid w:val="009114FC"/>
    <w:rsid w:val="009126B6"/>
    <w:rsid w:val="00912955"/>
    <w:rsid w:val="00913BBF"/>
    <w:rsid w:val="00913FAA"/>
    <w:rsid w:val="0091481E"/>
    <w:rsid w:val="00914D33"/>
    <w:rsid w:val="00914E95"/>
    <w:rsid w:val="00914EEF"/>
    <w:rsid w:val="009157EA"/>
    <w:rsid w:val="00917CAA"/>
    <w:rsid w:val="00921BED"/>
    <w:rsid w:val="00922737"/>
    <w:rsid w:val="00923A5D"/>
    <w:rsid w:val="00924FE1"/>
    <w:rsid w:val="00925CA2"/>
    <w:rsid w:val="00927BBE"/>
    <w:rsid w:val="00931401"/>
    <w:rsid w:val="009343DE"/>
    <w:rsid w:val="00934E2A"/>
    <w:rsid w:val="009362A7"/>
    <w:rsid w:val="0094441A"/>
    <w:rsid w:val="009457B3"/>
    <w:rsid w:val="00946274"/>
    <w:rsid w:val="0095125A"/>
    <w:rsid w:val="00953EF6"/>
    <w:rsid w:val="00954594"/>
    <w:rsid w:val="00956D81"/>
    <w:rsid w:val="00960BB3"/>
    <w:rsid w:val="00961EAC"/>
    <w:rsid w:val="0096254D"/>
    <w:rsid w:val="0096364C"/>
    <w:rsid w:val="00963E6F"/>
    <w:rsid w:val="00964975"/>
    <w:rsid w:val="00964A58"/>
    <w:rsid w:val="00965138"/>
    <w:rsid w:val="0096561B"/>
    <w:rsid w:val="009660C9"/>
    <w:rsid w:val="00967035"/>
    <w:rsid w:val="00967476"/>
    <w:rsid w:val="00967EBF"/>
    <w:rsid w:val="00970326"/>
    <w:rsid w:val="00972C29"/>
    <w:rsid w:val="009745C7"/>
    <w:rsid w:val="00975B7D"/>
    <w:rsid w:val="00980CF8"/>
    <w:rsid w:val="00981311"/>
    <w:rsid w:val="0098133B"/>
    <w:rsid w:val="009838FF"/>
    <w:rsid w:val="009844A0"/>
    <w:rsid w:val="00984590"/>
    <w:rsid w:val="009903DC"/>
    <w:rsid w:val="0099436B"/>
    <w:rsid w:val="00994E01"/>
    <w:rsid w:val="00995FBE"/>
    <w:rsid w:val="00996386"/>
    <w:rsid w:val="0099779D"/>
    <w:rsid w:val="009A0E8D"/>
    <w:rsid w:val="009A1276"/>
    <w:rsid w:val="009A1AD6"/>
    <w:rsid w:val="009A3399"/>
    <w:rsid w:val="009A4ECB"/>
    <w:rsid w:val="009A54EB"/>
    <w:rsid w:val="009A6786"/>
    <w:rsid w:val="009B0458"/>
    <w:rsid w:val="009B1B9C"/>
    <w:rsid w:val="009B492B"/>
    <w:rsid w:val="009B5D7B"/>
    <w:rsid w:val="009C50A8"/>
    <w:rsid w:val="009C529D"/>
    <w:rsid w:val="009C5B1F"/>
    <w:rsid w:val="009D01FD"/>
    <w:rsid w:val="009D1551"/>
    <w:rsid w:val="009D17A8"/>
    <w:rsid w:val="009D1EAD"/>
    <w:rsid w:val="009D2F56"/>
    <w:rsid w:val="009D365C"/>
    <w:rsid w:val="009D51AF"/>
    <w:rsid w:val="009D5B05"/>
    <w:rsid w:val="009D5C33"/>
    <w:rsid w:val="009D73A5"/>
    <w:rsid w:val="009D7747"/>
    <w:rsid w:val="009E0132"/>
    <w:rsid w:val="009E0610"/>
    <w:rsid w:val="009E15FC"/>
    <w:rsid w:val="009E1845"/>
    <w:rsid w:val="009E280E"/>
    <w:rsid w:val="009E4AF8"/>
    <w:rsid w:val="009E7ED5"/>
    <w:rsid w:val="009F1381"/>
    <w:rsid w:val="009F2C5E"/>
    <w:rsid w:val="009F3A1D"/>
    <w:rsid w:val="009F40BA"/>
    <w:rsid w:val="009F4358"/>
    <w:rsid w:val="009F5553"/>
    <w:rsid w:val="009F5F2F"/>
    <w:rsid w:val="00A00215"/>
    <w:rsid w:val="00A0256F"/>
    <w:rsid w:val="00A03657"/>
    <w:rsid w:val="00A056EA"/>
    <w:rsid w:val="00A058FB"/>
    <w:rsid w:val="00A06868"/>
    <w:rsid w:val="00A07A5D"/>
    <w:rsid w:val="00A1477F"/>
    <w:rsid w:val="00A1734D"/>
    <w:rsid w:val="00A209A4"/>
    <w:rsid w:val="00A21922"/>
    <w:rsid w:val="00A22C7E"/>
    <w:rsid w:val="00A234C5"/>
    <w:rsid w:val="00A239D1"/>
    <w:rsid w:val="00A25183"/>
    <w:rsid w:val="00A2641B"/>
    <w:rsid w:val="00A26CC2"/>
    <w:rsid w:val="00A3029B"/>
    <w:rsid w:val="00A31401"/>
    <w:rsid w:val="00A336A0"/>
    <w:rsid w:val="00A355F1"/>
    <w:rsid w:val="00A35F60"/>
    <w:rsid w:val="00A36EDC"/>
    <w:rsid w:val="00A3755B"/>
    <w:rsid w:val="00A37A07"/>
    <w:rsid w:val="00A40875"/>
    <w:rsid w:val="00A40CA3"/>
    <w:rsid w:val="00A447E4"/>
    <w:rsid w:val="00A46D71"/>
    <w:rsid w:val="00A5055A"/>
    <w:rsid w:val="00A51993"/>
    <w:rsid w:val="00A51D53"/>
    <w:rsid w:val="00A56036"/>
    <w:rsid w:val="00A61E39"/>
    <w:rsid w:val="00A62232"/>
    <w:rsid w:val="00A6277B"/>
    <w:rsid w:val="00A6373E"/>
    <w:rsid w:val="00A63B68"/>
    <w:rsid w:val="00A64D11"/>
    <w:rsid w:val="00A64DC8"/>
    <w:rsid w:val="00A64FE1"/>
    <w:rsid w:val="00A6613F"/>
    <w:rsid w:val="00A66BAF"/>
    <w:rsid w:val="00A66F9B"/>
    <w:rsid w:val="00A67E0A"/>
    <w:rsid w:val="00A71103"/>
    <w:rsid w:val="00A71159"/>
    <w:rsid w:val="00A71320"/>
    <w:rsid w:val="00A71DA1"/>
    <w:rsid w:val="00A729E2"/>
    <w:rsid w:val="00A75AC2"/>
    <w:rsid w:val="00A75C62"/>
    <w:rsid w:val="00A8072C"/>
    <w:rsid w:val="00A81688"/>
    <w:rsid w:val="00A826F0"/>
    <w:rsid w:val="00A83207"/>
    <w:rsid w:val="00A835CF"/>
    <w:rsid w:val="00A836DD"/>
    <w:rsid w:val="00A85B61"/>
    <w:rsid w:val="00A8610C"/>
    <w:rsid w:val="00A86513"/>
    <w:rsid w:val="00A90E74"/>
    <w:rsid w:val="00A92909"/>
    <w:rsid w:val="00A93A6A"/>
    <w:rsid w:val="00A9404D"/>
    <w:rsid w:val="00A946A2"/>
    <w:rsid w:val="00A95A25"/>
    <w:rsid w:val="00A97A45"/>
    <w:rsid w:val="00AA0961"/>
    <w:rsid w:val="00AA0D0B"/>
    <w:rsid w:val="00AA1231"/>
    <w:rsid w:val="00AA12C7"/>
    <w:rsid w:val="00AA32C0"/>
    <w:rsid w:val="00AA34DA"/>
    <w:rsid w:val="00AA5958"/>
    <w:rsid w:val="00AA6C8D"/>
    <w:rsid w:val="00AA70F8"/>
    <w:rsid w:val="00AA7D2E"/>
    <w:rsid w:val="00AB0717"/>
    <w:rsid w:val="00AB0D91"/>
    <w:rsid w:val="00AB2D3C"/>
    <w:rsid w:val="00AB407F"/>
    <w:rsid w:val="00AB416E"/>
    <w:rsid w:val="00AB501F"/>
    <w:rsid w:val="00AB5687"/>
    <w:rsid w:val="00AC4B06"/>
    <w:rsid w:val="00AC510B"/>
    <w:rsid w:val="00AD1277"/>
    <w:rsid w:val="00AD4F49"/>
    <w:rsid w:val="00AD6329"/>
    <w:rsid w:val="00AD6E84"/>
    <w:rsid w:val="00AD70B7"/>
    <w:rsid w:val="00AE0E42"/>
    <w:rsid w:val="00AE1B52"/>
    <w:rsid w:val="00AE1C8C"/>
    <w:rsid w:val="00AE24F4"/>
    <w:rsid w:val="00AE27E0"/>
    <w:rsid w:val="00AE2DCB"/>
    <w:rsid w:val="00AE36BC"/>
    <w:rsid w:val="00AE3C93"/>
    <w:rsid w:val="00AE7E3E"/>
    <w:rsid w:val="00AF03B5"/>
    <w:rsid w:val="00AF141F"/>
    <w:rsid w:val="00B02CCD"/>
    <w:rsid w:val="00B06326"/>
    <w:rsid w:val="00B10A15"/>
    <w:rsid w:val="00B10E1F"/>
    <w:rsid w:val="00B1412A"/>
    <w:rsid w:val="00B14265"/>
    <w:rsid w:val="00B14BB5"/>
    <w:rsid w:val="00B154E7"/>
    <w:rsid w:val="00B15B16"/>
    <w:rsid w:val="00B15DDC"/>
    <w:rsid w:val="00B16320"/>
    <w:rsid w:val="00B165B7"/>
    <w:rsid w:val="00B17879"/>
    <w:rsid w:val="00B17F27"/>
    <w:rsid w:val="00B209F8"/>
    <w:rsid w:val="00B21E6F"/>
    <w:rsid w:val="00B22E24"/>
    <w:rsid w:val="00B23836"/>
    <w:rsid w:val="00B257DB"/>
    <w:rsid w:val="00B259F7"/>
    <w:rsid w:val="00B25A3C"/>
    <w:rsid w:val="00B25FF3"/>
    <w:rsid w:val="00B30218"/>
    <w:rsid w:val="00B316E3"/>
    <w:rsid w:val="00B330B4"/>
    <w:rsid w:val="00B40519"/>
    <w:rsid w:val="00B42714"/>
    <w:rsid w:val="00B42F21"/>
    <w:rsid w:val="00B44451"/>
    <w:rsid w:val="00B44B66"/>
    <w:rsid w:val="00B45359"/>
    <w:rsid w:val="00B474AE"/>
    <w:rsid w:val="00B47840"/>
    <w:rsid w:val="00B520C4"/>
    <w:rsid w:val="00B52D4E"/>
    <w:rsid w:val="00B539AA"/>
    <w:rsid w:val="00B540CD"/>
    <w:rsid w:val="00B5506D"/>
    <w:rsid w:val="00B56441"/>
    <w:rsid w:val="00B56F1B"/>
    <w:rsid w:val="00B57234"/>
    <w:rsid w:val="00B60192"/>
    <w:rsid w:val="00B60D35"/>
    <w:rsid w:val="00B60F95"/>
    <w:rsid w:val="00B62A4F"/>
    <w:rsid w:val="00B637A3"/>
    <w:rsid w:val="00B63CF4"/>
    <w:rsid w:val="00B64587"/>
    <w:rsid w:val="00B6566D"/>
    <w:rsid w:val="00B65AB2"/>
    <w:rsid w:val="00B6686F"/>
    <w:rsid w:val="00B701D0"/>
    <w:rsid w:val="00B70A06"/>
    <w:rsid w:val="00B71AC9"/>
    <w:rsid w:val="00B71C58"/>
    <w:rsid w:val="00B71E37"/>
    <w:rsid w:val="00B74045"/>
    <w:rsid w:val="00B74E65"/>
    <w:rsid w:val="00B7566C"/>
    <w:rsid w:val="00B7593E"/>
    <w:rsid w:val="00B75BFE"/>
    <w:rsid w:val="00B75EFB"/>
    <w:rsid w:val="00B7611C"/>
    <w:rsid w:val="00B820BB"/>
    <w:rsid w:val="00B85023"/>
    <w:rsid w:val="00B85330"/>
    <w:rsid w:val="00B8640E"/>
    <w:rsid w:val="00B86F27"/>
    <w:rsid w:val="00B91FA9"/>
    <w:rsid w:val="00B925ED"/>
    <w:rsid w:val="00B93120"/>
    <w:rsid w:val="00BA1B3B"/>
    <w:rsid w:val="00BA21CE"/>
    <w:rsid w:val="00BA4C26"/>
    <w:rsid w:val="00BA5992"/>
    <w:rsid w:val="00BA67E8"/>
    <w:rsid w:val="00BB0055"/>
    <w:rsid w:val="00BB417A"/>
    <w:rsid w:val="00BB49D9"/>
    <w:rsid w:val="00BB570B"/>
    <w:rsid w:val="00BB5DC1"/>
    <w:rsid w:val="00BB7143"/>
    <w:rsid w:val="00BB7FC3"/>
    <w:rsid w:val="00BC139A"/>
    <w:rsid w:val="00BC4C7C"/>
    <w:rsid w:val="00BC6530"/>
    <w:rsid w:val="00BC723F"/>
    <w:rsid w:val="00BD04B5"/>
    <w:rsid w:val="00BD0AC0"/>
    <w:rsid w:val="00BD16D7"/>
    <w:rsid w:val="00BD2CE5"/>
    <w:rsid w:val="00BD4F3E"/>
    <w:rsid w:val="00BD5DD0"/>
    <w:rsid w:val="00BD7BD4"/>
    <w:rsid w:val="00BE18B2"/>
    <w:rsid w:val="00BE231C"/>
    <w:rsid w:val="00BE24EA"/>
    <w:rsid w:val="00BE4782"/>
    <w:rsid w:val="00BE56BC"/>
    <w:rsid w:val="00BE59F5"/>
    <w:rsid w:val="00BE687A"/>
    <w:rsid w:val="00BE7918"/>
    <w:rsid w:val="00BF04EB"/>
    <w:rsid w:val="00BF3F4C"/>
    <w:rsid w:val="00BF7208"/>
    <w:rsid w:val="00C004C5"/>
    <w:rsid w:val="00C0293E"/>
    <w:rsid w:val="00C02DD5"/>
    <w:rsid w:val="00C02FB4"/>
    <w:rsid w:val="00C031D9"/>
    <w:rsid w:val="00C03441"/>
    <w:rsid w:val="00C07F7B"/>
    <w:rsid w:val="00C10AD2"/>
    <w:rsid w:val="00C12A48"/>
    <w:rsid w:val="00C16364"/>
    <w:rsid w:val="00C168D9"/>
    <w:rsid w:val="00C16EE3"/>
    <w:rsid w:val="00C21B30"/>
    <w:rsid w:val="00C224D3"/>
    <w:rsid w:val="00C22B16"/>
    <w:rsid w:val="00C26622"/>
    <w:rsid w:val="00C271B2"/>
    <w:rsid w:val="00C3194E"/>
    <w:rsid w:val="00C33D0C"/>
    <w:rsid w:val="00C33F99"/>
    <w:rsid w:val="00C361C9"/>
    <w:rsid w:val="00C363AD"/>
    <w:rsid w:val="00C367BA"/>
    <w:rsid w:val="00C41FA7"/>
    <w:rsid w:val="00C42B92"/>
    <w:rsid w:val="00C430F4"/>
    <w:rsid w:val="00C45998"/>
    <w:rsid w:val="00C45D38"/>
    <w:rsid w:val="00C46DFD"/>
    <w:rsid w:val="00C46F26"/>
    <w:rsid w:val="00C472FF"/>
    <w:rsid w:val="00C51CE5"/>
    <w:rsid w:val="00C529E0"/>
    <w:rsid w:val="00C52B65"/>
    <w:rsid w:val="00C52EDD"/>
    <w:rsid w:val="00C5427C"/>
    <w:rsid w:val="00C546FF"/>
    <w:rsid w:val="00C55066"/>
    <w:rsid w:val="00C55217"/>
    <w:rsid w:val="00C604EB"/>
    <w:rsid w:val="00C61628"/>
    <w:rsid w:val="00C6386A"/>
    <w:rsid w:val="00C64766"/>
    <w:rsid w:val="00C6580B"/>
    <w:rsid w:val="00C667B4"/>
    <w:rsid w:val="00C66BAB"/>
    <w:rsid w:val="00C66C1E"/>
    <w:rsid w:val="00C70449"/>
    <w:rsid w:val="00C70935"/>
    <w:rsid w:val="00C71AFD"/>
    <w:rsid w:val="00C7266D"/>
    <w:rsid w:val="00C72920"/>
    <w:rsid w:val="00C7327E"/>
    <w:rsid w:val="00C74A4A"/>
    <w:rsid w:val="00C74EEE"/>
    <w:rsid w:val="00C75413"/>
    <w:rsid w:val="00C75EEA"/>
    <w:rsid w:val="00C76F75"/>
    <w:rsid w:val="00C81429"/>
    <w:rsid w:val="00C83C25"/>
    <w:rsid w:val="00C849F7"/>
    <w:rsid w:val="00C84B4E"/>
    <w:rsid w:val="00C84CF6"/>
    <w:rsid w:val="00C84E56"/>
    <w:rsid w:val="00C874F1"/>
    <w:rsid w:val="00C90123"/>
    <w:rsid w:val="00C90C9C"/>
    <w:rsid w:val="00C90CB8"/>
    <w:rsid w:val="00C94341"/>
    <w:rsid w:val="00C950BB"/>
    <w:rsid w:val="00C968FD"/>
    <w:rsid w:val="00CA000B"/>
    <w:rsid w:val="00CA02CD"/>
    <w:rsid w:val="00CA098C"/>
    <w:rsid w:val="00CA118B"/>
    <w:rsid w:val="00CA666A"/>
    <w:rsid w:val="00CA6AF2"/>
    <w:rsid w:val="00CA7249"/>
    <w:rsid w:val="00CB15DD"/>
    <w:rsid w:val="00CB3B8A"/>
    <w:rsid w:val="00CB6065"/>
    <w:rsid w:val="00CB659B"/>
    <w:rsid w:val="00CB7324"/>
    <w:rsid w:val="00CB7D14"/>
    <w:rsid w:val="00CC0461"/>
    <w:rsid w:val="00CC095A"/>
    <w:rsid w:val="00CC0A25"/>
    <w:rsid w:val="00CC1BD8"/>
    <w:rsid w:val="00CC1CED"/>
    <w:rsid w:val="00CC1F42"/>
    <w:rsid w:val="00CC3E83"/>
    <w:rsid w:val="00CC4307"/>
    <w:rsid w:val="00CC5846"/>
    <w:rsid w:val="00CC5D29"/>
    <w:rsid w:val="00CC6390"/>
    <w:rsid w:val="00CD165B"/>
    <w:rsid w:val="00CD32B0"/>
    <w:rsid w:val="00CD3E8C"/>
    <w:rsid w:val="00CD5745"/>
    <w:rsid w:val="00CD5CFC"/>
    <w:rsid w:val="00CE070D"/>
    <w:rsid w:val="00CF0805"/>
    <w:rsid w:val="00CF1F11"/>
    <w:rsid w:val="00CF3922"/>
    <w:rsid w:val="00CF3CEC"/>
    <w:rsid w:val="00CF3EB4"/>
    <w:rsid w:val="00CF463D"/>
    <w:rsid w:val="00D03531"/>
    <w:rsid w:val="00D044C1"/>
    <w:rsid w:val="00D04B0E"/>
    <w:rsid w:val="00D06B52"/>
    <w:rsid w:val="00D07A4D"/>
    <w:rsid w:val="00D101AC"/>
    <w:rsid w:val="00D129D9"/>
    <w:rsid w:val="00D12D6B"/>
    <w:rsid w:val="00D1304F"/>
    <w:rsid w:val="00D157A3"/>
    <w:rsid w:val="00D15BC5"/>
    <w:rsid w:val="00D16D18"/>
    <w:rsid w:val="00D2371C"/>
    <w:rsid w:val="00D248F0"/>
    <w:rsid w:val="00D24983"/>
    <w:rsid w:val="00D24BFD"/>
    <w:rsid w:val="00D277B3"/>
    <w:rsid w:val="00D27955"/>
    <w:rsid w:val="00D27A60"/>
    <w:rsid w:val="00D27B84"/>
    <w:rsid w:val="00D30A40"/>
    <w:rsid w:val="00D31141"/>
    <w:rsid w:val="00D34AE1"/>
    <w:rsid w:val="00D3687B"/>
    <w:rsid w:val="00D36B0C"/>
    <w:rsid w:val="00D36FE7"/>
    <w:rsid w:val="00D4716F"/>
    <w:rsid w:val="00D47888"/>
    <w:rsid w:val="00D519D7"/>
    <w:rsid w:val="00D53167"/>
    <w:rsid w:val="00D537A3"/>
    <w:rsid w:val="00D56893"/>
    <w:rsid w:val="00D614BD"/>
    <w:rsid w:val="00D73578"/>
    <w:rsid w:val="00D7787A"/>
    <w:rsid w:val="00D77A64"/>
    <w:rsid w:val="00D77C6B"/>
    <w:rsid w:val="00D80A1D"/>
    <w:rsid w:val="00D81202"/>
    <w:rsid w:val="00D81F79"/>
    <w:rsid w:val="00D82F83"/>
    <w:rsid w:val="00D83956"/>
    <w:rsid w:val="00D83B8F"/>
    <w:rsid w:val="00D8463C"/>
    <w:rsid w:val="00D84C52"/>
    <w:rsid w:val="00D8595C"/>
    <w:rsid w:val="00D862D0"/>
    <w:rsid w:val="00D943B3"/>
    <w:rsid w:val="00D94D67"/>
    <w:rsid w:val="00D95D54"/>
    <w:rsid w:val="00D977F5"/>
    <w:rsid w:val="00DA40C8"/>
    <w:rsid w:val="00DA4401"/>
    <w:rsid w:val="00DA5EB3"/>
    <w:rsid w:val="00DA7790"/>
    <w:rsid w:val="00DB06F3"/>
    <w:rsid w:val="00DB1429"/>
    <w:rsid w:val="00DB3D34"/>
    <w:rsid w:val="00DB5088"/>
    <w:rsid w:val="00DB59ED"/>
    <w:rsid w:val="00DB65E0"/>
    <w:rsid w:val="00DB68AE"/>
    <w:rsid w:val="00DB69D1"/>
    <w:rsid w:val="00DB6C7A"/>
    <w:rsid w:val="00DC01C4"/>
    <w:rsid w:val="00DC0E6C"/>
    <w:rsid w:val="00DC452E"/>
    <w:rsid w:val="00DC471E"/>
    <w:rsid w:val="00DC4BFA"/>
    <w:rsid w:val="00DC746D"/>
    <w:rsid w:val="00DC753D"/>
    <w:rsid w:val="00DC7DDB"/>
    <w:rsid w:val="00DD1E6D"/>
    <w:rsid w:val="00DD27D0"/>
    <w:rsid w:val="00DD31B7"/>
    <w:rsid w:val="00DD3563"/>
    <w:rsid w:val="00DD41D5"/>
    <w:rsid w:val="00DD4633"/>
    <w:rsid w:val="00DD4AA5"/>
    <w:rsid w:val="00DD54FA"/>
    <w:rsid w:val="00DD69F2"/>
    <w:rsid w:val="00DD69FD"/>
    <w:rsid w:val="00DE0CEA"/>
    <w:rsid w:val="00DE2DA9"/>
    <w:rsid w:val="00DE48BB"/>
    <w:rsid w:val="00DE4BBF"/>
    <w:rsid w:val="00DE594D"/>
    <w:rsid w:val="00DE696B"/>
    <w:rsid w:val="00DE6A51"/>
    <w:rsid w:val="00DF478E"/>
    <w:rsid w:val="00DF7210"/>
    <w:rsid w:val="00E020DE"/>
    <w:rsid w:val="00E02612"/>
    <w:rsid w:val="00E02711"/>
    <w:rsid w:val="00E0554E"/>
    <w:rsid w:val="00E06846"/>
    <w:rsid w:val="00E06C5F"/>
    <w:rsid w:val="00E1259C"/>
    <w:rsid w:val="00E15416"/>
    <w:rsid w:val="00E17D25"/>
    <w:rsid w:val="00E20E3C"/>
    <w:rsid w:val="00E21F4C"/>
    <w:rsid w:val="00E22C0E"/>
    <w:rsid w:val="00E22ED1"/>
    <w:rsid w:val="00E250E3"/>
    <w:rsid w:val="00E3163E"/>
    <w:rsid w:val="00E3214B"/>
    <w:rsid w:val="00E32F98"/>
    <w:rsid w:val="00E33A73"/>
    <w:rsid w:val="00E33F07"/>
    <w:rsid w:val="00E368D0"/>
    <w:rsid w:val="00E42EDB"/>
    <w:rsid w:val="00E43B0E"/>
    <w:rsid w:val="00E44D51"/>
    <w:rsid w:val="00E46E77"/>
    <w:rsid w:val="00E50E2F"/>
    <w:rsid w:val="00E512DC"/>
    <w:rsid w:val="00E5313D"/>
    <w:rsid w:val="00E5510C"/>
    <w:rsid w:val="00E567C3"/>
    <w:rsid w:val="00E604ED"/>
    <w:rsid w:val="00E6217D"/>
    <w:rsid w:val="00E62D68"/>
    <w:rsid w:val="00E64306"/>
    <w:rsid w:val="00E65AD8"/>
    <w:rsid w:val="00E6670D"/>
    <w:rsid w:val="00E707F0"/>
    <w:rsid w:val="00E71733"/>
    <w:rsid w:val="00E71C25"/>
    <w:rsid w:val="00E71CEF"/>
    <w:rsid w:val="00E7227A"/>
    <w:rsid w:val="00E7238A"/>
    <w:rsid w:val="00E734D7"/>
    <w:rsid w:val="00E755CD"/>
    <w:rsid w:val="00E826CE"/>
    <w:rsid w:val="00E86CD7"/>
    <w:rsid w:val="00E90859"/>
    <w:rsid w:val="00E91B05"/>
    <w:rsid w:val="00E91C24"/>
    <w:rsid w:val="00E94B1A"/>
    <w:rsid w:val="00E95275"/>
    <w:rsid w:val="00E96054"/>
    <w:rsid w:val="00E971C7"/>
    <w:rsid w:val="00EA0054"/>
    <w:rsid w:val="00EA0D07"/>
    <w:rsid w:val="00EA17B3"/>
    <w:rsid w:val="00EA2D8F"/>
    <w:rsid w:val="00EA568E"/>
    <w:rsid w:val="00EA5A2C"/>
    <w:rsid w:val="00EA71FD"/>
    <w:rsid w:val="00EA727F"/>
    <w:rsid w:val="00EB1F94"/>
    <w:rsid w:val="00EB2FD8"/>
    <w:rsid w:val="00EB353E"/>
    <w:rsid w:val="00EB3DB4"/>
    <w:rsid w:val="00EB50A7"/>
    <w:rsid w:val="00EB561A"/>
    <w:rsid w:val="00EB6BF2"/>
    <w:rsid w:val="00EB7014"/>
    <w:rsid w:val="00EB7E52"/>
    <w:rsid w:val="00EC146B"/>
    <w:rsid w:val="00EC4E4E"/>
    <w:rsid w:val="00EC52CC"/>
    <w:rsid w:val="00EC64A0"/>
    <w:rsid w:val="00EC6FE0"/>
    <w:rsid w:val="00ED1635"/>
    <w:rsid w:val="00ED2978"/>
    <w:rsid w:val="00ED324B"/>
    <w:rsid w:val="00ED40DF"/>
    <w:rsid w:val="00ED5D6B"/>
    <w:rsid w:val="00ED6B04"/>
    <w:rsid w:val="00EE0D96"/>
    <w:rsid w:val="00EE120E"/>
    <w:rsid w:val="00EE157C"/>
    <w:rsid w:val="00EE2CC0"/>
    <w:rsid w:val="00EE41A2"/>
    <w:rsid w:val="00EE51EA"/>
    <w:rsid w:val="00EE5C51"/>
    <w:rsid w:val="00EF0271"/>
    <w:rsid w:val="00EF0F18"/>
    <w:rsid w:val="00EF3759"/>
    <w:rsid w:val="00EF4147"/>
    <w:rsid w:val="00EF4578"/>
    <w:rsid w:val="00EF6DF1"/>
    <w:rsid w:val="00EF73D1"/>
    <w:rsid w:val="00EF7706"/>
    <w:rsid w:val="00EF7F2F"/>
    <w:rsid w:val="00F0037C"/>
    <w:rsid w:val="00F00939"/>
    <w:rsid w:val="00F020E1"/>
    <w:rsid w:val="00F027E1"/>
    <w:rsid w:val="00F03763"/>
    <w:rsid w:val="00F05681"/>
    <w:rsid w:val="00F066FF"/>
    <w:rsid w:val="00F06A7D"/>
    <w:rsid w:val="00F108D4"/>
    <w:rsid w:val="00F10A62"/>
    <w:rsid w:val="00F11A72"/>
    <w:rsid w:val="00F168AE"/>
    <w:rsid w:val="00F22BDA"/>
    <w:rsid w:val="00F22F94"/>
    <w:rsid w:val="00F234BE"/>
    <w:rsid w:val="00F238A6"/>
    <w:rsid w:val="00F25617"/>
    <w:rsid w:val="00F257C9"/>
    <w:rsid w:val="00F25CBD"/>
    <w:rsid w:val="00F27A85"/>
    <w:rsid w:val="00F32002"/>
    <w:rsid w:val="00F328A3"/>
    <w:rsid w:val="00F33027"/>
    <w:rsid w:val="00F334DB"/>
    <w:rsid w:val="00F34220"/>
    <w:rsid w:val="00F354BF"/>
    <w:rsid w:val="00F36465"/>
    <w:rsid w:val="00F4022F"/>
    <w:rsid w:val="00F408D7"/>
    <w:rsid w:val="00F40B47"/>
    <w:rsid w:val="00F41F16"/>
    <w:rsid w:val="00F43521"/>
    <w:rsid w:val="00F449A1"/>
    <w:rsid w:val="00F44E7B"/>
    <w:rsid w:val="00F51BAD"/>
    <w:rsid w:val="00F542A6"/>
    <w:rsid w:val="00F55101"/>
    <w:rsid w:val="00F55202"/>
    <w:rsid w:val="00F6172D"/>
    <w:rsid w:val="00F61D38"/>
    <w:rsid w:val="00F6238A"/>
    <w:rsid w:val="00F628DF"/>
    <w:rsid w:val="00F66291"/>
    <w:rsid w:val="00F70D1F"/>
    <w:rsid w:val="00F70FFB"/>
    <w:rsid w:val="00F7458A"/>
    <w:rsid w:val="00F74C6C"/>
    <w:rsid w:val="00F81890"/>
    <w:rsid w:val="00F81B76"/>
    <w:rsid w:val="00F822B0"/>
    <w:rsid w:val="00F82C3F"/>
    <w:rsid w:val="00F83A6D"/>
    <w:rsid w:val="00F84DC3"/>
    <w:rsid w:val="00F85642"/>
    <w:rsid w:val="00F86197"/>
    <w:rsid w:val="00F86DAA"/>
    <w:rsid w:val="00F86E3B"/>
    <w:rsid w:val="00F87160"/>
    <w:rsid w:val="00F90F20"/>
    <w:rsid w:val="00F91F17"/>
    <w:rsid w:val="00F936F4"/>
    <w:rsid w:val="00F937BB"/>
    <w:rsid w:val="00F95864"/>
    <w:rsid w:val="00F960B8"/>
    <w:rsid w:val="00F97F8B"/>
    <w:rsid w:val="00FA0DB5"/>
    <w:rsid w:val="00FA2163"/>
    <w:rsid w:val="00FA2830"/>
    <w:rsid w:val="00FA2A67"/>
    <w:rsid w:val="00FA3D05"/>
    <w:rsid w:val="00FA488F"/>
    <w:rsid w:val="00FA4B81"/>
    <w:rsid w:val="00FA4E12"/>
    <w:rsid w:val="00FA5294"/>
    <w:rsid w:val="00FA5E24"/>
    <w:rsid w:val="00FA6D04"/>
    <w:rsid w:val="00FB2EBB"/>
    <w:rsid w:val="00FB33FA"/>
    <w:rsid w:val="00FB5129"/>
    <w:rsid w:val="00FC2757"/>
    <w:rsid w:val="00FC2758"/>
    <w:rsid w:val="00FC472F"/>
    <w:rsid w:val="00FC7243"/>
    <w:rsid w:val="00FC7AA9"/>
    <w:rsid w:val="00FC7DC1"/>
    <w:rsid w:val="00FD0E9D"/>
    <w:rsid w:val="00FD1178"/>
    <w:rsid w:val="00FD17B2"/>
    <w:rsid w:val="00FD18C2"/>
    <w:rsid w:val="00FD418E"/>
    <w:rsid w:val="00FD5921"/>
    <w:rsid w:val="00FE0CA1"/>
    <w:rsid w:val="00FE679D"/>
    <w:rsid w:val="00FE6F40"/>
    <w:rsid w:val="00FF0173"/>
    <w:rsid w:val="00FF0417"/>
    <w:rsid w:val="00FF1AA2"/>
    <w:rsid w:val="00FF1AB7"/>
    <w:rsid w:val="00FF1BEB"/>
    <w:rsid w:val="00FF3113"/>
    <w:rsid w:val="00FF41C8"/>
    <w:rsid w:val="00FF4E70"/>
    <w:rsid w:val="00FF5A36"/>
    <w:rsid w:val="00FF6925"/>
    <w:rsid w:val="00FF76CD"/>
    <w:rsid w:val="00FF7C0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4B4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24F23"/>
    <w:pPr>
      <w:keepNext/>
      <w:keepLines/>
      <w:spacing w:before="480" w:after="0"/>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4758B4"/>
    <w:pPr>
      <w:keepNext/>
      <w:keepLines/>
      <w:numPr>
        <w:ilvl w:val="1"/>
        <w:numId w:val="1"/>
      </w:numPr>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424F23"/>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24F23"/>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24F23"/>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24F2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24F2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24F2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24F2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4F23"/>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4758B4"/>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424F2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24F2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24F2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24F2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24F2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24F2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24F23"/>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306D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6D63"/>
  </w:style>
  <w:style w:type="paragraph" w:styleId="Footer">
    <w:name w:val="footer"/>
    <w:basedOn w:val="Normal"/>
    <w:link w:val="FooterChar"/>
    <w:uiPriority w:val="99"/>
    <w:unhideWhenUsed/>
    <w:rsid w:val="00306D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6D63"/>
  </w:style>
  <w:style w:type="paragraph" w:styleId="TOC1">
    <w:name w:val="toc 1"/>
    <w:basedOn w:val="Normal"/>
    <w:next w:val="Normal"/>
    <w:autoRedefine/>
    <w:uiPriority w:val="39"/>
    <w:unhideWhenUsed/>
    <w:rsid w:val="004A1B66"/>
    <w:pPr>
      <w:tabs>
        <w:tab w:val="left" w:pos="0"/>
        <w:tab w:val="right" w:leader="dot" w:pos="7927"/>
      </w:tabs>
      <w:spacing w:after="0" w:line="480" w:lineRule="auto"/>
      <w:ind w:firstLine="284"/>
      <w:jc w:val="both"/>
    </w:pPr>
    <w:rPr>
      <w:rFonts w:ascii="Times New Roman" w:hAnsi="Times New Roman" w:cs="Times New Roman"/>
      <w:noProof/>
      <w:sz w:val="24"/>
      <w:szCs w:val="24"/>
      <w:lang w:val="en-US"/>
    </w:rPr>
  </w:style>
  <w:style w:type="character" w:styleId="Hyperlink">
    <w:name w:val="Hyperlink"/>
    <w:basedOn w:val="DefaultParagraphFont"/>
    <w:uiPriority w:val="99"/>
    <w:unhideWhenUsed/>
    <w:rsid w:val="00424F23"/>
    <w:rPr>
      <w:color w:val="0000FF" w:themeColor="hyperlink"/>
      <w:u w:val="single"/>
    </w:rPr>
  </w:style>
  <w:style w:type="paragraph" w:styleId="TOC2">
    <w:name w:val="toc 2"/>
    <w:basedOn w:val="Normal"/>
    <w:next w:val="Normal"/>
    <w:autoRedefine/>
    <w:uiPriority w:val="39"/>
    <w:unhideWhenUsed/>
    <w:rsid w:val="00B85023"/>
    <w:pPr>
      <w:tabs>
        <w:tab w:val="right" w:leader="dot" w:pos="7927"/>
      </w:tabs>
      <w:spacing w:after="0" w:line="480" w:lineRule="auto"/>
      <w:ind w:left="221"/>
      <w:jc w:val="both"/>
    </w:pPr>
    <w:rPr>
      <w:rFonts w:ascii="Times New Roman" w:hAnsi="Times New Roman" w:cs="Times New Roman"/>
      <w:noProof/>
      <w:color w:val="000000" w:themeColor="text1"/>
      <w:sz w:val="24"/>
      <w:szCs w:val="24"/>
      <w:lang w:val="en-US"/>
    </w:rPr>
  </w:style>
  <w:style w:type="paragraph" w:styleId="BalloonText">
    <w:name w:val="Balloon Text"/>
    <w:basedOn w:val="Normal"/>
    <w:link w:val="BalloonTextChar"/>
    <w:uiPriority w:val="99"/>
    <w:semiHidden/>
    <w:unhideWhenUsed/>
    <w:rsid w:val="00C22B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B16"/>
    <w:rPr>
      <w:rFonts w:ascii="Tahoma" w:hAnsi="Tahoma" w:cs="Tahoma"/>
      <w:sz w:val="16"/>
      <w:szCs w:val="16"/>
    </w:rPr>
  </w:style>
  <w:style w:type="paragraph" w:styleId="Bibliography">
    <w:name w:val="Bibliography"/>
    <w:basedOn w:val="Normal"/>
    <w:next w:val="Normal"/>
    <w:uiPriority w:val="37"/>
    <w:unhideWhenUsed/>
    <w:rsid w:val="00F61D38"/>
  </w:style>
  <w:style w:type="paragraph" w:customStyle="1" w:styleId="SubJudul">
    <w:name w:val="Sub Judul"/>
    <w:basedOn w:val="ListParagraph"/>
    <w:link w:val="SubJudulChar"/>
    <w:qFormat/>
    <w:rsid w:val="00F61D38"/>
    <w:pPr>
      <w:spacing w:after="0" w:line="480" w:lineRule="auto"/>
      <w:ind w:left="0"/>
      <w:contextualSpacing w:val="0"/>
      <w:jc w:val="both"/>
    </w:pPr>
    <w:rPr>
      <w:rFonts w:ascii="Times New Roman" w:eastAsia="Times New Roman" w:hAnsi="Times New Roman" w:cs="Times New Roman"/>
      <w:b/>
      <w:sz w:val="24"/>
      <w:szCs w:val="24"/>
      <w:lang w:eastAsia="en-GB"/>
    </w:rPr>
  </w:style>
  <w:style w:type="paragraph" w:styleId="ListParagraph">
    <w:name w:val="List Paragraph"/>
    <w:basedOn w:val="Normal"/>
    <w:link w:val="ListParagraphChar"/>
    <w:uiPriority w:val="34"/>
    <w:qFormat/>
    <w:rsid w:val="00F61D38"/>
    <w:pPr>
      <w:ind w:left="720"/>
      <w:contextualSpacing/>
    </w:pPr>
  </w:style>
  <w:style w:type="character" w:customStyle="1" w:styleId="ListParagraphChar">
    <w:name w:val="List Paragraph Char"/>
    <w:basedOn w:val="DefaultParagraphFont"/>
    <w:link w:val="ListParagraph"/>
    <w:uiPriority w:val="34"/>
    <w:rsid w:val="00284BB1"/>
  </w:style>
  <w:style w:type="character" w:customStyle="1" w:styleId="SubJudulChar">
    <w:name w:val="Sub Judul Char"/>
    <w:basedOn w:val="DefaultParagraphFont"/>
    <w:link w:val="SubJudul"/>
    <w:rsid w:val="00F61D38"/>
    <w:rPr>
      <w:rFonts w:ascii="Times New Roman" w:eastAsia="Times New Roman" w:hAnsi="Times New Roman" w:cs="Times New Roman"/>
      <w:b/>
      <w:sz w:val="24"/>
      <w:szCs w:val="24"/>
      <w:lang w:eastAsia="en-GB"/>
    </w:rPr>
  </w:style>
  <w:style w:type="paragraph" w:styleId="TOC3">
    <w:name w:val="toc 3"/>
    <w:basedOn w:val="Normal"/>
    <w:next w:val="Normal"/>
    <w:autoRedefine/>
    <w:uiPriority w:val="39"/>
    <w:unhideWhenUsed/>
    <w:rsid w:val="00767368"/>
    <w:pPr>
      <w:tabs>
        <w:tab w:val="right" w:leader="dot" w:pos="7927"/>
      </w:tabs>
      <w:spacing w:after="0" w:line="480" w:lineRule="auto"/>
      <w:ind w:left="284"/>
      <w:jc w:val="both"/>
    </w:pPr>
  </w:style>
  <w:style w:type="character" w:styleId="Emphasis">
    <w:name w:val="Emphasis"/>
    <w:basedOn w:val="DefaultParagraphFont"/>
    <w:uiPriority w:val="20"/>
    <w:qFormat/>
    <w:rsid w:val="00225823"/>
    <w:rPr>
      <w:i/>
      <w:iCs/>
    </w:rPr>
  </w:style>
  <w:style w:type="paragraph" w:styleId="NormalWeb">
    <w:name w:val="Normal (Web)"/>
    <w:basedOn w:val="Normal"/>
    <w:uiPriority w:val="99"/>
    <w:unhideWhenUsed/>
    <w:rsid w:val="00EB50A7"/>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PlaceholderText">
    <w:name w:val="Placeholder Text"/>
    <w:basedOn w:val="DefaultParagraphFont"/>
    <w:uiPriority w:val="99"/>
    <w:semiHidden/>
    <w:rsid w:val="00EB1F94"/>
    <w:rPr>
      <w:color w:val="808080"/>
    </w:rPr>
  </w:style>
  <w:style w:type="table" w:styleId="TableGrid">
    <w:name w:val="Table Grid"/>
    <w:basedOn w:val="TableNormal"/>
    <w:uiPriority w:val="59"/>
    <w:rsid w:val="00C814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07FE5"/>
    <w:pPr>
      <w:spacing w:after="0" w:line="240" w:lineRule="auto"/>
    </w:pPr>
  </w:style>
  <w:style w:type="paragraph" w:styleId="Caption">
    <w:name w:val="caption"/>
    <w:basedOn w:val="Normal"/>
    <w:next w:val="Normal"/>
    <w:uiPriority w:val="35"/>
    <w:unhideWhenUsed/>
    <w:qFormat/>
    <w:rsid w:val="00D15BC5"/>
    <w:pPr>
      <w:spacing w:line="240" w:lineRule="auto"/>
    </w:pPr>
    <w:rPr>
      <w:i/>
      <w:iCs/>
      <w:color w:val="1F497D" w:themeColor="text2"/>
      <w:sz w:val="18"/>
      <w:szCs w:val="18"/>
    </w:rPr>
  </w:style>
  <w:style w:type="paragraph" w:styleId="FootnoteText">
    <w:name w:val="footnote text"/>
    <w:basedOn w:val="Normal"/>
    <w:link w:val="FootnoteTextChar"/>
    <w:uiPriority w:val="99"/>
    <w:semiHidden/>
    <w:unhideWhenUsed/>
    <w:rsid w:val="00D15B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15BC5"/>
    <w:rPr>
      <w:sz w:val="20"/>
      <w:szCs w:val="20"/>
    </w:rPr>
  </w:style>
  <w:style w:type="character" w:styleId="FootnoteReference">
    <w:name w:val="footnote reference"/>
    <w:basedOn w:val="DefaultParagraphFont"/>
    <w:uiPriority w:val="99"/>
    <w:semiHidden/>
    <w:unhideWhenUsed/>
    <w:rsid w:val="00D15BC5"/>
    <w:rPr>
      <w:vertAlign w:val="superscript"/>
    </w:rPr>
  </w:style>
  <w:style w:type="paragraph" w:styleId="EndnoteText">
    <w:name w:val="endnote text"/>
    <w:basedOn w:val="Normal"/>
    <w:link w:val="EndnoteTextChar"/>
    <w:uiPriority w:val="99"/>
    <w:semiHidden/>
    <w:unhideWhenUsed/>
    <w:rsid w:val="00D15BC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15BC5"/>
    <w:rPr>
      <w:sz w:val="20"/>
      <w:szCs w:val="20"/>
    </w:rPr>
  </w:style>
  <w:style w:type="character" w:styleId="EndnoteReference">
    <w:name w:val="endnote reference"/>
    <w:basedOn w:val="DefaultParagraphFont"/>
    <w:uiPriority w:val="99"/>
    <w:semiHidden/>
    <w:unhideWhenUsed/>
    <w:rsid w:val="00D15BC5"/>
    <w:rPr>
      <w:vertAlign w:val="superscript"/>
    </w:rPr>
  </w:style>
  <w:style w:type="character" w:styleId="Strong">
    <w:name w:val="Strong"/>
    <w:basedOn w:val="DefaultParagraphFont"/>
    <w:uiPriority w:val="22"/>
    <w:qFormat/>
    <w:rsid w:val="00C64766"/>
    <w:rPr>
      <w:b/>
      <w:bCs/>
    </w:rPr>
  </w:style>
  <w:style w:type="paragraph" w:customStyle="1" w:styleId="Style2">
    <w:name w:val="Style2"/>
    <w:basedOn w:val="Heading2"/>
    <w:link w:val="Style2Char"/>
    <w:rsid w:val="00D84C52"/>
    <w:pPr>
      <w:numPr>
        <w:ilvl w:val="0"/>
        <w:numId w:val="5"/>
      </w:numPr>
      <w:jc w:val="both"/>
    </w:pPr>
    <w:rPr>
      <w:lang w:val="en-US"/>
    </w:rPr>
  </w:style>
  <w:style w:type="character" w:customStyle="1" w:styleId="Style2Char">
    <w:name w:val="Style2 Char"/>
    <w:basedOn w:val="Heading2Char"/>
    <w:link w:val="Style2"/>
    <w:rsid w:val="00D84C52"/>
    <w:rPr>
      <w:rFonts w:ascii="Times New Roman" w:eastAsiaTheme="majorEastAsia" w:hAnsi="Times New Roman" w:cstheme="majorBidi"/>
      <w:b/>
      <w:bCs/>
      <w:sz w:val="24"/>
      <w:szCs w:val="26"/>
      <w:lang w:val="en-US"/>
    </w:rPr>
  </w:style>
  <w:style w:type="paragraph" w:styleId="TableofFigures">
    <w:name w:val="table of figures"/>
    <w:basedOn w:val="Normal"/>
    <w:next w:val="Normal"/>
    <w:uiPriority w:val="99"/>
    <w:unhideWhenUsed/>
    <w:rsid w:val="0047724A"/>
    <w:pPr>
      <w:spacing w:after="0"/>
      <w:ind w:left="440" w:hanging="440"/>
    </w:pPr>
    <w:rPr>
      <w:rFonts w:cstheme="minorHAnsi"/>
      <w:smallCaps/>
      <w:sz w:val="20"/>
      <w:szCs w:val="20"/>
    </w:rPr>
  </w:style>
  <w:style w:type="paragraph" w:styleId="TOCHeading">
    <w:name w:val="TOC Heading"/>
    <w:basedOn w:val="Heading1"/>
    <w:next w:val="Normal"/>
    <w:uiPriority w:val="39"/>
    <w:unhideWhenUsed/>
    <w:qFormat/>
    <w:rsid w:val="00953EF6"/>
    <w:pPr>
      <w:spacing w:before="240" w:line="259" w:lineRule="auto"/>
      <w:jc w:val="left"/>
      <w:outlineLvl w:val="9"/>
    </w:pPr>
    <w:rPr>
      <w:rFonts w:asciiTheme="majorHAnsi" w:hAnsiTheme="majorHAnsi"/>
      <w:b w:val="0"/>
      <w:bCs w:val="0"/>
      <w:color w:val="365F91" w:themeColor="accent1" w:themeShade="BF"/>
      <w:sz w:val="32"/>
      <w:szCs w:val="32"/>
      <w:lang w:val="en-US"/>
    </w:rPr>
  </w:style>
  <w:style w:type="paragraph" w:styleId="TOC4">
    <w:name w:val="toc 4"/>
    <w:basedOn w:val="Normal"/>
    <w:next w:val="Normal"/>
    <w:autoRedefine/>
    <w:uiPriority w:val="39"/>
    <w:unhideWhenUsed/>
    <w:rsid w:val="00767368"/>
    <w:pPr>
      <w:spacing w:after="100" w:line="259" w:lineRule="auto"/>
      <w:ind w:left="660"/>
    </w:pPr>
    <w:rPr>
      <w:rFonts w:eastAsiaTheme="minorEastAsia"/>
      <w:lang w:val="en-ID" w:eastAsia="en-ID"/>
    </w:rPr>
  </w:style>
  <w:style w:type="paragraph" w:styleId="TOC5">
    <w:name w:val="toc 5"/>
    <w:basedOn w:val="Normal"/>
    <w:next w:val="Normal"/>
    <w:autoRedefine/>
    <w:uiPriority w:val="39"/>
    <w:unhideWhenUsed/>
    <w:rsid w:val="00767368"/>
    <w:pPr>
      <w:spacing w:after="100" w:line="259" w:lineRule="auto"/>
      <w:ind w:left="880"/>
    </w:pPr>
    <w:rPr>
      <w:rFonts w:eastAsiaTheme="minorEastAsia"/>
      <w:lang w:val="en-ID" w:eastAsia="en-ID"/>
    </w:rPr>
  </w:style>
  <w:style w:type="paragraph" w:styleId="TOC6">
    <w:name w:val="toc 6"/>
    <w:basedOn w:val="Normal"/>
    <w:next w:val="Normal"/>
    <w:autoRedefine/>
    <w:uiPriority w:val="39"/>
    <w:unhideWhenUsed/>
    <w:rsid w:val="00767368"/>
    <w:pPr>
      <w:spacing w:after="100" w:line="259" w:lineRule="auto"/>
      <w:ind w:left="1100"/>
    </w:pPr>
    <w:rPr>
      <w:rFonts w:eastAsiaTheme="minorEastAsia"/>
      <w:lang w:val="en-ID" w:eastAsia="en-ID"/>
    </w:rPr>
  </w:style>
  <w:style w:type="paragraph" w:styleId="TOC7">
    <w:name w:val="toc 7"/>
    <w:basedOn w:val="Normal"/>
    <w:next w:val="Normal"/>
    <w:autoRedefine/>
    <w:uiPriority w:val="39"/>
    <w:unhideWhenUsed/>
    <w:rsid w:val="00767368"/>
    <w:pPr>
      <w:spacing w:after="100" w:line="259" w:lineRule="auto"/>
      <w:ind w:left="1320"/>
    </w:pPr>
    <w:rPr>
      <w:rFonts w:eastAsiaTheme="minorEastAsia"/>
      <w:lang w:val="en-ID" w:eastAsia="en-ID"/>
    </w:rPr>
  </w:style>
  <w:style w:type="paragraph" w:styleId="TOC8">
    <w:name w:val="toc 8"/>
    <w:basedOn w:val="Normal"/>
    <w:next w:val="Normal"/>
    <w:autoRedefine/>
    <w:uiPriority w:val="39"/>
    <w:unhideWhenUsed/>
    <w:rsid w:val="00767368"/>
    <w:pPr>
      <w:spacing w:after="100" w:line="259" w:lineRule="auto"/>
      <w:ind w:left="1540"/>
    </w:pPr>
    <w:rPr>
      <w:rFonts w:eastAsiaTheme="minorEastAsia"/>
      <w:lang w:val="en-ID" w:eastAsia="en-ID"/>
    </w:rPr>
  </w:style>
  <w:style w:type="paragraph" w:styleId="TOC9">
    <w:name w:val="toc 9"/>
    <w:basedOn w:val="Normal"/>
    <w:next w:val="Normal"/>
    <w:autoRedefine/>
    <w:uiPriority w:val="39"/>
    <w:unhideWhenUsed/>
    <w:rsid w:val="00767368"/>
    <w:pPr>
      <w:spacing w:after="100" w:line="259" w:lineRule="auto"/>
      <w:ind w:left="1760"/>
    </w:pPr>
    <w:rPr>
      <w:rFonts w:eastAsiaTheme="minorEastAsia"/>
      <w:lang w:val="en-ID" w:eastAsia="en-ID"/>
    </w:rPr>
  </w:style>
  <w:style w:type="character" w:customStyle="1" w:styleId="UnresolvedMention">
    <w:name w:val="Unresolved Mention"/>
    <w:basedOn w:val="DefaultParagraphFont"/>
    <w:uiPriority w:val="99"/>
    <w:semiHidden/>
    <w:unhideWhenUsed/>
    <w:rsid w:val="00767368"/>
    <w:rPr>
      <w:color w:val="605E5C"/>
      <w:shd w:val="clear" w:color="auto" w:fill="E1DFDD"/>
    </w:rPr>
  </w:style>
  <w:style w:type="paragraph" w:customStyle="1" w:styleId="Default">
    <w:name w:val="Default"/>
    <w:rsid w:val="00A95A25"/>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BodyText">
    <w:name w:val="Body Text"/>
    <w:basedOn w:val="Normal"/>
    <w:link w:val="BodyTextChar"/>
    <w:uiPriority w:val="1"/>
    <w:qFormat/>
    <w:rsid w:val="00A95A25"/>
    <w:pPr>
      <w:widowControl w:val="0"/>
      <w:spacing w:after="0" w:line="240" w:lineRule="auto"/>
      <w:ind w:left="588"/>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A95A25"/>
    <w:rPr>
      <w:rFonts w:ascii="Times New Roman" w:eastAsia="Times New Roman" w:hAnsi="Times New Roman"/>
      <w:sz w:val="24"/>
      <w:szCs w:val="24"/>
      <w:lang w:val="en-US"/>
    </w:rPr>
  </w:style>
  <w:style w:type="paragraph" w:styleId="HTMLPreformatted">
    <w:name w:val="HTML Preformatted"/>
    <w:basedOn w:val="Normal"/>
    <w:link w:val="HTMLPreformattedChar"/>
    <w:uiPriority w:val="99"/>
    <w:semiHidden/>
    <w:unhideWhenUsed/>
    <w:rsid w:val="00F328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paragraph" w:styleId="Index1">
    <w:name w:val="index 1"/>
    <w:basedOn w:val="Normal"/>
    <w:next w:val="Normal"/>
    <w:autoRedefine/>
    <w:uiPriority w:val="99"/>
    <w:semiHidden/>
    <w:unhideWhenUsed/>
    <w:rsid w:val="00EF0271"/>
    <w:pPr>
      <w:spacing w:after="0" w:line="240" w:lineRule="auto"/>
      <w:ind w:left="220" w:hanging="220"/>
    </w:pPr>
  </w:style>
  <w:style w:type="character" w:customStyle="1" w:styleId="HTMLPreformattedChar">
    <w:name w:val="HTML Preformatted Char"/>
    <w:basedOn w:val="DefaultParagraphFont"/>
    <w:link w:val="HTMLPreformatted"/>
    <w:uiPriority w:val="99"/>
    <w:semiHidden/>
    <w:rsid w:val="00F328A3"/>
    <w:rPr>
      <w:rFonts w:ascii="Courier New" w:eastAsia="Times New Roman" w:hAnsi="Courier New" w:cs="Courier New"/>
      <w:sz w:val="20"/>
      <w:szCs w:val="20"/>
      <w:lang w:val="en-ID" w:eastAsia="en-ID"/>
    </w:rPr>
  </w:style>
  <w:style w:type="character" w:customStyle="1" w:styleId="y2iqfc">
    <w:name w:val="y2iqfc"/>
    <w:basedOn w:val="DefaultParagraphFont"/>
    <w:rsid w:val="00F328A3"/>
  </w:style>
  <w:style w:type="paragraph" w:styleId="Revision">
    <w:name w:val="Revision"/>
    <w:hidden/>
    <w:uiPriority w:val="99"/>
    <w:semiHidden/>
    <w:rsid w:val="008F592F"/>
    <w:pPr>
      <w:spacing w:after="0" w:line="240" w:lineRule="auto"/>
    </w:pPr>
  </w:style>
  <w:style w:type="paragraph" w:styleId="PlainText">
    <w:name w:val="Plain Text"/>
    <w:basedOn w:val="Normal"/>
    <w:link w:val="PlainTextChar"/>
    <w:uiPriority w:val="99"/>
    <w:unhideWhenUsed/>
    <w:rsid w:val="005A7874"/>
    <w:pPr>
      <w:spacing w:after="0" w:line="240" w:lineRule="auto"/>
    </w:pPr>
    <w:rPr>
      <w:rFonts w:ascii="Consolas" w:hAnsi="Consolas"/>
      <w:sz w:val="21"/>
      <w:szCs w:val="21"/>
      <w:lang w:val="en-US"/>
    </w:rPr>
  </w:style>
  <w:style w:type="character" w:customStyle="1" w:styleId="PlainTextChar">
    <w:name w:val="Plain Text Char"/>
    <w:basedOn w:val="DefaultParagraphFont"/>
    <w:link w:val="PlainText"/>
    <w:uiPriority w:val="99"/>
    <w:rsid w:val="005A7874"/>
    <w:rPr>
      <w:rFonts w:ascii="Consolas" w:hAnsi="Consolas"/>
      <w:sz w:val="21"/>
      <w:szCs w:val="21"/>
      <w:lang w:val="en-US"/>
    </w:rPr>
  </w:style>
  <w:style w:type="character" w:customStyle="1" w:styleId="sw">
    <w:name w:val="sw"/>
    <w:basedOn w:val="DefaultParagraphFont"/>
    <w:rsid w:val="00C430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24F23"/>
    <w:pPr>
      <w:keepNext/>
      <w:keepLines/>
      <w:spacing w:before="480" w:after="0"/>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4758B4"/>
    <w:pPr>
      <w:keepNext/>
      <w:keepLines/>
      <w:numPr>
        <w:ilvl w:val="1"/>
        <w:numId w:val="1"/>
      </w:numPr>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424F23"/>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24F23"/>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24F23"/>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24F2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24F2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24F2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24F2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4F23"/>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4758B4"/>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424F2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24F2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24F2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24F2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24F2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24F2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24F23"/>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306D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6D63"/>
  </w:style>
  <w:style w:type="paragraph" w:styleId="Footer">
    <w:name w:val="footer"/>
    <w:basedOn w:val="Normal"/>
    <w:link w:val="FooterChar"/>
    <w:uiPriority w:val="99"/>
    <w:unhideWhenUsed/>
    <w:rsid w:val="00306D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6D63"/>
  </w:style>
  <w:style w:type="paragraph" w:styleId="TOC1">
    <w:name w:val="toc 1"/>
    <w:basedOn w:val="Normal"/>
    <w:next w:val="Normal"/>
    <w:autoRedefine/>
    <w:uiPriority w:val="39"/>
    <w:unhideWhenUsed/>
    <w:rsid w:val="004A1B66"/>
    <w:pPr>
      <w:tabs>
        <w:tab w:val="left" w:pos="0"/>
        <w:tab w:val="right" w:leader="dot" w:pos="7927"/>
      </w:tabs>
      <w:spacing w:after="0" w:line="480" w:lineRule="auto"/>
      <w:ind w:firstLine="284"/>
      <w:jc w:val="both"/>
    </w:pPr>
    <w:rPr>
      <w:rFonts w:ascii="Times New Roman" w:hAnsi="Times New Roman" w:cs="Times New Roman"/>
      <w:noProof/>
      <w:sz w:val="24"/>
      <w:szCs w:val="24"/>
      <w:lang w:val="en-US"/>
    </w:rPr>
  </w:style>
  <w:style w:type="character" w:styleId="Hyperlink">
    <w:name w:val="Hyperlink"/>
    <w:basedOn w:val="DefaultParagraphFont"/>
    <w:uiPriority w:val="99"/>
    <w:unhideWhenUsed/>
    <w:rsid w:val="00424F23"/>
    <w:rPr>
      <w:color w:val="0000FF" w:themeColor="hyperlink"/>
      <w:u w:val="single"/>
    </w:rPr>
  </w:style>
  <w:style w:type="paragraph" w:styleId="TOC2">
    <w:name w:val="toc 2"/>
    <w:basedOn w:val="Normal"/>
    <w:next w:val="Normal"/>
    <w:autoRedefine/>
    <w:uiPriority w:val="39"/>
    <w:unhideWhenUsed/>
    <w:rsid w:val="00B85023"/>
    <w:pPr>
      <w:tabs>
        <w:tab w:val="right" w:leader="dot" w:pos="7927"/>
      </w:tabs>
      <w:spacing w:after="0" w:line="480" w:lineRule="auto"/>
      <w:ind w:left="221"/>
      <w:jc w:val="both"/>
    </w:pPr>
    <w:rPr>
      <w:rFonts w:ascii="Times New Roman" w:hAnsi="Times New Roman" w:cs="Times New Roman"/>
      <w:noProof/>
      <w:color w:val="000000" w:themeColor="text1"/>
      <w:sz w:val="24"/>
      <w:szCs w:val="24"/>
      <w:lang w:val="en-US"/>
    </w:rPr>
  </w:style>
  <w:style w:type="paragraph" w:styleId="BalloonText">
    <w:name w:val="Balloon Text"/>
    <w:basedOn w:val="Normal"/>
    <w:link w:val="BalloonTextChar"/>
    <w:uiPriority w:val="99"/>
    <w:semiHidden/>
    <w:unhideWhenUsed/>
    <w:rsid w:val="00C22B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B16"/>
    <w:rPr>
      <w:rFonts w:ascii="Tahoma" w:hAnsi="Tahoma" w:cs="Tahoma"/>
      <w:sz w:val="16"/>
      <w:szCs w:val="16"/>
    </w:rPr>
  </w:style>
  <w:style w:type="paragraph" w:styleId="Bibliography">
    <w:name w:val="Bibliography"/>
    <w:basedOn w:val="Normal"/>
    <w:next w:val="Normal"/>
    <w:uiPriority w:val="37"/>
    <w:unhideWhenUsed/>
    <w:rsid w:val="00F61D38"/>
  </w:style>
  <w:style w:type="paragraph" w:customStyle="1" w:styleId="SubJudul">
    <w:name w:val="Sub Judul"/>
    <w:basedOn w:val="ListParagraph"/>
    <w:link w:val="SubJudulChar"/>
    <w:qFormat/>
    <w:rsid w:val="00F61D38"/>
    <w:pPr>
      <w:spacing w:after="0" w:line="480" w:lineRule="auto"/>
      <w:ind w:left="0"/>
      <w:contextualSpacing w:val="0"/>
      <w:jc w:val="both"/>
    </w:pPr>
    <w:rPr>
      <w:rFonts w:ascii="Times New Roman" w:eastAsia="Times New Roman" w:hAnsi="Times New Roman" w:cs="Times New Roman"/>
      <w:b/>
      <w:sz w:val="24"/>
      <w:szCs w:val="24"/>
      <w:lang w:eastAsia="en-GB"/>
    </w:rPr>
  </w:style>
  <w:style w:type="paragraph" w:styleId="ListParagraph">
    <w:name w:val="List Paragraph"/>
    <w:basedOn w:val="Normal"/>
    <w:link w:val="ListParagraphChar"/>
    <w:uiPriority w:val="34"/>
    <w:qFormat/>
    <w:rsid w:val="00F61D38"/>
    <w:pPr>
      <w:ind w:left="720"/>
      <w:contextualSpacing/>
    </w:pPr>
  </w:style>
  <w:style w:type="character" w:customStyle="1" w:styleId="ListParagraphChar">
    <w:name w:val="List Paragraph Char"/>
    <w:basedOn w:val="DefaultParagraphFont"/>
    <w:link w:val="ListParagraph"/>
    <w:uiPriority w:val="34"/>
    <w:rsid w:val="00284BB1"/>
  </w:style>
  <w:style w:type="character" w:customStyle="1" w:styleId="SubJudulChar">
    <w:name w:val="Sub Judul Char"/>
    <w:basedOn w:val="DefaultParagraphFont"/>
    <w:link w:val="SubJudul"/>
    <w:rsid w:val="00F61D38"/>
    <w:rPr>
      <w:rFonts w:ascii="Times New Roman" w:eastAsia="Times New Roman" w:hAnsi="Times New Roman" w:cs="Times New Roman"/>
      <w:b/>
      <w:sz w:val="24"/>
      <w:szCs w:val="24"/>
      <w:lang w:eastAsia="en-GB"/>
    </w:rPr>
  </w:style>
  <w:style w:type="paragraph" w:styleId="TOC3">
    <w:name w:val="toc 3"/>
    <w:basedOn w:val="Normal"/>
    <w:next w:val="Normal"/>
    <w:autoRedefine/>
    <w:uiPriority w:val="39"/>
    <w:unhideWhenUsed/>
    <w:rsid w:val="00767368"/>
    <w:pPr>
      <w:tabs>
        <w:tab w:val="right" w:leader="dot" w:pos="7927"/>
      </w:tabs>
      <w:spacing w:after="0" w:line="480" w:lineRule="auto"/>
      <w:ind w:left="284"/>
      <w:jc w:val="both"/>
    </w:pPr>
  </w:style>
  <w:style w:type="character" w:styleId="Emphasis">
    <w:name w:val="Emphasis"/>
    <w:basedOn w:val="DefaultParagraphFont"/>
    <w:uiPriority w:val="20"/>
    <w:qFormat/>
    <w:rsid w:val="00225823"/>
    <w:rPr>
      <w:i/>
      <w:iCs/>
    </w:rPr>
  </w:style>
  <w:style w:type="paragraph" w:styleId="NormalWeb">
    <w:name w:val="Normal (Web)"/>
    <w:basedOn w:val="Normal"/>
    <w:uiPriority w:val="99"/>
    <w:unhideWhenUsed/>
    <w:rsid w:val="00EB50A7"/>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PlaceholderText">
    <w:name w:val="Placeholder Text"/>
    <w:basedOn w:val="DefaultParagraphFont"/>
    <w:uiPriority w:val="99"/>
    <w:semiHidden/>
    <w:rsid w:val="00EB1F94"/>
    <w:rPr>
      <w:color w:val="808080"/>
    </w:rPr>
  </w:style>
  <w:style w:type="table" w:styleId="TableGrid">
    <w:name w:val="Table Grid"/>
    <w:basedOn w:val="TableNormal"/>
    <w:uiPriority w:val="59"/>
    <w:rsid w:val="00C814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07FE5"/>
    <w:pPr>
      <w:spacing w:after="0" w:line="240" w:lineRule="auto"/>
    </w:pPr>
  </w:style>
  <w:style w:type="paragraph" w:styleId="Caption">
    <w:name w:val="caption"/>
    <w:basedOn w:val="Normal"/>
    <w:next w:val="Normal"/>
    <w:uiPriority w:val="35"/>
    <w:unhideWhenUsed/>
    <w:qFormat/>
    <w:rsid w:val="00D15BC5"/>
    <w:pPr>
      <w:spacing w:line="240" w:lineRule="auto"/>
    </w:pPr>
    <w:rPr>
      <w:i/>
      <w:iCs/>
      <w:color w:val="1F497D" w:themeColor="text2"/>
      <w:sz w:val="18"/>
      <w:szCs w:val="18"/>
    </w:rPr>
  </w:style>
  <w:style w:type="paragraph" w:styleId="FootnoteText">
    <w:name w:val="footnote text"/>
    <w:basedOn w:val="Normal"/>
    <w:link w:val="FootnoteTextChar"/>
    <w:uiPriority w:val="99"/>
    <w:semiHidden/>
    <w:unhideWhenUsed/>
    <w:rsid w:val="00D15B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15BC5"/>
    <w:rPr>
      <w:sz w:val="20"/>
      <w:szCs w:val="20"/>
    </w:rPr>
  </w:style>
  <w:style w:type="character" w:styleId="FootnoteReference">
    <w:name w:val="footnote reference"/>
    <w:basedOn w:val="DefaultParagraphFont"/>
    <w:uiPriority w:val="99"/>
    <w:semiHidden/>
    <w:unhideWhenUsed/>
    <w:rsid w:val="00D15BC5"/>
    <w:rPr>
      <w:vertAlign w:val="superscript"/>
    </w:rPr>
  </w:style>
  <w:style w:type="paragraph" w:styleId="EndnoteText">
    <w:name w:val="endnote text"/>
    <w:basedOn w:val="Normal"/>
    <w:link w:val="EndnoteTextChar"/>
    <w:uiPriority w:val="99"/>
    <w:semiHidden/>
    <w:unhideWhenUsed/>
    <w:rsid w:val="00D15BC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15BC5"/>
    <w:rPr>
      <w:sz w:val="20"/>
      <w:szCs w:val="20"/>
    </w:rPr>
  </w:style>
  <w:style w:type="character" w:styleId="EndnoteReference">
    <w:name w:val="endnote reference"/>
    <w:basedOn w:val="DefaultParagraphFont"/>
    <w:uiPriority w:val="99"/>
    <w:semiHidden/>
    <w:unhideWhenUsed/>
    <w:rsid w:val="00D15BC5"/>
    <w:rPr>
      <w:vertAlign w:val="superscript"/>
    </w:rPr>
  </w:style>
  <w:style w:type="character" w:styleId="Strong">
    <w:name w:val="Strong"/>
    <w:basedOn w:val="DefaultParagraphFont"/>
    <w:uiPriority w:val="22"/>
    <w:qFormat/>
    <w:rsid w:val="00C64766"/>
    <w:rPr>
      <w:b/>
      <w:bCs/>
    </w:rPr>
  </w:style>
  <w:style w:type="paragraph" w:customStyle="1" w:styleId="Style2">
    <w:name w:val="Style2"/>
    <w:basedOn w:val="Heading2"/>
    <w:link w:val="Style2Char"/>
    <w:rsid w:val="00D84C52"/>
    <w:pPr>
      <w:numPr>
        <w:ilvl w:val="0"/>
        <w:numId w:val="5"/>
      </w:numPr>
      <w:jc w:val="both"/>
    </w:pPr>
    <w:rPr>
      <w:lang w:val="en-US"/>
    </w:rPr>
  </w:style>
  <w:style w:type="character" w:customStyle="1" w:styleId="Style2Char">
    <w:name w:val="Style2 Char"/>
    <w:basedOn w:val="Heading2Char"/>
    <w:link w:val="Style2"/>
    <w:rsid w:val="00D84C52"/>
    <w:rPr>
      <w:rFonts w:ascii="Times New Roman" w:eastAsiaTheme="majorEastAsia" w:hAnsi="Times New Roman" w:cstheme="majorBidi"/>
      <w:b/>
      <w:bCs/>
      <w:sz w:val="24"/>
      <w:szCs w:val="26"/>
      <w:lang w:val="en-US"/>
    </w:rPr>
  </w:style>
  <w:style w:type="paragraph" w:styleId="TableofFigures">
    <w:name w:val="table of figures"/>
    <w:basedOn w:val="Normal"/>
    <w:next w:val="Normal"/>
    <w:uiPriority w:val="99"/>
    <w:unhideWhenUsed/>
    <w:rsid w:val="0047724A"/>
    <w:pPr>
      <w:spacing w:after="0"/>
      <w:ind w:left="440" w:hanging="440"/>
    </w:pPr>
    <w:rPr>
      <w:rFonts w:cstheme="minorHAnsi"/>
      <w:smallCaps/>
      <w:sz w:val="20"/>
      <w:szCs w:val="20"/>
    </w:rPr>
  </w:style>
  <w:style w:type="paragraph" w:styleId="TOCHeading">
    <w:name w:val="TOC Heading"/>
    <w:basedOn w:val="Heading1"/>
    <w:next w:val="Normal"/>
    <w:uiPriority w:val="39"/>
    <w:unhideWhenUsed/>
    <w:qFormat/>
    <w:rsid w:val="00953EF6"/>
    <w:pPr>
      <w:spacing w:before="240" w:line="259" w:lineRule="auto"/>
      <w:jc w:val="left"/>
      <w:outlineLvl w:val="9"/>
    </w:pPr>
    <w:rPr>
      <w:rFonts w:asciiTheme="majorHAnsi" w:hAnsiTheme="majorHAnsi"/>
      <w:b w:val="0"/>
      <w:bCs w:val="0"/>
      <w:color w:val="365F91" w:themeColor="accent1" w:themeShade="BF"/>
      <w:sz w:val="32"/>
      <w:szCs w:val="32"/>
      <w:lang w:val="en-US"/>
    </w:rPr>
  </w:style>
  <w:style w:type="paragraph" w:styleId="TOC4">
    <w:name w:val="toc 4"/>
    <w:basedOn w:val="Normal"/>
    <w:next w:val="Normal"/>
    <w:autoRedefine/>
    <w:uiPriority w:val="39"/>
    <w:unhideWhenUsed/>
    <w:rsid w:val="00767368"/>
    <w:pPr>
      <w:spacing w:after="100" w:line="259" w:lineRule="auto"/>
      <w:ind w:left="660"/>
    </w:pPr>
    <w:rPr>
      <w:rFonts w:eastAsiaTheme="minorEastAsia"/>
      <w:lang w:val="en-ID" w:eastAsia="en-ID"/>
    </w:rPr>
  </w:style>
  <w:style w:type="paragraph" w:styleId="TOC5">
    <w:name w:val="toc 5"/>
    <w:basedOn w:val="Normal"/>
    <w:next w:val="Normal"/>
    <w:autoRedefine/>
    <w:uiPriority w:val="39"/>
    <w:unhideWhenUsed/>
    <w:rsid w:val="00767368"/>
    <w:pPr>
      <w:spacing w:after="100" w:line="259" w:lineRule="auto"/>
      <w:ind w:left="880"/>
    </w:pPr>
    <w:rPr>
      <w:rFonts w:eastAsiaTheme="minorEastAsia"/>
      <w:lang w:val="en-ID" w:eastAsia="en-ID"/>
    </w:rPr>
  </w:style>
  <w:style w:type="paragraph" w:styleId="TOC6">
    <w:name w:val="toc 6"/>
    <w:basedOn w:val="Normal"/>
    <w:next w:val="Normal"/>
    <w:autoRedefine/>
    <w:uiPriority w:val="39"/>
    <w:unhideWhenUsed/>
    <w:rsid w:val="00767368"/>
    <w:pPr>
      <w:spacing w:after="100" w:line="259" w:lineRule="auto"/>
      <w:ind w:left="1100"/>
    </w:pPr>
    <w:rPr>
      <w:rFonts w:eastAsiaTheme="minorEastAsia"/>
      <w:lang w:val="en-ID" w:eastAsia="en-ID"/>
    </w:rPr>
  </w:style>
  <w:style w:type="paragraph" w:styleId="TOC7">
    <w:name w:val="toc 7"/>
    <w:basedOn w:val="Normal"/>
    <w:next w:val="Normal"/>
    <w:autoRedefine/>
    <w:uiPriority w:val="39"/>
    <w:unhideWhenUsed/>
    <w:rsid w:val="00767368"/>
    <w:pPr>
      <w:spacing w:after="100" w:line="259" w:lineRule="auto"/>
      <w:ind w:left="1320"/>
    </w:pPr>
    <w:rPr>
      <w:rFonts w:eastAsiaTheme="minorEastAsia"/>
      <w:lang w:val="en-ID" w:eastAsia="en-ID"/>
    </w:rPr>
  </w:style>
  <w:style w:type="paragraph" w:styleId="TOC8">
    <w:name w:val="toc 8"/>
    <w:basedOn w:val="Normal"/>
    <w:next w:val="Normal"/>
    <w:autoRedefine/>
    <w:uiPriority w:val="39"/>
    <w:unhideWhenUsed/>
    <w:rsid w:val="00767368"/>
    <w:pPr>
      <w:spacing w:after="100" w:line="259" w:lineRule="auto"/>
      <w:ind w:left="1540"/>
    </w:pPr>
    <w:rPr>
      <w:rFonts w:eastAsiaTheme="minorEastAsia"/>
      <w:lang w:val="en-ID" w:eastAsia="en-ID"/>
    </w:rPr>
  </w:style>
  <w:style w:type="paragraph" w:styleId="TOC9">
    <w:name w:val="toc 9"/>
    <w:basedOn w:val="Normal"/>
    <w:next w:val="Normal"/>
    <w:autoRedefine/>
    <w:uiPriority w:val="39"/>
    <w:unhideWhenUsed/>
    <w:rsid w:val="00767368"/>
    <w:pPr>
      <w:spacing w:after="100" w:line="259" w:lineRule="auto"/>
      <w:ind w:left="1760"/>
    </w:pPr>
    <w:rPr>
      <w:rFonts w:eastAsiaTheme="minorEastAsia"/>
      <w:lang w:val="en-ID" w:eastAsia="en-ID"/>
    </w:rPr>
  </w:style>
  <w:style w:type="character" w:customStyle="1" w:styleId="UnresolvedMention">
    <w:name w:val="Unresolved Mention"/>
    <w:basedOn w:val="DefaultParagraphFont"/>
    <w:uiPriority w:val="99"/>
    <w:semiHidden/>
    <w:unhideWhenUsed/>
    <w:rsid w:val="00767368"/>
    <w:rPr>
      <w:color w:val="605E5C"/>
      <w:shd w:val="clear" w:color="auto" w:fill="E1DFDD"/>
    </w:rPr>
  </w:style>
  <w:style w:type="paragraph" w:customStyle="1" w:styleId="Default">
    <w:name w:val="Default"/>
    <w:rsid w:val="00A95A25"/>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BodyText">
    <w:name w:val="Body Text"/>
    <w:basedOn w:val="Normal"/>
    <w:link w:val="BodyTextChar"/>
    <w:uiPriority w:val="1"/>
    <w:qFormat/>
    <w:rsid w:val="00A95A25"/>
    <w:pPr>
      <w:widowControl w:val="0"/>
      <w:spacing w:after="0" w:line="240" w:lineRule="auto"/>
      <w:ind w:left="588"/>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A95A25"/>
    <w:rPr>
      <w:rFonts w:ascii="Times New Roman" w:eastAsia="Times New Roman" w:hAnsi="Times New Roman"/>
      <w:sz w:val="24"/>
      <w:szCs w:val="24"/>
      <w:lang w:val="en-US"/>
    </w:rPr>
  </w:style>
  <w:style w:type="paragraph" w:styleId="HTMLPreformatted">
    <w:name w:val="HTML Preformatted"/>
    <w:basedOn w:val="Normal"/>
    <w:link w:val="HTMLPreformattedChar"/>
    <w:uiPriority w:val="99"/>
    <w:semiHidden/>
    <w:unhideWhenUsed/>
    <w:rsid w:val="00F328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paragraph" w:styleId="Index1">
    <w:name w:val="index 1"/>
    <w:basedOn w:val="Normal"/>
    <w:next w:val="Normal"/>
    <w:autoRedefine/>
    <w:uiPriority w:val="99"/>
    <w:semiHidden/>
    <w:unhideWhenUsed/>
    <w:rsid w:val="00EF0271"/>
    <w:pPr>
      <w:spacing w:after="0" w:line="240" w:lineRule="auto"/>
      <w:ind w:left="220" w:hanging="220"/>
    </w:pPr>
  </w:style>
  <w:style w:type="character" w:customStyle="1" w:styleId="HTMLPreformattedChar">
    <w:name w:val="HTML Preformatted Char"/>
    <w:basedOn w:val="DefaultParagraphFont"/>
    <w:link w:val="HTMLPreformatted"/>
    <w:uiPriority w:val="99"/>
    <w:semiHidden/>
    <w:rsid w:val="00F328A3"/>
    <w:rPr>
      <w:rFonts w:ascii="Courier New" w:eastAsia="Times New Roman" w:hAnsi="Courier New" w:cs="Courier New"/>
      <w:sz w:val="20"/>
      <w:szCs w:val="20"/>
      <w:lang w:val="en-ID" w:eastAsia="en-ID"/>
    </w:rPr>
  </w:style>
  <w:style w:type="character" w:customStyle="1" w:styleId="y2iqfc">
    <w:name w:val="y2iqfc"/>
    <w:basedOn w:val="DefaultParagraphFont"/>
    <w:rsid w:val="00F328A3"/>
  </w:style>
  <w:style w:type="paragraph" w:styleId="Revision">
    <w:name w:val="Revision"/>
    <w:hidden/>
    <w:uiPriority w:val="99"/>
    <w:semiHidden/>
    <w:rsid w:val="008F592F"/>
    <w:pPr>
      <w:spacing w:after="0" w:line="240" w:lineRule="auto"/>
    </w:pPr>
  </w:style>
  <w:style w:type="paragraph" w:styleId="PlainText">
    <w:name w:val="Plain Text"/>
    <w:basedOn w:val="Normal"/>
    <w:link w:val="PlainTextChar"/>
    <w:uiPriority w:val="99"/>
    <w:unhideWhenUsed/>
    <w:rsid w:val="005A7874"/>
    <w:pPr>
      <w:spacing w:after="0" w:line="240" w:lineRule="auto"/>
    </w:pPr>
    <w:rPr>
      <w:rFonts w:ascii="Consolas" w:hAnsi="Consolas"/>
      <w:sz w:val="21"/>
      <w:szCs w:val="21"/>
      <w:lang w:val="en-US"/>
    </w:rPr>
  </w:style>
  <w:style w:type="character" w:customStyle="1" w:styleId="PlainTextChar">
    <w:name w:val="Plain Text Char"/>
    <w:basedOn w:val="DefaultParagraphFont"/>
    <w:link w:val="PlainText"/>
    <w:uiPriority w:val="99"/>
    <w:rsid w:val="005A7874"/>
    <w:rPr>
      <w:rFonts w:ascii="Consolas" w:hAnsi="Consolas"/>
      <w:sz w:val="21"/>
      <w:szCs w:val="21"/>
      <w:lang w:val="en-US"/>
    </w:rPr>
  </w:style>
  <w:style w:type="character" w:customStyle="1" w:styleId="sw">
    <w:name w:val="sw"/>
    <w:basedOn w:val="DefaultParagraphFont"/>
    <w:rsid w:val="00C430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1616">
      <w:bodyDiv w:val="1"/>
      <w:marLeft w:val="0"/>
      <w:marRight w:val="0"/>
      <w:marTop w:val="0"/>
      <w:marBottom w:val="0"/>
      <w:divBdr>
        <w:top w:val="none" w:sz="0" w:space="0" w:color="auto"/>
        <w:left w:val="none" w:sz="0" w:space="0" w:color="auto"/>
        <w:bottom w:val="none" w:sz="0" w:space="0" w:color="auto"/>
        <w:right w:val="none" w:sz="0" w:space="0" w:color="auto"/>
      </w:divBdr>
    </w:div>
    <w:div w:id="6831464">
      <w:bodyDiv w:val="1"/>
      <w:marLeft w:val="0"/>
      <w:marRight w:val="0"/>
      <w:marTop w:val="0"/>
      <w:marBottom w:val="0"/>
      <w:divBdr>
        <w:top w:val="none" w:sz="0" w:space="0" w:color="auto"/>
        <w:left w:val="none" w:sz="0" w:space="0" w:color="auto"/>
        <w:bottom w:val="none" w:sz="0" w:space="0" w:color="auto"/>
        <w:right w:val="none" w:sz="0" w:space="0" w:color="auto"/>
      </w:divBdr>
    </w:div>
    <w:div w:id="8222999">
      <w:bodyDiv w:val="1"/>
      <w:marLeft w:val="0"/>
      <w:marRight w:val="0"/>
      <w:marTop w:val="0"/>
      <w:marBottom w:val="0"/>
      <w:divBdr>
        <w:top w:val="none" w:sz="0" w:space="0" w:color="auto"/>
        <w:left w:val="none" w:sz="0" w:space="0" w:color="auto"/>
        <w:bottom w:val="none" w:sz="0" w:space="0" w:color="auto"/>
        <w:right w:val="none" w:sz="0" w:space="0" w:color="auto"/>
      </w:divBdr>
    </w:div>
    <w:div w:id="13313785">
      <w:bodyDiv w:val="1"/>
      <w:marLeft w:val="0"/>
      <w:marRight w:val="0"/>
      <w:marTop w:val="0"/>
      <w:marBottom w:val="0"/>
      <w:divBdr>
        <w:top w:val="none" w:sz="0" w:space="0" w:color="auto"/>
        <w:left w:val="none" w:sz="0" w:space="0" w:color="auto"/>
        <w:bottom w:val="none" w:sz="0" w:space="0" w:color="auto"/>
        <w:right w:val="none" w:sz="0" w:space="0" w:color="auto"/>
      </w:divBdr>
    </w:div>
    <w:div w:id="18286796">
      <w:bodyDiv w:val="1"/>
      <w:marLeft w:val="0"/>
      <w:marRight w:val="0"/>
      <w:marTop w:val="0"/>
      <w:marBottom w:val="0"/>
      <w:divBdr>
        <w:top w:val="none" w:sz="0" w:space="0" w:color="auto"/>
        <w:left w:val="none" w:sz="0" w:space="0" w:color="auto"/>
        <w:bottom w:val="none" w:sz="0" w:space="0" w:color="auto"/>
        <w:right w:val="none" w:sz="0" w:space="0" w:color="auto"/>
      </w:divBdr>
    </w:div>
    <w:div w:id="23017046">
      <w:bodyDiv w:val="1"/>
      <w:marLeft w:val="0"/>
      <w:marRight w:val="0"/>
      <w:marTop w:val="0"/>
      <w:marBottom w:val="0"/>
      <w:divBdr>
        <w:top w:val="none" w:sz="0" w:space="0" w:color="auto"/>
        <w:left w:val="none" w:sz="0" w:space="0" w:color="auto"/>
        <w:bottom w:val="none" w:sz="0" w:space="0" w:color="auto"/>
        <w:right w:val="none" w:sz="0" w:space="0" w:color="auto"/>
      </w:divBdr>
    </w:div>
    <w:div w:id="23530978">
      <w:bodyDiv w:val="1"/>
      <w:marLeft w:val="0"/>
      <w:marRight w:val="0"/>
      <w:marTop w:val="0"/>
      <w:marBottom w:val="0"/>
      <w:divBdr>
        <w:top w:val="none" w:sz="0" w:space="0" w:color="auto"/>
        <w:left w:val="none" w:sz="0" w:space="0" w:color="auto"/>
        <w:bottom w:val="none" w:sz="0" w:space="0" w:color="auto"/>
        <w:right w:val="none" w:sz="0" w:space="0" w:color="auto"/>
      </w:divBdr>
    </w:div>
    <w:div w:id="26377524">
      <w:bodyDiv w:val="1"/>
      <w:marLeft w:val="0"/>
      <w:marRight w:val="0"/>
      <w:marTop w:val="0"/>
      <w:marBottom w:val="0"/>
      <w:divBdr>
        <w:top w:val="none" w:sz="0" w:space="0" w:color="auto"/>
        <w:left w:val="none" w:sz="0" w:space="0" w:color="auto"/>
        <w:bottom w:val="none" w:sz="0" w:space="0" w:color="auto"/>
        <w:right w:val="none" w:sz="0" w:space="0" w:color="auto"/>
      </w:divBdr>
    </w:div>
    <w:div w:id="32774812">
      <w:bodyDiv w:val="1"/>
      <w:marLeft w:val="0"/>
      <w:marRight w:val="0"/>
      <w:marTop w:val="0"/>
      <w:marBottom w:val="0"/>
      <w:divBdr>
        <w:top w:val="none" w:sz="0" w:space="0" w:color="auto"/>
        <w:left w:val="none" w:sz="0" w:space="0" w:color="auto"/>
        <w:bottom w:val="none" w:sz="0" w:space="0" w:color="auto"/>
        <w:right w:val="none" w:sz="0" w:space="0" w:color="auto"/>
      </w:divBdr>
    </w:div>
    <w:div w:id="42677455">
      <w:bodyDiv w:val="1"/>
      <w:marLeft w:val="0"/>
      <w:marRight w:val="0"/>
      <w:marTop w:val="0"/>
      <w:marBottom w:val="0"/>
      <w:divBdr>
        <w:top w:val="none" w:sz="0" w:space="0" w:color="auto"/>
        <w:left w:val="none" w:sz="0" w:space="0" w:color="auto"/>
        <w:bottom w:val="none" w:sz="0" w:space="0" w:color="auto"/>
        <w:right w:val="none" w:sz="0" w:space="0" w:color="auto"/>
      </w:divBdr>
    </w:div>
    <w:div w:id="44331045">
      <w:bodyDiv w:val="1"/>
      <w:marLeft w:val="0"/>
      <w:marRight w:val="0"/>
      <w:marTop w:val="0"/>
      <w:marBottom w:val="0"/>
      <w:divBdr>
        <w:top w:val="none" w:sz="0" w:space="0" w:color="auto"/>
        <w:left w:val="none" w:sz="0" w:space="0" w:color="auto"/>
        <w:bottom w:val="none" w:sz="0" w:space="0" w:color="auto"/>
        <w:right w:val="none" w:sz="0" w:space="0" w:color="auto"/>
      </w:divBdr>
    </w:div>
    <w:div w:id="46994266">
      <w:bodyDiv w:val="1"/>
      <w:marLeft w:val="0"/>
      <w:marRight w:val="0"/>
      <w:marTop w:val="0"/>
      <w:marBottom w:val="0"/>
      <w:divBdr>
        <w:top w:val="none" w:sz="0" w:space="0" w:color="auto"/>
        <w:left w:val="none" w:sz="0" w:space="0" w:color="auto"/>
        <w:bottom w:val="none" w:sz="0" w:space="0" w:color="auto"/>
        <w:right w:val="none" w:sz="0" w:space="0" w:color="auto"/>
      </w:divBdr>
    </w:div>
    <w:div w:id="55133363">
      <w:bodyDiv w:val="1"/>
      <w:marLeft w:val="0"/>
      <w:marRight w:val="0"/>
      <w:marTop w:val="0"/>
      <w:marBottom w:val="0"/>
      <w:divBdr>
        <w:top w:val="none" w:sz="0" w:space="0" w:color="auto"/>
        <w:left w:val="none" w:sz="0" w:space="0" w:color="auto"/>
        <w:bottom w:val="none" w:sz="0" w:space="0" w:color="auto"/>
        <w:right w:val="none" w:sz="0" w:space="0" w:color="auto"/>
      </w:divBdr>
    </w:div>
    <w:div w:id="55207065">
      <w:bodyDiv w:val="1"/>
      <w:marLeft w:val="0"/>
      <w:marRight w:val="0"/>
      <w:marTop w:val="0"/>
      <w:marBottom w:val="0"/>
      <w:divBdr>
        <w:top w:val="none" w:sz="0" w:space="0" w:color="auto"/>
        <w:left w:val="none" w:sz="0" w:space="0" w:color="auto"/>
        <w:bottom w:val="none" w:sz="0" w:space="0" w:color="auto"/>
        <w:right w:val="none" w:sz="0" w:space="0" w:color="auto"/>
      </w:divBdr>
    </w:div>
    <w:div w:id="61027729">
      <w:bodyDiv w:val="1"/>
      <w:marLeft w:val="0"/>
      <w:marRight w:val="0"/>
      <w:marTop w:val="0"/>
      <w:marBottom w:val="0"/>
      <w:divBdr>
        <w:top w:val="none" w:sz="0" w:space="0" w:color="auto"/>
        <w:left w:val="none" w:sz="0" w:space="0" w:color="auto"/>
        <w:bottom w:val="none" w:sz="0" w:space="0" w:color="auto"/>
        <w:right w:val="none" w:sz="0" w:space="0" w:color="auto"/>
      </w:divBdr>
    </w:div>
    <w:div w:id="66153492">
      <w:bodyDiv w:val="1"/>
      <w:marLeft w:val="0"/>
      <w:marRight w:val="0"/>
      <w:marTop w:val="0"/>
      <w:marBottom w:val="0"/>
      <w:divBdr>
        <w:top w:val="none" w:sz="0" w:space="0" w:color="auto"/>
        <w:left w:val="none" w:sz="0" w:space="0" w:color="auto"/>
        <w:bottom w:val="none" w:sz="0" w:space="0" w:color="auto"/>
        <w:right w:val="none" w:sz="0" w:space="0" w:color="auto"/>
      </w:divBdr>
    </w:div>
    <w:div w:id="67194979">
      <w:bodyDiv w:val="1"/>
      <w:marLeft w:val="0"/>
      <w:marRight w:val="0"/>
      <w:marTop w:val="0"/>
      <w:marBottom w:val="0"/>
      <w:divBdr>
        <w:top w:val="none" w:sz="0" w:space="0" w:color="auto"/>
        <w:left w:val="none" w:sz="0" w:space="0" w:color="auto"/>
        <w:bottom w:val="none" w:sz="0" w:space="0" w:color="auto"/>
        <w:right w:val="none" w:sz="0" w:space="0" w:color="auto"/>
      </w:divBdr>
    </w:div>
    <w:div w:id="73363375">
      <w:bodyDiv w:val="1"/>
      <w:marLeft w:val="0"/>
      <w:marRight w:val="0"/>
      <w:marTop w:val="0"/>
      <w:marBottom w:val="0"/>
      <w:divBdr>
        <w:top w:val="none" w:sz="0" w:space="0" w:color="auto"/>
        <w:left w:val="none" w:sz="0" w:space="0" w:color="auto"/>
        <w:bottom w:val="none" w:sz="0" w:space="0" w:color="auto"/>
        <w:right w:val="none" w:sz="0" w:space="0" w:color="auto"/>
      </w:divBdr>
    </w:div>
    <w:div w:id="73673328">
      <w:bodyDiv w:val="1"/>
      <w:marLeft w:val="0"/>
      <w:marRight w:val="0"/>
      <w:marTop w:val="0"/>
      <w:marBottom w:val="0"/>
      <w:divBdr>
        <w:top w:val="none" w:sz="0" w:space="0" w:color="auto"/>
        <w:left w:val="none" w:sz="0" w:space="0" w:color="auto"/>
        <w:bottom w:val="none" w:sz="0" w:space="0" w:color="auto"/>
        <w:right w:val="none" w:sz="0" w:space="0" w:color="auto"/>
      </w:divBdr>
    </w:div>
    <w:div w:id="80222749">
      <w:bodyDiv w:val="1"/>
      <w:marLeft w:val="0"/>
      <w:marRight w:val="0"/>
      <w:marTop w:val="0"/>
      <w:marBottom w:val="0"/>
      <w:divBdr>
        <w:top w:val="none" w:sz="0" w:space="0" w:color="auto"/>
        <w:left w:val="none" w:sz="0" w:space="0" w:color="auto"/>
        <w:bottom w:val="none" w:sz="0" w:space="0" w:color="auto"/>
        <w:right w:val="none" w:sz="0" w:space="0" w:color="auto"/>
      </w:divBdr>
    </w:div>
    <w:div w:id="87429229">
      <w:bodyDiv w:val="1"/>
      <w:marLeft w:val="0"/>
      <w:marRight w:val="0"/>
      <w:marTop w:val="0"/>
      <w:marBottom w:val="0"/>
      <w:divBdr>
        <w:top w:val="none" w:sz="0" w:space="0" w:color="auto"/>
        <w:left w:val="none" w:sz="0" w:space="0" w:color="auto"/>
        <w:bottom w:val="none" w:sz="0" w:space="0" w:color="auto"/>
        <w:right w:val="none" w:sz="0" w:space="0" w:color="auto"/>
      </w:divBdr>
    </w:div>
    <w:div w:id="92362505">
      <w:bodyDiv w:val="1"/>
      <w:marLeft w:val="0"/>
      <w:marRight w:val="0"/>
      <w:marTop w:val="0"/>
      <w:marBottom w:val="0"/>
      <w:divBdr>
        <w:top w:val="none" w:sz="0" w:space="0" w:color="auto"/>
        <w:left w:val="none" w:sz="0" w:space="0" w:color="auto"/>
        <w:bottom w:val="none" w:sz="0" w:space="0" w:color="auto"/>
        <w:right w:val="none" w:sz="0" w:space="0" w:color="auto"/>
      </w:divBdr>
    </w:div>
    <w:div w:id="98795343">
      <w:bodyDiv w:val="1"/>
      <w:marLeft w:val="0"/>
      <w:marRight w:val="0"/>
      <w:marTop w:val="0"/>
      <w:marBottom w:val="0"/>
      <w:divBdr>
        <w:top w:val="none" w:sz="0" w:space="0" w:color="auto"/>
        <w:left w:val="none" w:sz="0" w:space="0" w:color="auto"/>
        <w:bottom w:val="none" w:sz="0" w:space="0" w:color="auto"/>
        <w:right w:val="none" w:sz="0" w:space="0" w:color="auto"/>
      </w:divBdr>
    </w:div>
    <w:div w:id="100683181">
      <w:bodyDiv w:val="1"/>
      <w:marLeft w:val="0"/>
      <w:marRight w:val="0"/>
      <w:marTop w:val="0"/>
      <w:marBottom w:val="0"/>
      <w:divBdr>
        <w:top w:val="none" w:sz="0" w:space="0" w:color="auto"/>
        <w:left w:val="none" w:sz="0" w:space="0" w:color="auto"/>
        <w:bottom w:val="none" w:sz="0" w:space="0" w:color="auto"/>
        <w:right w:val="none" w:sz="0" w:space="0" w:color="auto"/>
      </w:divBdr>
    </w:div>
    <w:div w:id="101917822">
      <w:bodyDiv w:val="1"/>
      <w:marLeft w:val="0"/>
      <w:marRight w:val="0"/>
      <w:marTop w:val="0"/>
      <w:marBottom w:val="0"/>
      <w:divBdr>
        <w:top w:val="none" w:sz="0" w:space="0" w:color="auto"/>
        <w:left w:val="none" w:sz="0" w:space="0" w:color="auto"/>
        <w:bottom w:val="none" w:sz="0" w:space="0" w:color="auto"/>
        <w:right w:val="none" w:sz="0" w:space="0" w:color="auto"/>
      </w:divBdr>
    </w:div>
    <w:div w:id="105589616">
      <w:bodyDiv w:val="1"/>
      <w:marLeft w:val="0"/>
      <w:marRight w:val="0"/>
      <w:marTop w:val="0"/>
      <w:marBottom w:val="0"/>
      <w:divBdr>
        <w:top w:val="none" w:sz="0" w:space="0" w:color="auto"/>
        <w:left w:val="none" w:sz="0" w:space="0" w:color="auto"/>
        <w:bottom w:val="none" w:sz="0" w:space="0" w:color="auto"/>
        <w:right w:val="none" w:sz="0" w:space="0" w:color="auto"/>
      </w:divBdr>
    </w:div>
    <w:div w:id="114518650">
      <w:bodyDiv w:val="1"/>
      <w:marLeft w:val="0"/>
      <w:marRight w:val="0"/>
      <w:marTop w:val="0"/>
      <w:marBottom w:val="0"/>
      <w:divBdr>
        <w:top w:val="none" w:sz="0" w:space="0" w:color="auto"/>
        <w:left w:val="none" w:sz="0" w:space="0" w:color="auto"/>
        <w:bottom w:val="none" w:sz="0" w:space="0" w:color="auto"/>
        <w:right w:val="none" w:sz="0" w:space="0" w:color="auto"/>
      </w:divBdr>
    </w:div>
    <w:div w:id="120729041">
      <w:bodyDiv w:val="1"/>
      <w:marLeft w:val="0"/>
      <w:marRight w:val="0"/>
      <w:marTop w:val="0"/>
      <w:marBottom w:val="0"/>
      <w:divBdr>
        <w:top w:val="none" w:sz="0" w:space="0" w:color="auto"/>
        <w:left w:val="none" w:sz="0" w:space="0" w:color="auto"/>
        <w:bottom w:val="none" w:sz="0" w:space="0" w:color="auto"/>
        <w:right w:val="none" w:sz="0" w:space="0" w:color="auto"/>
      </w:divBdr>
    </w:div>
    <w:div w:id="125899522">
      <w:bodyDiv w:val="1"/>
      <w:marLeft w:val="0"/>
      <w:marRight w:val="0"/>
      <w:marTop w:val="0"/>
      <w:marBottom w:val="0"/>
      <w:divBdr>
        <w:top w:val="none" w:sz="0" w:space="0" w:color="auto"/>
        <w:left w:val="none" w:sz="0" w:space="0" w:color="auto"/>
        <w:bottom w:val="none" w:sz="0" w:space="0" w:color="auto"/>
        <w:right w:val="none" w:sz="0" w:space="0" w:color="auto"/>
      </w:divBdr>
    </w:div>
    <w:div w:id="132480394">
      <w:bodyDiv w:val="1"/>
      <w:marLeft w:val="0"/>
      <w:marRight w:val="0"/>
      <w:marTop w:val="0"/>
      <w:marBottom w:val="0"/>
      <w:divBdr>
        <w:top w:val="none" w:sz="0" w:space="0" w:color="auto"/>
        <w:left w:val="none" w:sz="0" w:space="0" w:color="auto"/>
        <w:bottom w:val="none" w:sz="0" w:space="0" w:color="auto"/>
        <w:right w:val="none" w:sz="0" w:space="0" w:color="auto"/>
      </w:divBdr>
    </w:div>
    <w:div w:id="139350146">
      <w:bodyDiv w:val="1"/>
      <w:marLeft w:val="0"/>
      <w:marRight w:val="0"/>
      <w:marTop w:val="0"/>
      <w:marBottom w:val="0"/>
      <w:divBdr>
        <w:top w:val="none" w:sz="0" w:space="0" w:color="auto"/>
        <w:left w:val="none" w:sz="0" w:space="0" w:color="auto"/>
        <w:bottom w:val="none" w:sz="0" w:space="0" w:color="auto"/>
        <w:right w:val="none" w:sz="0" w:space="0" w:color="auto"/>
      </w:divBdr>
    </w:div>
    <w:div w:id="140199363">
      <w:bodyDiv w:val="1"/>
      <w:marLeft w:val="0"/>
      <w:marRight w:val="0"/>
      <w:marTop w:val="0"/>
      <w:marBottom w:val="0"/>
      <w:divBdr>
        <w:top w:val="none" w:sz="0" w:space="0" w:color="auto"/>
        <w:left w:val="none" w:sz="0" w:space="0" w:color="auto"/>
        <w:bottom w:val="none" w:sz="0" w:space="0" w:color="auto"/>
        <w:right w:val="none" w:sz="0" w:space="0" w:color="auto"/>
      </w:divBdr>
    </w:div>
    <w:div w:id="144973285">
      <w:bodyDiv w:val="1"/>
      <w:marLeft w:val="0"/>
      <w:marRight w:val="0"/>
      <w:marTop w:val="0"/>
      <w:marBottom w:val="0"/>
      <w:divBdr>
        <w:top w:val="none" w:sz="0" w:space="0" w:color="auto"/>
        <w:left w:val="none" w:sz="0" w:space="0" w:color="auto"/>
        <w:bottom w:val="none" w:sz="0" w:space="0" w:color="auto"/>
        <w:right w:val="none" w:sz="0" w:space="0" w:color="auto"/>
      </w:divBdr>
    </w:div>
    <w:div w:id="156768733">
      <w:bodyDiv w:val="1"/>
      <w:marLeft w:val="0"/>
      <w:marRight w:val="0"/>
      <w:marTop w:val="0"/>
      <w:marBottom w:val="0"/>
      <w:divBdr>
        <w:top w:val="none" w:sz="0" w:space="0" w:color="auto"/>
        <w:left w:val="none" w:sz="0" w:space="0" w:color="auto"/>
        <w:bottom w:val="none" w:sz="0" w:space="0" w:color="auto"/>
        <w:right w:val="none" w:sz="0" w:space="0" w:color="auto"/>
      </w:divBdr>
    </w:div>
    <w:div w:id="158161463">
      <w:bodyDiv w:val="1"/>
      <w:marLeft w:val="0"/>
      <w:marRight w:val="0"/>
      <w:marTop w:val="0"/>
      <w:marBottom w:val="0"/>
      <w:divBdr>
        <w:top w:val="none" w:sz="0" w:space="0" w:color="auto"/>
        <w:left w:val="none" w:sz="0" w:space="0" w:color="auto"/>
        <w:bottom w:val="none" w:sz="0" w:space="0" w:color="auto"/>
        <w:right w:val="none" w:sz="0" w:space="0" w:color="auto"/>
      </w:divBdr>
    </w:div>
    <w:div w:id="163211088">
      <w:bodyDiv w:val="1"/>
      <w:marLeft w:val="0"/>
      <w:marRight w:val="0"/>
      <w:marTop w:val="0"/>
      <w:marBottom w:val="0"/>
      <w:divBdr>
        <w:top w:val="none" w:sz="0" w:space="0" w:color="auto"/>
        <w:left w:val="none" w:sz="0" w:space="0" w:color="auto"/>
        <w:bottom w:val="none" w:sz="0" w:space="0" w:color="auto"/>
        <w:right w:val="none" w:sz="0" w:space="0" w:color="auto"/>
      </w:divBdr>
    </w:div>
    <w:div w:id="165364013">
      <w:bodyDiv w:val="1"/>
      <w:marLeft w:val="0"/>
      <w:marRight w:val="0"/>
      <w:marTop w:val="0"/>
      <w:marBottom w:val="0"/>
      <w:divBdr>
        <w:top w:val="none" w:sz="0" w:space="0" w:color="auto"/>
        <w:left w:val="none" w:sz="0" w:space="0" w:color="auto"/>
        <w:bottom w:val="none" w:sz="0" w:space="0" w:color="auto"/>
        <w:right w:val="none" w:sz="0" w:space="0" w:color="auto"/>
      </w:divBdr>
    </w:div>
    <w:div w:id="172768531">
      <w:bodyDiv w:val="1"/>
      <w:marLeft w:val="0"/>
      <w:marRight w:val="0"/>
      <w:marTop w:val="0"/>
      <w:marBottom w:val="0"/>
      <w:divBdr>
        <w:top w:val="none" w:sz="0" w:space="0" w:color="auto"/>
        <w:left w:val="none" w:sz="0" w:space="0" w:color="auto"/>
        <w:bottom w:val="none" w:sz="0" w:space="0" w:color="auto"/>
        <w:right w:val="none" w:sz="0" w:space="0" w:color="auto"/>
      </w:divBdr>
    </w:div>
    <w:div w:id="184104085">
      <w:bodyDiv w:val="1"/>
      <w:marLeft w:val="0"/>
      <w:marRight w:val="0"/>
      <w:marTop w:val="0"/>
      <w:marBottom w:val="0"/>
      <w:divBdr>
        <w:top w:val="none" w:sz="0" w:space="0" w:color="auto"/>
        <w:left w:val="none" w:sz="0" w:space="0" w:color="auto"/>
        <w:bottom w:val="none" w:sz="0" w:space="0" w:color="auto"/>
        <w:right w:val="none" w:sz="0" w:space="0" w:color="auto"/>
      </w:divBdr>
    </w:div>
    <w:div w:id="184833108">
      <w:bodyDiv w:val="1"/>
      <w:marLeft w:val="0"/>
      <w:marRight w:val="0"/>
      <w:marTop w:val="0"/>
      <w:marBottom w:val="0"/>
      <w:divBdr>
        <w:top w:val="none" w:sz="0" w:space="0" w:color="auto"/>
        <w:left w:val="none" w:sz="0" w:space="0" w:color="auto"/>
        <w:bottom w:val="none" w:sz="0" w:space="0" w:color="auto"/>
        <w:right w:val="none" w:sz="0" w:space="0" w:color="auto"/>
      </w:divBdr>
    </w:div>
    <w:div w:id="186993911">
      <w:bodyDiv w:val="1"/>
      <w:marLeft w:val="0"/>
      <w:marRight w:val="0"/>
      <w:marTop w:val="0"/>
      <w:marBottom w:val="0"/>
      <w:divBdr>
        <w:top w:val="none" w:sz="0" w:space="0" w:color="auto"/>
        <w:left w:val="none" w:sz="0" w:space="0" w:color="auto"/>
        <w:bottom w:val="none" w:sz="0" w:space="0" w:color="auto"/>
        <w:right w:val="none" w:sz="0" w:space="0" w:color="auto"/>
      </w:divBdr>
    </w:div>
    <w:div w:id="188688593">
      <w:bodyDiv w:val="1"/>
      <w:marLeft w:val="0"/>
      <w:marRight w:val="0"/>
      <w:marTop w:val="0"/>
      <w:marBottom w:val="0"/>
      <w:divBdr>
        <w:top w:val="none" w:sz="0" w:space="0" w:color="auto"/>
        <w:left w:val="none" w:sz="0" w:space="0" w:color="auto"/>
        <w:bottom w:val="none" w:sz="0" w:space="0" w:color="auto"/>
        <w:right w:val="none" w:sz="0" w:space="0" w:color="auto"/>
      </w:divBdr>
    </w:div>
    <w:div w:id="199823847">
      <w:bodyDiv w:val="1"/>
      <w:marLeft w:val="0"/>
      <w:marRight w:val="0"/>
      <w:marTop w:val="0"/>
      <w:marBottom w:val="0"/>
      <w:divBdr>
        <w:top w:val="none" w:sz="0" w:space="0" w:color="auto"/>
        <w:left w:val="none" w:sz="0" w:space="0" w:color="auto"/>
        <w:bottom w:val="none" w:sz="0" w:space="0" w:color="auto"/>
        <w:right w:val="none" w:sz="0" w:space="0" w:color="auto"/>
      </w:divBdr>
    </w:div>
    <w:div w:id="202405600">
      <w:bodyDiv w:val="1"/>
      <w:marLeft w:val="0"/>
      <w:marRight w:val="0"/>
      <w:marTop w:val="0"/>
      <w:marBottom w:val="0"/>
      <w:divBdr>
        <w:top w:val="none" w:sz="0" w:space="0" w:color="auto"/>
        <w:left w:val="none" w:sz="0" w:space="0" w:color="auto"/>
        <w:bottom w:val="none" w:sz="0" w:space="0" w:color="auto"/>
        <w:right w:val="none" w:sz="0" w:space="0" w:color="auto"/>
      </w:divBdr>
    </w:div>
    <w:div w:id="204223757">
      <w:bodyDiv w:val="1"/>
      <w:marLeft w:val="0"/>
      <w:marRight w:val="0"/>
      <w:marTop w:val="0"/>
      <w:marBottom w:val="0"/>
      <w:divBdr>
        <w:top w:val="none" w:sz="0" w:space="0" w:color="auto"/>
        <w:left w:val="none" w:sz="0" w:space="0" w:color="auto"/>
        <w:bottom w:val="none" w:sz="0" w:space="0" w:color="auto"/>
        <w:right w:val="none" w:sz="0" w:space="0" w:color="auto"/>
      </w:divBdr>
    </w:div>
    <w:div w:id="215700655">
      <w:bodyDiv w:val="1"/>
      <w:marLeft w:val="0"/>
      <w:marRight w:val="0"/>
      <w:marTop w:val="0"/>
      <w:marBottom w:val="0"/>
      <w:divBdr>
        <w:top w:val="none" w:sz="0" w:space="0" w:color="auto"/>
        <w:left w:val="none" w:sz="0" w:space="0" w:color="auto"/>
        <w:bottom w:val="none" w:sz="0" w:space="0" w:color="auto"/>
        <w:right w:val="none" w:sz="0" w:space="0" w:color="auto"/>
      </w:divBdr>
    </w:div>
    <w:div w:id="215972881">
      <w:bodyDiv w:val="1"/>
      <w:marLeft w:val="0"/>
      <w:marRight w:val="0"/>
      <w:marTop w:val="0"/>
      <w:marBottom w:val="0"/>
      <w:divBdr>
        <w:top w:val="none" w:sz="0" w:space="0" w:color="auto"/>
        <w:left w:val="none" w:sz="0" w:space="0" w:color="auto"/>
        <w:bottom w:val="none" w:sz="0" w:space="0" w:color="auto"/>
        <w:right w:val="none" w:sz="0" w:space="0" w:color="auto"/>
      </w:divBdr>
    </w:div>
    <w:div w:id="226036742">
      <w:bodyDiv w:val="1"/>
      <w:marLeft w:val="0"/>
      <w:marRight w:val="0"/>
      <w:marTop w:val="0"/>
      <w:marBottom w:val="0"/>
      <w:divBdr>
        <w:top w:val="none" w:sz="0" w:space="0" w:color="auto"/>
        <w:left w:val="none" w:sz="0" w:space="0" w:color="auto"/>
        <w:bottom w:val="none" w:sz="0" w:space="0" w:color="auto"/>
        <w:right w:val="none" w:sz="0" w:space="0" w:color="auto"/>
      </w:divBdr>
    </w:div>
    <w:div w:id="228656060">
      <w:bodyDiv w:val="1"/>
      <w:marLeft w:val="0"/>
      <w:marRight w:val="0"/>
      <w:marTop w:val="0"/>
      <w:marBottom w:val="0"/>
      <w:divBdr>
        <w:top w:val="none" w:sz="0" w:space="0" w:color="auto"/>
        <w:left w:val="none" w:sz="0" w:space="0" w:color="auto"/>
        <w:bottom w:val="none" w:sz="0" w:space="0" w:color="auto"/>
        <w:right w:val="none" w:sz="0" w:space="0" w:color="auto"/>
      </w:divBdr>
    </w:div>
    <w:div w:id="230625566">
      <w:bodyDiv w:val="1"/>
      <w:marLeft w:val="0"/>
      <w:marRight w:val="0"/>
      <w:marTop w:val="0"/>
      <w:marBottom w:val="0"/>
      <w:divBdr>
        <w:top w:val="none" w:sz="0" w:space="0" w:color="auto"/>
        <w:left w:val="none" w:sz="0" w:space="0" w:color="auto"/>
        <w:bottom w:val="none" w:sz="0" w:space="0" w:color="auto"/>
        <w:right w:val="none" w:sz="0" w:space="0" w:color="auto"/>
      </w:divBdr>
    </w:div>
    <w:div w:id="231041540">
      <w:bodyDiv w:val="1"/>
      <w:marLeft w:val="0"/>
      <w:marRight w:val="0"/>
      <w:marTop w:val="0"/>
      <w:marBottom w:val="0"/>
      <w:divBdr>
        <w:top w:val="none" w:sz="0" w:space="0" w:color="auto"/>
        <w:left w:val="none" w:sz="0" w:space="0" w:color="auto"/>
        <w:bottom w:val="none" w:sz="0" w:space="0" w:color="auto"/>
        <w:right w:val="none" w:sz="0" w:space="0" w:color="auto"/>
      </w:divBdr>
    </w:div>
    <w:div w:id="233007559">
      <w:bodyDiv w:val="1"/>
      <w:marLeft w:val="0"/>
      <w:marRight w:val="0"/>
      <w:marTop w:val="0"/>
      <w:marBottom w:val="0"/>
      <w:divBdr>
        <w:top w:val="none" w:sz="0" w:space="0" w:color="auto"/>
        <w:left w:val="none" w:sz="0" w:space="0" w:color="auto"/>
        <w:bottom w:val="none" w:sz="0" w:space="0" w:color="auto"/>
        <w:right w:val="none" w:sz="0" w:space="0" w:color="auto"/>
      </w:divBdr>
    </w:div>
    <w:div w:id="233467695">
      <w:bodyDiv w:val="1"/>
      <w:marLeft w:val="0"/>
      <w:marRight w:val="0"/>
      <w:marTop w:val="0"/>
      <w:marBottom w:val="0"/>
      <w:divBdr>
        <w:top w:val="none" w:sz="0" w:space="0" w:color="auto"/>
        <w:left w:val="none" w:sz="0" w:space="0" w:color="auto"/>
        <w:bottom w:val="none" w:sz="0" w:space="0" w:color="auto"/>
        <w:right w:val="none" w:sz="0" w:space="0" w:color="auto"/>
      </w:divBdr>
    </w:div>
    <w:div w:id="233585285">
      <w:bodyDiv w:val="1"/>
      <w:marLeft w:val="0"/>
      <w:marRight w:val="0"/>
      <w:marTop w:val="0"/>
      <w:marBottom w:val="0"/>
      <w:divBdr>
        <w:top w:val="none" w:sz="0" w:space="0" w:color="auto"/>
        <w:left w:val="none" w:sz="0" w:space="0" w:color="auto"/>
        <w:bottom w:val="none" w:sz="0" w:space="0" w:color="auto"/>
        <w:right w:val="none" w:sz="0" w:space="0" w:color="auto"/>
      </w:divBdr>
      <w:divsChild>
        <w:div w:id="896280876">
          <w:marLeft w:val="0"/>
          <w:marRight w:val="0"/>
          <w:marTop w:val="0"/>
          <w:marBottom w:val="0"/>
          <w:divBdr>
            <w:top w:val="none" w:sz="0" w:space="0" w:color="auto"/>
            <w:left w:val="none" w:sz="0" w:space="0" w:color="auto"/>
            <w:bottom w:val="none" w:sz="0" w:space="0" w:color="auto"/>
            <w:right w:val="none" w:sz="0" w:space="0" w:color="auto"/>
          </w:divBdr>
        </w:div>
      </w:divsChild>
    </w:div>
    <w:div w:id="237402628">
      <w:bodyDiv w:val="1"/>
      <w:marLeft w:val="0"/>
      <w:marRight w:val="0"/>
      <w:marTop w:val="0"/>
      <w:marBottom w:val="0"/>
      <w:divBdr>
        <w:top w:val="none" w:sz="0" w:space="0" w:color="auto"/>
        <w:left w:val="none" w:sz="0" w:space="0" w:color="auto"/>
        <w:bottom w:val="none" w:sz="0" w:space="0" w:color="auto"/>
        <w:right w:val="none" w:sz="0" w:space="0" w:color="auto"/>
      </w:divBdr>
    </w:div>
    <w:div w:id="237836722">
      <w:bodyDiv w:val="1"/>
      <w:marLeft w:val="0"/>
      <w:marRight w:val="0"/>
      <w:marTop w:val="0"/>
      <w:marBottom w:val="0"/>
      <w:divBdr>
        <w:top w:val="none" w:sz="0" w:space="0" w:color="auto"/>
        <w:left w:val="none" w:sz="0" w:space="0" w:color="auto"/>
        <w:bottom w:val="none" w:sz="0" w:space="0" w:color="auto"/>
        <w:right w:val="none" w:sz="0" w:space="0" w:color="auto"/>
      </w:divBdr>
    </w:div>
    <w:div w:id="239214904">
      <w:bodyDiv w:val="1"/>
      <w:marLeft w:val="0"/>
      <w:marRight w:val="0"/>
      <w:marTop w:val="0"/>
      <w:marBottom w:val="0"/>
      <w:divBdr>
        <w:top w:val="none" w:sz="0" w:space="0" w:color="auto"/>
        <w:left w:val="none" w:sz="0" w:space="0" w:color="auto"/>
        <w:bottom w:val="none" w:sz="0" w:space="0" w:color="auto"/>
        <w:right w:val="none" w:sz="0" w:space="0" w:color="auto"/>
      </w:divBdr>
    </w:div>
    <w:div w:id="243220419">
      <w:bodyDiv w:val="1"/>
      <w:marLeft w:val="0"/>
      <w:marRight w:val="0"/>
      <w:marTop w:val="0"/>
      <w:marBottom w:val="0"/>
      <w:divBdr>
        <w:top w:val="none" w:sz="0" w:space="0" w:color="auto"/>
        <w:left w:val="none" w:sz="0" w:space="0" w:color="auto"/>
        <w:bottom w:val="none" w:sz="0" w:space="0" w:color="auto"/>
        <w:right w:val="none" w:sz="0" w:space="0" w:color="auto"/>
      </w:divBdr>
    </w:div>
    <w:div w:id="247465176">
      <w:bodyDiv w:val="1"/>
      <w:marLeft w:val="0"/>
      <w:marRight w:val="0"/>
      <w:marTop w:val="0"/>
      <w:marBottom w:val="0"/>
      <w:divBdr>
        <w:top w:val="none" w:sz="0" w:space="0" w:color="auto"/>
        <w:left w:val="none" w:sz="0" w:space="0" w:color="auto"/>
        <w:bottom w:val="none" w:sz="0" w:space="0" w:color="auto"/>
        <w:right w:val="none" w:sz="0" w:space="0" w:color="auto"/>
      </w:divBdr>
    </w:div>
    <w:div w:id="264192475">
      <w:bodyDiv w:val="1"/>
      <w:marLeft w:val="0"/>
      <w:marRight w:val="0"/>
      <w:marTop w:val="0"/>
      <w:marBottom w:val="0"/>
      <w:divBdr>
        <w:top w:val="none" w:sz="0" w:space="0" w:color="auto"/>
        <w:left w:val="none" w:sz="0" w:space="0" w:color="auto"/>
        <w:bottom w:val="none" w:sz="0" w:space="0" w:color="auto"/>
        <w:right w:val="none" w:sz="0" w:space="0" w:color="auto"/>
      </w:divBdr>
    </w:div>
    <w:div w:id="268203362">
      <w:bodyDiv w:val="1"/>
      <w:marLeft w:val="0"/>
      <w:marRight w:val="0"/>
      <w:marTop w:val="0"/>
      <w:marBottom w:val="0"/>
      <w:divBdr>
        <w:top w:val="none" w:sz="0" w:space="0" w:color="auto"/>
        <w:left w:val="none" w:sz="0" w:space="0" w:color="auto"/>
        <w:bottom w:val="none" w:sz="0" w:space="0" w:color="auto"/>
        <w:right w:val="none" w:sz="0" w:space="0" w:color="auto"/>
      </w:divBdr>
    </w:div>
    <w:div w:id="268659555">
      <w:bodyDiv w:val="1"/>
      <w:marLeft w:val="0"/>
      <w:marRight w:val="0"/>
      <w:marTop w:val="0"/>
      <w:marBottom w:val="0"/>
      <w:divBdr>
        <w:top w:val="none" w:sz="0" w:space="0" w:color="auto"/>
        <w:left w:val="none" w:sz="0" w:space="0" w:color="auto"/>
        <w:bottom w:val="none" w:sz="0" w:space="0" w:color="auto"/>
        <w:right w:val="none" w:sz="0" w:space="0" w:color="auto"/>
      </w:divBdr>
      <w:divsChild>
        <w:div w:id="585647966">
          <w:marLeft w:val="0"/>
          <w:marRight w:val="0"/>
          <w:marTop w:val="0"/>
          <w:marBottom w:val="0"/>
          <w:divBdr>
            <w:top w:val="none" w:sz="0" w:space="0" w:color="auto"/>
            <w:left w:val="none" w:sz="0" w:space="0" w:color="auto"/>
            <w:bottom w:val="none" w:sz="0" w:space="0" w:color="auto"/>
            <w:right w:val="none" w:sz="0" w:space="0" w:color="auto"/>
          </w:divBdr>
        </w:div>
      </w:divsChild>
    </w:div>
    <w:div w:id="270017862">
      <w:bodyDiv w:val="1"/>
      <w:marLeft w:val="0"/>
      <w:marRight w:val="0"/>
      <w:marTop w:val="0"/>
      <w:marBottom w:val="0"/>
      <w:divBdr>
        <w:top w:val="none" w:sz="0" w:space="0" w:color="auto"/>
        <w:left w:val="none" w:sz="0" w:space="0" w:color="auto"/>
        <w:bottom w:val="none" w:sz="0" w:space="0" w:color="auto"/>
        <w:right w:val="none" w:sz="0" w:space="0" w:color="auto"/>
      </w:divBdr>
    </w:div>
    <w:div w:id="271325096">
      <w:bodyDiv w:val="1"/>
      <w:marLeft w:val="0"/>
      <w:marRight w:val="0"/>
      <w:marTop w:val="0"/>
      <w:marBottom w:val="0"/>
      <w:divBdr>
        <w:top w:val="none" w:sz="0" w:space="0" w:color="auto"/>
        <w:left w:val="none" w:sz="0" w:space="0" w:color="auto"/>
        <w:bottom w:val="none" w:sz="0" w:space="0" w:color="auto"/>
        <w:right w:val="none" w:sz="0" w:space="0" w:color="auto"/>
      </w:divBdr>
    </w:div>
    <w:div w:id="271716989">
      <w:bodyDiv w:val="1"/>
      <w:marLeft w:val="0"/>
      <w:marRight w:val="0"/>
      <w:marTop w:val="0"/>
      <w:marBottom w:val="0"/>
      <w:divBdr>
        <w:top w:val="none" w:sz="0" w:space="0" w:color="auto"/>
        <w:left w:val="none" w:sz="0" w:space="0" w:color="auto"/>
        <w:bottom w:val="none" w:sz="0" w:space="0" w:color="auto"/>
        <w:right w:val="none" w:sz="0" w:space="0" w:color="auto"/>
      </w:divBdr>
    </w:div>
    <w:div w:id="275868352">
      <w:bodyDiv w:val="1"/>
      <w:marLeft w:val="0"/>
      <w:marRight w:val="0"/>
      <w:marTop w:val="0"/>
      <w:marBottom w:val="0"/>
      <w:divBdr>
        <w:top w:val="none" w:sz="0" w:space="0" w:color="auto"/>
        <w:left w:val="none" w:sz="0" w:space="0" w:color="auto"/>
        <w:bottom w:val="none" w:sz="0" w:space="0" w:color="auto"/>
        <w:right w:val="none" w:sz="0" w:space="0" w:color="auto"/>
      </w:divBdr>
    </w:div>
    <w:div w:id="287973097">
      <w:bodyDiv w:val="1"/>
      <w:marLeft w:val="0"/>
      <w:marRight w:val="0"/>
      <w:marTop w:val="0"/>
      <w:marBottom w:val="0"/>
      <w:divBdr>
        <w:top w:val="none" w:sz="0" w:space="0" w:color="auto"/>
        <w:left w:val="none" w:sz="0" w:space="0" w:color="auto"/>
        <w:bottom w:val="none" w:sz="0" w:space="0" w:color="auto"/>
        <w:right w:val="none" w:sz="0" w:space="0" w:color="auto"/>
      </w:divBdr>
      <w:divsChild>
        <w:div w:id="1646355747">
          <w:marLeft w:val="0"/>
          <w:marRight w:val="0"/>
          <w:marTop w:val="0"/>
          <w:marBottom w:val="0"/>
          <w:divBdr>
            <w:top w:val="none" w:sz="0" w:space="0" w:color="auto"/>
            <w:left w:val="none" w:sz="0" w:space="0" w:color="auto"/>
            <w:bottom w:val="none" w:sz="0" w:space="0" w:color="auto"/>
            <w:right w:val="none" w:sz="0" w:space="0" w:color="auto"/>
          </w:divBdr>
        </w:div>
      </w:divsChild>
    </w:div>
    <w:div w:id="288050886">
      <w:bodyDiv w:val="1"/>
      <w:marLeft w:val="0"/>
      <w:marRight w:val="0"/>
      <w:marTop w:val="0"/>
      <w:marBottom w:val="0"/>
      <w:divBdr>
        <w:top w:val="none" w:sz="0" w:space="0" w:color="auto"/>
        <w:left w:val="none" w:sz="0" w:space="0" w:color="auto"/>
        <w:bottom w:val="none" w:sz="0" w:space="0" w:color="auto"/>
        <w:right w:val="none" w:sz="0" w:space="0" w:color="auto"/>
      </w:divBdr>
    </w:div>
    <w:div w:id="290480450">
      <w:bodyDiv w:val="1"/>
      <w:marLeft w:val="0"/>
      <w:marRight w:val="0"/>
      <w:marTop w:val="0"/>
      <w:marBottom w:val="0"/>
      <w:divBdr>
        <w:top w:val="none" w:sz="0" w:space="0" w:color="auto"/>
        <w:left w:val="none" w:sz="0" w:space="0" w:color="auto"/>
        <w:bottom w:val="none" w:sz="0" w:space="0" w:color="auto"/>
        <w:right w:val="none" w:sz="0" w:space="0" w:color="auto"/>
      </w:divBdr>
    </w:div>
    <w:div w:id="295571354">
      <w:bodyDiv w:val="1"/>
      <w:marLeft w:val="0"/>
      <w:marRight w:val="0"/>
      <w:marTop w:val="0"/>
      <w:marBottom w:val="0"/>
      <w:divBdr>
        <w:top w:val="none" w:sz="0" w:space="0" w:color="auto"/>
        <w:left w:val="none" w:sz="0" w:space="0" w:color="auto"/>
        <w:bottom w:val="none" w:sz="0" w:space="0" w:color="auto"/>
        <w:right w:val="none" w:sz="0" w:space="0" w:color="auto"/>
      </w:divBdr>
    </w:div>
    <w:div w:id="299655273">
      <w:bodyDiv w:val="1"/>
      <w:marLeft w:val="0"/>
      <w:marRight w:val="0"/>
      <w:marTop w:val="0"/>
      <w:marBottom w:val="0"/>
      <w:divBdr>
        <w:top w:val="none" w:sz="0" w:space="0" w:color="auto"/>
        <w:left w:val="none" w:sz="0" w:space="0" w:color="auto"/>
        <w:bottom w:val="none" w:sz="0" w:space="0" w:color="auto"/>
        <w:right w:val="none" w:sz="0" w:space="0" w:color="auto"/>
      </w:divBdr>
    </w:div>
    <w:div w:id="301739682">
      <w:bodyDiv w:val="1"/>
      <w:marLeft w:val="0"/>
      <w:marRight w:val="0"/>
      <w:marTop w:val="0"/>
      <w:marBottom w:val="0"/>
      <w:divBdr>
        <w:top w:val="none" w:sz="0" w:space="0" w:color="auto"/>
        <w:left w:val="none" w:sz="0" w:space="0" w:color="auto"/>
        <w:bottom w:val="none" w:sz="0" w:space="0" w:color="auto"/>
        <w:right w:val="none" w:sz="0" w:space="0" w:color="auto"/>
      </w:divBdr>
    </w:div>
    <w:div w:id="321542422">
      <w:bodyDiv w:val="1"/>
      <w:marLeft w:val="0"/>
      <w:marRight w:val="0"/>
      <w:marTop w:val="0"/>
      <w:marBottom w:val="0"/>
      <w:divBdr>
        <w:top w:val="none" w:sz="0" w:space="0" w:color="auto"/>
        <w:left w:val="none" w:sz="0" w:space="0" w:color="auto"/>
        <w:bottom w:val="none" w:sz="0" w:space="0" w:color="auto"/>
        <w:right w:val="none" w:sz="0" w:space="0" w:color="auto"/>
      </w:divBdr>
    </w:div>
    <w:div w:id="321742944">
      <w:bodyDiv w:val="1"/>
      <w:marLeft w:val="0"/>
      <w:marRight w:val="0"/>
      <w:marTop w:val="0"/>
      <w:marBottom w:val="0"/>
      <w:divBdr>
        <w:top w:val="none" w:sz="0" w:space="0" w:color="auto"/>
        <w:left w:val="none" w:sz="0" w:space="0" w:color="auto"/>
        <w:bottom w:val="none" w:sz="0" w:space="0" w:color="auto"/>
        <w:right w:val="none" w:sz="0" w:space="0" w:color="auto"/>
      </w:divBdr>
    </w:div>
    <w:div w:id="324550496">
      <w:bodyDiv w:val="1"/>
      <w:marLeft w:val="0"/>
      <w:marRight w:val="0"/>
      <w:marTop w:val="0"/>
      <w:marBottom w:val="0"/>
      <w:divBdr>
        <w:top w:val="none" w:sz="0" w:space="0" w:color="auto"/>
        <w:left w:val="none" w:sz="0" w:space="0" w:color="auto"/>
        <w:bottom w:val="none" w:sz="0" w:space="0" w:color="auto"/>
        <w:right w:val="none" w:sz="0" w:space="0" w:color="auto"/>
      </w:divBdr>
    </w:div>
    <w:div w:id="330760244">
      <w:bodyDiv w:val="1"/>
      <w:marLeft w:val="0"/>
      <w:marRight w:val="0"/>
      <w:marTop w:val="0"/>
      <w:marBottom w:val="0"/>
      <w:divBdr>
        <w:top w:val="none" w:sz="0" w:space="0" w:color="auto"/>
        <w:left w:val="none" w:sz="0" w:space="0" w:color="auto"/>
        <w:bottom w:val="none" w:sz="0" w:space="0" w:color="auto"/>
        <w:right w:val="none" w:sz="0" w:space="0" w:color="auto"/>
      </w:divBdr>
    </w:div>
    <w:div w:id="337468350">
      <w:bodyDiv w:val="1"/>
      <w:marLeft w:val="0"/>
      <w:marRight w:val="0"/>
      <w:marTop w:val="0"/>
      <w:marBottom w:val="0"/>
      <w:divBdr>
        <w:top w:val="none" w:sz="0" w:space="0" w:color="auto"/>
        <w:left w:val="none" w:sz="0" w:space="0" w:color="auto"/>
        <w:bottom w:val="none" w:sz="0" w:space="0" w:color="auto"/>
        <w:right w:val="none" w:sz="0" w:space="0" w:color="auto"/>
      </w:divBdr>
    </w:div>
    <w:div w:id="343943467">
      <w:bodyDiv w:val="1"/>
      <w:marLeft w:val="0"/>
      <w:marRight w:val="0"/>
      <w:marTop w:val="0"/>
      <w:marBottom w:val="0"/>
      <w:divBdr>
        <w:top w:val="none" w:sz="0" w:space="0" w:color="auto"/>
        <w:left w:val="none" w:sz="0" w:space="0" w:color="auto"/>
        <w:bottom w:val="none" w:sz="0" w:space="0" w:color="auto"/>
        <w:right w:val="none" w:sz="0" w:space="0" w:color="auto"/>
      </w:divBdr>
    </w:div>
    <w:div w:id="345133403">
      <w:bodyDiv w:val="1"/>
      <w:marLeft w:val="0"/>
      <w:marRight w:val="0"/>
      <w:marTop w:val="0"/>
      <w:marBottom w:val="0"/>
      <w:divBdr>
        <w:top w:val="none" w:sz="0" w:space="0" w:color="auto"/>
        <w:left w:val="none" w:sz="0" w:space="0" w:color="auto"/>
        <w:bottom w:val="none" w:sz="0" w:space="0" w:color="auto"/>
        <w:right w:val="none" w:sz="0" w:space="0" w:color="auto"/>
      </w:divBdr>
    </w:div>
    <w:div w:id="347607973">
      <w:bodyDiv w:val="1"/>
      <w:marLeft w:val="0"/>
      <w:marRight w:val="0"/>
      <w:marTop w:val="0"/>
      <w:marBottom w:val="0"/>
      <w:divBdr>
        <w:top w:val="none" w:sz="0" w:space="0" w:color="auto"/>
        <w:left w:val="none" w:sz="0" w:space="0" w:color="auto"/>
        <w:bottom w:val="none" w:sz="0" w:space="0" w:color="auto"/>
        <w:right w:val="none" w:sz="0" w:space="0" w:color="auto"/>
      </w:divBdr>
    </w:div>
    <w:div w:id="364599853">
      <w:bodyDiv w:val="1"/>
      <w:marLeft w:val="0"/>
      <w:marRight w:val="0"/>
      <w:marTop w:val="0"/>
      <w:marBottom w:val="0"/>
      <w:divBdr>
        <w:top w:val="none" w:sz="0" w:space="0" w:color="auto"/>
        <w:left w:val="none" w:sz="0" w:space="0" w:color="auto"/>
        <w:bottom w:val="none" w:sz="0" w:space="0" w:color="auto"/>
        <w:right w:val="none" w:sz="0" w:space="0" w:color="auto"/>
      </w:divBdr>
    </w:div>
    <w:div w:id="365641500">
      <w:bodyDiv w:val="1"/>
      <w:marLeft w:val="0"/>
      <w:marRight w:val="0"/>
      <w:marTop w:val="0"/>
      <w:marBottom w:val="0"/>
      <w:divBdr>
        <w:top w:val="none" w:sz="0" w:space="0" w:color="auto"/>
        <w:left w:val="none" w:sz="0" w:space="0" w:color="auto"/>
        <w:bottom w:val="none" w:sz="0" w:space="0" w:color="auto"/>
        <w:right w:val="none" w:sz="0" w:space="0" w:color="auto"/>
      </w:divBdr>
    </w:div>
    <w:div w:id="372342186">
      <w:bodyDiv w:val="1"/>
      <w:marLeft w:val="0"/>
      <w:marRight w:val="0"/>
      <w:marTop w:val="0"/>
      <w:marBottom w:val="0"/>
      <w:divBdr>
        <w:top w:val="none" w:sz="0" w:space="0" w:color="auto"/>
        <w:left w:val="none" w:sz="0" w:space="0" w:color="auto"/>
        <w:bottom w:val="none" w:sz="0" w:space="0" w:color="auto"/>
        <w:right w:val="none" w:sz="0" w:space="0" w:color="auto"/>
      </w:divBdr>
    </w:div>
    <w:div w:id="372538218">
      <w:bodyDiv w:val="1"/>
      <w:marLeft w:val="0"/>
      <w:marRight w:val="0"/>
      <w:marTop w:val="0"/>
      <w:marBottom w:val="0"/>
      <w:divBdr>
        <w:top w:val="none" w:sz="0" w:space="0" w:color="auto"/>
        <w:left w:val="none" w:sz="0" w:space="0" w:color="auto"/>
        <w:bottom w:val="none" w:sz="0" w:space="0" w:color="auto"/>
        <w:right w:val="none" w:sz="0" w:space="0" w:color="auto"/>
      </w:divBdr>
    </w:div>
    <w:div w:id="375856375">
      <w:bodyDiv w:val="1"/>
      <w:marLeft w:val="0"/>
      <w:marRight w:val="0"/>
      <w:marTop w:val="0"/>
      <w:marBottom w:val="0"/>
      <w:divBdr>
        <w:top w:val="none" w:sz="0" w:space="0" w:color="auto"/>
        <w:left w:val="none" w:sz="0" w:space="0" w:color="auto"/>
        <w:bottom w:val="none" w:sz="0" w:space="0" w:color="auto"/>
        <w:right w:val="none" w:sz="0" w:space="0" w:color="auto"/>
      </w:divBdr>
    </w:div>
    <w:div w:id="379399320">
      <w:bodyDiv w:val="1"/>
      <w:marLeft w:val="0"/>
      <w:marRight w:val="0"/>
      <w:marTop w:val="0"/>
      <w:marBottom w:val="0"/>
      <w:divBdr>
        <w:top w:val="none" w:sz="0" w:space="0" w:color="auto"/>
        <w:left w:val="none" w:sz="0" w:space="0" w:color="auto"/>
        <w:bottom w:val="none" w:sz="0" w:space="0" w:color="auto"/>
        <w:right w:val="none" w:sz="0" w:space="0" w:color="auto"/>
      </w:divBdr>
    </w:div>
    <w:div w:id="379551035">
      <w:bodyDiv w:val="1"/>
      <w:marLeft w:val="0"/>
      <w:marRight w:val="0"/>
      <w:marTop w:val="0"/>
      <w:marBottom w:val="0"/>
      <w:divBdr>
        <w:top w:val="none" w:sz="0" w:space="0" w:color="auto"/>
        <w:left w:val="none" w:sz="0" w:space="0" w:color="auto"/>
        <w:bottom w:val="none" w:sz="0" w:space="0" w:color="auto"/>
        <w:right w:val="none" w:sz="0" w:space="0" w:color="auto"/>
      </w:divBdr>
    </w:div>
    <w:div w:id="386072732">
      <w:bodyDiv w:val="1"/>
      <w:marLeft w:val="0"/>
      <w:marRight w:val="0"/>
      <w:marTop w:val="0"/>
      <w:marBottom w:val="0"/>
      <w:divBdr>
        <w:top w:val="none" w:sz="0" w:space="0" w:color="auto"/>
        <w:left w:val="none" w:sz="0" w:space="0" w:color="auto"/>
        <w:bottom w:val="none" w:sz="0" w:space="0" w:color="auto"/>
        <w:right w:val="none" w:sz="0" w:space="0" w:color="auto"/>
      </w:divBdr>
    </w:div>
    <w:div w:id="386689614">
      <w:bodyDiv w:val="1"/>
      <w:marLeft w:val="0"/>
      <w:marRight w:val="0"/>
      <w:marTop w:val="0"/>
      <w:marBottom w:val="0"/>
      <w:divBdr>
        <w:top w:val="none" w:sz="0" w:space="0" w:color="auto"/>
        <w:left w:val="none" w:sz="0" w:space="0" w:color="auto"/>
        <w:bottom w:val="none" w:sz="0" w:space="0" w:color="auto"/>
        <w:right w:val="none" w:sz="0" w:space="0" w:color="auto"/>
      </w:divBdr>
    </w:div>
    <w:div w:id="396558509">
      <w:bodyDiv w:val="1"/>
      <w:marLeft w:val="0"/>
      <w:marRight w:val="0"/>
      <w:marTop w:val="0"/>
      <w:marBottom w:val="0"/>
      <w:divBdr>
        <w:top w:val="none" w:sz="0" w:space="0" w:color="auto"/>
        <w:left w:val="none" w:sz="0" w:space="0" w:color="auto"/>
        <w:bottom w:val="none" w:sz="0" w:space="0" w:color="auto"/>
        <w:right w:val="none" w:sz="0" w:space="0" w:color="auto"/>
      </w:divBdr>
    </w:div>
    <w:div w:id="398286931">
      <w:bodyDiv w:val="1"/>
      <w:marLeft w:val="0"/>
      <w:marRight w:val="0"/>
      <w:marTop w:val="0"/>
      <w:marBottom w:val="0"/>
      <w:divBdr>
        <w:top w:val="none" w:sz="0" w:space="0" w:color="auto"/>
        <w:left w:val="none" w:sz="0" w:space="0" w:color="auto"/>
        <w:bottom w:val="none" w:sz="0" w:space="0" w:color="auto"/>
        <w:right w:val="none" w:sz="0" w:space="0" w:color="auto"/>
      </w:divBdr>
    </w:div>
    <w:div w:id="405734463">
      <w:bodyDiv w:val="1"/>
      <w:marLeft w:val="0"/>
      <w:marRight w:val="0"/>
      <w:marTop w:val="0"/>
      <w:marBottom w:val="0"/>
      <w:divBdr>
        <w:top w:val="none" w:sz="0" w:space="0" w:color="auto"/>
        <w:left w:val="none" w:sz="0" w:space="0" w:color="auto"/>
        <w:bottom w:val="none" w:sz="0" w:space="0" w:color="auto"/>
        <w:right w:val="none" w:sz="0" w:space="0" w:color="auto"/>
      </w:divBdr>
    </w:div>
    <w:div w:id="406656377">
      <w:bodyDiv w:val="1"/>
      <w:marLeft w:val="0"/>
      <w:marRight w:val="0"/>
      <w:marTop w:val="0"/>
      <w:marBottom w:val="0"/>
      <w:divBdr>
        <w:top w:val="none" w:sz="0" w:space="0" w:color="auto"/>
        <w:left w:val="none" w:sz="0" w:space="0" w:color="auto"/>
        <w:bottom w:val="none" w:sz="0" w:space="0" w:color="auto"/>
        <w:right w:val="none" w:sz="0" w:space="0" w:color="auto"/>
      </w:divBdr>
    </w:div>
    <w:div w:id="407118627">
      <w:bodyDiv w:val="1"/>
      <w:marLeft w:val="0"/>
      <w:marRight w:val="0"/>
      <w:marTop w:val="0"/>
      <w:marBottom w:val="0"/>
      <w:divBdr>
        <w:top w:val="none" w:sz="0" w:space="0" w:color="auto"/>
        <w:left w:val="none" w:sz="0" w:space="0" w:color="auto"/>
        <w:bottom w:val="none" w:sz="0" w:space="0" w:color="auto"/>
        <w:right w:val="none" w:sz="0" w:space="0" w:color="auto"/>
      </w:divBdr>
    </w:div>
    <w:div w:id="409040030">
      <w:bodyDiv w:val="1"/>
      <w:marLeft w:val="0"/>
      <w:marRight w:val="0"/>
      <w:marTop w:val="0"/>
      <w:marBottom w:val="0"/>
      <w:divBdr>
        <w:top w:val="none" w:sz="0" w:space="0" w:color="auto"/>
        <w:left w:val="none" w:sz="0" w:space="0" w:color="auto"/>
        <w:bottom w:val="none" w:sz="0" w:space="0" w:color="auto"/>
        <w:right w:val="none" w:sz="0" w:space="0" w:color="auto"/>
      </w:divBdr>
    </w:div>
    <w:div w:id="409153744">
      <w:bodyDiv w:val="1"/>
      <w:marLeft w:val="0"/>
      <w:marRight w:val="0"/>
      <w:marTop w:val="0"/>
      <w:marBottom w:val="0"/>
      <w:divBdr>
        <w:top w:val="none" w:sz="0" w:space="0" w:color="auto"/>
        <w:left w:val="none" w:sz="0" w:space="0" w:color="auto"/>
        <w:bottom w:val="none" w:sz="0" w:space="0" w:color="auto"/>
        <w:right w:val="none" w:sz="0" w:space="0" w:color="auto"/>
      </w:divBdr>
    </w:div>
    <w:div w:id="412894645">
      <w:bodyDiv w:val="1"/>
      <w:marLeft w:val="0"/>
      <w:marRight w:val="0"/>
      <w:marTop w:val="0"/>
      <w:marBottom w:val="0"/>
      <w:divBdr>
        <w:top w:val="none" w:sz="0" w:space="0" w:color="auto"/>
        <w:left w:val="none" w:sz="0" w:space="0" w:color="auto"/>
        <w:bottom w:val="none" w:sz="0" w:space="0" w:color="auto"/>
        <w:right w:val="none" w:sz="0" w:space="0" w:color="auto"/>
      </w:divBdr>
    </w:div>
    <w:div w:id="423845469">
      <w:bodyDiv w:val="1"/>
      <w:marLeft w:val="0"/>
      <w:marRight w:val="0"/>
      <w:marTop w:val="0"/>
      <w:marBottom w:val="0"/>
      <w:divBdr>
        <w:top w:val="none" w:sz="0" w:space="0" w:color="auto"/>
        <w:left w:val="none" w:sz="0" w:space="0" w:color="auto"/>
        <w:bottom w:val="none" w:sz="0" w:space="0" w:color="auto"/>
        <w:right w:val="none" w:sz="0" w:space="0" w:color="auto"/>
      </w:divBdr>
    </w:div>
    <w:div w:id="433286900">
      <w:bodyDiv w:val="1"/>
      <w:marLeft w:val="0"/>
      <w:marRight w:val="0"/>
      <w:marTop w:val="0"/>
      <w:marBottom w:val="0"/>
      <w:divBdr>
        <w:top w:val="none" w:sz="0" w:space="0" w:color="auto"/>
        <w:left w:val="none" w:sz="0" w:space="0" w:color="auto"/>
        <w:bottom w:val="none" w:sz="0" w:space="0" w:color="auto"/>
        <w:right w:val="none" w:sz="0" w:space="0" w:color="auto"/>
      </w:divBdr>
    </w:div>
    <w:div w:id="452096521">
      <w:bodyDiv w:val="1"/>
      <w:marLeft w:val="0"/>
      <w:marRight w:val="0"/>
      <w:marTop w:val="0"/>
      <w:marBottom w:val="0"/>
      <w:divBdr>
        <w:top w:val="none" w:sz="0" w:space="0" w:color="auto"/>
        <w:left w:val="none" w:sz="0" w:space="0" w:color="auto"/>
        <w:bottom w:val="none" w:sz="0" w:space="0" w:color="auto"/>
        <w:right w:val="none" w:sz="0" w:space="0" w:color="auto"/>
      </w:divBdr>
    </w:div>
    <w:div w:id="458183028">
      <w:bodyDiv w:val="1"/>
      <w:marLeft w:val="0"/>
      <w:marRight w:val="0"/>
      <w:marTop w:val="0"/>
      <w:marBottom w:val="0"/>
      <w:divBdr>
        <w:top w:val="none" w:sz="0" w:space="0" w:color="auto"/>
        <w:left w:val="none" w:sz="0" w:space="0" w:color="auto"/>
        <w:bottom w:val="none" w:sz="0" w:space="0" w:color="auto"/>
        <w:right w:val="none" w:sz="0" w:space="0" w:color="auto"/>
      </w:divBdr>
    </w:div>
    <w:div w:id="462620083">
      <w:bodyDiv w:val="1"/>
      <w:marLeft w:val="0"/>
      <w:marRight w:val="0"/>
      <w:marTop w:val="0"/>
      <w:marBottom w:val="0"/>
      <w:divBdr>
        <w:top w:val="none" w:sz="0" w:space="0" w:color="auto"/>
        <w:left w:val="none" w:sz="0" w:space="0" w:color="auto"/>
        <w:bottom w:val="none" w:sz="0" w:space="0" w:color="auto"/>
        <w:right w:val="none" w:sz="0" w:space="0" w:color="auto"/>
      </w:divBdr>
    </w:div>
    <w:div w:id="464399195">
      <w:bodyDiv w:val="1"/>
      <w:marLeft w:val="0"/>
      <w:marRight w:val="0"/>
      <w:marTop w:val="0"/>
      <w:marBottom w:val="0"/>
      <w:divBdr>
        <w:top w:val="none" w:sz="0" w:space="0" w:color="auto"/>
        <w:left w:val="none" w:sz="0" w:space="0" w:color="auto"/>
        <w:bottom w:val="none" w:sz="0" w:space="0" w:color="auto"/>
        <w:right w:val="none" w:sz="0" w:space="0" w:color="auto"/>
      </w:divBdr>
    </w:div>
    <w:div w:id="470757315">
      <w:bodyDiv w:val="1"/>
      <w:marLeft w:val="0"/>
      <w:marRight w:val="0"/>
      <w:marTop w:val="0"/>
      <w:marBottom w:val="0"/>
      <w:divBdr>
        <w:top w:val="none" w:sz="0" w:space="0" w:color="auto"/>
        <w:left w:val="none" w:sz="0" w:space="0" w:color="auto"/>
        <w:bottom w:val="none" w:sz="0" w:space="0" w:color="auto"/>
        <w:right w:val="none" w:sz="0" w:space="0" w:color="auto"/>
      </w:divBdr>
    </w:div>
    <w:div w:id="474375874">
      <w:bodyDiv w:val="1"/>
      <w:marLeft w:val="0"/>
      <w:marRight w:val="0"/>
      <w:marTop w:val="0"/>
      <w:marBottom w:val="0"/>
      <w:divBdr>
        <w:top w:val="none" w:sz="0" w:space="0" w:color="auto"/>
        <w:left w:val="none" w:sz="0" w:space="0" w:color="auto"/>
        <w:bottom w:val="none" w:sz="0" w:space="0" w:color="auto"/>
        <w:right w:val="none" w:sz="0" w:space="0" w:color="auto"/>
      </w:divBdr>
    </w:div>
    <w:div w:id="475535425">
      <w:bodyDiv w:val="1"/>
      <w:marLeft w:val="0"/>
      <w:marRight w:val="0"/>
      <w:marTop w:val="0"/>
      <w:marBottom w:val="0"/>
      <w:divBdr>
        <w:top w:val="none" w:sz="0" w:space="0" w:color="auto"/>
        <w:left w:val="none" w:sz="0" w:space="0" w:color="auto"/>
        <w:bottom w:val="none" w:sz="0" w:space="0" w:color="auto"/>
        <w:right w:val="none" w:sz="0" w:space="0" w:color="auto"/>
      </w:divBdr>
    </w:div>
    <w:div w:id="476607223">
      <w:bodyDiv w:val="1"/>
      <w:marLeft w:val="0"/>
      <w:marRight w:val="0"/>
      <w:marTop w:val="0"/>
      <w:marBottom w:val="0"/>
      <w:divBdr>
        <w:top w:val="none" w:sz="0" w:space="0" w:color="auto"/>
        <w:left w:val="none" w:sz="0" w:space="0" w:color="auto"/>
        <w:bottom w:val="none" w:sz="0" w:space="0" w:color="auto"/>
        <w:right w:val="none" w:sz="0" w:space="0" w:color="auto"/>
      </w:divBdr>
    </w:div>
    <w:div w:id="489056007">
      <w:bodyDiv w:val="1"/>
      <w:marLeft w:val="0"/>
      <w:marRight w:val="0"/>
      <w:marTop w:val="0"/>
      <w:marBottom w:val="0"/>
      <w:divBdr>
        <w:top w:val="none" w:sz="0" w:space="0" w:color="auto"/>
        <w:left w:val="none" w:sz="0" w:space="0" w:color="auto"/>
        <w:bottom w:val="none" w:sz="0" w:space="0" w:color="auto"/>
        <w:right w:val="none" w:sz="0" w:space="0" w:color="auto"/>
      </w:divBdr>
      <w:divsChild>
        <w:div w:id="707950134">
          <w:marLeft w:val="0"/>
          <w:marRight w:val="0"/>
          <w:marTop w:val="0"/>
          <w:marBottom w:val="0"/>
          <w:divBdr>
            <w:top w:val="none" w:sz="0" w:space="0" w:color="auto"/>
            <w:left w:val="none" w:sz="0" w:space="0" w:color="auto"/>
            <w:bottom w:val="none" w:sz="0" w:space="0" w:color="auto"/>
            <w:right w:val="none" w:sz="0" w:space="0" w:color="auto"/>
          </w:divBdr>
        </w:div>
      </w:divsChild>
    </w:div>
    <w:div w:id="492599653">
      <w:bodyDiv w:val="1"/>
      <w:marLeft w:val="0"/>
      <w:marRight w:val="0"/>
      <w:marTop w:val="0"/>
      <w:marBottom w:val="0"/>
      <w:divBdr>
        <w:top w:val="none" w:sz="0" w:space="0" w:color="auto"/>
        <w:left w:val="none" w:sz="0" w:space="0" w:color="auto"/>
        <w:bottom w:val="none" w:sz="0" w:space="0" w:color="auto"/>
        <w:right w:val="none" w:sz="0" w:space="0" w:color="auto"/>
      </w:divBdr>
    </w:div>
    <w:div w:id="498470975">
      <w:bodyDiv w:val="1"/>
      <w:marLeft w:val="0"/>
      <w:marRight w:val="0"/>
      <w:marTop w:val="0"/>
      <w:marBottom w:val="0"/>
      <w:divBdr>
        <w:top w:val="none" w:sz="0" w:space="0" w:color="auto"/>
        <w:left w:val="none" w:sz="0" w:space="0" w:color="auto"/>
        <w:bottom w:val="none" w:sz="0" w:space="0" w:color="auto"/>
        <w:right w:val="none" w:sz="0" w:space="0" w:color="auto"/>
      </w:divBdr>
    </w:div>
    <w:div w:id="510535362">
      <w:bodyDiv w:val="1"/>
      <w:marLeft w:val="0"/>
      <w:marRight w:val="0"/>
      <w:marTop w:val="0"/>
      <w:marBottom w:val="0"/>
      <w:divBdr>
        <w:top w:val="none" w:sz="0" w:space="0" w:color="auto"/>
        <w:left w:val="none" w:sz="0" w:space="0" w:color="auto"/>
        <w:bottom w:val="none" w:sz="0" w:space="0" w:color="auto"/>
        <w:right w:val="none" w:sz="0" w:space="0" w:color="auto"/>
      </w:divBdr>
    </w:div>
    <w:div w:id="510801915">
      <w:bodyDiv w:val="1"/>
      <w:marLeft w:val="0"/>
      <w:marRight w:val="0"/>
      <w:marTop w:val="0"/>
      <w:marBottom w:val="0"/>
      <w:divBdr>
        <w:top w:val="none" w:sz="0" w:space="0" w:color="auto"/>
        <w:left w:val="none" w:sz="0" w:space="0" w:color="auto"/>
        <w:bottom w:val="none" w:sz="0" w:space="0" w:color="auto"/>
        <w:right w:val="none" w:sz="0" w:space="0" w:color="auto"/>
      </w:divBdr>
    </w:div>
    <w:div w:id="511842715">
      <w:bodyDiv w:val="1"/>
      <w:marLeft w:val="0"/>
      <w:marRight w:val="0"/>
      <w:marTop w:val="0"/>
      <w:marBottom w:val="0"/>
      <w:divBdr>
        <w:top w:val="none" w:sz="0" w:space="0" w:color="auto"/>
        <w:left w:val="none" w:sz="0" w:space="0" w:color="auto"/>
        <w:bottom w:val="none" w:sz="0" w:space="0" w:color="auto"/>
        <w:right w:val="none" w:sz="0" w:space="0" w:color="auto"/>
      </w:divBdr>
    </w:div>
    <w:div w:id="512498481">
      <w:bodyDiv w:val="1"/>
      <w:marLeft w:val="0"/>
      <w:marRight w:val="0"/>
      <w:marTop w:val="0"/>
      <w:marBottom w:val="0"/>
      <w:divBdr>
        <w:top w:val="none" w:sz="0" w:space="0" w:color="auto"/>
        <w:left w:val="none" w:sz="0" w:space="0" w:color="auto"/>
        <w:bottom w:val="none" w:sz="0" w:space="0" w:color="auto"/>
        <w:right w:val="none" w:sz="0" w:space="0" w:color="auto"/>
      </w:divBdr>
    </w:div>
    <w:div w:id="517230612">
      <w:bodyDiv w:val="1"/>
      <w:marLeft w:val="0"/>
      <w:marRight w:val="0"/>
      <w:marTop w:val="0"/>
      <w:marBottom w:val="0"/>
      <w:divBdr>
        <w:top w:val="none" w:sz="0" w:space="0" w:color="auto"/>
        <w:left w:val="none" w:sz="0" w:space="0" w:color="auto"/>
        <w:bottom w:val="none" w:sz="0" w:space="0" w:color="auto"/>
        <w:right w:val="none" w:sz="0" w:space="0" w:color="auto"/>
      </w:divBdr>
    </w:div>
    <w:div w:id="517618425">
      <w:bodyDiv w:val="1"/>
      <w:marLeft w:val="0"/>
      <w:marRight w:val="0"/>
      <w:marTop w:val="0"/>
      <w:marBottom w:val="0"/>
      <w:divBdr>
        <w:top w:val="none" w:sz="0" w:space="0" w:color="auto"/>
        <w:left w:val="none" w:sz="0" w:space="0" w:color="auto"/>
        <w:bottom w:val="none" w:sz="0" w:space="0" w:color="auto"/>
        <w:right w:val="none" w:sz="0" w:space="0" w:color="auto"/>
      </w:divBdr>
    </w:div>
    <w:div w:id="518201138">
      <w:bodyDiv w:val="1"/>
      <w:marLeft w:val="0"/>
      <w:marRight w:val="0"/>
      <w:marTop w:val="0"/>
      <w:marBottom w:val="0"/>
      <w:divBdr>
        <w:top w:val="none" w:sz="0" w:space="0" w:color="auto"/>
        <w:left w:val="none" w:sz="0" w:space="0" w:color="auto"/>
        <w:bottom w:val="none" w:sz="0" w:space="0" w:color="auto"/>
        <w:right w:val="none" w:sz="0" w:space="0" w:color="auto"/>
      </w:divBdr>
    </w:div>
    <w:div w:id="519322990">
      <w:bodyDiv w:val="1"/>
      <w:marLeft w:val="0"/>
      <w:marRight w:val="0"/>
      <w:marTop w:val="0"/>
      <w:marBottom w:val="0"/>
      <w:divBdr>
        <w:top w:val="none" w:sz="0" w:space="0" w:color="auto"/>
        <w:left w:val="none" w:sz="0" w:space="0" w:color="auto"/>
        <w:bottom w:val="none" w:sz="0" w:space="0" w:color="auto"/>
        <w:right w:val="none" w:sz="0" w:space="0" w:color="auto"/>
      </w:divBdr>
    </w:div>
    <w:div w:id="524902946">
      <w:bodyDiv w:val="1"/>
      <w:marLeft w:val="0"/>
      <w:marRight w:val="0"/>
      <w:marTop w:val="0"/>
      <w:marBottom w:val="0"/>
      <w:divBdr>
        <w:top w:val="none" w:sz="0" w:space="0" w:color="auto"/>
        <w:left w:val="none" w:sz="0" w:space="0" w:color="auto"/>
        <w:bottom w:val="none" w:sz="0" w:space="0" w:color="auto"/>
        <w:right w:val="none" w:sz="0" w:space="0" w:color="auto"/>
      </w:divBdr>
    </w:div>
    <w:div w:id="537621194">
      <w:bodyDiv w:val="1"/>
      <w:marLeft w:val="0"/>
      <w:marRight w:val="0"/>
      <w:marTop w:val="0"/>
      <w:marBottom w:val="0"/>
      <w:divBdr>
        <w:top w:val="none" w:sz="0" w:space="0" w:color="auto"/>
        <w:left w:val="none" w:sz="0" w:space="0" w:color="auto"/>
        <w:bottom w:val="none" w:sz="0" w:space="0" w:color="auto"/>
        <w:right w:val="none" w:sz="0" w:space="0" w:color="auto"/>
      </w:divBdr>
    </w:div>
    <w:div w:id="538056588">
      <w:bodyDiv w:val="1"/>
      <w:marLeft w:val="0"/>
      <w:marRight w:val="0"/>
      <w:marTop w:val="0"/>
      <w:marBottom w:val="0"/>
      <w:divBdr>
        <w:top w:val="none" w:sz="0" w:space="0" w:color="auto"/>
        <w:left w:val="none" w:sz="0" w:space="0" w:color="auto"/>
        <w:bottom w:val="none" w:sz="0" w:space="0" w:color="auto"/>
        <w:right w:val="none" w:sz="0" w:space="0" w:color="auto"/>
      </w:divBdr>
    </w:div>
    <w:div w:id="538782859">
      <w:bodyDiv w:val="1"/>
      <w:marLeft w:val="0"/>
      <w:marRight w:val="0"/>
      <w:marTop w:val="0"/>
      <w:marBottom w:val="0"/>
      <w:divBdr>
        <w:top w:val="none" w:sz="0" w:space="0" w:color="auto"/>
        <w:left w:val="none" w:sz="0" w:space="0" w:color="auto"/>
        <w:bottom w:val="none" w:sz="0" w:space="0" w:color="auto"/>
        <w:right w:val="none" w:sz="0" w:space="0" w:color="auto"/>
      </w:divBdr>
    </w:div>
    <w:div w:id="545146808">
      <w:bodyDiv w:val="1"/>
      <w:marLeft w:val="0"/>
      <w:marRight w:val="0"/>
      <w:marTop w:val="0"/>
      <w:marBottom w:val="0"/>
      <w:divBdr>
        <w:top w:val="none" w:sz="0" w:space="0" w:color="auto"/>
        <w:left w:val="none" w:sz="0" w:space="0" w:color="auto"/>
        <w:bottom w:val="none" w:sz="0" w:space="0" w:color="auto"/>
        <w:right w:val="none" w:sz="0" w:space="0" w:color="auto"/>
      </w:divBdr>
    </w:div>
    <w:div w:id="550114766">
      <w:bodyDiv w:val="1"/>
      <w:marLeft w:val="0"/>
      <w:marRight w:val="0"/>
      <w:marTop w:val="0"/>
      <w:marBottom w:val="0"/>
      <w:divBdr>
        <w:top w:val="none" w:sz="0" w:space="0" w:color="auto"/>
        <w:left w:val="none" w:sz="0" w:space="0" w:color="auto"/>
        <w:bottom w:val="none" w:sz="0" w:space="0" w:color="auto"/>
        <w:right w:val="none" w:sz="0" w:space="0" w:color="auto"/>
      </w:divBdr>
    </w:div>
    <w:div w:id="550271808">
      <w:bodyDiv w:val="1"/>
      <w:marLeft w:val="0"/>
      <w:marRight w:val="0"/>
      <w:marTop w:val="0"/>
      <w:marBottom w:val="0"/>
      <w:divBdr>
        <w:top w:val="none" w:sz="0" w:space="0" w:color="auto"/>
        <w:left w:val="none" w:sz="0" w:space="0" w:color="auto"/>
        <w:bottom w:val="none" w:sz="0" w:space="0" w:color="auto"/>
        <w:right w:val="none" w:sz="0" w:space="0" w:color="auto"/>
      </w:divBdr>
    </w:div>
    <w:div w:id="557323900">
      <w:bodyDiv w:val="1"/>
      <w:marLeft w:val="0"/>
      <w:marRight w:val="0"/>
      <w:marTop w:val="0"/>
      <w:marBottom w:val="0"/>
      <w:divBdr>
        <w:top w:val="none" w:sz="0" w:space="0" w:color="auto"/>
        <w:left w:val="none" w:sz="0" w:space="0" w:color="auto"/>
        <w:bottom w:val="none" w:sz="0" w:space="0" w:color="auto"/>
        <w:right w:val="none" w:sz="0" w:space="0" w:color="auto"/>
      </w:divBdr>
    </w:div>
    <w:div w:id="578639360">
      <w:bodyDiv w:val="1"/>
      <w:marLeft w:val="0"/>
      <w:marRight w:val="0"/>
      <w:marTop w:val="0"/>
      <w:marBottom w:val="0"/>
      <w:divBdr>
        <w:top w:val="none" w:sz="0" w:space="0" w:color="auto"/>
        <w:left w:val="none" w:sz="0" w:space="0" w:color="auto"/>
        <w:bottom w:val="none" w:sz="0" w:space="0" w:color="auto"/>
        <w:right w:val="none" w:sz="0" w:space="0" w:color="auto"/>
      </w:divBdr>
    </w:div>
    <w:div w:id="581910492">
      <w:bodyDiv w:val="1"/>
      <w:marLeft w:val="0"/>
      <w:marRight w:val="0"/>
      <w:marTop w:val="0"/>
      <w:marBottom w:val="0"/>
      <w:divBdr>
        <w:top w:val="none" w:sz="0" w:space="0" w:color="auto"/>
        <w:left w:val="none" w:sz="0" w:space="0" w:color="auto"/>
        <w:bottom w:val="none" w:sz="0" w:space="0" w:color="auto"/>
        <w:right w:val="none" w:sz="0" w:space="0" w:color="auto"/>
      </w:divBdr>
    </w:div>
    <w:div w:id="590508210">
      <w:bodyDiv w:val="1"/>
      <w:marLeft w:val="0"/>
      <w:marRight w:val="0"/>
      <w:marTop w:val="0"/>
      <w:marBottom w:val="0"/>
      <w:divBdr>
        <w:top w:val="none" w:sz="0" w:space="0" w:color="auto"/>
        <w:left w:val="none" w:sz="0" w:space="0" w:color="auto"/>
        <w:bottom w:val="none" w:sz="0" w:space="0" w:color="auto"/>
        <w:right w:val="none" w:sz="0" w:space="0" w:color="auto"/>
      </w:divBdr>
    </w:div>
    <w:div w:id="594706095">
      <w:bodyDiv w:val="1"/>
      <w:marLeft w:val="0"/>
      <w:marRight w:val="0"/>
      <w:marTop w:val="0"/>
      <w:marBottom w:val="0"/>
      <w:divBdr>
        <w:top w:val="none" w:sz="0" w:space="0" w:color="auto"/>
        <w:left w:val="none" w:sz="0" w:space="0" w:color="auto"/>
        <w:bottom w:val="none" w:sz="0" w:space="0" w:color="auto"/>
        <w:right w:val="none" w:sz="0" w:space="0" w:color="auto"/>
      </w:divBdr>
    </w:div>
    <w:div w:id="601569943">
      <w:bodyDiv w:val="1"/>
      <w:marLeft w:val="0"/>
      <w:marRight w:val="0"/>
      <w:marTop w:val="0"/>
      <w:marBottom w:val="0"/>
      <w:divBdr>
        <w:top w:val="none" w:sz="0" w:space="0" w:color="auto"/>
        <w:left w:val="none" w:sz="0" w:space="0" w:color="auto"/>
        <w:bottom w:val="none" w:sz="0" w:space="0" w:color="auto"/>
        <w:right w:val="none" w:sz="0" w:space="0" w:color="auto"/>
      </w:divBdr>
    </w:div>
    <w:div w:id="602303997">
      <w:bodyDiv w:val="1"/>
      <w:marLeft w:val="0"/>
      <w:marRight w:val="0"/>
      <w:marTop w:val="0"/>
      <w:marBottom w:val="0"/>
      <w:divBdr>
        <w:top w:val="none" w:sz="0" w:space="0" w:color="auto"/>
        <w:left w:val="none" w:sz="0" w:space="0" w:color="auto"/>
        <w:bottom w:val="none" w:sz="0" w:space="0" w:color="auto"/>
        <w:right w:val="none" w:sz="0" w:space="0" w:color="auto"/>
      </w:divBdr>
    </w:div>
    <w:div w:id="619645909">
      <w:bodyDiv w:val="1"/>
      <w:marLeft w:val="0"/>
      <w:marRight w:val="0"/>
      <w:marTop w:val="0"/>
      <w:marBottom w:val="0"/>
      <w:divBdr>
        <w:top w:val="none" w:sz="0" w:space="0" w:color="auto"/>
        <w:left w:val="none" w:sz="0" w:space="0" w:color="auto"/>
        <w:bottom w:val="none" w:sz="0" w:space="0" w:color="auto"/>
        <w:right w:val="none" w:sz="0" w:space="0" w:color="auto"/>
      </w:divBdr>
    </w:div>
    <w:div w:id="620233238">
      <w:bodyDiv w:val="1"/>
      <w:marLeft w:val="0"/>
      <w:marRight w:val="0"/>
      <w:marTop w:val="0"/>
      <w:marBottom w:val="0"/>
      <w:divBdr>
        <w:top w:val="none" w:sz="0" w:space="0" w:color="auto"/>
        <w:left w:val="none" w:sz="0" w:space="0" w:color="auto"/>
        <w:bottom w:val="none" w:sz="0" w:space="0" w:color="auto"/>
        <w:right w:val="none" w:sz="0" w:space="0" w:color="auto"/>
      </w:divBdr>
    </w:div>
    <w:div w:id="620721258">
      <w:bodyDiv w:val="1"/>
      <w:marLeft w:val="0"/>
      <w:marRight w:val="0"/>
      <w:marTop w:val="0"/>
      <w:marBottom w:val="0"/>
      <w:divBdr>
        <w:top w:val="none" w:sz="0" w:space="0" w:color="auto"/>
        <w:left w:val="none" w:sz="0" w:space="0" w:color="auto"/>
        <w:bottom w:val="none" w:sz="0" w:space="0" w:color="auto"/>
        <w:right w:val="none" w:sz="0" w:space="0" w:color="auto"/>
      </w:divBdr>
    </w:div>
    <w:div w:id="621229427">
      <w:bodyDiv w:val="1"/>
      <w:marLeft w:val="0"/>
      <w:marRight w:val="0"/>
      <w:marTop w:val="0"/>
      <w:marBottom w:val="0"/>
      <w:divBdr>
        <w:top w:val="none" w:sz="0" w:space="0" w:color="auto"/>
        <w:left w:val="none" w:sz="0" w:space="0" w:color="auto"/>
        <w:bottom w:val="none" w:sz="0" w:space="0" w:color="auto"/>
        <w:right w:val="none" w:sz="0" w:space="0" w:color="auto"/>
      </w:divBdr>
    </w:div>
    <w:div w:id="622073495">
      <w:bodyDiv w:val="1"/>
      <w:marLeft w:val="0"/>
      <w:marRight w:val="0"/>
      <w:marTop w:val="0"/>
      <w:marBottom w:val="0"/>
      <w:divBdr>
        <w:top w:val="none" w:sz="0" w:space="0" w:color="auto"/>
        <w:left w:val="none" w:sz="0" w:space="0" w:color="auto"/>
        <w:bottom w:val="none" w:sz="0" w:space="0" w:color="auto"/>
        <w:right w:val="none" w:sz="0" w:space="0" w:color="auto"/>
      </w:divBdr>
    </w:div>
    <w:div w:id="623972715">
      <w:bodyDiv w:val="1"/>
      <w:marLeft w:val="0"/>
      <w:marRight w:val="0"/>
      <w:marTop w:val="0"/>
      <w:marBottom w:val="0"/>
      <w:divBdr>
        <w:top w:val="none" w:sz="0" w:space="0" w:color="auto"/>
        <w:left w:val="none" w:sz="0" w:space="0" w:color="auto"/>
        <w:bottom w:val="none" w:sz="0" w:space="0" w:color="auto"/>
        <w:right w:val="none" w:sz="0" w:space="0" w:color="auto"/>
      </w:divBdr>
    </w:div>
    <w:div w:id="638535379">
      <w:bodyDiv w:val="1"/>
      <w:marLeft w:val="0"/>
      <w:marRight w:val="0"/>
      <w:marTop w:val="0"/>
      <w:marBottom w:val="0"/>
      <w:divBdr>
        <w:top w:val="none" w:sz="0" w:space="0" w:color="auto"/>
        <w:left w:val="none" w:sz="0" w:space="0" w:color="auto"/>
        <w:bottom w:val="none" w:sz="0" w:space="0" w:color="auto"/>
        <w:right w:val="none" w:sz="0" w:space="0" w:color="auto"/>
      </w:divBdr>
    </w:div>
    <w:div w:id="648485315">
      <w:bodyDiv w:val="1"/>
      <w:marLeft w:val="0"/>
      <w:marRight w:val="0"/>
      <w:marTop w:val="0"/>
      <w:marBottom w:val="0"/>
      <w:divBdr>
        <w:top w:val="none" w:sz="0" w:space="0" w:color="auto"/>
        <w:left w:val="none" w:sz="0" w:space="0" w:color="auto"/>
        <w:bottom w:val="none" w:sz="0" w:space="0" w:color="auto"/>
        <w:right w:val="none" w:sz="0" w:space="0" w:color="auto"/>
      </w:divBdr>
    </w:div>
    <w:div w:id="649209532">
      <w:bodyDiv w:val="1"/>
      <w:marLeft w:val="0"/>
      <w:marRight w:val="0"/>
      <w:marTop w:val="0"/>
      <w:marBottom w:val="0"/>
      <w:divBdr>
        <w:top w:val="none" w:sz="0" w:space="0" w:color="auto"/>
        <w:left w:val="none" w:sz="0" w:space="0" w:color="auto"/>
        <w:bottom w:val="none" w:sz="0" w:space="0" w:color="auto"/>
        <w:right w:val="none" w:sz="0" w:space="0" w:color="auto"/>
      </w:divBdr>
    </w:div>
    <w:div w:id="651638830">
      <w:bodyDiv w:val="1"/>
      <w:marLeft w:val="0"/>
      <w:marRight w:val="0"/>
      <w:marTop w:val="0"/>
      <w:marBottom w:val="0"/>
      <w:divBdr>
        <w:top w:val="none" w:sz="0" w:space="0" w:color="auto"/>
        <w:left w:val="none" w:sz="0" w:space="0" w:color="auto"/>
        <w:bottom w:val="none" w:sz="0" w:space="0" w:color="auto"/>
        <w:right w:val="none" w:sz="0" w:space="0" w:color="auto"/>
      </w:divBdr>
    </w:div>
    <w:div w:id="656232093">
      <w:bodyDiv w:val="1"/>
      <w:marLeft w:val="0"/>
      <w:marRight w:val="0"/>
      <w:marTop w:val="0"/>
      <w:marBottom w:val="0"/>
      <w:divBdr>
        <w:top w:val="none" w:sz="0" w:space="0" w:color="auto"/>
        <w:left w:val="none" w:sz="0" w:space="0" w:color="auto"/>
        <w:bottom w:val="none" w:sz="0" w:space="0" w:color="auto"/>
        <w:right w:val="none" w:sz="0" w:space="0" w:color="auto"/>
      </w:divBdr>
    </w:div>
    <w:div w:id="670908707">
      <w:bodyDiv w:val="1"/>
      <w:marLeft w:val="0"/>
      <w:marRight w:val="0"/>
      <w:marTop w:val="0"/>
      <w:marBottom w:val="0"/>
      <w:divBdr>
        <w:top w:val="none" w:sz="0" w:space="0" w:color="auto"/>
        <w:left w:val="none" w:sz="0" w:space="0" w:color="auto"/>
        <w:bottom w:val="none" w:sz="0" w:space="0" w:color="auto"/>
        <w:right w:val="none" w:sz="0" w:space="0" w:color="auto"/>
      </w:divBdr>
    </w:div>
    <w:div w:id="675228175">
      <w:bodyDiv w:val="1"/>
      <w:marLeft w:val="0"/>
      <w:marRight w:val="0"/>
      <w:marTop w:val="0"/>
      <w:marBottom w:val="0"/>
      <w:divBdr>
        <w:top w:val="none" w:sz="0" w:space="0" w:color="auto"/>
        <w:left w:val="none" w:sz="0" w:space="0" w:color="auto"/>
        <w:bottom w:val="none" w:sz="0" w:space="0" w:color="auto"/>
        <w:right w:val="none" w:sz="0" w:space="0" w:color="auto"/>
      </w:divBdr>
    </w:div>
    <w:div w:id="681473610">
      <w:bodyDiv w:val="1"/>
      <w:marLeft w:val="0"/>
      <w:marRight w:val="0"/>
      <w:marTop w:val="0"/>
      <w:marBottom w:val="0"/>
      <w:divBdr>
        <w:top w:val="none" w:sz="0" w:space="0" w:color="auto"/>
        <w:left w:val="none" w:sz="0" w:space="0" w:color="auto"/>
        <w:bottom w:val="none" w:sz="0" w:space="0" w:color="auto"/>
        <w:right w:val="none" w:sz="0" w:space="0" w:color="auto"/>
      </w:divBdr>
    </w:div>
    <w:div w:id="683243533">
      <w:bodyDiv w:val="1"/>
      <w:marLeft w:val="0"/>
      <w:marRight w:val="0"/>
      <w:marTop w:val="0"/>
      <w:marBottom w:val="0"/>
      <w:divBdr>
        <w:top w:val="none" w:sz="0" w:space="0" w:color="auto"/>
        <w:left w:val="none" w:sz="0" w:space="0" w:color="auto"/>
        <w:bottom w:val="none" w:sz="0" w:space="0" w:color="auto"/>
        <w:right w:val="none" w:sz="0" w:space="0" w:color="auto"/>
      </w:divBdr>
    </w:div>
    <w:div w:id="685130333">
      <w:bodyDiv w:val="1"/>
      <w:marLeft w:val="0"/>
      <w:marRight w:val="0"/>
      <w:marTop w:val="0"/>
      <w:marBottom w:val="0"/>
      <w:divBdr>
        <w:top w:val="none" w:sz="0" w:space="0" w:color="auto"/>
        <w:left w:val="none" w:sz="0" w:space="0" w:color="auto"/>
        <w:bottom w:val="none" w:sz="0" w:space="0" w:color="auto"/>
        <w:right w:val="none" w:sz="0" w:space="0" w:color="auto"/>
      </w:divBdr>
    </w:div>
    <w:div w:id="689643007">
      <w:bodyDiv w:val="1"/>
      <w:marLeft w:val="0"/>
      <w:marRight w:val="0"/>
      <w:marTop w:val="0"/>
      <w:marBottom w:val="0"/>
      <w:divBdr>
        <w:top w:val="none" w:sz="0" w:space="0" w:color="auto"/>
        <w:left w:val="none" w:sz="0" w:space="0" w:color="auto"/>
        <w:bottom w:val="none" w:sz="0" w:space="0" w:color="auto"/>
        <w:right w:val="none" w:sz="0" w:space="0" w:color="auto"/>
      </w:divBdr>
    </w:div>
    <w:div w:id="690495225">
      <w:bodyDiv w:val="1"/>
      <w:marLeft w:val="0"/>
      <w:marRight w:val="0"/>
      <w:marTop w:val="0"/>
      <w:marBottom w:val="0"/>
      <w:divBdr>
        <w:top w:val="none" w:sz="0" w:space="0" w:color="auto"/>
        <w:left w:val="none" w:sz="0" w:space="0" w:color="auto"/>
        <w:bottom w:val="none" w:sz="0" w:space="0" w:color="auto"/>
        <w:right w:val="none" w:sz="0" w:space="0" w:color="auto"/>
      </w:divBdr>
    </w:div>
    <w:div w:id="690958439">
      <w:bodyDiv w:val="1"/>
      <w:marLeft w:val="0"/>
      <w:marRight w:val="0"/>
      <w:marTop w:val="0"/>
      <w:marBottom w:val="0"/>
      <w:divBdr>
        <w:top w:val="none" w:sz="0" w:space="0" w:color="auto"/>
        <w:left w:val="none" w:sz="0" w:space="0" w:color="auto"/>
        <w:bottom w:val="none" w:sz="0" w:space="0" w:color="auto"/>
        <w:right w:val="none" w:sz="0" w:space="0" w:color="auto"/>
      </w:divBdr>
    </w:div>
    <w:div w:id="710886470">
      <w:bodyDiv w:val="1"/>
      <w:marLeft w:val="0"/>
      <w:marRight w:val="0"/>
      <w:marTop w:val="0"/>
      <w:marBottom w:val="0"/>
      <w:divBdr>
        <w:top w:val="none" w:sz="0" w:space="0" w:color="auto"/>
        <w:left w:val="none" w:sz="0" w:space="0" w:color="auto"/>
        <w:bottom w:val="none" w:sz="0" w:space="0" w:color="auto"/>
        <w:right w:val="none" w:sz="0" w:space="0" w:color="auto"/>
      </w:divBdr>
    </w:div>
    <w:div w:id="713116091">
      <w:bodyDiv w:val="1"/>
      <w:marLeft w:val="0"/>
      <w:marRight w:val="0"/>
      <w:marTop w:val="0"/>
      <w:marBottom w:val="0"/>
      <w:divBdr>
        <w:top w:val="none" w:sz="0" w:space="0" w:color="auto"/>
        <w:left w:val="none" w:sz="0" w:space="0" w:color="auto"/>
        <w:bottom w:val="none" w:sz="0" w:space="0" w:color="auto"/>
        <w:right w:val="none" w:sz="0" w:space="0" w:color="auto"/>
      </w:divBdr>
    </w:div>
    <w:div w:id="715281546">
      <w:bodyDiv w:val="1"/>
      <w:marLeft w:val="0"/>
      <w:marRight w:val="0"/>
      <w:marTop w:val="0"/>
      <w:marBottom w:val="0"/>
      <w:divBdr>
        <w:top w:val="none" w:sz="0" w:space="0" w:color="auto"/>
        <w:left w:val="none" w:sz="0" w:space="0" w:color="auto"/>
        <w:bottom w:val="none" w:sz="0" w:space="0" w:color="auto"/>
        <w:right w:val="none" w:sz="0" w:space="0" w:color="auto"/>
      </w:divBdr>
    </w:div>
    <w:div w:id="719983239">
      <w:bodyDiv w:val="1"/>
      <w:marLeft w:val="0"/>
      <w:marRight w:val="0"/>
      <w:marTop w:val="0"/>
      <w:marBottom w:val="0"/>
      <w:divBdr>
        <w:top w:val="none" w:sz="0" w:space="0" w:color="auto"/>
        <w:left w:val="none" w:sz="0" w:space="0" w:color="auto"/>
        <w:bottom w:val="none" w:sz="0" w:space="0" w:color="auto"/>
        <w:right w:val="none" w:sz="0" w:space="0" w:color="auto"/>
      </w:divBdr>
    </w:div>
    <w:div w:id="727728801">
      <w:bodyDiv w:val="1"/>
      <w:marLeft w:val="0"/>
      <w:marRight w:val="0"/>
      <w:marTop w:val="0"/>
      <w:marBottom w:val="0"/>
      <w:divBdr>
        <w:top w:val="none" w:sz="0" w:space="0" w:color="auto"/>
        <w:left w:val="none" w:sz="0" w:space="0" w:color="auto"/>
        <w:bottom w:val="none" w:sz="0" w:space="0" w:color="auto"/>
        <w:right w:val="none" w:sz="0" w:space="0" w:color="auto"/>
      </w:divBdr>
    </w:div>
    <w:div w:id="728963242">
      <w:bodyDiv w:val="1"/>
      <w:marLeft w:val="0"/>
      <w:marRight w:val="0"/>
      <w:marTop w:val="0"/>
      <w:marBottom w:val="0"/>
      <w:divBdr>
        <w:top w:val="none" w:sz="0" w:space="0" w:color="auto"/>
        <w:left w:val="none" w:sz="0" w:space="0" w:color="auto"/>
        <w:bottom w:val="none" w:sz="0" w:space="0" w:color="auto"/>
        <w:right w:val="none" w:sz="0" w:space="0" w:color="auto"/>
      </w:divBdr>
    </w:div>
    <w:div w:id="731267820">
      <w:bodyDiv w:val="1"/>
      <w:marLeft w:val="0"/>
      <w:marRight w:val="0"/>
      <w:marTop w:val="0"/>
      <w:marBottom w:val="0"/>
      <w:divBdr>
        <w:top w:val="none" w:sz="0" w:space="0" w:color="auto"/>
        <w:left w:val="none" w:sz="0" w:space="0" w:color="auto"/>
        <w:bottom w:val="none" w:sz="0" w:space="0" w:color="auto"/>
        <w:right w:val="none" w:sz="0" w:space="0" w:color="auto"/>
      </w:divBdr>
    </w:div>
    <w:div w:id="731853220">
      <w:bodyDiv w:val="1"/>
      <w:marLeft w:val="0"/>
      <w:marRight w:val="0"/>
      <w:marTop w:val="0"/>
      <w:marBottom w:val="0"/>
      <w:divBdr>
        <w:top w:val="none" w:sz="0" w:space="0" w:color="auto"/>
        <w:left w:val="none" w:sz="0" w:space="0" w:color="auto"/>
        <w:bottom w:val="none" w:sz="0" w:space="0" w:color="auto"/>
        <w:right w:val="none" w:sz="0" w:space="0" w:color="auto"/>
      </w:divBdr>
    </w:div>
    <w:div w:id="734813641">
      <w:bodyDiv w:val="1"/>
      <w:marLeft w:val="0"/>
      <w:marRight w:val="0"/>
      <w:marTop w:val="0"/>
      <w:marBottom w:val="0"/>
      <w:divBdr>
        <w:top w:val="none" w:sz="0" w:space="0" w:color="auto"/>
        <w:left w:val="none" w:sz="0" w:space="0" w:color="auto"/>
        <w:bottom w:val="none" w:sz="0" w:space="0" w:color="auto"/>
        <w:right w:val="none" w:sz="0" w:space="0" w:color="auto"/>
      </w:divBdr>
    </w:div>
    <w:div w:id="738525859">
      <w:bodyDiv w:val="1"/>
      <w:marLeft w:val="0"/>
      <w:marRight w:val="0"/>
      <w:marTop w:val="0"/>
      <w:marBottom w:val="0"/>
      <w:divBdr>
        <w:top w:val="none" w:sz="0" w:space="0" w:color="auto"/>
        <w:left w:val="none" w:sz="0" w:space="0" w:color="auto"/>
        <w:bottom w:val="none" w:sz="0" w:space="0" w:color="auto"/>
        <w:right w:val="none" w:sz="0" w:space="0" w:color="auto"/>
      </w:divBdr>
    </w:div>
    <w:div w:id="738984355">
      <w:bodyDiv w:val="1"/>
      <w:marLeft w:val="0"/>
      <w:marRight w:val="0"/>
      <w:marTop w:val="0"/>
      <w:marBottom w:val="0"/>
      <w:divBdr>
        <w:top w:val="none" w:sz="0" w:space="0" w:color="auto"/>
        <w:left w:val="none" w:sz="0" w:space="0" w:color="auto"/>
        <w:bottom w:val="none" w:sz="0" w:space="0" w:color="auto"/>
        <w:right w:val="none" w:sz="0" w:space="0" w:color="auto"/>
      </w:divBdr>
    </w:div>
    <w:div w:id="743451151">
      <w:bodyDiv w:val="1"/>
      <w:marLeft w:val="0"/>
      <w:marRight w:val="0"/>
      <w:marTop w:val="0"/>
      <w:marBottom w:val="0"/>
      <w:divBdr>
        <w:top w:val="none" w:sz="0" w:space="0" w:color="auto"/>
        <w:left w:val="none" w:sz="0" w:space="0" w:color="auto"/>
        <w:bottom w:val="none" w:sz="0" w:space="0" w:color="auto"/>
        <w:right w:val="none" w:sz="0" w:space="0" w:color="auto"/>
      </w:divBdr>
    </w:div>
    <w:div w:id="744841434">
      <w:bodyDiv w:val="1"/>
      <w:marLeft w:val="0"/>
      <w:marRight w:val="0"/>
      <w:marTop w:val="0"/>
      <w:marBottom w:val="0"/>
      <w:divBdr>
        <w:top w:val="none" w:sz="0" w:space="0" w:color="auto"/>
        <w:left w:val="none" w:sz="0" w:space="0" w:color="auto"/>
        <w:bottom w:val="none" w:sz="0" w:space="0" w:color="auto"/>
        <w:right w:val="none" w:sz="0" w:space="0" w:color="auto"/>
      </w:divBdr>
    </w:div>
    <w:div w:id="745806759">
      <w:bodyDiv w:val="1"/>
      <w:marLeft w:val="0"/>
      <w:marRight w:val="0"/>
      <w:marTop w:val="0"/>
      <w:marBottom w:val="0"/>
      <w:divBdr>
        <w:top w:val="none" w:sz="0" w:space="0" w:color="auto"/>
        <w:left w:val="none" w:sz="0" w:space="0" w:color="auto"/>
        <w:bottom w:val="none" w:sz="0" w:space="0" w:color="auto"/>
        <w:right w:val="none" w:sz="0" w:space="0" w:color="auto"/>
      </w:divBdr>
    </w:div>
    <w:div w:id="753629617">
      <w:bodyDiv w:val="1"/>
      <w:marLeft w:val="0"/>
      <w:marRight w:val="0"/>
      <w:marTop w:val="0"/>
      <w:marBottom w:val="0"/>
      <w:divBdr>
        <w:top w:val="none" w:sz="0" w:space="0" w:color="auto"/>
        <w:left w:val="none" w:sz="0" w:space="0" w:color="auto"/>
        <w:bottom w:val="none" w:sz="0" w:space="0" w:color="auto"/>
        <w:right w:val="none" w:sz="0" w:space="0" w:color="auto"/>
      </w:divBdr>
    </w:div>
    <w:div w:id="756631019">
      <w:bodyDiv w:val="1"/>
      <w:marLeft w:val="0"/>
      <w:marRight w:val="0"/>
      <w:marTop w:val="0"/>
      <w:marBottom w:val="0"/>
      <w:divBdr>
        <w:top w:val="none" w:sz="0" w:space="0" w:color="auto"/>
        <w:left w:val="none" w:sz="0" w:space="0" w:color="auto"/>
        <w:bottom w:val="none" w:sz="0" w:space="0" w:color="auto"/>
        <w:right w:val="none" w:sz="0" w:space="0" w:color="auto"/>
      </w:divBdr>
    </w:div>
    <w:div w:id="771323680">
      <w:bodyDiv w:val="1"/>
      <w:marLeft w:val="0"/>
      <w:marRight w:val="0"/>
      <w:marTop w:val="0"/>
      <w:marBottom w:val="0"/>
      <w:divBdr>
        <w:top w:val="none" w:sz="0" w:space="0" w:color="auto"/>
        <w:left w:val="none" w:sz="0" w:space="0" w:color="auto"/>
        <w:bottom w:val="none" w:sz="0" w:space="0" w:color="auto"/>
        <w:right w:val="none" w:sz="0" w:space="0" w:color="auto"/>
      </w:divBdr>
    </w:div>
    <w:div w:id="772357166">
      <w:bodyDiv w:val="1"/>
      <w:marLeft w:val="0"/>
      <w:marRight w:val="0"/>
      <w:marTop w:val="0"/>
      <w:marBottom w:val="0"/>
      <w:divBdr>
        <w:top w:val="none" w:sz="0" w:space="0" w:color="auto"/>
        <w:left w:val="none" w:sz="0" w:space="0" w:color="auto"/>
        <w:bottom w:val="none" w:sz="0" w:space="0" w:color="auto"/>
        <w:right w:val="none" w:sz="0" w:space="0" w:color="auto"/>
      </w:divBdr>
    </w:div>
    <w:div w:id="780148028">
      <w:bodyDiv w:val="1"/>
      <w:marLeft w:val="0"/>
      <w:marRight w:val="0"/>
      <w:marTop w:val="0"/>
      <w:marBottom w:val="0"/>
      <w:divBdr>
        <w:top w:val="none" w:sz="0" w:space="0" w:color="auto"/>
        <w:left w:val="none" w:sz="0" w:space="0" w:color="auto"/>
        <w:bottom w:val="none" w:sz="0" w:space="0" w:color="auto"/>
        <w:right w:val="none" w:sz="0" w:space="0" w:color="auto"/>
      </w:divBdr>
    </w:div>
    <w:div w:id="781925369">
      <w:bodyDiv w:val="1"/>
      <w:marLeft w:val="0"/>
      <w:marRight w:val="0"/>
      <w:marTop w:val="0"/>
      <w:marBottom w:val="0"/>
      <w:divBdr>
        <w:top w:val="none" w:sz="0" w:space="0" w:color="auto"/>
        <w:left w:val="none" w:sz="0" w:space="0" w:color="auto"/>
        <w:bottom w:val="none" w:sz="0" w:space="0" w:color="auto"/>
        <w:right w:val="none" w:sz="0" w:space="0" w:color="auto"/>
      </w:divBdr>
    </w:div>
    <w:div w:id="788550535">
      <w:bodyDiv w:val="1"/>
      <w:marLeft w:val="0"/>
      <w:marRight w:val="0"/>
      <w:marTop w:val="0"/>
      <w:marBottom w:val="0"/>
      <w:divBdr>
        <w:top w:val="none" w:sz="0" w:space="0" w:color="auto"/>
        <w:left w:val="none" w:sz="0" w:space="0" w:color="auto"/>
        <w:bottom w:val="none" w:sz="0" w:space="0" w:color="auto"/>
        <w:right w:val="none" w:sz="0" w:space="0" w:color="auto"/>
      </w:divBdr>
      <w:divsChild>
        <w:div w:id="754857859">
          <w:marLeft w:val="0"/>
          <w:marRight w:val="0"/>
          <w:marTop w:val="0"/>
          <w:marBottom w:val="0"/>
          <w:divBdr>
            <w:top w:val="none" w:sz="0" w:space="0" w:color="auto"/>
            <w:left w:val="none" w:sz="0" w:space="0" w:color="auto"/>
            <w:bottom w:val="none" w:sz="0" w:space="0" w:color="auto"/>
            <w:right w:val="none" w:sz="0" w:space="0" w:color="auto"/>
          </w:divBdr>
        </w:div>
      </w:divsChild>
    </w:div>
    <w:div w:id="800079221">
      <w:bodyDiv w:val="1"/>
      <w:marLeft w:val="0"/>
      <w:marRight w:val="0"/>
      <w:marTop w:val="0"/>
      <w:marBottom w:val="0"/>
      <w:divBdr>
        <w:top w:val="none" w:sz="0" w:space="0" w:color="auto"/>
        <w:left w:val="none" w:sz="0" w:space="0" w:color="auto"/>
        <w:bottom w:val="none" w:sz="0" w:space="0" w:color="auto"/>
        <w:right w:val="none" w:sz="0" w:space="0" w:color="auto"/>
      </w:divBdr>
    </w:div>
    <w:div w:id="803422667">
      <w:bodyDiv w:val="1"/>
      <w:marLeft w:val="0"/>
      <w:marRight w:val="0"/>
      <w:marTop w:val="0"/>
      <w:marBottom w:val="0"/>
      <w:divBdr>
        <w:top w:val="none" w:sz="0" w:space="0" w:color="auto"/>
        <w:left w:val="none" w:sz="0" w:space="0" w:color="auto"/>
        <w:bottom w:val="none" w:sz="0" w:space="0" w:color="auto"/>
        <w:right w:val="none" w:sz="0" w:space="0" w:color="auto"/>
      </w:divBdr>
    </w:div>
    <w:div w:id="811364670">
      <w:bodyDiv w:val="1"/>
      <w:marLeft w:val="0"/>
      <w:marRight w:val="0"/>
      <w:marTop w:val="0"/>
      <w:marBottom w:val="0"/>
      <w:divBdr>
        <w:top w:val="none" w:sz="0" w:space="0" w:color="auto"/>
        <w:left w:val="none" w:sz="0" w:space="0" w:color="auto"/>
        <w:bottom w:val="none" w:sz="0" w:space="0" w:color="auto"/>
        <w:right w:val="none" w:sz="0" w:space="0" w:color="auto"/>
      </w:divBdr>
    </w:div>
    <w:div w:id="812067075">
      <w:bodyDiv w:val="1"/>
      <w:marLeft w:val="0"/>
      <w:marRight w:val="0"/>
      <w:marTop w:val="0"/>
      <w:marBottom w:val="0"/>
      <w:divBdr>
        <w:top w:val="none" w:sz="0" w:space="0" w:color="auto"/>
        <w:left w:val="none" w:sz="0" w:space="0" w:color="auto"/>
        <w:bottom w:val="none" w:sz="0" w:space="0" w:color="auto"/>
        <w:right w:val="none" w:sz="0" w:space="0" w:color="auto"/>
      </w:divBdr>
    </w:div>
    <w:div w:id="812601367">
      <w:bodyDiv w:val="1"/>
      <w:marLeft w:val="0"/>
      <w:marRight w:val="0"/>
      <w:marTop w:val="0"/>
      <w:marBottom w:val="0"/>
      <w:divBdr>
        <w:top w:val="none" w:sz="0" w:space="0" w:color="auto"/>
        <w:left w:val="none" w:sz="0" w:space="0" w:color="auto"/>
        <w:bottom w:val="none" w:sz="0" w:space="0" w:color="auto"/>
        <w:right w:val="none" w:sz="0" w:space="0" w:color="auto"/>
      </w:divBdr>
    </w:div>
    <w:div w:id="816845016">
      <w:bodyDiv w:val="1"/>
      <w:marLeft w:val="0"/>
      <w:marRight w:val="0"/>
      <w:marTop w:val="0"/>
      <w:marBottom w:val="0"/>
      <w:divBdr>
        <w:top w:val="none" w:sz="0" w:space="0" w:color="auto"/>
        <w:left w:val="none" w:sz="0" w:space="0" w:color="auto"/>
        <w:bottom w:val="none" w:sz="0" w:space="0" w:color="auto"/>
        <w:right w:val="none" w:sz="0" w:space="0" w:color="auto"/>
      </w:divBdr>
    </w:div>
    <w:div w:id="820273464">
      <w:bodyDiv w:val="1"/>
      <w:marLeft w:val="0"/>
      <w:marRight w:val="0"/>
      <w:marTop w:val="0"/>
      <w:marBottom w:val="0"/>
      <w:divBdr>
        <w:top w:val="none" w:sz="0" w:space="0" w:color="auto"/>
        <w:left w:val="none" w:sz="0" w:space="0" w:color="auto"/>
        <w:bottom w:val="none" w:sz="0" w:space="0" w:color="auto"/>
        <w:right w:val="none" w:sz="0" w:space="0" w:color="auto"/>
      </w:divBdr>
    </w:div>
    <w:div w:id="829324288">
      <w:bodyDiv w:val="1"/>
      <w:marLeft w:val="0"/>
      <w:marRight w:val="0"/>
      <w:marTop w:val="0"/>
      <w:marBottom w:val="0"/>
      <w:divBdr>
        <w:top w:val="none" w:sz="0" w:space="0" w:color="auto"/>
        <w:left w:val="none" w:sz="0" w:space="0" w:color="auto"/>
        <w:bottom w:val="none" w:sz="0" w:space="0" w:color="auto"/>
        <w:right w:val="none" w:sz="0" w:space="0" w:color="auto"/>
      </w:divBdr>
    </w:div>
    <w:div w:id="829752477">
      <w:bodyDiv w:val="1"/>
      <w:marLeft w:val="0"/>
      <w:marRight w:val="0"/>
      <w:marTop w:val="0"/>
      <w:marBottom w:val="0"/>
      <w:divBdr>
        <w:top w:val="none" w:sz="0" w:space="0" w:color="auto"/>
        <w:left w:val="none" w:sz="0" w:space="0" w:color="auto"/>
        <w:bottom w:val="none" w:sz="0" w:space="0" w:color="auto"/>
        <w:right w:val="none" w:sz="0" w:space="0" w:color="auto"/>
      </w:divBdr>
    </w:div>
    <w:div w:id="831222096">
      <w:bodyDiv w:val="1"/>
      <w:marLeft w:val="0"/>
      <w:marRight w:val="0"/>
      <w:marTop w:val="0"/>
      <w:marBottom w:val="0"/>
      <w:divBdr>
        <w:top w:val="none" w:sz="0" w:space="0" w:color="auto"/>
        <w:left w:val="none" w:sz="0" w:space="0" w:color="auto"/>
        <w:bottom w:val="none" w:sz="0" w:space="0" w:color="auto"/>
        <w:right w:val="none" w:sz="0" w:space="0" w:color="auto"/>
      </w:divBdr>
    </w:div>
    <w:div w:id="834565244">
      <w:bodyDiv w:val="1"/>
      <w:marLeft w:val="0"/>
      <w:marRight w:val="0"/>
      <w:marTop w:val="0"/>
      <w:marBottom w:val="0"/>
      <w:divBdr>
        <w:top w:val="none" w:sz="0" w:space="0" w:color="auto"/>
        <w:left w:val="none" w:sz="0" w:space="0" w:color="auto"/>
        <w:bottom w:val="none" w:sz="0" w:space="0" w:color="auto"/>
        <w:right w:val="none" w:sz="0" w:space="0" w:color="auto"/>
      </w:divBdr>
    </w:div>
    <w:div w:id="837885161">
      <w:bodyDiv w:val="1"/>
      <w:marLeft w:val="0"/>
      <w:marRight w:val="0"/>
      <w:marTop w:val="0"/>
      <w:marBottom w:val="0"/>
      <w:divBdr>
        <w:top w:val="none" w:sz="0" w:space="0" w:color="auto"/>
        <w:left w:val="none" w:sz="0" w:space="0" w:color="auto"/>
        <w:bottom w:val="none" w:sz="0" w:space="0" w:color="auto"/>
        <w:right w:val="none" w:sz="0" w:space="0" w:color="auto"/>
      </w:divBdr>
    </w:div>
    <w:div w:id="839588146">
      <w:bodyDiv w:val="1"/>
      <w:marLeft w:val="0"/>
      <w:marRight w:val="0"/>
      <w:marTop w:val="0"/>
      <w:marBottom w:val="0"/>
      <w:divBdr>
        <w:top w:val="none" w:sz="0" w:space="0" w:color="auto"/>
        <w:left w:val="none" w:sz="0" w:space="0" w:color="auto"/>
        <w:bottom w:val="none" w:sz="0" w:space="0" w:color="auto"/>
        <w:right w:val="none" w:sz="0" w:space="0" w:color="auto"/>
      </w:divBdr>
    </w:div>
    <w:div w:id="846139536">
      <w:bodyDiv w:val="1"/>
      <w:marLeft w:val="0"/>
      <w:marRight w:val="0"/>
      <w:marTop w:val="0"/>
      <w:marBottom w:val="0"/>
      <w:divBdr>
        <w:top w:val="none" w:sz="0" w:space="0" w:color="auto"/>
        <w:left w:val="none" w:sz="0" w:space="0" w:color="auto"/>
        <w:bottom w:val="none" w:sz="0" w:space="0" w:color="auto"/>
        <w:right w:val="none" w:sz="0" w:space="0" w:color="auto"/>
      </w:divBdr>
    </w:div>
    <w:div w:id="851456317">
      <w:bodyDiv w:val="1"/>
      <w:marLeft w:val="0"/>
      <w:marRight w:val="0"/>
      <w:marTop w:val="0"/>
      <w:marBottom w:val="0"/>
      <w:divBdr>
        <w:top w:val="none" w:sz="0" w:space="0" w:color="auto"/>
        <w:left w:val="none" w:sz="0" w:space="0" w:color="auto"/>
        <w:bottom w:val="none" w:sz="0" w:space="0" w:color="auto"/>
        <w:right w:val="none" w:sz="0" w:space="0" w:color="auto"/>
      </w:divBdr>
    </w:div>
    <w:div w:id="853108120">
      <w:bodyDiv w:val="1"/>
      <w:marLeft w:val="0"/>
      <w:marRight w:val="0"/>
      <w:marTop w:val="0"/>
      <w:marBottom w:val="0"/>
      <w:divBdr>
        <w:top w:val="none" w:sz="0" w:space="0" w:color="auto"/>
        <w:left w:val="none" w:sz="0" w:space="0" w:color="auto"/>
        <w:bottom w:val="none" w:sz="0" w:space="0" w:color="auto"/>
        <w:right w:val="none" w:sz="0" w:space="0" w:color="auto"/>
      </w:divBdr>
    </w:div>
    <w:div w:id="856120151">
      <w:bodyDiv w:val="1"/>
      <w:marLeft w:val="0"/>
      <w:marRight w:val="0"/>
      <w:marTop w:val="0"/>
      <w:marBottom w:val="0"/>
      <w:divBdr>
        <w:top w:val="none" w:sz="0" w:space="0" w:color="auto"/>
        <w:left w:val="none" w:sz="0" w:space="0" w:color="auto"/>
        <w:bottom w:val="none" w:sz="0" w:space="0" w:color="auto"/>
        <w:right w:val="none" w:sz="0" w:space="0" w:color="auto"/>
      </w:divBdr>
    </w:div>
    <w:div w:id="857309160">
      <w:bodyDiv w:val="1"/>
      <w:marLeft w:val="0"/>
      <w:marRight w:val="0"/>
      <w:marTop w:val="0"/>
      <w:marBottom w:val="0"/>
      <w:divBdr>
        <w:top w:val="none" w:sz="0" w:space="0" w:color="auto"/>
        <w:left w:val="none" w:sz="0" w:space="0" w:color="auto"/>
        <w:bottom w:val="none" w:sz="0" w:space="0" w:color="auto"/>
        <w:right w:val="none" w:sz="0" w:space="0" w:color="auto"/>
      </w:divBdr>
    </w:div>
    <w:div w:id="862748572">
      <w:bodyDiv w:val="1"/>
      <w:marLeft w:val="0"/>
      <w:marRight w:val="0"/>
      <w:marTop w:val="0"/>
      <w:marBottom w:val="0"/>
      <w:divBdr>
        <w:top w:val="none" w:sz="0" w:space="0" w:color="auto"/>
        <w:left w:val="none" w:sz="0" w:space="0" w:color="auto"/>
        <w:bottom w:val="none" w:sz="0" w:space="0" w:color="auto"/>
        <w:right w:val="none" w:sz="0" w:space="0" w:color="auto"/>
      </w:divBdr>
    </w:div>
    <w:div w:id="866140769">
      <w:bodyDiv w:val="1"/>
      <w:marLeft w:val="0"/>
      <w:marRight w:val="0"/>
      <w:marTop w:val="0"/>
      <w:marBottom w:val="0"/>
      <w:divBdr>
        <w:top w:val="none" w:sz="0" w:space="0" w:color="auto"/>
        <w:left w:val="none" w:sz="0" w:space="0" w:color="auto"/>
        <w:bottom w:val="none" w:sz="0" w:space="0" w:color="auto"/>
        <w:right w:val="none" w:sz="0" w:space="0" w:color="auto"/>
      </w:divBdr>
    </w:div>
    <w:div w:id="869073047">
      <w:bodyDiv w:val="1"/>
      <w:marLeft w:val="0"/>
      <w:marRight w:val="0"/>
      <w:marTop w:val="0"/>
      <w:marBottom w:val="0"/>
      <w:divBdr>
        <w:top w:val="none" w:sz="0" w:space="0" w:color="auto"/>
        <w:left w:val="none" w:sz="0" w:space="0" w:color="auto"/>
        <w:bottom w:val="none" w:sz="0" w:space="0" w:color="auto"/>
        <w:right w:val="none" w:sz="0" w:space="0" w:color="auto"/>
      </w:divBdr>
    </w:div>
    <w:div w:id="874927876">
      <w:bodyDiv w:val="1"/>
      <w:marLeft w:val="0"/>
      <w:marRight w:val="0"/>
      <w:marTop w:val="0"/>
      <w:marBottom w:val="0"/>
      <w:divBdr>
        <w:top w:val="none" w:sz="0" w:space="0" w:color="auto"/>
        <w:left w:val="none" w:sz="0" w:space="0" w:color="auto"/>
        <w:bottom w:val="none" w:sz="0" w:space="0" w:color="auto"/>
        <w:right w:val="none" w:sz="0" w:space="0" w:color="auto"/>
      </w:divBdr>
    </w:div>
    <w:div w:id="877667116">
      <w:bodyDiv w:val="1"/>
      <w:marLeft w:val="0"/>
      <w:marRight w:val="0"/>
      <w:marTop w:val="0"/>
      <w:marBottom w:val="0"/>
      <w:divBdr>
        <w:top w:val="none" w:sz="0" w:space="0" w:color="auto"/>
        <w:left w:val="none" w:sz="0" w:space="0" w:color="auto"/>
        <w:bottom w:val="none" w:sz="0" w:space="0" w:color="auto"/>
        <w:right w:val="none" w:sz="0" w:space="0" w:color="auto"/>
      </w:divBdr>
    </w:div>
    <w:div w:id="879584444">
      <w:bodyDiv w:val="1"/>
      <w:marLeft w:val="0"/>
      <w:marRight w:val="0"/>
      <w:marTop w:val="0"/>
      <w:marBottom w:val="0"/>
      <w:divBdr>
        <w:top w:val="none" w:sz="0" w:space="0" w:color="auto"/>
        <w:left w:val="none" w:sz="0" w:space="0" w:color="auto"/>
        <w:bottom w:val="none" w:sz="0" w:space="0" w:color="auto"/>
        <w:right w:val="none" w:sz="0" w:space="0" w:color="auto"/>
      </w:divBdr>
    </w:div>
    <w:div w:id="884682903">
      <w:bodyDiv w:val="1"/>
      <w:marLeft w:val="0"/>
      <w:marRight w:val="0"/>
      <w:marTop w:val="0"/>
      <w:marBottom w:val="0"/>
      <w:divBdr>
        <w:top w:val="none" w:sz="0" w:space="0" w:color="auto"/>
        <w:left w:val="none" w:sz="0" w:space="0" w:color="auto"/>
        <w:bottom w:val="none" w:sz="0" w:space="0" w:color="auto"/>
        <w:right w:val="none" w:sz="0" w:space="0" w:color="auto"/>
      </w:divBdr>
    </w:div>
    <w:div w:id="885600356">
      <w:bodyDiv w:val="1"/>
      <w:marLeft w:val="0"/>
      <w:marRight w:val="0"/>
      <w:marTop w:val="0"/>
      <w:marBottom w:val="0"/>
      <w:divBdr>
        <w:top w:val="none" w:sz="0" w:space="0" w:color="auto"/>
        <w:left w:val="none" w:sz="0" w:space="0" w:color="auto"/>
        <w:bottom w:val="none" w:sz="0" w:space="0" w:color="auto"/>
        <w:right w:val="none" w:sz="0" w:space="0" w:color="auto"/>
      </w:divBdr>
    </w:div>
    <w:div w:id="891498298">
      <w:bodyDiv w:val="1"/>
      <w:marLeft w:val="0"/>
      <w:marRight w:val="0"/>
      <w:marTop w:val="0"/>
      <w:marBottom w:val="0"/>
      <w:divBdr>
        <w:top w:val="none" w:sz="0" w:space="0" w:color="auto"/>
        <w:left w:val="none" w:sz="0" w:space="0" w:color="auto"/>
        <w:bottom w:val="none" w:sz="0" w:space="0" w:color="auto"/>
        <w:right w:val="none" w:sz="0" w:space="0" w:color="auto"/>
      </w:divBdr>
    </w:div>
    <w:div w:id="897323535">
      <w:bodyDiv w:val="1"/>
      <w:marLeft w:val="0"/>
      <w:marRight w:val="0"/>
      <w:marTop w:val="0"/>
      <w:marBottom w:val="0"/>
      <w:divBdr>
        <w:top w:val="none" w:sz="0" w:space="0" w:color="auto"/>
        <w:left w:val="none" w:sz="0" w:space="0" w:color="auto"/>
        <w:bottom w:val="none" w:sz="0" w:space="0" w:color="auto"/>
        <w:right w:val="none" w:sz="0" w:space="0" w:color="auto"/>
      </w:divBdr>
    </w:div>
    <w:div w:id="900478380">
      <w:bodyDiv w:val="1"/>
      <w:marLeft w:val="0"/>
      <w:marRight w:val="0"/>
      <w:marTop w:val="0"/>
      <w:marBottom w:val="0"/>
      <w:divBdr>
        <w:top w:val="none" w:sz="0" w:space="0" w:color="auto"/>
        <w:left w:val="none" w:sz="0" w:space="0" w:color="auto"/>
        <w:bottom w:val="none" w:sz="0" w:space="0" w:color="auto"/>
        <w:right w:val="none" w:sz="0" w:space="0" w:color="auto"/>
      </w:divBdr>
    </w:div>
    <w:div w:id="901991062">
      <w:bodyDiv w:val="1"/>
      <w:marLeft w:val="0"/>
      <w:marRight w:val="0"/>
      <w:marTop w:val="0"/>
      <w:marBottom w:val="0"/>
      <w:divBdr>
        <w:top w:val="none" w:sz="0" w:space="0" w:color="auto"/>
        <w:left w:val="none" w:sz="0" w:space="0" w:color="auto"/>
        <w:bottom w:val="none" w:sz="0" w:space="0" w:color="auto"/>
        <w:right w:val="none" w:sz="0" w:space="0" w:color="auto"/>
      </w:divBdr>
    </w:div>
    <w:div w:id="903221986">
      <w:bodyDiv w:val="1"/>
      <w:marLeft w:val="0"/>
      <w:marRight w:val="0"/>
      <w:marTop w:val="0"/>
      <w:marBottom w:val="0"/>
      <w:divBdr>
        <w:top w:val="none" w:sz="0" w:space="0" w:color="auto"/>
        <w:left w:val="none" w:sz="0" w:space="0" w:color="auto"/>
        <w:bottom w:val="none" w:sz="0" w:space="0" w:color="auto"/>
        <w:right w:val="none" w:sz="0" w:space="0" w:color="auto"/>
      </w:divBdr>
    </w:div>
    <w:div w:id="904486031">
      <w:bodyDiv w:val="1"/>
      <w:marLeft w:val="0"/>
      <w:marRight w:val="0"/>
      <w:marTop w:val="0"/>
      <w:marBottom w:val="0"/>
      <w:divBdr>
        <w:top w:val="none" w:sz="0" w:space="0" w:color="auto"/>
        <w:left w:val="none" w:sz="0" w:space="0" w:color="auto"/>
        <w:bottom w:val="none" w:sz="0" w:space="0" w:color="auto"/>
        <w:right w:val="none" w:sz="0" w:space="0" w:color="auto"/>
      </w:divBdr>
    </w:div>
    <w:div w:id="915362571">
      <w:bodyDiv w:val="1"/>
      <w:marLeft w:val="0"/>
      <w:marRight w:val="0"/>
      <w:marTop w:val="0"/>
      <w:marBottom w:val="0"/>
      <w:divBdr>
        <w:top w:val="none" w:sz="0" w:space="0" w:color="auto"/>
        <w:left w:val="none" w:sz="0" w:space="0" w:color="auto"/>
        <w:bottom w:val="none" w:sz="0" w:space="0" w:color="auto"/>
        <w:right w:val="none" w:sz="0" w:space="0" w:color="auto"/>
      </w:divBdr>
    </w:div>
    <w:div w:id="920942698">
      <w:bodyDiv w:val="1"/>
      <w:marLeft w:val="0"/>
      <w:marRight w:val="0"/>
      <w:marTop w:val="0"/>
      <w:marBottom w:val="0"/>
      <w:divBdr>
        <w:top w:val="none" w:sz="0" w:space="0" w:color="auto"/>
        <w:left w:val="none" w:sz="0" w:space="0" w:color="auto"/>
        <w:bottom w:val="none" w:sz="0" w:space="0" w:color="auto"/>
        <w:right w:val="none" w:sz="0" w:space="0" w:color="auto"/>
      </w:divBdr>
    </w:div>
    <w:div w:id="928343471">
      <w:bodyDiv w:val="1"/>
      <w:marLeft w:val="0"/>
      <w:marRight w:val="0"/>
      <w:marTop w:val="0"/>
      <w:marBottom w:val="0"/>
      <w:divBdr>
        <w:top w:val="none" w:sz="0" w:space="0" w:color="auto"/>
        <w:left w:val="none" w:sz="0" w:space="0" w:color="auto"/>
        <w:bottom w:val="none" w:sz="0" w:space="0" w:color="auto"/>
        <w:right w:val="none" w:sz="0" w:space="0" w:color="auto"/>
      </w:divBdr>
    </w:div>
    <w:div w:id="928657398">
      <w:bodyDiv w:val="1"/>
      <w:marLeft w:val="0"/>
      <w:marRight w:val="0"/>
      <w:marTop w:val="0"/>
      <w:marBottom w:val="0"/>
      <w:divBdr>
        <w:top w:val="none" w:sz="0" w:space="0" w:color="auto"/>
        <w:left w:val="none" w:sz="0" w:space="0" w:color="auto"/>
        <w:bottom w:val="none" w:sz="0" w:space="0" w:color="auto"/>
        <w:right w:val="none" w:sz="0" w:space="0" w:color="auto"/>
      </w:divBdr>
    </w:div>
    <w:div w:id="935291858">
      <w:bodyDiv w:val="1"/>
      <w:marLeft w:val="0"/>
      <w:marRight w:val="0"/>
      <w:marTop w:val="0"/>
      <w:marBottom w:val="0"/>
      <w:divBdr>
        <w:top w:val="none" w:sz="0" w:space="0" w:color="auto"/>
        <w:left w:val="none" w:sz="0" w:space="0" w:color="auto"/>
        <w:bottom w:val="none" w:sz="0" w:space="0" w:color="auto"/>
        <w:right w:val="none" w:sz="0" w:space="0" w:color="auto"/>
      </w:divBdr>
    </w:div>
    <w:div w:id="938608297">
      <w:bodyDiv w:val="1"/>
      <w:marLeft w:val="0"/>
      <w:marRight w:val="0"/>
      <w:marTop w:val="0"/>
      <w:marBottom w:val="0"/>
      <w:divBdr>
        <w:top w:val="none" w:sz="0" w:space="0" w:color="auto"/>
        <w:left w:val="none" w:sz="0" w:space="0" w:color="auto"/>
        <w:bottom w:val="none" w:sz="0" w:space="0" w:color="auto"/>
        <w:right w:val="none" w:sz="0" w:space="0" w:color="auto"/>
      </w:divBdr>
    </w:div>
    <w:div w:id="947345733">
      <w:bodyDiv w:val="1"/>
      <w:marLeft w:val="0"/>
      <w:marRight w:val="0"/>
      <w:marTop w:val="0"/>
      <w:marBottom w:val="0"/>
      <w:divBdr>
        <w:top w:val="none" w:sz="0" w:space="0" w:color="auto"/>
        <w:left w:val="none" w:sz="0" w:space="0" w:color="auto"/>
        <w:bottom w:val="none" w:sz="0" w:space="0" w:color="auto"/>
        <w:right w:val="none" w:sz="0" w:space="0" w:color="auto"/>
      </w:divBdr>
    </w:div>
    <w:div w:id="959260330">
      <w:bodyDiv w:val="1"/>
      <w:marLeft w:val="0"/>
      <w:marRight w:val="0"/>
      <w:marTop w:val="0"/>
      <w:marBottom w:val="0"/>
      <w:divBdr>
        <w:top w:val="none" w:sz="0" w:space="0" w:color="auto"/>
        <w:left w:val="none" w:sz="0" w:space="0" w:color="auto"/>
        <w:bottom w:val="none" w:sz="0" w:space="0" w:color="auto"/>
        <w:right w:val="none" w:sz="0" w:space="0" w:color="auto"/>
      </w:divBdr>
    </w:div>
    <w:div w:id="961889192">
      <w:bodyDiv w:val="1"/>
      <w:marLeft w:val="0"/>
      <w:marRight w:val="0"/>
      <w:marTop w:val="0"/>
      <w:marBottom w:val="0"/>
      <w:divBdr>
        <w:top w:val="none" w:sz="0" w:space="0" w:color="auto"/>
        <w:left w:val="none" w:sz="0" w:space="0" w:color="auto"/>
        <w:bottom w:val="none" w:sz="0" w:space="0" w:color="auto"/>
        <w:right w:val="none" w:sz="0" w:space="0" w:color="auto"/>
      </w:divBdr>
    </w:div>
    <w:div w:id="967050361">
      <w:bodyDiv w:val="1"/>
      <w:marLeft w:val="0"/>
      <w:marRight w:val="0"/>
      <w:marTop w:val="0"/>
      <w:marBottom w:val="0"/>
      <w:divBdr>
        <w:top w:val="none" w:sz="0" w:space="0" w:color="auto"/>
        <w:left w:val="none" w:sz="0" w:space="0" w:color="auto"/>
        <w:bottom w:val="none" w:sz="0" w:space="0" w:color="auto"/>
        <w:right w:val="none" w:sz="0" w:space="0" w:color="auto"/>
      </w:divBdr>
    </w:div>
    <w:div w:id="967246878">
      <w:bodyDiv w:val="1"/>
      <w:marLeft w:val="0"/>
      <w:marRight w:val="0"/>
      <w:marTop w:val="0"/>
      <w:marBottom w:val="0"/>
      <w:divBdr>
        <w:top w:val="none" w:sz="0" w:space="0" w:color="auto"/>
        <w:left w:val="none" w:sz="0" w:space="0" w:color="auto"/>
        <w:bottom w:val="none" w:sz="0" w:space="0" w:color="auto"/>
        <w:right w:val="none" w:sz="0" w:space="0" w:color="auto"/>
      </w:divBdr>
    </w:div>
    <w:div w:id="968323845">
      <w:bodyDiv w:val="1"/>
      <w:marLeft w:val="0"/>
      <w:marRight w:val="0"/>
      <w:marTop w:val="0"/>
      <w:marBottom w:val="0"/>
      <w:divBdr>
        <w:top w:val="none" w:sz="0" w:space="0" w:color="auto"/>
        <w:left w:val="none" w:sz="0" w:space="0" w:color="auto"/>
        <w:bottom w:val="none" w:sz="0" w:space="0" w:color="auto"/>
        <w:right w:val="none" w:sz="0" w:space="0" w:color="auto"/>
      </w:divBdr>
    </w:div>
    <w:div w:id="970136875">
      <w:bodyDiv w:val="1"/>
      <w:marLeft w:val="0"/>
      <w:marRight w:val="0"/>
      <w:marTop w:val="0"/>
      <w:marBottom w:val="0"/>
      <w:divBdr>
        <w:top w:val="none" w:sz="0" w:space="0" w:color="auto"/>
        <w:left w:val="none" w:sz="0" w:space="0" w:color="auto"/>
        <w:bottom w:val="none" w:sz="0" w:space="0" w:color="auto"/>
        <w:right w:val="none" w:sz="0" w:space="0" w:color="auto"/>
      </w:divBdr>
    </w:div>
    <w:div w:id="974481191">
      <w:bodyDiv w:val="1"/>
      <w:marLeft w:val="0"/>
      <w:marRight w:val="0"/>
      <w:marTop w:val="0"/>
      <w:marBottom w:val="0"/>
      <w:divBdr>
        <w:top w:val="none" w:sz="0" w:space="0" w:color="auto"/>
        <w:left w:val="none" w:sz="0" w:space="0" w:color="auto"/>
        <w:bottom w:val="none" w:sz="0" w:space="0" w:color="auto"/>
        <w:right w:val="none" w:sz="0" w:space="0" w:color="auto"/>
      </w:divBdr>
    </w:div>
    <w:div w:id="976228344">
      <w:bodyDiv w:val="1"/>
      <w:marLeft w:val="0"/>
      <w:marRight w:val="0"/>
      <w:marTop w:val="0"/>
      <w:marBottom w:val="0"/>
      <w:divBdr>
        <w:top w:val="none" w:sz="0" w:space="0" w:color="auto"/>
        <w:left w:val="none" w:sz="0" w:space="0" w:color="auto"/>
        <w:bottom w:val="none" w:sz="0" w:space="0" w:color="auto"/>
        <w:right w:val="none" w:sz="0" w:space="0" w:color="auto"/>
      </w:divBdr>
    </w:div>
    <w:div w:id="977342672">
      <w:bodyDiv w:val="1"/>
      <w:marLeft w:val="0"/>
      <w:marRight w:val="0"/>
      <w:marTop w:val="0"/>
      <w:marBottom w:val="0"/>
      <w:divBdr>
        <w:top w:val="none" w:sz="0" w:space="0" w:color="auto"/>
        <w:left w:val="none" w:sz="0" w:space="0" w:color="auto"/>
        <w:bottom w:val="none" w:sz="0" w:space="0" w:color="auto"/>
        <w:right w:val="none" w:sz="0" w:space="0" w:color="auto"/>
      </w:divBdr>
    </w:div>
    <w:div w:id="986520219">
      <w:bodyDiv w:val="1"/>
      <w:marLeft w:val="0"/>
      <w:marRight w:val="0"/>
      <w:marTop w:val="0"/>
      <w:marBottom w:val="0"/>
      <w:divBdr>
        <w:top w:val="none" w:sz="0" w:space="0" w:color="auto"/>
        <w:left w:val="none" w:sz="0" w:space="0" w:color="auto"/>
        <w:bottom w:val="none" w:sz="0" w:space="0" w:color="auto"/>
        <w:right w:val="none" w:sz="0" w:space="0" w:color="auto"/>
      </w:divBdr>
    </w:div>
    <w:div w:id="988511114">
      <w:bodyDiv w:val="1"/>
      <w:marLeft w:val="0"/>
      <w:marRight w:val="0"/>
      <w:marTop w:val="0"/>
      <w:marBottom w:val="0"/>
      <w:divBdr>
        <w:top w:val="none" w:sz="0" w:space="0" w:color="auto"/>
        <w:left w:val="none" w:sz="0" w:space="0" w:color="auto"/>
        <w:bottom w:val="none" w:sz="0" w:space="0" w:color="auto"/>
        <w:right w:val="none" w:sz="0" w:space="0" w:color="auto"/>
      </w:divBdr>
    </w:div>
    <w:div w:id="993796163">
      <w:bodyDiv w:val="1"/>
      <w:marLeft w:val="0"/>
      <w:marRight w:val="0"/>
      <w:marTop w:val="0"/>
      <w:marBottom w:val="0"/>
      <w:divBdr>
        <w:top w:val="none" w:sz="0" w:space="0" w:color="auto"/>
        <w:left w:val="none" w:sz="0" w:space="0" w:color="auto"/>
        <w:bottom w:val="none" w:sz="0" w:space="0" w:color="auto"/>
        <w:right w:val="none" w:sz="0" w:space="0" w:color="auto"/>
      </w:divBdr>
      <w:divsChild>
        <w:div w:id="8679774">
          <w:marLeft w:val="0"/>
          <w:marRight w:val="0"/>
          <w:marTop w:val="0"/>
          <w:marBottom w:val="0"/>
          <w:divBdr>
            <w:top w:val="none" w:sz="0" w:space="0" w:color="auto"/>
            <w:left w:val="none" w:sz="0" w:space="0" w:color="auto"/>
            <w:bottom w:val="none" w:sz="0" w:space="0" w:color="auto"/>
            <w:right w:val="none" w:sz="0" w:space="0" w:color="auto"/>
          </w:divBdr>
        </w:div>
      </w:divsChild>
    </w:div>
    <w:div w:id="1012806985">
      <w:bodyDiv w:val="1"/>
      <w:marLeft w:val="0"/>
      <w:marRight w:val="0"/>
      <w:marTop w:val="0"/>
      <w:marBottom w:val="0"/>
      <w:divBdr>
        <w:top w:val="none" w:sz="0" w:space="0" w:color="auto"/>
        <w:left w:val="none" w:sz="0" w:space="0" w:color="auto"/>
        <w:bottom w:val="none" w:sz="0" w:space="0" w:color="auto"/>
        <w:right w:val="none" w:sz="0" w:space="0" w:color="auto"/>
      </w:divBdr>
    </w:div>
    <w:div w:id="1014841784">
      <w:bodyDiv w:val="1"/>
      <w:marLeft w:val="0"/>
      <w:marRight w:val="0"/>
      <w:marTop w:val="0"/>
      <w:marBottom w:val="0"/>
      <w:divBdr>
        <w:top w:val="none" w:sz="0" w:space="0" w:color="auto"/>
        <w:left w:val="none" w:sz="0" w:space="0" w:color="auto"/>
        <w:bottom w:val="none" w:sz="0" w:space="0" w:color="auto"/>
        <w:right w:val="none" w:sz="0" w:space="0" w:color="auto"/>
      </w:divBdr>
    </w:div>
    <w:div w:id="1015961318">
      <w:bodyDiv w:val="1"/>
      <w:marLeft w:val="0"/>
      <w:marRight w:val="0"/>
      <w:marTop w:val="0"/>
      <w:marBottom w:val="0"/>
      <w:divBdr>
        <w:top w:val="none" w:sz="0" w:space="0" w:color="auto"/>
        <w:left w:val="none" w:sz="0" w:space="0" w:color="auto"/>
        <w:bottom w:val="none" w:sz="0" w:space="0" w:color="auto"/>
        <w:right w:val="none" w:sz="0" w:space="0" w:color="auto"/>
      </w:divBdr>
    </w:div>
    <w:div w:id="1020933443">
      <w:bodyDiv w:val="1"/>
      <w:marLeft w:val="0"/>
      <w:marRight w:val="0"/>
      <w:marTop w:val="0"/>
      <w:marBottom w:val="0"/>
      <w:divBdr>
        <w:top w:val="none" w:sz="0" w:space="0" w:color="auto"/>
        <w:left w:val="none" w:sz="0" w:space="0" w:color="auto"/>
        <w:bottom w:val="none" w:sz="0" w:space="0" w:color="auto"/>
        <w:right w:val="none" w:sz="0" w:space="0" w:color="auto"/>
      </w:divBdr>
    </w:div>
    <w:div w:id="1024090322">
      <w:bodyDiv w:val="1"/>
      <w:marLeft w:val="0"/>
      <w:marRight w:val="0"/>
      <w:marTop w:val="0"/>
      <w:marBottom w:val="0"/>
      <w:divBdr>
        <w:top w:val="none" w:sz="0" w:space="0" w:color="auto"/>
        <w:left w:val="none" w:sz="0" w:space="0" w:color="auto"/>
        <w:bottom w:val="none" w:sz="0" w:space="0" w:color="auto"/>
        <w:right w:val="none" w:sz="0" w:space="0" w:color="auto"/>
      </w:divBdr>
    </w:div>
    <w:div w:id="1028068164">
      <w:bodyDiv w:val="1"/>
      <w:marLeft w:val="0"/>
      <w:marRight w:val="0"/>
      <w:marTop w:val="0"/>
      <w:marBottom w:val="0"/>
      <w:divBdr>
        <w:top w:val="none" w:sz="0" w:space="0" w:color="auto"/>
        <w:left w:val="none" w:sz="0" w:space="0" w:color="auto"/>
        <w:bottom w:val="none" w:sz="0" w:space="0" w:color="auto"/>
        <w:right w:val="none" w:sz="0" w:space="0" w:color="auto"/>
      </w:divBdr>
    </w:div>
    <w:div w:id="1039354892">
      <w:bodyDiv w:val="1"/>
      <w:marLeft w:val="0"/>
      <w:marRight w:val="0"/>
      <w:marTop w:val="0"/>
      <w:marBottom w:val="0"/>
      <w:divBdr>
        <w:top w:val="none" w:sz="0" w:space="0" w:color="auto"/>
        <w:left w:val="none" w:sz="0" w:space="0" w:color="auto"/>
        <w:bottom w:val="none" w:sz="0" w:space="0" w:color="auto"/>
        <w:right w:val="none" w:sz="0" w:space="0" w:color="auto"/>
      </w:divBdr>
    </w:div>
    <w:div w:id="1045174568">
      <w:bodyDiv w:val="1"/>
      <w:marLeft w:val="0"/>
      <w:marRight w:val="0"/>
      <w:marTop w:val="0"/>
      <w:marBottom w:val="0"/>
      <w:divBdr>
        <w:top w:val="none" w:sz="0" w:space="0" w:color="auto"/>
        <w:left w:val="none" w:sz="0" w:space="0" w:color="auto"/>
        <w:bottom w:val="none" w:sz="0" w:space="0" w:color="auto"/>
        <w:right w:val="none" w:sz="0" w:space="0" w:color="auto"/>
      </w:divBdr>
    </w:div>
    <w:div w:id="1056441135">
      <w:bodyDiv w:val="1"/>
      <w:marLeft w:val="0"/>
      <w:marRight w:val="0"/>
      <w:marTop w:val="0"/>
      <w:marBottom w:val="0"/>
      <w:divBdr>
        <w:top w:val="none" w:sz="0" w:space="0" w:color="auto"/>
        <w:left w:val="none" w:sz="0" w:space="0" w:color="auto"/>
        <w:bottom w:val="none" w:sz="0" w:space="0" w:color="auto"/>
        <w:right w:val="none" w:sz="0" w:space="0" w:color="auto"/>
      </w:divBdr>
    </w:div>
    <w:div w:id="1057315787">
      <w:bodyDiv w:val="1"/>
      <w:marLeft w:val="0"/>
      <w:marRight w:val="0"/>
      <w:marTop w:val="0"/>
      <w:marBottom w:val="0"/>
      <w:divBdr>
        <w:top w:val="none" w:sz="0" w:space="0" w:color="auto"/>
        <w:left w:val="none" w:sz="0" w:space="0" w:color="auto"/>
        <w:bottom w:val="none" w:sz="0" w:space="0" w:color="auto"/>
        <w:right w:val="none" w:sz="0" w:space="0" w:color="auto"/>
      </w:divBdr>
    </w:div>
    <w:div w:id="1061439690">
      <w:bodyDiv w:val="1"/>
      <w:marLeft w:val="0"/>
      <w:marRight w:val="0"/>
      <w:marTop w:val="0"/>
      <w:marBottom w:val="0"/>
      <w:divBdr>
        <w:top w:val="none" w:sz="0" w:space="0" w:color="auto"/>
        <w:left w:val="none" w:sz="0" w:space="0" w:color="auto"/>
        <w:bottom w:val="none" w:sz="0" w:space="0" w:color="auto"/>
        <w:right w:val="none" w:sz="0" w:space="0" w:color="auto"/>
      </w:divBdr>
    </w:div>
    <w:div w:id="1062756954">
      <w:bodyDiv w:val="1"/>
      <w:marLeft w:val="0"/>
      <w:marRight w:val="0"/>
      <w:marTop w:val="0"/>
      <w:marBottom w:val="0"/>
      <w:divBdr>
        <w:top w:val="none" w:sz="0" w:space="0" w:color="auto"/>
        <w:left w:val="none" w:sz="0" w:space="0" w:color="auto"/>
        <w:bottom w:val="none" w:sz="0" w:space="0" w:color="auto"/>
        <w:right w:val="none" w:sz="0" w:space="0" w:color="auto"/>
      </w:divBdr>
    </w:div>
    <w:div w:id="1066150243">
      <w:bodyDiv w:val="1"/>
      <w:marLeft w:val="0"/>
      <w:marRight w:val="0"/>
      <w:marTop w:val="0"/>
      <w:marBottom w:val="0"/>
      <w:divBdr>
        <w:top w:val="none" w:sz="0" w:space="0" w:color="auto"/>
        <w:left w:val="none" w:sz="0" w:space="0" w:color="auto"/>
        <w:bottom w:val="none" w:sz="0" w:space="0" w:color="auto"/>
        <w:right w:val="none" w:sz="0" w:space="0" w:color="auto"/>
      </w:divBdr>
    </w:div>
    <w:div w:id="1069693733">
      <w:bodyDiv w:val="1"/>
      <w:marLeft w:val="0"/>
      <w:marRight w:val="0"/>
      <w:marTop w:val="0"/>
      <w:marBottom w:val="0"/>
      <w:divBdr>
        <w:top w:val="none" w:sz="0" w:space="0" w:color="auto"/>
        <w:left w:val="none" w:sz="0" w:space="0" w:color="auto"/>
        <w:bottom w:val="none" w:sz="0" w:space="0" w:color="auto"/>
        <w:right w:val="none" w:sz="0" w:space="0" w:color="auto"/>
      </w:divBdr>
    </w:div>
    <w:div w:id="1071728916">
      <w:bodyDiv w:val="1"/>
      <w:marLeft w:val="0"/>
      <w:marRight w:val="0"/>
      <w:marTop w:val="0"/>
      <w:marBottom w:val="0"/>
      <w:divBdr>
        <w:top w:val="none" w:sz="0" w:space="0" w:color="auto"/>
        <w:left w:val="none" w:sz="0" w:space="0" w:color="auto"/>
        <w:bottom w:val="none" w:sz="0" w:space="0" w:color="auto"/>
        <w:right w:val="none" w:sz="0" w:space="0" w:color="auto"/>
      </w:divBdr>
    </w:div>
    <w:div w:id="1086146643">
      <w:bodyDiv w:val="1"/>
      <w:marLeft w:val="0"/>
      <w:marRight w:val="0"/>
      <w:marTop w:val="0"/>
      <w:marBottom w:val="0"/>
      <w:divBdr>
        <w:top w:val="none" w:sz="0" w:space="0" w:color="auto"/>
        <w:left w:val="none" w:sz="0" w:space="0" w:color="auto"/>
        <w:bottom w:val="none" w:sz="0" w:space="0" w:color="auto"/>
        <w:right w:val="none" w:sz="0" w:space="0" w:color="auto"/>
      </w:divBdr>
    </w:div>
    <w:div w:id="1087117213">
      <w:bodyDiv w:val="1"/>
      <w:marLeft w:val="0"/>
      <w:marRight w:val="0"/>
      <w:marTop w:val="0"/>
      <w:marBottom w:val="0"/>
      <w:divBdr>
        <w:top w:val="none" w:sz="0" w:space="0" w:color="auto"/>
        <w:left w:val="none" w:sz="0" w:space="0" w:color="auto"/>
        <w:bottom w:val="none" w:sz="0" w:space="0" w:color="auto"/>
        <w:right w:val="none" w:sz="0" w:space="0" w:color="auto"/>
      </w:divBdr>
    </w:div>
    <w:div w:id="1096172174">
      <w:bodyDiv w:val="1"/>
      <w:marLeft w:val="0"/>
      <w:marRight w:val="0"/>
      <w:marTop w:val="0"/>
      <w:marBottom w:val="0"/>
      <w:divBdr>
        <w:top w:val="none" w:sz="0" w:space="0" w:color="auto"/>
        <w:left w:val="none" w:sz="0" w:space="0" w:color="auto"/>
        <w:bottom w:val="none" w:sz="0" w:space="0" w:color="auto"/>
        <w:right w:val="none" w:sz="0" w:space="0" w:color="auto"/>
      </w:divBdr>
    </w:div>
    <w:div w:id="1097099389">
      <w:bodyDiv w:val="1"/>
      <w:marLeft w:val="0"/>
      <w:marRight w:val="0"/>
      <w:marTop w:val="0"/>
      <w:marBottom w:val="0"/>
      <w:divBdr>
        <w:top w:val="none" w:sz="0" w:space="0" w:color="auto"/>
        <w:left w:val="none" w:sz="0" w:space="0" w:color="auto"/>
        <w:bottom w:val="none" w:sz="0" w:space="0" w:color="auto"/>
        <w:right w:val="none" w:sz="0" w:space="0" w:color="auto"/>
      </w:divBdr>
    </w:div>
    <w:div w:id="1098986343">
      <w:bodyDiv w:val="1"/>
      <w:marLeft w:val="0"/>
      <w:marRight w:val="0"/>
      <w:marTop w:val="0"/>
      <w:marBottom w:val="0"/>
      <w:divBdr>
        <w:top w:val="none" w:sz="0" w:space="0" w:color="auto"/>
        <w:left w:val="none" w:sz="0" w:space="0" w:color="auto"/>
        <w:bottom w:val="none" w:sz="0" w:space="0" w:color="auto"/>
        <w:right w:val="none" w:sz="0" w:space="0" w:color="auto"/>
      </w:divBdr>
    </w:div>
    <w:div w:id="1099066352">
      <w:bodyDiv w:val="1"/>
      <w:marLeft w:val="0"/>
      <w:marRight w:val="0"/>
      <w:marTop w:val="0"/>
      <w:marBottom w:val="0"/>
      <w:divBdr>
        <w:top w:val="none" w:sz="0" w:space="0" w:color="auto"/>
        <w:left w:val="none" w:sz="0" w:space="0" w:color="auto"/>
        <w:bottom w:val="none" w:sz="0" w:space="0" w:color="auto"/>
        <w:right w:val="none" w:sz="0" w:space="0" w:color="auto"/>
      </w:divBdr>
    </w:div>
    <w:div w:id="1101339374">
      <w:bodyDiv w:val="1"/>
      <w:marLeft w:val="0"/>
      <w:marRight w:val="0"/>
      <w:marTop w:val="0"/>
      <w:marBottom w:val="0"/>
      <w:divBdr>
        <w:top w:val="none" w:sz="0" w:space="0" w:color="auto"/>
        <w:left w:val="none" w:sz="0" w:space="0" w:color="auto"/>
        <w:bottom w:val="none" w:sz="0" w:space="0" w:color="auto"/>
        <w:right w:val="none" w:sz="0" w:space="0" w:color="auto"/>
      </w:divBdr>
    </w:div>
    <w:div w:id="1101342721">
      <w:bodyDiv w:val="1"/>
      <w:marLeft w:val="0"/>
      <w:marRight w:val="0"/>
      <w:marTop w:val="0"/>
      <w:marBottom w:val="0"/>
      <w:divBdr>
        <w:top w:val="none" w:sz="0" w:space="0" w:color="auto"/>
        <w:left w:val="none" w:sz="0" w:space="0" w:color="auto"/>
        <w:bottom w:val="none" w:sz="0" w:space="0" w:color="auto"/>
        <w:right w:val="none" w:sz="0" w:space="0" w:color="auto"/>
      </w:divBdr>
    </w:div>
    <w:div w:id="1105881835">
      <w:bodyDiv w:val="1"/>
      <w:marLeft w:val="0"/>
      <w:marRight w:val="0"/>
      <w:marTop w:val="0"/>
      <w:marBottom w:val="0"/>
      <w:divBdr>
        <w:top w:val="none" w:sz="0" w:space="0" w:color="auto"/>
        <w:left w:val="none" w:sz="0" w:space="0" w:color="auto"/>
        <w:bottom w:val="none" w:sz="0" w:space="0" w:color="auto"/>
        <w:right w:val="none" w:sz="0" w:space="0" w:color="auto"/>
      </w:divBdr>
    </w:div>
    <w:div w:id="1107701744">
      <w:bodyDiv w:val="1"/>
      <w:marLeft w:val="0"/>
      <w:marRight w:val="0"/>
      <w:marTop w:val="0"/>
      <w:marBottom w:val="0"/>
      <w:divBdr>
        <w:top w:val="none" w:sz="0" w:space="0" w:color="auto"/>
        <w:left w:val="none" w:sz="0" w:space="0" w:color="auto"/>
        <w:bottom w:val="none" w:sz="0" w:space="0" w:color="auto"/>
        <w:right w:val="none" w:sz="0" w:space="0" w:color="auto"/>
      </w:divBdr>
    </w:div>
    <w:div w:id="1108040247">
      <w:bodyDiv w:val="1"/>
      <w:marLeft w:val="0"/>
      <w:marRight w:val="0"/>
      <w:marTop w:val="0"/>
      <w:marBottom w:val="0"/>
      <w:divBdr>
        <w:top w:val="none" w:sz="0" w:space="0" w:color="auto"/>
        <w:left w:val="none" w:sz="0" w:space="0" w:color="auto"/>
        <w:bottom w:val="none" w:sz="0" w:space="0" w:color="auto"/>
        <w:right w:val="none" w:sz="0" w:space="0" w:color="auto"/>
      </w:divBdr>
    </w:div>
    <w:div w:id="1113011506">
      <w:bodyDiv w:val="1"/>
      <w:marLeft w:val="0"/>
      <w:marRight w:val="0"/>
      <w:marTop w:val="0"/>
      <w:marBottom w:val="0"/>
      <w:divBdr>
        <w:top w:val="none" w:sz="0" w:space="0" w:color="auto"/>
        <w:left w:val="none" w:sz="0" w:space="0" w:color="auto"/>
        <w:bottom w:val="none" w:sz="0" w:space="0" w:color="auto"/>
        <w:right w:val="none" w:sz="0" w:space="0" w:color="auto"/>
      </w:divBdr>
    </w:div>
    <w:div w:id="1119564708">
      <w:bodyDiv w:val="1"/>
      <w:marLeft w:val="0"/>
      <w:marRight w:val="0"/>
      <w:marTop w:val="0"/>
      <w:marBottom w:val="0"/>
      <w:divBdr>
        <w:top w:val="none" w:sz="0" w:space="0" w:color="auto"/>
        <w:left w:val="none" w:sz="0" w:space="0" w:color="auto"/>
        <w:bottom w:val="none" w:sz="0" w:space="0" w:color="auto"/>
        <w:right w:val="none" w:sz="0" w:space="0" w:color="auto"/>
      </w:divBdr>
    </w:div>
    <w:div w:id="1130168419">
      <w:bodyDiv w:val="1"/>
      <w:marLeft w:val="0"/>
      <w:marRight w:val="0"/>
      <w:marTop w:val="0"/>
      <w:marBottom w:val="0"/>
      <w:divBdr>
        <w:top w:val="none" w:sz="0" w:space="0" w:color="auto"/>
        <w:left w:val="none" w:sz="0" w:space="0" w:color="auto"/>
        <w:bottom w:val="none" w:sz="0" w:space="0" w:color="auto"/>
        <w:right w:val="none" w:sz="0" w:space="0" w:color="auto"/>
      </w:divBdr>
    </w:div>
    <w:div w:id="1132795766">
      <w:bodyDiv w:val="1"/>
      <w:marLeft w:val="0"/>
      <w:marRight w:val="0"/>
      <w:marTop w:val="0"/>
      <w:marBottom w:val="0"/>
      <w:divBdr>
        <w:top w:val="none" w:sz="0" w:space="0" w:color="auto"/>
        <w:left w:val="none" w:sz="0" w:space="0" w:color="auto"/>
        <w:bottom w:val="none" w:sz="0" w:space="0" w:color="auto"/>
        <w:right w:val="none" w:sz="0" w:space="0" w:color="auto"/>
      </w:divBdr>
    </w:div>
    <w:div w:id="1148589339">
      <w:bodyDiv w:val="1"/>
      <w:marLeft w:val="0"/>
      <w:marRight w:val="0"/>
      <w:marTop w:val="0"/>
      <w:marBottom w:val="0"/>
      <w:divBdr>
        <w:top w:val="none" w:sz="0" w:space="0" w:color="auto"/>
        <w:left w:val="none" w:sz="0" w:space="0" w:color="auto"/>
        <w:bottom w:val="none" w:sz="0" w:space="0" w:color="auto"/>
        <w:right w:val="none" w:sz="0" w:space="0" w:color="auto"/>
      </w:divBdr>
    </w:div>
    <w:div w:id="1148672864">
      <w:bodyDiv w:val="1"/>
      <w:marLeft w:val="0"/>
      <w:marRight w:val="0"/>
      <w:marTop w:val="0"/>
      <w:marBottom w:val="0"/>
      <w:divBdr>
        <w:top w:val="none" w:sz="0" w:space="0" w:color="auto"/>
        <w:left w:val="none" w:sz="0" w:space="0" w:color="auto"/>
        <w:bottom w:val="none" w:sz="0" w:space="0" w:color="auto"/>
        <w:right w:val="none" w:sz="0" w:space="0" w:color="auto"/>
      </w:divBdr>
    </w:div>
    <w:div w:id="1148743607">
      <w:bodyDiv w:val="1"/>
      <w:marLeft w:val="0"/>
      <w:marRight w:val="0"/>
      <w:marTop w:val="0"/>
      <w:marBottom w:val="0"/>
      <w:divBdr>
        <w:top w:val="none" w:sz="0" w:space="0" w:color="auto"/>
        <w:left w:val="none" w:sz="0" w:space="0" w:color="auto"/>
        <w:bottom w:val="none" w:sz="0" w:space="0" w:color="auto"/>
        <w:right w:val="none" w:sz="0" w:space="0" w:color="auto"/>
      </w:divBdr>
      <w:divsChild>
        <w:div w:id="116335580">
          <w:marLeft w:val="0"/>
          <w:marRight w:val="0"/>
          <w:marTop w:val="0"/>
          <w:marBottom w:val="0"/>
          <w:divBdr>
            <w:top w:val="none" w:sz="0" w:space="0" w:color="auto"/>
            <w:left w:val="none" w:sz="0" w:space="0" w:color="auto"/>
            <w:bottom w:val="none" w:sz="0" w:space="0" w:color="auto"/>
            <w:right w:val="none" w:sz="0" w:space="0" w:color="auto"/>
          </w:divBdr>
        </w:div>
      </w:divsChild>
    </w:div>
    <w:div w:id="1154569626">
      <w:bodyDiv w:val="1"/>
      <w:marLeft w:val="0"/>
      <w:marRight w:val="0"/>
      <w:marTop w:val="0"/>
      <w:marBottom w:val="0"/>
      <w:divBdr>
        <w:top w:val="none" w:sz="0" w:space="0" w:color="auto"/>
        <w:left w:val="none" w:sz="0" w:space="0" w:color="auto"/>
        <w:bottom w:val="none" w:sz="0" w:space="0" w:color="auto"/>
        <w:right w:val="none" w:sz="0" w:space="0" w:color="auto"/>
      </w:divBdr>
    </w:div>
    <w:div w:id="1157187110">
      <w:bodyDiv w:val="1"/>
      <w:marLeft w:val="0"/>
      <w:marRight w:val="0"/>
      <w:marTop w:val="0"/>
      <w:marBottom w:val="0"/>
      <w:divBdr>
        <w:top w:val="none" w:sz="0" w:space="0" w:color="auto"/>
        <w:left w:val="none" w:sz="0" w:space="0" w:color="auto"/>
        <w:bottom w:val="none" w:sz="0" w:space="0" w:color="auto"/>
        <w:right w:val="none" w:sz="0" w:space="0" w:color="auto"/>
      </w:divBdr>
    </w:div>
    <w:div w:id="1158115588">
      <w:bodyDiv w:val="1"/>
      <w:marLeft w:val="0"/>
      <w:marRight w:val="0"/>
      <w:marTop w:val="0"/>
      <w:marBottom w:val="0"/>
      <w:divBdr>
        <w:top w:val="none" w:sz="0" w:space="0" w:color="auto"/>
        <w:left w:val="none" w:sz="0" w:space="0" w:color="auto"/>
        <w:bottom w:val="none" w:sz="0" w:space="0" w:color="auto"/>
        <w:right w:val="none" w:sz="0" w:space="0" w:color="auto"/>
      </w:divBdr>
    </w:div>
    <w:div w:id="1160924192">
      <w:bodyDiv w:val="1"/>
      <w:marLeft w:val="0"/>
      <w:marRight w:val="0"/>
      <w:marTop w:val="0"/>
      <w:marBottom w:val="0"/>
      <w:divBdr>
        <w:top w:val="none" w:sz="0" w:space="0" w:color="auto"/>
        <w:left w:val="none" w:sz="0" w:space="0" w:color="auto"/>
        <w:bottom w:val="none" w:sz="0" w:space="0" w:color="auto"/>
        <w:right w:val="none" w:sz="0" w:space="0" w:color="auto"/>
      </w:divBdr>
    </w:div>
    <w:div w:id="1163396128">
      <w:bodyDiv w:val="1"/>
      <w:marLeft w:val="0"/>
      <w:marRight w:val="0"/>
      <w:marTop w:val="0"/>
      <w:marBottom w:val="0"/>
      <w:divBdr>
        <w:top w:val="none" w:sz="0" w:space="0" w:color="auto"/>
        <w:left w:val="none" w:sz="0" w:space="0" w:color="auto"/>
        <w:bottom w:val="none" w:sz="0" w:space="0" w:color="auto"/>
        <w:right w:val="none" w:sz="0" w:space="0" w:color="auto"/>
      </w:divBdr>
    </w:div>
    <w:div w:id="1163931973">
      <w:bodyDiv w:val="1"/>
      <w:marLeft w:val="0"/>
      <w:marRight w:val="0"/>
      <w:marTop w:val="0"/>
      <w:marBottom w:val="0"/>
      <w:divBdr>
        <w:top w:val="none" w:sz="0" w:space="0" w:color="auto"/>
        <w:left w:val="none" w:sz="0" w:space="0" w:color="auto"/>
        <w:bottom w:val="none" w:sz="0" w:space="0" w:color="auto"/>
        <w:right w:val="none" w:sz="0" w:space="0" w:color="auto"/>
      </w:divBdr>
    </w:div>
    <w:div w:id="1165972328">
      <w:bodyDiv w:val="1"/>
      <w:marLeft w:val="0"/>
      <w:marRight w:val="0"/>
      <w:marTop w:val="0"/>
      <w:marBottom w:val="0"/>
      <w:divBdr>
        <w:top w:val="none" w:sz="0" w:space="0" w:color="auto"/>
        <w:left w:val="none" w:sz="0" w:space="0" w:color="auto"/>
        <w:bottom w:val="none" w:sz="0" w:space="0" w:color="auto"/>
        <w:right w:val="none" w:sz="0" w:space="0" w:color="auto"/>
      </w:divBdr>
    </w:div>
    <w:div w:id="1167281558">
      <w:bodyDiv w:val="1"/>
      <w:marLeft w:val="0"/>
      <w:marRight w:val="0"/>
      <w:marTop w:val="0"/>
      <w:marBottom w:val="0"/>
      <w:divBdr>
        <w:top w:val="none" w:sz="0" w:space="0" w:color="auto"/>
        <w:left w:val="none" w:sz="0" w:space="0" w:color="auto"/>
        <w:bottom w:val="none" w:sz="0" w:space="0" w:color="auto"/>
        <w:right w:val="none" w:sz="0" w:space="0" w:color="auto"/>
      </w:divBdr>
    </w:div>
    <w:div w:id="1170831592">
      <w:bodyDiv w:val="1"/>
      <w:marLeft w:val="0"/>
      <w:marRight w:val="0"/>
      <w:marTop w:val="0"/>
      <w:marBottom w:val="0"/>
      <w:divBdr>
        <w:top w:val="none" w:sz="0" w:space="0" w:color="auto"/>
        <w:left w:val="none" w:sz="0" w:space="0" w:color="auto"/>
        <w:bottom w:val="none" w:sz="0" w:space="0" w:color="auto"/>
        <w:right w:val="none" w:sz="0" w:space="0" w:color="auto"/>
      </w:divBdr>
    </w:div>
    <w:div w:id="1173496999">
      <w:bodyDiv w:val="1"/>
      <w:marLeft w:val="0"/>
      <w:marRight w:val="0"/>
      <w:marTop w:val="0"/>
      <w:marBottom w:val="0"/>
      <w:divBdr>
        <w:top w:val="none" w:sz="0" w:space="0" w:color="auto"/>
        <w:left w:val="none" w:sz="0" w:space="0" w:color="auto"/>
        <w:bottom w:val="none" w:sz="0" w:space="0" w:color="auto"/>
        <w:right w:val="none" w:sz="0" w:space="0" w:color="auto"/>
      </w:divBdr>
    </w:div>
    <w:div w:id="1181776631">
      <w:bodyDiv w:val="1"/>
      <w:marLeft w:val="0"/>
      <w:marRight w:val="0"/>
      <w:marTop w:val="0"/>
      <w:marBottom w:val="0"/>
      <w:divBdr>
        <w:top w:val="none" w:sz="0" w:space="0" w:color="auto"/>
        <w:left w:val="none" w:sz="0" w:space="0" w:color="auto"/>
        <w:bottom w:val="none" w:sz="0" w:space="0" w:color="auto"/>
        <w:right w:val="none" w:sz="0" w:space="0" w:color="auto"/>
      </w:divBdr>
    </w:div>
    <w:div w:id="1182622798">
      <w:bodyDiv w:val="1"/>
      <w:marLeft w:val="0"/>
      <w:marRight w:val="0"/>
      <w:marTop w:val="0"/>
      <w:marBottom w:val="0"/>
      <w:divBdr>
        <w:top w:val="none" w:sz="0" w:space="0" w:color="auto"/>
        <w:left w:val="none" w:sz="0" w:space="0" w:color="auto"/>
        <w:bottom w:val="none" w:sz="0" w:space="0" w:color="auto"/>
        <w:right w:val="none" w:sz="0" w:space="0" w:color="auto"/>
      </w:divBdr>
    </w:div>
    <w:div w:id="1184201875">
      <w:bodyDiv w:val="1"/>
      <w:marLeft w:val="0"/>
      <w:marRight w:val="0"/>
      <w:marTop w:val="0"/>
      <w:marBottom w:val="0"/>
      <w:divBdr>
        <w:top w:val="none" w:sz="0" w:space="0" w:color="auto"/>
        <w:left w:val="none" w:sz="0" w:space="0" w:color="auto"/>
        <w:bottom w:val="none" w:sz="0" w:space="0" w:color="auto"/>
        <w:right w:val="none" w:sz="0" w:space="0" w:color="auto"/>
      </w:divBdr>
    </w:div>
    <w:div w:id="1184980275">
      <w:bodyDiv w:val="1"/>
      <w:marLeft w:val="0"/>
      <w:marRight w:val="0"/>
      <w:marTop w:val="0"/>
      <w:marBottom w:val="0"/>
      <w:divBdr>
        <w:top w:val="none" w:sz="0" w:space="0" w:color="auto"/>
        <w:left w:val="none" w:sz="0" w:space="0" w:color="auto"/>
        <w:bottom w:val="none" w:sz="0" w:space="0" w:color="auto"/>
        <w:right w:val="none" w:sz="0" w:space="0" w:color="auto"/>
      </w:divBdr>
    </w:div>
    <w:div w:id="1189953209">
      <w:bodyDiv w:val="1"/>
      <w:marLeft w:val="0"/>
      <w:marRight w:val="0"/>
      <w:marTop w:val="0"/>
      <w:marBottom w:val="0"/>
      <w:divBdr>
        <w:top w:val="none" w:sz="0" w:space="0" w:color="auto"/>
        <w:left w:val="none" w:sz="0" w:space="0" w:color="auto"/>
        <w:bottom w:val="none" w:sz="0" w:space="0" w:color="auto"/>
        <w:right w:val="none" w:sz="0" w:space="0" w:color="auto"/>
      </w:divBdr>
    </w:div>
    <w:div w:id="1192572545">
      <w:bodyDiv w:val="1"/>
      <w:marLeft w:val="0"/>
      <w:marRight w:val="0"/>
      <w:marTop w:val="0"/>
      <w:marBottom w:val="0"/>
      <w:divBdr>
        <w:top w:val="none" w:sz="0" w:space="0" w:color="auto"/>
        <w:left w:val="none" w:sz="0" w:space="0" w:color="auto"/>
        <w:bottom w:val="none" w:sz="0" w:space="0" w:color="auto"/>
        <w:right w:val="none" w:sz="0" w:space="0" w:color="auto"/>
      </w:divBdr>
    </w:div>
    <w:div w:id="1195538827">
      <w:bodyDiv w:val="1"/>
      <w:marLeft w:val="0"/>
      <w:marRight w:val="0"/>
      <w:marTop w:val="0"/>
      <w:marBottom w:val="0"/>
      <w:divBdr>
        <w:top w:val="none" w:sz="0" w:space="0" w:color="auto"/>
        <w:left w:val="none" w:sz="0" w:space="0" w:color="auto"/>
        <w:bottom w:val="none" w:sz="0" w:space="0" w:color="auto"/>
        <w:right w:val="none" w:sz="0" w:space="0" w:color="auto"/>
      </w:divBdr>
    </w:div>
    <w:div w:id="1214661391">
      <w:bodyDiv w:val="1"/>
      <w:marLeft w:val="0"/>
      <w:marRight w:val="0"/>
      <w:marTop w:val="0"/>
      <w:marBottom w:val="0"/>
      <w:divBdr>
        <w:top w:val="none" w:sz="0" w:space="0" w:color="auto"/>
        <w:left w:val="none" w:sz="0" w:space="0" w:color="auto"/>
        <w:bottom w:val="none" w:sz="0" w:space="0" w:color="auto"/>
        <w:right w:val="none" w:sz="0" w:space="0" w:color="auto"/>
      </w:divBdr>
    </w:div>
    <w:div w:id="1215585782">
      <w:bodyDiv w:val="1"/>
      <w:marLeft w:val="0"/>
      <w:marRight w:val="0"/>
      <w:marTop w:val="0"/>
      <w:marBottom w:val="0"/>
      <w:divBdr>
        <w:top w:val="none" w:sz="0" w:space="0" w:color="auto"/>
        <w:left w:val="none" w:sz="0" w:space="0" w:color="auto"/>
        <w:bottom w:val="none" w:sz="0" w:space="0" w:color="auto"/>
        <w:right w:val="none" w:sz="0" w:space="0" w:color="auto"/>
      </w:divBdr>
    </w:div>
    <w:div w:id="1228761954">
      <w:bodyDiv w:val="1"/>
      <w:marLeft w:val="0"/>
      <w:marRight w:val="0"/>
      <w:marTop w:val="0"/>
      <w:marBottom w:val="0"/>
      <w:divBdr>
        <w:top w:val="none" w:sz="0" w:space="0" w:color="auto"/>
        <w:left w:val="none" w:sz="0" w:space="0" w:color="auto"/>
        <w:bottom w:val="none" w:sz="0" w:space="0" w:color="auto"/>
        <w:right w:val="none" w:sz="0" w:space="0" w:color="auto"/>
      </w:divBdr>
    </w:div>
    <w:div w:id="1235776265">
      <w:bodyDiv w:val="1"/>
      <w:marLeft w:val="0"/>
      <w:marRight w:val="0"/>
      <w:marTop w:val="0"/>
      <w:marBottom w:val="0"/>
      <w:divBdr>
        <w:top w:val="none" w:sz="0" w:space="0" w:color="auto"/>
        <w:left w:val="none" w:sz="0" w:space="0" w:color="auto"/>
        <w:bottom w:val="none" w:sz="0" w:space="0" w:color="auto"/>
        <w:right w:val="none" w:sz="0" w:space="0" w:color="auto"/>
      </w:divBdr>
    </w:div>
    <w:div w:id="1246111381">
      <w:bodyDiv w:val="1"/>
      <w:marLeft w:val="0"/>
      <w:marRight w:val="0"/>
      <w:marTop w:val="0"/>
      <w:marBottom w:val="0"/>
      <w:divBdr>
        <w:top w:val="none" w:sz="0" w:space="0" w:color="auto"/>
        <w:left w:val="none" w:sz="0" w:space="0" w:color="auto"/>
        <w:bottom w:val="none" w:sz="0" w:space="0" w:color="auto"/>
        <w:right w:val="none" w:sz="0" w:space="0" w:color="auto"/>
      </w:divBdr>
    </w:div>
    <w:div w:id="1251279564">
      <w:bodyDiv w:val="1"/>
      <w:marLeft w:val="0"/>
      <w:marRight w:val="0"/>
      <w:marTop w:val="0"/>
      <w:marBottom w:val="0"/>
      <w:divBdr>
        <w:top w:val="none" w:sz="0" w:space="0" w:color="auto"/>
        <w:left w:val="none" w:sz="0" w:space="0" w:color="auto"/>
        <w:bottom w:val="none" w:sz="0" w:space="0" w:color="auto"/>
        <w:right w:val="none" w:sz="0" w:space="0" w:color="auto"/>
      </w:divBdr>
    </w:div>
    <w:div w:id="1261640453">
      <w:bodyDiv w:val="1"/>
      <w:marLeft w:val="0"/>
      <w:marRight w:val="0"/>
      <w:marTop w:val="0"/>
      <w:marBottom w:val="0"/>
      <w:divBdr>
        <w:top w:val="none" w:sz="0" w:space="0" w:color="auto"/>
        <w:left w:val="none" w:sz="0" w:space="0" w:color="auto"/>
        <w:bottom w:val="none" w:sz="0" w:space="0" w:color="auto"/>
        <w:right w:val="none" w:sz="0" w:space="0" w:color="auto"/>
      </w:divBdr>
    </w:div>
    <w:div w:id="1263873937">
      <w:bodyDiv w:val="1"/>
      <w:marLeft w:val="0"/>
      <w:marRight w:val="0"/>
      <w:marTop w:val="0"/>
      <w:marBottom w:val="0"/>
      <w:divBdr>
        <w:top w:val="none" w:sz="0" w:space="0" w:color="auto"/>
        <w:left w:val="none" w:sz="0" w:space="0" w:color="auto"/>
        <w:bottom w:val="none" w:sz="0" w:space="0" w:color="auto"/>
        <w:right w:val="none" w:sz="0" w:space="0" w:color="auto"/>
      </w:divBdr>
    </w:div>
    <w:div w:id="1275408726">
      <w:bodyDiv w:val="1"/>
      <w:marLeft w:val="0"/>
      <w:marRight w:val="0"/>
      <w:marTop w:val="0"/>
      <w:marBottom w:val="0"/>
      <w:divBdr>
        <w:top w:val="none" w:sz="0" w:space="0" w:color="auto"/>
        <w:left w:val="none" w:sz="0" w:space="0" w:color="auto"/>
        <w:bottom w:val="none" w:sz="0" w:space="0" w:color="auto"/>
        <w:right w:val="none" w:sz="0" w:space="0" w:color="auto"/>
      </w:divBdr>
    </w:div>
    <w:div w:id="1278756857">
      <w:bodyDiv w:val="1"/>
      <w:marLeft w:val="0"/>
      <w:marRight w:val="0"/>
      <w:marTop w:val="0"/>
      <w:marBottom w:val="0"/>
      <w:divBdr>
        <w:top w:val="none" w:sz="0" w:space="0" w:color="auto"/>
        <w:left w:val="none" w:sz="0" w:space="0" w:color="auto"/>
        <w:bottom w:val="none" w:sz="0" w:space="0" w:color="auto"/>
        <w:right w:val="none" w:sz="0" w:space="0" w:color="auto"/>
      </w:divBdr>
    </w:div>
    <w:div w:id="1281573935">
      <w:bodyDiv w:val="1"/>
      <w:marLeft w:val="0"/>
      <w:marRight w:val="0"/>
      <w:marTop w:val="0"/>
      <w:marBottom w:val="0"/>
      <w:divBdr>
        <w:top w:val="none" w:sz="0" w:space="0" w:color="auto"/>
        <w:left w:val="none" w:sz="0" w:space="0" w:color="auto"/>
        <w:bottom w:val="none" w:sz="0" w:space="0" w:color="auto"/>
        <w:right w:val="none" w:sz="0" w:space="0" w:color="auto"/>
      </w:divBdr>
    </w:div>
    <w:div w:id="1285965702">
      <w:bodyDiv w:val="1"/>
      <w:marLeft w:val="0"/>
      <w:marRight w:val="0"/>
      <w:marTop w:val="0"/>
      <w:marBottom w:val="0"/>
      <w:divBdr>
        <w:top w:val="none" w:sz="0" w:space="0" w:color="auto"/>
        <w:left w:val="none" w:sz="0" w:space="0" w:color="auto"/>
        <w:bottom w:val="none" w:sz="0" w:space="0" w:color="auto"/>
        <w:right w:val="none" w:sz="0" w:space="0" w:color="auto"/>
      </w:divBdr>
    </w:div>
    <w:div w:id="1288973965">
      <w:bodyDiv w:val="1"/>
      <w:marLeft w:val="0"/>
      <w:marRight w:val="0"/>
      <w:marTop w:val="0"/>
      <w:marBottom w:val="0"/>
      <w:divBdr>
        <w:top w:val="none" w:sz="0" w:space="0" w:color="auto"/>
        <w:left w:val="none" w:sz="0" w:space="0" w:color="auto"/>
        <w:bottom w:val="none" w:sz="0" w:space="0" w:color="auto"/>
        <w:right w:val="none" w:sz="0" w:space="0" w:color="auto"/>
      </w:divBdr>
    </w:div>
    <w:div w:id="1291745492">
      <w:bodyDiv w:val="1"/>
      <w:marLeft w:val="0"/>
      <w:marRight w:val="0"/>
      <w:marTop w:val="0"/>
      <w:marBottom w:val="0"/>
      <w:divBdr>
        <w:top w:val="none" w:sz="0" w:space="0" w:color="auto"/>
        <w:left w:val="none" w:sz="0" w:space="0" w:color="auto"/>
        <w:bottom w:val="none" w:sz="0" w:space="0" w:color="auto"/>
        <w:right w:val="none" w:sz="0" w:space="0" w:color="auto"/>
      </w:divBdr>
    </w:div>
    <w:div w:id="1296984103">
      <w:bodyDiv w:val="1"/>
      <w:marLeft w:val="0"/>
      <w:marRight w:val="0"/>
      <w:marTop w:val="0"/>
      <w:marBottom w:val="0"/>
      <w:divBdr>
        <w:top w:val="none" w:sz="0" w:space="0" w:color="auto"/>
        <w:left w:val="none" w:sz="0" w:space="0" w:color="auto"/>
        <w:bottom w:val="none" w:sz="0" w:space="0" w:color="auto"/>
        <w:right w:val="none" w:sz="0" w:space="0" w:color="auto"/>
      </w:divBdr>
    </w:div>
    <w:div w:id="1308780584">
      <w:bodyDiv w:val="1"/>
      <w:marLeft w:val="0"/>
      <w:marRight w:val="0"/>
      <w:marTop w:val="0"/>
      <w:marBottom w:val="0"/>
      <w:divBdr>
        <w:top w:val="none" w:sz="0" w:space="0" w:color="auto"/>
        <w:left w:val="none" w:sz="0" w:space="0" w:color="auto"/>
        <w:bottom w:val="none" w:sz="0" w:space="0" w:color="auto"/>
        <w:right w:val="none" w:sz="0" w:space="0" w:color="auto"/>
      </w:divBdr>
    </w:div>
    <w:div w:id="1309742796">
      <w:bodyDiv w:val="1"/>
      <w:marLeft w:val="0"/>
      <w:marRight w:val="0"/>
      <w:marTop w:val="0"/>
      <w:marBottom w:val="0"/>
      <w:divBdr>
        <w:top w:val="none" w:sz="0" w:space="0" w:color="auto"/>
        <w:left w:val="none" w:sz="0" w:space="0" w:color="auto"/>
        <w:bottom w:val="none" w:sz="0" w:space="0" w:color="auto"/>
        <w:right w:val="none" w:sz="0" w:space="0" w:color="auto"/>
      </w:divBdr>
    </w:div>
    <w:div w:id="1327368063">
      <w:bodyDiv w:val="1"/>
      <w:marLeft w:val="0"/>
      <w:marRight w:val="0"/>
      <w:marTop w:val="0"/>
      <w:marBottom w:val="0"/>
      <w:divBdr>
        <w:top w:val="none" w:sz="0" w:space="0" w:color="auto"/>
        <w:left w:val="none" w:sz="0" w:space="0" w:color="auto"/>
        <w:bottom w:val="none" w:sz="0" w:space="0" w:color="auto"/>
        <w:right w:val="none" w:sz="0" w:space="0" w:color="auto"/>
      </w:divBdr>
    </w:div>
    <w:div w:id="1328021684">
      <w:bodyDiv w:val="1"/>
      <w:marLeft w:val="0"/>
      <w:marRight w:val="0"/>
      <w:marTop w:val="0"/>
      <w:marBottom w:val="0"/>
      <w:divBdr>
        <w:top w:val="none" w:sz="0" w:space="0" w:color="auto"/>
        <w:left w:val="none" w:sz="0" w:space="0" w:color="auto"/>
        <w:bottom w:val="none" w:sz="0" w:space="0" w:color="auto"/>
        <w:right w:val="none" w:sz="0" w:space="0" w:color="auto"/>
      </w:divBdr>
    </w:div>
    <w:div w:id="1332372761">
      <w:bodyDiv w:val="1"/>
      <w:marLeft w:val="0"/>
      <w:marRight w:val="0"/>
      <w:marTop w:val="0"/>
      <w:marBottom w:val="0"/>
      <w:divBdr>
        <w:top w:val="none" w:sz="0" w:space="0" w:color="auto"/>
        <w:left w:val="none" w:sz="0" w:space="0" w:color="auto"/>
        <w:bottom w:val="none" w:sz="0" w:space="0" w:color="auto"/>
        <w:right w:val="none" w:sz="0" w:space="0" w:color="auto"/>
      </w:divBdr>
    </w:div>
    <w:div w:id="1339648785">
      <w:bodyDiv w:val="1"/>
      <w:marLeft w:val="0"/>
      <w:marRight w:val="0"/>
      <w:marTop w:val="0"/>
      <w:marBottom w:val="0"/>
      <w:divBdr>
        <w:top w:val="none" w:sz="0" w:space="0" w:color="auto"/>
        <w:left w:val="none" w:sz="0" w:space="0" w:color="auto"/>
        <w:bottom w:val="none" w:sz="0" w:space="0" w:color="auto"/>
        <w:right w:val="none" w:sz="0" w:space="0" w:color="auto"/>
      </w:divBdr>
    </w:div>
    <w:div w:id="1342243804">
      <w:bodyDiv w:val="1"/>
      <w:marLeft w:val="0"/>
      <w:marRight w:val="0"/>
      <w:marTop w:val="0"/>
      <w:marBottom w:val="0"/>
      <w:divBdr>
        <w:top w:val="none" w:sz="0" w:space="0" w:color="auto"/>
        <w:left w:val="none" w:sz="0" w:space="0" w:color="auto"/>
        <w:bottom w:val="none" w:sz="0" w:space="0" w:color="auto"/>
        <w:right w:val="none" w:sz="0" w:space="0" w:color="auto"/>
      </w:divBdr>
    </w:div>
    <w:div w:id="1345126822">
      <w:bodyDiv w:val="1"/>
      <w:marLeft w:val="0"/>
      <w:marRight w:val="0"/>
      <w:marTop w:val="0"/>
      <w:marBottom w:val="0"/>
      <w:divBdr>
        <w:top w:val="none" w:sz="0" w:space="0" w:color="auto"/>
        <w:left w:val="none" w:sz="0" w:space="0" w:color="auto"/>
        <w:bottom w:val="none" w:sz="0" w:space="0" w:color="auto"/>
        <w:right w:val="none" w:sz="0" w:space="0" w:color="auto"/>
      </w:divBdr>
    </w:div>
    <w:div w:id="1347094603">
      <w:bodyDiv w:val="1"/>
      <w:marLeft w:val="0"/>
      <w:marRight w:val="0"/>
      <w:marTop w:val="0"/>
      <w:marBottom w:val="0"/>
      <w:divBdr>
        <w:top w:val="none" w:sz="0" w:space="0" w:color="auto"/>
        <w:left w:val="none" w:sz="0" w:space="0" w:color="auto"/>
        <w:bottom w:val="none" w:sz="0" w:space="0" w:color="auto"/>
        <w:right w:val="none" w:sz="0" w:space="0" w:color="auto"/>
      </w:divBdr>
    </w:div>
    <w:div w:id="1348751234">
      <w:bodyDiv w:val="1"/>
      <w:marLeft w:val="0"/>
      <w:marRight w:val="0"/>
      <w:marTop w:val="0"/>
      <w:marBottom w:val="0"/>
      <w:divBdr>
        <w:top w:val="none" w:sz="0" w:space="0" w:color="auto"/>
        <w:left w:val="none" w:sz="0" w:space="0" w:color="auto"/>
        <w:bottom w:val="none" w:sz="0" w:space="0" w:color="auto"/>
        <w:right w:val="none" w:sz="0" w:space="0" w:color="auto"/>
      </w:divBdr>
    </w:div>
    <w:div w:id="1351955028">
      <w:bodyDiv w:val="1"/>
      <w:marLeft w:val="0"/>
      <w:marRight w:val="0"/>
      <w:marTop w:val="0"/>
      <w:marBottom w:val="0"/>
      <w:divBdr>
        <w:top w:val="none" w:sz="0" w:space="0" w:color="auto"/>
        <w:left w:val="none" w:sz="0" w:space="0" w:color="auto"/>
        <w:bottom w:val="none" w:sz="0" w:space="0" w:color="auto"/>
        <w:right w:val="none" w:sz="0" w:space="0" w:color="auto"/>
      </w:divBdr>
    </w:div>
    <w:div w:id="1363246171">
      <w:bodyDiv w:val="1"/>
      <w:marLeft w:val="0"/>
      <w:marRight w:val="0"/>
      <w:marTop w:val="0"/>
      <w:marBottom w:val="0"/>
      <w:divBdr>
        <w:top w:val="none" w:sz="0" w:space="0" w:color="auto"/>
        <w:left w:val="none" w:sz="0" w:space="0" w:color="auto"/>
        <w:bottom w:val="none" w:sz="0" w:space="0" w:color="auto"/>
        <w:right w:val="none" w:sz="0" w:space="0" w:color="auto"/>
      </w:divBdr>
    </w:div>
    <w:div w:id="1366759482">
      <w:bodyDiv w:val="1"/>
      <w:marLeft w:val="0"/>
      <w:marRight w:val="0"/>
      <w:marTop w:val="0"/>
      <w:marBottom w:val="0"/>
      <w:divBdr>
        <w:top w:val="none" w:sz="0" w:space="0" w:color="auto"/>
        <w:left w:val="none" w:sz="0" w:space="0" w:color="auto"/>
        <w:bottom w:val="none" w:sz="0" w:space="0" w:color="auto"/>
        <w:right w:val="none" w:sz="0" w:space="0" w:color="auto"/>
      </w:divBdr>
    </w:div>
    <w:div w:id="1367562569">
      <w:bodyDiv w:val="1"/>
      <w:marLeft w:val="0"/>
      <w:marRight w:val="0"/>
      <w:marTop w:val="0"/>
      <w:marBottom w:val="0"/>
      <w:divBdr>
        <w:top w:val="none" w:sz="0" w:space="0" w:color="auto"/>
        <w:left w:val="none" w:sz="0" w:space="0" w:color="auto"/>
        <w:bottom w:val="none" w:sz="0" w:space="0" w:color="auto"/>
        <w:right w:val="none" w:sz="0" w:space="0" w:color="auto"/>
      </w:divBdr>
    </w:div>
    <w:div w:id="1371758123">
      <w:bodyDiv w:val="1"/>
      <w:marLeft w:val="0"/>
      <w:marRight w:val="0"/>
      <w:marTop w:val="0"/>
      <w:marBottom w:val="0"/>
      <w:divBdr>
        <w:top w:val="none" w:sz="0" w:space="0" w:color="auto"/>
        <w:left w:val="none" w:sz="0" w:space="0" w:color="auto"/>
        <w:bottom w:val="none" w:sz="0" w:space="0" w:color="auto"/>
        <w:right w:val="none" w:sz="0" w:space="0" w:color="auto"/>
      </w:divBdr>
    </w:div>
    <w:div w:id="1372652446">
      <w:bodyDiv w:val="1"/>
      <w:marLeft w:val="0"/>
      <w:marRight w:val="0"/>
      <w:marTop w:val="0"/>
      <w:marBottom w:val="0"/>
      <w:divBdr>
        <w:top w:val="none" w:sz="0" w:space="0" w:color="auto"/>
        <w:left w:val="none" w:sz="0" w:space="0" w:color="auto"/>
        <w:bottom w:val="none" w:sz="0" w:space="0" w:color="auto"/>
        <w:right w:val="none" w:sz="0" w:space="0" w:color="auto"/>
      </w:divBdr>
    </w:div>
    <w:div w:id="1378122531">
      <w:bodyDiv w:val="1"/>
      <w:marLeft w:val="0"/>
      <w:marRight w:val="0"/>
      <w:marTop w:val="0"/>
      <w:marBottom w:val="0"/>
      <w:divBdr>
        <w:top w:val="none" w:sz="0" w:space="0" w:color="auto"/>
        <w:left w:val="none" w:sz="0" w:space="0" w:color="auto"/>
        <w:bottom w:val="none" w:sz="0" w:space="0" w:color="auto"/>
        <w:right w:val="none" w:sz="0" w:space="0" w:color="auto"/>
      </w:divBdr>
    </w:div>
    <w:div w:id="1385981529">
      <w:bodyDiv w:val="1"/>
      <w:marLeft w:val="0"/>
      <w:marRight w:val="0"/>
      <w:marTop w:val="0"/>
      <w:marBottom w:val="0"/>
      <w:divBdr>
        <w:top w:val="none" w:sz="0" w:space="0" w:color="auto"/>
        <w:left w:val="none" w:sz="0" w:space="0" w:color="auto"/>
        <w:bottom w:val="none" w:sz="0" w:space="0" w:color="auto"/>
        <w:right w:val="none" w:sz="0" w:space="0" w:color="auto"/>
      </w:divBdr>
    </w:div>
    <w:div w:id="1387487526">
      <w:bodyDiv w:val="1"/>
      <w:marLeft w:val="0"/>
      <w:marRight w:val="0"/>
      <w:marTop w:val="0"/>
      <w:marBottom w:val="0"/>
      <w:divBdr>
        <w:top w:val="none" w:sz="0" w:space="0" w:color="auto"/>
        <w:left w:val="none" w:sz="0" w:space="0" w:color="auto"/>
        <w:bottom w:val="none" w:sz="0" w:space="0" w:color="auto"/>
        <w:right w:val="none" w:sz="0" w:space="0" w:color="auto"/>
      </w:divBdr>
    </w:div>
    <w:div w:id="1389694701">
      <w:bodyDiv w:val="1"/>
      <w:marLeft w:val="0"/>
      <w:marRight w:val="0"/>
      <w:marTop w:val="0"/>
      <w:marBottom w:val="0"/>
      <w:divBdr>
        <w:top w:val="none" w:sz="0" w:space="0" w:color="auto"/>
        <w:left w:val="none" w:sz="0" w:space="0" w:color="auto"/>
        <w:bottom w:val="none" w:sz="0" w:space="0" w:color="auto"/>
        <w:right w:val="none" w:sz="0" w:space="0" w:color="auto"/>
      </w:divBdr>
    </w:div>
    <w:div w:id="1392926552">
      <w:bodyDiv w:val="1"/>
      <w:marLeft w:val="0"/>
      <w:marRight w:val="0"/>
      <w:marTop w:val="0"/>
      <w:marBottom w:val="0"/>
      <w:divBdr>
        <w:top w:val="none" w:sz="0" w:space="0" w:color="auto"/>
        <w:left w:val="none" w:sz="0" w:space="0" w:color="auto"/>
        <w:bottom w:val="none" w:sz="0" w:space="0" w:color="auto"/>
        <w:right w:val="none" w:sz="0" w:space="0" w:color="auto"/>
      </w:divBdr>
    </w:div>
    <w:div w:id="1392926967">
      <w:bodyDiv w:val="1"/>
      <w:marLeft w:val="0"/>
      <w:marRight w:val="0"/>
      <w:marTop w:val="0"/>
      <w:marBottom w:val="0"/>
      <w:divBdr>
        <w:top w:val="none" w:sz="0" w:space="0" w:color="auto"/>
        <w:left w:val="none" w:sz="0" w:space="0" w:color="auto"/>
        <w:bottom w:val="none" w:sz="0" w:space="0" w:color="auto"/>
        <w:right w:val="none" w:sz="0" w:space="0" w:color="auto"/>
      </w:divBdr>
    </w:div>
    <w:div w:id="1393507344">
      <w:bodyDiv w:val="1"/>
      <w:marLeft w:val="0"/>
      <w:marRight w:val="0"/>
      <w:marTop w:val="0"/>
      <w:marBottom w:val="0"/>
      <w:divBdr>
        <w:top w:val="none" w:sz="0" w:space="0" w:color="auto"/>
        <w:left w:val="none" w:sz="0" w:space="0" w:color="auto"/>
        <w:bottom w:val="none" w:sz="0" w:space="0" w:color="auto"/>
        <w:right w:val="none" w:sz="0" w:space="0" w:color="auto"/>
      </w:divBdr>
    </w:div>
    <w:div w:id="1393776960">
      <w:bodyDiv w:val="1"/>
      <w:marLeft w:val="0"/>
      <w:marRight w:val="0"/>
      <w:marTop w:val="0"/>
      <w:marBottom w:val="0"/>
      <w:divBdr>
        <w:top w:val="none" w:sz="0" w:space="0" w:color="auto"/>
        <w:left w:val="none" w:sz="0" w:space="0" w:color="auto"/>
        <w:bottom w:val="none" w:sz="0" w:space="0" w:color="auto"/>
        <w:right w:val="none" w:sz="0" w:space="0" w:color="auto"/>
      </w:divBdr>
    </w:div>
    <w:div w:id="1403063003">
      <w:bodyDiv w:val="1"/>
      <w:marLeft w:val="0"/>
      <w:marRight w:val="0"/>
      <w:marTop w:val="0"/>
      <w:marBottom w:val="0"/>
      <w:divBdr>
        <w:top w:val="none" w:sz="0" w:space="0" w:color="auto"/>
        <w:left w:val="none" w:sz="0" w:space="0" w:color="auto"/>
        <w:bottom w:val="none" w:sz="0" w:space="0" w:color="auto"/>
        <w:right w:val="none" w:sz="0" w:space="0" w:color="auto"/>
      </w:divBdr>
    </w:div>
    <w:div w:id="1404176653">
      <w:bodyDiv w:val="1"/>
      <w:marLeft w:val="0"/>
      <w:marRight w:val="0"/>
      <w:marTop w:val="0"/>
      <w:marBottom w:val="0"/>
      <w:divBdr>
        <w:top w:val="none" w:sz="0" w:space="0" w:color="auto"/>
        <w:left w:val="none" w:sz="0" w:space="0" w:color="auto"/>
        <w:bottom w:val="none" w:sz="0" w:space="0" w:color="auto"/>
        <w:right w:val="none" w:sz="0" w:space="0" w:color="auto"/>
      </w:divBdr>
    </w:div>
    <w:div w:id="1407143327">
      <w:bodyDiv w:val="1"/>
      <w:marLeft w:val="0"/>
      <w:marRight w:val="0"/>
      <w:marTop w:val="0"/>
      <w:marBottom w:val="0"/>
      <w:divBdr>
        <w:top w:val="none" w:sz="0" w:space="0" w:color="auto"/>
        <w:left w:val="none" w:sz="0" w:space="0" w:color="auto"/>
        <w:bottom w:val="none" w:sz="0" w:space="0" w:color="auto"/>
        <w:right w:val="none" w:sz="0" w:space="0" w:color="auto"/>
      </w:divBdr>
    </w:div>
    <w:div w:id="1407915926">
      <w:bodyDiv w:val="1"/>
      <w:marLeft w:val="0"/>
      <w:marRight w:val="0"/>
      <w:marTop w:val="0"/>
      <w:marBottom w:val="0"/>
      <w:divBdr>
        <w:top w:val="none" w:sz="0" w:space="0" w:color="auto"/>
        <w:left w:val="none" w:sz="0" w:space="0" w:color="auto"/>
        <w:bottom w:val="none" w:sz="0" w:space="0" w:color="auto"/>
        <w:right w:val="none" w:sz="0" w:space="0" w:color="auto"/>
      </w:divBdr>
    </w:div>
    <w:div w:id="1417937599">
      <w:bodyDiv w:val="1"/>
      <w:marLeft w:val="0"/>
      <w:marRight w:val="0"/>
      <w:marTop w:val="0"/>
      <w:marBottom w:val="0"/>
      <w:divBdr>
        <w:top w:val="none" w:sz="0" w:space="0" w:color="auto"/>
        <w:left w:val="none" w:sz="0" w:space="0" w:color="auto"/>
        <w:bottom w:val="none" w:sz="0" w:space="0" w:color="auto"/>
        <w:right w:val="none" w:sz="0" w:space="0" w:color="auto"/>
      </w:divBdr>
    </w:div>
    <w:div w:id="1431656960">
      <w:bodyDiv w:val="1"/>
      <w:marLeft w:val="0"/>
      <w:marRight w:val="0"/>
      <w:marTop w:val="0"/>
      <w:marBottom w:val="0"/>
      <w:divBdr>
        <w:top w:val="none" w:sz="0" w:space="0" w:color="auto"/>
        <w:left w:val="none" w:sz="0" w:space="0" w:color="auto"/>
        <w:bottom w:val="none" w:sz="0" w:space="0" w:color="auto"/>
        <w:right w:val="none" w:sz="0" w:space="0" w:color="auto"/>
      </w:divBdr>
    </w:div>
    <w:div w:id="1436710308">
      <w:bodyDiv w:val="1"/>
      <w:marLeft w:val="0"/>
      <w:marRight w:val="0"/>
      <w:marTop w:val="0"/>
      <w:marBottom w:val="0"/>
      <w:divBdr>
        <w:top w:val="none" w:sz="0" w:space="0" w:color="auto"/>
        <w:left w:val="none" w:sz="0" w:space="0" w:color="auto"/>
        <w:bottom w:val="none" w:sz="0" w:space="0" w:color="auto"/>
        <w:right w:val="none" w:sz="0" w:space="0" w:color="auto"/>
      </w:divBdr>
      <w:divsChild>
        <w:div w:id="1381438397">
          <w:marLeft w:val="0"/>
          <w:marRight w:val="0"/>
          <w:marTop w:val="0"/>
          <w:marBottom w:val="0"/>
          <w:divBdr>
            <w:top w:val="none" w:sz="0" w:space="0" w:color="auto"/>
            <w:left w:val="none" w:sz="0" w:space="0" w:color="auto"/>
            <w:bottom w:val="none" w:sz="0" w:space="0" w:color="auto"/>
            <w:right w:val="none" w:sz="0" w:space="0" w:color="auto"/>
          </w:divBdr>
        </w:div>
      </w:divsChild>
    </w:div>
    <w:div w:id="1444957241">
      <w:bodyDiv w:val="1"/>
      <w:marLeft w:val="0"/>
      <w:marRight w:val="0"/>
      <w:marTop w:val="0"/>
      <w:marBottom w:val="0"/>
      <w:divBdr>
        <w:top w:val="none" w:sz="0" w:space="0" w:color="auto"/>
        <w:left w:val="none" w:sz="0" w:space="0" w:color="auto"/>
        <w:bottom w:val="none" w:sz="0" w:space="0" w:color="auto"/>
        <w:right w:val="none" w:sz="0" w:space="0" w:color="auto"/>
      </w:divBdr>
    </w:div>
    <w:div w:id="1456831950">
      <w:bodyDiv w:val="1"/>
      <w:marLeft w:val="0"/>
      <w:marRight w:val="0"/>
      <w:marTop w:val="0"/>
      <w:marBottom w:val="0"/>
      <w:divBdr>
        <w:top w:val="none" w:sz="0" w:space="0" w:color="auto"/>
        <w:left w:val="none" w:sz="0" w:space="0" w:color="auto"/>
        <w:bottom w:val="none" w:sz="0" w:space="0" w:color="auto"/>
        <w:right w:val="none" w:sz="0" w:space="0" w:color="auto"/>
      </w:divBdr>
    </w:div>
    <w:div w:id="1457720093">
      <w:bodyDiv w:val="1"/>
      <w:marLeft w:val="0"/>
      <w:marRight w:val="0"/>
      <w:marTop w:val="0"/>
      <w:marBottom w:val="0"/>
      <w:divBdr>
        <w:top w:val="none" w:sz="0" w:space="0" w:color="auto"/>
        <w:left w:val="none" w:sz="0" w:space="0" w:color="auto"/>
        <w:bottom w:val="none" w:sz="0" w:space="0" w:color="auto"/>
        <w:right w:val="none" w:sz="0" w:space="0" w:color="auto"/>
      </w:divBdr>
    </w:div>
    <w:div w:id="1464152381">
      <w:bodyDiv w:val="1"/>
      <w:marLeft w:val="0"/>
      <w:marRight w:val="0"/>
      <w:marTop w:val="0"/>
      <w:marBottom w:val="0"/>
      <w:divBdr>
        <w:top w:val="none" w:sz="0" w:space="0" w:color="auto"/>
        <w:left w:val="none" w:sz="0" w:space="0" w:color="auto"/>
        <w:bottom w:val="none" w:sz="0" w:space="0" w:color="auto"/>
        <w:right w:val="none" w:sz="0" w:space="0" w:color="auto"/>
      </w:divBdr>
    </w:div>
    <w:div w:id="1467816716">
      <w:bodyDiv w:val="1"/>
      <w:marLeft w:val="0"/>
      <w:marRight w:val="0"/>
      <w:marTop w:val="0"/>
      <w:marBottom w:val="0"/>
      <w:divBdr>
        <w:top w:val="none" w:sz="0" w:space="0" w:color="auto"/>
        <w:left w:val="none" w:sz="0" w:space="0" w:color="auto"/>
        <w:bottom w:val="none" w:sz="0" w:space="0" w:color="auto"/>
        <w:right w:val="none" w:sz="0" w:space="0" w:color="auto"/>
      </w:divBdr>
    </w:div>
    <w:div w:id="1470438480">
      <w:bodyDiv w:val="1"/>
      <w:marLeft w:val="0"/>
      <w:marRight w:val="0"/>
      <w:marTop w:val="0"/>
      <w:marBottom w:val="0"/>
      <w:divBdr>
        <w:top w:val="none" w:sz="0" w:space="0" w:color="auto"/>
        <w:left w:val="none" w:sz="0" w:space="0" w:color="auto"/>
        <w:bottom w:val="none" w:sz="0" w:space="0" w:color="auto"/>
        <w:right w:val="none" w:sz="0" w:space="0" w:color="auto"/>
      </w:divBdr>
    </w:div>
    <w:div w:id="1483352385">
      <w:bodyDiv w:val="1"/>
      <w:marLeft w:val="0"/>
      <w:marRight w:val="0"/>
      <w:marTop w:val="0"/>
      <w:marBottom w:val="0"/>
      <w:divBdr>
        <w:top w:val="none" w:sz="0" w:space="0" w:color="auto"/>
        <w:left w:val="none" w:sz="0" w:space="0" w:color="auto"/>
        <w:bottom w:val="none" w:sz="0" w:space="0" w:color="auto"/>
        <w:right w:val="none" w:sz="0" w:space="0" w:color="auto"/>
      </w:divBdr>
    </w:div>
    <w:div w:id="1492257804">
      <w:bodyDiv w:val="1"/>
      <w:marLeft w:val="0"/>
      <w:marRight w:val="0"/>
      <w:marTop w:val="0"/>
      <w:marBottom w:val="0"/>
      <w:divBdr>
        <w:top w:val="none" w:sz="0" w:space="0" w:color="auto"/>
        <w:left w:val="none" w:sz="0" w:space="0" w:color="auto"/>
        <w:bottom w:val="none" w:sz="0" w:space="0" w:color="auto"/>
        <w:right w:val="none" w:sz="0" w:space="0" w:color="auto"/>
      </w:divBdr>
    </w:div>
    <w:div w:id="1499925106">
      <w:bodyDiv w:val="1"/>
      <w:marLeft w:val="0"/>
      <w:marRight w:val="0"/>
      <w:marTop w:val="0"/>
      <w:marBottom w:val="0"/>
      <w:divBdr>
        <w:top w:val="none" w:sz="0" w:space="0" w:color="auto"/>
        <w:left w:val="none" w:sz="0" w:space="0" w:color="auto"/>
        <w:bottom w:val="none" w:sz="0" w:space="0" w:color="auto"/>
        <w:right w:val="none" w:sz="0" w:space="0" w:color="auto"/>
      </w:divBdr>
    </w:div>
    <w:div w:id="1502893195">
      <w:bodyDiv w:val="1"/>
      <w:marLeft w:val="0"/>
      <w:marRight w:val="0"/>
      <w:marTop w:val="0"/>
      <w:marBottom w:val="0"/>
      <w:divBdr>
        <w:top w:val="none" w:sz="0" w:space="0" w:color="auto"/>
        <w:left w:val="none" w:sz="0" w:space="0" w:color="auto"/>
        <w:bottom w:val="none" w:sz="0" w:space="0" w:color="auto"/>
        <w:right w:val="none" w:sz="0" w:space="0" w:color="auto"/>
      </w:divBdr>
    </w:div>
    <w:div w:id="1506288894">
      <w:bodyDiv w:val="1"/>
      <w:marLeft w:val="0"/>
      <w:marRight w:val="0"/>
      <w:marTop w:val="0"/>
      <w:marBottom w:val="0"/>
      <w:divBdr>
        <w:top w:val="none" w:sz="0" w:space="0" w:color="auto"/>
        <w:left w:val="none" w:sz="0" w:space="0" w:color="auto"/>
        <w:bottom w:val="none" w:sz="0" w:space="0" w:color="auto"/>
        <w:right w:val="none" w:sz="0" w:space="0" w:color="auto"/>
      </w:divBdr>
    </w:div>
    <w:div w:id="1507598127">
      <w:bodyDiv w:val="1"/>
      <w:marLeft w:val="0"/>
      <w:marRight w:val="0"/>
      <w:marTop w:val="0"/>
      <w:marBottom w:val="0"/>
      <w:divBdr>
        <w:top w:val="none" w:sz="0" w:space="0" w:color="auto"/>
        <w:left w:val="none" w:sz="0" w:space="0" w:color="auto"/>
        <w:bottom w:val="none" w:sz="0" w:space="0" w:color="auto"/>
        <w:right w:val="none" w:sz="0" w:space="0" w:color="auto"/>
      </w:divBdr>
    </w:div>
    <w:div w:id="1509248037">
      <w:bodyDiv w:val="1"/>
      <w:marLeft w:val="0"/>
      <w:marRight w:val="0"/>
      <w:marTop w:val="0"/>
      <w:marBottom w:val="0"/>
      <w:divBdr>
        <w:top w:val="none" w:sz="0" w:space="0" w:color="auto"/>
        <w:left w:val="none" w:sz="0" w:space="0" w:color="auto"/>
        <w:bottom w:val="none" w:sz="0" w:space="0" w:color="auto"/>
        <w:right w:val="none" w:sz="0" w:space="0" w:color="auto"/>
      </w:divBdr>
    </w:div>
    <w:div w:id="1510480847">
      <w:bodyDiv w:val="1"/>
      <w:marLeft w:val="0"/>
      <w:marRight w:val="0"/>
      <w:marTop w:val="0"/>
      <w:marBottom w:val="0"/>
      <w:divBdr>
        <w:top w:val="none" w:sz="0" w:space="0" w:color="auto"/>
        <w:left w:val="none" w:sz="0" w:space="0" w:color="auto"/>
        <w:bottom w:val="none" w:sz="0" w:space="0" w:color="auto"/>
        <w:right w:val="none" w:sz="0" w:space="0" w:color="auto"/>
      </w:divBdr>
    </w:div>
    <w:div w:id="1511720834">
      <w:bodyDiv w:val="1"/>
      <w:marLeft w:val="0"/>
      <w:marRight w:val="0"/>
      <w:marTop w:val="0"/>
      <w:marBottom w:val="0"/>
      <w:divBdr>
        <w:top w:val="none" w:sz="0" w:space="0" w:color="auto"/>
        <w:left w:val="none" w:sz="0" w:space="0" w:color="auto"/>
        <w:bottom w:val="none" w:sz="0" w:space="0" w:color="auto"/>
        <w:right w:val="none" w:sz="0" w:space="0" w:color="auto"/>
      </w:divBdr>
    </w:div>
    <w:div w:id="1520925627">
      <w:bodyDiv w:val="1"/>
      <w:marLeft w:val="0"/>
      <w:marRight w:val="0"/>
      <w:marTop w:val="0"/>
      <w:marBottom w:val="0"/>
      <w:divBdr>
        <w:top w:val="none" w:sz="0" w:space="0" w:color="auto"/>
        <w:left w:val="none" w:sz="0" w:space="0" w:color="auto"/>
        <w:bottom w:val="none" w:sz="0" w:space="0" w:color="auto"/>
        <w:right w:val="none" w:sz="0" w:space="0" w:color="auto"/>
      </w:divBdr>
    </w:div>
    <w:div w:id="1523981730">
      <w:bodyDiv w:val="1"/>
      <w:marLeft w:val="0"/>
      <w:marRight w:val="0"/>
      <w:marTop w:val="0"/>
      <w:marBottom w:val="0"/>
      <w:divBdr>
        <w:top w:val="none" w:sz="0" w:space="0" w:color="auto"/>
        <w:left w:val="none" w:sz="0" w:space="0" w:color="auto"/>
        <w:bottom w:val="none" w:sz="0" w:space="0" w:color="auto"/>
        <w:right w:val="none" w:sz="0" w:space="0" w:color="auto"/>
      </w:divBdr>
    </w:div>
    <w:div w:id="1532760967">
      <w:bodyDiv w:val="1"/>
      <w:marLeft w:val="0"/>
      <w:marRight w:val="0"/>
      <w:marTop w:val="0"/>
      <w:marBottom w:val="0"/>
      <w:divBdr>
        <w:top w:val="none" w:sz="0" w:space="0" w:color="auto"/>
        <w:left w:val="none" w:sz="0" w:space="0" w:color="auto"/>
        <w:bottom w:val="none" w:sz="0" w:space="0" w:color="auto"/>
        <w:right w:val="none" w:sz="0" w:space="0" w:color="auto"/>
      </w:divBdr>
    </w:div>
    <w:div w:id="1535188011">
      <w:bodyDiv w:val="1"/>
      <w:marLeft w:val="0"/>
      <w:marRight w:val="0"/>
      <w:marTop w:val="0"/>
      <w:marBottom w:val="0"/>
      <w:divBdr>
        <w:top w:val="none" w:sz="0" w:space="0" w:color="auto"/>
        <w:left w:val="none" w:sz="0" w:space="0" w:color="auto"/>
        <w:bottom w:val="none" w:sz="0" w:space="0" w:color="auto"/>
        <w:right w:val="none" w:sz="0" w:space="0" w:color="auto"/>
      </w:divBdr>
    </w:div>
    <w:div w:id="1539126694">
      <w:bodyDiv w:val="1"/>
      <w:marLeft w:val="0"/>
      <w:marRight w:val="0"/>
      <w:marTop w:val="0"/>
      <w:marBottom w:val="0"/>
      <w:divBdr>
        <w:top w:val="none" w:sz="0" w:space="0" w:color="auto"/>
        <w:left w:val="none" w:sz="0" w:space="0" w:color="auto"/>
        <w:bottom w:val="none" w:sz="0" w:space="0" w:color="auto"/>
        <w:right w:val="none" w:sz="0" w:space="0" w:color="auto"/>
      </w:divBdr>
    </w:div>
    <w:div w:id="1539313672">
      <w:bodyDiv w:val="1"/>
      <w:marLeft w:val="0"/>
      <w:marRight w:val="0"/>
      <w:marTop w:val="0"/>
      <w:marBottom w:val="0"/>
      <w:divBdr>
        <w:top w:val="none" w:sz="0" w:space="0" w:color="auto"/>
        <w:left w:val="none" w:sz="0" w:space="0" w:color="auto"/>
        <w:bottom w:val="none" w:sz="0" w:space="0" w:color="auto"/>
        <w:right w:val="none" w:sz="0" w:space="0" w:color="auto"/>
      </w:divBdr>
    </w:div>
    <w:div w:id="1540431391">
      <w:bodyDiv w:val="1"/>
      <w:marLeft w:val="0"/>
      <w:marRight w:val="0"/>
      <w:marTop w:val="0"/>
      <w:marBottom w:val="0"/>
      <w:divBdr>
        <w:top w:val="none" w:sz="0" w:space="0" w:color="auto"/>
        <w:left w:val="none" w:sz="0" w:space="0" w:color="auto"/>
        <w:bottom w:val="none" w:sz="0" w:space="0" w:color="auto"/>
        <w:right w:val="none" w:sz="0" w:space="0" w:color="auto"/>
      </w:divBdr>
    </w:div>
    <w:div w:id="1553033801">
      <w:bodyDiv w:val="1"/>
      <w:marLeft w:val="0"/>
      <w:marRight w:val="0"/>
      <w:marTop w:val="0"/>
      <w:marBottom w:val="0"/>
      <w:divBdr>
        <w:top w:val="none" w:sz="0" w:space="0" w:color="auto"/>
        <w:left w:val="none" w:sz="0" w:space="0" w:color="auto"/>
        <w:bottom w:val="none" w:sz="0" w:space="0" w:color="auto"/>
        <w:right w:val="none" w:sz="0" w:space="0" w:color="auto"/>
      </w:divBdr>
    </w:div>
    <w:div w:id="1560358378">
      <w:bodyDiv w:val="1"/>
      <w:marLeft w:val="0"/>
      <w:marRight w:val="0"/>
      <w:marTop w:val="0"/>
      <w:marBottom w:val="0"/>
      <w:divBdr>
        <w:top w:val="none" w:sz="0" w:space="0" w:color="auto"/>
        <w:left w:val="none" w:sz="0" w:space="0" w:color="auto"/>
        <w:bottom w:val="none" w:sz="0" w:space="0" w:color="auto"/>
        <w:right w:val="none" w:sz="0" w:space="0" w:color="auto"/>
      </w:divBdr>
    </w:div>
    <w:div w:id="1562132707">
      <w:bodyDiv w:val="1"/>
      <w:marLeft w:val="0"/>
      <w:marRight w:val="0"/>
      <w:marTop w:val="0"/>
      <w:marBottom w:val="0"/>
      <w:divBdr>
        <w:top w:val="none" w:sz="0" w:space="0" w:color="auto"/>
        <w:left w:val="none" w:sz="0" w:space="0" w:color="auto"/>
        <w:bottom w:val="none" w:sz="0" w:space="0" w:color="auto"/>
        <w:right w:val="none" w:sz="0" w:space="0" w:color="auto"/>
      </w:divBdr>
    </w:div>
    <w:div w:id="1567839057">
      <w:bodyDiv w:val="1"/>
      <w:marLeft w:val="0"/>
      <w:marRight w:val="0"/>
      <w:marTop w:val="0"/>
      <w:marBottom w:val="0"/>
      <w:divBdr>
        <w:top w:val="none" w:sz="0" w:space="0" w:color="auto"/>
        <w:left w:val="none" w:sz="0" w:space="0" w:color="auto"/>
        <w:bottom w:val="none" w:sz="0" w:space="0" w:color="auto"/>
        <w:right w:val="none" w:sz="0" w:space="0" w:color="auto"/>
      </w:divBdr>
    </w:div>
    <w:div w:id="1572303949">
      <w:bodyDiv w:val="1"/>
      <w:marLeft w:val="0"/>
      <w:marRight w:val="0"/>
      <w:marTop w:val="0"/>
      <w:marBottom w:val="0"/>
      <w:divBdr>
        <w:top w:val="none" w:sz="0" w:space="0" w:color="auto"/>
        <w:left w:val="none" w:sz="0" w:space="0" w:color="auto"/>
        <w:bottom w:val="none" w:sz="0" w:space="0" w:color="auto"/>
        <w:right w:val="none" w:sz="0" w:space="0" w:color="auto"/>
      </w:divBdr>
    </w:div>
    <w:div w:id="1574772686">
      <w:bodyDiv w:val="1"/>
      <w:marLeft w:val="0"/>
      <w:marRight w:val="0"/>
      <w:marTop w:val="0"/>
      <w:marBottom w:val="0"/>
      <w:divBdr>
        <w:top w:val="none" w:sz="0" w:space="0" w:color="auto"/>
        <w:left w:val="none" w:sz="0" w:space="0" w:color="auto"/>
        <w:bottom w:val="none" w:sz="0" w:space="0" w:color="auto"/>
        <w:right w:val="none" w:sz="0" w:space="0" w:color="auto"/>
      </w:divBdr>
    </w:div>
    <w:div w:id="1575818802">
      <w:bodyDiv w:val="1"/>
      <w:marLeft w:val="0"/>
      <w:marRight w:val="0"/>
      <w:marTop w:val="0"/>
      <w:marBottom w:val="0"/>
      <w:divBdr>
        <w:top w:val="none" w:sz="0" w:space="0" w:color="auto"/>
        <w:left w:val="none" w:sz="0" w:space="0" w:color="auto"/>
        <w:bottom w:val="none" w:sz="0" w:space="0" w:color="auto"/>
        <w:right w:val="none" w:sz="0" w:space="0" w:color="auto"/>
      </w:divBdr>
    </w:div>
    <w:div w:id="1585609341">
      <w:bodyDiv w:val="1"/>
      <w:marLeft w:val="0"/>
      <w:marRight w:val="0"/>
      <w:marTop w:val="0"/>
      <w:marBottom w:val="0"/>
      <w:divBdr>
        <w:top w:val="none" w:sz="0" w:space="0" w:color="auto"/>
        <w:left w:val="none" w:sz="0" w:space="0" w:color="auto"/>
        <w:bottom w:val="none" w:sz="0" w:space="0" w:color="auto"/>
        <w:right w:val="none" w:sz="0" w:space="0" w:color="auto"/>
      </w:divBdr>
    </w:div>
    <w:div w:id="1588733738">
      <w:bodyDiv w:val="1"/>
      <w:marLeft w:val="0"/>
      <w:marRight w:val="0"/>
      <w:marTop w:val="0"/>
      <w:marBottom w:val="0"/>
      <w:divBdr>
        <w:top w:val="none" w:sz="0" w:space="0" w:color="auto"/>
        <w:left w:val="none" w:sz="0" w:space="0" w:color="auto"/>
        <w:bottom w:val="none" w:sz="0" w:space="0" w:color="auto"/>
        <w:right w:val="none" w:sz="0" w:space="0" w:color="auto"/>
      </w:divBdr>
    </w:div>
    <w:div w:id="1592813369">
      <w:bodyDiv w:val="1"/>
      <w:marLeft w:val="0"/>
      <w:marRight w:val="0"/>
      <w:marTop w:val="0"/>
      <w:marBottom w:val="0"/>
      <w:divBdr>
        <w:top w:val="none" w:sz="0" w:space="0" w:color="auto"/>
        <w:left w:val="none" w:sz="0" w:space="0" w:color="auto"/>
        <w:bottom w:val="none" w:sz="0" w:space="0" w:color="auto"/>
        <w:right w:val="none" w:sz="0" w:space="0" w:color="auto"/>
      </w:divBdr>
    </w:div>
    <w:div w:id="1595742080">
      <w:bodyDiv w:val="1"/>
      <w:marLeft w:val="0"/>
      <w:marRight w:val="0"/>
      <w:marTop w:val="0"/>
      <w:marBottom w:val="0"/>
      <w:divBdr>
        <w:top w:val="none" w:sz="0" w:space="0" w:color="auto"/>
        <w:left w:val="none" w:sz="0" w:space="0" w:color="auto"/>
        <w:bottom w:val="none" w:sz="0" w:space="0" w:color="auto"/>
        <w:right w:val="none" w:sz="0" w:space="0" w:color="auto"/>
      </w:divBdr>
    </w:div>
    <w:div w:id="1603685836">
      <w:bodyDiv w:val="1"/>
      <w:marLeft w:val="0"/>
      <w:marRight w:val="0"/>
      <w:marTop w:val="0"/>
      <w:marBottom w:val="0"/>
      <w:divBdr>
        <w:top w:val="none" w:sz="0" w:space="0" w:color="auto"/>
        <w:left w:val="none" w:sz="0" w:space="0" w:color="auto"/>
        <w:bottom w:val="none" w:sz="0" w:space="0" w:color="auto"/>
        <w:right w:val="none" w:sz="0" w:space="0" w:color="auto"/>
      </w:divBdr>
    </w:div>
    <w:div w:id="1608540643">
      <w:bodyDiv w:val="1"/>
      <w:marLeft w:val="0"/>
      <w:marRight w:val="0"/>
      <w:marTop w:val="0"/>
      <w:marBottom w:val="0"/>
      <w:divBdr>
        <w:top w:val="none" w:sz="0" w:space="0" w:color="auto"/>
        <w:left w:val="none" w:sz="0" w:space="0" w:color="auto"/>
        <w:bottom w:val="none" w:sz="0" w:space="0" w:color="auto"/>
        <w:right w:val="none" w:sz="0" w:space="0" w:color="auto"/>
      </w:divBdr>
    </w:div>
    <w:div w:id="1617177036">
      <w:bodyDiv w:val="1"/>
      <w:marLeft w:val="0"/>
      <w:marRight w:val="0"/>
      <w:marTop w:val="0"/>
      <w:marBottom w:val="0"/>
      <w:divBdr>
        <w:top w:val="none" w:sz="0" w:space="0" w:color="auto"/>
        <w:left w:val="none" w:sz="0" w:space="0" w:color="auto"/>
        <w:bottom w:val="none" w:sz="0" w:space="0" w:color="auto"/>
        <w:right w:val="none" w:sz="0" w:space="0" w:color="auto"/>
      </w:divBdr>
    </w:div>
    <w:div w:id="1624923463">
      <w:bodyDiv w:val="1"/>
      <w:marLeft w:val="0"/>
      <w:marRight w:val="0"/>
      <w:marTop w:val="0"/>
      <w:marBottom w:val="0"/>
      <w:divBdr>
        <w:top w:val="none" w:sz="0" w:space="0" w:color="auto"/>
        <w:left w:val="none" w:sz="0" w:space="0" w:color="auto"/>
        <w:bottom w:val="none" w:sz="0" w:space="0" w:color="auto"/>
        <w:right w:val="none" w:sz="0" w:space="0" w:color="auto"/>
      </w:divBdr>
    </w:div>
    <w:div w:id="1634604080">
      <w:bodyDiv w:val="1"/>
      <w:marLeft w:val="0"/>
      <w:marRight w:val="0"/>
      <w:marTop w:val="0"/>
      <w:marBottom w:val="0"/>
      <w:divBdr>
        <w:top w:val="none" w:sz="0" w:space="0" w:color="auto"/>
        <w:left w:val="none" w:sz="0" w:space="0" w:color="auto"/>
        <w:bottom w:val="none" w:sz="0" w:space="0" w:color="auto"/>
        <w:right w:val="none" w:sz="0" w:space="0" w:color="auto"/>
      </w:divBdr>
    </w:div>
    <w:div w:id="1639996969">
      <w:bodyDiv w:val="1"/>
      <w:marLeft w:val="0"/>
      <w:marRight w:val="0"/>
      <w:marTop w:val="0"/>
      <w:marBottom w:val="0"/>
      <w:divBdr>
        <w:top w:val="none" w:sz="0" w:space="0" w:color="auto"/>
        <w:left w:val="none" w:sz="0" w:space="0" w:color="auto"/>
        <w:bottom w:val="none" w:sz="0" w:space="0" w:color="auto"/>
        <w:right w:val="none" w:sz="0" w:space="0" w:color="auto"/>
      </w:divBdr>
    </w:div>
    <w:div w:id="1641417172">
      <w:bodyDiv w:val="1"/>
      <w:marLeft w:val="0"/>
      <w:marRight w:val="0"/>
      <w:marTop w:val="0"/>
      <w:marBottom w:val="0"/>
      <w:divBdr>
        <w:top w:val="none" w:sz="0" w:space="0" w:color="auto"/>
        <w:left w:val="none" w:sz="0" w:space="0" w:color="auto"/>
        <w:bottom w:val="none" w:sz="0" w:space="0" w:color="auto"/>
        <w:right w:val="none" w:sz="0" w:space="0" w:color="auto"/>
      </w:divBdr>
    </w:div>
    <w:div w:id="1653757051">
      <w:bodyDiv w:val="1"/>
      <w:marLeft w:val="0"/>
      <w:marRight w:val="0"/>
      <w:marTop w:val="0"/>
      <w:marBottom w:val="0"/>
      <w:divBdr>
        <w:top w:val="none" w:sz="0" w:space="0" w:color="auto"/>
        <w:left w:val="none" w:sz="0" w:space="0" w:color="auto"/>
        <w:bottom w:val="none" w:sz="0" w:space="0" w:color="auto"/>
        <w:right w:val="none" w:sz="0" w:space="0" w:color="auto"/>
      </w:divBdr>
    </w:div>
    <w:div w:id="1655723439">
      <w:bodyDiv w:val="1"/>
      <w:marLeft w:val="0"/>
      <w:marRight w:val="0"/>
      <w:marTop w:val="0"/>
      <w:marBottom w:val="0"/>
      <w:divBdr>
        <w:top w:val="none" w:sz="0" w:space="0" w:color="auto"/>
        <w:left w:val="none" w:sz="0" w:space="0" w:color="auto"/>
        <w:bottom w:val="none" w:sz="0" w:space="0" w:color="auto"/>
        <w:right w:val="none" w:sz="0" w:space="0" w:color="auto"/>
      </w:divBdr>
    </w:div>
    <w:div w:id="1656840882">
      <w:bodyDiv w:val="1"/>
      <w:marLeft w:val="0"/>
      <w:marRight w:val="0"/>
      <w:marTop w:val="0"/>
      <w:marBottom w:val="0"/>
      <w:divBdr>
        <w:top w:val="none" w:sz="0" w:space="0" w:color="auto"/>
        <w:left w:val="none" w:sz="0" w:space="0" w:color="auto"/>
        <w:bottom w:val="none" w:sz="0" w:space="0" w:color="auto"/>
        <w:right w:val="none" w:sz="0" w:space="0" w:color="auto"/>
      </w:divBdr>
    </w:div>
    <w:div w:id="1665812769">
      <w:bodyDiv w:val="1"/>
      <w:marLeft w:val="0"/>
      <w:marRight w:val="0"/>
      <w:marTop w:val="0"/>
      <w:marBottom w:val="0"/>
      <w:divBdr>
        <w:top w:val="none" w:sz="0" w:space="0" w:color="auto"/>
        <w:left w:val="none" w:sz="0" w:space="0" w:color="auto"/>
        <w:bottom w:val="none" w:sz="0" w:space="0" w:color="auto"/>
        <w:right w:val="none" w:sz="0" w:space="0" w:color="auto"/>
      </w:divBdr>
    </w:div>
    <w:div w:id="1669021772">
      <w:bodyDiv w:val="1"/>
      <w:marLeft w:val="0"/>
      <w:marRight w:val="0"/>
      <w:marTop w:val="0"/>
      <w:marBottom w:val="0"/>
      <w:divBdr>
        <w:top w:val="none" w:sz="0" w:space="0" w:color="auto"/>
        <w:left w:val="none" w:sz="0" w:space="0" w:color="auto"/>
        <w:bottom w:val="none" w:sz="0" w:space="0" w:color="auto"/>
        <w:right w:val="none" w:sz="0" w:space="0" w:color="auto"/>
      </w:divBdr>
    </w:div>
    <w:div w:id="1691029239">
      <w:bodyDiv w:val="1"/>
      <w:marLeft w:val="0"/>
      <w:marRight w:val="0"/>
      <w:marTop w:val="0"/>
      <w:marBottom w:val="0"/>
      <w:divBdr>
        <w:top w:val="none" w:sz="0" w:space="0" w:color="auto"/>
        <w:left w:val="none" w:sz="0" w:space="0" w:color="auto"/>
        <w:bottom w:val="none" w:sz="0" w:space="0" w:color="auto"/>
        <w:right w:val="none" w:sz="0" w:space="0" w:color="auto"/>
      </w:divBdr>
    </w:div>
    <w:div w:id="1702827430">
      <w:bodyDiv w:val="1"/>
      <w:marLeft w:val="0"/>
      <w:marRight w:val="0"/>
      <w:marTop w:val="0"/>
      <w:marBottom w:val="0"/>
      <w:divBdr>
        <w:top w:val="none" w:sz="0" w:space="0" w:color="auto"/>
        <w:left w:val="none" w:sz="0" w:space="0" w:color="auto"/>
        <w:bottom w:val="none" w:sz="0" w:space="0" w:color="auto"/>
        <w:right w:val="none" w:sz="0" w:space="0" w:color="auto"/>
      </w:divBdr>
    </w:div>
    <w:div w:id="1710102301">
      <w:bodyDiv w:val="1"/>
      <w:marLeft w:val="0"/>
      <w:marRight w:val="0"/>
      <w:marTop w:val="0"/>
      <w:marBottom w:val="0"/>
      <w:divBdr>
        <w:top w:val="none" w:sz="0" w:space="0" w:color="auto"/>
        <w:left w:val="none" w:sz="0" w:space="0" w:color="auto"/>
        <w:bottom w:val="none" w:sz="0" w:space="0" w:color="auto"/>
        <w:right w:val="none" w:sz="0" w:space="0" w:color="auto"/>
      </w:divBdr>
    </w:div>
    <w:div w:id="1712805052">
      <w:bodyDiv w:val="1"/>
      <w:marLeft w:val="0"/>
      <w:marRight w:val="0"/>
      <w:marTop w:val="0"/>
      <w:marBottom w:val="0"/>
      <w:divBdr>
        <w:top w:val="none" w:sz="0" w:space="0" w:color="auto"/>
        <w:left w:val="none" w:sz="0" w:space="0" w:color="auto"/>
        <w:bottom w:val="none" w:sz="0" w:space="0" w:color="auto"/>
        <w:right w:val="none" w:sz="0" w:space="0" w:color="auto"/>
      </w:divBdr>
    </w:div>
    <w:div w:id="1716002780">
      <w:bodyDiv w:val="1"/>
      <w:marLeft w:val="0"/>
      <w:marRight w:val="0"/>
      <w:marTop w:val="0"/>
      <w:marBottom w:val="0"/>
      <w:divBdr>
        <w:top w:val="none" w:sz="0" w:space="0" w:color="auto"/>
        <w:left w:val="none" w:sz="0" w:space="0" w:color="auto"/>
        <w:bottom w:val="none" w:sz="0" w:space="0" w:color="auto"/>
        <w:right w:val="none" w:sz="0" w:space="0" w:color="auto"/>
      </w:divBdr>
    </w:div>
    <w:div w:id="1719628791">
      <w:bodyDiv w:val="1"/>
      <w:marLeft w:val="0"/>
      <w:marRight w:val="0"/>
      <w:marTop w:val="0"/>
      <w:marBottom w:val="0"/>
      <w:divBdr>
        <w:top w:val="none" w:sz="0" w:space="0" w:color="auto"/>
        <w:left w:val="none" w:sz="0" w:space="0" w:color="auto"/>
        <w:bottom w:val="none" w:sz="0" w:space="0" w:color="auto"/>
        <w:right w:val="none" w:sz="0" w:space="0" w:color="auto"/>
      </w:divBdr>
    </w:div>
    <w:div w:id="1727098994">
      <w:bodyDiv w:val="1"/>
      <w:marLeft w:val="0"/>
      <w:marRight w:val="0"/>
      <w:marTop w:val="0"/>
      <w:marBottom w:val="0"/>
      <w:divBdr>
        <w:top w:val="none" w:sz="0" w:space="0" w:color="auto"/>
        <w:left w:val="none" w:sz="0" w:space="0" w:color="auto"/>
        <w:bottom w:val="none" w:sz="0" w:space="0" w:color="auto"/>
        <w:right w:val="none" w:sz="0" w:space="0" w:color="auto"/>
      </w:divBdr>
    </w:div>
    <w:div w:id="1735931313">
      <w:bodyDiv w:val="1"/>
      <w:marLeft w:val="0"/>
      <w:marRight w:val="0"/>
      <w:marTop w:val="0"/>
      <w:marBottom w:val="0"/>
      <w:divBdr>
        <w:top w:val="none" w:sz="0" w:space="0" w:color="auto"/>
        <w:left w:val="none" w:sz="0" w:space="0" w:color="auto"/>
        <w:bottom w:val="none" w:sz="0" w:space="0" w:color="auto"/>
        <w:right w:val="none" w:sz="0" w:space="0" w:color="auto"/>
      </w:divBdr>
    </w:div>
    <w:div w:id="1736010914">
      <w:bodyDiv w:val="1"/>
      <w:marLeft w:val="0"/>
      <w:marRight w:val="0"/>
      <w:marTop w:val="0"/>
      <w:marBottom w:val="0"/>
      <w:divBdr>
        <w:top w:val="none" w:sz="0" w:space="0" w:color="auto"/>
        <w:left w:val="none" w:sz="0" w:space="0" w:color="auto"/>
        <w:bottom w:val="none" w:sz="0" w:space="0" w:color="auto"/>
        <w:right w:val="none" w:sz="0" w:space="0" w:color="auto"/>
      </w:divBdr>
    </w:div>
    <w:div w:id="1738044365">
      <w:bodyDiv w:val="1"/>
      <w:marLeft w:val="0"/>
      <w:marRight w:val="0"/>
      <w:marTop w:val="0"/>
      <w:marBottom w:val="0"/>
      <w:divBdr>
        <w:top w:val="none" w:sz="0" w:space="0" w:color="auto"/>
        <w:left w:val="none" w:sz="0" w:space="0" w:color="auto"/>
        <w:bottom w:val="none" w:sz="0" w:space="0" w:color="auto"/>
        <w:right w:val="none" w:sz="0" w:space="0" w:color="auto"/>
      </w:divBdr>
    </w:div>
    <w:div w:id="1742554692">
      <w:bodyDiv w:val="1"/>
      <w:marLeft w:val="0"/>
      <w:marRight w:val="0"/>
      <w:marTop w:val="0"/>
      <w:marBottom w:val="0"/>
      <w:divBdr>
        <w:top w:val="none" w:sz="0" w:space="0" w:color="auto"/>
        <w:left w:val="none" w:sz="0" w:space="0" w:color="auto"/>
        <w:bottom w:val="none" w:sz="0" w:space="0" w:color="auto"/>
        <w:right w:val="none" w:sz="0" w:space="0" w:color="auto"/>
      </w:divBdr>
    </w:div>
    <w:div w:id="1745568549">
      <w:bodyDiv w:val="1"/>
      <w:marLeft w:val="0"/>
      <w:marRight w:val="0"/>
      <w:marTop w:val="0"/>
      <w:marBottom w:val="0"/>
      <w:divBdr>
        <w:top w:val="none" w:sz="0" w:space="0" w:color="auto"/>
        <w:left w:val="none" w:sz="0" w:space="0" w:color="auto"/>
        <w:bottom w:val="none" w:sz="0" w:space="0" w:color="auto"/>
        <w:right w:val="none" w:sz="0" w:space="0" w:color="auto"/>
      </w:divBdr>
    </w:div>
    <w:div w:id="1753504393">
      <w:bodyDiv w:val="1"/>
      <w:marLeft w:val="0"/>
      <w:marRight w:val="0"/>
      <w:marTop w:val="0"/>
      <w:marBottom w:val="0"/>
      <w:divBdr>
        <w:top w:val="none" w:sz="0" w:space="0" w:color="auto"/>
        <w:left w:val="none" w:sz="0" w:space="0" w:color="auto"/>
        <w:bottom w:val="none" w:sz="0" w:space="0" w:color="auto"/>
        <w:right w:val="none" w:sz="0" w:space="0" w:color="auto"/>
      </w:divBdr>
    </w:div>
    <w:div w:id="1756589399">
      <w:bodyDiv w:val="1"/>
      <w:marLeft w:val="0"/>
      <w:marRight w:val="0"/>
      <w:marTop w:val="0"/>
      <w:marBottom w:val="0"/>
      <w:divBdr>
        <w:top w:val="none" w:sz="0" w:space="0" w:color="auto"/>
        <w:left w:val="none" w:sz="0" w:space="0" w:color="auto"/>
        <w:bottom w:val="none" w:sz="0" w:space="0" w:color="auto"/>
        <w:right w:val="none" w:sz="0" w:space="0" w:color="auto"/>
      </w:divBdr>
    </w:div>
    <w:div w:id="1764064753">
      <w:bodyDiv w:val="1"/>
      <w:marLeft w:val="0"/>
      <w:marRight w:val="0"/>
      <w:marTop w:val="0"/>
      <w:marBottom w:val="0"/>
      <w:divBdr>
        <w:top w:val="none" w:sz="0" w:space="0" w:color="auto"/>
        <w:left w:val="none" w:sz="0" w:space="0" w:color="auto"/>
        <w:bottom w:val="none" w:sz="0" w:space="0" w:color="auto"/>
        <w:right w:val="none" w:sz="0" w:space="0" w:color="auto"/>
      </w:divBdr>
    </w:div>
    <w:div w:id="1766681474">
      <w:bodyDiv w:val="1"/>
      <w:marLeft w:val="0"/>
      <w:marRight w:val="0"/>
      <w:marTop w:val="0"/>
      <w:marBottom w:val="0"/>
      <w:divBdr>
        <w:top w:val="none" w:sz="0" w:space="0" w:color="auto"/>
        <w:left w:val="none" w:sz="0" w:space="0" w:color="auto"/>
        <w:bottom w:val="none" w:sz="0" w:space="0" w:color="auto"/>
        <w:right w:val="none" w:sz="0" w:space="0" w:color="auto"/>
      </w:divBdr>
    </w:div>
    <w:div w:id="1790204380">
      <w:bodyDiv w:val="1"/>
      <w:marLeft w:val="0"/>
      <w:marRight w:val="0"/>
      <w:marTop w:val="0"/>
      <w:marBottom w:val="0"/>
      <w:divBdr>
        <w:top w:val="none" w:sz="0" w:space="0" w:color="auto"/>
        <w:left w:val="none" w:sz="0" w:space="0" w:color="auto"/>
        <w:bottom w:val="none" w:sz="0" w:space="0" w:color="auto"/>
        <w:right w:val="none" w:sz="0" w:space="0" w:color="auto"/>
      </w:divBdr>
    </w:div>
    <w:div w:id="1794664734">
      <w:bodyDiv w:val="1"/>
      <w:marLeft w:val="0"/>
      <w:marRight w:val="0"/>
      <w:marTop w:val="0"/>
      <w:marBottom w:val="0"/>
      <w:divBdr>
        <w:top w:val="none" w:sz="0" w:space="0" w:color="auto"/>
        <w:left w:val="none" w:sz="0" w:space="0" w:color="auto"/>
        <w:bottom w:val="none" w:sz="0" w:space="0" w:color="auto"/>
        <w:right w:val="none" w:sz="0" w:space="0" w:color="auto"/>
      </w:divBdr>
    </w:div>
    <w:div w:id="1795903889">
      <w:bodyDiv w:val="1"/>
      <w:marLeft w:val="0"/>
      <w:marRight w:val="0"/>
      <w:marTop w:val="0"/>
      <w:marBottom w:val="0"/>
      <w:divBdr>
        <w:top w:val="none" w:sz="0" w:space="0" w:color="auto"/>
        <w:left w:val="none" w:sz="0" w:space="0" w:color="auto"/>
        <w:bottom w:val="none" w:sz="0" w:space="0" w:color="auto"/>
        <w:right w:val="none" w:sz="0" w:space="0" w:color="auto"/>
      </w:divBdr>
    </w:div>
    <w:div w:id="1796824560">
      <w:bodyDiv w:val="1"/>
      <w:marLeft w:val="0"/>
      <w:marRight w:val="0"/>
      <w:marTop w:val="0"/>
      <w:marBottom w:val="0"/>
      <w:divBdr>
        <w:top w:val="none" w:sz="0" w:space="0" w:color="auto"/>
        <w:left w:val="none" w:sz="0" w:space="0" w:color="auto"/>
        <w:bottom w:val="none" w:sz="0" w:space="0" w:color="auto"/>
        <w:right w:val="none" w:sz="0" w:space="0" w:color="auto"/>
      </w:divBdr>
    </w:div>
    <w:div w:id="1802768411">
      <w:bodyDiv w:val="1"/>
      <w:marLeft w:val="0"/>
      <w:marRight w:val="0"/>
      <w:marTop w:val="0"/>
      <w:marBottom w:val="0"/>
      <w:divBdr>
        <w:top w:val="none" w:sz="0" w:space="0" w:color="auto"/>
        <w:left w:val="none" w:sz="0" w:space="0" w:color="auto"/>
        <w:bottom w:val="none" w:sz="0" w:space="0" w:color="auto"/>
        <w:right w:val="none" w:sz="0" w:space="0" w:color="auto"/>
      </w:divBdr>
    </w:div>
    <w:div w:id="1806049125">
      <w:bodyDiv w:val="1"/>
      <w:marLeft w:val="0"/>
      <w:marRight w:val="0"/>
      <w:marTop w:val="0"/>
      <w:marBottom w:val="0"/>
      <w:divBdr>
        <w:top w:val="none" w:sz="0" w:space="0" w:color="auto"/>
        <w:left w:val="none" w:sz="0" w:space="0" w:color="auto"/>
        <w:bottom w:val="none" w:sz="0" w:space="0" w:color="auto"/>
        <w:right w:val="none" w:sz="0" w:space="0" w:color="auto"/>
      </w:divBdr>
    </w:div>
    <w:div w:id="1809124544">
      <w:bodyDiv w:val="1"/>
      <w:marLeft w:val="0"/>
      <w:marRight w:val="0"/>
      <w:marTop w:val="0"/>
      <w:marBottom w:val="0"/>
      <w:divBdr>
        <w:top w:val="none" w:sz="0" w:space="0" w:color="auto"/>
        <w:left w:val="none" w:sz="0" w:space="0" w:color="auto"/>
        <w:bottom w:val="none" w:sz="0" w:space="0" w:color="auto"/>
        <w:right w:val="none" w:sz="0" w:space="0" w:color="auto"/>
      </w:divBdr>
    </w:div>
    <w:div w:id="1809661256">
      <w:bodyDiv w:val="1"/>
      <w:marLeft w:val="0"/>
      <w:marRight w:val="0"/>
      <w:marTop w:val="0"/>
      <w:marBottom w:val="0"/>
      <w:divBdr>
        <w:top w:val="none" w:sz="0" w:space="0" w:color="auto"/>
        <w:left w:val="none" w:sz="0" w:space="0" w:color="auto"/>
        <w:bottom w:val="none" w:sz="0" w:space="0" w:color="auto"/>
        <w:right w:val="none" w:sz="0" w:space="0" w:color="auto"/>
      </w:divBdr>
    </w:div>
    <w:div w:id="1821188417">
      <w:bodyDiv w:val="1"/>
      <w:marLeft w:val="0"/>
      <w:marRight w:val="0"/>
      <w:marTop w:val="0"/>
      <w:marBottom w:val="0"/>
      <w:divBdr>
        <w:top w:val="none" w:sz="0" w:space="0" w:color="auto"/>
        <w:left w:val="none" w:sz="0" w:space="0" w:color="auto"/>
        <w:bottom w:val="none" w:sz="0" w:space="0" w:color="auto"/>
        <w:right w:val="none" w:sz="0" w:space="0" w:color="auto"/>
      </w:divBdr>
    </w:div>
    <w:div w:id="1823621255">
      <w:bodyDiv w:val="1"/>
      <w:marLeft w:val="0"/>
      <w:marRight w:val="0"/>
      <w:marTop w:val="0"/>
      <w:marBottom w:val="0"/>
      <w:divBdr>
        <w:top w:val="none" w:sz="0" w:space="0" w:color="auto"/>
        <w:left w:val="none" w:sz="0" w:space="0" w:color="auto"/>
        <w:bottom w:val="none" w:sz="0" w:space="0" w:color="auto"/>
        <w:right w:val="none" w:sz="0" w:space="0" w:color="auto"/>
      </w:divBdr>
    </w:div>
    <w:div w:id="1830513256">
      <w:bodyDiv w:val="1"/>
      <w:marLeft w:val="0"/>
      <w:marRight w:val="0"/>
      <w:marTop w:val="0"/>
      <w:marBottom w:val="0"/>
      <w:divBdr>
        <w:top w:val="none" w:sz="0" w:space="0" w:color="auto"/>
        <w:left w:val="none" w:sz="0" w:space="0" w:color="auto"/>
        <w:bottom w:val="none" w:sz="0" w:space="0" w:color="auto"/>
        <w:right w:val="none" w:sz="0" w:space="0" w:color="auto"/>
      </w:divBdr>
    </w:div>
    <w:div w:id="1836215224">
      <w:bodyDiv w:val="1"/>
      <w:marLeft w:val="0"/>
      <w:marRight w:val="0"/>
      <w:marTop w:val="0"/>
      <w:marBottom w:val="0"/>
      <w:divBdr>
        <w:top w:val="none" w:sz="0" w:space="0" w:color="auto"/>
        <w:left w:val="none" w:sz="0" w:space="0" w:color="auto"/>
        <w:bottom w:val="none" w:sz="0" w:space="0" w:color="auto"/>
        <w:right w:val="none" w:sz="0" w:space="0" w:color="auto"/>
      </w:divBdr>
    </w:div>
    <w:div w:id="1844936046">
      <w:bodyDiv w:val="1"/>
      <w:marLeft w:val="0"/>
      <w:marRight w:val="0"/>
      <w:marTop w:val="0"/>
      <w:marBottom w:val="0"/>
      <w:divBdr>
        <w:top w:val="none" w:sz="0" w:space="0" w:color="auto"/>
        <w:left w:val="none" w:sz="0" w:space="0" w:color="auto"/>
        <w:bottom w:val="none" w:sz="0" w:space="0" w:color="auto"/>
        <w:right w:val="none" w:sz="0" w:space="0" w:color="auto"/>
      </w:divBdr>
    </w:div>
    <w:div w:id="1844978756">
      <w:bodyDiv w:val="1"/>
      <w:marLeft w:val="0"/>
      <w:marRight w:val="0"/>
      <w:marTop w:val="0"/>
      <w:marBottom w:val="0"/>
      <w:divBdr>
        <w:top w:val="none" w:sz="0" w:space="0" w:color="auto"/>
        <w:left w:val="none" w:sz="0" w:space="0" w:color="auto"/>
        <w:bottom w:val="none" w:sz="0" w:space="0" w:color="auto"/>
        <w:right w:val="none" w:sz="0" w:space="0" w:color="auto"/>
      </w:divBdr>
    </w:div>
    <w:div w:id="1853033980">
      <w:bodyDiv w:val="1"/>
      <w:marLeft w:val="0"/>
      <w:marRight w:val="0"/>
      <w:marTop w:val="0"/>
      <w:marBottom w:val="0"/>
      <w:divBdr>
        <w:top w:val="none" w:sz="0" w:space="0" w:color="auto"/>
        <w:left w:val="none" w:sz="0" w:space="0" w:color="auto"/>
        <w:bottom w:val="none" w:sz="0" w:space="0" w:color="auto"/>
        <w:right w:val="none" w:sz="0" w:space="0" w:color="auto"/>
      </w:divBdr>
    </w:div>
    <w:div w:id="1863474987">
      <w:bodyDiv w:val="1"/>
      <w:marLeft w:val="0"/>
      <w:marRight w:val="0"/>
      <w:marTop w:val="0"/>
      <w:marBottom w:val="0"/>
      <w:divBdr>
        <w:top w:val="none" w:sz="0" w:space="0" w:color="auto"/>
        <w:left w:val="none" w:sz="0" w:space="0" w:color="auto"/>
        <w:bottom w:val="none" w:sz="0" w:space="0" w:color="auto"/>
        <w:right w:val="none" w:sz="0" w:space="0" w:color="auto"/>
      </w:divBdr>
    </w:div>
    <w:div w:id="1864318515">
      <w:bodyDiv w:val="1"/>
      <w:marLeft w:val="0"/>
      <w:marRight w:val="0"/>
      <w:marTop w:val="0"/>
      <w:marBottom w:val="0"/>
      <w:divBdr>
        <w:top w:val="none" w:sz="0" w:space="0" w:color="auto"/>
        <w:left w:val="none" w:sz="0" w:space="0" w:color="auto"/>
        <w:bottom w:val="none" w:sz="0" w:space="0" w:color="auto"/>
        <w:right w:val="none" w:sz="0" w:space="0" w:color="auto"/>
      </w:divBdr>
    </w:div>
    <w:div w:id="1867284341">
      <w:bodyDiv w:val="1"/>
      <w:marLeft w:val="0"/>
      <w:marRight w:val="0"/>
      <w:marTop w:val="0"/>
      <w:marBottom w:val="0"/>
      <w:divBdr>
        <w:top w:val="none" w:sz="0" w:space="0" w:color="auto"/>
        <w:left w:val="none" w:sz="0" w:space="0" w:color="auto"/>
        <w:bottom w:val="none" w:sz="0" w:space="0" w:color="auto"/>
        <w:right w:val="none" w:sz="0" w:space="0" w:color="auto"/>
      </w:divBdr>
    </w:div>
    <w:div w:id="1870141483">
      <w:bodyDiv w:val="1"/>
      <w:marLeft w:val="0"/>
      <w:marRight w:val="0"/>
      <w:marTop w:val="0"/>
      <w:marBottom w:val="0"/>
      <w:divBdr>
        <w:top w:val="none" w:sz="0" w:space="0" w:color="auto"/>
        <w:left w:val="none" w:sz="0" w:space="0" w:color="auto"/>
        <w:bottom w:val="none" w:sz="0" w:space="0" w:color="auto"/>
        <w:right w:val="none" w:sz="0" w:space="0" w:color="auto"/>
      </w:divBdr>
    </w:div>
    <w:div w:id="1875730264">
      <w:bodyDiv w:val="1"/>
      <w:marLeft w:val="0"/>
      <w:marRight w:val="0"/>
      <w:marTop w:val="0"/>
      <w:marBottom w:val="0"/>
      <w:divBdr>
        <w:top w:val="none" w:sz="0" w:space="0" w:color="auto"/>
        <w:left w:val="none" w:sz="0" w:space="0" w:color="auto"/>
        <w:bottom w:val="none" w:sz="0" w:space="0" w:color="auto"/>
        <w:right w:val="none" w:sz="0" w:space="0" w:color="auto"/>
      </w:divBdr>
    </w:div>
    <w:div w:id="1878085990">
      <w:bodyDiv w:val="1"/>
      <w:marLeft w:val="0"/>
      <w:marRight w:val="0"/>
      <w:marTop w:val="0"/>
      <w:marBottom w:val="0"/>
      <w:divBdr>
        <w:top w:val="none" w:sz="0" w:space="0" w:color="auto"/>
        <w:left w:val="none" w:sz="0" w:space="0" w:color="auto"/>
        <w:bottom w:val="none" w:sz="0" w:space="0" w:color="auto"/>
        <w:right w:val="none" w:sz="0" w:space="0" w:color="auto"/>
      </w:divBdr>
    </w:div>
    <w:div w:id="1886486245">
      <w:bodyDiv w:val="1"/>
      <w:marLeft w:val="0"/>
      <w:marRight w:val="0"/>
      <w:marTop w:val="0"/>
      <w:marBottom w:val="0"/>
      <w:divBdr>
        <w:top w:val="none" w:sz="0" w:space="0" w:color="auto"/>
        <w:left w:val="none" w:sz="0" w:space="0" w:color="auto"/>
        <w:bottom w:val="none" w:sz="0" w:space="0" w:color="auto"/>
        <w:right w:val="none" w:sz="0" w:space="0" w:color="auto"/>
      </w:divBdr>
    </w:div>
    <w:div w:id="1900943877">
      <w:bodyDiv w:val="1"/>
      <w:marLeft w:val="0"/>
      <w:marRight w:val="0"/>
      <w:marTop w:val="0"/>
      <w:marBottom w:val="0"/>
      <w:divBdr>
        <w:top w:val="none" w:sz="0" w:space="0" w:color="auto"/>
        <w:left w:val="none" w:sz="0" w:space="0" w:color="auto"/>
        <w:bottom w:val="none" w:sz="0" w:space="0" w:color="auto"/>
        <w:right w:val="none" w:sz="0" w:space="0" w:color="auto"/>
      </w:divBdr>
    </w:div>
    <w:div w:id="1911839451">
      <w:bodyDiv w:val="1"/>
      <w:marLeft w:val="0"/>
      <w:marRight w:val="0"/>
      <w:marTop w:val="0"/>
      <w:marBottom w:val="0"/>
      <w:divBdr>
        <w:top w:val="none" w:sz="0" w:space="0" w:color="auto"/>
        <w:left w:val="none" w:sz="0" w:space="0" w:color="auto"/>
        <w:bottom w:val="none" w:sz="0" w:space="0" w:color="auto"/>
        <w:right w:val="none" w:sz="0" w:space="0" w:color="auto"/>
      </w:divBdr>
    </w:div>
    <w:div w:id="1913924612">
      <w:bodyDiv w:val="1"/>
      <w:marLeft w:val="0"/>
      <w:marRight w:val="0"/>
      <w:marTop w:val="0"/>
      <w:marBottom w:val="0"/>
      <w:divBdr>
        <w:top w:val="none" w:sz="0" w:space="0" w:color="auto"/>
        <w:left w:val="none" w:sz="0" w:space="0" w:color="auto"/>
        <w:bottom w:val="none" w:sz="0" w:space="0" w:color="auto"/>
        <w:right w:val="none" w:sz="0" w:space="0" w:color="auto"/>
      </w:divBdr>
    </w:div>
    <w:div w:id="1927110254">
      <w:bodyDiv w:val="1"/>
      <w:marLeft w:val="0"/>
      <w:marRight w:val="0"/>
      <w:marTop w:val="0"/>
      <w:marBottom w:val="0"/>
      <w:divBdr>
        <w:top w:val="none" w:sz="0" w:space="0" w:color="auto"/>
        <w:left w:val="none" w:sz="0" w:space="0" w:color="auto"/>
        <w:bottom w:val="none" w:sz="0" w:space="0" w:color="auto"/>
        <w:right w:val="none" w:sz="0" w:space="0" w:color="auto"/>
      </w:divBdr>
    </w:div>
    <w:div w:id="1934623990">
      <w:bodyDiv w:val="1"/>
      <w:marLeft w:val="0"/>
      <w:marRight w:val="0"/>
      <w:marTop w:val="0"/>
      <w:marBottom w:val="0"/>
      <w:divBdr>
        <w:top w:val="none" w:sz="0" w:space="0" w:color="auto"/>
        <w:left w:val="none" w:sz="0" w:space="0" w:color="auto"/>
        <w:bottom w:val="none" w:sz="0" w:space="0" w:color="auto"/>
        <w:right w:val="none" w:sz="0" w:space="0" w:color="auto"/>
      </w:divBdr>
    </w:div>
    <w:div w:id="1956794116">
      <w:bodyDiv w:val="1"/>
      <w:marLeft w:val="0"/>
      <w:marRight w:val="0"/>
      <w:marTop w:val="0"/>
      <w:marBottom w:val="0"/>
      <w:divBdr>
        <w:top w:val="none" w:sz="0" w:space="0" w:color="auto"/>
        <w:left w:val="none" w:sz="0" w:space="0" w:color="auto"/>
        <w:bottom w:val="none" w:sz="0" w:space="0" w:color="auto"/>
        <w:right w:val="none" w:sz="0" w:space="0" w:color="auto"/>
      </w:divBdr>
    </w:div>
    <w:div w:id="1958637086">
      <w:bodyDiv w:val="1"/>
      <w:marLeft w:val="0"/>
      <w:marRight w:val="0"/>
      <w:marTop w:val="0"/>
      <w:marBottom w:val="0"/>
      <w:divBdr>
        <w:top w:val="none" w:sz="0" w:space="0" w:color="auto"/>
        <w:left w:val="none" w:sz="0" w:space="0" w:color="auto"/>
        <w:bottom w:val="none" w:sz="0" w:space="0" w:color="auto"/>
        <w:right w:val="none" w:sz="0" w:space="0" w:color="auto"/>
      </w:divBdr>
    </w:div>
    <w:div w:id="1968461913">
      <w:bodyDiv w:val="1"/>
      <w:marLeft w:val="0"/>
      <w:marRight w:val="0"/>
      <w:marTop w:val="0"/>
      <w:marBottom w:val="0"/>
      <w:divBdr>
        <w:top w:val="none" w:sz="0" w:space="0" w:color="auto"/>
        <w:left w:val="none" w:sz="0" w:space="0" w:color="auto"/>
        <w:bottom w:val="none" w:sz="0" w:space="0" w:color="auto"/>
        <w:right w:val="none" w:sz="0" w:space="0" w:color="auto"/>
      </w:divBdr>
    </w:div>
    <w:div w:id="1969433470">
      <w:bodyDiv w:val="1"/>
      <w:marLeft w:val="0"/>
      <w:marRight w:val="0"/>
      <w:marTop w:val="0"/>
      <w:marBottom w:val="0"/>
      <w:divBdr>
        <w:top w:val="none" w:sz="0" w:space="0" w:color="auto"/>
        <w:left w:val="none" w:sz="0" w:space="0" w:color="auto"/>
        <w:bottom w:val="none" w:sz="0" w:space="0" w:color="auto"/>
        <w:right w:val="none" w:sz="0" w:space="0" w:color="auto"/>
      </w:divBdr>
    </w:div>
    <w:div w:id="1970822759">
      <w:bodyDiv w:val="1"/>
      <w:marLeft w:val="0"/>
      <w:marRight w:val="0"/>
      <w:marTop w:val="0"/>
      <w:marBottom w:val="0"/>
      <w:divBdr>
        <w:top w:val="none" w:sz="0" w:space="0" w:color="auto"/>
        <w:left w:val="none" w:sz="0" w:space="0" w:color="auto"/>
        <w:bottom w:val="none" w:sz="0" w:space="0" w:color="auto"/>
        <w:right w:val="none" w:sz="0" w:space="0" w:color="auto"/>
      </w:divBdr>
    </w:div>
    <w:div w:id="1972126276">
      <w:bodyDiv w:val="1"/>
      <w:marLeft w:val="0"/>
      <w:marRight w:val="0"/>
      <w:marTop w:val="0"/>
      <w:marBottom w:val="0"/>
      <w:divBdr>
        <w:top w:val="none" w:sz="0" w:space="0" w:color="auto"/>
        <w:left w:val="none" w:sz="0" w:space="0" w:color="auto"/>
        <w:bottom w:val="none" w:sz="0" w:space="0" w:color="auto"/>
        <w:right w:val="none" w:sz="0" w:space="0" w:color="auto"/>
      </w:divBdr>
    </w:div>
    <w:div w:id="1976912298">
      <w:bodyDiv w:val="1"/>
      <w:marLeft w:val="0"/>
      <w:marRight w:val="0"/>
      <w:marTop w:val="0"/>
      <w:marBottom w:val="0"/>
      <w:divBdr>
        <w:top w:val="none" w:sz="0" w:space="0" w:color="auto"/>
        <w:left w:val="none" w:sz="0" w:space="0" w:color="auto"/>
        <w:bottom w:val="none" w:sz="0" w:space="0" w:color="auto"/>
        <w:right w:val="none" w:sz="0" w:space="0" w:color="auto"/>
      </w:divBdr>
    </w:div>
    <w:div w:id="1979142897">
      <w:bodyDiv w:val="1"/>
      <w:marLeft w:val="0"/>
      <w:marRight w:val="0"/>
      <w:marTop w:val="0"/>
      <w:marBottom w:val="0"/>
      <w:divBdr>
        <w:top w:val="none" w:sz="0" w:space="0" w:color="auto"/>
        <w:left w:val="none" w:sz="0" w:space="0" w:color="auto"/>
        <w:bottom w:val="none" w:sz="0" w:space="0" w:color="auto"/>
        <w:right w:val="none" w:sz="0" w:space="0" w:color="auto"/>
      </w:divBdr>
    </w:div>
    <w:div w:id="1981031901">
      <w:bodyDiv w:val="1"/>
      <w:marLeft w:val="0"/>
      <w:marRight w:val="0"/>
      <w:marTop w:val="0"/>
      <w:marBottom w:val="0"/>
      <w:divBdr>
        <w:top w:val="none" w:sz="0" w:space="0" w:color="auto"/>
        <w:left w:val="none" w:sz="0" w:space="0" w:color="auto"/>
        <w:bottom w:val="none" w:sz="0" w:space="0" w:color="auto"/>
        <w:right w:val="none" w:sz="0" w:space="0" w:color="auto"/>
      </w:divBdr>
    </w:div>
    <w:div w:id="1982610050">
      <w:bodyDiv w:val="1"/>
      <w:marLeft w:val="0"/>
      <w:marRight w:val="0"/>
      <w:marTop w:val="0"/>
      <w:marBottom w:val="0"/>
      <w:divBdr>
        <w:top w:val="none" w:sz="0" w:space="0" w:color="auto"/>
        <w:left w:val="none" w:sz="0" w:space="0" w:color="auto"/>
        <w:bottom w:val="none" w:sz="0" w:space="0" w:color="auto"/>
        <w:right w:val="none" w:sz="0" w:space="0" w:color="auto"/>
      </w:divBdr>
    </w:div>
    <w:div w:id="1986549014">
      <w:bodyDiv w:val="1"/>
      <w:marLeft w:val="0"/>
      <w:marRight w:val="0"/>
      <w:marTop w:val="0"/>
      <w:marBottom w:val="0"/>
      <w:divBdr>
        <w:top w:val="none" w:sz="0" w:space="0" w:color="auto"/>
        <w:left w:val="none" w:sz="0" w:space="0" w:color="auto"/>
        <w:bottom w:val="none" w:sz="0" w:space="0" w:color="auto"/>
        <w:right w:val="none" w:sz="0" w:space="0" w:color="auto"/>
      </w:divBdr>
    </w:div>
    <w:div w:id="1986884800">
      <w:bodyDiv w:val="1"/>
      <w:marLeft w:val="0"/>
      <w:marRight w:val="0"/>
      <w:marTop w:val="0"/>
      <w:marBottom w:val="0"/>
      <w:divBdr>
        <w:top w:val="none" w:sz="0" w:space="0" w:color="auto"/>
        <w:left w:val="none" w:sz="0" w:space="0" w:color="auto"/>
        <w:bottom w:val="none" w:sz="0" w:space="0" w:color="auto"/>
        <w:right w:val="none" w:sz="0" w:space="0" w:color="auto"/>
      </w:divBdr>
    </w:div>
    <w:div w:id="1988627397">
      <w:bodyDiv w:val="1"/>
      <w:marLeft w:val="0"/>
      <w:marRight w:val="0"/>
      <w:marTop w:val="0"/>
      <w:marBottom w:val="0"/>
      <w:divBdr>
        <w:top w:val="none" w:sz="0" w:space="0" w:color="auto"/>
        <w:left w:val="none" w:sz="0" w:space="0" w:color="auto"/>
        <w:bottom w:val="none" w:sz="0" w:space="0" w:color="auto"/>
        <w:right w:val="none" w:sz="0" w:space="0" w:color="auto"/>
      </w:divBdr>
    </w:div>
    <w:div w:id="1989478008">
      <w:bodyDiv w:val="1"/>
      <w:marLeft w:val="0"/>
      <w:marRight w:val="0"/>
      <w:marTop w:val="0"/>
      <w:marBottom w:val="0"/>
      <w:divBdr>
        <w:top w:val="none" w:sz="0" w:space="0" w:color="auto"/>
        <w:left w:val="none" w:sz="0" w:space="0" w:color="auto"/>
        <w:bottom w:val="none" w:sz="0" w:space="0" w:color="auto"/>
        <w:right w:val="none" w:sz="0" w:space="0" w:color="auto"/>
      </w:divBdr>
    </w:div>
    <w:div w:id="1991592372">
      <w:bodyDiv w:val="1"/>
      <w:marLeft w:val="0"/>
      <w:marRight w:val="0"/>
      <w:marTop w:val="0"/>
      <w:marBottom w:val="0"/>
      <w:divBdr>
        <w:top w:val="none" w:sz="0" w:space="0" w:color="auto"/>
        <w:left w:val="none" w:sz="0" w:space="0" w:color="auto"/>
        <w:bottom w:val="none" w:sz="0" w:space="0" w:color="auto"/>
        <w:right w:val="none" w:sz="0" w:space="0" w:color="auto"/>
      </w:divBdr>
    </w:div>
    <w:div w:id="1997369058">
      <w:bodyDiv w:val="1"/>
      <w:marLeft w:val="0"/>
      <w:marRight w:val="0"/>
      <w:marTop w:val="0"/>
      <w:marBottom w:val="0"/>
      <w:divBdr>
        <w:top w:val="none" w:sz="0" w:space="0" w:color="auto"/>
        <w:left w:val="none" w:sz="0" w:space="0" w:color="auto"/>
        <w:bottom w:val="none" w:sz="0" w:space="0" w:color="auto"/>
        <w:right w:val="none" w:sz="0" w:space="0" w:color="auto"/>
      </w:divBdr>
    </w:div>
    <w:div w:id="1999921711">
      <w:bodyDiv w:val="1"/>
      <w:marLeft w:val="0"/>
      <w:marRight w:val="0"/>
      <w:marTop w:val="0"/>
      <w:marBottom w:val="0"/>
      <w:divBdr>
        <w:top w:val="none" w:sz="0" w:space="0" w:color="auto"/>
        <w:left w:val="none" w:sz="0" w:space="0" w:color="auto"/>
        <w:bottom w:val="none" w:sz="0" w:space="0" w:color="auto"/>
        <w:right w:val="none" w:sz="0" w:space="0" w:color="auto"/>
      </w:divBdr>
    </w:div>
    <w:div w:id="2001153146">
      <w:bodyDiv w:val="1"/>
      <w:marLeft w:val="0"/>
      <w:marRight w:val="0"/>
      <w:marTop w:val="0"/>
      <w:marBottom w:val="0"/>
      <w:divBdr>
        <w:top w:val="none" w:sz="0" w:space="0" w:color="auto"/>
        <w:left w:val="none" w:sz="0" w:space="0" w:color="auto"/>
        <w:bottom w:val="none" w:sz="0" w:space="0" w:color="auto"/>
        <w:right w:val="none" w:sz="0" w:space="0" w:color="auto"/>
      </w:divBdr>
    </w:div>
    <w:div w:id="2005933550">
      <w:bodyDiv w:val="1"/>
      <w:marLeft w:val="0"/>
      <w:marRight w:val="0"/>
      <w:marTop w:val="0"/>
      <w:marBottom w:val="0"/>
      <w:divBdr>
        <w:top w:val="none" w:sz="0" w:space="0" w:color="auto"/>
        <w:left w:val="none" w:sz="0" w:space="0" w:color="auto"/>
        <w:bottom w:val="none" w:sz="0" w:space="0" w:color="auto"/>
        <w:right w:val="none" w:sz="0" w:space="0" w:color="auto"/>
      </w:divBdr>
    </w:div>
    <w:div w:id="2019767311">
      <w:bodyDiv w:val="1"/>
      <w:marLeft w:val="0"/>
      <w:marRight w:val="0"/>
      <w:marTop w:val="0"/>
      <w:marBottom w:val="0"/>
      <w:divBdr>
        <w:top w:val="none" w:sz="0" w:space="0" w:color="auto"/>
        <w:left w:val="none" w:sz="0" w:space="0" w:color="auto"/>
        <w:bottom w:val="none" w:sz="0" w:space="0" w:color="auto"/>
        <w:right w:val="none" w:sz="0" w:space="0" w:color="auto"/>
      </w:divBdr>
    </w:div>
    <w:div w:id="2032291119">
      <w:bodyDiv w:val="1"/>
      <w:marLeft w:val="0"/>
      <w:marRight w:val="0"/>
      <w:marTop w:val="0"/>
      <w:marBottom w:val="0"/>
      <w:divBdr>
        <w:top w:val="none" w:sz="0" w:space="0" w:color="auto"/>
        <w:left w:val="none" w:sz="0" w:space="0" w:color="auto"/>
        <w:bottom w:val="none" w:sz="0" w:space="0" w:color="auto"/>
        <w:right w:val="none" w:sz="0" w:space="0" w:color="auto"/>
      </w:divBdr>
    </w:div>
    <w:div w:id="2038773307">
      <w:bodyDiv w:val="1"/>
      <w:marLeft w:val="0"/>
      <w:marRight w:val="0"/>
      <w:marTop w:val="0"/>
      <w:marBottom w:val="0"/>
      <w:divBdr>
        <w:top w:val="none" w:sz="0" w:space="0" w:color="auto"/>
        <w:left w:val="none" w:sz="0" w:space="0" w:color="auto"/>
        <w:bottom w:val="none" w:sz="0" w:space="0" w:color="auto"/>
        <w:right w:val="none" w:sz="0" w:space="0" w:color="auto"/>
      </w:divBdr>
    </w:div>
    <w:div w:id="2043937498">
      <w:bodyDiv w:val="1"/>
      <w:marLeft w:val="0"/>
      <w:marRight w:val="0"/>
      <w:marTop w:val="0"/>
      <w:marBottom w:val="0"/>
      <w:divBdr>
        <w:top w:val="none" w:sz="0" w:space="0" w:color="auto"/>
        <w:left w:val="none" w:sz="0" w:space="0" w:color="auto"/>
        <w:bottom w:val="none" w:sz="0" w:space="0" w:color="auto"/>
        <w:right w:val="none" w:sz="0" w:space="0" w:color="auto"/>
      </w:divBdr>
    </w:div>
    <w:div w:id="2045014281">
      <w:bodyDiv w:val="1"/>
      <w:marLeft w:val="0"/>
      <w:marRight w:val="0"/>
      <w:marTop w:val="0"/>
      <w:marBottom w:val="0"/>
      <w:divBdr>
        <w:top w:val="none" w:sz="0" w:space="0" w:color="auto"/>
        <w:left w:val="none" w:sz="0" w:space="0" w:color="auto"/>
        <w:bottom w:val="none" w:sz="0" w:space="0" w:color="auto"/>
        <w:right w:val="none" w:sz="0" w:space="0" w:color="auto"/>
      </w:divBdr>
    </w:div>
    <w:div w:id="2047295955">
      <w:bodyDiv w:val="1"/>
      <w:marLeft w:val="0"/>
      <w:marRight w:val="0"/>
      <w:marTop w:val="0"/>
      <w:marBottom w:val="0"/>
      <w:divBdr>
        <w:top w:val="none" w:sz="0" w:space="0" w:color="auto"/>
        <w:left w:val="none" w:sz="0" w:space="0" w:color="auto"/>
        <w:bottom w:val="none" w:sz="0" w:space="0" w:color="auto"/>
        <w:right w:val="none" w:sz="0" w:space="0" w:color="auto"/>
      </w:divBdr>
    </w:div>
    <w:div w:id="2055080849">
      <w:bodyDiv w:val="1"/>
      <w:marLeft w:val="0"/>
      <w:marRight w:val="0"/>
      <w:marTop w:val="0"/>
      <w:marBottom w:val="0"/>
      <w:divBdr>
        <w:top w:val="none" w:sz="0" w:space="0" w:color="auto"/>
        <w:left w:val="none" w:sz="0" w:space="0" w:color="auto"/>
        <w:bottom w:val="none" w:sz="0" w:space="0" w:color="auto"/>
        <w:right w:val="none" w:sz="0" w:space="0" w:color="auto"/>
      </w:divBdr>
    </w:div>
    <w:div w:id="2056192615">
      <w:bodyDiv w:val="1"/>
      <w:marLeft w:val="0"/>
      <w:marRight w:val="0"/>
      <w:marTop w:val="0"/>
      <w:marBottom w:val="0"/>
      <w:divBdr>
        <w:top w:val="none" w:sz="0" w:space="0" w:color="auto"/>
        <w:left w:val="none" w:sz="0" w:space="0" w:color="auto"/>
        <w:bottom w:val="none" w:sz="0" w:space="0" w:color="auto"/>
        <w:right w:val="none" w:sz="0" w:space="0" w:color="auto"/>
      </w:divBdr>
    </w:div>
    <w:div w:id="2057773541">
      <w:bodyDiv w:val="1"/>
      <w:marLeft w:val="0"/>
      <w:marRight w:val="0"/>
      <w:marTop w:val="0"/>
      <w:marBottom w:val="0"/>
      <w:divBdr>
        <w:top w:val="none" w:sz="0" w:space="0" w:color="auto"/>
        <w:left w:val="none" w:sz="0" w:space="0" w:color="auto"/>
        <w:bottom w:val="none" w:sz="0" w:space="0" w:color="auto"/>
        <w:right w:val="none" w:sz="0" w:space="0" w:color="auto"/>
      </w:divBdr>
    </w:div>
    <w:div w:id="2060518131">
      <w:bodyDiv w:val="1"/>
      <w:marLeft w:val="0"/>
      <w:marRight w:val="0"/>
      <w:marTop w:val="0"/>
      <w:marBottom w:val="0"/>
      <w:divBdr>
        <w:top w:val="none" w:sz="0" w:space="0" w:color="auto"/>
        <w:left w:val="none" w:sz="0" w:space="0" w:color="auto"/>
        <w:bottom w:val="none" w:sz="0" w:space="0" w:color="auto"/>
        <w:right w:val="none" w:sz="0" w:space="0" w:color="auto"/>
      </w:divBdr>
    </w:div>
    <w:div w:id="2074086297">
      <w:bodyDiv w:val="1"/>
      <w:marLeft w:val="0"/>
      <w:marRight w:val="0"/>
      <w:marTop w:val="0"/>
      <w:marBottom w:val="0"/>
      <w:divBdr>
        <w:top w:val="none" w:sz="0" w:space="0" w:color="auto"/>
        <w:left w:val="none" w:sz="0" w:space="0" w:color="auto"/>
        <w:bottom w:val="none" w:sz="0" w:space="0" w:color="auto"/>
        <w:right w:val="none" w:sz="0" w:space="0" w:color="auto"/>
      </w:divBdr>
    </w:div>
    <w:div w:id="2078622600">
      <w:bodyDiv w:val="1"/>
      <w:marLeft w:val="0"/>
      <w:marRight w:val="0"/>
      <w:marTop w:val="0"/>
      <w:marBottom w:val="0"/>
      <w:divBdr>
        <w:top w:val="none" w:sz="0" w:space="0" w:color="auto"/>
        <w:left w:val="none" w:sz="0" w:space="0" w:color="auto"/>
        <w:bottom w:val="none" w:sz="0" w:space="0" w:color="auto"/>
        <w:right w:val="none" w:sz="0" w:space="0" w:color="auto"/>
      </w:divBdr>
    </w:div>
    <w:div w:id="2087342795">
      <w:bodyDiv w:val="1"/>
      <w:marLeft w:val="0"/>
      <w:marRight w:val="0"/>
      <w:marTop w:val="0"/>
      <w:marBottom w:val="0"/>
      <w:divBdr>
        <w:top w:val="none" w:sz="0" w:space="0" w:color="auto"/>
        <w:left w:val="none" w:sz="0" w:space="0" w:color="auto"/>
        <w:bottom w:val="none" w:sz="0" w:space="0" w:color="auto"/>
        <w:right w:val="none" w:sz="0" w:space="0" w:color="auto"/>
      </w:divBdr>
    </w:div>
    <w:div w:id="2089963744">
      <w:bodyDiv w:val="1"/>
      <w:marLeft w:val="0"/>
      <w:marRight w:val="0"/>
      <w:marTop w:val="0"/>
      <w:marBottom w:val="0"/>
      <w:divBdr>
        <w:top w:val="none" w:sz="0" w:space="0" w:color="auto"/>
        <w:left w:val="none" w:sz="0" w:space="0" w:color="auto"/>
        <w:bottom w:val="none" w:sz="0" w:space="0" w:color="auto"/>
        <w:right w:val="none" w:sz="0" w:space="0" w:color="auto"/>
      </w:divBdr>
    </w:div>
    <w:div w:id="2092777698">
      <w:bodyDiv w:val="1"/>
      <w:marLeft w:val="0"/>
      <w:marRight w:val="0"/>
      <w:marTop w:val="0"/>
      <w:marBottom w:val="0"/>
      <w:divBdr>
        <w:top w:val="none" w:sz="0" w:space="0" w:color="auto"/>
        <w:left w:val="none" w:sz="0" w:space="0" w:color="auto"/>
        <w:bottom w:val="none" w:sz="0" w:space="0" w:color="auto"/>
        <w:right w:val="none" w:sz="0" w:space="0" w:color="auto"/>
      </w:divBdr>
    </w:div>
    <w:div w:id="2097943232">
      <w:bodyDiv w:val="1"/>
      <w:marLeft w:val="0"/>
      <w:marRight w:val="0"/>
      <w:marTop w:val="0"/>
      <w:marBottom w:val="0"/>
      <w:divBdr>
        <w:top w:val="none" w:sz="0" w:space="0" w:color="auto"/>
        <w:left w:val="none" w:sz="0" w:space="0" w:color="auto"/>
        <w:bottom w:val="none" w:sz="0" w:space="0" w:color="auto"/>
        <w:right w:val="none" w:sz="0" w:space="0" w:color="auto"/>
      </w:divBdr>
    </w:div>
    <w:div w:id="2100984338">
      <w:bodyDiv w:val="1"/>
      <w:marLeft w:val="0"/>
      <w:marRight w:val="0"/>
      <w:marTop w:val="0"/>
      <w:marBottom w:val="0"/>
      <w:divBdr>
        <w:top w:val="none" w:sz="0" w:space="0" w:color="auto"/>
        <w:left w:val="none" w:sz="0" w:space="0" w:color="auto"/>
        <w:bottom w:val="none" w:sz="0" w:space="0" w:color="auto"/>
        <w:right w:val="none" w:sz="0" w:space="0" w:color="auto"/>
      </w:divBdr>
    </w:div>
    <w:div w:id="2103526709">
      <w:bodyDiv w:val="1"/>
      <w:marLeft w:val="0"/>
      <w:marRight w:val="0"/>
      <w:marTop w:val="0"/>
      <w:marBottom w:val="0"/>
      <w:divBdr>
        <w:top w:val="none" w:sz="0" w:space="0" w:color="auto"/>
        <w:left w:val="none" w:sz="0" w:space="0" w:color="auto"/>
        <w:bottom w:val="none" w:sz="0" w:space="0" w:color="auto"/>
        <w:right w:val="none" w:sz="0" w:space="0" w:color="auto"/>
      </w:divBdr>
    </w:div>
    <w:div w:id="2103867986">
      <w:bodyDiv w:val="1"/>
      <w:marLeft w:val="0"/>
      <w:marRight w:val="0"/>
      <w:marTop w:val="0"/>
      <w:marBottom w:val="0"/>
      <w:divBdr>
        <w:top w:val="none" w:sz="0" w:space="0" w:color="auto"/>
        <w:left w:val="none" w:sz="0" w:space="0" w:color="auto"/>
        <w:bottom w:val="none" w:sz="0" w:space="0" w:color="auto"/>
        <w:right w:val="none" w:sz="0" w:space="0" w:color="auto"/>
      </w:divBdr>
    </w:div>
    <w:div w:id="2104641829">
      <w:bodyDiv w:val="1"/>
      <w:marLeft w:val="0"/>
      <w:marRight w:val="0"/>
      <w:marTop w:val="0"/>
      <w:marBottom w:val="0"/>
      <w:divBdr>
        <w:top w:val="none" w:sz="0" w:space="0" w:color="auto"/>
        <w:left w:val="none" w:sz="0" w:space="0" w:color="auto"/>
        <w:bottom w:val="none" w:sz="0" w:space="0" w:color="auto"/>
        <w:right w:val="none" w:sz="0" w:space="0" w:color="auto"/>
      </w:divBdr>
    </w:div>
    <w:div w:id="2104833201">
      <w:bodyDiv w:val="1"/>
      <w:marLeft w:val="0"/>
      <w:marRight w:val="0"/>
      <w:marTop w:val="0"/>
      <w:marBottom w:val="0"/>
      <w:divBdr>
        <w:top w:val="none" w:sz="0" w:space="0" w:color="auto"/>
        <w:left w:val="none" w:sz="0" w:space="0" w:color="auto"/>
        <w:bottom w:val="none" w:sz="0" w:space="0" w:color="auto"/>
        <w:right w:val="none" w:sz="0" w:space="0" w:color="auto"/>
      </w:divBdr>
    </w:div>
    <w:div w:id="2122800594">
      <w:bodyDiv w:val="1"/>
      <w:marLeft w:val="0"/>
      <w:marRight w:val="0"/>
      <w:marTop w:val="0"/>
      <w:marBottom w:val="0"/>
      <w:divBdr>
        <w:top w:val="none" w:sz="0" w:space="0" w:color="auto"/>
        <w:left w:val="none" w:sz="0" w:space="0" w:color="auto"/>
        <w:bottom w:val="none" w:sz="0" w:space="0" w:color="auto"/>
        <w:right w:val="none" w:sz="0" w:space="0" w:color="auto"/>
      </w:divBdr>
    </w:div>
    <w:div w:id="2123188194">
      <w:bodyDiv w:val="1"/>
      <w:marLeft w:val="0"/>
      <w:marRight w:val="0"/>
      <w:marTop w:val="0"/>
      <w:marBottom w:val="0"/>
      <w:divBdr>
        <w:top w:val="none" w:sz="0" w:space="0" w:color="auto"/>
        <w:left w:val="none" w:sz="0" w:space="0" w:color="auto"/>
        <w:bottom w:val="none" w:sz="0" w:space="0" w:color="auto"/>
        <w:right w:val="none" w:sz="0" w:space="0" w:color="auto"/>
      </w:divBdr>
    </w:div>
    <w:div w:id="2126533652">
      <w:bodyDiv w:val="1"/>
      <w:marLeft w:val="0"/>
      <w:marRight w:val="0"/>
      <w:marTop w:val="0"/>
      <w:marBottom w:val="0"/>
      <w:divBdr>
        <w:top w:val="none" w:sz="0" w:space="0" w:color="auto"/>
        <w:left w:val="none" w:sz="0" w:space="0" w:color="auto"/>
        <w:bottom w:val="none" w:sz="0" w:space="0" w:color="auto"/>
        <w:right w:val="none" w:sz="0" w:space="0" w:color="auto"/>
      </w:divBdr>
    </w:div>
    <w:div w:id="2132240364">
      <w:bodyDiv w:val="1"/>
      <w:marLeft w:val="0"/>
      <w:marRight w:val="0"/>
      <w:marTop w:val="0"/>
      <w:marBottom w:val="0"/>
      <w:divBdr>
        <w:top w:val="none" w:sz="0" w:space="0" w:color="auto"/>
        <w:left w:val="none" w:sz="0" w:space="0" w:color="auto"/>
        <w:bottom w:val="none" w:sz="0" w:space="0" w:color="auto"/>
        <w:right w:val="none" w:sz="0" w:space="0" w:color="auto"/>
      </w:divBdr>
    </w:div>
    <w:div w:id="2140144999">
      <w:bodyDiv w:val="1"/>
      <w:marLeft w:val="0"/>
      <w:marRight w:val="0"/>
      <w:marTop w:val="0"/>
      <w:marBottom w:val="0"/>
      <w:divBdr>
        <w:top w:val="none" w:sz="0" w:space="0" w:color="auto"/>
        <w:left w:val="none" w:sz="0" w:space="0" w:color="auto"/>
        <w:bottom w:val="none" w:sz="0" w:space="0" w:color="auto"/>
        <w:right w:val="none" w:sz="0" w:space="0" w:color="auto"/>
      </w:divBdr>
    </w:div>
    <w:div w:id="2141725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g"/><Relationship Id="rId26" Type="http://schemas.openxmlformats.org/officeDocument/2006/relationships/image" Target="media/image16.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3.jp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2.jpe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image" Target="media/image18.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image" Target="media/image9.jpg"/><Relationship Id="rId31" Type="http://schemas.openxmlformats.org/officeDocument/2006/relationships/image" Target="media/image20.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C:\Users\Lenovo\Documents\My%20Palettes\SIAP%20CETAK%20ANALISIS%20KETAHANAN%20MEKANIS%20PENGELASAN%20GMAW.docx" TargetMode="External"/><Relationship Id="rId22" Type="http://schemas.openxmlformats.org/officeDocument/2006/relationships/image" Target="media/image12.jpg"/><Relationship Id="rId27" Type="http://schemas.microsoft.com/office/2007/relationships/hdphoto" Target="media/hdphoto2.wdp"/><Relationship Id="rId30" Type="http://schemas.openxmlformats.org/officeDocument/2006/relationships/image" Target="media/image19.png"/><Relationship Id="rId35"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1987">
  <b:Source>
    <b:Tag>Placeholder1</b:Tag>
    <b:SourceType>InternetSite</b:SourceType>
    <b:Guid>{9103A4C5-B6D2-42E3-9E58-396C919A156E}</b:Guid>
    <b:LCID>id-ID</b:LCID>
    <b:RefOrder>49</b:RefOrder>
  </b:Source>
  <b:Source>
    <b:Tag>htt21</b:Tag>
    <b:SourceType>InternetSite</b:SourceType>
    <b:Guid>{15D3AA52-D177-4364-B21C-8F933AF5A177}</b:Guid>
    <b:Title>Anang Panca</b:Title>
    <b:Year>2021</b:Year>
    <b:Author>
      <b:Author>
        <b:NameList>
          <b:Person>
            <b:Last>https://harga.web.id/harga-deltabox-klx-fiber-aluminium.info</b:Last>
          </b:Person>
        </b:NameList>
      </b:Author>
    </b:Author>
    <b:Month>08</b:Month>
    <b:Day>17</b:Day>
    <b:URL>harga.web.id</b:URL>
    <b:RefOrder>50</b:RefOrder>
  </b:Source>
  <b:Source>
    <b:Tag>Kir16</b:Tag>
    <b:SourceType>ConferenceProceedings</b:SourceType>
    <b:Guid>{A2209EC5-D701-459A-B3D4-9960C4E7150E}</b:Guid>
    <b:Title>Pengelasan GMAW (Gas Metal Arc Welding) Alumunium 5083 dan 6061</b:Title>
    <b:Year>2016</b:Year>
    <b:Author>
      <b:Author>
        <b:NameList>
          <b:Person>
            <b:Last>Kiryanto</b:Last>
          </b:Person>
          <b:Person>
            <b:First>S. Jokosisworo</b:First>
          </b:Person>
        </b:NameList>
      </b:Author>
    </b:Author>
    <b:RefOrder>9</b:RefOrder>
  </b:Source>
  <b:Source>
    <b:Tag>Sar18</b:Tag>
    <b:SourceType>ConferenceProceedings</b:SourceType>
    <b:Guid>{DCBB4780-F2B4-465E-A3D0-34338AAD3AD5}</b:Guid>
    <b:Title>Material Teknik</b:Title>
    <b:Year>2018</b:Year>
    <b:City>Yogyakarta</b:City>
    <b:Publisher>Deepublish</b:Publisher>
    <b:Author>
      <b:Author>
        <b:NameList>
          <b:Person>
            <b:Last>Sari, N. H</b:Last>
          </b:Person>
        </b:NameList>
      </b:Author>
    </b:Author>
    <b:LCID>id-ID</b:LCID>
    <b:RefOrder>51</b:RefOrder>
  </b:Source>
  <b:Source xmlns:b="http://schemas.openxmlformats.org/officeDocument/2006/bibliography" xmlns="http://schemas.openxmlformats.org/officeDocument/2006/bibliography">
    <b:Tag>Placeholder2</b:Tag>
    <b:RefOrder>52</b:RefOrder>
  </b:Source>
  <b:Source>
    <b:Tag>Jen05</b:Tag>
    <b:SourceType>ConferenceProceedings</b:SourceType>
    <b:Guid>{DD8F629C-5429-475B-852C-9E7CED378358}</b:Guid>
    <b:Title>Modul Chassis</b:Title>
    <b:Year>2005</b:Year>
    <b:Author>
      <b:Author>
        <b:NameList>
          <b:Person>
            <b:Last>Deltabox</b:Last>
            <b:First>Jenis</b:First>
            <b:Middle>dan Kelebihan</b:Middle>
          </b:Person>
        </b:NameList>
      </b:Author>
    </b:Author>
    <b:JournalName>Nugraha, Beni Setya</b:JournalName>
    <b:Pages>13</b:Pages>
    <b:City>Jakarta</b:City>
    <b:RefOrder>53</b:RefOrder>
  </b:Source>
  <b:Source xmlns:b="http://schemas.openxmlformats.org/officeDocument/2006/bibliography">
    <b:Tag>Nug05</b:Tag>
    <b:SourceType>ConferenceProceedings</b:SourceType>
    <b:Guid>{851AC78D-B335-41DA-B619-78580159C5D7}</b:Guid>
    <b:LCID>id-ID</b:LCID>
    <b:Author>
      <b:Author>
        <b:NameList>
          <b:Person>
            <b:Last>Nugraha</b:Last>
          </b:Person>
        </b:NameList>
      </b:Author>
    </b:Author>
    <b:Title>Modul Chassis</b:Title>
    <b:Pages>13</b:Pages>
    <b:Year>2005</b:Year>
    <b:City>Jakarta</b:City>
    <b:RefOrder>54</b:RefOrder>
  </b:Source>
  <b:Source>
    <b:Tag>Don19</b:Tag>
    <b:SourceType>InternetSite</b:SourceType>
    <b:Guid>{9FD2B670-3608-4887-9ECD-CC57B3C0C6D0}</b:Guid>
    <b:Title>Mengapa Yamaha Masih Andalkan Sasis Deltabox?</b:Title>
    <b:Year>2019</b:Year>
    <b:Author>
      <b:Author>
        <b:Corporate>Priyanto, Donny Dwisatryo</b:Corporate>
      </b:Author>
    </b:Author>
    <b:YearAccessed>2019</b:YearAccessed>
    <b:URL>https://otomotif.kompas.com/read/2019/12/04/082200815/mengapa-yamaha-masih-andalkan-sasis-deltabox-</b:URL>
    <b:RefOrder>3</b:RefOrder>
  </b:Source>
  <b:Source>
    <b:Tag>Per21</b:Tag>
    <b:SourceType>JournalArticle</b:SourceType>
    <b:Guid>{C67078D1-F392-4EBC-B1D7-CBDE2C4FABD8}</b:Guid>
    <b:Title>Perbandingan Kekuatan Tarik dan Kekuatan Kekerasan Las GMAW dan GTAW Terhadap Material Aluminium 6061 Dengan Variasi Arus Pengelasan</b:Title>
    <b:Year>2021</b:Year>
    <b:JournalName>Pranata  Vol 9, No 1 (2021): Januari </b:JournalName>
    <b:RefOrder>4</b:RefOrder>
  </b:Source>
  <b:Source>
    <b:Tag>Hen20</b:Tag>
    <b:SourceType>InternetSite</b:SourceType>
    <b:Guid>{EF26FF9D-0350-4600-95E7-FBA87641161D}</b:Guid>
    <b:Author>
      <b:Author>
        <b:Corporate>Henan Loni, Henan Wanda</b:Corporate>
      </b:Author>
    </b:Author>
    <b:ProductionCompany>Distrik Baru Zhengzhou,</b:ProductionCompany>
    <b:Year>2020</b:Year>
    <b:URL>https://www.lomialu.com/contact-us/</b:URL>
    <b:RefOrder>5</b:RefOrder>
  </b:Source>
  <b:Source>
    <b:Tag>Pri15</b:Tag>
    <b:SourceType>InternetSite</b:SourceType>
    <b:Guid>{ADDE0DE1-C4DA-4112-8102-9AE844B83211}</b:Guid>
    <b:Author>
      <b:Author>
        <b:Corporate>Priyanto, M. Bayu Rizqi</b:Corporate>
      </b:Author>
    </b:Author>
    <b:ProductionCompany>Jinduolai</b:ProductionCompany>
    <b:Year>2015</b:Year>
    <b:Month>August</b:Month>
    <b:URL>http://repository.ppns.ac.id/id/eprint/295</b:URL>
    <b:RefOrder>6</b:RefOrder>
  </b:Source>
  <b:Source>
    <b:Tag>18Po</b:Tag>
    <b:SourceType>InternetSite</b:SourceType>
    <b:Guid>{1638EB2A-EDB3-463F-8CDF-5ABE194EFD1A}</b:Guid>
    <b:ProductionCompany>Politeknik Perkapalan Negeri Surabaya</b:ProductionCompany>
    <b:Year>2018</b:Year>
    <b:Month>August</b:Month>
    <b:Day>30</b:Day>
    <b:URL>repository@ppns.ac.id</b:URL>
    <b:RefOrder>55</b:RefOrder>
  </b:Source>
  <b:Source>
    <b:Tag>Awa12</b:Tag>
    <b:SourceType>JournalArticle</b:SourceType>
    <b:Guid>{8508584C-9A5E-40E4-8F05-8E644A106825}</b:Guid>
    <b:Title>Proses Perlakuan Panas</b:Title>
    <b:Year>2012</b:Year>
    <b:Author>
      <b:Author>
        <b:NameList>
          <b:Person>
            <b:Last>Awan-P47</b:Last>
          </b:Person>
        </b:NameList>
      </b:Author>
    </b:Author>
    <b:RefOrder>56</b:RefOrder>
  </b:Source>
  <b:Source>
    <b:Tag>Ant11</b:Tag>
    <b:SourceType>JournalArticle</b:SourceType>
    <b:Guid>{41E2B92C-899B-4F37-8EE3-06DD2F4CBBF2}</b:Guid>
    <b:Author>
      <b:Author>
        <b:NameList>
          <b:Person>
            <b:Last>Cobas</b:Last>
            <b:First>Antonio</b:First>
          </b:Person>
        </b:NameList>
      </b:Author>
    </b:Author>
    <b:Title>Sejarah DeltaBox Yamaha</b:Title>
    <b:Year>2011</b:Year>
    <b:Publisher>Ridertua</b:Publisher>
    <b:RefOrder>1</b:RefOrder>
  </b:Source>
  <b:Source>
    <b:Tag>Dev21</b:Tag>
    <b:SourceType>JournalArticle</b:SourceType>
    <b:Guid>{151B0C48-D76F-45EE-9CDE-B544A9C40080}</b:Guid>
    <b:Author>
      <b:Author>
        <b:NameList>
          <b:Person>
            <b:Last>Developer</b:Last>
          </b:Person>
        </b:NameList>
      </b:Author>
    </b:Author>
    <b:Title>Jenis-Jenis Pengelasan</b:Title>
    <b:City>Banten</b:City>
    <b:Year>2021</b:Year>
    <b:Publisher>PT. SLV Metropolitan Indonesia</b:Publisher>
    <b:RefOrder>23</b:RefOrder>
  </b:Source>
  <b:Source>
    <b:Tag>Nur13</b:Tag>
    <b:SourceType>JournalArticle</b:SourceType>
    <b:Guid>{BAD62C4E-3B6C-42EA-A97A-C8CE50AB79C1}</b:Guid>
    <b:Author>
      <b:Author>
        <b:Corporate>Nur Husodo, Budi Luwar Sanyoto, Sri Bangun Setyawati, Mahirul Mursid</b:Corporate>
      </b:Author>
    </b:Author>
    <b:Title>Teknologi Las Gesek (Friction Welding)</b:Title>
    <b:City>Surabaya</b:City>
    <b:Year>2013</b:Year>
    <b:Publisher>Nur Husodo, et al.</b:Publisher>
    <b:RefOrder>24</b:RefOrder>
  </b:Source>
  <b:Source>
    <b:Tag>Fir20</b:Tag>
    <b:SourceType>JournalArticle</b:SourceType>
    <b:Guid>{C4C149B1-4524-45C6-AB3C-CA2079A25037}</b:Guid>
    <b:Title>Prosedur Pengujian Tarik</b:Title>
    <b:Year>2020</b:Year>
    <b:Author>
      <b:Author>
        <b:NameList>
          <b:Person>
            <b:Last>Firmansyah</b:Last>
          </b:Person>
        </b:NameList>
      </b:Author>
    </b:Author>
    <b:City>Tangerang, Banten</b:City>
    <b:Publisher>Firmansyah</b:Publisher>
    <b:RefOrder>57</b:RefOrder>
  </b:Source>
  <b:Source>
    <b:Tag>Aji17</b:Tag>
    <b:SourceType>JournalArticle</b:SourceType>
    <b:Guid>{4454B109-BE89-475E-8A74-C9995F9FB7C0}</b:Guid>
    <b:Author>
      <b:Author>
        <b:NameList>
          <b:Person>
            <b:Last>Aji Nurfahid</b:Last>
            <b:First>Sajito</b:First>
            <b:Middle>Joko Sisworo, Untung Budiarto</b:Middle>
          </b:Person>
        </b:NameList>
      </b:Author>
    </b:Author>
    <b:Title>Alumunium Seri 6061</b:Title>
    <b:City>Diponegoro</b:City>
    <b:Year>2017</b:Year>
    <b:Publisher>Aji Nurfahid</b:Publisher>
    <b:Volume>5</b:Volume>
    <b:RefOrder>20</b:RefOrder>
  </b:Source>
  <b:Source>
    <b:Tag>Dha20</b:Tag>
    <b:SourceType>JournalArticle</b:SourceType>
    <b:Guid>{9B0B45FF-C27F-4EA7-9CC0-34A1FFF981E0}</b:Guid>
    <b:Title>Pengujian Korosi Pengertian, Mekanisme, Jenis dan Prosedur</b:Title>
    <b:City>Tangerang, Banten</b:City>
    <b:Year>2020</b:Year>
    <b:Author>
      <b:Author>
        <b:Corporate>Dhawan, S.K., Bhandari, H., Ruhi, G., Bisht,B. M. S., Sambyal, P</b:Corporate>
      </b:Author>
    </b:Author>
    <b:RefOrder>42</b:RefOrder>
  </b:Source>
  <b:Source>
    <b:Tag>ANu17</b:Tag>
    <b:SourceType>JournalArticle</b:SourceType>
    <b:Guid>{3470AF7D-6FE3-4576-8710-F84BA3973377}</b:Guid>
    <b:Author>
      <b:Author>
        <b:Corporate>A. Nurfahid</b:Corporate>
      </b:Author>
    </b:Author>
    <b:Title>Analisa Pengaruh Perbedaan Feed Rate Terhadap Kekuatan Tarik dan Impak Aluminium 6061 Metode Pengelasan Friction Stir Welding</b:Title>
    <b:City>Jakarta</b:City>
    <b:Year>2017</b:Year>
    <b:Publisher>Teknik Perkapalan</b:Publisher>
    <b:Volume>5</b:Volume>
    <b:StandardNumber>2</b:StandardNumber>
    <b:RefOrder>58</b:RefOrder>
  </b:Source>
  <b:Source>
    <b:Tag>MRS05</b:Tag>
    <b:SourceType>JournalArticle</b:SourceType>
    <b:Guid>{491A516C-8E1C-42D5-A9EA-FE7F8B545752}</b:Guid>
    <b:Author>
      <b:Author>
        <b:NameList>
          <b:Person>
            <b:Last>M. R.S</b:Last>
            <b:First>M.Z.Y</b:First>
          </b:Person>
        </b:NameList>
      </b:Author>
    </b:Author>
    <b:Title>Friction Stir Welding</b:Title>
    <b:City>Jakarta</b:City>
    <b:Year>2005</b:Year>
    <b:Publisher>Materials Science and</b:Publisher>
    <b:StandardNumber>2</b:StandardNumber>
    <b:RefOrder>59</b:RefOrder>
  </b:Source>
  <b:Source>
    <b:Tag>Moh17</b:Tag>
    <b:SourceType>JournalArticle</b:SourceType>
    <b:Guid>{0209D15E-59A0-47AE-8BC6-A0F4507F7B68}</b:Guid>
    <b:Author>
      <b:Author>
        <b:Corporate>Hidayah, Mohammad Nurul</b:Corporate>
      </b:Author>
    </b:Author>
    <b:Title>Deltabox Aluminium Lokal Ini Bisa Bikin Kawasaki KLX 150 Tambah Keren</b:Title>
    <b:City>Bandung Selatan</b:City>
    <b:Year>2017</b:Year>
    <b:Publisher>Mohammad Nurul Hidayah</b:Publisher>
    <b:RefOrder>25</b:RefOrder>
  </b:Source>
  <b:Source>
    <b:Tag>Eki11</b:Tag>
    <b:SourceType>JournalArticle</b:SourceType>
    <b:Guid>{21F1E339-EB10-4E4C-B4C6-16E009085D68}</b:Guid>
    <b:Title>Uji Bending</b:Title>
    <b:City>DIponegoro Semarang</b:City>
    <b:Year>2018</b:Year>
    <b:Publisher>University in Semarang</b:Publisher>
    <b:Author>
      <b:Author>
        <b:Corporate>Eki. M, Parmin. R, Arya. D</b:Corporate>
      </b:Author>
    </b:Author>
    <b:RefOrder>60</b:RefOrder>
  </b:Source>
  <b:Source>
    <b:Tag>Gal19</b:Tag>
    <b:SourceType>JournalArticle</b:SourceType>
    <b:Guid>{5D31A7C3-C184-4065-8DA9-043E7E0D6E10}</b:Guid>
    <b:Title>Rumus Pengujian Impact</b:Title>
    <b:City>Bandung</b:City>
    <b:Year>2019</b:Year>
    <b:Author>
      <b:Author>
        <b:NameList>
          <b:Person>
            <b:Last>Galang</b:Last>
          </b:Person>
        </b:NameList>
      </b:Author>
    </b:Author>
    <b:RefOrder>41</b:RefOrder>
  </b:Source>
  <b:Source>
    <b:Tag>RPP16</b:Tag>
    <b:SourceType>JournalArticle</b:SourceType>
    <b:Guid>{EF44D46D-898F-4E00-A2AF-47DE14CE92AF}</b:Guid>
    <b:Title>Pengaruh Arus Listrik dan Temperatur Terhadap Kekuatan Tarik dan Impact Alumunium 5083 Pengelasan GMAW</b:Title>
    <b:Year>2016</b:Year>
    <b:StandardNumber>1</b:StandardNumber>
    <b:Publisher>Leo Pranata Ketaren</b:Publisher>
    <b:City>Semarang</b:City>
    <b:Volume>4</b:Volume>
    <b:Author>
      <b:Author>
        <b:NameList>
          <b:Person>
            <b:Last>Putra</b:Last>
            <b:First>R.</b:First>
            <b:Middle>P.</b:Middle>
          </b:Person>
        </b:NameList>
      </b:Author>
    </b:Author>
    <b:RefOrder>61</b:RefOrder>
  </b:Source>
  <b:Source>
    <b:Tag>Riz19</b:Tag>
    <b:SourceType>JournalArticle</b:SourceType>
    <b:Guid>{A0236C1F-8513-45B0-96C6-A98C3378AD1D}</b:Guid>
    <b:Title>Teknik Perkapalan Analisa Kekuatan Uji Tarik</b:Title>
    <b:City>Semarang</b:City>
    <b:Year>2019</b:Year>
    <b:Publisher>Purwanto A.</b:Publisher>
    <b:Volume>7</b:Volume>
    <b:StandardNumber>1</b:StandardNumber>
    <b:Author>
      <b:Author>
        <b:Corporate>Rizka Azhari Yulistiawan Faruq, Sarjito Jokosisworo, Eko Sasmito Hadi</b:Corporate>
      </b:Author>
    </b:Author>
    <b:RefOrder>62</b:RefOrder>
  </b:Source>
  <b:Source>
    <b:Tag>AHY19</b:Tag>
    <b:SourceType>JournalArticle</b:SourceType>
    <b:Guid>{2570B053-EF22-4E5F-9093-53C8B818F2F9}</b:Guid>
    <b:Author>
      <b:Author>
        <b:NameList>
          <b:Person>
            <b:Last>Yuwono</b:Last>
            <b:First>A.</b:First>
            <b:Middle>H.</b:Middle>
          </b:Person>
        </b:NameList>
      </b:Author>
    </b:Author>
    <b:Title>Buku Panduan Praktikum</b:Title>
    <b:City>Semarang</b:City>
    <b:Year>2019</b:Year>
    <b:Publisher>Teknik Perkapalan</b:Publisher>
    <b:Volume>7</b:Volume>
    <b:StandardNumber>4</b:StandardNumber>
    <b:RefOrder>63</b:RefOrder>
  </b:Source>
  <b:Source>
    <b:Tag>Sul83</b:Tag>
    <b:SourceType>JournalArticle</b:SourceType>
    <b:Guid>{10198362-19CC-4557-90D4-B6B93BF36036}</b:Guid>
    <b:City>Semarang</b:City>
    <b:Year>1983</b:Year>
    <b:Author>
      <b:Author>
        <b:Corporate>Sularso, Tahara</b:Corporate>
      </b:Author>
    </b:Author>
    <b:RefOrder>64</b:RefOrder>
  </b:Source>
  <b:Source>
    <b:Tag>Kha11</b:Tag>
    <b:SourceType>JournalArticle</b:SourceType>
    <b:Guid>{1E219B3D-E1D6-43B8-ACF5-515CC20AE0A1}</b:Guid>
    <b:Author>
      <b:Author>
        <b:NameList>
          <b:Person>
            <b:Last>Khamid</b:Last>
          </b:Person>
        </b:NameList>
      </b:Author>
    </b:Author>
    <b:City>Semarang</b:City>
    <b:Year>2011</b:Year>
    <b:RefOrder>65</b:RefOrder>
  </b:Source>
  <b:Source>
    <b:Tag>Wes96</b:Tag>
    <b:SourceType>JournalArticle</b:SourceType>
    <b:Guid>{093B5EE2-8F59-40C8-99B1-3B82DC596984}</b:Guid>
    <b:Author>
      <b:Author>
        <b:NameList>
          <b:Person>
            <b:Last>Conshohocken</b:Last>
            <b:First>West</b:First>
          </b:Person>
        </b:NameList>
      </b:Author>
    </b:Author>
    <b:Year>1996</b:Year>
    <b:RefOrder>66</b:RefOrder>
  </b:Source>
  <b:Source>
    <b:Tag>Dwi19</b:Tag>
    <b:SourceType>JournalArticle</b:SourceType>
    <b:Guid>{91B91057-3B37-4E09-B344-B5A348647505}</b:Guid>
    <b:Author>
      <b:Author>
        <b:Corporate>Dwi Prasetyo, Adi W.</b:Corporate>
      </b:Author>
    </b:Author>
    <b:Title>Heat Treatment Alumunium</b:Title>
    <b:City>Surakarta</b:City>
    <b:Year>2019</b:Year>
    <b:RefOrder>67</b:RefOrder>
  </b:Source>
  <b:Source>
    <b:Tag>Sur04</b:Tag>
    <b:SourceType>JournalArticle</b:SourceType>
    <b:Guid>{6AE0013B-62C9-4ACB-AA80-1D3046BBCCD3}</b:Guid>
    <b:Author>
      <b:Author>
        <b:NameList>
          <b:Person>
            <b:Last>Prasetyo</b:Last>
            <b:First>Surip</b:First>
          </b:Person>
        </b:NameList>
      </b:Author>
    </b:Author>
    <b:Title>Praktik Standar ASTM Internasional ASTM G31-72 untuk Pengujian Korosi Perendaman Laboratorium Logam</b:Title>
    <b:City>Amerika Serikat</b:City>
    <b:Year>2004</b:Year>
    <b:Publisher>Mason</b:Publisher>
    <b:RefOrder>18</b:RefOrder>
  </b:Source>
  <b:Source>
    <b:Tag>ASu15</b:Tag>
    <b:SourceType>JournalArticle</b:SourceType>
    <b:Guid>{6AF53C92-B495-4C26-B948-55AEC601DB4D}</b:Guid>
    <b:Author>
      <b:Author>
        <b:NameList>
          <b:Person>
            <b:Last>Anggoro</b:Last>
            <b:First>Y.</b:First>
          </b:Person>
        </b:NameList>
      </b:Author>
    </b:Author>
    <b:Title>Scanning Electron Microscopy (SEM) dan Optical Emission Spestrocope (OES)</b:Title>
    <b:City>Bandung</b:City>
    <b:Year>2011</b:Year>
    <b:RefOrder>19</b:RefOrder>
  </b:Source>
  <b:Source>
    <b:Tag>Pra19</b:Tag>
    <b:SourceType>JournalArticle</b:SourceType>
    <b:Guid>{A1D7DAE6-B0CB-482B-92AD-18506067A757}</b:Guid>
    <b:Title>Karakteristik Alumunium Alloy 5083</b:Title>
    <b:City>Jakarta</b:City>
    <b:Year>2019</b:Year>
    <b:Publisher>PT. IndomakmurInti Lestari</b:Publisher>
    <b:Author>
      <b:Author>
        <b:NameList>
          <b:Person>
            <b:Last>Utomo</b:Last>
            <b:First>Prayoga</b:First>
          </b:Person>
        </b:NameList>
      </b:Author>
    </b:Author>
    <b:RefOrder>16</b:RefOrder>
  </b:Source>
  <b:Source>
    <b:Tag>Sug16</b:Tag>
    <b:SourceType>JournalArticle</b:SourceType>
    <b:Guid>{7E037BAF-8415-4846-A031-1503EAC9AF0D}</b:Guid>
    <b:Year>2016</b:Year>
    <b:Author>
      <b:Author>
        <b:NameList>
          <b:Person>
            <b:Last>Sugito</b:Last>
          </b:Person>
        </b:NameList>
      </b:Author>
    </b:Author>
    <b:RefOrder>46</b:RefOrder>
  </b:Source>
  <b:Source>
    <b:Tag>Ami17</b:Tag>
    <b:SourceType>JournalArticle</b:SourceType>
    <b:Guid>{0EF470AF-731F-40B2-A80C-C50C02993C4C}</b:Guid>
    <b:Author>
      <b:Author>
        <b:NameList>
          <b:Person>
            <b:Last>Amin</b:Last>
          </b:Person>
        </b:NameList>
      </b:Author>
    </b:Author>
    <b:Year>2017</b:Year>
    <b:RefOrder>48</b:RefOrder>
  </b:Source>
  <b:Source>
    <b:Tag>Hel12</b:Tag>
    <b:SourceType>JournalArticle</b:SourceType>
    <b:Guid>{9B0BFA27-7452-477E-8629-EEFBBE2E3CBD}</b:Guid>
    <b:Author>
      <b:Author>
        <b:Corporate>Helmi dan Tarmizi</b:Corporate>
      </b:Author>
    </b:Author>
    <b:Year>2012</b:Year>
    <b:RefOrder>45</b:RefOrder>
  </b:Source>
  <b:Source>
    <b:Tag>Dal17</b:Tag>
    <b:SourceType>JournalArticle</b:SourceType>
    <b:Guid>{EE6138F5-D305-4F8F-8780-7EDD72ECBE8E}</b:Guid>
    <b:Author>
      <b:Author>
        <b:NameList>
          <b:Person>
            <b:Last>Dalil</b:Last>
          </b:Person>
        </b:NameList>
      </b:Author>
    </b:Author>
    <b:Title>Proses Holding Time</b:Title>
    <b:City>Malang</b:City>
    <b:Year>2017</b:Year>
    <b:RefOrder>26</b:RefOrder>
  </b:Source>
  <b:Source>
    <b:Tag>Hal15</b:Tag>
    <b:SourceType>JournalArticle</b:SourceType>
    <b:Guid>{149152EE-E624-4CD5-8EDF-9EEE0A8EBE9D}</b:Guid>
    <b:Author>
      <b:Author>
        <b:Corporate>Halliday, Resnick</b:Corporate>
      </b:Author>
    </b:Author>
    <b:Year>2015</b:Year>
    <b:RefOrder>68</b:RefOrder>
  </b:Source>
  <b:Source>
    <b:Tag>Soe16</b:Tag>
    <b:SourceType>JournalArticle</b:SourceType>
    <b:Guid>{2F2A0C62-1838-4848-A7BE-FC5A60CBE470}</b:Guid>
    <b:Author>
      <b:Author>
        <b:NameList>
          <b:Person>
            <b:Last>Soedjono</b:Last>
          </b:Person>
        </b:NameList>
      </b:Author>
    </b:Author>
    <b:Year>2016</b:Year>
    <b:RefOrder>31</b:RefOrder>
  </b:Source>
  <b:Source>
    <b:Tag>Gar18</b:Tag>
    <b:SourceType>JournalArticle</b:SourceType>
    <b:Guid>{1F20AEF7-F192-4912-A2B0-F39440EDACF7}</b:Guid>
    <b:Author>
      <b:Author>
        <b:NameList>
          <b:Person>
            <b:Last>Gary</b:Last>
          </b:Person>
        </b:NameList>
      </b:Author>
    </b:Author>
    <b:Year>2018</b:Year>
    <b:RefOrder>30</b:RefOrder>
  </b:Source>
  <b:Source>
    <b:Tag>Ang16</b:Tag>
    <b:SourceType>JournalArticle</b:SourceType>
    <b:Guid>{0C2FAB3F-AC31-459A-B7FE-6CCB651EB1C1}</b:Guid>
    <b:Author>
      <b:Author>
        <b:NameList>
          <b:Person>
            <b:Last>Mersilia</b:Last>
            <b:First>Anggun</b:First>
          </b:Person>
        </b:NameList>
      </b:Author>
    </b:Author>
    <b:Year>2016</b:Year>
    <b:RefOrder>47</b:RefOrder>
  </b:Source>
  <b:Source>
    <b:Tag>Ang20</b:Tag>
    <b:SourceType>JournalArticle</b:SourceType>
    <b:Guid>{5B15329E-9631-4E31-977C-F2AE312B4BA1}</b:Guid>
    <b:Author>
      <b:Author>
        <b:NameList>
          <b:Person>
            <b:Last>Anggoro</b:Last>
          </b:Person>
        </b:NameList>
      </b:Author>
    </b:Author>
    <b:Year>2020</b:Year>
    <b:Title>Analisa Sifat dan Kekuatan Mekanik Pengelasan GMAW</b:Title>
    <b:City>Bandung</b:City>
    <b:RefOrder>2</b:RefOrder>
  </b:Source>
  <b:Source>
    <b:Tag>Sur99</b:Tag>
    <b:SourceType>JournalArticle</b:SourceType>
    <b:Guid>{D81AEF64-1EEE-4303-8492-D69984C4AD49}</b:Guid>
    <b:Author>
      <b:Author>
        <b:Corporate>Surdia, dan Saito</b:Corporate>
      </b:Author>
    </b:Author>
    <b:City>Bogor</b:City>
    <b:Year>1999</b:Year>
    <b:RefOrder>10</b:RefOrder>
  </b:Source>
  <b:Source>
    <b:Tag>Har92</b:Tag>
    <b:SourceType>JournalArticle</b:SourceType>
    <b:Guid>{9F1F8F3E-8F51-4D0F-92CF-05B49F58FCF3}</b:Guid>
    <b:Author>
      <b:Author>
        <b:NameList>
          <b:Person>
            <b:Last>Hartono</b:Last>
            <b:First>dan</b:First>
            <b:Middle>Kaneka</b:Middle>
          </b:Person>
        </b:NameList>
      </b:Author>
    </b:Author>
    <b:Year>1992</b:Year>
    <b:RefOrder>11</b:RefOrder>
  </b:Source>
  <b:Source>
    <b:Tag>Man05</b:Tag>
    <b:SourceType>JournalArticle</b:SourceType>
    <b:Guid>{1F446C21-7FD5-43BF-9C41-AA87D95CC992}</b:Guid>
    <b:Author>
      <b:Author>
        <b:NameList>
          <b:Person>
            <b:Last>Mandal</b:Last>
          </b:Person>
        </b:NameList>
      </b:Author>
    </b:Author>
    <b:Year>2005</b:Year>
    <b:RefOrder>13</b:RefOrder>
  </b:Source>
  <b:Source>
    <b:Tag>Sur00</b:Tag>
    <b:SourceType>JournalArticle</b:SourceType>
    <b:Guid>{35BCCFDB-3100-45D6-B626-3C263AA14FA2}</b:Guid>
    <b:Author>
      <b:Author>
        <b:Corporate>Surdia, dan Saito</b:Corporate>
      </b:Author>
    </b:Author>
    <b:Year>2000</b:Year>
    <b:RefOrder>12</b:RefOrder>
  </b:Source>
  <b:Source>
    <b:Tag>AST98</b:Tag>
    <b:SourceType>JournalArticle</b:SourceType>
    <b:Guid>{3BBEE5FA-C137-45FF-8C8D-564C82BE4A4D}</b:Guid>
    <b:Author>
      <b:Author>
        <b:NameList>
          <b:Person>
            <b:Last>ASTM</b:Last>
          </b:Person>
        </b:NameList>
      </b:Author>
    </b:Author>
    <b:Year>1998</b:Year>
    <b:RefOrder>14</b:RefOrder>
  </b:Source>
  <b:Source>
    <b:Tag>Sur85</b:Tag>
    <b:SourceType>JournalArticle</b:SourceType>
    <b:Guid>{FA6E2FD3-5156-4908-B4F9-6F63AABEC8D3}</b:Guid>
    <b:Author>
      <b:Author>
        <b:Corporate>Surdia, dan Saito</b:Corporate>
      </b:Author>
    </b:Author>
    <b:Year>1985</b:Year>
    <b:RefOrder>15</b:RefOrder>
  </b:Source>
  <b:Source>
    <b:Tag>Wir96</b:Tag>
    <b:SourceType>JournalArticle</b:SourceType>
    <b:Guid>{294B2E4C-FAB1-4A15-9FD8-D8A9AB9E2EFD}</b:Guid>
    <b:Author>
      <b:Author>
        <b:NameList>
          <b:Person>
            <b:Last>Wiryosumarto</b:Last>
          </b:Person>
        </b:NameList>
      </b:Author>
    </b:Author>
    <b:Year>1996</b:Year>
    <b:RefOrder>22</b:RefOrder>
  </b:Source>
  <b:Source>
    <b:Tag>San12</b:Tag>
    <b:SourceType>JournalArticle</b:SourceType>
    <b:Guid>{612309B6-1041-4BA8-8EA8-9BE882B80D52}</b:Guid>
    <b:Author>
      <b:Author>
        <b:Corporate>Werman, dan Klas</b:Corporate>
      </b:Author>
    </b:Author>
    <b:Year>2012</b:Year>
    <b:RefOrder>43</b:RefOrder>
  </b:Source>
  <b:Source>
    <b:Tag>Luc90</b:Tag>
    <b:SourceType>JournalArticle</b:SourceType>
    <b:Guid>{D78F7D11-6F47-4242-A99D-998BAD033E88}</b:Guid>
    <b:Author>
      <b:Author>
        <b:NameList>
          <b:Person>
            <b:Last>Lucas</b:Last>
          </b:Person>
        </b:NameList>
      </b:Author>
    </b:Author>
    <b:Year>1990</b:Year>
    <b:RefOrder>44</b:RefOrder>
  </b:Source>
  <b:Source>
    <b:Tag>gar10</b:Tag>
    <b:SourceType>JournalArticle</b:SourceType>
    <b:Guid>{E19E1484-0709-4588-8A58-E1FE8046B968}</b:Guid>
    <b:Title>garam dapur AKA Nacl</b:Title>
    <b:Year>2010</b:Year>
    <b:City>Jakarta</b:City>
    <b:RefOrder>69</b:RefOrder>
  </b:Source>
  <b:Source>
    <b:Tag>air10</b:Tag>
    <b:SourceType>JournalArticle</b:SourceType>
    <b:Guid>{7A1AF0B5-822D-4A3B-AE0B-871A190C40C3}</b:Guid>
    <b:Title>air laut</b:Title>
    <b:City>Jakarta</b:City>
    <b:Year>2010</b:Year>
    <b:RefOrder>70</b:RefOrder>
  </b:Source>
  <b:Source>
    <b:Tag>Aci19</b:Tag>
    <b:SourceType>JournalArticle</b:SourceType>
    <b:Guid>{06F78904-4257-433C-9ADE-299E88FA2833}</b:Guid>
    <b:Title>Acid Water Arrhenius</b:Title>
    <b:City>Amerika Serikat</b:City>
    <b:Year>2019</b:Year>
    <b:Author>
      <b:Author>
        <b:Corporate>Arrhenius, Bronsted-Lowry dan Lewis</b:Corporate>
      </b:Author>
    </b:Author>
    <b:RefOrder>29</b:RefOrder>
  </b:Source>
  <b:Source>
    <b:Tag>Eki20</b:Tag>
    <b:SourceType>Art</b:SourceType>
    <b:Guid>{1A53D10F-9878-4168-AFBF-C1D356AFA31A}</b:Guid>
    <b:Author>
      <b:Artist>
        <b:NameList>
          <b:Person>
            <b:Last>Eki</b:Last>
          </b:Person>
        </b:NameList>
      </b:Artist>
    </b:Author>
    <b:Title>Alat Uji Kekerasan</b:Title>
    <b:City>Jakarta Timur</b:City>
    <b:Year>2020</b:Year>
    <b:RefOrder>71</b:RefOrder>
  </b:Source>
  <b:Source>
    <b:Tag>Wah12</b:Tag>
    <b:SourceType>JournalArticle</b:SourceType>
    <b:Guid>{25DF1031-44C8-4F17-9888-AD9A12250368}</b:Guid>
    <b:Author>
      <b:Author>
        <b:Corporate>Wahyu Hidayat, ST</b:Corporate>
      </b:Author>
    </b:Author>
    <b:Title>Arti SAE</b:Title>
    <b:City>Jakarta</b:City>
    <b:Year>2012</b:Year>
    <b:RefOrder>27</b:RefOrder>
  </b:Source>
  <b:Source>
    <b:Tag>Feb16</b:Tag>
    <b:SourceType>JournalArticle</b:SourceType>
    <b:Guid>{C55D29C7-E78D-4EC6-A261-094693C06472}</b:Guid>
    <b:Author>
      <b:Author>
        <b:Corporate>Febri Ardani Saragih</b:Corporate>
      </b:Author>
    </b:Author>
    <b:Title>Kode Viskositas</b:Title>
    <b:City>Jakarta</b:City>
    <b:Year>2016</b:Year>
    <b:RefOrder>28</b:RefOrder>
  </b:Source>
  <b:Source>
    <b:Tag>Har16</b:Tag>
    <b:SourceType>JournalArticle</b:SourceType>
    <b:Guid>{5585C69C-6C89-4FCC-A4C8-B6F6397A1392}</b:Guid>
    <b:Title>Analisa kekuatan tarik dan bending</b:Title>
    <b:City>NTT</b:City>
    <b:Year>2016</b:Year>
    <b:Author>
      <b:Author>
        <b:NameList>
          <b:Person>
            <b:Last>Harun N</b:Last>
            <b:First>Yeremias</b:First>
            <b:Middle>M. Pell, Jahirwan Ut Jasron</b:Middle>
          </b:Person>
        </b:NameList>
      </b:Author>
    </b:Author>
    <b:RefOrder>40</b:RefOrder>
  </b:Source>
  <b:Source>
    <b:Tag>Arg20</b:Tag>
    <b:SourceType>JournalArticle</b:SourceType>
    <b:Guid>{B1D9DF24-23EE-4DF4-AEF1-6D7BD0B09D67}</b:Guid>
    <b:Title>Menengenal Kelebihan dan Kekurangan Alumunium</b:Title>
    <b:City>Bantul, DIY</b:City>
    <b:Year>2020</b:Year>
    <b:Author>
      <b:Author>
        <b:NameList>
          <b:Person>
            <b:Last>Argonesia</b:Last>
          </b:Person>
        </b:NameList>
      </b:Author>
    </b:Author>
    <b:RefOrder>21</b:RefOrder>
  </b:Source>
  <b:Source>
    <b:Tag>Mam01</b:Tag>
    <b:SourceType>JournalArticle</b:SourceType>
    <b:Guid>{015069A1-3269-49AC-A515-8282ACE8A6C2}</b:Guid>
    <b:Author>
      <b:Author>
        <b:NameList>
          <b:Person>
            <b:Last>Suratman</b:Last>
            <b:First>Maman</b:First>
          </b:Person>
        </b:NameList>
      </b:Author>
    </b:Author>
    <b:Title>Energy Welding</b:Title>
    <b:City>New York</b:City>
    <b:Year>2001</b:Year>
    <b:RefOrder>72</b:RefOrder>
  </b:Source>
  <b:Source>
    <b:Tag>Aal15</b:Tag>
    <b:SourceType>JournalArticle</b:SourceType>
    <b:Guid>{935C48A1-568D-46B2-9DDD-FF49A592C14E}</b:Guid>
    <b:Title>Paduan Alumunium Alloy 5083</b:Title>
    <b:Year>2006</b:Year>
    <b:Author>
      <b:Author>
        <b:NameList>
          <b:Person>
            <b:Last>Alcoa</b:Last>
          </b:Person>
        </b:NameList>
      </b:Author>
    </b:Author>
    <b:RefOrder>7</b:RefOrder>
  </b:Source>
  <b:Source>
    <b:Tag>Alc06</b:Tag>
    <b:SourceType>JournalArticle</b:SourceType>
    <b:Guid>{52EBF9CA-422C-4867-9B7D-E49B65E886A0}</b:Guid>
    <b:Author>
      <b:Author>
        <b:NameList>
          <b:Person>
            <b:Last>Alco</b:Last>
          </b:Person>
        </b:NameList>
      </b:Author>
    </b:Author>
    <b:Title>Paduan Alumunium Alloy 6061</b:Title>
    <b:Year>2006</b:Year>
    <b:RefOrder>8</b:RefOrder>
  </b:Source>
  <b:Source>
    <b:Tag>Unt19</b:Tag>
    <b:SourceType>JournalArticle</b:SourceType>
    <b:Guid>{C64C14A4-4272-4EB5-9CDD-998DE52B6CD8}</b:Guid>
    <b:Author>
      <b:Author>
        <b:Corporate>Untung Budiarto, Wilma Amiruddin, Surip Prasetyo</b:Corporate>
      </b:Author>
    </b:Author>
    <b:Title>Analisa Laju Korosi Pada Material Alumunium Alloy 5083 Menggunakan Media Air Laut</b:Title>
    <b:City>Semarang</b:City>
    <b:Year>2019</b:Year>
    <b:Publisher>Jurnal Teknik Perkapalan</b:Publisher>
    <b:Volume>7</b:Volume>
    <b:StandardNumber>4</b:StandardNumber>
    <b:RefOrder>17</b:RefOrder>
  </b:Source>
  <b:Source>
    <b:Tag>Kur22</b:Tag>
    <b:SourceType>JournalArticle</b:SourceType>
    <b:Guid>{80678F9F-F3C9-4A21-A34B-4CE791BC5C9C}</b:Guid>
    <b:Title>Perbandingan sifat mekanik hasil welding repair daun propeller berbahan kuningan menggunakan  Gas Metal Arc Welding</b:Title>
    <b:City>Surabaya</b:City>
    <b:Year>2022</b:Year>
    <b:Author>
      <b:Artist>
        <b:NameList>
          <b:Person>
            <b:Last>Kurniawan</b:Last>
            <b:First>Ahmad</b:First>
            <b:Middle>Mardika Nur Chandra</b:Middle>
          </b:Person>
        </b:NameList>
      </b:Artist>
      <b:Author>
        <b:NameList>
          <b:Person>
            <b:Last>Ahmad Mardika Nur Chandra Kurniawan</b:Last>
            <b:First>Dwisetiono</b:First>
          </b:Person>
        </b:NameList>
      </b:Author>
    </b:Author>
    <b:RefOrder>32</b:RefOrder>
  </b:Source>
  <b:Source>
    <b:Tag>Bud08</b:Tag>
    <b:SourceType>JournalArticle</b:SourceType>
    <b:Guid>{CB421B37-A6B8-4032-8122-3AFF4BCF3BCA}</b:Guid>
    <b:Author>
      <b:Author>
        <b:NameList>
          <b:Person>
            <b:Last>Budiarsa</b:Last>
          </b:Person>
        </b:NameList>
      </b:Author>
    </b:Author>
    <b:Title>Besarnya Parameter Arus</b:Title>
    <b:City>Surabaya</b:City>
    <b:Year>2008</b:Year>
    <b:RefOrder>33</b:RefOrder>
  </b:Source>
  <b:Source>
    <b:Tag>Fad14</b:Tag>
    <b:SourceType>JournalArticle</b:SourceType>
    <b:Guid>{F7D58CF4-4B52-4DBE-AA1D-1A0F051B56DB}</b:Guid>
    <b:Author>
      <b:Author>
        <b:NameList>
          <b:Person>
            <b:Last>Fadhila</b:Last>
            <b:First>Reza</b:First>
          </b:Person>
        </b:NameList>
      </b:Author>
    </b:Author>
    <b:Title>Buku Pengujian Bahan Teknik Perkapalan</b:Title>
    <b:City>Surakarta</b:City>
    <b:Year>2014</b:Year>
    <b:Volume>4</b:Volume>
    <b:RefOrder>34</b:RefOrder>
  </b:Source>
  <b:Source>
    <b:Tag>Muh21</b:Tag>
    <b:SourceType>JournalArticle</b:SourceType>
    <b:Guid>{E9A71EBC-E7F4-4429-93D1-FE9E60C4F659}</b:Guid>
    <b:Author>
      <b:Author>
        <b:NameList>
          <b:Person>
            <b:Last>Muhammad Anwar Mubarok</b:Last>
            <b:First>Suheni</b:First>
          </b:Person>
        </b:NameList>
      </b:Author>
    </b:Author>
    <b:Title>Analisis Besar Arus terhadap Kekuatan Bending dan Struktur Makro pada Proses Las GMAW</b:Title>
    <b:City>Surabaya</b:City>
    <b:Year>2021</b:Year>
    <b:RefOrder>35</b:RefOrder>
  </b:Source>
  <b:Source>
    <b:Tag>Okt21</b:Tag>
    <b:SourceType>JournalArticle</b:SourceType>
    <b:Guid>{F9EBAD6A-D809-4B3A-AF30-ECEE7986D4E2}</b:Guid>
    <b:Author>
      <b:Author>
        <b:NameList>
          <b:Person>
            <b:Last>Oktavian Dwi Nata</b:Last>
            <b:First>Muhamad</b:First>
            <b:Middle>Hidayat</b:Middle>
          </b:Person>
        </b:NameList>
      </b:Author>
    </b:Author>
    <b:Title>Analisis Kekuatan Uji Bending</b:Title>
    <b:City>Sumbawa</b:City>
    <b:Year>2021</b:Year>
    <b:Volume>2</b:Volume>
    <b:RefOrder>36</b:RefOrder>
  </b:Source>
  <b:Source>
    <b:Tag>Wid12</b:Tag>
    <b:SourceType>JournalArticle</b:SourceType>
    <b:Guid>{CDDAD6E4-7E27-4A53-A582-75CFFB42643B}</b:Guid>
    <b:Author>
      <b:Author>
        <b:NameList>
          <b:Person>
            <b:Last>dkk</b:Last>
            <b:First>Widiatha</b:First>
          </b:Person>
        </b:NameList>
      </b:Author>
    </b:Author>
    <b:Title>Pengujian Sifat Mekanik</b:Title>
    <b:City>Bandung</b:City>
    <b:Year>2012</b:Year>
    <b:RefOrder>37</b:RefOrder>
  </b:Source>
  <b:Source>
    <b:Tag>Tar12</b:Tag>
    <b:SourceType>JournalArticle</b:SourceType>
    <b:Guid>{56DE18D0-1737-428A-B298-3ED8AAC291F0}</b:Guid>
    <b:Author>
      <b:Author>
        <b:NameList>
          <b:Person>
            <b:Last>Tarkono</b:Last>
          </b:Person>
        </b:NameList>
      </b:Author>
    </b:Author>
    <b:Title>Pengujian jenis elektroda</b:Title>
    <b:City>Palu</b:City>
    <b:Year>2012</b:Year>
    <b:RefOrder>73</b:RefOrder>
  </b:Source>
  <b:Source>
    <b:Tag>Dan20</b:Tag>
    <b:SourceType>JournalArticle</b:SourceType>
    <b:Guid>{93C43A1A-167D-40A9-B9A5-AFB5FABECE23}</b:Guid>
    <b:Author>
      <b:Author>
        <b:NameList>
          <b:Person>
            <b:Last>Wicaksono</b:Last>
            <b:First>Danny</b:First>
          </b:Person>
        </b:NameList>
      </b:Author>
    </b:Author>
    <b:Title>Pengaruh temperatur Preheat terhadap sifat-sifat Mekanis dan Korosi Sambungan las GMAW tak sejenis</b:Title>
    <b:City>Yogyakarta</b:City>
    <b:Year>2020</b:Year>
    <b:RefOrder>38</b:RefOrder>
  </b:Source>
  <b:Source>
    <b:Tag>Har06</b:Tag>
    <b:SourceType>JournalArticle</b:SourceType>
    <b:Guid>{EA1AFB31-F04D-43B5-8CF7-591F76F213F3}</b:Guid>
    <b:Author>
      <b:Author>
        <b:NameList>
          <b:Person>
            <b:Last>Hariadi</b:Last>
            <b:First>Lutdfi</b:First>
          </b:Person>
        </b:NameList>
      </b:Author>
    </b:Author>
    <b:Title>Pengaruh Variasi Arus pada Pengelasan GMAW</b:Title>
    <b:City>Semarang</b:City>
    <b:Year>2006</b:Year>
    <b:RefOrder>39</b:RefOrder>
  </b:Source>
</b:Sources>
</file>

<file path=customXml/itemProps1.xml><?xml version="1.0" encoding="utf-8"?>
<ds:datastoreItem xmlns:ds="http://schemas.openxmlformats.org/officeDocument/2006/customXml" ds:itemID="{19F3CE2D-4C59-4C7C-BCA3-59C58105B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10949</Words>
  <Characters>62411</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Ramdhany .F</dc:creator>
  <cp:lastModifiedBy>HP062021</cp:lastModifiedBy>
  <cp:revision>2</cp:revision>
  <cp:lastPrinted>2023-08-19T07:05:00Z</cp:lastPrinted>
  <dcterms:created xsi:type="dcterms:W3CDTF">2023-08-23T04:47:00Z</dcterms:created>
  <dcterms:modified xsi:type="dcterms:W3CDTF">2023-08-23T04:47:00Z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http://www.zotero.org/styles/turabian-fullnote-bibliography-no-ibid</vt:lpwstr>
  </property>
  <property fmtid="{D5CDD505-2E9C-101B-9397-08002B2CF9AE}" pid="4" name="Mendeley Unique User Id_1">
    <vt:lpwstr>9a3109da-1de9-38b8-9e91-3e471e973e11</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http://www.zotero.org/styles/chicago-fullnote-bibliography</vt:lpwstr>
  </property>
  <property fmtid="{D5CDD505-2E9C-101B-9397-08002B2CF9AE}" pid="12" name="Mendeley Recent Style Name 3_1">
    <vt:lpwstr>Chicago Manual of Style 17th edition (full note)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http://www.zotero.org/styles/turabian-fullnote-bibliography-no-ibid</vt:lpwstr>
  </property>
  <property fmtid="{D5CDD505-2E9C-101B-9397-08002B2CF9AE}" pid="24" name="Mendeley Recent Style Name 9_1">
    <vt:lpwstr>Turabian 8th edition (full note, no ibid)</vt:lpwstr>
  </property>
</Properties>
</file>