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869" w14:textId="4D734FAD" w:rsidR="000954F7" w:rsidRPr="00F4367C" w:rsidRDefault="007E4CE6" w:rsidP="00CB7D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628E" w:rsidRPr="00F4367C">
        <w:rPr>
          <w:rFonts w:ascii="Times New Roman" w:hAnsi="Times New Roman" w:cs="Times New Roman"/>
          <w:b/>
          <w:sz w:val="36"/>
          <w:szCs w:val="36"/>
        </w:rPr>
        <w:t>KEPUTUSAN WALI</w:t>
      </w:r>
      <w:r w:rsidR="000954F7" w:rsidRPr="00F4367C">
        <w:rPr>
          <w:rFonts w:ascii="Times New Roman" w:hAnsi="Times New Roman" w:cs="Times New Roman"/>
          <w:b/>
          <w:sz w:val="36"/>
          <w:szCs w:val="36"/>
        </w:rPr>
        <w:t xml:space="preserve">KOTA TEGAL </w:t>
      </w:r>
      <w:r w:rsidR="003835E4" w:rsidRPr="00F4367C">
        <w:rPr>
          <w:rFonts w:ascii="Times New Roman" w:hAnsi="Times New Roman" w:cs="Times New Roman"/>
          <w:b/>
          <w:sz w:val="36"/>
          <w:szCs w:val="36"/>
        </w:rPr>
        <w:t xml:space="preserve">SEBAGAI ALAS </w:t>
      </w:r>
      <w:r w:rsidR="00661C4E" w:rsidRPr="00F4367C">
        <w:rPr>
          <w:rFonts w:ascii="Times New Roman" w:hAnsi="Times New Roman" w:cs="Times New Roman"/>
          <w:b/>
          <w:sz w:val="36"/>
          <w:szCs w:val="36"/>
        </w:rPr>
        <w:t xml:space="preserve">HAK IZIN PEMAKAIAN </w:t>
      </w:r>
      <w:r w:rsidR="00F4367C" w:rsidRPr="00F4367C">
        <w:rPr>
          <w:rFonts w:ascii="Times New Roman" w:hAnsi="Times New Roman" w:cs="Times New Roman"/>
          <w:b/>
          <w:sz w:val="36"/>
          <w:szCs w:val="36"/>
        </w:rPr>
        <w:t xml:space="preserve">TANAH </w:t>
      </w:r>
      <w:r w:rsidR="00661C4E" w:rsidRPr="00F4367C">
        <w:rPr>
          <w:rFonts w:ascii="Times New Roman" w:hAnsi="Times New Roman" w:cs="Times New Roman"/>
          <w:b/>
          <w:sz w:val="36"/>
          <w:szCs w:val="36"/>
        </w:rPr>
        <w:t>KELURAHAN TEGALSARI KOTA TEGAL</w:t>
      </w:r>
    </w:p>
    <w:p w14:paraId="48534ED4" w14:textId="6953ACBE" w:rsidR="00F4367C" w:rsidRDefault="00F4367C" w:rsidP="00CB7D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6EE08" w14:textId="77777777" w:rsidR="00CE3815" w:rsidRPr="00433D1F" w:rsidRDefault="00CE3815" w:rsidP="00CB7D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10C7C" w14:textId="5502151B" w:rsidR="00B74B1E" w:rsidRDefault="00901D30" w:rsidP="00CB7D3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E170E70" wp14:editId="10A1CF1C">
            <wp:extent cx="1765935" cy="1739436"/>
            <wp:effectExtent l="0" t="0" r="5715" b="0"/>
            <wp:docPr id="67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7136" cy="17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4C204" w14:textId="45128AC7" w:rsidR="00F4367C" w:rsidRDefault="00F4367C" w:rsidP="00CB7D3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8D0CE" w14:textId="05FDDFA5" w:rsidR="00E8709A" w:rsidRPr="00CB7D30" w:rsidRDefault="00FA06CB" w:rsidP="00CB7D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14:paraId="07AC32D8" w14:textId="2CD72FEB" w:rsidR="00F4367C" w:rsidRDefault="00F4367C" w:rsidP="00CB7D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562389" w14:textId="77777777" w:rsidR="00CE3815" w:rsidRPr="00433D1F" w:rsidRDefault="00CE3815" w:rsidP="00CB7D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CD1D78" w14:textId="77777777" w:rsidR="00591A21" w:rsidRPr="00433D1F" w:rsidRDefault="00591A21" w:rsidP="00CB7D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1F">
        <w:rPr>
          <w:rFonts w:ascii="Times New Roman" w:hAnsi="Times New Roman" w:cs="Times New Roman"/>
          <w:b/>
          <w:sz w:val="24"/>
          <w:szCs w:val="24"/>
        </w:rPr>
        <w:t xml:space="preserve">Diajukan untuk Memenuhi Tugas dan Melengkapi Syarat </w:t>
      </w:r>
    </w:p>
    <w:p w14:paraId="54F04A0D" w14:textId="77777777" w:rsidR="00DA169D" w:rsidRPr="00433D1F" w:rsidRDefault="006026AE" w:rsidP="00CB7D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1F">
        <w:rPr>
          <w:rFonts w:ascii="Times New Roman" w:hAnsi="Times New Roman" w:cs="Times New Roman"/>
          <w:b/>
          <w:sz w:val="24"/>
          <w:szCs w:val="24"/>
        </w:rPr>
        <w:t>Guna Meperoleh Gelar Sa</w:t>
      </w:r>
      <w:r w:rsidR="00BD4CF4" w:rsidRPr="00433D1F">
        <w:rPr>
          <w:rFonts w:ascii="Times New Roman" w:hAnsi="Times New Roman" w:cs="Times New Roman"/>
          <w:b/>
          <w:sz w:val="24"/>
          <w:szCs w:val="24"/>
        </w:rPr>
        <w:t>rjana Strata 1 dalam Ilmu Hukum</w:t>
      </w:r>
    </w:p>
    <w:p w14:paraId="2155BD2D" w14:textId="77777777" w:rsidR="006A6C4D" w:rsidRPr="00433D1F" w:rsidRDefault="006A6C4D" w:rsidP="00CB7D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722C3" w14:textId="77777777" w:rsidR="006026AE" w:rsidRPr="00433D1F" w:rsidRDefault="006026AE" w:rsidP="00CB7D3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D1F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433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0D949D" w14:textId="0A0569D0" w:rsidR="006026AE" w:rsidRPr="00CB7D30" w:rsidRDefault="006026AE" w:rsidP="00CB7D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D30">
        <w:rPr>
          <w:rFonts w:ascii="Times New Roman" w:hAnsi="Times New Roman" w:cs="Times New Roman"/>
          <w:b/>
          <w:sz w:val="28"/>
          <w:szCs w:val="24"/>
        </w:rPr>
        <w:t>INDAH DWI JAYANTI</w:t>
      </w:r>
    </w:p>
    <w:p w14:paraId="26583FC6" w14:textId="5742873F" w:rsidR="00F4367C" w:rsidRDefault="006026AE" w:rsidP="0073008D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1F">
        <w:rPr>
          <w:rFonts w:ascii="Times New Roman" w:hAnsi="Times New Roman" w:cs="Times New Roman"/>
          <w:b/>
          <w:sz w:val="24"/>
          <w:szCs w:val="24"/>
        </w:rPr>
        <w:t>NPM 511950012</w:t>
      </w:r>
      <w:r w:rsidR="00A3158C" w:rsidRPr="00433D1F">
        <w:rPr>
          <w:rFonts w:ascii="Times New Roman" w:hAnsi="Times New Roman" w:cs="Times New Roman"/>
          <w:b/>
          <w:sz w:val="24"/>
          <w:szCs w:val="24"/>
        </w:rPr>
        <w:t>7</w:t>
      </w:r>
    </w:p>
    <w:p w14:paraId="30A28D3B" w14:textId="77777777" w:rsidR="00CE3815" w:rsidRPr="00433D1F" w:rsidRDefault="00CE3815" w:rsidP="00CB7D30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0C312" w14:textId="77777777" w:rsidR="0073008D" w:rsidRPr="0073008D" w:rsidRDefault="0073008D" w:rsidP="007300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>FAKULTAS HUKUM</w:t>
      </w:r>
    </w:p>
    <w:p w14:paraId="5E8870B7" w14:textId="77777777" w:rsidR="0073008D" w:rsidRPr="0073008D" w:rsidRDefault="0073008D" w:rsidP="007300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 xml:space="preserve">PROGRAM STUDI ILMU HUKUM </w:t>
      </w:r>
    </w:p>
    <w:p w14:paraId="3358FAE4" w14:textId="77777777" w:rsidR="0073008D" w:rsidRPr="0073008D" w:rsidRDefault="0073008D" w:rsidP="007300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>UNIVERSITAS PANCASAKTI TEGAL</w:t>
      </w:r>
    </w:p>
    <w:p w14:paraId="7BA67E62" w14:textId="779DD192" w:rsidR="00F4367C" w:rsidRPr="00CE3815" w:rsidRDefault="0073008D" w:rsidP="007300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>2023</w:t>
      </w:r>
    </w:p>
    <w:p w14:paraId="17BA594C" w14:textId="77777777" w:rsidR="0038603D" w:rsidRDefault="0038603D" w:rsidP="00CB7D30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38603D" w:rsidSect="00A53C5F">
          <w:footerReference w:type="default" r:id="rId9"/>
          <w:headerReference w:type="first" r:id="rId10"/>
          <w:footerReference w:type="first" r:id="rId11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14:paraId="4F8936A3" w14:textId="77777777" w:rsidR="007B3B29" w:rsidRPr="00F4367C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41862208"/>
      <w:bookmarkStart w:id="1" w:name="_Toc134911811"/>
      <w:bookmarkStart w:id="2" w:name="_Toc142266627"/>
      <w:r w:rsidRPr="00F4367C">
        <w:rPr>
          <w:rFonts w:ascii="Times New Roman" w:hAnsi="Times New Roman" w:cs="Times New Roman"/>
          <w:b/>
          <w:sz w:val="36"/>
          <w:szCs w:val="36"/>
        </w:rPr>
        <w:lastRenderedPageBreak/>
        <w:t>KEPUTUSAN WALIKOTA TEGAL SEBAGAI ALAS HAK IZIN PEMAKAIAN TANAH KELURAHAN TEGALSARI KOTA TEGAL</w:t>
      </w:r>
    </w:p>
    <w:p w14:paraId="5E01E248" w14:textId="77777777" w:rsidR="007B3B29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2C08C" w14:textId="77777777" w:rsidR="007B3B29" w:rsidRPr="00433D1F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16CE9" w14:textId="77777777" w:rsidR="007B3B29" w:rsidRDefault="007B3B29" w:rsidP="007B3B2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85">
        <w:rPr>
          <w:rFonts w:cs="Times New Roman"/>
          <w:noProof/>
          <w:color w:val="000000" w:themeColor="text1"/>
        </w:rPr>
        <w:drawing>
          <wp:inline distT="0" distB="0" distL="0" distR="0" wp14:anchorId="7AC6223C" wp14:editId="6A19CAD4">
            <wp:extent cx="1738800" cy="1731600"/>
            <wp:effectExtent l="0" t="0" r="0" b="2540"/>
            <wp:docPr id="1451745666" name="Picture 1451745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C0D60" w14:textId="77777777" w:rsidR="007B3B29" w:rsidRDefault="007B3B29" w:rsidP="007B3B2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9D07A" w14:textId="77777777" w:rsidR="007B3B29" w:rsidRPr="00CB7D30" w:rsidRDefault="007B3B29" w:rsidP="007B3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14:paraId="100F9F6E" w14:textId="77777777" w:rsidR="007B3B29" w:rsidRDefault="007B3B29" w:rsidP="007B3B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26400E6" w14:textId="77777777" w:rsidR="007B3B29" w:rsidRPr="00433D1F" w:rsidRDefault="007B3B29" w:rsidP="007B3B2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834B67" w14:textId="77777777" w:rsidR="007B3B29" w:rsidRPr="00433D1F" w:rsidRDefault="007B3B29" w:rsidP="007B3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1F">
        <w:rPr>
          <w:rFonts w:ascii="Times New Roman" w:hAnsi="Times New Roman" w:cs="Times New Roman"/>
          <w:b/>
          <w:sz w:val="24"/>
          <w:szCs w:val="24"/>
        </w:rPr>
        <w:t xml:space="preserve">Diajukan untuk Memenuhi Tugas dan Melengkapi Syarat </w:t>
      </w:r>
    </w:p>
    <w:p w14:paraId="74F06BB5" w14:textId="77777777" w:rsidR="007B3B29" w:rsidRPr="00433D1F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1F">
        <w:rPr>
          <w:rFonts w:ascii="Times New Roman" w:hAnsi="Times New Roman" w:cs="Times New Roman"/>
          <w:b/>
          <w:sz w:val="24"/>
          <w:szCs w:val="24"/>
        </w:rPr>
        <w:t>Guna Meperoleh Gelar Sarjana Strata 1 dalam Ilmu Hukum</w:t>
      </w:r>
    </w:p>
    <w:p w14:paraId="4660EEEC" w14:textId="77777777" w:rsidR="007B3B29" w:rsidRPr="00433D1F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AAA6E" w14:textId="77777777" w:rsidR="007B3B29" w:rsidRPr="00433D1F" w:rsidRDefault="007B3B29" w:rsidP="007B3B2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D1F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 w:rsidRPr="00433D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8F782" w14:textId="77777777" w:rsidR="007B3B29" w:rsidRPr="00CB7D30" w:rsidRDefault="007B3B29" w:rsidP="007B3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D30">
        <w:rPr>
          <w:rFonts w:ascii="Times New Roman" w:hAnsi="Times New Roman" w:cs="Times New Roman"/>
          <w:b/>
          <w:sz w:val="28"/>
          <w:szCs w:val="24"/>
        </w:rPr>
        <w:t>INDAH DWI JAYANTI</w:t>
      </w:r>
    </w:p>
    <w:p w14:paraId="49ABFCE2" w14:textId="77777777" w:rsidR="007B3B29" w:rsidRDefault="007B3B29" w:rsidP="007B3B2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1F">
        <w:rPr>
          <w:rFonts w:ascii="Times New Roman" w:hAnsi="Times New Roman" w:cs="Times New Roman"/>
          <w:b/>
          <w:sz w:val="24"/>
          <w:szCs w:val="24"/>
        </w:rPr>
        <w:t>NPM 5119500127</w:t>
      </w:r>
    </w:p>
    <w:p w14:paraId="66114EF4" w14:textId="77777777" w:rsidR="007B3B29" w:rsidRPr="00433D1F" w:rsidRDefault="007B3B29" w:rsidP="007B3B29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ED336" w14:textId="77777777" w:rsidR="007B3B29" w:rsidRPr="0073008D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>FAKULTAS HUKUM</w:t>
      </w:r>
    </w:p>
    <w:p w14:paraId="70C9A005" w14:textId="77777777" w:rsidR="007B3B29" w:rsidRPr="0073008D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 xml:space="preserve">PROGRAM STUDI ILMU HUKUM </w:t>
      </w:r>
    </w:p>
    <w:p w14:paraId="020CE51E" w14:textId="77777777" w:rsidR="007B3B29" w:rsidRPr="0073008D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>UNIVERSITAS PANCASAKTI TEGAL</w:t>
      </w:r>
    </w:p>
    <w:p w14:paraId="43BE68C5" w14:textId="77777777" w:rsidR="007B3B29" w:rsidRDefault="007B3B29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008D">
        <w:rPr>
          <w:rFonts w:ascii="Times New Roman" w:hAnsi="Times New Roman" w:cs="Times New Roman"/>
          <w:b/>
          <w:sz w:val="32"/>
          <w:szCs w:val="24"/>
        </w:rPr>
        <w:t>2023</w:t>
      </w:r>
    </w:p>
    <w:p w14:paraId="2E60B39C" w14:textId="77777777" w:rsidR="002800D8" w:rsidRPr="00CE3815" w:rsidRDefault="002800D8" w:rsidP="007B3B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E8110E2" w14:textId="02D858BC" w:rsidR="00A366F7" w:rsidRPr="00681E0F" w:rsidRDefault="00A366F7" w:rsidP="007401A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3" w:name="_GoBack"/>
      <w:bookmarkEnd w:id="0"/>
      <w:bookmarkEnd w:id="1"/>
      <w:bookmarkEnd w:id="2"/>
      <w:bookmarkEnd w:id="3"/>
      <w:r w:rsidRPr="00681E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DAFTAR PUSTAKA</w:t>
      </w:r>
    </w:p>
    <w:p w14:paraId="17205638" w14:textId="77777777" w:rsidR="00DD5306" w:rsidRPr="00DD5306" w:rsidRDefault="00DD5306" w:rsidP="00DD5306"/>
    <w:p w14:paraId="3871A64A" w14:textId="77777777" w:rsidR="00A366F7" w:rsidRPr="00433D1F" w:rsidRDefault="00A366F7" w:rsidP="007101F5">
      <w:pPr>
        <w:pStyle w:val="FootnoteText"/>
        <w:spacing w:line="48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D1F">
        <w:rPr>
          <w:rFonts w:ascii="Times New Roman" w:hAnsi="Times New Roman" w:cs="Times New Roman"/>
          <w:b/>
          <w:sz w:val="24"/>
          <w:szCs w:val="24"/>
        </w:rPr>
        <w:t>BUKU</w:t>
      </w:r>
    </w:p>
    <w:p w14:paraId="7B0525D8" w14:textId="24506DCA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0712313"/>
      <w:r w:rsidRPr="00143E46">
        <w:rPr>
          <w:rFonts w:ascii="Times New Roman" w:hAnsi="Times New Roman" w:cs="Times New Roman"/>
          <w:sz w:val="24"/>
          <w:szCs w:val="24"/>
        </w:rPr>
        <w:t>Ali, Zainuddin</w:t>
      </w:r>
      <w:r w:rsidR="007101F5" w:rsidRPr="00143E46">
        <w:rPr>
          <w:rFonts w:ascii="Times New Roman" w:hAnsi="Times New Roman" w:cs="Times New Roman"/>
          <w:sz w:val="24"/>
          <w:szCs w:val="24"/>
        </w:rPr>
        <w:t>,</w:t>
      </w:r>
      <w:r w:rsidRPr="00143E46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143E46">
        <w:rPr>
          <w:rFonts w:ascii="Times New Roman" w:hAnsi="Times New Roman" w:cs="Times New Roman"/>
          <w:sz w:val="24"/>
          <w:szCs w:val="24"/>
        </w:rPr>
        <w:t>, Jakarta: Sinar Grafika, 2017.</w:t>
      </w:r>
    </w:p>
    <w:p w14:paraId="0F89BBD1" w14:textId="00610F1F" w:rsidR="00A366F7" w:rsidRPr="00143E46" w:rsidRDefault="007101F5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____________</w:t>
      </w:r>
      <w:r w:rsidR="00A366F7" w:rsidRPr="00143E46">
        <w:rPr>
          <w:rFonts w:ascii="Times New Roman" w:hAnsi="Times New Roman" w:cs="Times New Roman"/>
          <w:sz w:val="24"/>
          <w:szCs w:val="24"/>
        </w:rPr>
        <w:t xml:space="preserve">, </w:t>
      </w:r>
      <w:r w:rsidR="00A366F7" w:rsidRPr="00143E46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="00A366F7" w:rsidRPr="00143E46">
        <w:rPr>
          <w:rFonts w:ascii="Times New Roman" w:hAnsi="Times New Roman" w:cs="Times New Roman"/>
          <w:sz w:val="24"/>
          <w:szCs w:val="24"/>
        </w:rPr>
        <w:t>, Jakarta: Sinar Grafika, 2013.</w:t>
      </w:r>
    </w:p>
    <w:bookmarkEnd w:id="4"/>
    <w:p w14:paraId="3360DB4C" w14:textId="47C0FFF4" w:rsidR="000E2E34" w:rsidRPr="00143E46" w:rsidRDefault="000E2E34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sz w:val="24"/>
          <w:szCs w:val="24"/>
        </w:rPr>
        <w:t>Arba ,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H.M,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Hukum Agraria Indonesia</w:t>
      </w:r>
      <w:r w:rsidRPr="00143E46">
        <w:rPr>
          <w:rFonts w:ascii="Times New Roman" w:hAnsi="Times New Roman" w:cs="Times New Roman"/>
          <w:sz w:val="24"/>
          <w:szCs w:val="24"/>
        </w:rPr>
        <w:t>, Sinar Grafika, Jakarta, Hal. 111-112</w:t>
      </w:r>
    </w:p>
    <w:p w14:paraId="31F70D94" w14:textId="6E45A7A5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Basoeky, Unggul, </w:t>
      </w:r>
      <w:r w:rsidRPr="00143E46">
        <w:rPr>
          <w:rFonts w:ascii="Times New Roman" w:hAnsi="Times New Roman" w:cs="Times New Roman"/>
          <w:i/>
          <w:sz w:val="24"/>
          <w:szCs w:val="24"/>
        </w:rPr>
        <w:t>Tanah Rakyat dan Penanaman Modal Pasca Undang-Undang Cipta Kerja</w:t>
      </w:r>
      <w:r w:rsidR="007101F5" w:rsidRPr="00143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(1), Bandung: Media Sains Indonesia, 2022.</w:t>
      </w:r>
    </w:p>
    <w:p w14:paraId="6DD0B9A2" w14:textId="77777777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Basuki, Rahmad, </w:t>
      </w:r>
      <w:r w:rsidRPr="00143E46">
        <w:rPr>
          <w:rFonts w:ascii="Times New Roman" w:hAnsi="Times New Roman" w:cs="Times New Roman"/>
          <w:i/>
          <w:sz w:val="24"/>
          <w:szCs w:val="24"/>
        </w:rPr>
        <w:t>Manajemen Efektivitas Pengelolaan Aset Daera</w:t>
      </w:r>
      <w:r w:rsidRPr="00143E46">
        <w:rPr>
          <w:rFonts w:ascii="Times New Roman" w:hAnsi="Times New Roman" w:cs="Times New Roman"/>
          <w:sz w:val="24"/>
          <w:szCs w:val="24"/>
        </w:rPr>
        <w:t>h, Purbalingga: Eureka Media Aksara, 2022.</w:t>
      </w:r>
    </w:p>
    <w:p w14:paraId="3AB06094" w14:textId="1471206D" w:rsidR="00F96ADB" w:rsidRPr="00143E46" w:rsidRDefault="00F96ADB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0713446"/>
      <w:r w:rsidRPr="00143E46">
        <w:rPr>
          <w:rFonts w:ascii="Times New Roman" w:hAnsi="Times New Roman" w:cs="Times New Roman"/>
          <w:sz w:val="24"/>
          <w:szCs w:val="24"/>
        </w:rPr>
        <w:t>Berge, J.BJ.M. Ten dan N.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M.Spelt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Pengantar Hukum Perizinan</w:t>
      </w:r>
      <w:r w:rsidRPr="00143E46">
        <w:rPr>
          <w:rFonts w:ascii="Times New Roman" w:hAnsi="Times New Roman" w:cs="Times New Roman"/>
          <w:sz w:val="24"/>
          <w:szCs w:val="24"/>
        </w:rPr>
        <w:t>, Surabaya:, 1992, h.55</w:t>
      </w:r>
    </w:p>
    <w:bookmarkEnd w:id="5"/>
    <w:p w14:paraId="2A9C3348" w14:textId="430AC693" w:rsidR="00F15B46" w:rsidRPr="00143E46" w:rsidRDefault="00F15B46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sz w:val="24"/>
          <w:szCs w:val="24"/>
        </w:rPr>
        <w:t>Chomzah ,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Ali Achmad,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Hukum agraria (pertanahan Indonesia</w:t>
      </w:r>
      <w:r w:rsidRPr="00143E46">
        <w:rPr>
          <w:rFonts w:ascii="Times New Roman" w:hAnsi="Times New Roman" w:cs="Times New Roman"/>
          <w:sz w:val="24"/>
          <w:szCs w:val="24"/>
        </w:rPr>
        <w:t>), Jakarta, Prestasi Pustakaraya, 2004, hlm. 57.</w:t>
      </w:r>
    </w:p>
    <w:p w14:paraId="5463CDB9" w14:textId="6316713C" w:rsidR="001A4D43" w:rsidRPr="00143E46" w:rsidRDefault="001A4D43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E46">
        <w:rPr>
          <w:rFonts w:ascii="Times New Roman" w:hAnsi="Times New Roman" w:cs="Times New Roman"/>
          <w:bCs/>
          <w:sz w:val="24"/>
          <w:szCs w:val="24"/>
        </w:rPr>
        <w:t xml:space="preserve">Harsono, Boedi, </w:t>
      </w:r>
      <w:r w:rsidRPr="00143E46">
        <w:rPr>
          <w:rFonts w:ascii="Times New Roman" w:hAnsi="Times New Roman" w:cs="Times New Roman"/>
          <w:bCs/>
          <w:i/>
          <w:iCs/>
          <w:sz w:val="24"/>
          <w:szCs w:val="24"/>
        </w:rPr>
        <w:t>Hukum Agraria Indonesia</w:t>
      </w:r>
      <w:r w:rsidRPr="00143E46">
        <w:rPr>
          <w:rFonts w:ascii="Times New Roman" w:hAnsi="Times New Roman" w:cs="Times New Roman"/>
          <w:bCs/>
          <w:sz w:val="24"/>
          <w:szCs w:val="24"/>
        </w:rPr>
        <w:t>, Jakarta: Penerbit Universitas Trisakti,2013, hlm.34-35.</w:t>
      </w:r>
    </w:p>
    <w:p w14:paraId="5E8178A2" w14:textId="4DE4F5FA" w:rsidR="00AB7EDB" w:rsidRPr="00143E46" w:rsidRDefault="00AB7EDB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sz w:val="24"/>
          <w:szCs w:val="24"/>
        </w:rPr>
        <w:t>Hartanto,J.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Andy,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Hukum Pertanahan Karakteristik Jual Beli Tanah yang BelumTerdaftar Hak Atas Tanahnya,</w:t>
      </w:r>
      <w:r w:rsidRPr="00143E46">
        <w:rPr>
          <w:rFonts w:ascii="Times New Roman" w:hAnsi="Times New Roman" w:cs="Times New Roman"/>
          <w:sz w:val="24"/>
          <w:szCs w:val="24"/>
        </w:rPr>
        <w:t xml:space="preserve"> Surabaya: LaksBang Justitia, 2014, hlm.1</w:t>
      </w:r>
    </w:p>
    <w:p w14:paraId="5B3331A3" w14:textId="78D50879" w:rsidR="001A4D43" w:rsidRPr="00143E46" w:rsidRDefault="001A4D43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HS, Salim,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Pengantar Hukum Perdata Tertulis (BW)</w:t>
      </w:r>
      <w:r w:rsidRPr="00143E46">
        <w:rPr>
          <w:rFonts w:ascii="Times New Roman" w:hAnsi="Times New Roman" w:cs="Times New Roman"/>
          <w:sz w:val="24"/>
          <w:szCs w:val="24"/>
        </w:rPr>
        <w:t>, Jakarta: Sinar Grafika, 2005, hlm.101</w:t>
      </w:r>
    </w:p>
    <w:p w14:paraId="7B6E7801" w14:textId="3452AC72" w:rsidR="00A366F7" w:rsidRPr="00143E46" w:rsidRDefault="00B956E8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071288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F7" w:rsidRPr="00143E46">
        <w:rPr>
          <w:rFonts w:ascii="Times New Roman" w:hAnsi="Times New Roman" w:cs="Times New Roman"/>
          <w:sz w:val="24"/>
          <w:szCs w:val="24"/>
        </w:rPr>
        <w:t xml:space="preserve">J., Sarwono, </w:t>
      </w:r>
      <w:r w:rsidR="00A366F7" w:rsidRPr="00143E46">
        <w:rPr>
          <w:rFonts w:ascii="Times New Roman" w:hAnsi="Times New Roman" w:cs="Times New Roman"/>
          <w:i/>
          <w:sz w:val="24"/>
          <w:szCs w:val="24"/>
        </w:rPr>
        <w:t>PintarMenulis Karangan Ilmiah-Kunci Sukses Dalam Menulis Ilmiah,</w:t>
      </w:r>
      <w:r w:rsidR="00A366F7" w:rsidRPr="00143E46">
        <w:rPr>
          <w:rFonts w:ascii="Times New Roman" w:hAnsi="Times New Roman" w:cs="Times New Roman"/>
          <w:sz w:val="24"/>
          <w:szCs w:val="24"/>
        </w:rPr>
        <w:t xml:space="preserve"> Yogyakarta: Penerbit Andi, 2010.</w:t>
      </w:r>
    </w:p>
    <w:bookmarkEnd w:id="6"/>
    <w:p w14:paraId="62C4D3B7" w14:textId="2A868BCE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Mahmudi, </w:t>
      </w:r>
      <w:r w:rsidRPr="00143E46">
        <w:rPr>
          <w:rFonts w:ascii="Times New Roman" w:hAnsi="Times New Roman" w:cs="Times New Roman"/>
          <w:i/>
          <w:sz w:val="24"/>
          <w:szCs w:val="24"/>
        </w:rPr>
        <w:t>Manajemen Keuangan Daerah</w:t>
      </w:r>
      <w:r w:rsidRPr="00143E46">
        <w:rPr>
          <w:rFonts w:ascii="Times New Roman" w:hAnsi="Times New Roman" w:cs="Times New Roman"/>
          <w:sz w:val="24"/>
          <w:szCs w:val="24"/>
        </w:rPr>
        <w:t>, Jakarta, Erlangga,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2010.</w:t>
      </w:r>
    </w:p>
    <w:p w14:paraId="3DD6844C" w14:textId="77777777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Mamuji &amp; Soekanto,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 xml:space="preserve">Penelitian Hukum Normatif Suatu Tinjauan </w:t>
      </w:r>
      <w:proofErr w:type="gramStart"/>
      <w:r w:rsidRPr="00143E46">
        <w:rPr>
          <w:rFonts w:ascii="Times New Roman" w:hAnsi="Times New Roman" w:cs="Times New Roman"/>
          <w:i/>
          <w:iCs/>
          <w:sz w:val="24"/>
          <w:szCs w:val="24"/>
        </w:rPr>
        <w:t>Singkat</w:t>
      </w:r>
      <w:r w:rsidRPr="00143E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Jakarta: PT Raja Grafindo Persada, 2001.</w:t>
      </w:r>
    </w:p>
    <w:p w14:paraId="23F4E112" w14:textId="0DD54A8E" w:rsidR="00AB7EDB" w:rsidRPr="00143E46" w:rsidRDefault="00AB7EDB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E46">
        <w:rPr>
          <w:rFonts w:ascii="Times New Roman" w:hAnsi="Times New Roman" w:cs="Times New Roman"/>
          <w:bCs/>
          <w:sz w:val="24"/>
          <w:szCs w:val="24"/>
        </w:rPr>
        <w:t>Mertokusumo</w:t>
      </w:r>
      <w:r w:rsidR="00377AB0">
        <w:rPr>
          <w:rFonts w:ascii="Times New Roman" w:hAnsi="Times New Roman" w:cs="Times New Roman"/>
          <w:bCs/>
          <w:sz w:val="24"/>
          <w:szCs w:val="24"/>
        </w:rPr>
        <w:t>,</w:t>
      </w:r>
      <w:r w:rsidRPr="00143E46">
        <w:rPr>
          <w:rFonts w:ascii="Times New Roman" w:hAnsi="Times New Roman" w:cs="Times New Roman"/>
          <w:bCs/>
          <w:sz w:val="24"/>
          <w:szCs w:val="24"/>
        </w:rPr>
        <w:t xml:space="preserve"> Soedikno, </w:t>
      </w:r>
      <w:r w:rsidRPr="00143E46">
        <w:rPr>
          <w:rFonts w:ascii="Times New Roman" w:hAnsi="Times New Roman" w:cs="Times New Roman"/>
          <w:bCs/>
          <w:i/>
          <w:iCs/>
          <w:sz w:val="24"/>
          <w:szCs w:val="24"/>
        </w:rPr>
        <w:t>Hukum dan Politik Agraria</w:t>
      </w:r>
      <w:r w:rsidRPr="00143E46">
        <w:rPr>
          <w:rFonts w:ascii="Times New Roman" w:hAnsi="Times New Roman" w:cs="Times New Roman"/>
          <w:bCs/>
          <w:sz w:val="24"/>
          <w:szCs w:val="24"/>
        </w:rPr>
        <w:t>, Kaunika Universitas Terbuka, Jakarta, 1988 hlm.4</w:t>
      </w:r>
    </w:p>
    <w:p w14:paraId="7FD2DA8D" w14:textId="4A99D69E" w:rsidR="007D5EC2" w:rsidRPr="00143E46" w:rsidRDefault="007D5EC2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Muhammad</w:t>
      </w:r>
      <w:r w:rsidR="00377AB0">
        <w:rPr>
          <w:rFonts w:ascii="Times New Roman" w:hAnsi="Times New Roman" w:cs="Times New Roman"/>
          <w:sz w:val="24"/>
          <w:szCs w:val="24"/>
        </w:rPr>
        <w:t>,</w:t>
      </w:r>
      <w:r w:rsidRPr="00143E46">
        <w:rPr>
          <w:rFonts w:ascii="Times New Roman" w:hAnsi="Times New Roman" w:cs="Times New Roman"/>
          <w:sz w:val="24"/>
          <w:szCs w:val="24"/>
        </w:rPr>
        <w:t xml:space="preserve"> Abdulkadir,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 xml:space="preserve">Hukum dan Penelitian </w:t>
      </w:r>
      <w:proofErr w:type="gramStart"/>
      <w:r w:rsidRPr="00143E46">
        <w:rPr>
          <w:rFonts w:ascii="Times New Roman" w:hAnsi="Times New Roman" w:cs="Times New Roman"/>
          <w:i/>
          <w:iCs/>
          <w:sz w:val="24"/>
          <w:szCs w:val="24"/>
        </w:rPr>
        <w:t>Hukum</w:t>
      </w:r>
      <w:r w:rsidRPr="00143E4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>Bandung: Citra Aditya,2004</w:t>
      </w:r>
    </w:p>
    <w:p w14:paraId="037F0A04" w14:textId="2BFBD2CA" w:rsidR="00F96ADB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lastRenderedPageBreak/>
        <w:t xml:space="preserve">Muljadi, Kartini dan Gunawan Widjadja, </w:t>
      </w:r>
      <w:r w:rsidRPr="00143E46">
        <w:rPr>
          <w:rFonts w:ascii="Times New Roman" w:hAnsi="Times New Roman" w:cs="Times New Roman"/>
          <w:i/>
          <w:sz w:val="24"/>
          <w:szCs w:val="24"/>
        </w:rPr>
        <w:t>Hak-Hak Atas Tanah</w:t>
      </w:r>
      <w:r w:rsidRPr="00143E46">
        <w:rPr>
          <w:rFonts w:ascii="Times New Roman" w:hAnsi="Times New Roman" w:cs="Times New Roman"/>
          <w:sz w:val="24"/>
          <w:szCs w:val="24"/>
        </w:rPr>
        <w:t>, Jakarta: Kencana Media Group, 2004</w:t>
      </w:r>
    </w:p>
    <w:p w14:paraId="024E5A42" w14:textId="2C37C67F" w:rsidR="00F96ADB" w:rsidRPr="00143E46" w:rsidRDefault="00F96ADB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0713510"/>
      <w:r w:rsidRPr="00143E46">
        <w:rPr>
          <w:rFonts w:ascii="Times New Roman" w:hAnsi="Times New Roman" w:cs="Times New Roman"/>
          <w:sz w:val="24"/>
          <w:szCs w:val="24"/>
        </w:rPr>
        <w:t>Pudyatmoko, Y.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Sri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Perizinan</w:t>
      </w:r>
      <w:r w:rsidR="00B95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Problem</w:t>
      </w:r>
      <w:r w:rsidR="00B95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B95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Upaya</w:t>
      </w:r>
      <w:r w:rsidR="00B956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Pembenahan</w:t>
      </w:r>
      <w:r w:rsidRPr="00143E46">
        <w:rPr>
          <w:rFonts w:ascii="Times New Roman" w:hAnsi="Times New Roman" w:cs="Times New Roman"/>
          <w:sz w:val="24"/>
          <w:szCs w:val="24"/>
        </w:rPr>
        <w:t>, Grasindo, 2009, h.35.</w:t>
      </w:r>
    </w:p>
    <w:bookmarkEnd w:id="7"/>
    <w:p w14:paraId="2DE188D4" w14:textId="17B21AFD" w:rsidR="00741C11" w:rsidRPr="00143E46" w:rsidRDefault="00741C11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Ridwan, HR, Hukum Administrasi Negara, PT. Raja Grafindo Persada, Jakarta,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2006,hlm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>.198.</w:t>
      </w:r>
    </w:p>
    <w:p w14:paraId="22EAB16E" w14:textId="521941C9" w:rsidR="000E2E34" w:rsidRPr="00143E46" w:rsidRDefault="000E2E34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Sahnan,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Hukum Agraria Indonesia</w:t>
      </w:r>
      <w:r w:rsidRPr="00143E46">
        <w:rPr>
          <w:rFonts w:ascii="Times New Roman" w:hAnsi="Times New Roman" w:cs="Times New Roman"/>
          <w:sz w:val="24"/>
          <w:szCs w:val="24"/>
        </w:rPr>
        <w:t>, Setara Press, Malang, 2016, hal. 83-84</w:t>
      </w:r>
    </w:p>
    <w:p w14:paraId="61176DD6" w14:textId="1252BC4F" w:rsidR="00731FD5" w:rsidRPr="00143E46" w:rsidRDefault="00731FD5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0713215"/>
      <w:r w:rsidRPr="00143E46">
        <w:rPr>
          <w:rFonts w:ascii="Times New Roman" w:hAnsi="Times New Roman" w:cs="Times New Roman"/>
          <w:sz w:val="24"/>
          <w:szCs w:val="24"/>
        </w:rPr>
        <w:t>Soebekti,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 xml:space="preserve">Imam,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Judical review Perda Pajak dan Restribusi daerah</w:t>
      </w:r>
      <w:r w:rsidRPr="00143E46">
        <w:rPr>
          <w:rFonts w:ascii="Times New Roman" w:hAnsi="Times New Roman" w:cs="Times New Roman"/>
          <w:sz w:val="24"/>
          <w:szCs w:val="24"/>
        </w:rPr>
        <w:t>, Sinar Grafika, Bandung, 2012 hlm. 127</w:t>
      </w:r>
    </w:p>
    <w:p w14:paraId="457535C5" w14:textId="77777777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40712631"/>
      <w:bookmarkEnd w:id="8"/>
      <w:r w:rsidRPr="00143E46">
        <w:rPr>
          <w:rFonts w:ascii="Times New Roman" w:hAnsi="Times New Roman" w:cs="Times New Roman"/>
          <w:sz w:val="24"/>
          <w:szCs w:val="24"/>
        </w:rPr>
        <w:t xml:space="preserve">Sumardjono Maria S.W., </w:t>
      </w:r>
      <w:r w:rsidRPr="00143E46">
        <w:rPr>
          <w:rFonts w:ascii="Times New Roman" w:hAnsi="Times New Roman" w:cs="Times New Roman"/>
          <w:i/>
          <w:sz w:val="24"/>
          <w:szCs w:val="24"/>
        </w:rPr>
        <w:t>Kebijakan Pertanahan Antara Regulasi dan Implementasi</w:t>
      </w:r>
      <w:r w:rsidRPr="00143E46">
        <w:rPr>
          <w:rFonts w:ascii="Times New Roman" w:hAnsi="Times New Roman" w:cs="Times New Roman"/>
          <w:sz w:val="24"/>
          <w:szCs w:val="24"/>
        </w:rPr>
        <w:t>, Jakarta, Kompas, 2001.Bogor: Ghalia Indonesia, 2008.</w:t>
      </w:r>
    </w:p>
    <w:bookmarkEnd w:id="9"/>
    <w:p w14:paraId="5015E180" w14:textId="5FDADF06" w:rsidR="0045114D" w:rsidRPr="00143E46" w:rsidRDefault="0045114D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Santoso</w:t>
      </w:r>
      <w:r w:rsidR="00377AB0">
        <w:rPr>
          <w:rFonts w:ascii="Times New Roman" w:hAnsi="Times New Roman" w:cs="Times New Roman"/>
          <w:sz w:val="24"/>
          <w:szCs w:val="24"/>
        </w:rPr>
        <w:t>,</w:t>
      </w:r>
      <w:r w:rsidRPr="00143E46">
        <w:rPr>
          <w:rFonts w:ascii="Times New Roman" w:hAnsi="Times New Roman" w:cs="Times New Roman"/>
          <w:sz w:val="24"/>
          <w:szCs w:val="24"/>
        </w:rPr>
        <w:t xml:space="preserve"> Urip, 2012, Hukum Agraria: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Kajian Komprehensif</w:t>
      </w:r>
      <w:r w:rsidRPr="00143E46">
        <w:rPr>
          <w:rFonts w:ascii="Times New Roman" w:hAnsi="Times New Roman" w:cs="Times New Roman"/>
          <w:sz w:val="24"/>
          <w:szCs w:val="24"/>
        </w:rPr>
        <w:t>, Jakarta, Edisi Pertama Cetakan ke-1, Kencana.</w:t>
      </w:r>
    </w:p>
    <w:p w14:paraId="753A734B" w14:textId="3F7962AC" w:rsidR="0044582A" w:rsidRPr="00143E46" w:rsidRDefault="005A3E14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4582A" w:rsidRPr="00143E46">
        <w:rPr>
          <w:rFonts w:ascii="Times New Roman" w:hAnsi="Times New Roman" w:cs="Times New Roman"/>
          <w:sz w:val="24"/>
          <w:szCs w:val="24"/>
        </w:rPr>
        <w:t xml:space="preserve">, </w:t>
      </w:r>
      <w:r w:rsidR="0044582A" w:rsidRPr="00143E46">
        <w:rPr>
          <w:rFonts w:ascii="Times New Roman" w:hAnsi="Times New Roman" w:cs="Times New Roman"/>
          <w:i/>
          <w:iCs/>
          <w:sz w:val="24"/>
          <w:szCs w:val="24"/>
        </w:rPr>
        <w:t>Hukum Agraria</w:t>
      </w:r>
      <w:r w:rsidR="0044582A" w:rsidRPr="00143E46">
        <w:rPr>
          <w:rFonts w:ascii="Times New Roman" w:hAnsi="Times New Roman" w:cs="Times New Roman"/>
          <w:sz w:val="24"/>
          <w:szCs w:val="24"/>
        </w:rPr>
        <w:t>, Jakarta: Kencana, 2013, hlm. 9-10.</w:t>
      </w:r>
    </w:p>
    <w:p w14:paraId="12FDE097" w14:textId="1C99545C" w:rsidR="00731FD5" w:rsidRPr="00143E46" w:rsidRDefault="00731FD5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0713300"/>
      <w:r w:rsidRPr="00143E46">
        <w:rPr>
          <w:rFonts w:ascii="Times New Roman" w:hAnsi="Times New Roman" w:cs="Times New Roman"/>
          <w:sz w:val="24"/>
          <w:szCs w:val="24"/>
        </w:rPr>
        <w:t xml:space="preserve">Siahaan, Marihot,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Pajak Daerah dan restribusi daerah</w:t>
      </w:r>
      <w:r w:rsidRPr="00143E46">
        <w:rPr>
          <w:rFonts w:ascii="Times New Roman" w:hAnsi="Times New Roman" w:cs="Times New Roman"/>
          <w:sz w:val="24"/>
          <w:szCs w:val="24"/>
        </w:rPr>
        <w:t>, Raja Grafindo Persada, Bandung, 2005, hlm. 455-456.</w:t>
      </w:r>
    </w:p>
    <w:bookmarkEnd w:id="10"/>
    <w:p w14:paraId="2F82587C" w14:textId="5FB6AF45" w:rsidR="00AB7EDB" w:rsidRPr="00143E46" w:rsidRDefault="00AB7EDB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Soerodjo,</w:t>
      </w:r>
      <w:r w:rsidR="001A4D43" w:rsidRPr="00143E46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 xml:space="preserve">Irwan,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Hukum Pertanahan Hak Pengelolaan Atas Tanah</w:t>
      </w:r>
      <w:r w:rsidRPr="00143E46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Eksistensi, Pengaturan dan Praktik</w:t>
      </w:r>
      <w:r w:rsidRPr="00143E46">
        <w:rPr>
          <w:rFonts w:ascii="Times New Roman" w:hAnsi="Times New Roman" w:cs="Times New Roman"/>
          <w:sz w:val="24"/>
          <w:szCs w:val="24"/>
        </w:rPr>
        <w:t>, Laksbang Mediatama 2014,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hlm. 7</w:t>
      </w:r>
    </w:p>
    <w:p w14:paraId="3C9C8D39" w14:textId="77777777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Sutedi, Adrian,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Hukum Pajak dan Retribusi Daerah,</w:t>
      </w:r>
    </w:p>
    <w:p w14:paraId="327C1BA1" w14:textId="3D9C6F9A" w:rsidR="00731FD5" w:rsidRDefault="005A3E14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31FD5" w:rsidRPr="00143E46">
        <w:rPr>
          <w:rFonts w:ascii="Times New Roman" w:hAnsi="Times New Roman" w:cs="Times New Roman"/>
          <w:sz w:val="24"/>
          <w:szCs w:val="24"/>
        </w:rPr>
        <w:t xml:space="preserve">, </w:t>
      </w:r>
      <w:r w:rsidR="00731FD5" w:rsidRPr="00143E46">
        <w:rPr>
          <w:rFonts w:ascii="Times New Roman" w:hAnsi="Times New Roman" w:cs="Times New Roman"/>
          <w:i/>
          <w:iCs/>
          <w:sz w:val="24"/>
          <w:szCs w:val="24"/>
        </w:rPr>
        <w:t>Hukum Perizinan Dalam Sektor Pelayanan Publik</w:t>
      </w:r>
      <w:r w:rsidR="00731FD5" w:rsidRPr="00143E46">
        <w:rPr>
          <w:rFonts w:ascii="Times New Roman" w:hAnsi="Times New Roman" w:cs="Times New Roman"/>
          <w:sz w:val="24"/>
          <w:szCs w:val="24"/>
        </w:rPr>
        <w:t>, Jakarta, Sinar Grafika, 2010, Hlm 193.</w:t>
      </w:r>
    </w:p>
    <w:p w14:paraId="4F2B70A3" w14:textId="7ABD48AF" w:rsidR="00171448" w:rsidRPr="00143E46" w:rsidRDefault="00171448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Widiyanti</w:t>
      </w:r>
      <w:r w:rsidR="001A4D43" w:rsidRPr="00143E46">
        <w:rPr>
          <w:rFonts w:ascii="Times New Roman" w:hAnsi="Times New Roman" w:cs="Times New Roman"/>
          <w:sz w:val="24"/>
          <w:szCs w:val="24"/>
        </w:rPr>
        <w:t>,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 xml:space="preserve">Nanik dan Sunindhia Y.W,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 xml:space="preserve">Pembaruan Agraria Beberapa Pemikiran, </w:t>
      </w:r>
      <w:r w:rsidRPr="00143E46">
        <w:rPr>
          <w:rFonts w:ascii="Times New Roman" w:hAnsi="Times New Roman" w:cs="Times New Roman"/>
          <w:sz w:val="24"/>
          <w:szCs w:val="24"/>
        </w:rPr>
        <w:t xml:space="preserve">Jakarta, Bina Aksara,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1998,.</w:t>
      </w:r>
      <w:proofErr w:type="gramEnd"/>
    </w:p>
    <w:p w14:paraId="51A1363C" w14:textId="1C7585C5" w:rsidR="00741C11" w:rsidRPr="00143E46" w:rsidRDefault="00B956E8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2A88F" w14:textId="3ADBB25A" w:rsidR="00A366F7" w:rsidRPr="00143E46" w:rsidRDefault="00A366F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b/>
          <w:sz w:val="24"/>
          <w:szCs w:val="24"/>
        </w:rPr>
        <w:t>JURNAL</w:t>
      </w:r>
      <w:r w:rsidR="000B760F" w:rsidRPr="00143E46">
        <w:rPr>
          <w:rFonts w:ascii="Times New Roman" w:hAnsi="Times New Roman" w:cs="Times New Roman"/>
          <w:b/>
          <w:sz w:val="24"/>
          <w:szCs w:val="24"/>
        </w:rPr>
        <w:t>,SKRIPSI</w:t>
      </w:r>
      <w:proofErr w:type="gramEnd"/>
    </w:p>
    <w:p w14:paraId="77322DBD" w14:textId="68AD9132" w:rsidR="003E2E33" w:rsidRPr="00143E46" w:rsidRDefault="003E2E33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sz w:val="24"/>
          <w:szCs w:val="24"/>
        </w:rPr>
        <w:t>Abidin ,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Ahmad Mukhlasul, “Pengaturan Perjanjian Sewa Menyewa Tanah Pertanian Dalam Hukum Pertanian Menurut Hukum Adat”, Jember: Skripsi Universitas Jember,2020,hlm.23-25</w:t>
      </w:r>
    </w:p>
    <w:p w14:paraId="33B72E9F" w14:textId="77777777" w:rsidR="00767FD9" w:rsidRPr="00143E46" w:rsidRDefault="00767FD9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bCs/>
          <w:sz w:val="24"/>
          <w:szCs w:val="24"/>
        </w:rPr>
        <w:t>Danysa ,</w:t>
      </w:r>
      <w:proofErr w:type="gramEnd"/>
      <w:r w:rsidRPr="00143E46">
        <w:rPr>
          <w:rFonts w:ascii="Times New Roman" w:hAnsi="Times New Roman" w:cs="Times New Roman"/>
          <w:bCs/>
          <w:sz w:val="24"/>
          <w:szCs w:val="24"/>
        </w:rPr>
        <w:t xml:space="preserve"> Devita Mutiara, Pemanfaatan Barang Milik Daerah Berupa Tanah Melalui</w:t>
      </w:r>
    </w:p>
    <w:p w14:paraId="005ABAA6" w14:textId="037FCDAE" w:rsidR="00767FD9" w:rsidRPr="00143E46" w:rsidRDefault="00767FD9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E46">
        <w:rPr>
          <w:rFonts w:ascii="Times New Roman" w:hAnsi="Times New Roman" w:cs="Times New Roman"/>
          <w:bCs/>
          <w:sz w:val="24"/>
          <w:szCs w:val="24"/>
        </w:rPr>
        <w:t xml:space="preserve">Izin Pemakaian Tanah Kota Surabaya, </w:t>
      </w:r>
      <w:r w:rsidRPr="00143E46">
        <w:rPr>
          <w:rFonts w:ascii="Times New Roman" w:hAnsi="Times New Roman" w:cs="Times New Roman"/>
          <w:bCs/>
          <w:i/>
          <w:iCs/>
          <w:sz w:val="24"/>
          <w:szCs w:val="24"/>
        </w:rPr>
        <w:t>Jurist-</w:t>
      </w:r>
      <w:proofErr w:type="gramStart"/>
      <w:r w:rsidRPr="00143E46">
        <w:rPr>
          <w:rFonts w:ascii="Times New Roman" w:hAnsi="Times New Roman" w:cs="Times New Roman"/>
          <w:bCs/>
          <w:i/>
          <w:iCs/>
          <w:sz w:val="24"/>
          <w:szCs w:val="24"/>
        </w:rPr>
        <w:t>Diction</w:t>
      </w:r>
      <w:r w:rsidRPr="00143E4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43E46">
        <w:rPr>
          <w:rFonts w:ascii="Times New Roman" w:hAnsi="Times New Roman" w:cs="Times New Roman"/>
          <w:bCs/>
          <w:sz w:val="24"/>
          <w:szCs w:val="24"/>
        </w:rPr>
        <w:t xml:space="preserve"> Volume 3, Nomor 4, Juli, 2020.</w:t>
      </w:r>
      <w:r w:rsidR="00802E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055482" w14:textId="5B4C8C0A" w:rsidR="003E2E33" w:rsidRPr="00143E46" w:rsidRDefault="003E2E33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sz w:val="24"/>
          <w:szCs w:val="24"/>
        </w:rPr>
        <w:lastRenderedPageBreak/>
        <w:t>Halim ,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Abdul, “Perlindungan Hukum Bagi Pemegang Hak Gadai Pertanian”, Fenomena, Volume 18, Nomor 1, Mei, 2020, hlm.2103- 2106</w:t>
      </w:r>
    </w:p>
    <w:p w14:paraId="041940F7" w14:textId="18370CCB" w:rsidR="000B760F" w:rsidRDefault="000B760F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Lestyrina</w:t>
      </w:r>
      <w:r w:rsidR="00377AB0">
        <w:rPr>
          <w:rFonts w:ascii="Times New Roman" w:hAnsi="Times New Roman" w:cs="Times New Roman"/>
          <w:sz w:val="24"/>
          <w:szCs w:val="24"/>
        </w:rPr>
        <w:t>,</w:t>
      </w:r>
      <w:r w:rsidRPr="00143E46">
        <w:rPr>
          <w:rFonts w:ascii="Times New Roman" w:hAnsi="Times New Roman" w:cs="Times New Roman"/>
          <w:sz w:val="24"/>
          <w:szCs w:val="24"/>
        </w:rPr>
        <w:t xml:space="preserve"> Widyastika, “Sewa Menyewa Rumah Yang Berdiri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Di Atas Tanah Dengan Bukti Izin Pemakaian Tanah Pemerintah Kota Surabaya”, Skripsi Sarjana Hukum, Surabaya: Perpustakaan Fakultas Hukum Universitas Airlangga, 2007.</w:t>
      </w:r>
    </w:p>
    <w:p w14:paraId="10F1B17B" w14:textId="5FF2F21C" w:rsidR="00F27B18" w:rsidRPr="00F27B18" w:rsidRDefault="00F27B18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40713116"/>
      <w:r w:rsidRPr="00F27B18">
        <w:rPr>
          <w:rFonts w:ascii="Times New Roman" w:hAnsi="Times New Roman" w:cs="Times New Roman"/>
          <w:sz w:val="24"/>
          <w:szCs w:val="24"/>
        </w:rPr>
        <w:t xml:space="preserve">Muhlizi, Arfan </w:t>
      </w:r>
      <w:proofErr w:type="gramStart"/>
      <w:r w:rsidRPr="00F27B18">
        <w:rPr>
          <w:rFonts w:ascii="Times New Roman" w:hAnsi="Times New Roman" w:cs="Times New Roman"/>
          <w:sz w:val="24"/>
          <w:szCs w:val="24"/>
        </w:rPr>
        <w:t>Faiz ,</w:t>
      </w:r>
      <w:proofErr w:type="gramEnd"/>
      <w:r w:rsidRPr="00F27B18">
        <w:rPr>
          <w:rFonts w:ascii="Times New Roman" w:hAnsi="Times New Roman" w:cs="Times New Roman"/>
          <w:sz w:val="24"/>
          <w:szCs w:val="24"/>
        </w:rPr>
        <w:t xml:space="preserve"> “Reformulasi Diskresi Dalam Penataan Hukum Administrasi”, </w:t>
      </w:r>
      <w:r w:rsidRPr="00F27B18">
        <w:rPr>
          <w:rFonts w:ascii="Times New Roman" w:hAnsi="Times New Roman" w:cs="Times New Roman"/>
          <w:i/>
          <w:iCs/>
          <w:sz w:val="24"/>
          <w:szCs w:val="24"/>
        </w:rPr>
        <w:t>Jurnal RechtsVinding,</w:t>
      </w:r>
      <w:r w:rsidRPr="00F27B18">
        <w:rPr>
          <w:rFonts w:ascii="Times New Roman" w:hAnsi="Times New Roman" w:cs="Times New Roman"/>
          <w:sz w:val="24"/>
          <w:szCs w:val="24"/>
        </w:rPr>
        <w:t xml:space="preserve"> Volume 1 Nomor 1, April 2012, Jakarta, 2012, hlm.99.</w:t>
      </w:r>
    </w:p>
    <w:bookmarkEnd w:id="11"/>
    <w:p w14:paraId="0AF1C01F" w14:textId="7029B7E1" w:rsidR="003E2E33" w:rsidRPr="00143E46" w:rsidRDefault="003E2E33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Nurmady,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Rizka ,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“Pelaksanaan Perjanjian Bagi Hasil Tanah Pertanian Antara Pemilik Tanah dan Penggarap di Kabupaten Sleman”,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 xml:space="preserve">E-jurnal UAJY, </w:t>
      </w:r>
      <w:r w:rsidRPr="00143E46">
        <w:rPr>
          <w:rFonts w:ascii="Times New Roman" w:hAnsi="Times New Roman" w:cs="Times New Roman"/>
          <w:sz w:val="24"/>
          <w:szCs w:val="24"/>
        </w:rPr>
        <w:t>Volume 1, Nomor 10, April, 2017, hlm. 2-10</w:t>
      </w:r>
    </w:p>
    <w:p w14:paraId="7E696284" w14:textId="77777777" w:rsidR="00A366F7" w:rsidRPr="00143E46" w:rsidRDefault="00A366F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Pasambuna, Afra Fadhillah Dharma, “Implementasi Hak Pengelolaan Dan Pemberian Hak Atas Tanah Negara”, Jurnal Lex et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Societatis,Volume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5, Nomor 1, Jan-Feb, 2017</w:t>
      </w:r>
    </w:p>
    <w:p w14:paraId="60EB92FF" w14:textId="34205BD7" w:rsidR="007D5EC2" w:rsidRPr="00143E46" w:rsidRDefault="007D5EC2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Ramadahani</w:t>
      </w:r>
      <w:r w:rsidR="00377AB0">
        <w:rPr>
          <w:rFonts w:ascii="Times New Roman" w:hAnsi="Times New Roman" w:cs="Times New Roman"/>
          <w:sz w:val="24"/>
          <w:szCs w:val="24"/>
        </w:rPr>
        <w:t>,</w:t>
      </w:r>
      <w:r w:rsidRPr="00143E46">
        <w:rPr>
          <w:rFonts w:ascii="Times New Roman" w:hAnsi="Times New Roman" w:cs="Times New Roman"/>
          <w:sz w:val="24"/>
          <w:szCs w:val="24"/>
        </w:rPr>
        <w:t xml:space="preserve"> Adelia, “Pencabutan Izin Pemakaian Tanah (IPT) untuk Kepentingan Umum oleh Pemerintah Kota Surabaya”, Thesis Magister Hukum, Surabaya: Perpustakaan Universitas Airlangga, 2020.</w:t>
      </w:r>
    </w:p>
    <w:p w14:paraId="2BF569BA" w14:textId="6AAAE2DC" w:rsidR="00A366F7" w:rsidRPr="00143E46" w:rsidRDefault="00A366F7" w:rsidP="00143E46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0712979"/>
      <w:r w:rsidRPr="00143E46">
        <w:rPr>
          <w:rFonts w:ascii="Times New Roman" w:hAnsi="Times New Roman" w:cs="Times New Roman"/>
          <w:sz w:val="24"/>
          <w:szCs w:val="24"/>
        </w:rPr>
        <w:t>Rijali</w:t>
      </w:r>
      <w:r w:rsidR="00377AB0">
        <w:rPr>
          <w:rFonts w:ascii="Times New Roman" w:hAnsi="Times New Roman" w:cs="Times New Roman"/>
          <w:sz w:val="24"/>
          <w:szCs w:val="24"/>
        </w:rPr>
        <w:t>,</w:t>
      </w:r>
      <w:r w:rsidRPr="00143E46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“ Analisis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Data Kualitatif”. </w:t>
      </w:r>
      <w:r w:rsidRPr="00143E46">
        <w:rPr>
          <w:rFonts w:ascii="Times New Roman" w:hAnsi="Times New Roman" w:cs="Times New Roman"/>
          <w:i/>
          <w:sz w:val="24"/>
          <w:szCs w:val="24"/>
        </w:rPr>
        <w:t>Jurnal Alhaharah</w:t>
      </w:r>
      <w:r w:rsidRPr="00143E46">
        <w:rPr>
          <w:rFonts w:ascii="Times New Roman" w:hAnsi="Times New Roman" w:cs="Times New Roman"/>
          <w:sz w:val="24"/>
          <w:szCs w:val="24"/>
        </w:rPr>
        <w:t>, Volume 17, Nomor 33, Januari- Juni, 2018.</w:t>
      </w:r>
    </w:p>
    <w:bookmarkEnd w:id="12"/>
    <w:p w14:paraId="00E5BD25" w14:textId="58701B79" w:rsidR="00A366F7" w:rsidRPr="00143E46" w:rsidRDefault="00A366F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Romlah</w:t>
      </w:r>
      <w:r w:rsidR="00377AB0">
        <w:rPr>
          <w:rFonts w:ascii="Times New Roman" w:hAnsi="Times New Roman" w:cs="Times New Roman"/>
          <w:sz w:val="24"/>
          <w:szCs w:val="24"/>
        </w:rPr>
        <w:t>,</w:t>
      </w:r>
      <w:r w:rsidRPr="00143E46">
        <w:rPr>
          <w:rFonts w:ascii="Times New Roman" w:hAnsi="Times New Roman" w:cs="Times New Roman"/>
          <w:sz w:val="24"/>
          <w:szCs w:val="24"/>
        </w:rPr>
        <w:t xml:space="preserve"> Siti, “Pengelolaan Aset Daerah Atas Tanah Milik PemerintahDaerah Kabupaten Pelalawan Tahun 2015-2016”, </w:t>
      </w:r>
      <w:r w:rsidRPr="00143E46">
        <w:rPr>
          <w:rFonts w:ascii="Times New Roman" w:hAnsi="Times New Roman" w:cs="Times New Roman"/>
          <w:i/>
          <w:sz w:val="24"/>
          <w:szCs w:val="24"/>
        </w:rPr>
        <w:t>Jurnal Online Mahasiswa Fakultas Ilmu Sosial dan Ilmu Politik</w:t>
      </w:r>
      <w:r w:rsidRPr="00143E46">
        <w:rPr>
          <w:rFonts w:ascii="Times New Roman" w:hAnsi="Times New Roman" w:cs="Times New Roman"/>
          <w:sz w:val="24"/>
          <w:szCs w:val="24"/>
        </w:rPr>
        <w:t>, Vol. 5 No. 1, April 2018.</w:t>
      </w:r>
    </w:p>
    <w:p w14:paraId="1B1497AC" w14:textId="157D1A81" w:rsidR="000B760F" w:rsidRPr="00143E46" w:rsidRDefault="000B760F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Savitri, Adelia Ramadhani, “Pencabutan Izin Pemakaian Tanah (IPT) untuk Kepentingan Umum oleh Pemerintah Kota Surabaya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Thesis, Surabaya: : Repository Universitas Airlangga, 2019.</w:t>
      </w:r>
    </w:p>
    <w:p w14:paraId="102C1D74" w14:textId="42AF3D9B" w:rsidR="007D5EC2" w:rsidRPr="00143E46" w:rsidRDefault="00A366F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40711948"/>
      <w:r w:rsidRPr="00143E46">
        <w:rPr>
          <w:rFonts w:ascii="Times New Roman" w:hAnsi="Times New Roman" w:cs="Times New Roman"/>
          <w:sz w:val="24"/>
          <w:szCs w:val="24"/>
        </w:rPr>
        <w:t xml:space="preserve">Sundari, Irmina Tutik, “Pelaksanaan Pemberian Hak Sewa Tanah Untuk Bangunan Bagi Sekolah Swasta Dalam Mewujudkan Perlindungan Hukum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Kota Tangerang Selatan”, Januari, 2016.</w:t>
      </w:r>
    </w:p>
    <w:bookmarkEnd w:id="13"/>
    <w:p w14:paraId="0C0E3DAD" w14:textId="47674E2A" w:rsidR="00171448" w:rsidRPr="00143E46" w:rsidRDefault="00171448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Wahanisa, </w:t>
      </w:r>
      <w:proofErr w:type="gramStart"/>
      <w:r w:rsidRPr="00143E46">
        <w:rPr>
          <w:rFonts w:ascii="Times New Roman" w:hAnsi="Times New Roman" w:cs="Times New Roman"/>
          <w:sz w:val="24"/>
          <w:szCs w:val="24"/>
        </w:rPr>
        <w:t>Rofi,dan</w:t>
      </w:r>
      <w:proofErr w:type="gramEnd"/>
      <w:r w:rsidRPr="00143E46">
        <w:rPr>
          <w:rFonts w:ascii="Times New Roman" w:hAnsi="Times New Roman" w:cs="Times New Roman"/>
          <w:sz w:val="24"/>
          <w:szCs w:val="24"/>
        </w:rPr>
        <w:t xml:space="preserve"> Suhadi dan, “Tinjauan Yuridis Normatif Berbagai Peraturan tentang Fungsi Tanah Pertanian di Indonesia”, </w:t>
      </w:r>
      <w:r w:rsidRPr="00143E46">
        <w:rPr>
          <w:rFonts w:ascii="Times New Roman" w:hAnsi="Times New Roman" w:cs="Times New Roman"/>
          <w:i/>
          <w:iCs/>
          <w:sz w:val="24"/>
          <w:szCs w:val="24"/>
        </w:rPr>
        <w:t>Jurnal Pandecta</w:t>
      </w:r>
      <w:r w:rsidRPr="00143E46">
        <w:rPr>
          <w:rFonts w:ascii="Times New Roman" w:hAnsi="Times New Roman" w:cs="Times New Roman"/>
          <w:sz w:val="24"/>
          <w:szCs w:val="24"/>
        </w:rPr>
        <w:t>, Volume 6, Nomor 1, 2011, hlm. 119-136</w:t>
      </w:r>
    </w:p>
    <w:p w14:paraId="7ABB0ADC" w14:textId="77777777" w:rsidR="00A366F7" w:rsidRPr="00143E46" w:rsidRDefault="00A366F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E46">
        <w:rPr>
          <w:rFonts w:ascii="Times New Roman" w:hAnsi="Times New Roman" w:cs="Times New Roman"/>
          <w:b/>
          <w:sz w:val="24"/>
          <w:szCs w:val="24"/>
        </w:rPr>
        <w:t>PERUNDANG-UNDANGAN</w:t>
      </w:r>
    </w:p>
    <w:p w14:paraId="3B3FA1A4" w14:textId="50B4BC74" w:rsidR="00CB00EB" w:rsidRPr="00143E46" w:rsidRDefault="00A366F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40713584"/>
      <w:r w:rsidRPr="00143E46">
        <w:rPr>
          <w:rFonts w:ascii="Times New Roman" w:hAnsi="Times New Roman" w:cs="Times New Roman"/>
          <w:sz w:val="24"/>
          <w:szCs w:val="24"/>
        </w:rPr>
        <w:t xml:space="preserve">Undang-Undang Dasar Negara Republik Indonesia Tahun 1945 Undang-undang Nomor 5 Tahun 1960 </w:t>
      </w:r>
    </w:p>
    <w:p w14:paraId="45132DF2" w14:textId="7F873C2C" w:rsidR="002855C7" w:rsidRPr="00143E46" w:rsidRDefault="002855C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lastRenderedPageBreak/>
        <w:t>Kitab Undang-Undang Hukum Perdata (KUH Perdata) Pasal 570 s.d. Pasal 624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mengatur tentang Hak Milik</w:t>
      </w:r>
    </w:p>
    <w:p w14:paraId="7973B3F3" w14:textId="3BB2100A" w:rsidR="002855C7" w:rsidRPr="00143E46" w:rsidRDefault="002855C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Undang-Undang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Nomor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51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Tahun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2009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tentang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Perubahan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Kedua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atas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Undang-Undang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Nomor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5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Tahun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1986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tentang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Peradilan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Tata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Usaha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Negara</w:t>
      </w:r>
    </w:p>
    <w:p w14:paraId="5C89B1C0" w14:textId="3758C4B6" w:rsidR="001A4D43" w:rsidRPr="00143E46" w:rsidRDefault="001A4D43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Undang Undang Pokok Agraria tentang Hapusnya Hak Milik.</w:t>
      </w:r>
    </w:p>
    <w:p w14:paraId="4A573750" w14:textId="28B4EA23" w:rsidR="002855C7" w:rsidRPr="00143E46" w:rsidRDefault="002855C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Peraturan Pemerintah Nomor 8 Tahun 1953 tentang Penguasaan Tanah-Tanah Negara</w:t>
      </w:r>
    </w:p>
    <w:p w14:paraId="68D0A389" w14:textId="1544125A" w:rsidR="002855C7" w:rsidRPr="00143E46" w:rsidRDefault="003B0A61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Peraturan Pemerintah Republik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Indonesia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Nomor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27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Tahun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2014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Tentang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Pengelolaan</w:t>
      </w:r>
      <w:r w:rsidR="00B956E8">
        <w:rPr>
          <w:rFonts w:ascii="Times New Roman" w:hAnsi="Times New Roman" w:cs="Times New Roman"/>
          <w:sz w:val="24"/>
          <w:szCs w:val="24"/>
        </w:rPr>
        <w:t xml:space="preserve"> </w:t>
      </w:r>
      <w:r w:rsidRPr="00143E46">
        <w:rPr>
          <w:rFonts w:ascii="Times New Roman" w:hAnsi="Times New Roman" w:cs="Times New Roman"/>
          <w:sz w:val="24"/>
          <w:szCs w:val="24"/>
        </w:rPr>
        <w:t>Barang Milik Negara/Daerah.</w:t>
      </w:r>
    </w:p>
    <w:p w14:paraId="3D3A289A" w14:textId="2E27DB97" w:rsidR="002855C7" w:rsidRPr="00143E46" w:rsidRDefault="002855C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Peraturan Daerah Kota Tegal Nomor 2 Tahun 2012 tentang Retribusi Jasa Usaha.</w:t>
      </w:r>
    </w:p>
    <w:p w14:paraId="34004200" w14:textId="67026B36" w:rsidR="002855C7" w:rsidRPr="00143E46" w:rsidRDefault="002855C7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Peraturan Daerah Kota Tegal Nomor 3 Tahun 2019 Retribusi Jasa Usaha.</w:t>
      </w:r>
    </w:p>
    <w:bookmarkEnd w:id="14"/>
    <w:p w14:paraId="223A6DB8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E65FDE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524A57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A06AB7" w14:textId="6BB99289" w:rsidR="00852DFA" w:rsidRPr="00143E46" w:rsidRDefault="00B956E8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125CE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2F5D0D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2FDE1F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40A77C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93C1C0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E255EC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024239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365816C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1858A6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655DFB0" w14:textId="7777777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CB0501" w14:textId="77777777" w:rsidR="00143E46" w:rsidRPr="00143E46" w:rsidRDefault="00143E46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25CBC8" w14:textId="77777777" w:rsidR="00143E46" w:rsidRPr="00143E46" w:rsidRDefault="00143E46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77A17CD" w14:textId="3650FF87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3E46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:</w:t>
      </w:r>
      <w:proofErr w:type="gramEnd"/>
    </w:p>
    <w:p w14:paraId="2D783F23" w14:textId="4B924C92" w:rsidR="00852DFA" w:rsidRPr="00143E46" w:rsidRDefault="00852DFA" w:rsidP="00143E46">
      <w:pPr>
        <w:pStyle w:val="ListParagraph"/>
        <w:numPr>
          <w:ilvl w:val="0"/>
          <w:numId w:val="37"/>
        </w:numPr>
        <w:tabs>
          <w:tab w:val="left" w:pos="5190"/>
        </w:tabs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>Dokumentasi Wawancara dengan Bapak Puji Arto Sebagai Kepala seksi Pengaduan Dinas Penanaman Modal dan Pelayanan Terpadu Satu Pintu Kota Tegal</w:t>
      </w:r>
    </w:p>
    <w:p w14:paraId="1C1BBD65" w14:textId="280D4639" w:rsidR="00852DFA" w:rsidRPr="00143E46" w:rsidRDefault="00852DFA" w:rsidP="00143E46">
      <w:pPr>
        <w:pStyle w:val="ListParagraph"/>
        <w:tabs>
          <w:tab w:val="left" w:pos="5190"/>
        </w:tabs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204BB9AC" wp14:editId="040B4358">
            <wp:extent cx="2489200" cy="2457026"/>
            <wp:effectExtent l="0" t="0" r="6350" b="635"/>
            <wp:docPr id="12918127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812703" name="Picture 129181270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11" cy="248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4B36E" w14:textId="18170222" w:rsidR="00852DFA" w:rsidRPr="00143E46" w:rsidRDefault="00852DFA" w:rsidP="00143E46">
      <w:pPr>
        <w:pStyle w:val="ListParagraph"/>
        <w:numPr>
          <w:ilvl w:val="0"/>
          <w:numId w:val="37"/>
        </w:numPr>
        <w:tabs>
          <w:tab w:val="left" w:pos="5190"/>
        </w:tabs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E46">
        <w:rPr>
          <w:rFonts w:ascii="Times New Roman" w:hAnsi="Times New Roman" w:cs="Times New Roman"/>
          <w:sz w:val="24"/>
          <w:szCs w:val="24"/>
        </w:rPr>
        <w:t xml:space="preserve">Dokumentasi Wawancara dengan Ibu Asty Ambar Kusumaningsih sebagai salah satu </w:t>
      </w:r>
      <w:r w:rsidR="00436EB7">
        <w:rPr>
          <w:rFonts w:ascii="Times New Roman" w:hAnsi="Times New Roman" w:cs="Times New Roman"/>
          <w:sz w:val="24"/>
          <w:szCs w:val="24"/>
        </w:rPr>
        <w:t>p</w:t>
      </w:r>
      <w:r w:rsidRPr="00143E46">
        <w:rPr>
          <w:rFonts w:ascii="Times New Roman" w:hAnsi="Times New Roman" w:cs="Times New Roman"/>
          <w:sz w:val="24"/>
          <w:szCs w:val="24"/>
        </w:rPr>
        <w:t>emegang Surat Izin Pemkaian Tanah.</w:t>
      </w:r>
    </w:p>
    <w:p w14:paraId="1387EBFC" w14:textId="7C85BE62" w:rsidR="00852DFA" w:rsidRDefault="00852DFA" w:rsidP="00143E46">
      <w:pPr>
        <w:pStyle w:val="ListParagraph"/>
        <w:tabs>
          <w:tab w:val="left" w:pos="5190"/>
        </w:tabs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1E5B8CD" wp14:editId="5EE0031C">
            <wp:extent cx="2488583" cy="2721166"/>
            <wp:effectExtent l="0" t="0" r="6985" b="3175"/>
            <wp:docPr id="684592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92379" name="Picture 68459237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786" cy="275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496F" w14:textId="77777777" w:rsidR="00852DFA" w:rsidRDefault="00852DFA" w:rsidP="00143E46">
      <w:pPr>
        <w:pStyle w:val="ListParagraph"/>
        <w:tabs>
          <w:tab w:val="left" w:pos="5190"/>
        </w:tabs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319F48" w14:textId="77777777" w:rsidR="00852DFA" w:rsidRDefault="00852DFA" w:rsidP="00143E46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355147" w14:textId="77777777" w:rsidR="00852DFA" w:rsidRDefault="00852DFA" w:rsidP="007101F5">
      <w:pPr>
        <w:pStyle w:val="ListParagraph"/>
        <w:tabs>
          <w:tab w:val="left" w:pos="5190"/>
        </w:tabs>
        <w:spacing w:before="240"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5F13F7" w14:textId="77777777" w:rsidR="00287EC8" w:rsidRPr="00287EC8" w:rsidRDefault="00287EC8" w:rsidP="00287EC8">
      <w:pPr>
        <w:pStyle w:val="Heading1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bookmarkStart w:id="15" w:name="_Toc122129698"/>
      <w:bookmarkStart w:id="16" w:name="_Toc139560253"/>
      <w:bookmarkStart w:id="17" w:name="_Toc139565154"/>
      <w:bookmarkStart w:id="18" w:name="_Toc141119531"/>
      <w:bookmarkStart w:id="19" w:name="_Toc141221887"/>
      <w:bookmarkStart w:id="20" w:name="_Toc141241738"/>
      <w:bookmarkStart w:id="21" w:name="_Toc143337712"/>
      <w:r w:rsidRPr="00287EC8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lastRenderedPageBreak/>
        <w:t>DAFTAR RIWAYAT HIDUP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168DEB9C" w14:textId="77777777" w:rsidR="00287EC8" w:rsidRPr="00B15069" w:rsidRDefault="00287EC8" w:rsidP="00287E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4"/>
        <w:gridCol w:w="4671"/>
      </w:tblGrid>
      <w:tr w:rsidR="00287EC8" w:rsidRPr="00B15069" w14:paraId="1CBED724" w14:textId="77777777" w:rsidTr="00287EC8">
        <w:tc>
          <w:tcPr>
            <w:tcW w:w="2551" w:type="dxa"/>
          </w:tcPr>
          <w:p w14:paraId="5D948355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284" w:type="dxa"/>
          </w:tcPr>
          <w:p w14:paraId="257F2E8B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1B295C18" w14:textId="26E85306" w:rsidR="00287EC8" w:rsidRPr="00B15069" w:rsidRDefault="00197E1C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Indah Dwi Jayanti</w:t>
            </w:r>
          </w:p>
        </w:tc>
      </w:tr>
      <w:tr w:rsidR="00287EC8" w:rsidRPr="00B15069" w14:paraId="54E040EA" w14:textId="77777777" w:rsidTr="00287EC8">
        <w:tc>
          <w:tcPr>
            <w:tcW w:w="2551" w:type="dxa"/>
          </w:tcPr>
          <w:p w14:paraId="6050526C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</w:tcPr>
          <w:p w14:paraId="0476EAFB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61214851" w14:textId="752177E4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92">
              <w:rPr>
                <w:rFonts w:ascii="Times New Roman" w:hAnsi="Times New Roman" w:cs="Times New Roman"/>
                <w:sz w:val="24"/>
                <w:szCs w:val="24"/>
              </w:rPr>
              <w:t>5119500</w:t>
            </w:r>
            <w:r w:rsidR="00197E1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287EC8" w:rsidRPr="00B15069" w14:paraId="52A7865F" w14:textId="77777777" w:rsidTr="00287EC8">
        <w:tc>
          <w:tcPr>
            <w:tcW w:w="2551" w:type="dxa"/>
          </w:tcPr>
          <w:p w14:paraId="3A2723A8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14:paraId="0A8FA4EC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43B6B0C0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287EC8" w:rsidRPr="00B15069" w14:paraId="3D048F55" w14:textId="77777777" w:rsidTr="00287EC8">
        <w:tc>
          <w:tcPr>
            <w:tcW w:w="2551" w:type="dxa"/>
          </w:tcPr>
          <w:p w14:paraId="7FDAD56E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Tempat / Tanggal Lahir</w:t>
            </w:r>
          </w:p>
        </w:tc>
        <w:tc>
          <w:tcPr>
            <w:tcW w:w="284" w:type="dxa"/>
          </w:tcPr>
          <w:p w14:paraId="093AE4E2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</w:tcPr>
          <w:p w14:paraId="336B78C3" w14:textId="4E228248" w:rsidR="00287EC8" w:rsidRPr="00B15069" w:rsidRDefault="00197E1C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r w:rsidR="00287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r w:rsidR="00287EC8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EC8" w:rsidRPr="00B15069" w14:paraId="3E7C5B3D" w14:textId="77777777" w:rsidTr="00287EC8">
        <w:tc>
          <w:tcPr>
            <w:tcW w:w="2551" w:type="dxa"/>
          </w:tcPr>
          <w:p w14:paraId="72FB7615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33EE0B66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1" w:type="dxa"/>
            <w:vAlign w:val="center"/>
          </w:tcPr>
          <w:p w14:paraId="4E3826FD" w14:textId="032FF416" w:rsidR="00287EC8" w:rsidRPr="00973FBB" w:rsidRDefault="00197E1C" w:rsidP="00287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Jl. Cinde Kencana No.14 Rt.008 – Rw. 004</w:t>
            </w:r>
          </w:p>
          <w:p w14:paraId="5B3C9711" w14:textId="202198F2" w:rsidR="00287EC8" w:rsidRPr="00B15069" w:rsidRDefault="00197E1C" w:rsidP="00287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Kelurahan Tegalsari</w:t>
            </w:r>
            <w:r w:rsidR="0028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Kota Tegal</w:t>
            </w:r>
          </w:p>
        </w:tc>
      </w:tr>
    </w:tbl>
    <w:p w14:paraId="43C51ADC" w14:textId="77777777" w:rsidR="00287EC8" w:rsidRPr="00B15069" w:rsidRDefault="00287EC8" w:rsidP="00287EC8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7BA452BE" w14:textId="77777777" w:rsidR="00287EC8" w:rsidRPr="00B15069" w:rsidRDefault="00287EC8" w:rsidP="00287EC8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Riwayat Pendidikan: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095"/>
        <w:gridCol w:w="1134"/>
        <w:gridCol w:w="1128"/>
      </w:tblGrid>
      <w:tr w:rsidR="00287EC8" w:rsidRPr="00B15069" w14:paraId="1E38CA3A" w14:textId="77777777" w:rsidTr="00287EC8">
        <w:tc>
          <w:tcPr>
            <w:tcW w:w="570" w:type="dxa"/>
            <w:vAlign w:val="center"/>
          </w:tcPr>
          <w:p w14:paraId="6A0747A5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No.</w:t>
            </w:r>
          </w:p>
        </w:tc>
        <w:tc>
          <w:tcPr>
            <w:tcW w:w="5095" w:type="dxa"/>
            <w:vAlign w:val="center"/>
          </w:tcPr>
          <w:p w14:paraId="34547243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Nama Sekolah</w:t>
            </w:r>
          </w:p>
        </w:tc>
        <w:tc>
          <w:tcPr>
            <w:tcW w:w="1134" w:type="dxa"/>
            <w:vAlign w:val="center"/>
          </w:tcPr>
          <w:p w14:paraId="26B04EB5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Masuk</w:t>
            </w:r>
          </w:p>
        </w:tc>
        <w:tc>
          <w:tcPr>
            <w:tcW w:w="1128" w:type="dxa"/>
            <w:vAlign w:val="center"/>
          </w:tcPr>
          <w:p w14:paraId="54C82B7A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Tahun Lulus</w:t>
            </w:r>
          </w:p>
        </w:tc>
      </w:tr>
      <w:tr w:rsidR="00287EC8" w:rsidRPr="00B15069" w14:paraId="70F48F2D" w14:textId="77777777" w:rsidTr="00287EC8">
        <w:tc>
          <w:tcPr>
            <w:tcW w:w="570" w:type="dxa"/>
          </w:tcPr>
          <w:p w14:paraId="03B2E3EC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095" w:type="dxa"/>
          </w:tcPr>
          <w:p w14:paraId="00DE87D7" w14:textId="19A412E9" w:rsidR="00287EC8" w:rsidRPr="00973FBB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Dasar Negeri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027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Tegalsari 1 Kota Tegal</w:t>
            </w:r>
          </w:p>
        </w:tc>
        <w:tc>
          <w:tcPr>
            <w:tcW w:w="1134" w:type="dxa"/>
          </w:tcPr>
          <w:p w14:paraId="740DF1EF" w14:textId="4143B886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200</w:t>
            </w:r>
            <w:r w:rsidR="0000275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128" w:type="dxa"/>
          </w:tcPr>
          <w:p w14:paraId="56074BD2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87EC8" w:rsidRPr="00B15069" w14:paraId="23AC2B08" w14:textId="77777777" w:rsidTr="00287EC8">
        <w:tc>
          <w:tcPr>
            <w:tcW w:w="570" w:type="dxa"/>
          </w:tcPr>
          <w:p w14:paraId="7125B405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095" w:type="dxa"/>
          </w:tcPr>
          <w:p w14:paraId="4E781BA0" w14:textId="36113D4C" w:rsidR="00287EC8" w:rsidRPr="00415AEE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Menengah Pertama Negeri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018E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 Kota Tegal</w:t>
            </w:r>
          </w:p>
        </w:tc>
        <w:tc>
          <w:tcPr>
            <w:tcW w:w="1134" w:type="dxa"/>
          </w:tcPr>
          <w:p w14:paraId="70C8B40C" w14:textId="0670378A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EC2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128" w:type="dxa"/>
          </w:tcPr>
          <w:p w14:paraId="5EB011EA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87EC8" w:rsidRPr="00B15069" w14:paraId="79F24CF2" w14:textId="77777777" w:rsidTr="00287EC8">
        <w:tc>
          <w:tcPr>
            <w:tcW w:w="570" w:type="dxa"/>
          </w:tcPr>
          <w:p w14:paraId="1EFB9066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95" w:type="dxa"/>
          </w:tcPr>
          <w:p w14:paraId="33DF5F43" w14:textId="3296BBCB" w:rsidR="00287EC8" w:rsidRPr="00415AEE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Sekolah Menengah Atas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B7D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Negeri </w:t>
            </w:r>
            <w:r w:rsidR="006463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 Kota Tegal</w:t>
            </w:r>
          </w:p>
        </w:tc>
        <w:tc>
          <w:tcPr>
            <w:tcW w:w="1134" w:type="dxa"/>
          </w:tcPr>
          <w:p w14:paraId="1B566EC0" w14:textId="292DD3E3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 w:rsidR="00EC2CA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128" w:type="dxa"/>
          </w:tcPr>
          <w:p w14:paraId="5DE37452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287EC8" w:rsidRPr="00B15069" w14:paraId="57595FB0" w14:textId="77777777" w:rsidTr="00287EC8">
        <w:tc>
          <w:tcPr>
            <w:tcW w:w="570" w:type="dxa"/>
          </w:tcPr>
          <w:p w14:paraId="5F7ED3FA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95" w:type="dxa"/>
          </w:tcPr>
          <w:p w14:paraId="1F970599" w14:textId="77777777" w:rsidR="00287EC8" w:rsidRPr="00B15069" w:rsidRDefault="00287EC8" w:rsidP="00287EC8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S1 Fakultas Hukum Universitas Pancasakti Tegal</w:t>
            </w:r>
          </w:p>
        </w:tc>
        <w:tc>
          <w:tcPr>
            <w:tcW w:w="1134" w:type="dxa"/>
          </w:tcPr>
          <w:p w14:paraId="7FBE8802" w14:textId="77777777" w:rsidR="00287EC8" w:rsidRPr="00B15069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50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1128" w:type="dxa"/>
          </w:tcPr>
          <w:p w14:paraId="4B74B53A" w14:textId="77777777" w:rsidR="00287EC8" w:rsidRPr="00A20E0C" w:rsidRDefault="00287EC8" w:rsidP="00287EC8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2023</w:t>
            </w:r>
          </w:p>
        </w:tc>
      </w:tr>
    </w:tbl>
    <w:p w14:paraId="1AB8D92D" w14:textId="77777777" w:rsidR="00287EC8" w:rsidRPr="00B15069" w:rsidRDefault="00287EC8" w:rsidP="00287EC8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40705EF3" w14:textId="77777777" w:rsidR="00287EC8" w:rsidRPr="00B15069" w:rsidRDefault="00287EC8" w:rsidP="00287EC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  <w:r w:rsidRPr="00B15069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Demikian daftar riwayat hidup ini saya buat dengan sebenarnya.</w:t>
      </w:r>
    </w:p>
    <w:p w14:paraId="31F774AF" w14:textId="77777777" w:rsidR="00287EC8" w:rsidRPr="00B15069" w:rsidRDefault="00287EC8" w:rsidP="00287EC8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</w:pPr>
    </w:p>
    <w:p w14:paraId="7D442055" w14:textId="77777777" w:rsidR="00287EC8" w:rsidRPr="00B15069" w:rsidRDefault="00287EC8" w:rsidP="00436EB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069">
        <w:rPr>
          <w:rFonts w:ascii="Times New Roman" w:eastAsia="Times New Roman" w:hAnsi="Times New Roman" w:cs="Times New Roman"/>
          <w:sz w:val="24"/>
          <w:szCs w:val="24"/>
        </w:rPr>
        <w:t xml:space="preserve">Tegal, </w:t>
      </w:r>
      <w:r>
        <w:rPr>
          <w:rFonts w:ascii="Times New Roman" w:eastAsia="Times New Roman" w:hAnsi="Times New Roman" w:cs="Times New Roman"/>
          <w:sz w:val="24"/>
          <w:szCs w:val="24"/>
        </w:rPr>
        <w:t>25 Juli 2023</w:t>
      </w:r>
    </w:p>
    <w:p w14:paraId="43D3314C" w14:textId="77777777" w:rsidR="00436EB7" w:rsidRDefault="00436EB7" w:rsidP="00436EB7">
      <w:pPr>
        <w:tabs>
          <w:tab w:val="left" w:pos="5190"/>
        </w:tabs>
        <w:spacing w:before="240" w:after="24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F1E02C" w14:textId="01840BB5" w:rsidR="00852DFA" w:rsidRPr="00CC71C6" w:rsidRDefault="00436EB7" w:rsidP="00436EB7">
      <w:pPr>
        <w:tabs>
          <w:tab w:val="left" w:pos="5190"/>
        </w:tabs>
        <w:spacing w:before="240" w:after="24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Indah Dwi Jayanti</w:t>
      </w:r>
    </w:p>
    <w:sectPr w:rsidR="00852DFA" w:rsidRPr="00CC71C6" w:rsidSect="000921EC">
      <w:footerReference w:type="first" r:id="rId16"/>
      <w:pgSz w:w="11907" w:h="16839" w:code="9"/>
      <w:pgMar w:top="2268" w:right="1701" w:bottom="1701" w:left="2268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68E6" w14:textId="77777777" w:rsidR="00C72801" w:rsidRDefault="00C72801" w:rsidP="0012712F">
      <w:pPr>
        <w:spacing w:after="0" w:line="240" w:lineRule="auto"/>
      </w:pPr>
      <w:r>
        <w:separator/>
      </w:r>
    </w:p>
  </w:endnote>
  <w:endnote w:type="continuationSeparator" w:id="0">
    <w:p w14:paraId="6AE814EE" w14:textId="77777777" w:rsidR="00C72801" w:rsidRDefault="00C72801" w:rsidP="0012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6D6E" w14:textId="77777777" w:rsidR="00287EC8" w:rsidRDefault="00287EC8">
    <w:pPr>
      <w:pStyle w:val="Footer"/>
      <w:jc w:val="center"/>
    </w:pPr>
  </w:p>
  <w:p w14:paraId="6314E0F0" w14:textId="77777777" w:rsidR="00287EC8" w:rsidRDefault="0028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10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B3B1A" w14:textId="42743735" w:rsidR="00287EC8" w:rsidRDefault="00287EC8">
        <w:pPr>
          <w:pStyle w:val="Footer"/>
          <w:jc w:val="center"/>
        </w:pPr>
        <w:r w:rsidRPr="003315AA">
          <w:rPr>
            <w:rFonts w:ascii="Times New Roman" w:hAnsi="Times New Roman" w:cs="Times New Roman"/>
            <w:sz w:val="24"/>
          </w:rPr>
          <w:fldChar w:fldCharType="begin"/>
        </w:r>
        <w:r w:rsidRPr="003315A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5A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3315A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5670DB1" w14:textId="77777777" w:rsidR="00287EC8" w:rsidRDefault="00287E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792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CD3D867" w14:textId="6A4E17F5" w:rsidR="00287EC8" w:rsidRPr="000921EC" w:rsidRDefault="00287EC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921EC">
          <w:rPr>
            <w:rFonts w:ascii="Times New Roman" w:hAnsi="Times New Roman" w:cs="Times New Roman"/>
            <w:sz w:val="24"/>
          </w:rPr>
          <w:fldChar w:fldCharType="begin"/>
        </w:r>
        <w:r w:rsidRPr="000921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921E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71</w:t>
        </w:r>
        <w:r w:rsidRPr="000921E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6219E32" w14:textId="77777777" w:rsidR="00287EC8" w:rsidRDefault="0028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7AFB" w14:textId="77777777" w:rsidR="00C72801" w:rsidRDefault="00C72801" w:rsidP="0012712F">
      <w:pPr>
        <w:spacing w:after="0" w:line="240" w:lineRule="auto"/>
      </w:pPr>
      <w:r>
        <w:separator/>
      </w:r>
    </w:p>
  </w:footnote>
  <w:footnote w:type="continuationSeparator" w:id="0">
    <w:p w14:paraId="4BB286F0" w14:textId="77777777" w:rsidR="00C72801" w:rsidRDefault="00C72801" w:rsidP="0012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DF10" w14:textId="77777777" w:rsidR="00287EC8" w:rsidRDefault="00287EC8" w:rsidP="00D0662F">
    <w:pPr>
      <w:pStyle w:val="Header"/>
      <w:jc w:val="center"/>
    </w:pPr>
  </w:p>
  <w:p w14:paraId="2CF71818" w14:textId="77777777" w:rsidR="00287EC8" w:rsidRDefault="00287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5DF"/>
    <w:multiLevelType w:val="hybridMultilevel"/>
    <w:tmpl w:val="71DA589C"/>
    <w:lvl w:ilvl="0" w:tplc="78EEC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82D"/>
    <w:multiLevelType w:val="hybridMultilevel"/>
    <w:tmpl w:val="CDA8262E"/>
    <w:lvl w:ilvl="0" w:tplc="DBD655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B3298"/>
    <w:multiLevelType w:val="hybridMultilevel"/>
    <w:tmpl w:val="5830C0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184A"/>
    <w:multiLevelType w:val="hybridMultilevel"/>
    <w:tmpl w:val="18E217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26A"/>
    <w:multiLevelType w:val="hybridMultilevel"/>
    <w:tmpl w:val="CBA02F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B47DA"/>
    <w:multiLevelType w:val="hybridMultilevel"/>
    <w:tmpl w:val="E75070D6"/>
    <w:lvl w:ilvl="0" w:tplc="8E7EE6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8260E7"/>
    <w:multiLevelType w:val="hybridMultilevel"/>
    <w:tmpl w:val="ED486F28"/>
    <w:lvl w:ilvl="0" w:tplc="494EA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0EC689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62690"/>
    <w:multiLevelType w:val="hybridMultilevel"/>
    <w:tmpl w:val="5A8406CC"/>
    <w:lvl w:ilvl="0" w:tplc="38090011">
      <w:start w:val="1"/>
      <w:numFmt w:val="decimal"/>
      <w:lvlText w:val="%1)"/>
      <w:lvlJc w:val="left"/>
      <w:pPr>
        <w:ind w:left="1910" w:hanging="360"/>
      </w:pPr>
    </w:lvl>
    <w:lvl w:ilvl="1" w:tplc="38090019" w:tentative="1">
      <w:start w:val="1"/>
      <w:numFmt w:val="lowerLetter"/>
      <w:lvlText w:val="%2."/>
      <w:lvlJc w:val="left"/>
      <w:pPr>
        <w:ind w:left="2630" w:hanging="360"/>
      </w:pPr>
    </w:lvl>
    <w:lvl w:ilvl="2" w:tplc="3809001B" w:tentative="1">
      <w:start w:val="1"/>
      <w:numFmt w:val="lowerRoman"/>
      <w:lvlText w:val="%3."/>
      <w:lvlJc w:val="right"/>
      <w:pPr>
        <w:ind w:left="3350" w:hanging="180"/>
      </w:pPr>
    </w:lvl>
    <w:lvl w:ilvl="3" w:tplc="3809000F" w:tentative="1">
      <w:start w:val="1"/>
      <w:numFmt w:val="decimal"/>
      <w:lvlText w:val="%4."/>
      <w:lvlJc w:val="left"/>
      <w:pPr>
        <w:ind w:left="4070" w:hanging="360"/>
      </w:pPr>
    </w:lvl>
    <w:lvl w:ilvl="4" w:tplc="38090019" w:tentative="1">
      <w:start w:val="1"/>
      <w:numFmt w:val="lowerLetter"/>
      <w:lvlText w:val="%5."/>
      <w:lvlJc w:val="left"/>
      <w:pPr>
        <w:ind w:left="4790" w:hanging="360"/>
      </w:pPr>
    </w:lvl>
    <w:lvl w:ilvl="5" w:tplc="3809001B" w:tentative="1">
      <w:start w:val="1"/>
      <w:numFmt w:val="lowerRoman"/>
      <w:lvlText w:val="%6."/>
      <w:lvlJc w:val="right"/>
      <w:pPr>
        <w:ind w:left="5510" w:hanging="180"/>
      </w:pPr>
    </w:lvl>
    <w:lvl w:ilvl="6" w:tplc="3809000F" w:tentative="1">
      <w:start w:val="1"/>
      <w:numFmt w:val="decimal"/>
      <w:lvlText w:val="%7."/>
      <w:lvlJc w:val="left"/>
      <w:pPr>
        <w:ind w:left="6230" w:hanging="360"/>
      </w:pPr>
    </w:lvl>
    <w:lvl w:ilvl="7" w:tplc="38090019" w:tentative="1">
      <w:start w:val="1"/>
      <w:numFmt w:val="lowerLetter"/>
      <w:lvlText w:val="%8."/>
      <w:lvlJc w:val="left"/>
      <w:pPr>
        <w:ind w:left="6950" w:hanging="360"/>
      </w:pPr>
    </w:lvl>
    <w:lvl w:ilvl="8" w:tplc="38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8" w15:restartNumberingAfterBreak="0">
    <w:nsid w:val="1BE56097"/>
    <w:multiLevelType w:val="hybridMultilevel"/>
    <w:tmpl w:val="BC80FF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7B68A712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B4CC82AA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6621C80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625863A0">
      <w:start w:val="1"/>
      <w:numFmt w:val="upperLetter"/>
      <w:lvlText w:val="%5."/>
      <w:lvlJc w:val="left"/>
      <w:pPr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2832F06"/>
    <w:multiLevelType w:val="hybridMultilevel"/>
    <w:tmpl w:val="7AD835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79DF"/>
    <w:multiLevelType w:val="hybridMultilevel"/>
    <w:tmpl w:val="81369ACC"/>
    <w:lvl w:ilvl="0" w:tplc="4B3EE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A5F58"/>
    <w:multiLevelType w:val="hybridMultilevel"/>
    <w:tmpl w:val="FFE6B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A9ACCAE8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D882855A">
      <w:start w:val="2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AB0A25"/>
    <w:multiLevelType w:val="hybridMultilevel"/>
    <w:tmpl w:val="D23CC9CE"/>
    <w:lvl w:ilvl="0" w:tplc="78EEC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81CB1"/>
    <w:multiLevelType w:val="hybridMultilevel"/>
    <w:tmpl w:val="6674DC8E"/>
    <w:lvl w:ilvl="0" w:tplc="B07E7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E81DDB"/>
    <w:multiLevelType w:val="hybridMultilevel"/>
    <w:tmpl w:val="0206EE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F3406"/>
    <w:multiLevelType w:val="hybridMultilevel"/>
    <w:tmpl w:val="68E69CDE"/>
    <w:lvl w:ilvl="0" w:tplc="516E5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AE0C62"/>
    <w:multiLevelType w:val="hybridMultilevel"/>
    <w:tmpl w:val="E6E2EA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B66B24"/>
    <w:multiLevelType w:val="hybridMultilevel"/>
    <w:tmpl w:val="70DE502E"/>
    <w:lvl w:ilvl="0" w:tplc="78EEC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417857"/>
    <w:multiLevelType w:val="hybridMultilevel"/>
    <w:tmpl w:val="037ABEA8"/>
    <w:lvl w:ilvl="0" w:tplc="78EEC7B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E54577F"/>
    <w:multiLevelType w:val="hybridMultilevel"/>
    <w:tmpl w:val="B1F0ED1E"/>
    <w:lvl w:ilvl="0" w:tplc="78EEC7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BE4C63E">
      <w:start w:val="1"/>
      <w:numFmt w:val="upperLetter"/>
      <w:lvlText w:val="%2."/>
      <w:lvlJc w:val="left"/>
      <w:pPr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E6441ED"/>
    <w:multiLevelType w:val="hybridMultilevel"/>
    <w:tmpl w:val="41C45CA0"/>
    <w:lvl w:ilvl="0" w:tplc="CB1EEE12">
      <w:start w:val="1"/>
      <w:numFmt w:val="upperLetter"/>
      <w:pStyle w:val="Heading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7C18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60829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D5BBC"/>
    <w:multiLevelType w:val="hybridMultilevel"/>
    <w:tmpl w:val="4762E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03583"/>
    <w:multiLevelType w:val="hybridMultilevel"/>
    <w:tmpl w:val="A9A24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1768C"/>
    <w:multiLevelType w:val="hybridMultilevel"/>
    <w:tmpl w:val="5B60C778"/>
    <w:lvl w:ilvl="0" w:tplc="122EE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9F7273"/>
    <w:multiLevelType w:val="hybridMultilevel"/>
    <w:tmpl w:val="4CACE5DE"/>
    <w:lvl w:ilvl="0" w:tplc="58645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12EF4E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751B3"/>
    <w:multiLevelType w:val="hybridMultilevel"/>
    <w:tmpl w:val="B5840CD0"/>
    <w:lvl w:ilvl="0" w:tplc="6EDA297C">
      <w:start w:val="1"/>
      <w:numFmt w:val="lowerLetter"/>
      <w:lvlText w:val="%1."/>
      <w:lvlJc w:val="left"/>
      <w:pPr>
        <w:ind w:left="1215" w:hanging="495"/>
      </w:pPr>
      <w:rPr>
        <w:rFonts w:hint="default"/>
      </w:rPr>
    </w:lvl>
    <w:lvl w:ilvl="1" w:tplc="153ABED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CFA6C63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0D4A7B"/>
    <w:multiLevelType w:val="hybridMultilevel"/>
    <w:tmpl w:val="042099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7DEF"/>
    <w:multiLevelType w:val="hybridMultilevel"/>
    <w:tmpl w:val="0FA6C366"/>
    <w:lvl w:ilvl="0" w:tplc="B4722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62A546">
      <w:start w:val="1"/>
      <w:numFmt w:val="decimal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C4DB4"/>
    <w:multiLevelType w:val="hybridMultilevel"/>
    <w:tmpl w:val="6212DC0A"/>
    <w:lvl w:ilvl="0" w:tplc="821E26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9BAF8DE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CC186B7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B1C36"/>
    <w:multiLevelType w:val="multilevel"/>
    <w:tmpl w:val="440CFA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B8E312F"/>
    <w:multiLevelType w:val="hybridMultilevel"/>
    <w:tmpl w:val="9E78ED6E"/>
    <w:lvl w:ilvl="0" w:tplc="B4722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65CC5D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BD00B6"/>
    <w:multiLevelType w:val="hybridMultilevel"/>
    <w:tmpl w:val="82A2E2EE"/>
    <w:lvl w:ilvl="0" w:tplc="BDFAC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D0573"/>
    <w:multiLevelType w:val="hybridMultilevel"/>
    <w:tmpl w:val="16F2CA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C6721"/>
    <w:multiLevelType w:val="hybridMultilevel"/>
    <w:tmpl w:val="6DEA1A94"/>
    <w:lvl w:ilvl="0" w:tplc="C430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E42DEE"/>
    <w:multiLevelType w:val="hybridMultilevel"/>
    <w:tmpl w:val="B8AAF186"/>
    <w:lvl w:ilvl="0" w:tplc="E5A8D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EE7874"/>
    <w:multiLevelType w:val="hybridMultilevel"/>
    <w:tmpl w:val="FD3E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847A1"/>
    <w:multiLevelType w:val="hybridMultilevel"/>
    <w:tmpl w:val="4D681CB4"/>
    <w:lvl w:ilvl="0" w:tplc="A4B8B74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D7F3BCC"/>
    <w:multiLevelType w:val="hybridMultilevel"/>
    <w:tmpl w:val="1BA020C8"/>
    <w:lvl w:ilvl="0" w:tplc="169E3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C073C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937B21"/>
    <w:multiLevelType w:val="hybridMultilevel"/>
    <w:tmpl w:val="E46EE7CC"/>
    <w:lvl w:ilvl="0" w:tplc="5F62BE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7"/>
  </w:num>
  <w:num w:numId="4">
    <w:abstractNumId w:val="29"/>
  </w:num>
  <w:num w:numId="5">
    <w:abstractNumId w:val="11"/>
  </w:num>
  <w:num w:numId="6">
    <w:abstractNumId w:val="8"/>
  </w:num>
  <w:num w:numId="7">
    <w:abstractNumId w:val="16"/>
  </w:num>
  <w:num w:numId="8">
    <w:abstractNumId w:val="20"/>
  </w:num>
  <w:num w:numId="9">
    <w:abstractNumId w:val="10"/>
  </w:num>
  <w:num w:numId="10">
    <w:abstractNumId w:val="6"/>
  </w:num>
  <w:num w:numId="11">
    <w:abstractNumId w:val="24"/>
  </w:num>
  <w:num w:numId="12">
    <w:abstractNumId w:val="33"/>
  </w:num>
  <w:num w:numId="13">
    <w:abstractNumId w:val="13"/>
  </w:num>
  <w:num w:numId="14">
    <w:abstractNumId w:val="34"/>
  </w:num>
  <w:num w:numId="15">
    <w:abstractNumId w:val="15"/>
  </w:num>
  <w:num w:numId="16">
    <w:abstractNumId w:val="31"/>
  </w:num>
  <w:num w:numId="17">
    <w:abstractNumId w:val="32"/>
  </w:num>
  <w:num w:numId="18">
    <w:abstractNumId w:val="9"/>
  </w:num>
  <w:num w:numId="19">
    <w:abstractNumId w:val="22"/>
  </w:num>
  <w:num w:numId="20">
    <w:abstractNumId w:val="12"/>
  </w:num>
  <w:num w:numId="21">
    <w:abstractNumId w:val="19"/>
  </w:num>
  <w:num w:numId="22">
    <w:abstractNumId w:val="0"/>
  </w:num>
  <w:num w:numId="23">
    <w:abstractNumId w:val="18"/>
  </w:num>
  <w:num w:numId="24">
    <w:abstractNumId w:val="23"/>
  </w:num>
  <w:num w:numId="25">
    <w:abstractNumId w:val="25"/>
  </w:num>
  <w:num w:numId="26">
    <w:abstractNumId w:val="1"/>
  </w:num>
  <w:num w:numId="27">
    <w:abstractNumId w:val="5"/>
  </w:num>
  <w:num w:numId="28">
    <w:abstractNumId w:val="28"/>
  </w:num>
  <w:num w:numId="29">
    <w:abstractNumId w:val="21"/>
  </w:num>
  <w:num w:numId="30">
    <w:abstractNumId w:val="38"/>
  </w:num>
  <w:num w:numId="31">
    <w:abstractNumId w:val="30"/>
  </w:num>
  <w:num w:numId="32">
    <w:abstractNumId w:val="27"/>
  </w:num>
  <w:num w:numId="33">
    <w:abstractNumId w:val="14"/>
  </w:num>
  <w:num w:numId="34">
    <w:abstractNumId w:val="7"/>
  </w:num>
  <w:num w:numId="35">
    <w:abstractNumId w:val="36"/>
  </w:num>
  <w:num w:numId="36">
    <w:abstractNumId w:val="3"/>
  </w:num>
  <w:num w:numId="37">
    <w:abstractNumId w:val="2"/>
  </w:num>
  <w:num w:numId="38">
    <w:abstractNumId w:val="4"/>
  </w:num>
  <w:num w:numId="39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C4"/>
    <w:rsid w:val="000003B7"/>
    <w:rsid w:val="0000091C"/>
    <w:rsid w:val="00001063"/>
    <w:rsid w:val="000013F7"/>
    <w:rsid w:val="0000175C"/>
    <w:rsid w:val="00002750"/>
    <w:rsid w:val="00003004"/>
    <w:rsid w:val="00004696"/>
    <w:rsid w:val="00007DA8"/>
    <w:rsid w:val="00007FE5"/>
    <w:rsid w:val="00011214"/>
    <w:rsid w:val="000127B8"/>
    <w:rsid w:val="000173BF"/>
    <w:rsid w:val="00021460"/>
    <w:rsid w:val="0002283F"/>
    <w:rsid w:val="0002380D"/>
    <w:rsid w:val="00024CE7"/>
    <w:rsid w:val="000252E0"/>
    <w:rsid w:val="000306C8"/>
    <w:rsid w:val="00030DE0"/>
    <w:rsid w:val="000329E4"/>
    <w:rsid w:val="00035610"/>
    <w:rsid w:val="00036B04"/>
    <w:rsid w:val="00040F88"/>
    <w:rsid w:val="00045B20"/>
    <w:rsid w:val="000463F2"/>
    <w:rsid w:val="000517EF"/>
    <w:rsid w:val="000536EF"/>
    <w:rsid w:val="000553A9"/>
    <w:rsid w:val="00056A6C"/>
    <w:rsid w:val="00056E45"/>
    <w:rsid w:val="000607BF"/>
    <w:rsid w:val="00062920"/>
    <w:rsid w:val="000647D9"/>
    <w:rsid w:val="00066BD5"/>
    <w:rsid w:val="0006700D"/>
    <w:rsid w:val="00073EAD"/>
    <w:rsid w:val="00074741"/>
    <w:rsid w:val="00075911"/>
    <w:rsid w:val="00077658"/>
    <w:rsid w:val="0007798C"/>
    <w:rsid w:val="00081C0A"/>
    <w:rsid w:val="00084176"/>
    <w:rsid w:val="000846BC"/>
    <w:rsid w:val="00085DB3"/>
    <w:rsid w:val="000921EC"/>
    <w:rsid w:val="00093E1F"/>
    <w:rsid w:val="000954F7"/>
    <w:rsid w:val="00097F14"/>
    <w:rsid w:val="000A241F"/>
    <w:rsid w:val="000A341F"/>
    <w:rsid w:val="000A4D82"/>
    <w:rsid w:val="000A56E7"/>
    <w:rsid w:val="000A6A20"/>
    <w:rsid w:val="000A7069"/>
    <w:rsid w:val="000A7A34"/>
    <w:rsid w:val="000B0C5C"/>
    <w:rsid w:val="000B13BC"/>
    <w:rsid w:val="000B1E1C"/>
    <w:rsid w:val="000B2F37"/>
    <w:rsid w:val="000B4D36"/>
    <w:rsid w:val="000B5FBA"/>
    <w:rsid w:val="000B760F"/>
    <w:rsid w:val="000C125E"/>
    <w:rsid w:val="000C3A68"/>
    <w:rsid w:val="000C699B"/>
    <w:rsid w:val="000C6A7E"/>
    <w:rsid w:val="000C6C20"/>
    <w:rsid w:val="000C6CFD"/>
    <w:rsid w:val="000C71D5"/>
    <w:rsid w:val="000D0DBC"/>
    <w:rsid w:val="000D23D4"/>
    <w:rsid w:val="000D2D9D"/>
    <w:rsid w:val="000D6132"/>
    <w:rsid w:val="000D77AF"/>
    <w:rsid w:val="000D7DAC"/>
    <w:rsid w:val="000E1351"/>
    <w:rsid w:val="000E2E34"/>
    <w:rsid w:val="000E30F8"/>
    <w:rsid w:val="000E3D6C"/>
    <w:rsid w:val="000E7090"/>
    <w:rsid w:val="000F034B"/>
    <w:rsid w:val="000F1003"/>
    <w:rsid w:val="000F131F"/>
    <w:rsid w:val="000F1640"/>
    <w:rsid w:val="000F2FEA"/>
    <w:rsid w:val="000F3EBF"/>
    <w:rsid w:val="00101027"/>
    <w:rsid w:val="0010252B"/>
    <w:rsid w:val="001026BD"/>
    <w:rsid w:val="00102DFD"/>
    <w:rsid w:val="00105467"/>
    <w:rsid w:val="00105F1C"/>
    <w:rsid w:val="00110BF8"/>
    <w:rsid w:val="00110FF7"/>
    <w:rsid w:val="00112D45"/>
    <w:rsid w:val="00115BDA"/>
    <w:rsid w:val="00117B73"/>
    <w:rsid w:val="00122178"/>
    <w:rsid w:val="00123E92"/>
    <w:rsid w:val="00126D56"/>
    <w:rsid w:val="0012712F"/>
    <w:rsid w:val="00131A01"/>
    <w:rsid w:val="00131D52"/>
    <w:rsid w:val="00131E75"/>
    <w:rsid w:val="001328CF"/>
    <w:rsid w:val="001342C6"/>
    <w:rsid w:val="00137C83"/>
    <w:rsid w:val="00140CC3"/>
    <w:rsid w:val="00143193"/>
    <w:rsid w:val="00143220"/>
    <w:rsid w:val="00143800"/>
    <w:rsid w:val="00143E46"/>
    <w:rsid w:val="00144D69"/>
    <w:rsid w:val="00144DB0"/>
    <w:rsid w:val="00146A53"/>
    <w:rsid w:val="00147511"/>
    <w:rsid w:val="001515A8"/>
    <w:rsid w:val="00151CCC"/>
    <w:rsid w:val="00156363"/>
    <w:rsid w:val="00156D18"/>
    <w:rsid w:val="0016063A"/>
    <w:rsid w:val="00160FFA"/>
    <w:rsid w:val="00162128"/>
    <w:rsid w:val="00162130"/>
    <w:rsid w:val="001622F7"/>
    <w:rsid w:val="00166F2F"/>
    <w:rsid w:val="001671E2"/>
    <w:rsid w:val="00170E32"/>
    <w:rsid w:val="00171448"/>
    <w:rsid w:val="00174CB0"/>
    <w:rsid w:val="00177E1B"/>
    <w:rsid w:val="001816A7"/>
    <w:rsid w:val="00184C59"/>
    <w:rsid w:val="001864F2"/>
    <w:rsid w:val="00186534"/>
    <w:rsid w:val="0018656E"/>
    <w:rsid w:val="001868DE"/>
    <w:rsid w:val="001877E9"/>
    <w:rsid w:val="00190B8C"/>
    <w:rsid w:val="00191C94"/>
    <w:rsid w:val="00195073"/>
    <w:rsid w:val="00195A9D"/>
    <w:rsid w:val="0019622B"/>
    <w:rsid w:val="00196F06"/>
    <w:rsid w:val="001976AB"/>
    <w:rsid w:val="00197E1C"/>
    <w:rsid w:val="001A36BB"/>
    <w:rsid w:val="001A4992"/>
    <w:rsid w:val="001A4BDB"/>
    <w:rsid w:val="001A4BEF"/>
    <w:rsid w:val="001A4D43"/>
    <w:rsid w:val="001A6066"/>
    <w:rsid w:val="001A6810"/>
    <w:rsid w:val="001A6E7D"/>
    <w:rsid w:val="001B0504"/>
    <w:rsid w:val="001B096C"/>
    <w:rsid w:val="001B448E"/>
    <w:rsid w:val="001B4A3C"/>
    <w:rsid w:val="001B4F9E"/>
    <w:rsid w:val="001B5BBD"/>
    <w:rsid w:val="001C02B6"/>
    <w:rsid w:val="001C2220"/>
    <w:rsid w:val="001C29E2"/>
    <w:rsid w:val="001C7B34"/>
    <w:rsid w:val="001C7CB4"/>
    <w:rsid w:val="001D0554"/>
    <w:rsid w:val="001D13DB"/>
    <w:rsid w:val="001D148F"/>
    <w:rsid w:val="001D16CE"/>
    <w:rsid w:val="001D245C"/>
    <w:rsid w:val="001D3DE6"/>
    <w:rsid w:val="001D3EDF"/>
    <w:rsid w:val="001D5D25"/>
    <w:rsid w:val="001D7915"/>
    <w:rsid w:val="001E0663"/>
    <w:rsid w:val="001E1227"/>
    <w:rsid w:val="001E1FA0"/>
    <w:rsid w:val="001E34E5"/>
    <w:rsid w:val="001E4840"/>
    <w:rsid w:val="001E5788"/>
    <w:rsid w:val="001E7E5F"/>
    <w:rsid w:val="001F25D3"/>
    <w:rsid w:val="001F3057"/>
    <w:rsid w:val="00202BE6"/>
    <w:rsid w:val="0020534C"/>
    <w:rsid w:val="00205F1D"/>
    <w:rsid w:val="00206004"/>
    <w:rsid w:val="0020627F"/>
    <w:rsid w:val="002062C1"/>
    <w:rsid w:val="00206443"/>
    <w:rsid w:val="00207010"/>
    <w:rsid w:val="00207731"/>
    <w:rsid w:val="0021099B"/>
    <w:rsid w:val="00211AD3"/>
    <w:rsid w:val="00216F14"/>
    <w:rsid w:val="002177BE"/>
    <w:rsid w:val="00217E3B"/>
    <w:rsid w:val="00220AAD"/>
    <w:rsid w:val="00221820"/>
    <w:rsid w:val="002223CE"/>
    <w:rsid w:val="00222CE2"/>
    <w:rsid w:val="00223155"/>
    <w:rsid w:val="002238A1"/>
    <w:rsid w:val="00226411"/>
    <w:rsid w:val="00234E70"/>
    <w:rsid w:val="00236B8C"/>
    <w:rsid w:val="00241959"/>
    <w:rsid w:val="00242727"/>
    <w:rsid w:val="00243956"/>
    <w:rsid w:val="002446F6"/>
    <w:rsid w:val="0024492B"/>
    <w:rsid w:val="0024697A"/>
    <w:rsid w:val="0024798D"/>
    <w:rsid w:val="00250276"/>
    <w:rsid w:val="00250A29"/>
    <w:rsid w:val="00260147"/>
    <w:rsid w:val="0026141F"/>
    <w:rsid w:val="002658C4"/>
    <w:rsid w:val="00267970"/>
    <w:rsid w:val="00274F28"/>
    <w:rsid w:val="00276CB8"/>
    <w:rsid w:val="002800D8"/>
    <w:rsid w:val="00281F33"/>
    <w:rsid w:val="002836AC"/>
    <w:rsid w:val="002855C7"/>
    <w:rsid w:val="002864A6"/>
    <w:rsid w:val="00287EC8"/>
    <w:rsid w:val="00291BB8"/>
    <w:rsid w:val="002921F9"/>
    <w:rsid w:val="00295139"/>
    <w:rsid w:val="00295CAE"/>
    <w:rsid w:val="002A02A8"/>
    <w:rsid w:val="002A0D91"/>
    <w:rsid w:val="002A2BCE"/>
    <w:rsid w:val="002A48B4"/>
    <w:rsid w:val="002A5EF3"/>
    <w:rsid w:val="002A630D"/>
    <w:rsid w:val="002B2013"/>
    <w:rsid w:val="002B27BF"/>
    <w:rsid w:val="002B31BD"/>
    <w:rsid w:val="002B48CF"/>
    <w:rsid w:val="002B54A7"/>
    <w:rsid w:val="002B6F4B"/>
    <w:rsid w:val="002B7BA5"/>
    <w:rsid w:val="002C240B"/>
    <w:rsid w:val="002C2E0D"/>
    <w:rsid w:val="002C7764"/>
    <w:rsid w:val="002D128C"/>
    <w:rsid w:val="002D2901"/>
    <w:rsid w:val="002D31D0"/>
    <w:rsid w:val="002D54E8"/>
    <w:rsid w:val="002D6483"/>
    <w:rsid w:val="002D7EF7"/>
    <w:rsid w:val="002E0E43"/>
    <w:rsid w:val="002E17F0"/>
    <w:rsid w:val="002E4BCC"/>
    <w:rsid w:val="002E6186"/>
    <w:rsid w:val="002E7BC9"/>
    <w:rsid w:val="002E7C11"/>
    <w:rsid w:val="002F1813"/>
    <w:rsid w:val="002F350C"/>
    <w:rsid w:val="002F3983"/>
    <w:rsid w:val="002F66D1"/>
    <w:rsid w:val="00300867"/>
    <w:rsid w:val="00303878"/>
    <w:rsid w:val="00304443"/>
    <w:rsid w:val="003102D8"/>
    <w:rsid w:val="00311637"/>
    <w:rsid w:val="003149A4"/>
    <w:rsid w:val="00314D00"/>
    <w:rsid w:val="00315651"/>
    <w:rsid w:val="00317DC7"/>
    <w:rsid w:val="00320380"/>
    <w:rsid w:val="0032077A"/>
    <w:rsid w:val="003218B7"/>
    <w:rsid w:val="00321EF9"/>
    <w:rsid w:val="00323344"/>
    <w:rsid w:val="00330892"/>
    <w:rsid w:val="00330D5E"/>
    <w:rsid w:val="003315AA"/>
    <w:rsid w:val="003330B6"/>
    <w:rsid w:val="00333519"/>
    <w:rsid w:val="003340C8"/>
    <w:rsid w:val="0033563B"/>
    <w:rsid w:val="0033570A"/>
    <w:rsid w:val="00341E97"/>
    <w:rsid w:val="003475A0"/>
    <w:rsid w:val="00347CF8"/>
    <w:rsid w:val="00350DC2"/>
    <w:rsid w:val="00352D77"/>
    <w:rsid w:val="00353B88"/>
    <w:rsid w:val="003542E4"/>
    <w:rsid w:val="00356D11"/>
    <w:rsid w:val="00357D6B"/>
    <w:rsid w:val="00360DF9"/>
    <w:rsid w:val="003618A5"/>
    <w:rsid w:val="00363067"/>
    <w:rsid w:val="00363BD3"/>
    <w:rsid w:val="003657FA"/>
    <w:rsid w:val="0037327F"/>
    <w:rsid w:val="0037373F"/>
    <w:rsid w:val="003748BE"/>
    <w:rsid w:val="0037590A"/>
    <w:rsid w:val="00375A4B"/>
    <w:rsid w:val="00377106"/>
    <w:rsid w:val="00377AB0"/>
    <w:rsid w:val="00380EBD"/>
    <w:rsid w:val="0038259E"/>
    <w:rsid w:val="003835E4"/>
    <w:rsid w:val="003847B2"/>
    <w:rsid w:val="00385FF6"/>
    <w:rsid w:val="0038603D"/>
    <w:rsid w:val="003877E7"/>
    <w:rsid w:val="00391787"/>
    <w:rsid w:val="00391788"/>
    <w:rsid w:val="00391E01"/>
    <w:rsid w:val="00392189"/>
    <w:rsid w:val="003933F8"/>
    <w:rsid w:val="00395C4F"/>
    <w:rsid w:val="003A29F8"/>
    <w:rsid w:val="003A57FA"/>
    <w:rsid w:val="003A5979"/>
    <w:rsid w:val="003A6868"/>
    <w:rsid w:val="003B0A61"/>
    <w:rsid w:val="003B1B73"/>
    <w:rsid w:val="003B2E08"/>
    <w:rsid w:val="003B381F"/>
    <w:rsid w:val="003B391C"/>
    <w:rsid w:val="003C1B55"/>
    <w:rsid w:val="003C3A57"/>
    <w:rsid w:val="003C5773"/>
    <w:rsid w:val="003C6A36"/>
    <w:rsid w:val="003C79A0"/>
    <w:rsid w:val="003C7AC6"/>
    <w:rsid w:val="003D001E"/>
    <w:rsid w:val="003D2189"/>
    <w:rsid w:val="003D28C1"/>
    <w:rsid w:val="003D5E37"/>
    <w:rsid w:val="003D6F70"/>
    <w:rsid w:val="003E2D9E"/>
    <w:rsid w:val="003E2E33"/>
    <w:rsid w:val="003E3279"/>
    <w:rsid w:val="003E3362"/>
    <w:rsid w:val="003E395D"/>
    <w:rsid w:val="003E3DE5"/>
    <w:rsid w:val="003E482D"/>
    <w:rsid w:val="003E5489"/>
    <w:rsid w:val="003E650A"/>
    <w:rsid w:val="003E759F"/>
    <w:rsid w:val="003E7EA0"/>
    <w:rsid w:val="003F030F"/>
    <w:rsid w:val="003F1557"/>
    <w:rsid w:val="003F2880"/>
    <w:rsid w:val="003F2ECF"/>
    <w:rsid w:val="003F7412"/>
    <w:rsid w:val="003F7DC4"/>
    <w:rsid w:val="00403692"/>
    <w:rsid w:val="00403908"/>
    <w:rsid w:val="00403A85"/>
    <w:rsid w:val="00406840"/>
    <w:rsid w:val="00410A7E"/>
    <w:rsid w:val="0041101B"/>
    <w:rsid w:val="00412939"/>
    <w:rsid w:val="00412B3C"/>
    <w:rsid w:val="00413586"/>
    <w:rsid w:val="00413D51"/>
    <w:rsid w:val="00416863"/>
    <w:rsid w:val="00424764"/>
    <w:rsid w:val="004258C7"/>
    <w:rsid w:val="0042662C"/>
    <w:rsid w:val="00426737"/>
    <w:rsid w:val="00426E1D"/>
    <w:rsid w:val="00431199"/>
    <w:rsid w:val="004314BF"/>
    <w:rsid w:val="00433062"/>
    <w:rsid w:val="00433D1F"/>
    <w:rsid w:val="004342F6"/>
    <w:rsid w:val="004348EA"/>
    <w:rsid w:val="00435F26"/>
    <w:rsid w:val="00436EB7"/>
    <w:rsid w:val="004375EF"/>
    <w:rsid w:val="00437793"/>
    <w:rsid w:val="00437882"/>
    <w:rsid w:val="0043794A"/>
    <w:rsid w:val="00437F3B"/>
    <w:rsid w:val="00440048"/>
    <w:rsid w:val="00440D10"/>
    <w:rsid w:val="00441B3F"/>
    <w:rsid w:val="00442690"/>
    <w:rsid w:val="004440A5"/>
    <w:rsid w:val="0044582A"/>
    <w:rsid w:val="004463DD"/>
    <w:rsid w:val="0044644C"/>
    <w:rsid w:val="004479D0"/>
    <w:rsid w:val="0045026D"/>
    <w:rsid w:val="0045114D"/>
    <w:rsid w:val="004523E4"/>
    <w:rsid w:val="00455014"/>
    <w:rsid w:val="00455CDF"/>
    <w:rsid w:val="004602FD"/>
    <w:rsid w:val="00466B54"/>
    <w:rsid w:val="00466CF4"/>
    <w:rsid w:val="00471C0B"/>
    <w:rsid w:val="00473707"/>
    <w:rsid w:val="00473E06"/>
    <w:rsid w:val="0048037F"/>
    <w:rsid w:val="00480ACC"/>
    <w:rsid w:val="00483A9A"/>
    <w:rsid w:val="00484B16"/>
    <w:rsid w:val="00485C95"/>
    <w:rsid w:val="00491153"/>
    <w:rsid w:val="0049185A"/>
    <w:rsid w:val="00491B41"/>
    <w:rsid w:val="00491D9F"/>
    <w:rsid w:val="004920FB"/>
    <w:rsid w:val="00492EBF"/>
    <w:rsid w:val="00493499"/>
    <w:rsid w:val="0049408E"/>
    <w:rsid w:val="00494746"/>
    <w:rsid w:val="00494AE1"/>
    <w:rsid w:val="00497088"/>
    <w:rsid w:val="004A00CC"/>
    <w:rsid w:val="004A18B6"/>
    <w:rsid w:val="004A783E"/>
    <w:rsid w:val="004B1B5B"/>
    <w:rsid w:val="004B5552"/>
    <w:rsid w:val="004B56FA"/>
    <w:rsid w:val="004B7860"/>
    <w:rsid w:val="004B7D82"/>
    <w:rsid w:val="004C0ED4"/>
    <w:rsid w:val="004C10EC"/>
    <w:rsid w:val="004C290C"/>
    <w:rsid w:val="004C2AD6"/>
    <w:rsid w:val="004C3707"/>
    <w:rsid w:val="004C5F4B"/>
    <w:rsid w:val="004D05A1"/>
    <w:rsid w:val="004D137D"/>
    <w:rsid w:val="004D178E"/>
    <w:rsid w:val="004D2AE8"/>
    <w:rsid w:val="004D3E05"/>
    <w:rsid w:val="004E11DF"/>
    <w:rsid w:val="004E53EC"/>
    <w:rsid w:val="004E5F21"/>
    <w:rsid w:val="004E6441"/>
    <w:rsid w:val="004E7446"/>
    <w:rsid w:val="004E767E"/>
    <w:rsid w:val="004F02D0"/>
    <w:rsid w:val="004F0B1B"/>
    <w:rsid w:val="004F0F64"/>
    <w:rsid w:val="004F4DDE"/>
    <w:rsid w:val="004F5D75"/>
    <w:rsid w:val="004F67A1"/>
    <w:rsid w:val="00500490"/>
    <w:rsid w:val="0050146E"/>
    <w:rsid w:val="00504EF3"/>
    <w:rsid w:val="005050AE"/>
    <w:rsid w:val="00505698"/>
    <w:rsid w:val="00507267"/>
    <w:rsid w:val="00517B4F"/>
    <w:rsid w:val="00520724"/>
    <w:rsid w:val="0052286D"/>
    <w:rsid w:val="0052375F"/>
    <w:rsid w:val="005247B5"/>
    <w:rsid w:val="00524E5C"/>
    <w:rsid w:val="0052579C"/>
    <w:rsid w:val="005268C0"/>
    <w:rsid w:val="00527218"/>
    <w:rsid w:val="00530FB7"/>
    <w:rsid w:val="00531710"/>
    <w:rsid w:val="00533C1D"/>
    <w:rsid w:val="00536CFD"/>
    <w:rsid w:val="005372F4"/>
    <w:rsid w:val="005373A4"/>
    <w:rsid w:val="005403C9"/>
    <w:rsid w:val="005456E1"/>
    <w:rsid w:val="00546F65"/>
    <w:rsid w:val="005472E5"/>
    <w:rsid w:val="00550871"/>
    <w:rsid w:val="00551F27"/>
    <w:rsid w:val="005521E4"/>
    <w:rsid w:val="00552D42"/>
    <w:rsid w:val="00553D69"/>
    <w:rsid w:val="00554BE7"/>
    <w:rsid w:val="00555384"/>
    <w:rsid w:val="005564BD"/>
    <w:rsid w:val="00556670"/>
    <w:rsid w:val="0056247F"/>
    <w:rsid w:val="005633B9"/>
    <w:rsid w:val="005636A9"/>
    <w:rsid w:val="00566C94"/>
    <w:rsid w:val="00573A62"/>
    <w:rsid w:val="005808EE"/>
    <w:rsid w:val="00581497"/>
    <w:rsid w:val="00582107"/>
    <w:rsid w:val="00582CAA"/>
    <w:rsid w:val="005850A3"/>
    <w:rsid w:val="005906FB"/>
    <w:rsid w:val="00590C0F"/>
    <w:rsid w:val="00591A21"/>
    <w:rsid w:val="00594B41"/>
    <w:rsid w:val="00594B79"/>
    <w:rsid w:val="005952B9"/>
    <w:rsid w:val="00596AA6"/>
    <w:rsid w:val="005A13AA"/>
    <w:rsid w:val="005A175D"/>
    <w:rsid w:val="005A3C0B"/>
    <w:rsid w:val="005A3E14"/>
    <w:rsid w:val="005A40AF"/>
    <w:rsid w:val="005A628E"/>
    <w:rsid w:val="005B3CC4"/>
    <w:rsid w:val="005B3E79"/>
    <w:rsid w:val="005B4033"/>
    <w:rsid w:val="005B5D06"/>
    <w:rsid w:val="005C0BB5"/>
    <w:rsid w:val="005C20F6"/>
    <w:rsid w:val="005C5F0D"/>
    <w:rsid w:val="005D1436"/>
    <w:rsid w:val="005D16D2"/>
    <w:rsid w:val="005D219A"/>
    <w:rsid w:val="005D3D11"/>
    <w:rsid w:val="005D551B"/>
    <w:rsid w:val="005D5A00"/>
    <w:rsid w:val="005D5B3B"/>
    <w:rsid w:val="005E3422"/>
    <w:rsid w:val="005E47F7"/>
    <w:rsid w:val="005E6F06"/>
    <w:rsid w:val="005E734F"/>
    <w:rsid w:val="005F01ED"/>
    <w:rsid w:val="005F4828"/>
    <w:rsid w:val="005F6D94"/>
    <w:rsid w:val="006014C1"/>
    <w:rsid w:val="00602028"/>
    <w:rsid w:val="006026AE"/>
    <w:rsid w:val="00602E0A"/>
    <w:rsid w:val="00604134"/>
    <w:rsid w:val="006066CD"/>
    <w:rsid w:val="00606D3C"/>
    <w:rsid w:val="00607048"/>
    <w:rsid w:val="006105C7"/>
    <w:rsid w:val="00610979"/>
    <w:rsid w:val="00613B56"/>
    <w:rsid w:val="006140E0"/>
    <w:rsid w:val="00617ACA"/>
    <w:rsid w:val="00621E0A"/>
    <w:rsid w:val="00623559"/>
    <w:rsid w:val="0062429B"/>
    <w:rsid w:val="00624BE9"/>
    <w:rsid w:val="00625E9D"/>
    <w:rsid w:val="006265EB"/>
    <w:rsid w:val="006272DD"/>
    <w:rsid w:val="00627F54"/>
    <w:rsid w:val="0063018A"/>
    <w:rsid w:val="00630862"/>
    <w:rsid w:val="00630F13"/>
    <w:rsid w:val="00631519"/>
    <w:rsid w:val="006339E7"/>
    <w:rsid w:val="0063426F"/>
    <w:rsid w:val="006358E7"/>
    <w:rsid w:val="00642AB1"/>
    <w:rsid w:val="0064442D"/>
    <w:rsid w:val="0064634F"/>
    <w:rsid w:val="00653569"/>
    <w:rsid w:val="00653884"/>
    <w:rsid w:val="00653A90"/>
    <w:rsid w:val="00661C4E"/>
    <w:rsid w:val="00661FF8"/>
    <w:rsid w:val="00663807"/>
    <w:rsid w:val="006641BD"/>
    <w:rsid w:val="00673804"/>
    <w:rsid w:val="00676ABA"/>
    <w:rsid w:val="00681D08"/>
    <w:rsid w:val="00681E0F"/>
    <w:rsid w:val="006836D6"/>
    <w:rsid w:val="00683991"/>
    <w:rsid w:val="006843AB"/>
    <w:rsid w:val="00684863"/>
    <w:rsid w:val="00686A7D"/>
    <w:rsid w:val="00687846"/>
    <w:rsid w:val="0069014A"/>
    <w:rsid w:val="006924AE"/>
    <w:rsid w:val="00694E72"/>
    <w:rsid w:val="00694F54"/>
    <w:rsid w:val="006956C2"/>
    <w:rsid w:val="006956F9"/>
    <w:rsid w:val="00695C6B"/>
    <w:rsid w:val="00695EB7"/>
    <w:rsid w:val="0069684A"/>
    <w:rsid w:val="006A1984"/>
    <w:rsid w:val="006A24EB"/>
    <w:rsid w:val="006A2FA8"/>
    <w:rsid w:val="006A3F80"/>
    <w:rsid w:val="006A532E"/>
    <w:rsid w:val="006A6C4D"/>
    <w:rsid w:val="006A7B10"/>
    <w:rsid w:val="006B3108"/>
    <w:rsid w:val="006B32D0"/>
    <w:rsid w:val="006B3D16"/>
    <w:rsid w:val="006B428E"/>
    <w:rsid w:val="006B4AEE"/>
    <w:rsid w:val="006B5BD5"/>
    <w:rsid w:val="006B7FC2"/>
    <w:rsid w:val="006C23C2"/>
    <w:rsid w:val="006C2A97"/>
    <w:rsid w:val="006C2DF4"/>
    <w:rsid w:val="006C412E"/>
    <w:rsid w:val="006C50D0"/>
    <w:rsid w:val="006D3FD7"/>
    <w:rsid w:val="006D5961"/>
    <w:rsid w:val="006D627F"/>
    <w:rsid w:val="006D7470"/>
    <w:rsid w:val="006E21BF"/>
    <w:rsid w:val="006E32FF"/>
    <w:rsid w:val="006E52BD"/>
    <w:rsid w:val="006E5ACF"/>
    <w:rsid w:val="006E649E"/>
    <w:rsid w:val="006F1DB0"/>
    <w:rsid w:val="006F236F"/>
    <w:rsid w:val="006F2851"/>
    <w:rsid w:val="006F3F2D"/>
    <w:rsid w:val="006F4622"/>
    <w:rsid w:val="006F477A"/>
    <w:rsid w:val="006F5228"/>
    <w:rsid w:val="006F6217"/>
    <w:rsid w:val="006F632C"/>
    <w:rsid w:val="006F6474"/>
    <w:rsid w:val="006F6E2E"/>
    <w:rsid w:val="006F769C"/>
    <w:rsid w:val="0070318F"/>
    <w:rsid w:val="0070392D"/>
    <w:rsid w:val="00706229"/>
    <w:rsid w:val="00707E3F"/>
    <w:rsid w:val="007101F5"/>
    <w:rsid w:val="00714D78"/>
    <w:rsid w:val="007162FF"/>
    <w:rsid w:val="00723BF3"/>
    <w:rsid w:val="00725EFF"/>
    <w:rsid w:val="0073008D"/>
    <w:rsid w:val="00731FD5"/>
    <w:rsid w:val="007323BB"/>
    <w:rsid w:val="00733155"/>
    <w:rsid w:val="0073328C"/>
    <w:rsid w:val="00734487"/>
    <w:rsid w:val="00734A10"/>
    <w:rsid w:val="00736F1E"/>
    <w:rsid w:val="007401AE"/>
    <w:rsid w:val="007414E8"/>
    <w:rsid w:val="00741C11"/>
    <w:rsid w:val="00742159"/>
    <w:rsid w:val="00746134"/>
    <w:rsid w:val="00746E4C"/>
    <w:rsid w:val="007518B0"/>
    <w:rsid w:val="007529FA"/>
    <w:rsid w:val="00753555"/>
    <w:rsid w:val="007548E2"/>
    <w:rsid w:val="00757811"/>
    <w:rsid w:val="00757AAD"/>
    <w:rsid w:val="00757DBA"/>
    <w:rsid w:val="007603D4"/>
    <w:rsid w:val="00761B31"/>
    <w:rsid w:val="007622B8"/>
    <w:rsid w:val="007638C1"/>
    <w:rsid w:val="00763BBF"/>
    <w:rsid w:val="007641D0"/>
    <w:rsid w:val="007653FA"/>
    <w:rsid w:val="00766297"/>
    <w:rsid w:val="00767279"/>
    <w:rsid w:val="00767FD9"/>
    <w:rsid w:val="0077064B"/>
    <w:rsid w:val="00770C64"/>
    <w:rsid w:val="00770E24"/>
    <w:rsid w:val="00772839"/>
    <w:rsid w:val="00776A40"/>
    <w:rsid w:val="00777885"/>
    <w:rsid w:val="00786437"/>
    <w:rsid w:val="00786455"/>
    <w:rsid w:val="007864FE"/>
    <w:rsid w:val="007866B5"/>
    <w:rsid w:val="00790931"/>
    <w:rsid w:val="007929CB"/>
    <w:rsid w:val="00797421"/>
    <w:rsid w:val="007A01A6"/>
    <w:rsid w:val="007A169C"/>
    <w:rsid w:val="007A1B6C"/>
    <w:rsid w:val="007A2843"/>
    <w:rsid w:val="007A46AA"/>
    <w:rsid w:val="007A506C"/>
    <w:rsid w:val="007B2F78"/>
    <w:rsid w:val="007B3B29"/>
    <w:rsid w:val="007B755D"/>
    <w:rsid w:val="007B7DEE"/>
    <w:rsid w:val="007C1D13"/>
    <w:rsid w:val="007C2B3E"/>
    <w:rsid w:val="007C5817"/>
    <w:rsid w:val="007C60B6"/>
    <w:rsid w:val="007C76F4"/>
    <w:rsid w:val="007D0732"/>
    <w:rsid w:val="007D1B8D"/>
    <w:rsid w:val="007D1EAF"/>
    <w:rsid w:val="007D4A61"/>
    <w:rsid w:val="007D4FA0"/>
    <w:rsid w:val="007D5EC2"/>
    <w:rsid w:val="007D71F1"/>
    <w:rsid w:val="007E0B1F"/>
    <w:rsid w:val="007E1BD9"/>
    <w:rsid w:val="007E3C7D"/>
    <w:rsid w:val="007E4CE6"/>
    <w:rsid w:val="007E7CD5"/>
    <w:rsid w:val="007F014A"/>
    <w:rsid w:val="007F0B84"/>
    <w:rsid w:val="007F0BBE"/>
    <w:rsid w:val="007F19FB"/>
    <w:rsid w:val="007F2838"/>
    <w:rsid w:val="007F30CE"/>
    <w:rsid w:val="007F6450"/>
    <w:rsid w:val="00801333"/>
    <w:rsid w:val="00802E43"/>
    <w:rsid w:val="00806623"/>
    <w:rsid w:val="00811135"/>
    <w:rsid w:val="00814505"/>
    <w:rsid w:val="0081461F"/>
    <w:rsid w:val="00815E9D"/>
    <w:rsid w:val="00816E32"/>
    <w:rsid w:val="00820785"/>
    <w:rsid w:val="008216F2"/>
    <w:rsid w:val="0082272B"/>
    <w:rsid w:val="008228F5"/>
    <w:rsid w:val="00826D94"/>
    <w:rsid w:val="00827A33"/>
    <w:rsid w:val="0083012C"/>
    <w:rsid w:val="00830830"/>
    <w:rsid w:val="00832B07"/>
    <w:rsid w:val="00832F2F"/>
    <w:rsid w:val="0083315E"/>
    <w:rsid w:val="00833FE7"/>
    <w:rsid w:val="00834B16"/>
    <w:rsid w:val="00836573"/>
    <w:rsid w:val="00836BD3"/>
    <w:rsid w:val="00836F19"/>
    <w:rsid w:val="00840BC3"/>
    <w:rsid w:val="008410B7"/>
    <w:rsid w:val="00843282"/>
    <w:rsid w:val="008437AF"/>
    <w:rsid w:val="008452AC"/>
    <w:rsid w:val="00851EE3"/>
    <w:rsid w:val="008520F2"/>
    <w:rsid w:val="00852DCC"/>
    <w:rsid w:val="00852DFA"/>
    <w:rsid w:val="0085487C"/>
    <w:rsid w:val="00855C5B"/>
    <w:rsid w:val="0086248A"/>
    <w:rsid w:val="00862C26"/>
    <w:rsid w:val="0086565C"/>
    <w:rsid w:val="00866216"/>
    <w:rsid w:val="00870D3D"/>
    <w:rsid w:val="00873D63"/>
    <w:rsid w:val="00874C61"/>
    <w:rsid w:val="008810E0"/>
    <w:rsid w:val="00882014"/>
    <w:rsid w:val="008847C3"/>
    <w:rsid w:val="00887610"/>
    <w:rsid w:val="00890608"/>
    <w:rsid w:val="0089194A"/>
    <w:rsid w:val="00892799"/>
    <w:rsid w:val="00892CBF"/>
    <w:rsid w:val="00894A0A"/>
    <w:rsid w:val="00895794"/>
    <w:rsid w:val="00897EF9"/>
    <w:rsid w:val="00897F83"/>
    <w:rsid w:val="008A1E4A"/>
    <w:rsid w:val="008A1F20"/>
    <w:rsid w:val="008A3531"/>
    <w:rsid w:val="008A37E9"/>
    <w:rsid w:val="008A6058"/>
    <w:rsid w:val="008A67A9"/>
    <w:rsid w:val="008B0E33"/>
    <w:rsid w:val="008B11EA"/>
    <w:rsid w:val="008B168A"/>
    <w:rsid w:val="008B1BD6"/>
    <w:rsid w:val="008B5413"/>
    <w:rsid w:val="008B5D76"/>
    <w:rsid w:val="008B6976"/>
    <w:rsid w:val="008B6A34"/>
    <w:rsid w:val="008B6F50"/>
    <w:rsid w:val="008C2C7C"/>
    <w:rsid w:val="008C3C1E"/>
    <w:rsid w:val="008C6DFF"/>
    <w:rsid w:val="008C706E"/>
    <w:rsid w:val="008D5BB9"/>
    <w:rsid w:val="008E1033"/>
    <w:rsid w:val="008E483E"/>
    <w:rsid w:val="008E490A"/>
    <w:rsid w:val="008F1A35"/>
    <w:rsid w:val="008F29EE"/>
    <w:rsid w:val="008F2D38"/>
    <w:rsid w:val="008F56CA"/>
    <w:rsid w:val="008F7F95"/>
    <w:rsid w:val="00900963"/>
    <w:rsid w:val="00900DB2"/>
    <w:rsid w:val="0090172E"/>
    <w:rsid w:val="00901D30"/>
    <w:rsid w:val="0090377D"/>
    <w:rsid w:val="0090398B"/>
    <w:rsid w:val="009043FA"/>
    <w:rsid w:val="00904E93"/>
    <w:rsid w:val="0090535C"/>
    <w:rsid w:val="009057AC"/>
    <w:rsid w:val="00910232"/>
    <w:rsid w:val="00910752"/>
    <w:rsid w:val="00910FC6"/>
    <w:rsid w:val="0091265E"/>
    <w:rsid w:val="0091315C"/>
    <w:rsid w:val="0091337E"/>
    <w:rsid w:val="00915AB5"/>
    <w:rsid w:val="00916F58"/>
    <w:rsid w:val="00932E8D"/>
    <w:rsid w:val="00934F2E"/>
    <w:rsid w:val="00935502"/>
    <w:rsid w:val="00941A23"/>
    <w:rsid w:val="009466B5"/>
    <w:rsid w:val="00950A57"/>
    <w:rsid w:val="009513F3"/>
    <w:rsid w:val="009520B4"/>
    <w:rsid w:val="0095370A"/>
    <w:rsid w:val="00955CC7"/>
    <w:rsid w:val="00956F5D"/>
    <w:rsid w:val="0096091C"/>
    <w:rsid w:val="00965025"/>
    <w:rsid w:val="009700DB"/>
    <w:rsid w:val="009707D4"/>
    <w:rsid w:val="00972B2E"/>
    <w:rsid w:val="009733E6"/>
    <w:rsid w:val="00976109"/>
    <w:rsid w:val="00980299"/>
    <w:rsid w:val="0098052F"/>
    <w:rsid w:val="00980821"/>
    <w:rsid w:val="009841A4"/>
    <w:rsid w:val="00986567"/>
    <w:rsid w:val="00987CAE"/>
    <w:rsid w:val="00990A41"/>
    <w:rsid w:val="00990C0A"/>
    <w:rsid w:val="009941E3"/>
    <w:rsid w:val="00994537"/>
    <w:rsid w:val="009946CB"/>
    <w:rsid w:val="0099508D"/>
    <w:rsid w:val="009952F0"/>
    <w:rsid w:val="00996081"/>
    <w:rsid w:val="0099782A"/>
    <w:rsid w:val="009A1FAA"/>
    <w:rsid w:val="009A36B3"/>
    <w:rsid w:val="009A3A11"/>
    <w:rsid w:val="009A448F"/>
    <w:rsid w:val="009A7B4E"/>
    <w:rsid w:val="009A7D40"/>
    <w:rsid w:val="009B2FE3"/>
    <w:rsid w:val="009B383F"/>
    <w:rsid w:val="009B5568"/>
    <w:rsid w:val="009B5DDA"/>
    <w:rsid w:val="009B6DE8"/>
    <w:rsid w:val="009C024C"/>
    <w:rsid w:val="009C1E63"/>
    <w:rsid w:val="009C3A09"/>
    <w:rsid w:val="009C43E4"/>
    <w:rsid w:val="009C5C3E"/>
    <w:rsid w:val="009C5E6C"/>
    <w:rsid w:val="009C6AA5"/>
    <w:rsid w:val="009D1E04"/>
    <w:rsid w:val="009D329E"/>
    <w:rsid w:val="009D3F83"/>
    <w:rsid w:val="009D70A7"/>
    <w:rsid w:val="009D7EE0"/>
    <w:rsid w:val="009E116C"/>
    <w:rsid w:val="009E5B0E"/>
    <w:rsid w:val="009F3073"/>
    <w:rsid w:val="009F31D5"/>
    <w:rsid w:val="009F56E8"/>
    <w:rsid w:val="009F5F25"/>
    <w:rsid w:val="009F62DA"/>
    <w:rsid w:val="00A00B85"/>
    <w:rsid w:val="00A018E9"/>
    <w:rsid w:val="00A01E08"/>
    <w:rsid w:val="00A021D1"/>
    <w:rsid w:val="00A0538E"/>
    <w:rsid w:val="00A107AD"/>
    <w:rsid w:val="00A10DED"/>
    <w:rsid w:val="00A146A7"/>
    <w:rsid w:val="00A162CF"/>
    <w:rsid w:val="00A21CF8"/>
    <w:rsid w:val="00A233D3"/>
    <w:rsid w:val="00A2439B"/>
    <w:rsid w:val="00A24863"/>
    <w:rsid w:val="00A24C2D"/>
    <w:rsid w:val="00A24C4C"/>
    <w:rsid w:val="00A25B16"/>
    <w:rsid w:val="00A265CF"/>
    <w:rsid w:val="00A266B7"/>
    <w:rsid w:val="00A26DE0"/>
    <w:rsid w:val="00A300A2"/>
    <w:rsid w:val="00A3020F"/>
    <w:rsid w:val="00A3158C"/>
    <w:rsid w:val="00A31EEC"/>
    <w:rsid w:val="00A366F7"/>
    <w:rsid w:val="00A37199"/>
    <w:rsid w:val="00A37328"/>
    <w:rsid w:val="00A37A3E"/>
    <w:rsid w:val="00A4180E"/>
    <w:rsid w:val="00A430F0"/>
    <w:rsid w:val="00A4405F"/>
    <w:rsid w:val="00A44444"/>
    <w:rsid w:val="00A4471E"/>
    <w:rsid w:val="00A46105"/>
    <w:rsid w:val="00A4711A"/>
    <w:rsid w:val="00A47920"/>
    <w:rsid w:val="00A5007B"/>
    <w:rsid w:val="00A504B1"/>
    <w:rsid w:val="00A51CFD"/>
    <w:rsid w:val="00A53C5F"/>
    <w:rsid w:val="00A559F1"/>
    <w:rsid w:val="00A55B94"/>
    <w:rsid w:val="00A6034C"/>
    <w:rsid w:val="00A6041F"/>
    <w:rsid w:val="00A604B3"/>
    <w:rsid w:val="00A60772"/>
    <w:rsid w:val="00A664A0"/>
    <w:rsid w:val="00A66D1C"/>
    <w:rsid w:val="00A7135A"/>
    <w:rsid w:val="00A74E00"/>
    <w:rsid w:val="00A75A7B"/>
    <w:rsid w:val="00A81186"/>
    <w:rsid w:val="00A85F72"/>
    <w:rsid w:val="00A86A92"/>
    <w:rsid w:val="00A8778B"/>
    <w:rsid w:val="00A907CB"/>
    <w:rsid w:val="00A90EA9"/>
    <w:rsid w:val="00A9210E"/>
    <w:rsid w:val="00A94788"/>
    <w:rsid w:val="00A97470"/>
    <w:rsid w:val="00AA2957"/>
    <w:rsid w:val="00AA3E69"/>
    <w:rsid w:val="00AA7954"/>
    <w:rsid w:val="00AB0AB3"/>
    <w:rsid w:val="00AB2896"/>
    <w:rsid w:val="00AB52E5"/>
    <w:rsid w:val="00AB573F"/>
    <w:rsid w:val="00AB718D"/>
    <w:rsid w:val="00AB7EDB"/>
    <w:rsid w:val="00AC10F5"/>
    <w:rsid w:val="00AC2ED9"/>
    <w:rsid w:val="00AC41DC"/>
    <w:rsid w:val="00AC4896"/>
    <w:rsid w:val="00AC4E7D"/>
    <w:rsid w:val="00AC789B"/>
    <w:rsid w:val="00AD40B9"/>
    <w:rsid w:val="00AD4FA9"/>
    <w:rsid w:val="00AD62B9"/>
    <w:rsid w:val="00AD62E4"/>
    <w:rsid w:val="00AD7317"/>
    <w:rsid w:val="00AE0352"/>
    <w:rsid w:val="00AE18C0"/>
    <w:rsid w:val="00AE4265"/>
    <w:rsid w:val="00AE4E49"/>
    <w:rsid w:val="00AE70E7"/>
    <w:rsid w:val="00AE7531"/>
    <w:rsid w:val="00AF0D03"/>
    <w:rsid w:val="00AF43D9"/>
    <w:rsid w:val="00AF55DD"/>
    <w:rsid w:val="00AF64F1"/>
    <w:rsid w:val="00AF6DF3"/>
    <w:rsid w:val="00AF7B99"/>
    <w:rsid w:val="00AF7F03"/>
    <w:rsid w:val="00AF7F21"/>
    <w:rsid w:val="00B02A09"/>
    <w:rsid w:val="00B03EF4"/>
    <w:rsid w:val="00B1158B"/>
    <w:rsid w:val="00B12396"/>
    <w:rsid w:val="00B12DC1"/>
    <w:rsid w:val="00B12E53"/>
    <w:rsid w:val="00B134EB"/>
    <w:rsid w:val="00B14844"/>
    <w:rsid w:val="00B1504E"/>
    <w:rsid w:val="00B16155"/>
    <w:rsid w:val="00B17E92"/>
    <w:rsid w:val="00B209FF"/>
    <w:rsid w:val="00B231E8"/>
    <w:rsid w:val="00B26CEA"/>
    <w:rsid w:val="00B26F30"/>
    <w:rsid w:val="00B27F95"/>
    <w:rsid w:val="00B31307"/>
    <w:rsid w:val="00B33799"/>
    <w:rsid w:val="00B33B9C"/>
    <w:rsid w:val="00B35813"/>
    <w:rsid w:val="00B3638D"/>
    <w:rsid w:val="00B36EDE"/>
    <w:rsid w:val="00B37F13"/>
    <w:rsid w:val="00B37F7E"/>
    <w:rsid w:val="00B400B8"/>
    <w:rsid w:val="00B4109A"/>
    <w:rsid w:val="00B4522F"/>
    <w:rsid w:val="00B47A39"/>
    <w:rsid w:val="00B53FF6"/>
    <w:rsid w:val="00B575FF"/>
    <w:rsid w:val="00B61AF6"/>
    <w:rsid w:val="00B638F8"/>
    <w:rsid w:val="00B64A9E"/>
    <w:rsid w:val="00B65CA4"/>
    <w:rsid w:val="00B732FC"/>
    <w:rsid w:val="00B74499"/>
    <w:rsid w:val="00B74B1E"/>
    <w:rsid w:val="00B75C2E"/>
    <w:rsid w:val="00B75D55"/>
    <w:rsid w:val="00B764EB"/>
    <w:rsid w:val="00B77FAA"/>
    <w:rsid w:val="00B81D39"/>
    <w:rsid w:val="00B829F5"/>
    <w:rsid w:val="00B83B1E"/>
    <w:rsid w:val="00B83FBC"/>
    <w:rsid w:val="00B84AD9"/>
    <w:rsid w:val="00B85168"/>
    <w:rsid w:val="00B85855"/>
    <w:rsid w:val="00B87510"/>
    <w:rsid w:val="00B87862"/>
    <w:rsid w:val="00B87FCD"/>
    <w:rsid w:val="00B90FA7"/>
    <w:rsid w:val="00B9237B"/>
    <w:rsid w:val="00B94D00"/>
    <w:rsid w:val="00B956E8"/>
    <w:rsid w:val="00BA0BDF"/>
    <w:rsid w:val="00BA1AA6"/>
    <w:rsid w:val="00BA30B4"/>
    <w:rsid w:val="00BA3675"/>
    <w:rsid w:val="00BA3E11"/>
    <w:rsid w:val="00BA50B2"/>
    <w:rsid w:val="00BA5351"/>
    <w:rsid w:val="00BA5703"/>
    <w:rsid w:val="00BB0CCA"/>
    <w:rsid w:val="00BB188B"/>
    <w:rsid w:val="00BB18DB"/>
    <w:rsid w:val="00BB20C8"/>
    <w:rsid w:val="00BB6513"/>
    <w:rsid w:val="00BC1CD1"/>
    <w:rsid w:val="00BC1E0F"/>
    <w:rsid w:val="00BC37E2"/>
    <w:rsid w:val="00BC3FA3"/>
    <w:rsid w:val="00BC4E9E"/>
    <w:rsid w:val="00BC55CF"/>
    <w:rsid w:val="00BC61AF"/>
    <w:rsid w:val="00BC6551"/>
    <w:rsid w:val="00BC6804"/>
    <w:rsid w:val="00BD27FA"/>
    <w:rsid w:val="00BD2CAF"/>
    <w:rsid w:val="00BD4CF4"/>
    <w:rsid w:val="00BD4EE2"/>
    <w:rsid w:val="00BD6481"/>
    <w:rsid w:val="00BD712F"/>
    <w:rsid w:val="00BE28F5"/>
    <w:rsid w:val="00BE2992"/>
    <w:rsid w:val="00BE3AB8"/>
    <w:rsid w:val="00BE5F1F"/>
    <w:rsid w:val="00BE7636"/>
    <w:rsid w:val="00BE782E"/>
    <w:rsid w:val="00BE7AFC"/>
    <w:rsid w:val="00BF2182"/>
    <w:rsid w:val="00BF3B16"/>
    <w:rsid w:val="00BF4D33"/>
    <w:rsid w:val="00BF54D7"/>
    <w:rsid w:val="00BF5601"/>
    <w:rsid w:val="00BF5D91"/>
    <w:rsid w:val="00BF6053"/>
    <w:rsid w:val="00BF6B75"/>
    <w:rsid w:val="00C0051B"/>
    <w:rsid w:val="00C01E4F"/>
    <w:rsid w:val="00C0386A"/>
    <w:rsid w:val="00C04AC1"/>
    <w:rsid w:val="00C05B10"/>
    <w:rsid w:val="00C06B7D"/>
    <w:rsid w:val="00C11556"/>
    <w:rsid w:val="00C129B9"/>
    <w:rsid w:val="00C13183"/>
    <w:rsid w:val="00C143AA"/>
    <w:rsid w:val="00C17BC4"/>
    <w:rsid w:val="00C22C5E"/>
    <w:rsid w:val="00C22D8D"/>
    <w:rsid w:val="00C24299"/>
    <w:rsid w:val="00C258EA"/>
    <w:rsid w:val="00C25D11"/>
    <w:rsid w:val="00C3099F"/>
    <w:rsid w:val="00C31D28"/>
    <w:rsid w:val="00C32524"/>
    <w:rsid w:val="00C348E1"/>
    <w:rsid w:val="00C34BAB"/>
    <w:rsid w:val="00C36D7A"/>
    <w:rsid w:val="00C378B4"/>
    <w:rsid w:val="00C41215"/>
    <w:rsid w:val="00C44354"/>
    <w:rsid w:val="00C444BB"/>
    <w:rsid w:val="00C4503C"/>
    <w:rsid w:val="00C45880"/>
    <w:rsid w:val="00C45D35"/>
    <w:rsid w:val="00C461D2"/>
    <w:rsid w:val="00C463A1"/>
    <w:rsid w:val="00C50420"/>
    <w:rsid w:val="00C51EF4"/>
    <w:rsid w:val="00C53C1F"/>
    <w:rsid w:val="00C550FC"/>
    <w:rsid w:val="00C55BB0"/>
    <w:rsid w:val="00C61040"/>
    <w:rsid w:val="00C6236D"/>
    <w:rsid w:val="00C62F87"/>
    <w:rsid w:val="00C6562A"/>
    <w:rsid w:val="00C65C0A"/>
    <w:rsid w:val="00C71CFF"/>
    <w:rsid w:val="00C72801"/>
    <w:rsid w:val="00C74740"/>
    <w:rsid w:val="00C749AC"/>
    <w:rsid w:val="00C7512F"/>
    <w:rsid w:val="00C75753"/>
    <w:rsid w:val="00C766C6"/>
    <w:rsid w:val="00C77848"/>
    <w:rsid w:val="00C77CF6"/>
    <w:rsid w:val="00C80934"/>
    <w:rsid w:val="00C82D7A"/>
    <w:rsid w:val="00C84C7C"/>
    <w:rsid w:val="00C85287"/>
    <w:rsid w:val="00C86D33"/>
    <w:rsid w:val="00C86F63"/>
    <w:rsid w:val="00C87885"/>
    <w:rsid w:val="00C87F65"/>
    <w:rsid w:val="00C90B9A"/>
    <w:rsid w:val="00C90F26"/>
    <w:rsid w:val="00C9164C"/>
    <w:rsid w:val="00C94396"/>
    <w:rsid w:val="00C95E83"/>
    <w:rsid w:val="00C96B5E"/>
    <w:rsid w:val="00C979AA"/>
    <w:rsid w:val="00CA115C"/>
    <w:rsid w:val="00CA412E"/>
    <w:rsid w:val="00CA5771"/>
    <w:rsid w:val="00CA58AA"/>
    <w:rsid w:val="00CA6389"/>
    <w:rsid w:val="00CA75C6"/>
    <w:rsid w:val="00CA789A"/>
    <w:rsid w:val="00CB00EB"/>
    <w:rsid w:val="00CB109C"/>
    <w:rsid w:val="00CB1407"/>
    <w:rsid w:val="00CB25F7"/>
    <w:rsid w:val="00CB27AA"/>
    <w:rsid w:val="00CB6526"/>
    <w:rsid w:val="00CB7D30"/>
    <w:rsid w:val="00CC0C0E"/>
    <w:rsid w:val="00CC49F0"/>
    <w:rsid w:val="00CC4AA2"/>
    <w:rsid w:val="00CC4D7B"/>
    <w:rsid w:val="00CC51D9"/>
    <w:rsid w:val="00CC6F66"/>
    <w:rsid w:val="00CC71C6"/>
    <w:rsid w:val="00CD3E3F"/>
    <w:rsid w:val="00CD4B96"/>
    <w:rsid w:val="00CD5A90"/>
    <w:rsid w:val="00CE04FE"/>
    <w:rsid w:val="00CE119C"/>
    <w:rsid w:val="00CE1D01"/>
    <w:rsid w:val="00CE210F"/>
    <w:rsid w:val="00CE3815"/>
    <w:rsid w:val="00CE5170"/>
    <w:rsid w:val="00CE523A"/>
    <w:rsid w:val="00CE5FD0"/>
    <w:rsid w:val="00CE6467"/>
    <w:rsid w:val="00CE7CD8"/>
    <w:rsid w:val="00CF0016"/>
    <w:rsid w:val="00CF0D12"/>
    <w:rsid w:val="00CF3B97"/>
    <w:rsid w:val="00CF56CA"/>
    <w:rsid w:val="00D0038C"/>
    <w:rsid w:val="00D0421D"/>
    <w:rsid w:val="00D05021"/>
    <w:rsid w:val="00D05171"/>
    <w:rsid w:val="00D0662F"/>
    <w:rsid w:val="00D11C4D"/>
    <w:rsid w:val="00D13F88"/>
    <w:rsid w:val="00D14A7C"/>
    <w:rsid w:val="00D14CFA"/>
    <w:rsid w:val="00D150F3"/>
    <w:rsid w:val="00D15491"/>
    <w:rsid w:val="00D16A7E"/>
    <w:rsid w:val="00D16C17"/>
    <w:rsid w:val="00D20128"/>
    <w:rsid w:val="00D23A77"/>
    <w:rsid w:val="00D23AD0"/>
    <w:rsid w:val="00D245D2"/>
    <w:rsid w:val="00D25CC8"/>
    <w:rsid w:val="00D25EC9"/>
    <w:rsid w:val="00D26AA7"/>
    <w:rsid w:val="00D2705C"/>
    <w:rsid w:val="00D2730D"/>
    <w:rsid w:val="00D27671"/>
    <w:rsid w:val="00D31D9F"/>
    <w:rsid w:val="00D3279D"/>
    <w:rsid w:val="00D32BC7"/>
    <w:rsid w:val="00D40488"/>
    <w:rsid w:val="00D41ADF"/>
    <w:rsid w:val="00D434E7"/>
    <w:rsid w:val="00D43AB5"/>
    <w:rsid w:val="00D44350"/>
    <w:rsid w:val="00D460EA"/>
    <w:rsid w:val="00D4734D"/>
    <w:rsid w:val="00D51C90"/>
    <w:rsid w:val="00D5217F"/>
    <w:rsid w:val="00D5509F"/>
    <w:rsid w:val="00D64FD8"/>
    <w:rsid w:val="00D726BF"/>
    <w:rsid w:val="00D7319E"/>
    <w:rsid w:val="00D73CBF"/>
    <w:rsid w:val="00D7540A"/>
    <w:rsid w:val="00D75D48"/>
    <w:rsid w:val="00D8614C"/>
    <w:rsid w:val="00D87C51"/>
    <w:rsid w:val="00D93707"/>
    <w:rsid w:val="00DA169D"/>
    <w:rsid w:val="00DA221A"/>
    <w:rsid w:val="00DA29AC"/>
    <w:rsid w:val="00DA4346"/>
    <w:rsid w:val="00DA6B1B"/>
    <w:rsid w:val="00DA7FF3"/>
    <w:rsid w:val="00DB4606"/>
    <w:rsid w:val="00DB74CC"/>
    <w:rsid w:val="00DC2615"/>
    <w:rsid w:val="00DC31FB"/>
    <w:rsid w:val="00DC4799"/>
    <w:rsid w:val="00DC5FB3"/>
    <w:rsid w:val="00DD0400"/>
    <w:rsid w:val="00DD30D1"/>
    <w:rsid w:val="00DD5306"/>
    <w:rsid w:val="00DD5E3E"/>
    <w:rsid w:val="00DD64D2"/>
    <w:rsid w:val="00DD72AE"/>
    <w:rsid w:val="00DD74BD"/>
    <w:rsid w:val="00DD7551"/>
    <w:rsid w:val="00DE3B46"/>
    <w:rsid w:val="00DE4F17"/>
    <w:rsid w:val="00DE68CC"/>
    <w:rsid w:val="00DF1CF1"/>
    <w:rsid w:val="00DF2897"/>
    <w:rsid w:val="00DF2E6A"/>
    <w:rsid w:val="00DF45D6"/>
    <w:rsid w:val="00DF68AD"/>
    <w:rsid w:val="00E00380"/>
    <w:rsid w:val="00E05F31"/>
    <w:rsid w:val="00E0671A"/>
    <w:rsid w:val="00E07B0B"/>
    <w:rsid w:val="00E10EEA"/>
    <w:rsid w:val="00E12117"/>
    <w:rsid w:val="00E1305E"/>
    <w:rsid w:val="00E14284"/>
    <w:rsid w:val="00E20C75"/>
    <w:rsid w:val="00E22FFD"/>
    <w:rsid w:val="00E230E8"/>
    <w:rsid w:val="00E24033"/>
    <w:rsid w:val="00E25201"/>
    <w:rsid w:val="00E25F6F"/>
    <w:rsid w:val="00E30C6C"/>
    <w:rsid w:val="00E30CCE"/>
    <w:rsid w:val="00E32DDD"/>
    <w:rsid w:val="00E34E61"/>
    <w:rsid w:val="00E35E4F"/>
    <w:rsid w:val="00E36F23"/>
    <w:rsid w:val="00E407D3"/>
    <w:rsid w:val="00E41C8C"/>
    <w:rsid w:val="00E427D7"/>
    <w:rsid w:val="00E44638"/>
    <w:rsid w:val="00E478EB"/>
    <w:rsid w:val="00E53AE0"/>
    <w:rsid w:val="00E54A45"/>
    <w:rsid w:val="00E5698F"/>
    <w:rsid w:val="00E60B15"/>
    <w:rsid w:val="00E6200F"/>
    <w:rsid w:val="00E62D31"/>
    <w:rsid w:val="00E6312D"/>
    <w:rsid w:val="00E64544"/>
    <w:rsid w:val="00E64DAD"/>
    <w:rsid w:val="00E65DB3"/>
    <w:rsid w:val="00E6630F"/>
    <w:rsid w:val="00E6747F"/>
    <w:rsid w:val="00E70443"/>
    <w:rsid w:val="00E708D5"/>
    <w:rsid w:val="00E70C50"/>
    <w:rsid w:val="00E730B7"/>
    <w:rsid w:val="00E738F7"/>
    <w:rsid w:val="00E74896"/>
    <w:rsid w:val="00E758E9"/>
    <w:rsid w:val="00E7780B"/>
    <w:rsid w:val="00E77FDB"/>
    <w:rsid w:val="00E83B5A"/>
    <w:rsid w:val="00E83D98"/>
    <w:rsid w:val="00E83E42"/>
    <w:rsid w:val="00E844C4"/>
    <w:rsid w:val="00E8709A"/>
    <w:rsid w:val="00E91E35"/>
    <w:rsid w:val="00E9471B"/>
    <w:rsid w:val="00E956B8"/>
    <w:rsid w:val="00E95822"/>
    <w:rsid w:val="00E9672F"/>
    <w:rsid w:val="00EA2EA0"/>
    <w:rsid w:val="00EA2F8D"/>
    <w:rsid w:val="00EA39E0"/>
    <w:rsid w:val="00EA3E5A"/>
    <w:rsid w:val="00EA4135"/>
    <w:rsid w:val="00EA757F"/>
    <w:rsid w:val="00EA7B71"/>
    <w:rsid w:val="00EB0F0E"/>
    <w:rsid w:val="00EB147B"/>
    <w:rsid w:val="00EB1926"/>
    <w:rsid w:val="00EB361F"/>
    <w:rsid w:val="00EB395C"/>
    <w:rsid w:val="00EC230D"/>
    <w:rsid w:val="00EC2CA1"/>
    <w:rsid w:val="00EC5980"/>
    <w:rsid w:val="00EC75A0"/>
    <w:rsid w:val="00ED6BF8"/>
    <w:rsid w:val="00ED6D2E"/>
    <w:rsid w:val="00ED77AA"/>
    <w:rsid w:val="00EE0D85"/>
    <w:rsid w:val="00EE15B1"/>
    <w:rsid w:val="00EE3DBE"/>
    <w:rsid w:val="00EE5A76"/>
    <w:rsid w:val="00EE7365"/>
    <w:rsid w:val="00EF04F2"/>
    <w:rsid w:val="00EF1366"/>
    <w:rsid w:val="00EF277D"/>
    <w:rsid w:val="00EF2AC6"/>
    <w:rsid w:val="00EF306C"/>
    <w:rsid w:val="00EF3157"/>
    <w:rsid w:val="00EF46D8"/>
    <w:rsid w:val="00F00D8E"/>
    <w:rsid w:val="00F01002"/>
    <w:rsid w:val="00F03A9E"/>
    <w:rsid w:val="00F074E6"/>
    <w:rsid w:val="00F110AA"/>
    <w:rsid w:val="00F130AA"/>
    <w:rsid w:val="00F13F20"/>
    <w:rsid w:val="00F14619"/>
    <w:rsid w:val="00F14B17"/>
    <w:rsid w:val="00F15608"/>
    <w:rsid w:val="00F15B46"/>
    <w:rsid w:val="00F16E54"/>
    <w:rsid w:val="00F21972"/>
    <w:rsid w:val="00F22134"/>
    <w:rsid w:val="00F24A0C"/>
    <w:rsid w:val="00F24FE2"/>
    <w:rsid w:val="00F27B18"/>
    <w:rsid w:val="00F27E04"/>
    <w:rsid w:val="00F32740"/>
    <w:rsid w:val="00F32CED"/>
    <w:rsid w:val="00F331DD"/>
    <w:rsid w:val="00F33E9B"/>
    <w:rsid w:val="00F3497D"/>
    <w:rsid w:val="00F36F72"/>
    <w:rsid w:val="00F4367C"/>
    <w:rsid w:val="00F449DF"/>
    <w:rsid w:val="00F47CE7"/>
    <w:rsid w:val="00F512F3"/>
    <w:rsid w:val="00F55D5B"/>
    <w:rsid w:val="00F56612"/>
    <w:rsid w:val="00F60AB7"/>
    <w:rsid w:val="00F615DE"/>
    <w:rsid w:val="00F62769"/>
    <w:rsid w:val="00F63F46"/>
    <w:rsid w:val="00F645E4"/>
    <w:rsid w:val="00F6625F"/>
    <w:rsid w:val="00F6662D"/>
    <w:rsid w:val="00F700B4"/>
    <w:rsid w:val="00F7135A"/>
    <w:rsid w:val="00F74A09"/>
    <w:rsid w:val="00F74BF8"/>
    <w:rsid w:val="00F759BC"/>
    <w:rsid w:val="00F7608A"/>
    <w:rsid w:val="00F76194"/>
    <w:rsid w:val="00F76535"/>
    <w:rsid w:val="00F76A25"/>
    <w:rsid w:val="00F76B6F"/>
    <w:rsid w:val="00F81BE6"/>
    <w:rsid w:val="00F831B0"/>
    <w:rsid w:val="00F839CC"/>
    <w:rsid w:val="00F86B67"/>
    <w:rsid w:val="00F91331"/>
    <w:rsid w:val="00F930B2"/>
    <w:rsid w:val="00F93910"/>
    <w:rsid w:val="00F949FC"/>
    <w:rsid w:val="00F956A7"/>
    <w:rsid w:val="00F96ADB"/>
    <w:rsid w:val="00FA06CB"/>
    <w:rsid w:val="00FA13E1"/>
    <w:rsid w:val="00FA1CF8"/>
    <w:rsid w:val="00FA289E"/>
    <w:rsid w:val="00FA2B3C"/>
    <w:rsid w:val="00FA301E"/>
    <w:rsid w:val="00FA35CF"/>
    <w:rsid w:val="00FA3658"/>
    <w:rsid w:val="00FA44DF"/>
    <w:rsid w:val="00FB25BC"/>
    <w:rsid w:val="00FC0FAB"/>
    <w:rsid w:val="00FC17BD"/>
    <w:rsid w:val="00FC2FCE"/>
    <w:rsid w:val="00FC659E"/>
    <w:rsid w:val="00FC699C"/>
    <w:rsid w:val="00FC7C67"/>
    <w:rsid w:val="00FD2C43"/>
    <w:rsid w:val="00FD403A"/>
    <w:rsid w:val="00FD48B2"/>
    <w:rsid w:val="00FD5241"/>
    <w:rsid w:val="00FD68FC"/>
    <w:rsid w:val="00FD701F"/>
    <w:rsid w:val="00FE23ED"/>
    <w:rsid w:val="00FE3FA5"/>
    <w:rsid w:val="00FE40A2"/>
    <w:rsid w:val="00FE4ED3"/>
    <w:rsid w:val="00FE540B"/>
    <w:rsid w:val="00FF0BD2"/>
    <w:rsid w:val="00FF0C03"/>
    <w:rsid w:val="00FF513A"/>
    <w:rsid w:val="00FF5D82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EAE96"/>
  <w15:docId w15:val="{28F1B772-7F29-4E1B-8F6B-84372AEB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bab 2"/>
    <w:basedOn w:val="Heading3"/>
    <w:next w:val="Normal"/>
    <w:link w:val="Heading2Char"/>
    <w:uiPriority w:val="9"/>
    <w:unhideWhenUsed/>
    <w:qFormat/>
    <w:rsid w:val="00AC4E7D"/>
    <w:pPr>
      <w:numPr>
        <w:numId w:val="8"/>
      </w:numPr>
      <w:tabs>
        <w:tab w:val="left" w:pos="5190"/>
      </w:tabs>
      <w:spacing w:line="480" w:lineRule="auto"/>
      <w:ind w:left="720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7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1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1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1E4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134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A6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8E"/>
  </w:style>
  <w:style w:type="paragraph" w:styleId="Footer">
    <w:name w:val="footer"/>
    <w:basedOn w:val="Normal"/>
    <w:link w:val="FooterChar"/>
    <w:uiPriority w:val="99"/>
    <w:unhideWhenUsed/>
    <w:rsid w:val="005A6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8E"/>
  </w:style>
  <w:style w:type="paragraph" w:styleId="EndnoteText">
    <w:name w:val="endnote text"/>
    <w:basedOn w:val="Normal"/>
    <w:link w:val="EndnoteTextChar"/>
    <w:uiPriority w:val="99"/>
    <w:semiHidden/>
    <w:unhideWhenUsed/>
    <w:rsid w:val="005C5F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F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5F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C4E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sub bab 2 Char"/>
    <w:basedOn w:val="DefaultParagraphFont"/>
    <w:link w:val="Heading2"/>
    <w:uiPriority w:val="9"/>
    <w:rsid w:val="00AC4E7D"/>
    <w:rPr>
      <w:rFonts w:ascii="Times New Roman" w:eastAsiaTheme="majorEastAsia" w:hAnsi="Times New Roman" w:cs="Times New Roman"/>
      <w:b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3497D"/>
    <w:pPr>
      <w:spacing w:line="259" w:lineRule="auto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F34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349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49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EB7"/>
    <w:pPr>
      <w:tabs>
        <w:tab w:val="left" w:pos="880"/>
        <w:tab w:val="right" w:leader="dot" w:pos="7928"/>
      </w:tabs>
      <w:spacing w:after="10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5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202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9CCE-F50F-4BB3-91A5-DE8C674A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Rubby</cp:lastModifiedBy>
  <cp:revision>3</cp:revision>
  <cp:lastPrinted>2023-08-18T01:15:00Z</cp:lastPrinted>
  <dcterms:created xsi:type="dcterms:W3CDTF">2023-08-19T04:46:00Z</dcterms:created>
  <dcterms:modified xsi:type="dcterms:W3CDTF">2023-08-19T04:46:00Z</dcterms:modified>
</cp:coreProperties>
</file>