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C7F61" w14:textId="77777777" w:rsidR="00B55D89" w:rsidRPr="00E569F8" w:rsidRDefault="00B55D89" w:rsidP="00B55D89">
      <w:pPr>
        <w:spacing w:line="240" w:lineRule="auto"/>
        <w:ind w:left="709" w:hanging="709"/>
        <w:jc w:val="center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>DAFTAR PUSTAKA</w:t>
      </w:r>
    </w:p>
    <w:p w14:paraId="2BBF9B82" w14:textId="77777777" w:rsidR="00B55D89" w:rsidRPr="00E569F8" w:rsidRDefault="00B55D89" w:rsidP="00B55D89">
      <w:pPr>
        <w:spacing w:line="240" w:lineRule="auto"/>
        <w:ind w:left="709" w:hanging="709"/>
        <w:jc w:val="center"/>
        <w:rPr>
          <w:rFonts w:cs="Times New Roman"/>
          <w:szCs w:val="24"/>
        </w:rPr>
      </w:pPr>
    </w:p>
    <w:p w14:paraId="70BD99F3" w14:textId="6A87745E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Adminsekolah (2022). </w:t>
      </w:r>
      <w:r w:rsidR="00E66624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3 Manfaat Penggunaan Media Pembelajaran</w:t>
      </w:r>
      <w:r w:rsidR="00E66624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szCs w:val="24"/>
        </w:rPr>
        <w:t>. https://adminsekolah</w:t>
      </w:r>
      <w:r w:rsidR="00E66624" w:rsidRPr="00E569F8">
        <w:rPr>
          <w:rFonts w:cs="Times New Roman"/>
          <w:szCs w:val="24"/>
        </w:rPr>
        <w:t xml:space="preserve">.net/3-manfaat-penggunaan-media </w:t>
      </w:r>
      <w:r w:rsidRPr="00E569F8">
        <w:rPr>
          <w:rFonts w:cs="Times New Roman"/>
          <w:szCs w:val="24"/>
        </w:rPr>
        <w:t>pembelajaran/March 04, 2022.</w:t>
      </w:r>
    </w:p>
    <w:p w14:paraId="34C7E34F" w14:textId="704671FF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  <w:szCs w:val="24"/>
        </w:rPr>
        <w:t xml:space="preserve">Andari D. A.Murni A. W. (2019). </w:t>
      </w:r>
      <w:r w:rsidR="00E66624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Penggunaan Media Pembelajaran Smart Card Untuk Meningkatkan Hasil Belajar Peserta Didik Pada Materi Perkalian</w:t>
      </w:r>
      <w:r w:rsidR="00E66624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i/>
          <w:szCs w:val="24"/>
        </w:rPr>
        <w:t>. Journal of Indonesian Education.</w:t>
      </w:r>
    </w:p>
    <w:p w14:paraId="7368140E" w14:textId="1EAC7044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Ariesto Hadi Sutopo, (2021). </w:t>
      </w:r>
      <w:r w:rsidR="00E66624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Teknologi Informasi dan Komunikasi Dalam Pendidikan</w:t>
      </w:r>
      <w:r w:rsidR="00E66624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i/>
          <w:szCs w:val="24"/>
        </w:rPr>
        <w:t>,</w:t>
      </w:r>
      <w:r w:rsidRPr="00E569F8">
        <w:rPr>
          <w:rFonts w:cs="Times New Roman"/>
          <w:szCs w:val="24"/>
        </w:rPr>
        <w:t xml:space="preserve"> Yogyakarta: Graha Ilmu.</w:t>
      </w:r>
    </w:p>
    <w:p w14:paraId="7AD64C6D" w14:textId="3752BD1E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 xml:space="preserve">Arumdani I. M.Adi B. W. Muhammad Sabandi (2018). </w:t>
      </w:r>
      <w:r w:rsidR="00E66624" w:rsidRPr="00E569F8">
        <w:rPr>
          <w:rFonts w:cs="Times New Roman"/>
        </w:rPr>
        <w:t>“</w:t>
      </w:r>
      <w:r w:rsidRPr="00E569F8">
        <w:rPr>
          <w:rFonts w:cs="Times New Roman"/>
          <w:i/>
        </w:rPr>
        <w:t xml:space="preserve">Pengaruh Pemanfaatan Situs Google Sebagai Sumber Belajar dan Motivasi Belajar Terhadap </w:t>
      </w:r>
      <w:r w:rsidR="000E0086" w:rsidRPr="00E569F8">
        <w:rPr>
          <w:rFonts w:cs="Times New Roman"/>
          <w:i/>
        </w:rPr>
        <w:t>Hasil</w:t>
      </w:r>
      <w:r w:rsidRPr="00E569F8">
        <w:rPr>
          <w:rFonts w:cs="Times New Roman"/>
          <w:i/>
        </w:rPr>
        <w:t xml:space="preserve"> Belajar Pada Mata Pelajaran Ekonomi Kelas XI di SMA Negeri 3 Surakarta</w:t>
      </w:r>
      <w:r w:rsidR="00E66624" w:rsidRPr="00E569F8">
        <w:rPr>
          <w:rFonts w:cs="Times New Roman"/>
          <w:i/>
        </w:rPr>
        <w:t>”</w:t>
      </w:r>
      <w:r w:rsidRPr="00E569F8">
        <w:rPr>
          <w:rFonts w:cs="Times New Roman"/>
          <w:i/>
        </w:rPr>
        <w:t>.</w:t>
      </w:r>
      <w:r w:rsidRPr="00E569F8">
        <w:rPr>
          <w:rFonts w:cs="Times New Roman"/>
        </w:rPr>
        <w:t xml:space="preserve"> </w:t>
      </w:r>
      <w:r w:rsidRPr="00E569F8">
        <w:rPr>
          <w:rFonts w:cs="Times New Roman"/>
          <w:i/>
        </w:rPr>
        <w:t>Jurna</w:t>
      </w:r>
      <w:r w:rsidR="00116F6B" w:rsidRPr="00E569F8">
        <w:rPr>
          <w:rFonts w:cs="Times New Roman"/>
          <w:i/>
        </w:rPr>
        <w:t>l Pendidikan Bisnis dan Ekonomi.</w:t>
      </w:r>
    </w:p>
    <w:p w14:paraId="0A3EEECE" w14:textId="327E6A93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  <w:szCs w:val="24"/>
        </w:rPr>
        <w:t xml:space="preserve">Baharuddin M. R.Anggraini R. (2021). </w:t>
      </w:r>
      <w:r w:rsidR="00E66624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Pengembangan Multimedia Interaktif Pembelajaran Microsoft Excel pada Mata Kuliah Perangkat Lunak Aplikasi</w:t>
      </w:r>
      <w:r w:rsidR="00E66624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i/>
          <w:szCs w:val="24"/>
        </w:rPr>
        <w:t xml:space="preserve">. Jurnal Literasi Digital. </w:t>
      </w:r>
    </w:p>
    <w:p w14:paraId="2B5C1C65" w14:textId="19E40066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 xml:space="preserve">Bella Carla (2024). </w:t>
      </w:r>
      <w:r w:rsidR="00E66624" w:rsidRPr="00E569F8">
        <w:rPr>
          <w:rFonts w:cs="Times New Roman"/>
        </w:rPr>
        <w:t>“</w:t>
      </w:r>
      <w:r w:rsidRPr="00E569F8">
        <w:rPr>
          <w:rFonts w:cs="Times New Roman"/>
          <w:i/>
        </w:rPr>
        <w:t>Ringkasan Materi Bangun Ruang Kelas 6 SD beserta Penjelasannya</w:t>
      </w:r>
      <w:r w:rsidR="00E66624" w:rsidRPr="00E569F8">
        <w:rPr>
          <w:rFonts w:cs="Times New Roman"/>
          <w:i/>
        </w:rPr>
        <w:t>”</w:t>
      </w:r>
      <w:r w:rsidRPr="00E569F8">
        <w:rPr>
          <w:rFonts w:cs="Times New Roman"/>
          <w:i/>
        </w:rPr>
        <w:t>.</w:t>
      </w:r>
      <w:r w:rsidRPr="00E569F8">
        <w:rPr>
          <w:rFonts w:cs="Times New Roman"/>
        </w:rPr>
        <w:t xml:space="preserve">  </w:t>
      </w:r>
      <w:hyperlink r:id="rId8" w:history="1">
        <w:r w:rsidRPr="00E569F8">
          <w:rPr>
            <w:rFonts w:cs="Times New Roman"/>
          </w:rPr>
          <w:t>https://mamikos.com/info/ringkasan-materi-bangun-ruang-kelas-6-sd-pljr/</w:t>
        </w:r>
      </w:hyperlink>
      <w:r w:rsidRPr="00E569F8">
        <w:rPr>
          <w:rFonts w:cs="Times New Roman"/>
        </w:rPr>
        <w:t>. Post 19 Januari 2024.</w:t>
      </w:r>
    </w:p>
    <w:p w14:paraId="07BA1414" w14:textId="76A1C4E2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 xml:space="preserve">CNN Indonesia. (2023) </w:t>
      </w:r>
      <w:r w:rsidRPr="00E569F8">
        <w:rPr>
          <w:rFonts w:cs="Times New Roman"/>
          <w:i/>
        </w:rPr>
        <w:t>"Pengertian, Sifat, dan Rumus-Rumus Balok Lengkap</w:t>
      </w:r>
      <w:r w:rsidR="00E66624" w:rsidRPr="00E569F8">
        <w:rPr>
          <w:rFonts w:cs="Times New Roman"/>
          <w:i/>
        </w:rPr>
        <w:t>”</w:t>
      </w:r>
      <w:r w:rsidRPr="00E569F8">
        <w:rPr>
          <w:rFonts w:cs="Times New Roman"/>
          <w:i/>
        </w:rPr>
        <w:t>.</w:t>
      </w:r>
      <w:r w:rsidRPr="00E569F8">
        <w:rPr>
          <w:rFonts w:cs="Times New Roman"/>
        </w:rPr>
        <w:t xml:space="preserve"> https://www.cnnindonesia.com/edukasi/20230224175548-569-917575/pengertian-sifat-dan-rumus-rumus-balok-lengkap-dengan-penjelasan.</w:t>
      </w:r>
    </w:p>
    <w:p w14:paraId="08A0FE63" w14:textId="0E40B458" w:rsidR="00B55D89" w:rsidRPr="00E569F8" w:rsidRDefault="00E66624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>Corry Samosir (2024) “</w:t>
      </w:r>
      <w:r w:rsidR="00B55D89" w:rsidRPr="00E569F8">
        <w:rPr>
          <w:rFonts w:cs="Times New Roman"/>
          <w:i/>
        </w:rPr>
        <w:t>Mengenal Bagian-Bagian Bangun Ruang, Materi Matematika Kelas 6 SD</w:t>
      </w:r>
      <w:r w:rsidRPr="00E569F8">
        <w:rPr>
          <w:rFonts w:cs="Times New Roman"/>
        </w:rPr>
        <w:t>”</w:t>
      </w:r>
      <w:r w:rsidR="00B55D89" w:rsidRPr="00E569F8">
        <w:rPr>
          <w:rFonts w:cs="Times New Roman"/>
        </w:rPr>
        <w:t>. https://kids.grid.id/read/473990148/mengenal-bagian-bagian-bangun-ruang-materi-matematika-kelas-6-sd- Post Kamis, 11 Januari 2024 | 11:20 WIB</w:t>
      </w:r>
    </w:p>
    <w:p w14:paraId="234BDB82" w14:textId="6677F06A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Departemen Pendidikan dan Kebudayaan. 2003. </w:t>
      </w:r>
      <w:r w:rsidRPr="00E569F8">
        <w:rPr>
          <w:rFonts w:cs="Times New Roman"/>
          <w:i/>
          <w:szCs w:val="24"/>
        </w:rPr>
        <w:t>Kamus Besar  Edisi Kedua</w:t>
      </w:r>
      <w:r w:rsidRPr="00E569F8">
        <w:rPr>
          <w:rFonts w:cs="Times New Roman"/>
          <w:szCs w:val="24"/>
        </w:rPr>
        <w:t>, Balai Pustaka.</w:t>
      </w:r>
    </w:p>
    <w:p w14:paraId="3030BEE7" w14:textId="12025B4C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  <w:szCs w:val="24"/>
        </w:rPr>
        <w:t xml:space="preserve">Evelopment Country. (2018) </w:t>
      </w:r>
      <w:r w:rsidR="00E66624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Definisi Pengembangan</w:t>
      </w:r>
      <w:r w:rsidR="00E66624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szCs w:val="24"/>
        </w:rPr>
        <w:t xml:space="preserve">. </w:t>
      </w:r>
      <w:r w:rsidRPr="00E569F8">
        <w:rPr>
          <w:rFonts w:cs="Times New Roman"/>
          <w:i/>
          <w:szCs w:val="24"/>
        </w:rPr>
        <w:t>(Blongspot Evelopment Country.co.id).</w:t>
      </w:r>
    </w:p>
    <w:p w14:paraId="591871FE" w14:textId="70DCF772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 xml:space="preserve">Fadhilah Dwi Amalia  (2022). </w:t>
      </w:r>
      <w:r w:rsidR="00E66624" w:rsidRPr="00E569F8">
        <w:rPr>
          <w:rFonts w:cs="Times New Roman"/>
        </w:rPr>
        <w:t>“</w:t>
      </w:r>
      <w:r w:rsidRPr="00E569F8">
        <w:rPr>
          <w:rFonts w:cs="Times New Roman"/>
          <w:i/>
        </w:rPr>
        <w:t>Penggunaan M</w:t>
      </w:r>
      <w:r w:rsidR="00E66624" w:rsidRPr="00E569F8">
        <w:rPr>
          <w:rFonts w:cs="Times New Roman"/>
          <w:i/>
        </w:rPr>
        <w:t>edia Pembelajaran Berbasis TIK d</w:t>
      </w:r>
      <w:r w:rsidRPr="00E569F8">
        <w:rPr>
          <w:rFonts w:cs="Times New Roman"/>
          <w:i/>
        </w:rPr>
        <w:t>alam Bidang Pendidikan</w:t>
      </w:r>
      <w:r w:rsidR="00E66624" w:rsidRPr="00E569F8">
        <w:rPr>
          <w:rFonts w:cs="Times New Roman"/>
          <w:i/>
        </w:rPr>
        <w:t>”</w:t>
      </w:r>
      <w:r w:rsidRPr="00E569F8">
        <w:rPr>
          <w:rFonts w:cs="Times New Roman"/>
          <w:i/>
        </w:rPr>
        <w:t>.</w:t>
      </w:r>
      <w:r w:rsidRPr="00E569F8">
        <w:rPr>
          <w:rFonts w:cs="Times New Roman"/>
        </w:rPr>
        <w:t xml:space="preserve"> https://kumparan.com/. Post 4 Juni 2022 11:27 WIB.</w:t>
      </w:r>
    </w:p>
    <w:p w14:paraId="19DA0175" w14:textId="4EE4A1B8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 xml:space="preserve">Fitriyani Puspa Samodra. (2023). </w:t>
      </w:r>
      <w:r w:rsidR="00E66624" w:rsidRPr="00E569F8">
        <w:rPr>
          <w:rFonts w:cs="Times New Roman"/>
        </w:rPr>
        <w:t>“</w:t>
      </w:r>
      <w:r w:rsidRPr="00E569F8">
        <w:rPr>
          <w:rFonts w:cs="Times New Roman"/>
          <w:i/>
        </w:rPr>
        <w:t>Ciri-ciri Kubus, Rumus, dan Contoh Soalnya, Wajib Dipahami</w:t>
      </w:r>
      <w:r w:rsidR="00E66624" w:rsidRPr="00E569F8">
        <w:rPr>
          <w:rFonts w:cs="Times New Roman"/>
          <w:i/>
        </w:rPr>
        <w:t>”</w:t>
      </w:r>
      <w:r w:rsidRPr="00E569F8">
        <w:rPr>
          <w:rFonts w:cs="Times New Roman"/>
          <w:i/>
        </w:rPr>
        <w:t xml:space="preserve">. </w:t>
      </w:r>
      <w:hyperlink r:id="rId9" w:history="1">
        <w:r w:rsidRPr="00E569F8">
          <w:rPr>
            <w:rFonts w:cs="Times New Roman"/>
          </w:rPr>
          <w:t>https://www.liputan6.com/hot/read/5221696/ciri-ciri-kubus-rumus-dan-contoh-soalnya-wajib-dipahami?page=2</w:t>
        </w:r>
      </w:hyperlink>
      <w:r w:rsidRPr="00E569F8">
        <w:rPr>
          <w:rFonts w:cs="Times New Roman"/>
        </w:rPr>
        <w:t>. Diperbarui 02 Mar 2023, 10:50 WIB</w:t>
      </w:r>
      <w:r w:rsidR="00E66624" w:rsidRPr="00E569F8">
        <w:rPr>
          <w:rFonts w:cs="Times New Roman"/>
        </w:rPr>
        <w:t>.</w:t>
      </w:r>
    </w:p>
    <w:p w14:paraId="5B76935C" w14:textId="026F085E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lastRenderedPageBreak/>
        <w:t xml:space="preserve">Gani A. (2020). </w:t>
      </w:r>
      <w:r w:rsidR="00116F6B" w:rsidRPr="00E569F8">
        <w:rPr>
          <w:rFonts w:cs="Times New Roman"/>
        </w:rPr>
        <w:t>“</w:t>
      </w:r>
      <w:r w:rsidRPr="00E569F8">
        <w:rPr>
          <w:rFonts w:cs="Times New Roman"/>
          <w:i/>
        </w:rPr>
        <w:t>Motivasi Kepala Sekolah Dalam Meningkatkan Kinerja Guru</w:t>
      </w:r>
      <w:r w:rsidR="00116F6B" w:rsidRPr="00E569F8">
        <w:rPr>
          <w:rFonts w:cs="Times New Roman"/>
          <w:i/>
        </w:rPr>
        <w:t>”</w:t>
      </w:r>
      <w:r w:rsidRPr="00E569F8">
        <w:rPr>
          <w:rFonts w:cs="Times New Roman"/>
        </w:rPr>
        <w:t>. Jurnal Literasiologi.</w:t>
      </w:r>
    </w:p>
    <w:p w14:paraId="6F00108D" w14:textId="6B55DA24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Mustofa Abi Hamid, dkk. (2020). </w:t>
      </w:r>
      <w:r w:rsidR="00116F6B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Media Pembelajaran</w:t>
      </w:r>
      <w:r w:rsidR="00116F6B" w:rsidRPr="00E569F8">
        <w:rPr>
          <w:rFonts w:cs="Times New Roman"/>
          <w:szCs w:val="24"/>
        </w:rPr>
        <w:t>”.</w:t>
      </w:r>
      <w:r w:rsidRPr="00E569F8">
        <w:rPr>
          <w:rFonts w:cs="Times New Roman"/>
          <w:szCs w:val="24"/>
        </w:rPr>
        <w:t xml:space="preserve"> Google Buku. Yayasan Kita Menulis. </w:t>
      </w:r>
    </w:p>
    <w:p w14:paraId="7087F325" w14:textId="6C36368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bCs/>
          <w:szCs w:val="24"/>
        </w:rPr>
      </w:pPr>
      <w:r w:rsidRPr="00E569F8">
        <w:rPr>
          <w:rFonts w:cs="Times New Roman"/>
          <w:bCs/>
          <w:szCs w:val="24"/>
        </w:rPr>
        <w:t xml:space="preserve">Mustofa Abi Hamid, </w:t>
      </w:r>
      <w:r w:rsidRPr="00E569F8">
        <w:rPr>
          <w:rFonts w:cs="Times New Roman"/>
          <w:bCs/>
          <w:i/>
          <w:szCs w:val="24"/>
        </w:rPr>
        <w:t>media pemebalajaran</w:t>
      </w:r>
      <w:r w:rsidRPr="00E569F8">
        <w:rPr>
          <w:rFonts w:cs="Times New Roman"/>
          <w:bCs/>
          <w:szCs w:val="24"/>
        </w:rPr>
        <w:t xml:space="preserve"> (medan: Yayasan Kita Menuli</w:t>
      </w:r>
      <w:r w:rsidR="00116F6B" w:rsidRPr="00E569F8">
        <w:rPr>
          <w:rFonts w:cs="Times New Roman"/>
          <w:bCs/>
          <w:szCs w:val="24"/>
        </w:rPr>
        <w:t>s, 2020).</w:t>
      </w:r>
    </w:p>
    <w:p w14:paraId="2A87D172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Rizki Wahyuningtyas dan Bambang Suteng Sulasmono, </w:t>
      </w:r>
      <w:r w:rsidRPr="00E569F8">
        <w:rPr>
          <w:rFonts w:cs="Times New Roman"/>
          <w:i/>
          <w:szCs w:val="24"/>
        </w:rPr>
        <w:t>“Pentingnya Media dalam Pembelajaran</w:t>
      </w:r>
      <w:r w:rsidRPr="00E569F8">
        <w:rPr>
          <w:rFonts w:cs="Times New Roman"/>
          <w:bCs/>
          <w:i/>
          <w:szCs w:val="24"/>
        </w:rPr>
        <w:t xml:space="preserve"> </w:t>
      </w:r>
      <w:r w:rsidRPr="00E569F8">
        <w:rPr>
          <w:rFonts w:cs="Times New Roman"/>
          <w:i/>
          <w:szCs w:val="24"/>
        </w:rPr>
        <w:t>Guna Meningkatkan Hasil Belajar di Sekolah Dasar,”</w:t>
      </w:r>
      <w:r w:rsidRPr="00E569F8">
        <w:rPr>
          <w:rFonts w:cs="Times New Roman"/>
          <w:szCs w:val="24"/>
        </w:rPr>
        <w:t xml:space="preserve"> Edukatif : Jurnal Ilmu</w:t>
      </w:r>
      <w:r w:rsidRPr="00E569F8">
        <w:rPr>
          <w:rFonts w:cs="Times New Roman"/>
          <w:bCs/>
          <w:szCs w:val="24"/>
        </w:rPr>
        <w:t xml:space="preserve"> </w:t>
      </w:r>
      <w:r w:rsidRPr="00E569F8">
        <w:rPr>
          <w:rFonts w:cs="Times New Roman"/>
          <w:szCs w:val="24"/>
        </w:rPr>
        <w:t xml:space="preserve">Pendidikan 2, no. 1 (15 April 2020): 25, </w:t>
      </w:r>
      <w:hyperlink r:id="rId10" w:history="1">
        <w:r w:rsidRPr="00E569F8">
          <w:rPr>
            <w:rFonts w:cs="Times New Roman"/>
            <w:szCs w:val="24"/>
          </w:rPr>
          <w:t>https://doi.org/10.31004/edukatif.v2i1.77</w:t>
        </w:r>
      </w:hyperlink>
      <w:r w:rsidRPr="00E569F8">
        <w:rPr>
          <w:rFonts w:cs="Times New Roman"/>
          <w:szCs w:val="24"/>
        </w:rPr>
        <w:t>.</w:t>
      </w:r>
    </w:p>
    <w:p w14:paraId="377AD7C2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bCs/>
          <w:szCs w:val="24"/>
        </w:rPr>
      </w:pPr>
      <w:r w:rsidRPr="00E569F8">
        <w:rPr>
          <w:rFonts w:cs="Times New Roman"/>
          <w:bCs/>
          <w:szCs w:val="24"/>
        </w:rPr>
        <w:t xml:space="preserve">Rizqi Ilyasa Aghni, </w:t>
      </w:r>
      <w:r w:rsidRPr="00E569F8">
        <w:rPr>
          <w:rFonts w:cs="Times New Roman"/>
          <w:bCs/>
          <w:i/>
          <w:szCs w:val="24"/>
        </w:rPr>
        <w:t>“Fungsi Dan Jenis Media Pembelajaran Dalam Pembelajaran Akuntansi,”</w:t>
      </w:r>
      <w:r w:rsidRPr="00E569F8">
        <w:rPr>
          <w:rFonts w:cs="Times New Roman"/>
          <w:szCs w:val="24"/>
        </w:rPr>
        <w:t xml:space="preserve"> </w:t>
      </w:r>
      <w:r w:rsidRPr="00E569F8">
        <w:rPr>
          <w:rFonts w:cs="Times New Roman"/>
          <w:bCs/>
          <w:szCs w:val="24"/>
        </w:rPr>
        <w:t>Jurnal Pendidikan Akuntansi Indonesia 16, no. 1 (3 Juli 2018): 100,</w:t>
      </w:r>
      <w:r w:rsidRPr="00E569F8">
        <w:rPr>
          <w:rFonts w:cs="Times New Roman"/>
          <w:szCs w:val="24"/>
        </w:rPr>
        <w:t xml:space="preserve"> </w:t>
      </w:r>
      <w:hyperlink r:id="rId11" w:history="1">
        <w:r w:rsidRPr="00E569F8">
          <w:rPr>
            <w:rFonts w:cs="Times New Roman"/>
            <w:bCs/>
            <w:szCs w:val="24"/>
          </w:rPr>
          <w:t>https://doi.org/10.21831/jpai.v16i1.20173</w:t>
        </w:r>
      </w:hyperlink>
      <w:r w:rsidRPr="00E569F8">
        <w:rPr>
          <w:rFonts w:cs="Times New Roman"/>
          <w:bCs/>
          <w:szCs w:val="24"/>
        </w:rPr>
        <w:t>.</w:t>
      </w:r>
    </w:p>
    <w:p w14:paraId="7EB4030B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i/>
          <w:szCs w:val="24"/>
        </w:rPr>
      </w:pPr>
      <w:r w:rsidRPr="00E569F8">
        <w:rPr>
          <w:rFonts w:cs="Times New Roman"/>
        </w:rPr>
        <w:t xml:space="preserve">Rohmalina Wahab. (2018), </w:t>
      </w:r>
      <w:r w:rsidRPr="00E569F8">
        <w:rPr>
          <w:rFonts w:cs="Times New Roman"/>
          <w:i/>
        </w:rPr>
        <w:t>Psikologi Belajar.</w:t>
      </w:r>
      <w:r w:rsidRPr="00E569F8">
        <w:rPr>
          <w:rFonts w:cs="Times New Roman"/>
        </w:rPr>
        <w:t xml:space="preserve"> Jakarta: PT Raja Grafindo Persada.</w:t>
      </w:r>
    </w:p>
    <w:p w14:paraId="5AE5A778" w14:textId="3B72EC0F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Rusydi. (2020). </w:t>
      </w:r>
      <w:r w:rsidR="00116F6B" w:rsidRPr="00E569F8">
        <w:rPr>
          <w:rFonts w:cs="Times New Roman"/>
          <w:i/>
          <w:szCs w:val="24"/>
        </w:rPr>
        <w:t>“</w:t>
      </w:r>
      <w:r w:rsidRPr="00E569F8">
        <w:rPr>
          <w:rFonts w:cs="Times New Roman"/>
          <w:i/>
          <w:szCs w:val="24"/>
        </w:rPr>
        <w:t>Paradigma Pembelajaran Bahasa Arab Dalam Integrasi Ilmu: Komparasi Pemikiran Imam Suprayogo Dan Azhar Arsyad</w:t>
      </w:r>
      <w:r w:rsidR="00116F6B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szCs w:val="24"/>
        </w:rPr>
        <w:t>. Lughawiyah: Journal of Arabic Education and Linguistics.</w:t>
      </w:r>
    </w:p>
    <w:p w14:paraId="375684C8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Sugiyono. (2018). </w:t>
      </w:r>
      <w:r w:rsidRPr="00E569F8">
        <w:rPr>
          <w:rFonts w:cs="Times New Roman"/>
          <w:i/>
          <w:szCs w:val="24"/>
        </w:rPr>
        <w:t>Metode Penelitian Kuantitatif, Kualitatif, dan R&amp;D</w:t>
      </w:r>
      <w:r w:rsidRPr="00E569F8">
        <w:rPr>
          <w:rFonts w:cs="Times New Roman"/>
          <w:szCs w:val="24"/>
        </w:rPr>
        <w:t>. Bandung: Alfabeta.</w:t>
      </w:r>
    </w:p>
    <w:p w14:paraId="0D30AC80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Sukmadinata (2017) </w:t>
      </w:r>
      <w:r w:rsidRPr="00E569F8">
        <w:rPr>
          <w:rFonts w:cs="Times New Roman"/>
          <w:bCs/>
          <w:i/>
          <w:szCs w:val="24"/>
        </w:rPr>
        <w:t>Metode Penelitian Pendidikan</w:t>
      </w:r>
      <w:r w:rsidRPr="00E569F8">
        <w:rPr>
          <w:rFonts w:cs="Times New Roman"/>
          <w:szCs w:val="24"/>
        </w:rPr>
        <w:t xml:space="preserve"> (Cetakan ke-12). Bandung: Remaja Rosdakarya. </w:t>
      </w:r>
    </w:p>
    <w:p w14:paraId="1F5654B0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Sungkono S.Apiati V.Santika S. (2022). </w:t>
      </w:r>
      <w:r w:rsidRPr="00E569F8">
        <w:rPr>
          <w:rFonts w:cs="Times New Roman"/>
          <w:i/>
          <w:szCs w:val="24"/>
        </w:rPr>
        <w:t xml:space="preserve">Media Pembelajaran Berbasis Teknologi Augmented Reality. </w:t>
      </w:r>
      <w:r w:rsidRPr="00E569F8">
        <w:rPr>
          <w:rFonts w:cs="Times New Roman"/>
          <w:szCs w:val="24"/>
        </w:rPr>
        <w:t>Mosharafa: Jurnal Pendidikan Matematika.</w:t>
      </w:r>
    </w:p>
    <w:p w14:paraId="4DFBA187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Talizaro Tafonao, </w:t>
      </w:r>
      <w:r w:rsidRPr="00E569F8">
        <w:rPr>
          <w:rFonts w:cs="Times New Roman"/>
          <w:i/>
          <w:szCs w:val="24"/>
        </w:rPr>
        <w:t>“Peranan Media Pembelajaran Dalam Meningkatkan Minat Belajar Mahasiswa,”</w:t>
      </w:r>
      <w:r w:rsidRPr="00E569F8">
        <w:rPr>
          <w:rFonts w:cs="Times New Roman"/>
          <w:szCs w:val="24"/>
        </w:rPr>
        <w:t xml:space="preserve"> Jurnal Komunikasi Pendidikan 2, no. 2 (2 Agustus 2018): 108, </w:t>
      </w:r>
      <w:hyperlink r:id="rId12" w:history="1">
        <w:r w:rsidRPr="00E569F8">
          <w:rPr>
            <w:rFonts w:cs="Times New Roman"/>
            <w:szCs w:val="24"/>
          </w:rPr>
          <w:t>https://doi.org/10.32585/jkp.v2i2.113</w:t>
        </w:r>
      </w:hyperlink>
      <w:r w:rsidRPr="00E569F8">
        <w:rPr>
          <w:rFonts w:cs="Times New Roman"/>
          <w:szCs w:val="24"/>
        </w:rPr>
        <w:t>.</w:t>
      </w:r>
    </w:p>
    <w:p w14:paraId="49709DB8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bCs/>
          <w:szCs w:val="24"/>
        </w:rPr>
      </w:pPr>
      <w:r w:rsidRPr="00E569F8">
        <w:rPr>
          <w:rFonts w:cs="Times New Roman"/>
          <w:bCs/>
          <w:szCs w:val="24"/>
        </w:rPr>
        <w:t>Undang-Undang Republik Indonesia Nomor 18 Tahun 2002 Tentang Sistem Nasional Penelitian, Pengembangan, dan Penerapan Ilmu Pengetahuan dan Teknologi.</w:t>
      </w:r>
    </w:p>
    <w:p w14:paraId="005F8858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Uswatun Hasanah, </w:t>
      </w:r>
      <w:r w:rsidRPr="00E569F8">
        <w:rPr>
          <w:rFonts w:cs="Times New Roman"/>
          <w:i/>
          <w:szCs w:val="24"/>
        </w:rPr>
        <w:t>“Media Dan Sumber Belajar IPS Bagi Anak Usia Sd/MI,”</w:t>
      </w:r>
      <w:r w:rsidRPr="00E569F8">
        <w:rPr>
          <w:rFonts w:cs="Times New Roman"/>
          <w:szCs w:val="24"/>
        </w:rPr>
        <w:t xml:space="preserve"> IJTIMAIYA:</w:t>
      </w:r>
      <w:r w:rsidRPr="00E569F8">
        <w:rPr>
          <w:rFonts w:cs="Times New Roman"/>
          <w:bCs/>
          <w:szCs w:val="24"/>
        </w:rPr>
        <w:t xml:space="preserve"> </w:t>
      </w:r>
      <w:r w:rsidRPr="00E569F8">
        <w:rPr>
          <w:rFonts w:cs="Times New Roman"/>
          <w:szCs w:val="24"/>
        </w:rPr>
        <w:t xml:space="preserve">Journal of Social Science Teaching 2, no. 1 (2018): 168, </w:t>
      </w:r>
      <w:hyperlink r:id="rId13" w:history="1">
        <w:r w:rsidRPr="00E569F8">
          <w:rPr>
            <w:rFonts w:cs="Times New Roman"/>
            <w:szCs w:val="24"/>
          </w:rPr>
          <w:t>https://doi.org/10.21043/ji.v2i1.4293</w:t>
        </w:r>
      </w:hyperlink>
      <w:r w:rsidRPr="00E569F8">
        <w:rPr>
          <w:rFonts w:cs="Times New Roman"/>
          <w:szCs w:val="24"/>
        </w:rPr>
        <w:t>.</w:t>
      </w:r>
    </w:p>
    <w:p w14:paraId="6BFE4C0B" w14:textId="77777777" w:rsidR="00B55D89" w:rsidRPr="00E569F8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Warsita B. (2018). </w:t>
      </w:r>
      <w:r w:rsidRPr="00E569F8">
        <w:rPr>
          <w:rFonts w:cs="Times New Roman"/>
          <w:i/>
          <w:szCs w:val="24"/>
        </w:rPr>
        <w:t>Kecenderungan Global Dan Regional Dalam Pemanfaatan Teknologi Informasi Dan Komunikasi Untuk Pendidikan</w:t>
      </w:r>
      <w:r w:rsidRPr="00E569F8">
        <w:rPr>
          <w:rFonts w:cs="Times New Roman"/>
          <w:szCs w:val="24"/>
        </w:rPr>
        <w:t>. Jurnal Teknodik.</w:t>
      </w:r>
    </w:p>
    <w:p w14:paraId="15B8250E" w14:textId="302DE78D" w:rsidR="00F94BF3" w:rsidRDefault="00B55D89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  <w:r w:rsidRPr="00E569F8">
        <w:rPr>
          <w:rFonts w:cs="Times New Roman"/>
          <w:szCs w:val="24"/>
        </w:rPr>
        <w:t xml:space="preserve">Widianto W. Degeng I. N. S.Sitompul N. C. (2022). </w:t>
      </w:r>
      <w:r w:rsidR="00116F6B" w:rsidRPr="00E569F8">
        <w:rPr>
          <w:rFonts w:cs="Times New Roman"/>
          <w:szCs w:val="24"/>
        </w:rPr>
        <w:t>“</w:t>
      </w:r>
      <w:r w:rsidRPr="00E569F8">
        <w:rPr>
          <w:rFonts w:cs="Times New Roman"/>
          <w:i/>
          <w:szCs w:val="24"/>
        </w:rPr>
        <w:t>Pengembangan Media Pembelajaran Game Animasi Berbasis Enable Macro Powerpoint Pada Mata Pe</w:t>
      </w:r>
      <w:r w:rsidR="00116F6B" w:rsidRPr="00E569F8">
        <w:rPr>
          <w:rFonts w:cs="Times New Roman"/>
          <w:i/>
          <w:szCs w:val="24"/>
        </w:rPr>
        <w:t xml:space="preserve">lajaran Bahasa Inggris Kelas VII SMP </w:t>
      </w:r>
      <w:r w:rsidRPr="00E569F8">
        <w:rPr>
          <w:rFonts w:cs="Times New Roman"/>
          <w:i/>
          <w:szCs w:val="24"/>
        </w:rPr>
        <w:t>1 Pasirian</w:t>
      </w:r>
      <w:r w:rsidR="00116F6B" w:rsidRPr="00E569F8">
        <w:rPr>
          <w:rFonts w:cs="Times New Roman"/>
          <w:i/>
          <w:szCs w:val="24"/>
        </w:rPr>
        <w:t>”</w:t>
      </w:r>
      <w:r w:rsidRPr="00E569F8">
        <w:rPr>
          <w:rFonts w:cs="Times New Roman"/>
          <w:i/>
          <w:szCs w:val="24"/>
        </w:rPr>
        <w:t>.</w:t>
      </w:r>
      <w:r w:rsidRPr="00E569F8">
        <w:rPr>
          <w:rFonts w:cs="Times New Roman"/>
          <w:szCs w:val="24"/>
        </w:rPr>
        <w:t xml:space="preserve"> JIPI (Jurnal Ilmiah Penelitian dan Pembelajaran Informatika).</w:t>
      </w:r>
    </w:p>
    <w:p w14:paraId="2566A639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6E039027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19BE11E5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2BC13D0F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2F502B23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193AA84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09016AC4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16698865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650EBA3C" w14:textId="77777777" w:rsidR="00C54AAE" w:rsidRDefault="00C54AAE" w:rsidP="00C54AAE">
      <w:pPr>
        <w:rPr>
          <w:rFonts w:cs="Times New Roman"/>
          <w:b/>
          <w:szCs w:val="24"/>
          <w:u w:val="single"/>
        </w:rPr>
      </w:pPr>
    </w:p>
    <w:p w14:paraId="010B8570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20AD3E8" w14:textId="130C5CB9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  <w:r w:rsidRPr="00925D92">
        <w:rPr>
          <w:rFonts w:cs="Times New Roman"/>
          <w:b/>
          <w:color w:val="000000" w:themeColor="text1"/>
          <w:sz w:val="142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LAMPIRAN</w:t>
      </w:r>
    </w:p>
    <w:p w14:paraId="64704A4A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42DEEA83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7CD77BDA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71B75959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21EB8E9D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64CAEA6F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57909684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60EB18E6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6270C51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13105453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747F9FE8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5F268A7B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649B6C9E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9A2E4BB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6C3C13F1" w14:textId="77777777" w:rsidR="00C54AAE" w:rsidRPr="00257046" w:rsidRDefault="00C54AAE" w:rsidP="00C54AAE">
      <w:pPr>
        <w:spacing w:before="100" w:beforeAutospacing="1" w:after="100" w:afterAutospacing="1" w:line="240" w:lineRule="auto"/>
        <w:ind w:left="2880"/>
        <w:outlineLvl w:val="2"/>
        <w:rPr>
          <w:rFonts w:eastAsia="Times New Roman" w:cs="Times New Roman"/>
          <w:b/>
          <w:bCs/>
          <w:szCs w:val="24"/>
        </w:rPr>
      </w:pPr>
      <w:r w:rsidRPr="00257046">
        <w:rPr>
          <w:rFonts w:eastAsia="Times New Roman" w:cs="Times New Roman"/>
          <w:b/>
          <w:bCs/>
          <w:szCs w:val="24"/>
        </w:rPr>
        <w:lastRenderedPageBreak/>
        <w:t xml:space="preserve">Modul / Buku Panduan </w:t>
      </w:r>
    </w:p>
    <w:p w14:paraId="57D6050D" w14:textId="77777777" w:rsidR="00C54AAE" w:rsidRPr="00257046" w:rsidRDefault="00C54AAE" w:rsidP="00C54AAE">
      <w:pPr>
        <w:spacing w:before="100" w:beforeAutospacing="1" w:after="100" w:afterAutospacing="1" w:line="240" w:lineRule="auto"/>
        <w:ind w:left="2880"/>
        <w:outlineLvl w:val="2"/>
        <w:rPr>
          <w:rFonts w:eastAsia="Times New Roman" w:cs="Times New Roman"/>
          <w:b/>
          <w:bCs/>
          <w:szCs w:val="24"/>
        </w:rPr>
      </w:pPr>
    </w:p>
    <w:p w14:paraId="488CB158" w14:textId="77777777" w:rsidR="00C54AAE" w:rsidRPr="00FA1CB4" w:rsidRDefault="00C54AAE" w:rsidP="00C54AAE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i/>
          <w:szCs w:val="24"/>
        </w:rPr>
      </w:pPr>
      <w:r w:rsidRPr="00257046">
        <w:rPr>
          <w:rFonts w:eastAsia="Times New Roman" w:cs="Times New Roman"/>
          <w:bCs/>
          <w:szCs w:val="24"/>
        </w:rPr>
        <w:t xml:space="preserve">Tema: Media Pembelajaran Berbantuan </w:t>
      </w:r>
      <w:r w:rsidRPr="00FA1CB4">
        <w:rPr>
          <w:rFonts w:eastAsia="Times New Roman" w:cs="Times New Roman"/>
          <w:bCs/>
          <w:i/>
          <w:szCs w:val="24"/>
        </w:rPr>
        <w:t>Animaker</w:t>
      </w:r>
    </w:p>
    <w:p w14:paraId="587C4CD7" w14:textId="77777777" w:rsidR="00C54AAE" w:rsidRPr="00257046" w:rsidRDefault="00C54AAE" w:rsidP="00C54AAE">
      <w:p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I. Rasional</w:t>
      </w:r>
    </w:p>
    <w:p w14:paraId="339CC613" w14:textId="77777777" w:rsidR="00C54AAE" w:rsidRPr="00257046" w:rsidRDefault="00C54AAE" w:rsidP="00C54AAE">
      <w:pPr>
        <w:spacing w:before="100" w:beforeAutospacing="1" w:after="100" w:afterAutospacing="1" w:line="360" w:lineRule="auto"/>
        <w:outlineLvl w:val="2"/>
        <w:rPr>
          <w:rFonts w:eastAsia="Times New Roman" w:cs="Times New Roman"/>
          <w:szCs w:val="24"/>
        </w:rPr>
      </w:pPr>
      <w:r w:rsidRPr="00FA1CB4">
        <w:rPr>
          <w:rFonts w:eastAsia="Times New Roman" w:cs="Times New Roman"/>
          <w:i/>
          <w:szCs w:val="24"/>
        </w:rPr>
        <w:t xml:space="preserve">Animaker </w:t>
      </w:r>
      <w:r w:rsidRPr="00257046">
        <w:rPr>
          <w:rFonts w:eastAsia="Times New Roman" w:cs="Times New Roman"/>
          <w:szCs w:val="24"/>
        </w:rPr>
        <w:t xml:space="preserve">adalah platform animasi online yang memungkinkan pembuat konten untuk membuat animasi dengan mudah tanpa keahlian teknis yang mendalam. Penggunaan </w:t>
      </w:r>
      <w:r w:rsidRPr="00FA1CB4">
        <w:rPr>
          <w:rFonts w:eastAsia="Times New Roman" w:cs="Times New Roman"/>
          <w:i/>
          <w:szCs w:val="24"/>
        </w:rPr>
        <w:t>Animaker</w:t>
      </w:r>
      <w:r w:rsidRPr="00257046">
        <w:rPr>
          <w:rFonts w:eastAsia="Times New Roman" w:cs="Times New Roman"/>
          <w:szCs w:val="24"/>
        </w:rPr>
        <w:t xml:space="preserve"> dalam media pembelajaran dapat meningkatkan keterlibatan siswa melalui visualisasi yang menarik dan pendekatan audiovisual</w:t>
      </w:r>
    </w:p>
    <w:p w14:paraId="206784F2" w14:textId="77777777" w:rsidR="00C54AAE" w:rsidRPr="00257046" w:rsidRDefault="00C54AAE" w:rsidP="00C54AAE">
      <w:p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FA1CB4">
        <w:rPr>
          <w:rFonts w:eastAsia="Times New Roman" w:cs="Times New Roman"/>
          <w:i/>
          <w:szCs w:val="24"/>
        </w:rPr>
        <w:t>Animaker</w:t>
      </w:r>
      <w:r w:rsidRPr="00257046">
        <w:rPr>
          <w:rFonts w:eastAsia="Times New Roman" w:cs="Times New Roman"/>
          <w:szCs w:val="24"/>
        </w:rPr>
        <w:t xml:space="preserve"> merupakan platform animasi online yang memungkinkan pembuat konten untuk menciptakan animasi dengan mudah tanpa memerlukan keahlian teknis yang mendalam. Penggunaan Animaker dalam konteks media pembelajaran memiliki beberapa alasan yang kuat:</w:t>
      </w:r>
    </w:p>
    <w:p w14:paraId="3E63FAAD" w14:textId="77777777" w:rsidR="00C54AAE" w:rsidRPr="00257046" w:rsidRDefault="00C54AAE" w:rsidP="00C54AAE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Visualisasi yang Menarik</w:t>
      </w:r>
      <w:r w:rsidRPr="00257046">
        <w:rPr>
          <w:rFonts w:eastAsia="Times New Roman" w:cs="Times New Roman"/>
          <w:szCs w:val="24"/>
        </w:rPr>
        <w:t>: Animasi dapat memvisualisasikan konsep-konsep yang kompleks dengan cara yang lebih menarik dan mudah dipahami oleh siswa.</w:t>
      </w:r>
    </w:p>
    <w:p w14:paraId="1C94929F" w14:textId="77777777" w:rsidR="00C54AAE" w:rsidRPr="00257046" w:rsidRDefault="00C54AAE" w:rsidP="00C54AAE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Interaktivitas</w:t>
      </w:r>
      <w:r w:rsidRPr="00257046">
        <w:rPr>
          <w:rFonts w:eastAsia="Times New Roman" w:cs="Times New Roman"/>
          <w:szCs w:val="24"/>
        </w:rPr>
        <w:t>: Animaker menyediakan fitur interaktivitas yang dapat meningkatkan keterlibatan siswa dalam proses pembelajaran.</w:t>
      </w:r>
    </w:p>
    <w:p w14:paraId="0AC99417" w14:textId="77777777" w:rsidR="00C54AAE" w:rsidRPr="00257046" w:rsidRDefault="00C54AAE" w:rsidP="00C54AAE">
      <w:pPr>
        <w:spacing w:before="100" w:beforeAutospacing="1" w:after="100" w:afterAutospacing="1" w:line="360" w:lineRule="auto"/>
        <w:outlineLvl w:val="2"/>
        <w:rPr>
          <w:rFonts w:eastAsia="Times New Roman" w:cs="Times New Roman"/>
          <w:b/>
          <w:bCs/>
          <w:szCs w:val="24"/>
        </w:rPr>
      </w:pPr>
      <w:r w:rsidRPr="00257046">
        <w:rPr>
          <w:rFonts w:eastAsia="Times New Roman" w:cs="Times New Roman"/>
          <w:bCs/>
          <w:szCs w:val="24"/>
        </w:rPr>
        <w:t>Fleksibilitas dan Kreativitas</w:t>
      </w:r>
      <w:r w:rsidRPr="00257046">
        <w:rPr>
          <w:rFonts w:eastAsia="Times New Roman" w:cs="Times New Roman"/>
          <w:szCs w:val="24"/>
        </w:rPr>
        <w:t>: Memungkinkan guru untuk mengembangkan konten pembelajaran yang kreatif dan sesuai dengan gaya pembelajaran siswa</w:t>
      </w:r>
    </w:p>
    <w:p w14:paraId="7242DDEA" w14:textId="77777777" w:rsidR="00C54AAE" w:rsidRPr="00257046" w:rsidRDefault="00C54AAE" w:rsidP="00C54AAE">
      <w:pPr>
        <w:pStyle w:val="NormalWeb"/>
        <w:spacing w:line="360" w:lineRule="auto"/>
      </w:pPr>
      <w:r w:rsidRPr="00257046">
        <w:t xml:space="preserve">Dalam konteks media pembelajaran, penggunaan </w:t>
      </w:r>
      <w:r w:rsidRPr="00FA1CB4">
        <w:rPr>
          <w:i/>
        </w:rPr>
        <w:t>Animaker</w:t>
      </w:r>
      <w:r w:rsidRPr="00257046">
        <w:t xml:space="preserve"> memiliki beberapa alasan kuat:</w:t>
      </w:r>
    </w:p>
    <w:p w14:paraId="0A48569E" w14:textId="77777777" w:rsidR="00C54AAE" w:rsidRPr="00257046" w:rsidRDefault="00C54AAE" w:rsidP="00C54AAE">
      <w:pPr>
        <w:pStyle w:val="NormalWeb"/>
        <w:numPr>
          <w:ilvl w:val="0"/>
          <w:numId w:val="5"/>
        </w:numPr>
        <w:spacing w:line="360" w:lineRule="auto"/>
        <w:rPr>
          <w:rStyle w:val="Kuat"/>
          <w:b w:val="0"/>
          <w:bCs w:val="0"/>
        </w:rPr>
      </w:pPr>
      <w:r w:rsidRPr="00257046">
        <w:rPr>
          <w:rStyle w:val="Kuat"/>
        </w:rPr>
        <w:t>Meningkatkan Keterlibatan Siswa:</w:t>
      </w:r>
    </w:p>
    <w:p w14:paraId="142FA193" w14:textId="77777777" w:rsidR="00C54AAE" w:rsidRPr="00257046" w:rsidRDefault="00C54AAE" w:rsidP="00C54AAE">
      <w:pPr>
        <w:pStyle w:val="NormalWeb"/>
        <w:spacing w:line="360" w:lineRule="auto"/>
        <w:ind w:left="720"/>
      </w:pPr>
      <w:r w:rsidRPr="00257046">
        <w:rPr>
          <w:b/>
        </w:rPr>
        <w:t xml:space="preserve"> </w:t>
      </w:r>
      <w:r w:rsidRPr="00257046">
        <w:t>Animasi dapat memvisualisasikan konsep-konsep yang abstrak atau kompleks dengan cara yang lebih menarik dan mudah dipahami oleh siswa, sehingga meningkatkan keterlibatan mereka dalam proses belajar.</w:t>
      </w:r>
    </w:p>
    <w:p w14:paraId="02564465" w14:textId="77777777" w:rsidR="00C54AAE" w:rsidRPr="00257046" w:rsidRDefault="00C54AAE" w:rsidP="00C54AAE">
      <w:pPr>
        <w:pStyle w:val="NormalWeb"/>
        <w:numPr>
          <w:ilvl w:val="0"/>
          <w:numId w:val="5"/>
        </w:numPr>
        <w:spacing w:line="360" w:lineRule="auto"/>
        <w:rPr>
          <w:rStyle w:val="Kuat"/>
          <w:b w:val="0"/>
          <w:bCs w:val="0"/>
        </w:rPr>
      </w:pPr>
      <w:r w:rsidRPr="00257046">
        <w:rPr>
          <w:rStyle w:val="Kuat"/>
        </w:rPr>
        <w:lastRenderedPageBreak/>
        <w:t>Memfasilitasi Pembelajaran Visual</w:t>
      </w:r>
    </w:p>
    <w:p w14:paraId="428A8ED0" w14:textId="77777777" w:rsidR="00C54AAE" w:rsidRPr="00257046" w:rsidRDefault="00C54AAE" w:rsidP="00C54AAE">
      <w:pPr>
        <w:pStyle w:val="NormalWeb"/>
        <w:spacing w:line="360" w:lineRule="auto"/>
        <w:ind w:left="720"/>
      </w:pPr>
      <w:r w:rsidRPr="00257046">
        <w:t xml:space="preserve"> Animasi mampu menyampaikan informasi dengan cara visual yang kuat, yang dapat membantu siswa memahami dan mengingat informasi lebih baik daripada pembelajaran hanya melalui teks atau gambar diam.</w:t>
      </w:r>
    </w:p>
    <w:p w14:paraId="58959D47" w14:textId="77777777" w:rsidR="00C54AAE" w:rsidRPr="00257046" w:rsidRDefault="00C54AAE" w:rsidP="00C54AAE">
      <w:pPr>
        <w:pStyle w:val="NormalWeb"/>
        <w:numPr>
          <w:ilvl w:val="0"/>
          <w:numId w:val="5"/>
        </w:numPr>
        <w:spacing w:line="360" w:lineRule="auto"/>
        <w:rPr>
          <w:rStyle w:val="Kuat"/>
          <w:b w:val="0"/>
          <w:bCs w:val="0"/>
        </w:rPr>
      </w:pPr>
      <w:r w:rsidRPr="00257046">
        <w:rPr>
          <w:rStyle w:val="Kuat"/>
        </w:rPr>
        <w:t>Kreativitas dan Inovasi</w:t>
      </w:r>
    </w:p>
    <w:p w14:paraId="7EBF83DB" w14:textId="77777777" w:rsidR="00C54AAE" w:rsidRPr="00257046" w:rsidRDefault="00C54AAE" w:rsidP="00C54AAE">
      <w:pPr>
        <w:pStyle w:val="NormalWeb"/>
        <w:spacing w:line="360" w:lineRule="auto"/>
        <w:ind w:left="720"/>
      </w:pPr>
      <w:r w:rsidRPr="00257046">
        <w:t xml:space="preserve">Menggunakan </w:t>
      </w:r>
      <w:r w:rsidRPr="00FA1CB4">
        <w:rPr>
          <w:i/>
        </w:rPr>
        <w:t xml:space="preserve">Animaker </w:t>
      </w:r>
      <w:r w:rsidRPr="00257046">
        <w:t>memberikan kesempatan bagi guru dan siswa untuk mengembangkan kreativitas mereka dalam menciptakan konten pembelajaran yang unik dan menarik.</w:t>
      </w:r>
    </w:p>
    <w:p w14:paraId="14326B50" w14:textId="77777777" w:rsidR="00C54AAE" w:rsidRPr="00257046" w:rsidRDefault="00C54AAE" w:rsidP="00C54AAE">
      <w:pPr>
        <w:spacing w:before="100" w:beforeAutospacing="1" w:after="100" w:afterAutospacing="1" w:line="360" w:lineRule="auto"/>
        <w:rPr>
          <w:rFonts w:eastAsia="Times New Roman" w:cs="Times New Roman"/>
          <w:bCs/>
          <w:szCs w:val="24"/>
        </w:rPr>
      </w:pPr>
      <w:r w:rsidRPr="00257046">
        <w:rPr>
          <w:rFonts w:eastAsia="Times New Roman" w:cs="Times New Roman"/>
          <w:bCs/>
          <w:szCs w:val="24"/>
        </w:rPr>
        <w:t>II. Tujuan</w:t>
      </w:r>
    </w:p>
    <w:p w14:paraId="6D4B8E30" w14:textId="77777777" w:rsidR="00C54AAE" w:rsidRPr="00257046" w:rsidRDefault="00C54AAE" w:rsidP="00C54AAE">
      <w:p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szCs w:val="24"/>
        </w:rPr>
        <w:t xml:space="preserve">Tujuan dari modul ini adalah untuk membekali dengan pengetahuan dan keterampilan praktis dalam menggunakan </w:t>
      </w:r>
      <w:r w:rsidRPr="00FA1CB4">
        <w:rPr>
          <w:rFonts w:eastAsia="Times New Roman" w:cs="Times New Roman"/>
          <w:i/>
          <w:szCs w:val="24"/>
        </w:rPr>
        <w:t xml:space="preserve">Animaker </w:t>
      </w:r>
      <w:r w:rsidRPr="00257046">
        <w:rPr>
          <w:rFonts w:eastAsia="Times New Roman" w:cs="Times New Roman"/>
          <w:szCs w:val="24"/>
        </w:rPr>
        <w:t>untuk pembelajaran. Secara khusus, tujuan-tujuan modul ini meliputi:</w:t>
      </w:r>
    </w:p>
    <w:p w14:paraId="069AB523" w14:textId="77777777" w:rsidR="00C54AAE" w:rsidRPr="00257046" w:rsidRDefault="00C54AAE" w:rsidP="00C54AA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szCs w:val="24"/>
        </w:rPr>
        <w:t xml:space="preserve">Memahami dasar-dasar penggunaan </w:t>
      </w:r>
      <w:r w:rsidRPr="00FA1CB4">
        <w:rPr>
          <w:rFonts w:eastAsia="Times New Roman" w:cs="Times New Roman"/>
          <w:i/>
          <w:szCs w:val="24"/>
        </w:rPr>
        <w:t>Animaker</w:t>
      </w:r>
      <w:r w:rsidRPr="00257046">
        <w:rPr>
          <w:rFonts w:eastAsia="Times New Roman" w:cs="Times New Roman"/>
          <w:szCs w:val="24"/>
        </w:rPr>
        <w:t xml:space="preserve"> dan fitur-fitur yang tersedia.</w:t>
      </w:r>
    </w:p>
    <w:p w14:paraId="7823B031" w14:textId="77777777" w:rsidR="00C54AAE" w:rsidRPr="00257046" w:rsidRDefault="00C54AAE" w:rsidP="00C54AA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szCs w:val="24"/>
        </w:rPr>
        <w:t>Mampu membuat animasi edukatif yang relevan dan efektif untuk mendukung pembelajaran.</w:t>
      </w:r>
    </w:p>
    <w:p w14:paraId="0C2B35A6" w14:textId="77777777" w:rsidR="00C54AAE" w:rsidRPr="00257046" w:rsidRDefault="00C54AAE" w:rsidP="00C54AAE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szCs w:val="24"/>
        </w:rPr>
        <w:t xml:space="preserve">Mengintegrasikan animasi </w:t>
      </w:r>
      <w:r w:rsidRPr="00FA1CB4">
        <w:rPr>
          <w:rFonts w:eastAsia="Times New Roman" w:cs="Times New Roman"/>
          <w:i/>
          <w:szCs w:val="24"/>
        </w:rPr>
        <w:t>Animaker</w:t>
      </w:r>
      <w:r w:rsidRPr="00257046">
        <w:rPr>
          <w:rFonts w:eastAsia="Times New Roman" w:cs="Times New Roman"/>
          <w:szCs w:val="24"/>
        </w:rPr>
        <w:t xml:space="preserve"> dalam berbagai konteks pembelajaran, baik dalam kelas maupun pembelajaran jarak jauh.</w:t>
      </w:r>
    </w:p>
    <w:p w14:paraId="70B5DFDE" w14:textId="77777777" w:rsidR="00C54AAE" w:rsidRPr="00257046" w:rsidRDefault="00C54AAE" w:rsidP="00C54AAE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szCs w:val="24"/>
        </w:rPr>
        <w:t xml:space="preserve">Mempelajari cara efektif menggunakan </w:t>
      </w:r>
      <w:r w:rsidRPr="00FA1CB4">
        <w:rPr>
          <w:rFonts w:eastAsia="Times New Roman" w:cs="Times New Roman"/>
          <w:i/>
          <w:szCs w:val="24"/>
        </w:rPr>
        <w:t xml:space="preserve">Animaker </w:t>
      </w:r>
      <w:r w:rsidRPr="00257046">
        <w:rPr>
          <w:rFonts w:eastAsia="Times New Roman" w:cs="Times New Roman"/>
          <w:szCs w:val="24"/>
        </w:rPr>
        <w:t>untuk menciptakan konten pembelajaran yang menarik dan informatif.</w:t>
      </w:r>
    </w:p>
    <w:p w14:paraId="0C5A3B31" w14:textId="77777777" w:rsidR="00C54AAE" w:rsidRPr="00257046" w:rsidRDefault="00C54AAE" w:rsidP="00C54AAE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szCs w:val="24"/>
        </w:rPr>
        <w:t>Mengembangkan keterampilan dalam pembuatan animasi edukatif untuk mendukung proses pembelajaran di kelas atau mandiri.</w:t>
      </w:r>
    </w:p>
    <w:p w14:paraId="7C9D7DDF" w14:textId="77777777" w:rsidR="00C54AAE" w:rsidRPr="00257046" w:rsidRDefault="00C54AAE" w:rsidP="00C54AAE">
      <w:pPr>
        <w:pStyle w:val="DaftarParagraf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70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Mempelajari cara efektif menggunakan </w:t>
      </w:r>
      <w:r w:rsidRPr="00FA1CB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Animaker</w:t>
      </w:r>
      <w:r w:rsidRPr="002570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untuk menciptakan animasi edukatif yang mendukung pembelajaran aktif.</w:t>
      </w:r>
    </w:p>
    <w:p w14:paraId="40F2C142" w14:textId="77777777" w:rsidR="00C54AAE" w:rsidRPr="00257046" w:rsidRDefault="00C54AAE" w:rsidP="00C54AAE">
      <w:pPr>
        <w:pStyle w:val="DaftarParagraf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57046">
        <w:rPr>
          <w:rFonts w:ascii="Times New Roman" w:eastAsia="Times New Roman" w:hAnsi="Times New Roman" w:cs="Times New Roman"/>
          <w:sz w:val="24"/>
          <w:szCs w:val="24"/>
          <w:lang w:val="en-US"/>
        </w:rPr>
        <w:t>Mengembangkan keterampilan dalam pembuatan konten animasi yang sesuai dengan kurikulum dan kebutuhan pembelajaran</w:t>
      </w:r>
    </w:p>
    <w:p w14:paraId="3BECD486" w14:textId="77777777" w:rsidR="00C54AAE" w:rsidRPr="00257046" w:rsidRDefault="00C54AAE" w:rsidP="00C54AAE">
      <w:pPr>
        <w:spacing w:before="100" w:beforeAutospacing="1" w:after="100" w:afterAutospacing="1" w:line="360" w:lineRule="auto"/>
        <w:outlineLvl w:val="3"/>
        <w:rPr>
          <w:rFonts w:eastAsia="Times New Roman" w:cs="Times New Roman"/>
          <w:bCs/>
          <w:szCs w:val="24"/>
        </w:rPr>
      </w:pPr>
      <w:r w:rsidRPr="00257046">
        <w:rPr>
          <w:rFonts w:eastAsia="Times New Roman" w:cs="Times New Roman"/>
          <w:bCs/>
          <w:szCs w:val="24"/>
        </w:rPr>
        <w:lastRenderedPageBreak/>
        <w:t xml:space="preserve">III. Langkah-langkah Pembuatan </w:t>
      </w:r>
      <w:r w:rsidRPr="00FA1CB4">
        <w:rPr>
          <w:rFonts w:eastAsia="Times New Roman" w:cs="Times New Roman"/>
          <w:bCs/>
          <w:i/>
          <w:szCs w:val="24"/>
        </w:rPr>
        <w:t>Animaker</w:t>
      </w:r>
    </w:p>
    <w:p w14:paraId="07A1E077" w14:textId="77777777" w:rsidR="00C54AAE" w:rsidRPr="00257046" w:rsidRDefault="00C54AAE" w:rsidP="00C54AAE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 xml:space="preserve">Pengenalan </w:t>
      </w:r>
      <w:r w:rsidRPr="00FA1CB4">
        <w:rPr>
          <w:rFonts w:eastAsia="Times New Roman" w:cs="Times New Roman"/>
          <w:bCs/>
          <w:i/>
          <w:szCs w:val="24"/>
        </w:rPr>
        <w:t>Animaker</w:t>
      </w:r>
    </w:p>
    <w:p w14:paraId="682CE927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Registrasi dan Pengaturan Akun:</w:t>
      </w:r>
      <w:r w:rsidRPr="00257046">
        <w:rPr>
          <w:rFonts w:eastAsia="Times New Roman" w:cs="Times New Roman"/>
          <w:szCs w:val="24"/>
        </w:rPr>
        <w:t xml:space="preserve"> Panduan untuk membuat akun </w:t>
      </w:r>
      <w:r w:rsidRPr="00FA1CB4">
        <w:rPr>
          <w:rFonts w:eastAsia="Times New Roman" w:cs="Times New Roman"/>
          <w:i/>
          <w:szCs w:val="24"/>
        </w:rPr>
        <w:t>Animaker</w:t>
      </w:r>
      <w:r w:rsidRPr="00257046">
        <w:rPr>
          <w:rFonts w:eastAsia="Times New Roman" w:cs="Times New Roman"/>
          <w:szCs w:val="24"/>
        </w:rPr>
        <w:t xml:space="preserve"> dan memulai eksplorasi fitur-fitur dasar.</w:t>
      </w:r>
    </w:p>
    <w:p w14:paraId="1DF978A7" w14:textId="77777777" w:rsidR="00C54AAE" w:rsidRPr="00257046" w:rsidRDefault="00C54AAE" w:rsidP="00C54AAE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Perencanaan Konten</w:t>
      </w:r>
    </w:p>
    <w:p w14:paraId="06965F56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Definisi Tujuan Pembelajaran:</w:t>
      </w:r>
      <w:r w:rsidRPr="00257046">
        <w:rPr>
          <w:rFonts w:eastAsia="Times New Roman" w:cs="Times New Roman"/>
          <w:szCs w:val="24"/>
        </w:rPr>
        <w:t xml:space="preserve"> Cara menentukan tujuan yang ingin dicapai dengan menggunakan animasi.</w:t>
      </w:r>
    </w:p>
    <w:p w14:paraId="51D4105A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Penyusunan Skrip atau Outline:</w:t>
      </w:r>
      <w:r w:rsidRPr="00257046">
        <w:rPr>
          <w:rFonts w:eastAsia="Times New Roman" w:cs="Times New Roman"/>
          <w:szCs w:val="24"/>
        </w:rPr>
        <w:t xml:space="preserve"> Langkah-langkah untuk menyusun skrip atau outline animasi berdasarkan materi pembelajaran yang akan dijelaskan.</w:t>
      </w:r>
    </w:p>
    <w:p w14:paraId="4F8429AE" w14:textId="77777777" w:rsidR="00C54AAE" w:rsidRPr="00257046" w:rsidRDefault="00C54AAE" w:rsidP="00C54AAE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Pengaturan Proyek Animasi</w:t>
      </w:r>
    </w:p>
    <w:p w14:paraId="1C3FE203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Pemilihan Template:</w:t>
      </w:r>
      <w:r w:rsidRPr="00257046">
        <w:rPr>
          <w:rFonts w:eastAsia="Times New Roman" w:cs="Times New Roman"/>
          <w:szCs w:val="24"/>
        </w:rPr>
        <w:t xml:space="preserve"> Panduan untuk memilih template animasi yang sesuai atau memulai proyek dari awal.</w:t>
      </w:r>
    </w:p>
    <w:p w14:paraId="59CE52D9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Struktur Scene:</w:t>
      </w:r>
      <w:r w:rsidRPr="00257046">
        <w:rPr>
          <w:rFonts w:eastAsia="Times New Roman" w:cs="Times New Roman"/>
          <w:szCs w:val="24"/>
        </w:rPr>
        <w:t xml:space="preserve"> Membuat dan mengatur urutan scene berdasarkan skrip yang telah disiapkan.</w:t>
      </w:r>
    </w:p>
    <w:p w14:paraId="5B4D2CCA" w14:textId="77777777" w:rsidR="00C54AAE" w:rsidRPr="00257046" w:rsidRDefault="00C54AAE" w:rsidP="00C54AAE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Penambahan Elemen Visual dan Audio</w:t>
      </w:r>
    </w:p>
    <w:p w14:paraId="3ABC390B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Integrasi Karakter dan Objek:</w:t>
      </w:r>
      <w:r w:rsidRPr="00257046">
        <w:rPr>
          <w:rFonts w:eastAsia="Times New Roman" w:cs="Times New Roman"/>
          <w:szCs w:val="24"/>
        </w:rPr>
        <w:t xml:space="preserve"> Menambahkan karakter, objek, atau latar belakang sesuai dengan kebutuhan cerita.</w:t>
      </w:r>
    </w:p>
    <w:p w14:paraId="61E537E8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Animasi dan Transisi:</w:t>
      </w:r>
      <w:r w:rsidRPr="00257046">
        <w:rPr>
          <w:rFonts w:eastAsia="Times New Roman" w:cs="Times New Roman"/>
          <w:szCs w:val="24"/>
        </w:rPr>
        <w:t xml:space="preserve"> Memilih dan menerapkan efek animasi dan transisi untuk memperjelas konsep atau alur cerita.</w:t>
      </w:r>
    </w:p>
    <w:p w14:paraId="319EA21D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Penambahan Teks dan Narasi:</w:t>
      </w:r>
      <w:r w:rsidRPr="00257046">
        <w:rPr>
          <w:rFonts w:eastAsia="Times New Roman" w:cs="Times New Roman"/>
          <w:szCs w:val="24"/>
        </w:rPr>
        <w:t xml:space="preserve"> Menulis teks untuk dialog atau narasi, dan memasukkan suara untuk meningkatkan pemahaman dan keterlibatan siswa.</w:t>
      </w:r>
    </w:p>
    <w:p w14:paraId="2DBDFC6A" w14:textId="77777777" w:rsidR="00C54AAE" w:rsidRPr="00257046" w:rsidRDefault="00C54AAE" w:rsidP="00C54AAE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Penyuntingan dan Penyelesaian</w:t>
      </w:r>
    </w:p>
    <w:p w14:paraId="6C894C17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Pengeditan Durasi dan Alur:</w:t>
      </w:r>
      <w:r w:rsidRPr="00257046">
        <w:rPr>
          <w:rFonts w:eastAsia="Times New Roman" w:cs="Times New Roman"/>
          <w:szCs w:val="24"/>
        </w:rPr>
        <w:t xml:space="preserve"> Memperbaiki durasi scene dan mengatur alur cerita agar berkesinambungan.</w:t>
      </w:r>
    </w:p>
    <w:p w14:paraId="6A390989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t>Penyempurnaan Visual dan Audio:</w:t>
      </w:r>
      <w:r w:rsidRPr="00257046">
        <w:rPr>
          <w:rFonts w:eastAsia="Times New Roman" w:cs="Times New Roman"/>
          <w:szCs w:val="24"/>
        </w:rPr>
        <w:t xml:space="preserve"> Memastikan kualitas visual dan audio yang memadai untuk menyampaikan pesan dengan jelas dan menarik.</w:t>
      </w:r>
    </w:p>
    <w:p w14:paraId="292FBE4A" w14:textId="77777777" w:rsidR="00C54AAE" w:rsidRPr="00257046" w:rsidRDefault="00C54AAE" w:rsidP="00C54AAE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eastAsia="Times New Roman" w:cs="Times New Roman"/>
          <w:szCs w:val="24"/>
        </w:rPr>
      </w:pPr>
      <w:r w:rsidRPr="00257046">
        <w:rPr>
          <w:rFonts w:eastAsia="Times New Roman" w:cs="Times New Roman"/>
          <w:bCs/>
          <w:szCs w:val="24"/>
        </w:rPr>
        <w:lastRenderedPageBreak/>
        <w:t>Tambahkan Musik atau Suara Latar Belakang:</w:t>
      </w:r>
      <w:r w:rsidRPr="00257046">
        <w:rPr>
          <w:rFonts w:eastAsia="Times New Roman" w:cs="Times New Roman"/>
          <w:szCs w:val="24"/>
        </w:rPr>
        <w:t xml:space="preserve"> Menambahkan elemen musik atau suara latar belakang untuk meningkat</w:t>
      </w:r>
      <w:r>
        <w:rPr>
          <w:rFonts w:eastAsia="Times New Roman" w:cs="Times New Roman"/>
          <w:szCs w:val="24"/>
        </w:rPr>
        <w:t>kan semangat siswa.</w:t>
      </w:r>
    </w:p>
    <w:p w14:paraId="392DB306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2939C5E6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2869BE6E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7BBB4C70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5B7053A8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7F462E51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426BD4E8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DD3AF4F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7CF93A2B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003986FA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9FBC1F8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0A4D13D3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49FE4784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B0A5FD5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180B2FCB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0035482E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171EC07D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11CB4299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DC6987E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06D4EC8E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3183B3EA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08774846" w14:textId="77777777" w:rsidR="00C54AAE" w:rsidRDefault="00C54AAE" w:rsidP="00C54AAE">
      <w:pPr>
        <w:rPr>
          <w:rFonts w:cs="Times New Roman"/>
          <w:b/>
          <w:szCs w:val="24"/>
          <w:u w:val="single"/>
        </w:rPr>
      </w:pPr>
    </w:p>
    <w:p w14:paraId="27A3D77B" w14:textId="77777777" w:rsidR="00C54AAE" w:rsidRDefault="00C54AAE" w:rsidP="00C54AAE">
      <w:pPr>
        <w:rPr>
          <w:rFonts w:cs="Times New Roman"/>
          <w:b/>
          <w:szCs w:val="24"/>
          <w:u w:val="single"/>
        </w:rPr>
      </w:pPr>
    </w:p>
    <w:p w14:paraId="631C4BF1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4F9A4453" w14:textId="77777777" w:rsidR="00C54AAE" w:rsidRDefault="00C54AAE" w:rsidP="00D416B1">
      <w:pPr>
        <w:jc w:val="center"/>
        <w:rPr>
          <w:rFonts w:cs="Times New Roman"/>
          <w:b/>
          <w:szCs w:val="24"/>
          <w:u w:val="single"/>
        </w:rPr>
      </w:pPr>
    </w:p>
    <w:p w14:paraId="5F2B943D" w14:textId="77777777" w:rsidR="00D416B1" w:rsidRDefault="00D416B1" w:rsidP="00D416B1">
      <w:pPr>
        <w:jc w:val="center"/>
        <w:rPr>
          <w:rFonts w:cs="Times New Roman"/>
          <w:b/>
          <w:szCs w:val="24"/>
          <w:u w:val="single"/>
        </w:rPr>
      </w:pPr>
    </w:p>
    <w:p w14:paraId="74C1CB25" w14:textId="77777777" w:rsidR="001D3B81" w:rsidRDefault="001D3B81" w:rsidP="00D416B1">
      <w:pPr>
        <w:jc w:val="center"/>
        <w:rPr>
          <w:rFonts w:cs="Times New Roman"/>
          <w:b/>
          <w:szCs w:val="24"/>
          <w:u w:val="single"/>
        </w:rPr>
      </w:pPr>
    </w:p>
    <w:p w14:paraId="32EDF237" w14:textId="77777777" w:rsidR="001D3B81" w:rsidRDefault="001D3B81" w:rsidP="001D3B81">
      <w:pPr>
        <w:jc w:val="center"/>
        <w:rPr>
          <w:rFonts w:cs="Times New Roman"/>
          <w:b/>
          <w:noProof/>
          <w:szCs w:val="24"/>
          <w:u w:val="single"/>
        </w:rPr>
      </w:pPr>
    </w:p>
    <w:p w14:paraId="6C376C68" w14:textId="6D175392" w:rsidR="001D3B81" w:rsidRDefault="001D3B81" w:rsidP="001D3B81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 wp14:anchorId="3D9AE84C" wp14:editId="74E0BF49">
            <wp:extent cx="5643880" cy="7125335"/>
            <wp:effectExtent l="0" t="0" r="0" b="0"/>
            <wp:docPr id="21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ajar Kholi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C972" w14:textId="77777777" w:rsidR="001D3B81" w:rsidRDefault="001D3B81" w:rsidP="00D416B1">
      <w:pPr>
        <w:jc w:val="center"/>
        <w:rPr>
          <w:b/>
          <w:bCs/>
        </w:rPr>
      </w:pPr>
    </w:p>
    <w:p w14:paraId="25E2C84C" w14:textId="77777777" w:rsidR="00D416B1" w:rsidRDefault="00D416B1" w:rsidP="00D416B1">
      <w:pPr>
        <w:jc w:val="center"/>
        <w:rPr>
          <w:b/>
          <w:bCs/>
        </w:rPr>
      </w:pPr>
    </w:p>
    <w:p w14:paraId="082AC0D0" w14:textId="77777777" w:rsidR="00D416B1" w:rsidRDefault="00D416B1" w:rsidP="00D416B1">
      <w:pPr>
        <w:jc w:val="center"/>
        <w:rPr>
          <w:b/>
          <w:bCs/>
        </w:rPr>
      </w:pPr>
      <w:r w:rsidRPr="008D5199">
        <w:rPr>
          <w:b/>
          <w:bCs/>
        </w:rPr>
        <w:t xml:space="preserve">LEMBAR VALIDASI AHLI MEDIA PEMBELAJARAN </w:t>
      </w:r>
    </w:p>
    <w:p w14:paraId="6B339DB0" w14:textId="77777777" w:rsidR="00D416B1" w:rsidRDefault="00D416B1" w:rsidP="00D416B1">
      <w:pPr>
        <w:jc w:val="center"/>
        <w:rPr>
          <w:b/>
          <w:bCs/>
        </w:rPr>
      </w:pPr>
      <w:r>
        <w:rPr>
          <w:b/>
          <w:bCs/>
        </w:rPr>
        <w:t>ANIMAKER</w:t>
      </w:r>
    </w:p>
    <w:p w14:paraId="363556A2" w14:textId="77777777" w:rsidR="00D416B1" w:rsidRDefault="00D416B1" w:rsidP="00D416B1">
      <w:pPr>
        <w:jc w:val="center"/>
        <w:rPr>
          <w:b/>
          <w:bCs/>
        </w:rPr>
      </w:pPr>
    </w:p>
    <w:p w14:paraId="37495BB2" w14:textId="77777777" w:rsidR="00D416B1" w:rsidRDefault="00D416B1" w:rsidP="00D416B1">
      <w:pPr>
        <w:jc w:val="center"/>
        <w:rPr>
          <w:b/>
          <w:bCs/>
        </w:rPr>
      </w:pP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42"/>
        <w:gridCol w:w="330"/>
        <w:gridCol w:w="4825"/>
      </w:tblGrid>
      <w:tr w:rsidR="00D416B1" w14:paraId="05D22D72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4F8326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Judul Media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70738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CD4F3" w14:textId="77777777" w:rsidR="00D416B1" w:rsidRDefault="00D416B1" w:rsidP="00C54AAE">
            <w:pPr>
              <w:rPr>
                <w:b/>
                <w:bCs/>
              </w:rPr>
            </w:pPr>
            <w:r w:rsidRPr="00A80F9D">
              <w:rPr>
                <w:b/>
                <w:bCs/>
              </w:rPr>
              <w:t xml:space="preserve">Media Pembelajaran </w:t>
            </w:r>
            <w:r>
              <w:rPr>
                <w:b/>
                <w:bCs/>
              </w:rPr>
              <w:t>Animaker</w:t>
            </w:r>
          </w:p>
        </w:tc>
      </w:tr>
      <w:tr w:rsidR="00D416B1" w14:paraId="271CA1B3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26269C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Nama Pengembang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A4115B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3A8C13" w14:textId="77777777" w:rsidR="00D416B1" w:rsidRDefault="00D416B1" w:rsidP="00C54AAE">
            <w:pPr>
              <w:rPr>
                <w:b/>
                <w:bCs/>
              </w:rPr>
            </w:pPr>
            <w:r>
              <w:rPr>
                <w:b/>
                <w:bCs/>
              </w:rPr>
              <w:t>Kholikin</w:t>
            </w:r>
          </w:p>
        </w:tc>
      </w:tr>
      <w:tr w:rsidR="00D416B1" w14:paraId="1FC8222C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741FFB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Instansi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FB8C64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45B89D" w14:textId="77777777" w:rsidR="00D416B1" w:rsidRDefault="00D416B1" w:rsidP="00C54AAE">
            <w:pPr>
              <w:rPr>
                <w:b/>
                <w:bCs/>
              </w:rPr>
            </w:pPr>
            <w:r>
              <w:rPr>
                <w:b/>
                <w:bCs/>
              </w:rPr>
              <w:t>SD Negeri Sitail Kec. Jatinegara</w:t>
            </w:r>
          </w:p>
        </w:tc>
      </w:tr>
      <w:tr w:rsidR="00D416B1" w14:paraId="554DF4C4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D3C23B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Tahun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F3FE0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26A89" w14:textId="77777777" w:rsidR="00D416B1" w:rsidRDefault="00D416B1" w:rsidP="00C54AAE">
            <w:pPr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</w:tr>
    </w:tbl>
    <w:p w14:paraId="2AB3EBBB" w14:textId="77777777" w:rsidR="00D416B1" w:rsidRPr="008D5199" w:rsidRDefault="00D416B1" w:rsidP="00D416B1">
      <w:pPr>
        <w:jc w:val="center"/>
        <w:rPr>
          <w:b/>
          <w:bCs/>
        </w:rPr>
      </w:pPr>
    </w:p>
    <w:p w14:paraId="53672752" w14:textId="77777777" w:rsidR="00D416B1" w:rsidRPr="008D5199" w:rsidRDefault="00D416B1" w:rsidP="00D416B1">
      <w:r w:rsidRPr="008D5199">
        <w:rPr>
          <w:b/>
          <w:bCs/>
        </w:rPr>
        <w:t>Petunjuk Pengisian:</w:t>
      </w:r>
    </w:p>
    <w:p w14:paraId="375C4C15" w14:textId="77777777" w:rsidR="00D416B1" w:rsidRDefault="00D416B1" w:rsidP="00C22D5A">
      <w:pPr>
        <w:pStyle w:val="DaftarParagraf"/>
        <w:numPr>
          <w:ilvl w:val="0"/>
          <w:numId w:val="1"/>
        </w:numPr>
        <w:spacing w:after="160" w:line="259" w:lineRule="auto"/>
        <w:ind w:left="567" w:hanging="283"/>
        <w:jc w:val="both"/>
      </w:pPr>
      <w:r w:rsidRPr="008D5199">
        <w:t>Berikan tanda centang (√) pada kolom skor yang sesuai dengan penilaian Anda.</w:t>
      </w:r>
    </w:p>
    <w:p w14:paraId="6ADF8C8E" w14:textId="77777777" w:rsidR="00D416B1" w:rsidRDefault="00D416B1" w:rsidP="00C22D5A">
      <w:pPr>
        <w:pStyle w:val="DaftarParagraf"/>
        <w:numPr>
          <w:ilvl w:val="0"/>
          <w:numId w:val="1"/>
        </w:numPr>
        <w:spacing w:after="160" w:line="259" w:lineRule="auto"/>
        <w:ind w:left="567" w:hanging="283"/>
        <w:jc w:val="both"/>
      </w:pPr>
      <w:r w:rsidRPr="008D5199">
        <w:t>Berikan saran dan masukan untuk perbaikan media pada kolom yang tersedia.</w:t>
      </w:r>
    </w:p>
    <w:p w14:paraId="1D201601" w14:textId="77777777" w:rsidR="00D416B1" w:rsidRPr="008D5199" w:rsidRDefault="00D416B1" w:rsidP="00D416B1">
      <w:pPr>
        <w:pStyle w:val="DaftarParagraf"/>
        <w:ind w:left="567"/>
        <w:jc w:val="both"/>
      </w:pPr>
    </w:p>
    <w:p w14:paraId="72F8E5EC" w14:textId="77777777" w:rsidR="00D416B1" w:rsidRPr="008D5199" w:rsidRDefault="00D416B1" w:rsidP="00D416B1">
      <w:r w:rsidRPr="008D5199">
        <w:rPr>
          <w:b/>
          <w:bCs/>
        </w:rPr>
        <w:t>1. Kesesuaian Isi dengan Tujuan Pembelajaran</w:t>
      </w:r>
    </w:p>
    <w:tbl>
      <w:tblPr>
        <w:tblStyle w:val="TableGrid1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524"/>
        <w:gridCol w:w="3804"/>
        <w:gridCol w:w="815"/>
        <w:gridCol w:w="806"/>
        <w:gridCol w:w="803"/>
        <w:gridCol w:w="876"/>
      </w:tblGrid>
      <w:tr w:rsidR="00D416B1" w:rsidRPr="006A71F3" w14:paraId="655F0360" w14:textId="77777777" w:rsidTr="00C54AAE">
        <w:trPr>
          <w:trHeight w:val="300"/>
          <w:tblHeader/>
          <w:jc w:val="right"/>
        </w:trPr>
        <w:tc>
          <w:tcPr>
            <w:tcW w:w="524" w:type="dxa"/>
            <w:vMerge w:val="restart"/>
            <w:hideMark/>
          </w:tcPr>
          <w:p w14:paraId="51998C77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No</w:t>
            </w:r>
          </w:p>
        </w:tc>
        <w:tc>
          <w:tcPr>
            <w:tcW w:w="3804" w:type="dxa"/>
            <w:vMerge w:val="restart"/>
            <w:vAlign w:val="center"/>
            <w:hideMark/>
          </w:tcPr>
          <w:p w14:paraId="0AAE834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3300" w:type="dxa"/>
            <w:gridSpan w:val="4"/>
            <w:hideMark/>
          </w:tcPr>
          <w:p w14:paraId="63EF10A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6A71F3" w14:paraId="467E7B6D" w14:textId="77777777" w:rsidTr="00C54AAE">
        <w:trPr>
          <w:trHeight w:val="300"/>
          <w:tblHeader/>
          <w:jc w:val="right"/>
        </w:trPr>
        <w:tc>
          <w:tcPr>
            <w:tcW w:w="524" w:type="dxa"/>
            <w:vMerge/>
            <w:hideMark/>
          </w:tcPr>
          <w:p w14:paraId="09116DDE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3804" w:type="dxa"/>
            <w:vMerge/>
            <w:hideMark/>
          </w:tcPr>
          <w:p w14:paraId="7CB09804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15" w:type="dxa"/>
            <w:vAlign w:val="center"/>
            <w:hideMark/>
          </w:tcPr>
          <w:p w14:paraId="1DC4BE6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Sangat Layak</w:t>
            </w:r>
          </w:p>
        </w:tc>
        <w:tc>
          <w:tcPr>
            <w:tcW w:w="806" w:type="dxa"/>
            <w:vAlign w:val="center"/>
            <w:hideMark/>
          </w:tcPr>
          <w:p w14:paraId="1FC92D1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03" w:type="dxa"/>
            <w:vAlign w:val="center"/>
          </w:tcPr>
          <w:p w14:paraId="03D3A3A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Cukup layak</w:t>
            </w:r>
          </w:p>
        </w:tc>
        <w:tc>
          <w:tcPr>
            <w:tcW w:w="876" w:type="dxa"/>
            <w:vAlign w:val="center"/>
          </w:tcPr>
          <w:p w14:paraId="6938E38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Kurang Layak</w:t>
            </w:r>
          </w:p>
        </w:tc>
      </w:tr>
      <w:tr w:rsidR="00D416B1" w:rsidRPr="006A71F3" w14:paraId="736B96D7" w14:textId="77777777" w:rsidTr="00C54AAE">
        <w:trPr>
          <w:trHeight w:val="606"/>
          <w:jc w:val="right"/>
        </w:trPr>
        <w:tc>
          <w:tcPr>
            <w:tcW w:w="524" w:type="dxa"/>
            <w:hideMark/>
          </w:tcPr>
          <w:p w14:paraId="7D51F151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</w:t>
            </w:r>
          </w:p>
        </w:tc>
        <w:tc>
          <w:tcPr>
            <w:tcW w:w="3804" w:type="dxa"/>
            <w:hideMark/>
          </w:tcPr>
          <w:p w14:paraId="4BA39FC5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dalam media pembelajaran sudah sesuai  dengan KI dan KD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815" w:type="dxa"/>
            <w:vAlign w:val="center"/>
          </w:tcPr>
          <w:p w14:paraId="5F351F68" w14:textId="09F09035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1402C6A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498ACCE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CE39F8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8FCF9F1" w14:textId="77777777" w:rsidTr="00C54AAE">
        <w:trPr>
          <w:trHeight w:val="529"/>
          <w:jc w:val="right"/>
        </w:trPr>
        <w:tc>
          <w:tcPr>
            <w:tcW w:w="524" w:type="dxa"/>
            <w:hideMark/>
          </w:tcPr>
          <w:p w14:paraId="0186BB1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2</w:t>
            </w:r>
          </w:p>
        </w:tc>
        <w:tc>
          <w:tcPr>
            <w:tcW w:w="3804" w:type="dxa"/>
            <w:hideMark/>
          </w:tcPr>
          <w:p w14:paraId="28C4BE2C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dalam media pembelajaran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sesuai dengan tujuan pembelajaran</w:t>
            </w:r>
          </w:p>
        </w:tc>
        <w:tc>
          <w:tcPr>
            <w:tcW w:w="815" w:type="dxa"/>
            <w:vAlign w:val="center"/>
          </w:tcPr>
          <w:p w14:paraId="1EC05CC7" w14:textId="35823E4A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54B4058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1944522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D10CFB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1127DE04" w14:textId="77777777" w:rsidTr="00C54AAE">
        <w:trPr>
          <w:trHeight w:val="571"/>
          <w:jc w:val="right"/>
        </w:trPr>
        <w:tc>
          <w:tcPr>
            <w:tcW w:w="524" w:type="dxa"/>
            <w:hideMark/>
          </w:tcPr>
          <w:p w14:paraId="5C0D6C6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3804" w:type="dxa"/>
            <w:hideMark/>
          </w:tcPr>
          <w:p w14:paraId="0A040A01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Materi dalam 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video </w:t>
            </w: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 dapat mengenalkan siswa terhadap bangun ruang</w:t>
            </w:r>
          </w:p>
        </w:tc>
        <w:tc>
          <w:tcPr>
            <w:tcW w:w="815" w:type="dxa"/>
            <w:vAlign w:val="center"/>
          </w:tcPr>
          <w:p w14:paraId="58007B63" w14:textId="609C6FE7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258A798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4C66085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015ABD9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448700C0" w14:textId="77777777" w:rsidTr="00C54AAE">
        <w:trPr>
          <w:trHeight w:val="685"/>
          <w:jc w:val="right"/>
        </w:trPr>
        <w:tc>
          <w:tcPr>
            <w:tcW w:w="524" w:type="dxa"/>
            <w:hideMark/>
          </w:tcPr>
          <w:p w14:paraId="417CED9C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3804" w:type="dxa"/>
            <w:hideMark/>
          </w:tcPr>
          <w:p w14:paraId="70B45AD0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Media pembelajaran bangun ruang dapat digunakan dimana saja dan kapan saja</w:t>
            </w:r>
          </w:p>
        </w:tc>
        <w:tc>
          <w:tcPr>
            <w:tcW w:w="815" w:type="dxa"/>
            <w:vAlign w:val="center"/>
          </w:tcPr>
          <w:p w14:paraId="520CDDB0" w14:textId="6C7DD4A5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52A19A2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1CA3B59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F7B3402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DC14D86" w14:textId="77777777" w:rsidTr="00C54AAE">
        <w:trPr>
          <w:trHeight w:val="553"/>
          <w:jc w:val="right"/>
        </w:trPr>
        <w:tc>
          <w:tcPr>
            <w:tcW w:w="524" w:type="dxa"/>
            <w:hideMark/>
          </w:tcPr>
          <w:p w14:paraId="0A349F4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5</w:t>
            </w:r>
          </w:p>
        </w:tc>
        <w:tc>
          <w:tcPr>
            <w:tcW w:w="3804" w:type="dxa"/>
            <w:hideMark/>
          </w:tcPr>
          <w:p w14:paraId="1FCFB60C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dalam bangun ruang sesuai dengan materi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 pada Video Animaker</w:t>
            </w:r>
          </w:p>
        </w:tc>
        <w:tc>
          <w:tcPr>
            <w:tcW w:w="815" w:type="dxa"/>
            <w:vAlign w:val="center"/>
          </w:tcPr>
          <w:p w14:paraId="7E87ADD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362610BD" w14:textId="3253B514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D5CFC7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234F8C2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1A10F906" w14:textId="77777777" w:rsidTr="00C54AAE">
        <w:trPr>
          <w:trHeight w:val="585"/>
          <w:jc w:val="right"/>
        </w:trPr>
        <w:tc>
          <w:tcPr>
            <w:tcW w:w="524" w:type="dxa"/>
            <w:hideMark/>
          </w:tcPr>
          <w:p w14:paraId="3BC7E9D8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6</w:t>
            </w:r>
          </w:p>
        </w:tc>
        <w:tc>
          <w:tcPr>
            <w:tcW w:w="3804" w:type="dxa"/>
            <w:hideMark/>
          </w:tcPr>
          <w:p w14:paraId="7F62C6F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Penggunaan bahasa yang komunikatif dan mudah dan dipahami.</w:t>
            </w:r>
          </w:p>
        </w:tc>
        <w:tc>
          <w:tcPr>
            <w:tcW w:w="815" w:type="dxa"/>
            <w:vAlign w:val="center"/>
          </w:tcPr>
          <w:p w14:paraId="0B7857EA" w14:textId="505692E9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22D15F7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5548E9B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93B113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7C90891" w14:textId="77777777" w:rsidTr="00C54AAE">
        <w:trPr>
          <w:trHeight w:val="340"/>
          <w:jc w:val="right"/>
        </w:trPr>
        <w:tc>
          <w:tcPr>
            <w:tcW w:w="524" w:type="dxa"/>
            <w:hideMark/>
          </w:tcPr>
          <w:p w14:paraId="182E26EF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7</w:t>
            </w:r>
          </w:p>
        </w:tc>
        <w:tc>
          <w:tcPr>
            <w:tcW w:w="3804" w:type="dxa"/>
            <w:hideMark/>
          </w:tcPr>
          <w:p w14:paraId="3D986AC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Materi dalam 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video </w:t>
            </w: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 mudah  dipahami</w:t>
            </w:r>
          </w:p>
        </w:tc>
        <w:tc>
          <w:tcPr>
            <w:tcW w:w="815" w:type="dxa"/>
            <w:vAlign w:val="center"/>
          </w:tcPr>
          <w:p w14:paraId="1B461B5C" w14:textId="244EDBE6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6B94469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3264716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525F944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7430F488" w14:textId="77777777" w:rsidTr="00C54AAE">
        <w:trPr>
          <w:trHeight w:val="467"/>
          <w:jc w:val="right"/>
        </w:trPr>
        <w:tc>
          <w:tcPr>
            <w:tcW w:w="524" w:type="dxa"/>
            <w:hideMark/>
          </w:tcPr>
          <w:p w14:paraId="365A7E2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8</w:t>
            </w:r>
          </w:p>
        </w:tc>
        <w:tc>
          <w:tcPr>
            <w:tcW w:w="3804" w:type="dxa"/>
            <w:hideMark/>
          </w:tcPr>
          <w:p w14:paraId="48A6E2C8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Video bangun ruang ditampilkan dengan jelas pada marker sesuai standar</w:t>
            </w:r>
          </w:p>
        </w:tc>
        <w:tc>
          <w:tcPr>
            <w:tcW w:w="815" w:type="dxa"/>
            <w:vAlign w:val="center"/>
          </w:tcPr>
          <w:p w14:paraId="4556DE1C" w14:textId="0056C593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3093AEA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2C9F949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0113EB2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7B75C161" w14:textId="77777777" w:rsidTr="00C54AAE">
        <w:trPr>
          <w:trHeight w:val="705"/>
          <w:jc w:val="right"/>
        </w:trPr>
        <w:tc>
          <w:tcPr>
            <w:tcW w:w="524" w:type="dxa"/>
            <w:hideMark/>
          </w:tcPr>
          <w:p w14:paraId="1521FC8C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lastRenderedPageBreak/>
              <w:t>9</w:t>
            </w:r>
          </w:p>
        </w:tc>
        <w:tc>
          <w:tcPr>
            <w:tcW w:w="3804" w:type="dxa"/>
            <w:hideMark/>
          </w:tcPr>
          <w:p w14:paraId="53E23E88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Sifat karakteristik bangun ruang ditampilkan dengan jelas</w:t>
            </w:r>
          </w:p>
        </w:tc>
        <w:tc>
          <w:tcPr>
            <w:tcW w:w="815" w:type="dxa"/>
            <w:vAlign w:val="center"/>
          </w:tcPr>
          <w:p w14:paraId="2985BFAC" w14:textId="1BE642AA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0B17024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0CBF1AA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1A6DA59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9BBAD12" w14:textId="77777777" w:rsidTr="00C54AAE">
        <w:trPr>
          <w:trHeight w:val="657"/>
          <w:jc w:val="right"/>
        </w:trPr>
        <w:tc>
          <w:tcPr>
            <w:tcW w:w="524" w:type="dxa"/>
            <w:hideMark/>
          </w:tcPr>
          <w:p w14:paraId="6F88A34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10</w:t>
            </w:r>
          </w:p>
        </w:tc>
        <w:tc>
          <w:tcPr>
            <w:tcW w:w="3804" w:type="dxa"/>
            <w:hideMark/>
          </w:tcPr>
          <w:p w14:paraId="67ED543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Video 3D bangun ruang sudah merepresentasikan wujud aslinya</w:t>
            </w:r>
          </w:p>
        </w:tc>
        <w:tc>
          <w:tcPr>
            <w:tcW w:w="815" w:type="dxa"/>
            <w:vAlign w:val="center"/>
          </w:tcPr>
          <w:p w14:paraId="16C5292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24C7E50E" w14:textId="6B983851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23AB0C8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740D351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F26233A" w14:textId="77777777" w:rsidTr="00C54AAE">
        <w:trPr>
          <w:trHeight w:val="720"/>
          <w:jc w:val="right"/>
        </w:trPr>
        <w:tc>
          <w:tcPr>
            <w:tcW w:w="524" w:type="dxa"/>
            <w:hideMark/>
          </w:tcPr>
          <w:p w14:paraId="6FEB580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11</w:t>
            </w:r>
          </w:p>
        </w:tc>
        <w:tc>
          <w:tcPr>
            <w:tcW w:w="3804" w:type="dxa"/>
            <w:hideMark/>
          </w:tcPr>
          <w:p w14:paraId="329D62EE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Gambar 3D mengenalkan siswa terhadap  bangun ruang</w:t>
            </w:r>
          </w:p>
        </w:tc>
        <w:tc>
          <w:tcPr>
            <w:tcW w:w="815" w:type="dxa"/>
            <w:vAlign w:val="center"/>
          </w:tcPr>
          <w:p w14:paraId="5AE9227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3CDD3A67" w14:textId="49B56B5E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E165A3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0A8F867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6E8EA4FD" w14:textId="77777777" w:rsidTr="00C54AAE">
        <w:trPr>
          <w:trHeight w:val="639"/>
          <w:jc w:val="right"/>
        </w:trPr>
        <w:tc>
          <w:tcPr>
            <w:tcW w:w="524" w:type="dxa"/>
            <w:hideMark/>
          </w:tcPr>
          <w:p w14:paraId="3522310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12</w:t>
            </w:r>
          </w:p>
        </w:tc>
        <w:tc>
          <w:tcPr>
            <w:tcW w:w="3804" w:type="dxa"/>
            <w:hideMark/>
          </w:tcPr>
          <w:p w14:paraId="7BC09669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di dalam media pembelajaran disampaikan secara  runtut</w:t>
            </w:r>
          </w:p>
        </w:tc>
        <w:tc>
          <w:tcPr>
            <w:tcW w:w="815" w:type="dxa"/>
            <w:vAlign w:val="center"/>
          </w:tcPr>
          <w:p w14:paraId="2657406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7C4F0F86" w14:textId="4FE4DD5F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01392E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09F747E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4425171F" w14:textId="77777777" w:rsidTr="00C54AAE">
        <w:trPr>
          <w:trHeight w:val="600"/>
          <w:jc w:val="right"/>
        </w:trPr>
        <w:tc>
          <w:tcPr>
            <w:tcW w:w="524" w:type="dxa"/>
            <w:hideMark/>
          </w:tcPr>
          <w:p w14:paraId="715C6241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13</w:t>
            </w:r>
          </w:p>
        </w:tc>
        <w:tc>
          <w:tcPr>
            <w:tcW w:w="3804" w:type="dxa"/>
            <w:hideMark/>
          </w:tcPr>
          <w:p w14:paraId="0032586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Video bangun ruang yang ditampilkan  dapat memudahkan pemahaman siswa</w:t>
            </w:r>
          </w:p>
        </w:tc>
        <w:tc>
          <w:tcPr>
            <w:tcW w:w="815" w:type="dxa"/>
            <w:vAlign w:val="center"/>
          </w:tcPr>
          <w:p w14:paraId="2676BDA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3455FBF8" w14:textId="1A0D78C1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1B0349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3FDE09A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2ECDADE9" w14:textId="77777777" w:rsidTr="00C54AAE">
        <w:trPr>
          <w:trHeight w:val="568"/>
          <w:jc w:val="right"/>
        </w:trPr>
        <w:tc>
          <w:tcPr>
            <w:tcW w:w="524" w:type="dxa"/>
            <w:hideMark/>
          </w:tcPr>
          <w:p w14:paraId="5DF4D6B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14</w:t>
            </w:r>
          </w:p>
        </w:tc>
        <w:tc>
          <w:tcPr>
            <w:tcW w:w="3804" w:type="dxa"/>
            <w:hideMark/>
          </w:tcPr>
          <w:p w14:paraId="14DE8EF1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Petunjuk pengerjaan tes disampaikan dengan  jelas</w:t>
            </w:r>
          </w:p>
        </w:tc>
        <w:tc>
          <w:tcPr>
            <w:tcW w:w="815" w:type="dxa"/>
            <w:vAlign w:val="center"/>
          </w:tcPr>
          <w:p w14:paraId="391E603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5D5DB4FB" w14:textId="11DE4587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EF4F85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6E7344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513FD16A" w14:textId="77777777" w:rsidTr="00C54AAE">
        <w:trPr>
          <w:trHeight w:val="705"/>
          <w:jc w:val="right"/>
        </w:trPr>
        <w:tc>
          <w:tcPr>
            <w:tcW w:w="524" w:type="dxa"/>
            <w:hideMark/>
          </w:tcPr>
          <w:p w14:paraId="239591DF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15</w:t>
            </w:r>
          </w:p>
        </w:tc>
        <w:tc>
          <w:tcPr>
            <w:tcW w:w="3804" w:type="dxa"/>
            <w:hideMark/>
          </w:tcPr>
          <w:p w14:paraId="3C09E3C4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Kualitas soal-soal evaluasi sesuai dengan matei yang disampaikan</w:t>
            </w:r>
          </w:p>
        </w:tc>
        <w:tc>
          <w:tcPr>
            <w:tcW w:w="815" w:type="dxa"/>
            <w:vAlign w:val="center"/>
          </w:tcPr>
          <w:p w14:paraId="6273A22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09219F99" w14:textId="171E157A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9F45EB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5EE34E4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42CB623F" w14:textId="77777777" w:rsidTr="00C54AAE">
        <w:trPr>
          <w:trHeight w:val="675"/>
          <w:jc w:val="right"/>
        </w:trPr>
        <w:tc>
          <w:tcPr>
            <w:tcW w:w="524" w:type="dxa"/>
            <w:hideMark/>
          </w:tcPr>
          <w:p w14:paraId="1851A980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16</w:t>
            </w:r>
          </w:p>
        </w:tc>
        <w:tc>
          <w:tcPr>
            <w:tcW w:w="3804" w:type="dxa"/>
            <w:hideMark/>
          </w:tcPr>
          <w:p w14:paraId="0FE04CC0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Penilaian yang diberikan sesuai pemahaman materi</w:t>
            </w:r>
          </w:p>
        </w:tc>
        <w:tc>
          <w:tcPr>
            <w:tcW w:w="815" w:type="dxa"/>
            <w:vAlign w:val="center"/>
          </w:tcPr>
          <w:p w14:paraId="2AED0C8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6306B2BE" w14:textId="782A9D18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13040E1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1D9D9E3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33323D2" w14:textId="77777777" w:rsidTr="00C54AAE">
        <w:trPr>
          <w:trHeight w:val="885"/>
          <w:jc w:val="right"/>
        </w:trPr>
        <w:tc>
          <w:tcPr>
            <w:tcW w:w="524" w:type="dxa"/>
            <w:hideMark/>
          </w:tcPr>
          <w:p w14:paraId="0F84E28E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17</w:t>
            </w:r>
          </w:p>
        </w:tc>
        <w:tc>
          <w:tcPr>
            <w:tcW w:w="3804" w:type="dxa"/>
            <w:hideMark/>
          </w:tcPr>
          <w:p w14:paraId="77F428F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Media pembelajaran bangun ruang memberikan pengetahuan baru tentang Animaker</w:t>
            </w:r>
          </w:p>
        </w:tc>
        <w:tc>
          <w:tcPr>
            <w:tcW w:w="815" w:type="dxa"/>
            <w:vAlign w:val="center"/>
          </w:tcPr>
          <w:p w14:paraId="6CD5761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541FED5A" w14:textId="15D98F44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7E17AE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503598C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7E8F8AD4" w14:textId="77777777" w:rsidTr="00C54AAE">
        <w:trPr>
          <w:trHeight w:val="539"/>
          <w:jc w:val="right"/>
        </w:trPr>
        <w:tc>
          <w:tcPr>
            <w:tcW w:w="524" w:type="dxa"/>
            <w:hideMark/>
          </w:tcPr>
          <w:p w14:paraId="4BF21019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18</w:t>
            </w:r>
          </w:p>
        </w:tc>
        <w:tc>
          <w:tcPr>
            <w:tcW w:w="3804" w:type="dxa"/>
            <w:hideMark/>
          </w:tcPr>
          <w:p w14:paraId="20605CA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Media pembelajaran Bangun ruang dapat mengatasi keterbatasan alat praktik</w:t>
            </w:r>
          </w:p>
        </w:tc>
        <w:tc>
          <w:tcPr>
            <w:tcW w:w="815" w:type="dxa"/>
            <w:vAlign w:val="center"/>
          </w:tcPr>
          <w:p w14:paraId="2BCE8C9E" w14:textId="5659ECC2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2DF5541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37A846F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DB6F2D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049BAD44" w14:textId="77777777" w:rsidTr="00C54AAE">
        <w:trPr>
          <w:trHeight w:val="975"/>
          <w:jc w:val="right"/>
        </w:trPr>
        <w:tc>
          <w:tcPr>
            <w:tcW w:w="524" w:type="dxa"/>
            <w:hideMark/>
          </w:tcPr>
          <w:p w14:paraId="63CDEDF6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19</w:t>
            </w:r>
          </w:p>
        </w:tc>
        <w:tc>
          <w:tcPr>
            <w:tcW w:w="3804" w:type="dxa"/>
            <w:hideMark/>
          </w:tcPr>
          <w:p w14:paraId="6E2ED57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Penggunaan media pembelajaran bangun ruang mempermudah guru dalam menyampaikan materi</w:t>
            </w:r>
          </w:p>
        </w:tc>
        <w:tc>
          <w:tcPr>
            <w:tcW w:w="815" w:type="dxa"/>
            <w:vAlign w:val="center"/>
          </w:tcPr>
          <w:p w14:paraId="15BF89E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70191BD5" w14:textId="52DCAC23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E4DA2D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536C80F2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EDBD086" w14:textId="77777777" w:rsidTr="00C54AAE">
        <w:trPr>
          <w:trHeight w:val="605"/>
          <w:jc w:val="right"/>
        </w:trPr>
        <w:tc>
          <w:tcPr>
            <w:tcW w:w="524" w:type="dxa"/>
            <w:hideMark/>
          </w:tcPr>
          <w:p w14:paraId="6352CC0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20</w:t>
            </w:r>
          </w:p>
        </w:tc>
        <w:tc>
          <w:tcPr>
            <w:tcW w:w="3804" w:type="dxa"/>
            <w:hideMark/>
          </w:tcPr>
          <w:p w14:paraId="7A6985C6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Penggunaan media pembelajaran dapat meningkatkan hasil belajar siswa</w:t>
            </w:r>
          </w:p>
        </w:tc>
        <w:tc>
          <w:tcPr>
            <w:tcW w:w="815" w:type="dxa"/>
            <w:vAlign w:val="center"/>
          </w:tcPr>
          <w:p w14:paraId="3D3DF25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0C86E5BA" w14:textId="76C49680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2E27B63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48509F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03811F74" w14:textId="77777777" w:rsidTr="00C54AAE">
        <w:trPr>
          <w:trHeight w:val="300"/>
          <w:jc w:val="right"/>
        </w:trPr>
        <w:tc>
          <w:tcPr>
            <w:tcW w:w="4328" w:type="dxa"/>
            <w:gridSpan w:val="2"/>
            <w:noWrap/>
            <w:vAlign w:val="center"/>
            <w:hideMark/>
          </w:tcPr>
          <w:p w14:paraId="11DB7A5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815" w:type="dxa"/>
            <w:noWrap/>
            <w:vAlign w:val="center"/>
          </w:tcPr>
          <w:p w14:paraId="2BF08D3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noWrap/>
            <w:vAlign w:val="center"/>
          </w:tcPr>
          <w:p w14:paraId="4666EA6C" w14:textId="731051B1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803" w:type="dxa"/>
          </w:tcPr>
          <w:p w14:paraId="753C10D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</w:tcPr>
          <w:p w14:paraId="1C5EFF9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6A71F3" w14:paraId="47C6A1F6" w14:textId="77777777" w:rsidTr="00C54AAE">
        <w:trPr>
          <w:trHeight w:val="300"/>
          <w:jc w:val="right"/>
        </w:trPr>
        <w:tc>
          <w:tcPr>
            <w:tcW w:w="4328" w:type="dxa"/>
            <w:gridSpan w:val="2"/>
            <w:noWrap/>
            <w:vAlign w:val="center"/>
            <w:hideMark/>
          </w:tcPr>
          <w:p w14:paraId="0BA04A7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815" w:type="dxa"/>
            <w:noWrap/>
          </w:tcPr>
          <w:p w14:paraId="1F552F8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noWrap/>
          </w:tcPr>
          <w:p w14:paraId="220C9998" w14:textId="5CB05C2C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85,00</w:t>
            </w:r>
          </w:p>
        </w:tc>
        <w:tc>
          <w:tcPr>
            <w:tcW w:w="803" w:type="dxa"/>
          </w:tcPr>
          <w:p w14:paraId="586D305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</w:tcPr>
          <w:p w14:paraId="6FE538F2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6A71F3" w14:paraId="47A8BFE4" w14:textId="77777777" w:rsidTr="00C54AAE">
        <w:trPr>
          <w:trHeight w:val="300"/>
          <w:jc w:val="right"/>
        </w:trPr>
        <w:tc>
          <w:tcPr>
            <w:tcW w:w="4328" w:type="dxa"/>
            <w:gridSpan w:val="2"/>
            <w:vAlign w:val="center"/>
            <w:hideMark/>
          </w:tcPr>
          <w:p w14:paraId="2A40328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815" w:type="dxa"/>
            <w:noWrap/>
          </w:tcPr>
          <w:p w14:paraId="7BE069C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noWrap/>
          </w:tcPr>
          <w:p w14:paraId="6B4691E4" w14:textId="7D9EF9EC" w:rsidR="00D416B1" w:rsidRPr="006A71F3" w:rsidRDefault="00C54AAE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03" w:type="dxa"/>
          </w:tcPr>
          <w:p w14:paraId="0D57C44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</w:tcPr>
          <w:p w14:paraId="7B109EC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2FD66845" w14:textId="77777777" w:rsidR="00D416B1" w:rsidRDefault="00D416B1" w:rsidP="00D416B1"/>
    <w:p w14:paraId="4F6ADBC2" w14:textId="77777777" w:rsidR="00D416B1" w:rsidRDefault="00D416B1" w:rsidP="00D416B1"/>
    <w:p w14:paraId="517D8043" w14:textId="77777777" w:rsidR="00D416B1" w:rsidRDefault="00D416B1" w:rsidP="00D416B1"/>
    <w:p w14:paraId="56AE5B90" w14:textId="77777777" w:rsidR="00D416B1" w:rsidRDefault="00D416B1" w:rsidP="00D416B1"/>
    <w:p w14:paraId="79FB7941" w14:textId="77777777" w:rsidR="00D416B1" w:rsidRDefault="00D416B1" w:rsidP="00D416B1"/>
    <w:p w14:paraId="3F679991" w14:textId="77777777" w:rsidR="00D416B1" w:rsidRPr="008D5199" w:rsidRDefault="00D416B1" w:rsidP="00D416B1">
      <w:r>
        <w:rPr>
          <w:b/>
          <w:bCs/>
        </w:rPr>
        <w:lastRenderedPageBreak/>
        <w:t>2. Validasi Bahasa</w:t>
      </w:r>
    </w:p>
    <w:tbl>
      <w:tblPr>
        <w:tblW w:w="7628" w:type="dxa"/>
        <w:jc w:val="right"/>
        <w:tblLook w:val="04A0" w:firstRow="1" w:lastRow="0" w:firstColumn="1" w:lastColumn="0" w:noHBand="0" w:noVBand="1"/>
      </w:tblPr>
      <w:tblGrid>
        <w:gridCol w:w="485"/>
        <w:gridCol w:w="3842"/>
        <w:gridCol w:w="815"/>
        <w:gridCol w:w="807"/>
        <w:gridCol w:w="803"/>
        <w:gridCol w:w="876"/>
      </w:tblGrid>
      <w:tr w:rsidR="00D416B1" w:rsidRPr="00C37089" w14:paraId="446C7F62" w14:textId="77777777" w:rsidTr="00C54AAE">
        <w:trPr>
          <w:trHeight w:val="319"/>
          <w:jc w:val="right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B1956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ahoma" w:cs="Times New Roman"/>
                <w:color w:val="000000"/>
                <w:sz w:val="22"/>
                <w:lang w:val="id-ID"/>
              </w:rPr>
              <w:t>No</w:t>
            </w:r>
          </w:p>
        </w:tc>
        <w:tc>
          <w:tcPr>
            <w:tcW w:w="3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9A90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ahoma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33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412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  <w:r w:rsidRPr="006A71F3">
              <w:rPr>
                <w:rFonts w:eastAsia="Tahoma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C37089" w14:paraId="0849C62D" w14:textId="77777777" w:rsidTr="00C54AAE">
        <w:trPr>
          <w:trHeight w:val="319"/>
          <w:jc w:val="right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A33A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3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5ACA2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7E0B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Sangat Layak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58DE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Layak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A13A3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Cukup layak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04FFF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Kurang Layak</w:t>
            </w:r>
          </w:p>
        </w:tc>
      </w:tr>
      <w:tr w:rsidR="00D416B1" w:rsidRPr="00C37089" w14:paraId="0ECA978A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6C57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CFDBB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Penggunaan makna lugas 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A448" w14:textId="541AE62A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14496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0EDA8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2A2496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01E54518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4527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AF9A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Penggunaan makna kias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76E5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C01C4" w14:textId="26FCC4A2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6C761F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FC6CC3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651323CD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4B70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D77E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Penggunaan huruf kapital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1B20C" w14:textId="4A10397E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55D2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11C8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AF31B8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3EFAC37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6603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4235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Penggunaan tanda baca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F98CF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627D2" w14:textId="6B7A6AEA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D28F57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D1AD3C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3FF1D50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9685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2C4E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Ketepatan penulisan kata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8AD2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7600" w14:textId="52649289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32C46D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66F0C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0B65C7E6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6CDC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3C38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Kesesuaian diksi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FF368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9A610" w14:textId="7756719A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48003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0FE8E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02FC48C6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72F5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07E2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Ketepatan penggunaan istilah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2BA3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EF172" w14:textId="4A5106FF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C16519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0634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1A8DBCB8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8216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5BA4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Ketepatan struktur fungsi kalimat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5E4D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95A89" w14:textId="21864DC3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92F3D7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A1502D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8519E6D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A7C0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4079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Keefektifan kalimat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B45FC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8C132" w14:textId="3862059C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B85D2C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B622A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E35326E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AC24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3CB2D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Pemahaman terhadap pesan atau informasi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5EFC" w14:textId="237E0E5C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90A8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B8763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9B1303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1E405746" w14:textId="77777777" w:rsidTr="00C54AAE">
        <w:trPr>
          <w:trHeight w:val="319"/>
          <w:jc w:val="right"/>
        </w:trPr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85B8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2C2ED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CEB31" w14:textId="467C0593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D7A2A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6964A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6FD237F7" w14:textId="77777777" w:rsidTr="00C54AAE">
        <w:trPr>
          <w:trHeight w:val="319"/>
          <w:jc w:val="right"/>
        </w:trPr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C95C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9995B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CDDC0" w14:textId="09A8373C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82,50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D03D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848E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62F248B5" w14:textId="77777777" w:rsidTr="00C54AAE">
        <w:trPr>
          <w:trHeight w:val="319"/>
          <w:jc w:val="right"/>
        </w:trPr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ECA6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8820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B1C26" w14:textId="0EBA0176" w:rsidR="00D416B1" w:rsidRPr="006A71F3" w:rsidRDefault="00C54AAE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C6A1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ECC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03DC221F" w14:textId="77777777" w:rsidR="00D416B1" w:rsidRDefault="00D416B1" w:rsidP="00D416B1"/>
    <w:p w14:paraId="2F15B4FD" w14:textId="77777777" w:rsidR="00D416B1" w:rsidRDefault="00D416B1" w:rsidP="00D416B1"/>
    <w:p w14:paraId="6ECD0A73" w14:textId="77777777" w:rsidR="00D416B1" w:rsidRDefault="00D416B1" w:rsidP="00D416B1"/>
    <w:p w14:paraId="4B16D4FD" w14:textId="77777777" w:rsidR="00D416B1" w:rsidRDefault="00D416B1" w:rsidP="00D416B1"/>
    <w:p w14:paraId="45F5C773" w14:textId="77777777" w:rsidR="00D416B1" w:rsidRDefault="00D416B1" w:rsidP="00D416B1"/>
    <w:p w14:paraId="00F162F1" w14:textId="77777777" w:rsidR="00D416B1" w:rsidRDefault="00D416B1" w:rsidP="00D416B1"/>
    <w:p w14:paraId="476D7B10" w14:textId="77777777" w:rsidR="00D416B1" w:rsidRDefault="00D416B1" w:rsidP="00D416B1"/>
    <w:p w14:paraId="4E16E18A" w14:textId="77777777" w:rsidR="00D416B1" w:rsidRDefault="00D416B1" w:rsidP="00D416B1"/>
    <w:p w14:paraId="0535A259" w14:textId="77777777" w:rsidR="00D416B1" w:rsidRDefault="00D416B1" w:rsidP="00D416B1"/>
    <w:p w14:paraId="75A1D2A5" w14:textId="77777777" w:rsidR="00D416B1" w:rsidRDefault="00D416B1" w:rsidP="00D416B1"/>
    <w:p w14:paraId="5C1B0B7C" w14:textId="77777777" w:rsidR="00D416B1" w:rsidRDefault="00D416B1" w:rsidP="00D416B1"/>
    <w:p w14:paraId="14948484" w14:textId="77777777" w:rsidR="00D416B1" w:rsidRDefault="00D416B1" w:rsidP="00D416B1">
      <w:r w:rsidRPr="008D5199">
        <w:t xml:space="preserve">3. </w:t>
      </w:r>
      <w:r>
        <w:t>Validasi Media</w:t>
      </w:r>
    </w:p>
    <w:tbl>
      <w:tblPr>
        <w:tblW w:w="7968" w:type="dxa"/>
        <w:jc w:val="right"/>
        <w:tblLayout w:type="fixed"/>
        <w:tblLook w:val="04A0" w:firstRow="1" w:lastRow="0" w:firstColumn="1" w:lastColumn="0" w:noHBand="0" w:noVBand="1"/>
      </w:tblPr>
      <w:tblGrid>
        <w:gridCol w:w="482"/>
        <w:gridCol w:w="4049"/>
        <w:gridCol w:w="828"/>
        <w:gridCol w:w="767"/>
        <w:gridCol w:w="850"/>
        <w:gridCol w:w="992"/>
      </w:tblGrid>
      <w:tr w:rsidR="00D416B1" w:rsidRPr="00C37089" w14:paraId="6D566B75" w14:textId="77777777" w:rsidTr="00C54AAE">
        <w:trPr>
          <w:trHeight w:val="300"/>
          <w:jc w:val="right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881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lastRenderedPageBreak/>
              <w:t>No</w:t>
            </w:r>
          </w:p>
        </w:tc>
        <w:tc>
          <w:tcPr>
            <w:tcW w:w="4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5616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34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564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C37089" w14:paraId="24086C62" w14:textId="77777777" w:rsidTr="00C54AAE">
        <w:trPr>
          <w:trHeight w:val="300"/>
          <w:jc w:val="right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51E7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4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3E20F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43CCE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Sangat Layak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7F49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Layak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8BBD4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Cukup layak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AA994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Kurang Layak</w:t>
            </w:r>
          </w:p>
        </w:tc>
      </w:tr>
      <w:tr w:rsidR="00D416B1" w:rsidRPr="00C37089" w14:paraId="34B79317" w14:textId="77777777" w:rsidTr="00C54AAE">
        <w:trPr>
          <w:trHeight w:val="532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A85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03E7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Animaker bangun ruang sesuai dengan KI dan KD dalam kurikulum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C822B" w14:textId="10D6D560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A8FE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9E5F9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C4F35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315C9D64" w14:textId="77777777" w:rsidTr="00C54AAE">
        <w:trPr>
          <w:trHeight w:val="654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AE5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7F3D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Desain tampilan media pembelajaran mena</w:t>
            </w:r>
            <w:r>
              <w:rPr>
                <w:rFonts w:eastAsia="Tahoma" w:cs="Times New Roman"/>
                <w:color w:val="000000"/>
                <w:sz w:val="22"/>
                <w:lang w:val="id-ID"/>
              </w:rPr>
              <w:t xml:space="preserve">rik dengan pemilihan warna 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tepat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463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79F0" w14:textId="1CC47E9F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5B59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5488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3DB1CF0" w14:textId="77777777" w:rsidTr="00C54AAE">
        <w:trPr>
          <w:trHeight w:val="549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D53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05E1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Tata letak komponen pada aplikasi sudah tepat dan rapi sehingga nyaman dilihat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C6859" w14:textId="393A5CD3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BEF7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CF10A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BEE81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4CBFC714" w14:textId="77777777" w:rsidTr="00C54AAE">
        <w:trPr>
          <w:trHeight w:val="386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07D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B4AA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Desain dalam video Animaker menarik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9D27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2BD4" w14:textId="0F07D3EF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D727C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1CD26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4854D03C" w14:textId="77777777" w:rsidTr="00C54AAE">
        <w:trPr>
          <w:trHeight w:val="36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1D0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BDA4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Teks di dalam video mudah dibaca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F35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9511" w14:textId="3A5A4407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1E910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FA4D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5C00A16" w14:textId="77777777" w:rsidTr="00C54AAE">
        <w:trPr>
          <w:trHeight w:val="261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63B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6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309D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Teks di dalam Animaker mudah dibaca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C0B2" w14:textId="33F08FF8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E0EF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F1945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D5AFA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5E375E43" w14:textId="77777777" w:rsidTr="00C54AAE">
        <w:trPr>
          <w:trHeight w:val="300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A9D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7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43BC8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Tata letak teks disusun dengan baik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63FD9" w14:textId="2ECFE540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39A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ACA2F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F5D69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4CA4AB9" w14:textId="77777777" w:rsidTr="00C54AAE">
        <w:trPr>
          <w:trHeight w:val="238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1BA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8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1A40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Gambar sesuai dengan  materi yang disampaikan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0E18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5DBE" w14:textId="789A9F04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41253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3E0EC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795C239" w14:textId="77777777" w:rsidTr="00C54AAE">
        <w:trPr>
          <w:trHeight w:val="63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986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9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E210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ahoma" w:cs="Times New Roman"/>
                <w:color w:val="000000"/>
                <w:sz w:val="22"/>
                <w:lang w:val="id-ID"/>
              </w:rPr>
              <w:t>Gambar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 xml:space="preserve"> yang ditampilkan terlihat jelas da</w:t>
            </w:r>
            <w:r>
              <w:rPr>
                <w:rFonts w:eastAsia="Tahoma" w:cs="Times New Roman"/>
                <w:color w:val="000000"/>
                <w:sz w:val="22"/>
                <w:lang w:val="id-ID"/>
              </w:rPr>
              <w:t>n dapat merepresentasikan benda</w:t>
            </w:r>
            <w:r>
              <w:rPr>
                <w:rFonts w:eastAsia="Tahoma" w:cs="Times New Roman"/>
                <w:color w:val="000000"/>
                <w:sz w:val="22"/>
              </w:rPr>
              <w:t xml:space="preserve"> 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aslinya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6B90" w14:textId="5ED34354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42E6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9617D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1E545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509A6AF6" w14:textId="77777777" w:rsidTr="00C54AAE">
        <w:trPr>
          <w:trHeight w:val="27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0F4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DE8B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Penentuan ukuran gambar 3D dengan baik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6199" w14:textId="69CAD67D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5020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B790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F855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67334A88" w14:textId="77777777" w:rsidTr="00C54AAE">
        <w:trPr>
          <w:trHeight w:val="538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646D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8A064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Kamera dapat menampilkan gambar 3D saat dengan durasi waktu yang pendek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E09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C68A" w14:textId="2593659C" w:rsidR="00D416B1" w:rsidRPr="00C37089" w:rsidRDefault="00C54AAE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E6732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DB680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1F569A1" w14:textId="77777777" w:rsidTr="00C54AAE">
        <w:trPr>
          <w:trHeight w:val="26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29C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D5F7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ahoma" w:cs="Times New Roman"/>
                <w:color w:val="000000"/>
                <w:sz w:val="22"/>
                <w:lang w:val="id-ID"/>
              </w:rPr>
              <w:t>Desain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 xml:space="preserve"> dapat mengenalkan bangun ruang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1A15" w14:textId="70E09D86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57B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6C1DC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BE6A0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82C58E5" w14:textId="77777777" w:rsidTr="00C54AAE">
        <w:trPr>
          <w:trHeight w:val="600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200F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C7F91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</w:rPr>
              <w:t>Gambar bangun ruang jelas dengan  penggunaan warna yang  kontras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A41C" w14:textId="7408235A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961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95F5D6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04CCA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51F7E041" w14:textId="77777777" w:rsidTr="00C54AAE">
        <w:trPr>
          <w:trHeight w:val="366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197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BCC21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Penataan obyek baik dan  rapi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30427" w14:textId="77411ADE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10C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68710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C3CF6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A4602F1" w14:textId="77777777" w:rsidTr="00C54AAE">
        <w:trPr>
          <w:trHeight w:val="705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0EF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8634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Petunjuk penggunaan media pembelajaran ditampilkan secara jelas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5C9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1088" w14:textId="17B0BB80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782A4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FA4C1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18BF30E8" w14:textId="77777777" w:rsidTr="00C54AAE">
        <w:trPr>
          <w:trHeight w:val="423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C9A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16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8819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digunakan dengan lancar tanpa adanya hang, crash atau lag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2556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330A1" w14:textId="7215D2EC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FD68E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AE4CA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846DBCD" w14:textId="77777777" w:rsidTr="00C54AAE">
        <w:trPr>
          <w:trHeight w:val="295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FB8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17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AD01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mudah digunakan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F17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C7BC" w14:textId="4A499521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15F3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1EE51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408AE425" w14:textId="77777777" w:rsidTr="00C54AAE">
        <w:trPr>
          <w:trHeight w:val="43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0F6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18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CAA5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bangun ruang komunikatif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E8D1" w14:textId="03EAF453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81B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89FD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8156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3A364DE2" w14:textId="77777777" w:rsidTr="00C54AAE">
        <w:trPr>
          <w:trHeight w:val="248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288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19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6DCB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pembalajaran bangun ruang interaktif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06E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6CA9" w14:textId="67ABC5C1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6477B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50BB8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66776982" w14:textId="77777777" w:rsidTr="00C54AAE">
        <w:trPr>
          <w:trHeight w:val="223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6A0E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BAE6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Video Animaker dapat digunakan sebagai media pembelajaran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9E27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ECEB" w14:textId="43CE6065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7B1A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E691E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00A67D35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79B56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EF66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98AD" w14:textId="53BD14AD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5DFFF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31556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074E0AD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E08A3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E196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14EA3" w14:textId="1669B7BC" w:rsidR="00D416B1" w:rsidRPr="00C37089" w:rsidRDefault="00AD011A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2869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C30A7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21EAAB52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C3333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50A03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DF0CD" w14:textId="0C819D80" w:rsidR="00D416B1" w:rsidRPr="00C37089" w:rsidRDefault="00AD011A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Sangat layak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8BCEE7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D3301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42BB294D" w14:textId="77777777" w:rsidR="00D416B1" w:rsidRDefault="00D416B1" w:rsidP="00D416B1">
      <w:r>
        <w:lastRenderedPageBreak/>
        <w:t>4. Kecocokan Media dengan Sasaran Pengguna</w:t>
      </w:r>
    </w:p>
    <w:tbl>
      <w:tblPr>
        <w:tblStyle w:val="TableGrid2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521"/>
        <w:gridCol w:w="3778"/>
        <w:gridCol w:w="815"/>
        <w:gridCol w:w="835"/>
        <w:gridCol w:w="803"/>
        <w:gridCol w:w="876"/>
      </w:tblGrid>
      <w:tr w:rsidR="00D416B1" w:rsidRPr="00C37089" w14:paraId="6F48206B" w14:textId="77777777" w:rsidTr="00C54AAE">
        <w:trPr>
          <w:trHeight w:val="300"/>
          <w:tblHeader/>
          <w:jc w:val="right"/>
        </w:trPr>
        <w:tc>
          <w:tcPr>
            <w:tcW w:w="521" w:type="dxa"/>
            <w:vMerge w:val="restart"/>
            <w:vAlign w:val="center"/>
            <w:hideMark/>
          </w:tcPr>
          <w:p w14:paraId="212C57E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No</w:t>
            </w:r>
          </w:p>
        </w:tc>
        <w:tc>
          <w:tcPr>
            <w:tcW w:w="3778" w:type="dxa"/>
            <w:vMerge w:val="restart"/>
            <w:vAlign w:val="center"/>
            <w:hideMark/>
          </w:tcPr>
          <w:p w14:paraId="3D33EB3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Pernyataan/Aspek Penilaian</w:t>
            </w:r>
          </w:p>
        </w:tc>
        <w:tc>
          <w:tcPr>
            <w:tcW w:w="3329" w:type="dxa"/>
            <w:gridSpan w:val="4"/>
            <w:vAlign w:val="center"/>
            <w:hideMark/>
          </w:tcPr>
          <w:p w14:paraId="0BD46C3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val="id-ID"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Penilaian Validator</w:t>
            </w:r>
          </w:p>
        </w:tc>
      </w:tr>
      <w:tr w:rsidR="00D416B1" w:rsidRPr="00C37089" w14:paraId="33BB7A62" w14:textId="77777777" w:rsidTr="00C54AAE">
        <w:trPr>
          <w:trHeight w:val="300"/>
          <w:tblHeader/>
          <w:jc w:val="right"/>
        </w:trPr>
        <w:tc>
          <w:tcPr>
            <w:tcW w:w="521" w:type="dxa"/>
            <w:vMerge/>
            <w:vAlign w:val="center"/>
            <w:hideMark/>
          </w:tcPr>
          <w:p w14:paraId="3D1089A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3778" w:type="dxa"/>
            <w:vMerge/>
            <w:vAlign w:val="center"/>
            <w:hideMark/>
          </w:tcPr>
          <w:p w14:paraId="3E7EA5C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15" w:type="dxa"/>
            <w:vAlign w:val="center"/>
            <w:hideMark/>
          </w:tcPr>
          <w:p w14:paraId="1BAA039B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Sangat Layak</w:t>
            </w:r>
          </w:p>
        </w:tc>
        <w:tc>
          <w:tcPr>
            <w:tcW w:w="835" w:type="dxa"/>
            <w:vAlign w:val="center"/>
            <w:hideMark/>
          </w:tcPr>
          <w:p w14:paraId="64591C03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Layak</w:t>
            </w:r>
          </w:p>
        </w:tc>
        <w:tc>
          <w:tcPr>
            <w:tcW w:w="803" w:type="dxa"/>
            <w:vAlign w:val="center"/>
          </w:tcPr>
          <w:p w14:paraId="49947C9A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Cukup layak</w:t>
            </w:r>
          </w:p>
        </w:tc>
        <w:tc>
          <w:tcPr>
            <w:tcW w:w="876" w:type="dxa"/>
            <w:vAlign w:val="center"/>
          </w:tcPr>
          <w:p w14:paraId="607CEDCB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Kurang Layak</w:t>
            </w:r>
          </w:p>
        </w:tc>
      </w:tr>
      <w:tr w:rsidR="00D416B1" w:rsidRPr="00C37089" w14:paraId="5FC3A7F6" w14:textId="77777777" w:rsidTr="00C54AAE">
        <w:trPr>
          <w:trHeight w:val="300"/>
          <w:jc w:val="right"/>
        </w:trPr>
        <w:tc>
          <w:tcPr>
            <w:tcW w:w="521" w:type="dxa"/>
            <w:noWrap/>
            <w:hideMark/>
          </w:tcPr>
          <w:p w14:paraId="3A52E22F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 </w:t>
            </w:r>
          </w:p>
        </w:tc>
        <w:tc>
          <w:tcPr>
            <w:tcW w:w="3778" w:type="dxa"/>
            <w:hideMark/>
          </w:tcPr>
          <w:p w14:paraId="18BC0416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b/>
                <w:bCs/>
                <w:sz w:val="22"/>
                <w:lang w:eastAsia="ar-SA"/>
              </w:rPr>
            </w:pPr>
            <w:r w:rsidRPr="00C37089">
              <w:rPr>
                <w:rFonts w:eastAsia="Calibri" w:cs="Times New Roman"/>
                <w:b/>
                <w:bCs/>
                <w:sz w:val="22"/>
                <w:lang w:val="id-ID" w:eastAsia="ar-SA"/>
              </w:rPr>
              <w:t>Materi</w:t>
            </w:r>
          </w:p>
        </w:tc>
        <w:tc>
          <w:tcPr>
            <w:tcW w:w="815" w:type="dxa"/>
            <w:hideMark/>
          </w:tcPr>
          <w:p w14:paraId="7FF57FC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 </w:t>
            </w:r>
          </w:p>
        </w:tc>
        <w:tc>
          <w:tcPr>
            <w:tcW w:w="835" w:type="dxa"/>
            <w:hideMark/>
          </w:tcPr>
          <w:p w14:paraId="0832FF0F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 </w:t>
            </w:r>
          </w:p>
        </w:tc>
        <w:tc>
          <w:tcPr>
            <w:tcW w:w="803" w:type="dxa"/>
          </w:tcPr>
          <w:p w14:paraId="276FA45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val="id-ID" w:eastAsia="ar-SA"/>
              </w:rPr>
            </w:pPr>
          </w:p>
        </w:tc>
        <w:tc>
          <w:tcPr>
            <w:tcW w:w="876" w:type="dxa"/>
          </w:tcPr>
          <w:p w14:paraId="00FF5DF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val="id-ID" w:eastAsia="ar-SA"/>
              </w:rPr>
            </w:pPr>
          </w:p>
        </w:tc>
      </w:tr>
      <w:tr w:rsidR="00D416B1" w:rsidRPr="00C37089" w14:paraId="0285995E" w14:textId="77777777" w:rsidTr="00C54AAE">
        <w:trPr>
          <w:trHeight w:val="300"/>
          <w:jc w:val="right"/>
        </w:trPr>
        <w:tc>
          <w:tcPr>
            <w:tcW w:w="521" w:type="dxa"/>
            <w:noWrap/>
            <w:vAlign w:val="center"/>
            <w:hideMark/>
          </w:tcPr>
          <w:p w14:paraId="700F782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</w:t>
            </w:r>
          </w:p>
        </w:tc>
        <w:tc>
          <w:tcPr>
            <w:tcW w:w="3778" w:type="dxa"/>
            <w:hideMark/>
          </w:tcPr>
          <w:p w14:paraId="1C81A28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Soal harus sesuai dengan indikator.</w:t>
            </w:r>
          </w:p>
        </w:tc>
        <w:tc>
          <w:tcPr>
            <w:tcW w:w="815" w:type="dxa"/>
            <w:vAlign w:val="center"/>
          </w:tcPr>
          <w:p w14:paraId="3443C7AA" w14:textId="612B4D8B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274FA352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35393D1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6FEA171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2D4E4028" w14:textId="77777777" w:rsidTr="00C54AAE">
        <w:trPr>
          <w:trHeight w:val="615"/>
          <w:jc w:val="right"/>
        </w:trPr>
        <w:tc>
          <w:tcPr>
            <w:tcW w:w="521" w:type="dxa"/>
            <w:noWrap/>
            <w:vAlign w:val="center"/>
            <w:hideMark/>
          </w:tcPr>
          <w:p w14:paraId="5A5958E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2</w:t>
            </w:r>
          </w:p>
        </w:tc>
        <w:tc>
          <w:tcPr>
            <w:tcW w:w="3778" w:type="dxa"/>
            <w:hideMark/>
          </w:tcPr>
          <w:p w14:paraId="30B57BA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Pilihan jawaban harus homogen dan logis ditinjau dari segi materi</w:t>
            </w:r>
          </w:p>
        </w:tc>
        <w:tc>
          <w:tcPr>
            <w:tcW w:w="815" w:type="dxa"/>
            <w:vAlign w:val="center"/>
          </w:tcPr>
          <w:p w14:paraId="3D549FD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7283BD9C" w14:textId="554AB9FE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430DFBB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0A7E60A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0A79B073" w14:textId="77777777" w:rsidTr="00C54AAE">
        <w:trPr>
          <w:trHeight w:val="615"/>
          <w:jc w:val="right"/>
        </w:trPr>
        <w:tc>
          <w:tcPr>
            <w:tcW w:w="521" w:type="dxa"/>
            <w:noWrap/>
            <w:vAlign w:val="center"/>
            <w:hideMark/>
          </w:tcPr>
          <w:p w14:paraId="2E000A6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3</w:t>
            </w:r>
          </w:p>
        </w:tc>
        <w:tc>
          <w:tcPr>
            <w:tcW w:w="3778" w:type="dxa"/>
            <w:hideMark/>
          </w:tcPr>
          <w:p w14:paraId="529D1E3D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Setiap soal harus mempunyai satu jawaban yang benar atau yang paling benar.</w:t>
            </w:r>
          </w:p>
        </w:tc>
        <w:tc>
          <w:tcPr>
            <w:tcW w:w="815" w:type="dxa"/>
            <w:vAlign w:val="center"/>
          </w:tcPr>
          <w:p w14:paraId="709DE2C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7412A7BD" w14:textId="2ECE1FB7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AB9F2C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AA36C2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3A3710E5" w14:textId="77777777" w:rsidTr="00C54AAE">
        <w:trPr>
          <w:trHeight w:val="435"/>
          <w:jc w:val="right"/>
        </w:trPr>
        <w:tc>
          <w:tcPr>
            <w:tcW w:w="521" w:type="dxa"/>
            <w:noWrap/>
            <w:vAlign w:val="center"/>
            <w:hideMark/>
          </w:tcPr>
          <w:p w14:paraId="7972E4C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3778" w:type="dxa"/>
            <w:hideMark/>
          </w:tcPr>
          <w:p w14:paraId="47C048B7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b/>
                <w:bCs/>
                <w:sz w:val="22"/>
                <w:lang w:eastAsia="ar-SA"/>
              </w:rPr>
            </w:pPr>
            <w:r w:rsidRPr="00C37089">
              <w:rPr>
                <w:rFonts w:eastAsia="Calibri" w:cs="Times New Roman"/>
                <w:b/>
                <w:bCs/>
                <w:sz w:val="22"/>
                <w:lang w:val="id-ID" w:eastAsia="ar-SA"/>
              </w:rPr>
              <w:t>Konstruksi</w:t>
            </w:r>
          </w:p>
        </w:tc>
        <w:tc>
          <w:tcPr>
            <w:tcW w:w="815" w:type="dxa"/>
            <w:vAlign w:val="center"/>
          </w:tcPr>
          <w:p w14:paraId="36B26FD2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76788ED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0A0DFB1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5565B75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4681AA15" w14:textId="77777777" w:rsidTr="00C54AAE">
        <w:trPr>
          <w:trHeight w:val="585"/>
          <w:jc w:val="right"/>
        </w:trPr>
        <w:tc>
          <w:tcPr>
            <w:tcW w:w="521" w:type="dxa"/>
            <w:noWrap/>
            <w:vAlign w:val="center"/>
            <w:hideMark/>
          </w:tcPr>
          <w:p w14:paraId="6D8FF2F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4</w:t>
            </w:r>
          </w:p>
        </w:tc>
        <w:tc>
          <w:tcPr>
            <w:tcW w:w="3778" w:type="dxa"/>
            <w:hideMark/>
          </w:tcPr>
          <w:p w14:paraId="4667C18C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Pokok soal harus dirumuskan secara jelas dan tegas.</w:t>
            </w:r>
          </w:p>
        </w:tc>
        <w:tc>
          <w:tcPr>
            <w:tcW w:w="815" w:type="dxa"/>
            <w:vAlign w:val="center"/>
          </w:tcPr>
          <w:p w14:paraId="1578E21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59874C99" w14:textId="34A36C2C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3692702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2AE5A1E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77DBA099" w14:textId="77777777" w:rsidTr="00C54AAE">
        <w:trPr>
          <w:trHeight w:val="765"/>
          <w:jc w:val="right"/>
        </w:trPr>
        <w:tc>
          <w:tcPr>
            <w:tcW w:w="521" w:type="dxa"/>
            <w:noWrap/>
            <w:vAlign w:val="center"/>
            <w:hideMark/>
          </w:tcPr>
          <w:p w14:paraId="7766CF2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5</w:t>
            </w:r>
          </w:p>
        </w:tc>
        <w:tc>
          <w:tcPr>
            <w:tcW w:w="3778" w:type="dxa"/>
            <w:hideMark/>
          </w:tcPr>
          <w:p w14:paraId="3E26F299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Rumusan pokok soal dan pilihan jawaban harus merupakan   pernyataan yang diperlukan saja.</w:t>
            </w:r>
          </w:p>
        </w:tc>
        <w:tc>
          <w:tcPr>
            <w:tcW w:w="815" w:type="dxa"/>
            <w:vAlign w:val="center"/>
          </w:tcPr>
          <w:p w14:paraId="7735BE2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63CCF7EB" w14:textId="7C79B2C4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494FE81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987552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6B8C3BE5" w14:textId="77777777" w:rsidTr="00C54AAE">
        <w:trPr>
          <w:trHeight w:val="695"/>
          <w:jc w:val="right"/>
        </w:trPr>
        <w:tc>
          <w:tcPr>
            <w:tcW w:w="521" w:type="dxa"/>
            <w:noWrap/>
            <w:vAlign w:val="center"/>
            <w:hideMark/>
          </w:tcPr>
          <w:p w14:paraId="3FACF41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6</w:t>
            </w:r>
          </w:p>
        </w:tc>
        <w:tc>
          <w:tcPr>
            <w:tcW w:w="3778" w:type="dxa"/>
            <w:hideMark/>
          </w:tcPr>
          <w:p w14:paraId="691CB60C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Pokok soal jangan memberi petunjuk ke arah jawaban benar</w:t>
            </w:r>
          </w:p>
        </w:tc>
        <w:tc>
          <w:tcPr>
            <w:tcW w:w="815" w:type="dxa"/>
            <w:vAlign w:val="center"/>
          </w:tcPr>
          <w:p w14:paraId="0D80E432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24BF12FB" w14:textId="63CC00C9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5147DF3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4D4BAF2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6ABE94BF" w14:textId="77777777" w:rsidTr="00C54AAE">
        <w:trPr>
          <w:trHeight w:val="645"/>
          <w:jc w:val="right"/>
        </w:trPr>
        <w:tc>
          <w:tcPr>
            <w:tcW w:w="521" w:type="dxa"/>
            <w:noWrap/>
            <w:vAlign w:val="center"/>
            <w:hideMark/>
          </w:tcPr>
          <w:p w14:paraId="7DE2A54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7</w:t>
            </w:r>
          </w:p>
        </w:tc>
        <w:tc>
          <w:tcPr>
            <w:tcW w:w="3778" w:type="dxa"/>
            <w:hideMark/>
          </w:tcPr>
          <w:p w14:paraId="7AEB234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Pokok soal jangan mengandung pernyataan yang bersifat negatif  ganda.</w:t>
            </w:r>
          </w:p>
        </w:tc>
        <w:tc>
          <w:tcPr>
            <w:tcW w:w="815" w:type="dxa"/>
            <w:vAlign w:val="center"/>
          </w:tcPr>
          <w:p w14:paraId="29B450B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0588C603" w14:textId="24471B54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B21128A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6ED133D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376C53B8" w14:textId="77777777" w:rsidTr="00C54AAE">
        <w:trPr>
          <w:trHeight w:val="705"/>
          <w:jc w:val="right"/>
        </w:trPr>
        <w:tc>
          <w:tcPr>
            <w:tcW w:w="521" w:type="dxa"/>
            <w:noWrap/>
            <w:vAlign w:val="center"/>
            <w:hideMark/>
          </w:tcPr>
          <w:p w14:paraId="2C5D54E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8</w:t>
            </w:r>
          </w:p>
        </w:tc>
        <w:tc>
          <w:tcPr>
            <w:tcW w:w="3778" w:type="dxa"/>
            <w:hideMark/>
          </w:tcPr>
          <w:p w14:paraId="138F02E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Panjang rumusan pilihan jawaban harus relatif sama.</w:t>
            </w:r>
          </w:p>
        </w:tc>
        <w:tc>
          <w:tcPr>
            <w:tcW w:w="815" w:type="dxa"/>
            <w:vAlign w:val="center"/>
          </w:tcPr>
          <w:p w14:paraId="706E26D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4CD5BDCF" w14:textId="56F0261A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3EDF79A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E4AD22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3D64C02C" w14:textId="77777777" w:rsidTr="00C54AAE">
        <w:trPr>
          <w:trHeight w:val="1005"/>
          <w:jc w:val="right"/>
        </w:trPr>
        <w:tc>
          <w:tcPr>
            <w:tcW w:w="521" w:type="dxa"/>
            <w:noWrap/>
            <w:vAlign w:val="center"/>
            <w:hideMark/>
          </w:tcPr>
          <w:p w14:paraId="51D48CD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9</w:t>
            </w:r>
          </w:p>
        </w:tc>
        <w:tc>
          <w:tcPr>
            <w:tcW w:w="3778" w:type="dxa"/>
            <w:hideMark/>
          </w:tcPr>
          <w:p w14:paraId="622CDE03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Pilihan jawaban jangan mengandung pernyataan, "Semua pilihan  jawaban di atas salah", atau "Semua pilihan jawaban di atas benar".</w:t>
            </w:r>
          </w:p>
        </w:tc>
        <w:tc>
          <w:tcPr>
            <w:tcW w:w="815" w:type="dxa"/>
            <w:vAlign w:val="center"/>
          </w:tcPr>
          <w:p w14:paraId="6E4E103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43D15391" w14:textId="55F2A350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507FBB11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4F38496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009EE32C" w14:textId="77777777" w:rsidTr="00C54AAE">
        <w:trPr>
          <w:trHeight w:val="1080"/>
          <w:jc w:val="right"/>
        </w:trPr>
        <w:tc>
          <w:tcPr>
            <w:tcW w:w="521" w:type="dxa"/>
            <w:noWrap/>
            <w:vAlign w:val="center"/>
            <w:hideMark/>
          </w:tcPr>
          <w:p w14:paraId="5D2D23F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10</w:t>
            </w:r>
          </w:p>
        </w:tc>
        <w:tc>
          <w:tcPr>
            <w:tcW w:w="3778" w:type="dxa"/>
            <w:hideMark/>
          </w:tcPr>
          <w:p w14:paraId="27C9754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Pilihan jawaban yang berbentuk angka atau waktu harus disusun   berdasarkan urutan besar kecilnya nilai angka tersebut, atau kronologisnya.</w:t>
            </w:r>
          </w:p>
        </w:tc>
        <w:tc>
          <w:tcPr>
            <w:tcW w:w="815" w:type="dxa"/>
            <w:vAlign w:val="center"/>
          </w:tcPr>
          <w:p w14:paraId="76A3ECC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09BF1737" w14:textId="5870152B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2EA3DC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6F508F8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080572E9" w14:textId="77777777" w:rsidTr="00C54AAE">
        <w:trPr>
          <w:trHeight w:val="855"/>
          <w:jc w:val="right"/>
        </w:trPr>
        <w:tc>
          <w:tcPr>
            <w:tcW w:w="521" w:type="dxa"/>
            <w:noWrap/>
            <w:vAlign w:val="center"/>
            <w:hideMark/>
          </w:tcPr>
          <w:p w14:paraId="6A7DD12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11</w:t>
            </w:r>
          </w:p>
        </w:tc>
        <w:tc>
          <w:tcPr>
            <w:tcW w:w="3778" w:type="dxa"/>
            <w:hideMark/>
          </w:tcPr>
          <w:p w14:paraId="77CD613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Gambar, grafik, tabel, diagram, dan sejenisnya yang terdapat pada soal harus jelas dan berfungsi</w:t>
            </w:r>
          </w:p>
        </w:tc>
        <w:tc>
          <w:tcPr>
            <w:tcW w:w="815" w:type="dxa"/>
            <w:vAlign w:val="center"/>
          </w:tcPr>
          <w:p w14:paraId="1D16778F" w14:textId="24895CC8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01F56C04" w14:textId="2B1A21A4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3F3D785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343FA0B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3A3E5B37" w14:textId="77777777" w:rsidTr="00C54AAE">
        <w:trPr>
          <w:trHeight w:val="627"/>
          <w:jc w:val="right"/>
        </w:trPr>
        <w:tc>
          <w:tcPr>
            <w:tcW w:w="521" w:type="dxa"/>
            <w:noWrap/>
            <w:vAlign w:val="center"/>
            <w:hideMark/>
          </w:tcPr>
          <w:p w14:paraId="541613B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12</w:t>
            </w:r>
          </w:p>
        </w:tc>
        <w:tc>
          <w:tcPr>
            <w:tcW w:w="3778" w:type="dxa"/>
            <w:hideMark/>
          </w:tcPr>
          <w:p w14:paraId="6DFFEAE3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Butir soal jangan bergantung pada jawaban soal sebelumnya.</w:t>
            </w:r>
          </w:p>
        </w:tc>
        <w:tc>
          <w:tcPr>
            <w:tcW w:w="815" w:type="dxa"/>
            <w:vAlign w:val="center"/>
          </w:tcPr>
          <w:p w14:paraId="0DE2ED4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55B52BA2" w14:textId="44B93415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2257CF3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DB4C03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75E03C61" w14:textId="77777777" w:rsidTr="00C54AAE">
        <w:trPr>
          <w:trHeight w:val="315"/>
          <w:jc w:val="right"/>
        </w:trPr>
        <w:tc>
          <w:tcPr>
            <w:tcW w:w="521" w:type="dxa"/>
            <w:noWrap/>
            <w:vAlign w:val="center"/>
            <w:hideMark/>
          </w:tcPr>
          <w:p w14:paraId="053E1C0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3778" w:type="dxa"/>
            <w:hideMark/>
          </w:tcPr>
          <w:p w14:paraId="3AC62A96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b/>
                <w:bCs/>
                <w:sz w:val="22"/>
                <w:lang w:eastAsia="ar-SA"/>
              </w:rPr>
            </w:pPr>
            <w:r w:rsidRPr="00C37089">
              <w:rPr>
                <w:rFonts w:eastAsia="Calibri" w:cs="Times New Roman"/>
                <w:b/>
                <w:bCs/>
                <w:sz w:val="22"/>
                <w:lang w:val="id-ID" w:eastAsia="ar-SA"/>
              </w:rPr>
              <w:t>Bahasa</w:t>
            </w:r>
          </w:p>
        </w:tc>
        <w:tc>
          <w:tcPr>
            <w:tcW w:w="815" w:type="dxa"/>
            <w:vAlign w:val="center"/>
          </w:tcPr>
          <w:p w14:paraId="5F5C818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7AE0F08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2277590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579E7AF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4AE0E724" w14:textId="77777777" w:rsidTr="00C54AAE">
        <w:trPr>
          <w:trHeight w:val="795"/>
          <w:jc w:val="right"/>
        </w:trPr>
        <w:tc>
          <w:tcPr>
            <w:tcW w:w="521" w:type="dxa"/>
            <w:noWrap/>
            <w:vAlign w:val="center"/>
            <w:hideMark/>
          </w:tcPr>
          <w:p w14:paraId="36794F9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13</w:t>
            </w:r>
          </w:p>
        </w:tc>
        <w:tc>
          <w:tcPr>
            <w:tcW w:w="3778" w:type="dxa"/>
            <w:hideMark/>
          </w:tcPr>
          <w:p w14:paraId="66EF6BE2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Setiap soal harus menggunakan bahasa yang sesuai dengan kaidah bahasa Indonesia.</w:t>
            </w:r>
          </w:p>
        </w:tc>
        <w:tc>
          <w:tcPr>
            <w:tcW w:w="815" w:type="dxa"/>
            <w:vAlign w:val="center"/>
          </w:tcPr>
          <w:p w14:paraId="0A0AAC0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567528E2" w14:textId="100FD1CA" w:rsidR="00D416B1" w:rsidRPr="00C37089" w:rsidRDefault="00AD011A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7AE385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21B57F4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</w:tbl>
    <w:p w14:paraId="57619246" w14:textId="77777777" w:rsidR="003522FF" w:rsidRDefault="003522FF" w:rsidP="00D416B1">
      <w:pPr>
        <w:jc w:val="center"/>
        <w:rPr>
          <w:rFonts w:cs="Times New Roman"/>
          <w:b/>
          <w:szCs w:val="24"/>
          <w:u w:val="single"/>
        </w:rPr>
      </w:pPr>
    </w:p>
    <w:p w14:paraId="55356AEF" w14:textId="77777777" w:rsidR="003522FF" w:rsidRDefault="003522FF" w:rsidP="00D416B1">
      <w:pPr>
        <w:jc w:val="center"/>
        <w:rPr>
          <w:rFonts w:cs="Times New Roman"/>
          <w:b/>
          <w:szCs w:val="24"/>
          <w:u w:val="single"/>
        </w:rPr>
      </w:pPr>
    </w:p>
    <w:p w14:paraId="7D54350D" w14:textId="09FAA1FC" w:rsidR="003522FF" w:rsidRDefault="003522FF" w:rsidP="00D416B1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drawing>
          <wp:inline distT="0" distB="0" distL="0" distR="0" wp14:anchorId="6F24E7CF" wp14:editId="427DD56B">
            <wp:extent cx="5721350" cy="7125335"/>
            <wp:effectExtent l="0" t="0" r="0" b="0"/>
            <wp:docPr id="22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aj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38F3" w14:textId="77777777" w:rsidR="003522FF" w:rsidRDefault="003522FF" w:rsidP="00D416B1">
      <w:pPr>
        <w:jc w:val="center"/>
        <w:rPr>
          <w:rFonts w:cs="Times New Roman"/>
          <w:b/>
          <w:szCs w:val="24"/>
          <w:u w:val="single"/>
        </w:rPr>
      </w:pPr>
    </w:p>
    <w:p w14:paraId="20167211" w14:textId="77777777" w:rsidR="003522FF" w:rsidRDefault="003522FF" w:rsidP="00A35BB2">
      <w:pPr>
        <w:rPr>
          <w:rFonts w:cs="Times New Roman"/>
          <w:b/>
          <w:szCs w:val="24"/>
          <w:u w:val="single"/>
        </w:rPr>
      </w:pPr>
    </w:p>
    <w:p w14:paraId="5502058D" w14:textId="6739D1FB" w:rsidR="00A35BB2" w:rsidRDefault="00A35BB2" w:rsidP="00D416B1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noProof/>
          <w:szCs w:val="24"/>
          <w:u w:val="single"/>
        </w:rPr>
        <w:lastRenderedPageBreak/>
        <w:drawing>
          <wp:inline distT="0" distB="0" distL="0" distR="0" wp14:anchorId="30397B54" wp14:editId="490BCDF0">
            <wp:extent cx="5638800" cy="7125335"/>
            <wp:effectExtent l="0" t="0" r="0" b="0"/>
            <wp:docPr id="23" name="Gamba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nton kholi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0DE6" w14:textId="77777777" w:rsidR="00D416B1" w:rsidRDefault="00D416B1" w:rsidP="00A35BB2">
      <w:pPr>
        <w:rPr>
          <w:rFonts w:cs="Times New Roman"/>
          <w:b/>
          <w:szCs w:val="24"/>
          <w:u w:val="single"/>
        </w:rPr>
      </w:pPr>
    </w:p>
    <w:p w14:paraId="5F0532D4" w14:textId="77777777" w:rsidR="00A35BB2" w:rsidRDefault="00A35BB2" w:rsidP="00A35BB2">
      <w:pPr>
        <w:rPr>
          <w:rFonts w:cs="Times New Roman"/>
          <w:b/>
          <w:szCs w:val="24"/>
          <w:u w:val="single"/>
        </w:rPr>
      </w:pPr>
    </w:p>
    <w:p w14:paraId="657BCD59" w14:textId="77777777" w:rsidR="00A35BB2" w:rsidRDefault="00A35BB2" w:rsidP="00A35BB2">
      <w:pPr>
        <w:rPr>
          <w:b/>
          <w:bCs/>
        </w:rPr>
      </w:pPr>
    </w:p>
    <w:p w14:paraId="4CC9F99C" w14:textId="77777777" w:rsidR="00D416B1" w:rsidRDefault="00D416B1" w:rsidP="00D416B1">
      <w:pPr>
        <w:jc w:val="center"/>
        <w:rPr>
          <w:b/>
          <w:bCs/>
        </w:rPr>
      </w:pPr>
      <w:r w:rsidRPr="008D5199">
        <w:rPr>
          <w:b/>
          <w:bCs/>
        </w:rPr>
        <w:lastRenderedPageBreak/>
        <w:t xml:space="preserve">LEMBAR VALIDASI AHLI MEDIA PEMBELAJARAN </w:t>
      </w:r>
    </w:p>
    <w:p w14:paraId="7B79B354" w14:textId="77777777" w:rsidR="00D416B1" w:rsidRDefault="00D416B1" w:rsidP="00D416B1">
      <w:pPr>
        <w:jc w:val="center"/>
        <w:rPr>
          <w:b/>
          <w:bCs/>
        </w:rPr>
      </w:pPr>
      <w:r>
        <w:rPr>
          <w:b/>
          <w:bCs/>
        </w:rPr>
        <w:t>ANIMAKER</w:t>
      </w:r>
    </w:p>
    <w:p w14:paraId="06E19FAB" w14:textId="77777777" w:rsidR="00D416B1" w:rsidRDefault="00D416B1" w:rsidP="00D416B1">
      <w:pPr>
        <w:jc w:val="center"/>
        <w:rPr>
          <w:b/>
          <w:bCs/>
        </w:rPr>
      </w:pPr>
    </w:p>
    <w:p w14:paraId="18B72A3B" w14:textId="77777777" w:rsidR="00D416B1" w:rsidRDefault="00D416B1" w:rsidP="00D416B1">
      <w:pPr>
        <w:jc w:val="center"/>
        <w:rPr>
          <w:b/>
          <w:bCs/>
        </w:rPr>
      </w:pP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642"/>
        <w:gridCol w:w="330"/>
        <w:gridCol w:w="4825"/>
      </w:tblGrid>
      <w:tr w:rsidR="00D416B1" w14:paraId="3821BB49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DBDB5F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Judul Media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B9F5C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D49B8" w14:textId="77777777" w:rsidR="00D416B1" w:rsidRDefault="00D416B1" w:rsidP="00C54AAE">
            <w:pPr>
              <w:rPr>
                <w:b/>
                <w:bCs/>
              </w:rPr>
            </w:pPr>
            <w:r w:rsidRPr="00A80F9D">
              <w:rPr>
                <w:b/>
                <w:bCs/>
              </w:rPr>
              <w:t xml:space="preserve">Media Pembelajaran </w:t>
            </w:r>
            <w:r>
              <w:rPr>
                <w:b/>
                <w:bCs/>
              </w:rPr>
              <w:t>Animaker</w:t>
            </w:r>
          </w:p>
        </w:tc>
      </w:tr>
      <w:tr w:rsidR="00D416B1" w14:paraId="45854D38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1AB624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Nama Pengembang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CA35A7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7938D1" w14:textId="77777777" w:rsidR="00D416B1" w:rsidRDefault="00D416B1" w:rsidP="00C54AAE">
            <w:pPr>
              <w:rPr>
                <w:b/>
                <w:bCs/>
              </w:rPr>
            </w:pPr>
            <w:r>
              <w:rPr>
                <w:b/>
                <w:bCs/>
              </w:rPr>
              <w:t>Kholikin</w:t>
            </w:r>
          </w:p>
        </w:tc>
      </w:tr>
      <w:tr w:rsidR="00D416B1" w14:paraId="6389925B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F02607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Instansi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FA0D4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F9A706" w14:textId="77777777" w:rsidR="00D416B1" w:rsidRDefault="00D416B1" w:rsidP="00C54AAE">
            <w:pPr>
              <w:rPr>
                <w:b/>
                <w:bCs/>
              </w:rPr>
            </w:pPr>
            <w:r>
              <w:rPr>
                <w:b/>
                <w:bCs/>
              </w:rPr>
              <w:t>SD Negeri Sitail Kec. Jatinegara</w:t>
            </w:r>
          </w:p>
        </w:tc>
      </w:tr>
      <w:tr w:rsidR="00D416B1" w14:paraId="208D5D81" w14:textId="77777777" w:rsidTr="00C54AAE"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C08C98" w14:textId="77777777" w:rsidR="00D416B1" w:rsidRPr="00DF42DD" w:rsidRDefault="00D416B1" w:rsidP="00C54AAE">
            <w:pPr>
              <w:spacing w:after="160" w:line="259" w:lineRule="auto"/>
            </w:pPr>
            <w:r>
              <w:rPr>
                <w:b/>
                <w:bCs/>
              </w:rPr>
              <w:t>Tahun</w:t>
            </w:r>
          </w:p>
        </w:tc>
        <w:tc>
          <w:tcPr>
            <w:tcW w:w="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E6D67" w14:textId="77777777" w:rsidR="00D416B1" w:rsidRDefault="00D416B1" w:rsidP="00C54A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:</w:t>
            </w: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17B526" w14:textId="77777777" w:rsidR="00D416B1" w:rsidRDefault="00D416B1" w:rsidP="00C54AAE">
            <w:pPr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</w:tr>
    </w:tbl>
    <w:p w14:paraId="6A48EA83" w14:textId="77777777" w:rsidR="00D416B1" w:rsidRPr="008D5199" w:rsidRDefault="00D416B1" w:rsidP="00D416B1">
      <w:pPr>
        <w:jc w:val="center"/>
        <w:rPr>
          <w:b/>
          <w:bCs/>
        </w:rPr>
      </w:pPr>
    </w:p>
    <w:p w14:paraId="0A599CD4" w14:textId="77777777" w:rsidR="00D416B1" w:rsidRPr="008D5199" w:rsidRDefault="00D416B1" w:rsidP="00D416B1">
      <w:r w:rsidRPr="008D5199">
        <w:rPr>
          <w:b/>
          <w:bCs/>
        </w:rPr>
        <w:t>Petunjuk Pengisian:</w:t>
      </w:r>
    </w:p>
    <w:p w14:paraId="2AE22072" w14:textId="77777777" w:rsidR="00D416B1" w:rsidRDefault="00D416B1" w:rsidP="00C22D5A">
      <w:pPr>
        <w:pStyle w:val="DaftarParagraf"/>
        <w:numPr>
          <w:ilvl w:val="0"/>
          <w:numId w:val="1"/>
        </w:numPr>
        <w:spacing w:after="160" w:line="259" w:lineRule="auto"/>
        <w:ind w:left="567" w:hanging="283"/>
        <w:jc w:val="both"/>
      </w:pPr>
      <w:r w:rsidRPr="008D5199">
        <w:t>Berikan tanda centang (√) pada kolom skor yang sesuai dengan penilaian Anda.</w:t>
      </w:r>
    </w:p>
    <w:p w14:paraId="40038E6E" w14:textId="77777777" w:rsidR="00D416B1" w:rsidRDefault="00D416B1" w:rsidP="00C22D5A">
      <w:pPr>
        <w:pStyle w:val="DaftarParagraf"/>
        <w:numPr>
          <w:ilvl w:val="0"/>
          <w:numId w:val="1"/>
        </w:numPr>
        <w:spacing w:after="160" w:line="259" w:lineRule="auto"/>
        <w:ind w:left="567" w:hanging="283"/>
        <w:jc w:val="both"/>
      </w:pPr>
      <w:r w:rsidRPr="008D5199">
        <w:t>Berikan saran dan masukan untuk perbaikan media pada kolom yang tersedia.</w:t>
      </w:r>
    </w:p>
    <w:p w14:paraId="637BE3B5" w14:textId="77777777" w:rsidR="00D416B1" w:rsidRPr="008D5199" w:rsidRDefault="00D416B1" w:rsidP="00D416B1">
      <w:pPr>
        <w:pStyle w:val="DaftarParagraf"/>
        <w:ind w:left="567"/>
        <w:jc w:val="both"/>
      </w:pPr>
    </w:p>
    <w:p w14:paraId="22DB771D" w14:textId="77777777" w:rsidR="00D416B1" w:rsidRPr="008D5199" w:rsidRDefault="00D416B1" w:rsidP="00D416B1">
      <w:r w:rsidRPr="008D5199">
        <w:rPr>
          <w:b/>
          <w:bCs/>
        </w:rPr>
        <w:t>1. Kesesuaian Isi dengan Tujuan Pembelajaran</w:t>
      </w:r>
    </w:p>
    <w:tbl>
      <w:tblPr>
        <w:tblStyle w:val="TableGrid1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524"/>
        <w:gridCol w:w="3804"/>
        <w:gridCol w:w="815"/>
        <w:gridCol w:w="806"/>
        <w:gridCol w:w="803"/>
        <w:gridCol w:w="876"/>
      </w:tblGrid>
      <w:tr w:rsidR="00D416B1" w:rsidRPr="006A71F3" w14:paraId="3F7193E5" w14:textId="77777777" w:rsidTr="00C54AAE">
        <w:trPr>
          <w:trHeight w:val="300"/>
          <w:tblHeader/>
          <w:jc w:val="right"/>
        </w:trPr>
        <w:tc>
          <w:tcPr>
            <w:tcW w:w="524" w:type="dxa"/>
            <w:vMerge w:val="restart"/>
            <w:hideMark/>
          </w:tcPr>
          <w:p w14:paraId="58755DA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No</w:t>
            </w:r>
          </w:p>
        </w:tc>
        <w:tc>
          <w:tcPr>
            <w:tcW w:w="3804" w:type="dxa"/>
            <w:vMerge w:val="restart"/>
            <w:vAlign w:val="center"/>
            <w:hideMark/>
          </w:tcPr>
          <w:p w14:paraId="299628B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3300" w:type="dxa"/>
            <w:gridSpan w:val="4"/>
            <w:hideMark/>
          </w:tcPr>
          <w:p w14:paraId="00A4703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6A71F3" w14:paraId="3E226EDB" w14:textId="77777777" w:rsidTr="00C54AAE">
        <w:trPr>
          <w:trHeight w:val="300"/>
          <w:tblHeader/>
          <w:jc w:val="right"/>
        </w:trPr>
        <w:tc>
          <w:tcPr>
            <w:tcW w:w="524" w:type="dxa"/>
            <w:vMerge/>
            <w:hideMark/>
          </w:tcPr>
          <w:p w14:paraId="03438E97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3804" w:type="dxa"/>
            <w:vMerge/>
            <w:hideMark/>
          </w:tcPr>
          <w:p w14:paraId="51C1DFFE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15" w:type="dxa"/>
            <w:vAlign w:val="center"/>
            <w:hideMark/>
          </w:tcPr>
          <w:p w14:paraId="15BAE26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Sangat Layak</w:t>
            </w:r>
          </w:p>
        </w:tc>
        <w:tc>
          <w:tcPr>
            <w:tcW w:w="806" w:type="dxa"/>
            <w:vAlign w:val="center"/>
            <w:hideMark/>
          </w:tcPr>
          <w:p w14:paraId="3D8C4CB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03" w:type="dxa"/>
            <w:vAlign w:val="center"/>
          </w:tcPr>
          <w:p w14:paraId="4A67739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Cukup layak</w:t>
            </w:r>
          </w:p>
        </w:tc>
        <w:tc>
          <w:tcPr>
            <w:tcW w:w="876" w:type="dxa"/>
            <w:vAlign w:val="center"/>
          </w:tcPr>
          <w:p w14:paraId="7DC9B49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Kurang Layak</w:t>
            </w:r>
          </w:p>
        </w:tc>
      </w:tr>
      <w:tr w:rsidR="00D416B1" w:rsidRPr="006A71F3" w14:paraId="5E54C05C" w14:textId="77777777" w:rsidTr="00C54AAE">
        <w:trPr>
          <w:trHeight w:val="606"/>
          <w:jc w:val="right"/>
        </w:trPr>
        <w:tc>
          <w:tcPr>
            <w:tcW w:w="524" w:type="dxa"/>
            <w:hideMark/>
          </w:tcPr>
          <w:p w14:paraId="4A03AB96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</w:t>
            </w:r>
          </w:p>
        </w:tc>
        <w:tc>
          <w:tcPr>
            <w:tcW w:w="3804" w:type="dxa"/>
            <w:hideMark/>
          </w:tcPr>
          <w:p w14:paraId="09DA8624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dalam media pembelajaran sudah sesuai  dengan KI dan KD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>.</w:t>
            </w:r>
          </w:p>
        </w:tc>
        <w:tc>
          <w:tcPr>
            <w:tcW w:w="815" w:type="dxa"/>
            <w:vAlign w:val="center"/>
          </w:tcPr>
          <w:p w14:paraId="1F58D518" w14:textId="500AA42C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2DF3AE2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786D872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1CE6D3B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10780CA" w14:textId="77777777" w:rsidTr="00C54AAE">
        <w:trPr>
          <w:trHeight w:val="529"/>
          <w:jc w:val="right"/>
        </w:trPr>
        <w:tc>
          <w:tcPr>
            <w:tcW w:w="524" w:type="dxa"/>
            <w:hideMark/>
          </w:tcPr>
          <w:p w14:paraId="7464820E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2</w:t>
            </w:r>
          </w:p>
        </w:tc>
        <w:tc>
          <w:tcPr>
            <w:tcW w:w="3804" w:type="dxa"/>
            <w:hideMark/>
          </w:tcPr>
          <w:p w14:paraId="4EDE3DDC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dalam media pembelajaran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sesuai dengan tujuan pembelajaran</w:t>
            </w:r>
          </w:p>
        </w:tc>
        <w:tc>
          <w:tcPr>
            <w:tcW w:w="815" w:type="dxa"/>
            <w:vAlign w:val="center"/>
          </w:tcPr>
          <w:p w14:paraId="3EF7F49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4970271E" w14:textId="4349139C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E997BF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1134C8C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65FF285D" w14:textId="77777777" w:rsidTr="00C54AAE">
        <w:trPr>
          <w:trHeight w:val="571"/>
          <w:jc w:val="right"/>
        </w:trPr>
        <w:tc>
          <w:tcPr>
            <w:tcW w:w="524" w:type="dxa"/>
            <w:hideMark/>
          </w:tcPr>
          <w:p w14:paraId="07E4A0F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3804" w:type="dxa"/>
            <w:hideMark/>
          </w:tcPr>
          <w:p w14:paraId="68FF3C67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Materi dalam 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video </w:t>
            </w: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 dapat mengenalkan siswa terhadap bangun ruang</w:t>
            </w:r>
          </w:p>
        </w:tc>
        <w:tc>
          <w:tcPr>
            <w:tcW w:w="815" w:type="dxa"/>
            <w:vAlign w:val="center"/>
          </w:tcPr>
          <w:p w14:paraId="22BD291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4DDF1460" w14:textId="65822987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21D94B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3DF3B9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0B308863" w14:textId="77777777" w:rsidTr="00C54AAE">
        <w:trPr>
          <w:trHeight w:val="685"/>
          <w:jc w:val="right"/>
        </w:trPr>
        <w:tc>
          <w:tcPr>
            <w:tcW w:w="524" w:type="dxa"/>
            <w:hideMark/>
          </w:tcPr>
          <w:p w14:paraId="08BC7452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3804" w:type="dxa"/>
            <w:hideMark/>
          </w:tcPr>
          <w:p w14:paraId="40C71CE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Media pembelajaran bangun ruang dapat digunakan dimana saja dan kapan saja</w:t>
            </w:r>
          </w:p>
        </w:tc>
        <w:tc>
          <w:tcPr>
            <w:tcW w:w="815" w:type="dxa"/>
            <w:vAlign w:val="center"/>
          </w:tcPr>
          <w:p w14:paraId="31AD46E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5F84E19B" w14:textId="4D80026C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7CFD62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B5807D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14716808" w14:textId="77777777" w:rsidTr="00C54AAE">
        <w:trPr>
          <w:trHeight w:val="553"/>
          <w:jc w:val="right"/>
        </w:trPr>
        <w:tc>
          <w:tcPr>
            <w:tcW w:w="524" w:type="dxa"/>
            <w:hideMark/>
          </w:tcPr>
          <w:p w14:paraId="5FECFEE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5</w:t>
            </w:r>
          </w:p>
        </w:tc>
        <w:tc>
          <w:tcPr>
            <w:tcW w:w="3804" w:type="dxa"/>
            <w:hideMark/>
          </w:tcPr>
          <w:p w14:paraId="21FCB672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dalam bangun ruang sesuai dengan materi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 pada Video Animaker</w:t>
            </w:r>
          </w:p>
        </w:tc>
        <w:tc>
          <w:tcPr>
            <w:tcW w:w="815" w:type="dxa"/>
            <w:vAlign w:val="center"/>
          </w:tcPr>
          <w:p w14:paraId="76EFFFE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70399F4D" w14:textId="42E9D608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6DA1515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0BB81D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6EE408FD" w14:textId="77777777" w:rsidTr="00C54AAE">
        <w:trPr>
          <w:trHeight w:val="585"/>
          <w:jc w:val="right"/>
        </w:trPr>
        <w:tc>
          <w:tcPr>
            <w:tcW w:w="524" w:type="dxa"/>
            <w:hideMark/>
          </w:tcPr>
          <w:p w14:paraId="5DB0BA98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6</w:t>
            </w:r>
          </w:p>
        </w:tc>
        <w:tc>
          <w:tcPr>
            <w:tcW w:w="3804" w:type="dxa"/>
            <w:hideMark/>
          </w:tcPr>
          <w:p w14:paraId="5FF34231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Penggunaan bahasa yang komunikatif dan mudah dan dipahami.</w:t>
            </w:r>
          </w:p>
        </w:tc>
        <w:tc>
          <w:tcPr>
            <w:tcW w:w="815" w:type="dxa"/>
            <w:vAlign w:val="center"/>
          </w:tcPr>
          <w:p w14:paraId="123F3E0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1F3A4491" w14:textId="1FC4C0DB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19653BD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5BB5F77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F37C3D7" w14:textId="77777777" w:rsidTr="00C54AAE">
        <w:trPr>
          <w:trHeight w:val="340"/>
          <w:jc w:val="right"/>
        </w:trPr>
        <w:tc>
          <w:tcPr>
            <w:tcW w:w="524" w:type="dxa"/>
            <w:hideMark/>
          </w:tcPr>
          <w:p w14:paraId="3D39D3E9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7</w:t>
            </w:r>
          </w:p>
        </w:tc>
        <w:tc>
          <w:tcPr>
            <w:tcW w:w="3804" w:type="dxa"/>
            <w:hideMark/>
          </w:tcPr>
          <w:p w14:paraId="6E83712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Materi dalam </w:t>
            </w: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video </w:t>
            </w: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 xml:space="preserve"> mudah  dipahami</w:t>
            </w:r>
          </w:p>
        </w:tc>
        <w:tc>
          <w:tcPr>
            <w:tcW w:w="815" w:type="dxa"/>
            <w:vAlign w:val="center"/>
          </w:tcPr>
          <w:p w14:paraId="4399BBE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7BC9ED12" w14:textId="5A276421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0C98C42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5BAAB6E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67F17A1F" w14:textId="77777777" w:rsidTr="00C54AAE">
        <w:trPr>
          <w:trHeight w:val="467"/>
          <w:jc w:val="right"/>
        </w:trPr>
        <w:tc>
          <w:tcPr>
            <w:tcW w:w="524" w:type="dxa"/>
            <w:hideMark/>
          </w:tcPr>
          <w:p w14:paraId="5960D59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8</w:t>
            </w:r>
          </w:p>
        </w:tc>
        <w:tc>
          <w:tcPr>
            <w:tcW w:w="3804" w:type="dxa"/>
            <w:hideMark/>
          </w:tcPr>
          <w:p w14:paraId="72EFBEF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Video bangun ruang ditampilkan dengan jelas pada marker sesuai standar</w:t>
            </w:r>
          </w:p>
        </w:tc>
        <w:tc>
          <w:tcPr>
            <w:tcW w:w="815" w:type="dxa"/>
            <w:vAlign w:val="center"/>
          </w:tcPr>
          <w:p w14:paraId="727D651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4F9C0416" w14:textId="34392646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2F55AD0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04DB30F2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698D03CA" w14:textId="77777777" w:rsidTr="00C54AAE">
        <w:trPr>
          <w:trHeight w:val="705"/>
          <w:jc w:val="right"/>
        </w:trPr>
        <w:tc>
          <w:tcPr>
            <w:tcW w:w="524" w:type="dxa"/>
            <w:hideMark/>
          </w:tcPr>
          <w:p w14:paraId="35E6D8A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9</w:t>
            </w:r>
          </w:p>
        </w:tc>
        <w:tc>
          <w:tcPr>
            <w:tcW w:w="3804" w:type="dxa"/>
            <w:hideMark/>
          </w:tcPr>
          <w:p w14:paraId="7412F70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Sifat karakteristik bangun ruang ditampilkan dengan jelas</w:t>
            </w:r>
          </w:p>
        </w:tc>
        <w:tc>
          <w:tcPr>
            <w:tcW w:w="815" w:type="dxa"/>
            <w:vAlign w:val="center"/>
          </w:tcPr>
          <w:p w14:paraId="169CB33F" w14:textId="0F7E0E92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149545B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3DA132E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C2BDB6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06CDBD26" w14:textId="77777777" w:rsidTr="00C54AAE">
        <w:trPr>
          <w:trHeight w:val="657"/>
          <w:jc w:val="right"/>
        </w:trPr>
        <w:tc>
          <w:tcPr>
            <w:tcW w:w="524" w:type="dxa"/>
            <w:hideMark/>
          </w:tcPr>
          <w:p w14:paraId="61D74282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lastRenderedPageBreak/>
              <w:t>10</w:t>
            </w:r>
          </w:p>
        </w:tc>
        <w:tc>
          <w:tcPr>
            <w:tcW w:w="3804" w:type="dxa"/>
            <w:hideMark/>
          </w:tcPr>
          <w:p w14:paraId="1A1F652C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Video 3D bangun ruang sudah merepresentasikan wujud aslinya</w:t>
            </w:r>
          </w:p>
        </w:tc>
        <w:tc>
          <w:tcPr>
            <w:tcW w:w="815" w:type="dxa"/>
            <w:vAlign w:val="center"/>
          </w:tcPr>
          <w:p w14:paraId="41790AB2" w14:textId="7201A0EC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5B9C33F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12827AC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32ABE06E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5B6A8CAF" w14:textId="77777777" w:rsidTr="00C54AAE">
        <w:trPr>
          <w:trHeight w:val="720"/>
          <w:jc w:val="right"/>
        </w:trPr>
        <w:tc>
          <w:tcPr>
            <w:tcW w:w="524" w:type="dxa"/>
            <w:hideMark/>
          </w:tcPr>
          <w:p w14:paraId="1DDDFE79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11</w:t>
            </w:r>
          </w:p>
        </w:tc>
        <w:tc>
          <w:tcPr>
            <w:tcW w:w="3804" w:type="dxa"/>
            <w:hideMark/>
          </w:tcPr>
          <w:p w14:paraId="68782D1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Gambar 3D mengenalkan siswa terhadap  bangun ruang</w:t>
            </w:r>
          </w:p>
        </w:tc>
        <w:tc>
          <w:tcPr>
            <w:tcW w:w="815" w:type="dxa"/>
            <w:vAlign w:val="center"/>
          </w:tcPr>
          <w:p w14:paraId="6567A47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541DA839" w14:textId="43876C2E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10CB6CA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712E86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0CC54184" w14:textId="77777777" w:rsidTr="00C54AAE">
        <w:trPr>
          <w:trHeight w:val="639"/>
          <w:jc w:val="right"/>
        </w:trPr>
        <w:tc>
          <w:tcPr>
            <w:tcW w:w="524" w:type="dxa"/>
            <w:hideMark/>
          </w:tcPr>
          <w:p w14:paraId="21A40A8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12</w:t>
            </w:r>
          </w:p>
        </w:tc>
        <w:tc>
          <w:tcPr>
            <w:tcW w:w="3804" w:type="dxa"/>
            <w:hideMark/>
          </w:tcPr>
          <w:p w14:paraId="2D35185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Materi di dalam media pembelajaran disampaikan secara  runtut</w:t>
            </w:r>
          </w:p>
        </w:tc>
        <w:tc>
          <w:tcPr>
            <w:tcW w:w="815" w:type="dxa"/>
            <w:vAlign w:val="center"/>
          </w:tcPr>
          <w:p w14:paraId="68F4858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07B32213" w14:textId="3D4DF0A9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7E2EF5C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A990E4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4697F3F9" w14:textId="77777777" w:rsidTr="00C54AAE">
        <w:trPr>
          <w:trHeight w:val="600"/>
          <w:jc w:val="right"/>
        </w:trPr>
        <w:tc>
          <w:tcPr>
            <w:tcW w:w="524" w:type="dxa"/>
            <w:hideMark/>
          </w:tcPr>
          <w:p w14:paraId="066F0D45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13</w:t>
            </w:r>
          </w:p>
        </w:tc>
        <w:tc>
          <w:tcPr>
            <w:tcW w:w="3804" w:type="dxa"/>
            <w:hideMark/>
          </w:tcPr>
          <w:p w14:paraId="6D5CB8E6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Video bangun ruang yang ditampilkan  dapat memudahkan pemahaman siswa</w:t>
            </w:r>
          </w:p>
        </w:tc>
        <w:tc>
          <w:tcPr>
            <w:tcW w:w="815" w:type="dxa"/>
            <w:vAlign w:val="center"/>
          </w:tcPr>
          <w:p w14:paraId="192E4F8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20ADF78A" w14:textId="721655F6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4CFE288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D6569C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5866EC96" w14:textId="77777777" w:rsidTr="00C54AAE">
        <w:trPr>
          <w:trHeight w:val="568"/>
          <w:jc w:val="right"/>
        </w:trPr>
        <w:tc>
          <w:tcPr>
            <w:tcW w:w="524" w:type="dxa"/>
            <w:hideMark/>
          </w:tcPr>
          <w:p w14:paraId="4E777AE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14</w:t>
            </w:r>
          </w:p>
        </w:tc>
        <w:tc>
          <w:tcPr>
            <w:tcW w:w="3804" w:type="dxa"/>
            <w:hideMark/>
          </w:tcPr>
          <w:p w14:paraId="58B231B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Petunjuk pengerjaan tes disampaikan dengan  jelas</w:t>
            </w:r>
          </w:p>
        </w:tc>
        <w:tc>
          <w:tcPr>
            <w:tcW w:w="815" w:type="dxa"/>
            <w:vAlign w:val="center"/>
          </w:tcPr>
          <w:p w14:paraId="472A8F8D" w14:textId="5DECC503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46D1EC0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7E5910F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39ED1C6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718CED72" w14:textId="77777777" w:rsidTr="00C54AAE">
        <w:trPr>
          <w:trHeight w:val="705"/>
          <w:jc w:val="right"/>
        </w:trPr>
        <w:tc>
          <w:tcPr>
            <w:tcW w:w="524" w:type="dxa"/>
            <w:hideMark/>
          </w:tcPr>
          <w:p w14:paraId="7F8F2289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15</w:t>
            </w:r>
          </w:p>
        </w:tc>
        <w:tc>
          <w:tcPr>
            <w:tcW w:w="3804" w:type="dxa"/>
            <w:hideMark/>
          </w:tcPr>
          <w:p w14:paraId="312CDF20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Kualitas soal-soal evaluasi sesuai dengan matei yang disampaikan</w:t>
            </w:r>
          </w:p>
        </w:tc>
        <w:tc>
          <w:tcPr>
            <w:tcW w:w="815" w:type="dxa"/>
            <w:vAlign w:val="center"/>
          </w:tcPr>
          <w:p w14:paraId="2178A41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2C3CF668" w14:textId="5F4EEDAA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39C5AFA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6FF0522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05EAA837" w14:textId="77777777" w:rsidTr="00C54AAE">
        <w:trPr>
          <w:trHeight w:val="675"/>
          <w:jc w:val="right"/>
        </w:trPr>
        <w:tc>
          <w:tcPr>
            <w:tcW w:w="524" w:type="dxa"/>
            <w:hideMark/>
          </w:tcPr>
          <w:p w14:paraId="467E26A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16</w:t>
            </w:r>
          </w:p>
        </w:tc>
        <w:tc>
          <w:tcPr>
            <w:tcW w:w="3804" w:type="dxa"/>
            <w:hideMark/>
          </w:tcPr>
          <w:p w14:paraId="709E82D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Penilaian yang diberikan sesuai pemahaman materi</w:t>
            </w:r>
          </w:p>
        </w:tc>
        <w:tc>
          <w:tcPr>
            <w:tcW w:w="815" w:type="dxa"/>
            <w:vAlign w:val="center"/>
          </w:tcPr>
          <w:p w14:paraId="0C0ED46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2FF6C916" w14:textId="720069F9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298D12C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2416489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6C65213" w14:textId="77777777" w:rsidTr="00C54AAE">
        <w:trPr>
          <w:trHeight w:val="885"/>
          <w:jc w:val="right"/>
        </w:trPr>
        <w:tc>
          <w:tcPr>
            <w:tcW w:w="524" w:type="dxa"/>
            <w:hideMark/>
          </w:tcPr>
          <w:p w14:paraId="1643E8AD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17</w:t>
            </w:r>
          </w:p>
        </w:tc>
        <w:tc>
          <w:tcPr>
            <w:tcW w:w="3804" w:type="dxa"/>
            <w:hideMark/>
          </w:tcPr>
          <w:p w14:paraId="4641EC25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Media pembelajaran bangun ruang memberikan pengetahuan baru tentang Animaker</w:t>
            </w:r>
          </w:p>
        </w:tc>
        <w:tc>
          <w:tcPr>
            <w:tcW w:w="815" w:type="dxa"/>
            <w:vAlign w:val="center"/>
          </w:tcPr>
          <w:p w14:paraId="6A0D233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150D5578" w14:textId="14EE5FC9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3B94979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4E874747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43F8F43F" w14:textId="77777777" w:rsidTr="00C54AAE">
        <w:trPr>
          <w:trHeight w:val="539"/>
          <w:jc w:val="right"/>
        </w:trPr>
        <w:tc>
          <w:tcPr>
            <w:tcW w:w="524" w:type="dxa"/>
            <w:hideMark/>
          </w:tcPr>
          <w:p w14:paraId="7147703A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18</w:t>
            </w:r>
          </w:p>
        </w:tc>
        <w:tc>
          <w:tcPr>
            <w:tcW w:w="3804" w:type="dxa"/>
            <w:hideMark/>
          </w:tcPr>
          <w:p w14:paraId="5CA94C4B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Media pembelajaran Bangun ruang dapat mengatasi keterbatasan alat praktik</w:t>
            </w:r>
          </w:p>
        </w:tc>
        <w:tc>
          <w:tcPr>
            <w:tcW w:w="815" w:type="dxa"/>
            <w:vAlign w:val="center"/>
          </w:tcPr>
          <w:p w14:paraId="65E0B063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77DBA951" w14:textId="17DD4BE8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40FB831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0BE0A3CF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30DABE1C" w14:textId="77777777" w:rsidTr="00C54AAE">
        <w:trPr>
          <w:trHeight w:val="975"/>
          <w:jc w:val="right"/>
        </w:trPr>
        <w:tc>
          <w:tcPr>
            <w:tcW w:w="524" w:type="dxa"/>
            <w:hideMark/>
          </w:tcPr>
          <w:p w14:paraId="40BEE9A2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19</w:t>
            </w:r>
          </w:p>
        </w:tc>
        <w:tc>
          <w:tcPr>
            <w:tcW w:w="3804" w:type="dxa"/>
            <w:hideMark/>
          </w:tcPr>
          <w:p w14:paraId="7715B009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Penggunaan media pembelajaran bangun ruang mempermudah guru dalam menyampaikan materi</w:t>
            </w:r>
          </w:p>
        </w:tc>
        <w:tc>
          <w:tcPr>
            <w:tcW w:w="815" w:type="dxa"/>
            <w:vAlign w:val="center"/>
          </w:tcPr>
          <w:p w14:paraId="160F2E5A" w14:textId="1FB5CB5D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6" w:type="dxa"/>
            <w:vAlign w:val="center"/>
          </w:tcPr>
          <w:p w14:paraId="5F71E78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</w:tcPr>
          <w:p w14:paraId="2FCBB55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34F8337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7F92B8FE" w14:textId="77777777" w:rsidTr="00C54AAE">
        <w:trPr>
          <w:trHeight w:val="605"/>
          <w:jc w:val="right"/>
        </w:trPr>
        <w:tc>
          <w:tcPr>
            <w:tcW w:w="524" w:type="dxa"/>
            <w:hideMark/>
          </w:tcPr>
          <w:p w14:paraId="52BC1143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20</w:t>
            </w:r>
          </w:p>
        </w:tc>
        <w:tc>
          <w:tcPr>
            <w:tcW w:w="3804" w:type="dxa"/>
            <w:hideMark/>
          </w:tcPr>
          <w:p w14:paraId="13EF100F" w14:textId="77777777" w:rsidR="00D416B1" w:rsidRPr="006A71F3" w:rsidRDefault="00D416B1" w:rsidP="00C54AAE">
            <w:pPr>
              <w:spacing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Penggunaan media pembelajaran dapat meningkatkan hasil belajar siswa</w:t>
            </w:r>
          </w:p>
        </w:tc>
        <w:tc>
          <w:tcPr>
            <w:tcW w:w="815" w:type="dxa"/>
            <w:vAlign w:val="center"/>
          </w:tcPr>
          <w:p w14:paraId="5547C552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vAlign w:val="center"/>
          </w:tcPr>
          <w:p w14:paraId="3D69CBA2" w14:textId="1C477E96" w:rsidR="00D416B1" w:rsidRPr="006A71F3" w:rsidRDefault="00AD011A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1EB5CE76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  <w:tc>
          <w:tcPr>
            <w:tcW w:w="876" w:type="dxa"/>
          </w:tcPr>
          <w:p w14:paraId="3FBE38B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  <w:lang w:val="id-ID"/>
              </w:rPr>
            </w:pPr>
          </w:p>
        </w:tc>
      </w:tr>
      <w:tr w:rsidR="00D416B1" w:rsidRPr="006A71F3" w14:paraId="107E03FB" w14:textId="77777777" w:rsidTr="00C54AAE">
        <w:trPr>
          <w:trHeight w:val="300"/>
          <w:jc w:val="right"/>
        </w:trPr>
        <w:tc>
          <w:tcPr>
            <w:tcW w:w="4328" w:type="dxa"/>
            <w:gridSpan w:val="2"/>
            <w:noWrap/>
            <w:vAlign w:val="center"/>
            <w:hideMark/>
          </w:tcPr>
          <w:p w14:paraId="3ACFD36C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815" w:type="dxa"/>
            <w:noWrap/>
            <w:vAlign w:val="center"/>
          </w:tcPr>
          <w:p w14:paraId="51EEA67B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noWrap/>
            <w:vAlign w:val="center"/>
          </w:tcPr>
          <w:p w14:paraId="4B75AB21" w14:textId="7E0E1358" w:rsidR="00D416B1" w:rsidRPr="006A71F3" w:rsidRDefault="00A24FAC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65</w:t>
            </w:r>
          </w:p>
        </w:tc>
        <w:tc>
          <w:tcPr>
            <w:tcW w:w="803" w:type="dxa"/>
          </w:tcPr>
          <w:p w14:paraId="7C32E0C9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</w:tcPr>
          <w:p w14:paraId="46E66A04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6A71F3" w14:paraId="0F470AD9" w14:textId="77777777" w:rsidTr="00C54AAE">
        <w:trPr>
          <w:trHeight w:val="300"/>
          <w:jc w:val="right"/>
        </w:trPr>
        <w:tc>
          <w:tcPr>
            <w:tcW w:w="4328" w:type="dxa"/>
            <w:gridSpan w:val="2"/>
            <w:noWrap/>
            <w:vAlign w:val="center"/>
            <w:hideMark/>
          </w:tcPr>
          <w:p w14:paraId="4D6B7692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815" w:type="dxa"/>
            <w:noWrap/>
          </w:tcPr>
          <w:p w14:paraId="2EB09655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noWrap/>
          </w:tcPr>
          <w:p w14:paraId="478405CF" w14:textId="3DCFC81F" w:rsidR="00D416B1" w:rsidRPr="006A71F3" w:rsidRDefault="00A24FAC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81,25</w:t>
            </w:r>
          </w:p>
        </w:tc>
        <w:tc>
          <w:tcPr>
            <w:tcW w:w="803" w:type="dxa"/>
          </w:tcPr>
          <w:p w14:paraId="2EDFA241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</w:tcPr>
          <w:p w14:paraId="5460591A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6A71F3" w14:paraId="0BF5BFEB" w14:textId="77777777" w:rsidTr="00C54AAE">
        <w:trPr>
          <w:trHeight w:val="300"/>
          <w:jc w:val="right"/>
        </w:trPr>
        <w:tc>
          <w:tcPr>
            <w:tcW w:w="4328" w:type="dxa"/>
            <w:gridSpan w:val="2"/>
            <w:vAlign w:val="center"/>
            <w:hideMark/>
          </w:tcPr>
          <w:p w14:paraId="3377D67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815" w:type="dxa"/>
            <w:noWrap/>
          </w:tcPr>
          <w:p w14:paraId="176C40F8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6" w:type="dxa"/>
            <w:noWrap/>
          </w:tcPr>
          <w:p w14:paraId="2F052F7B" w14:textId="0C4E9386" w:rsidR="00D416B1" w:rsidRPr="006A71F3" w:rsidRDefault="00A24FAC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03" w:type="dxa"/>
          </w:tcPr>
          <w:p w14:paraId="74FB3CCD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</w:tcPr>
          <w:p w14:paraId="65586A60" w14:textId="77777777" w:rsidR="00D416B1" w:rsidRPr="006A71F3" w:rsidRDefault="00D416B1" w:rsidP="00C54AAE">
            <w:pPr>
              <w:spacing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6DD04215" w14:textId="77777777" w:rsidR="00D416B1" w:rsidRDefault="00D416B1" w:rsidP="00D416B1"/>
    <w:p w14:paraId="698403CE" w14:textId="77777777" w:rsidR="00D416B1" w:rsidRDefault="00D416B1" w:rsidP="00D416B1"/>
    <w:p w14:paraId="0892F07F" w14:textId="77777777" w:rsidR="00D416B1" w:rsidRDefault="00D416B1" w:rsidP="00D416B1"/>
    <w:p w14:paraId="0820F8E1" w14:textId="77777777" w:rsidR="00D416B1" w:rsidRDefault="00D416B1" w:rsidP="00D416B1"/>
    <w:p w14:paraId="73F880D0" w14:textId="77777777" w:rsidR="00D416B1" w:rsidRDefault="00D416B1" w:rsidP="00D416B1"/>
    <w:p w14:paraId="3D7E3826" w14:textId="77777777" w:rsidR="00A24FAC" w:rsidRDefault="00A24FAC" w:rsidP="00D416B1"/>
    <w:p w14:paraId="1F72AACB" w14:textId="77777777" w:rsidR="00D416B1" w:rsidRPr="008D5199" w:rsidRDefault="00D416B1" w:rsidP="00D416B1">
      <w:r>
        <w:rPr>
          <w:b/>
          <w:bCs/>
        </w:rPr>
        <w:lastRenderedPageBreak/>
        <w:t>2. Validasi Bahasa</w:t>
      </w:r>
    </w:p>
    <w:tbl>
      <w:tblPr>
        <w:tblW w:w="7628" w:type="dxa"/>
        <w:jc w:val="right"/>
        <w:tblLook w:val="04A0" w:firstRow="1" w:lastRow="0" w:firstColumn="1" w:lastColumn="0" w:noHBand="0" w:noVBand="1"/>
      </w:tblPr>
      <w:tblGrid>
        <w:gridCol w:w="485"/>
        <w:gridCol w:w="3842"/>
        <w:gridCol w:w="815"/>
        <w:gridCol w:w="807"/>
        <w:gridCol w:w="803"/>
        <w:gridCol w:w="876"/>
      </w:tblGrid>
      <w:tr w:rsidR="00D416B1" w:rsidRPr="00C37089" w14:paraId="5AFC1652" w14:textId="77777777" w:rsidTr="00C54AAE">
        <w:trPr>
          <w:trHeight w:val="319"/>
          <w:jc w:val="right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F1B6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ahoma" w:cs="Times New Roman"/>
                <w:color w:val="000000"/>
                <w:sz w:val="22"/>
                <w:lang w:val="id-ID"/>
              </w:rPr>
              <w:t>No</w:t>
            </w:r>
          </w:p>
        </w:tc>
        <w:tc>
          <w:tcPr>
            <w:tcW w:w="3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7CEE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ahoma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33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779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  <w:r w:rsidRPr="006A71F3">
              <w:rPr>
                <w:rFonts w:eastAsia="Tahoma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C37089" w14:paraId="007F4392" w14:textId="77777777" w:rsidTr="00C54AAE">
        <w:trPr>
          <w:trHeight w:val="319"/>
          <w:jc w:val="right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326A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3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D231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78CB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Sangat Layak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D92A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Layak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4FCCB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Cukup layak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2DE18" w14:textId="77777777" w:rsidR="00D416B1" w:rsidRPr="00C37089" w:rsidRDefault="00D416B1" w:rsidP="00C54AAE">
            <w:pPr>
              <w:spacing w:line="360" w:lineRule="auto"/>
              <w:jc w:val="center"/>
              <w:rPr>
                <w:sz w:val="22"/>
              </w:rPr>
            </w:pPr>
            <w:r w:rsidRPr="00C37089">
              <w:rPr>
                <w:sz w:val="22"/>
              </w:rPr>
              <w:t>Kurang Layak</w:t>
            </w:r>
          </w:p>
        </w:tc>
      </w:tr>
      <w:tr w:rsidR="00D416B1" w:rsidRPr="00C37089" w14:paraId="520F6799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ED77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B543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 xml:space="preserve">Penggunaan makna lugas 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7B82C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156B6" w14:textId="2E3CD3AF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85F15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146FBC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1851F8A4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2C6E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33540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Penggunaan makna kias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EC86C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B8790" w14:textId="6E91BE28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EC7F39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D9745E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2AFD573B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71CA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0D6E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Penggunaan huruf kapital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DED89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E5991" w14:textId="6838FFB6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2EDD6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F9394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3B41551D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82A54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4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C5AF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Penggunaan tanda baca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BD5E" w14:textId="6DB6DAA2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57D1D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EDA3B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D9531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21D1DB53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0AFB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5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2A08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Ketepatan penulisan kata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64F7F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485C4" w14:textId="1AEE59D0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2C86BF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3A1F5D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73C61F20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BCE6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6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6A72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Kesesuaian diksi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E554F" w14:textId="44F835D6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B6C87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F2CB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25E3D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37B87C50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0E15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7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9EE0E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Ketepatan penggunaan istilah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724B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36D9B" w14:textId="01363234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909C4A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C8999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2584B96A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CFB8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8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AAB3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Ketepatan struktur fungsi kalimat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75B3C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EE35" w14:textId="1730B81B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761FD2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FC0D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3613EB87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6C8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9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673D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  <w:lang w:val="id-ID"/>
              </w:rPr>
              <w:t>Keefektifan kalimat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6E3F" w14:textId="431394AA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22D9F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9CF239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0536CB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4D5F7CB7" w14:textId="77777777" w:rsidTr="00C54AAE">
        <w:trPr>
          <w:trHeight w:val="319"/>
          <w:jc w:val="right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7588" w14:textId="77777777" w:rsidR="00D416B1" w:rsidRPr="006A71F3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10</w:t>
            </w:r>
          </w:p>
        </w:tc>
        <w:tc>
          <w:tcPr>
            <w:tcW w:w="3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B3ED" w14:textId="77777777" w:rsidR="00D416B1" w:rsidRPr="006A71F3" w:rsidRDefault="00D416B1" w:rsidP="00C54AAE">
            <w:pPr>
              <w:spacing w:after="0" w:line="360" w:lineRule="auto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Pemahaman terhadap pesan atau informasi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7CEA" w14:textId="613B0D38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7F379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D45A53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99F52D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09C2C33E" w14:textId="77777777" w:rsidTr="00C54AAE">
        <w:trPr>
          <w:trHeight w:val="319"/>
          <w:jc w:val="right"/>
        </w:trPr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4940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151C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1AC7D" w14:textId="04DF90C2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34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42FEAB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30B60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1D07FFD1" w14:textId="77777777" w:rsidTr="00C54AAE">
        <w:trPr>
          <w:trHeight w:val="319"/>
          <w:jc w:val="right"/>
        </w:trPr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DF91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58070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1C76" w14:textId="48FE8359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85,00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9130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D2BB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6209A615" w14:textId="77777777" w:rsidTr="00C54AAE">
        <w:trPr>
          <w:trHeight w:val="319"/>
          <w:jc w:val="right"/>
        </w:trPr>
        <w:tc>
          <w:tcPr>
            <w:tcW w:w="4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AB06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6A71F3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E48F" w14:textId="77777777" w:rsidR="00D416B1" w:rsidRPr="006A71F3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B4AEB" w14:textId="4992FF55" w:rsidR="00D416B1" w:rsidRPr="006A71F3" w:rsidRDefault="00A24FAC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F4B5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ADB5" w14:textId="77777777" w:rsidR="00D416B1" w:rsidRPr="00C37089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27356FB6" w14:textId="77777777" w:rsidR="00D416B1" w:rsidRDefault="00D416B1" w:rsidP="00D416B1"/>
    <w:p w14:paraId="480B6B2A" w14:textId="77777777" w:rsidR="00D416B1" w:rsidRDefault="00D416B1" w:rsidP="00D416B1"/>
    <w:p w14:paraId="791B001F" w14:textId="77777777" w:rsidR="00D416B1" w:rsidRDefault="00D416B1" w:rsidP="00D416B1"/>
    <w:p w14:paraId="1BE0AB9C" w14:textId="77777777" w:rsidR="00D416B1" w:rsidRDefault="00D416B1" w:rsidP="00D416B1"/>
    <w:p w14:paraId="15244D60" w14:textId="77777777" w:rsidR="00D416B1" w:rsidRDefault="00D416B1" w:rsidP="00D416B1"/>
    <w:p w14:paraId="2CB91D37" w14:textId="77777777" w:rsidR="00D416B1" w:rsidRDefault="00D416B1" w:rsidP="00D416B1"/>
    <w:p w14:paraId="54A28971" w14:textId="77777777" w:rsidR="00D416B1" w:rsidRDefault="00D416B1" w:rsidP="00D416B1"/>
    <w:p w14:paraId="7A7F924F" w14:textId="77777777" w:rsidR="00D416B1" w:rsidRDefault="00D416B1" w:rsidP="00D416B1"/>
    <w:p w14:paraId="0B1CCDE0" w14:textId="77777777" w:rsidR="00D416B1" w:rsidRDefault="00D416B1" w:rsidP="00D416B1"/>
    <w:p w14:paraId="6B12B083" w14:textId="77777777" w:rsidR="00D416B1" w:rsidRDefault="00D416B1" w:rsidP="00D416B1"/>
    <w:p w14:paraId="470A7CE3" w14:textId="77777777" w:rsidR="00D416B1" w:rsidRDefault="00D416B1" w:rsidP="00D416B1"/>
    <w:p w14:paraId="7865EE7F" w14:textId="77777777" w:rsidR="00D416B1" w:rsidRDefault="00D416B1" w:rsidP="00D416B1"/>
    <w:p w14:paraId="797B7CC3" w14:textId="77777777" w:rsidR="00D416B1" w:rsidRDefault="00D416B1" w:rsidP="00D416B1">
      <w:r w:rsidRPr="008D5199">
        <w:lastRenderedPageBreak/>
        <w:t xml:space="preserve">3. </w:t>
      </w:r>
      <w:r>
        <w:t>Validasi Media</w:t>
      </w:r>
    </w:p>
    <w:tbl>
      <w:tblPr>
        <w:tblW w:w="7968" w:type="dxa"/>
        <w:jc w:val="right"/>
        <w:tblLayout w:type="fixed"/>
        <w:tblLook w:val="04A0" w:firstRow="1" w:lastRow="0" w:firstColumn="1" w:lastColumn="0" w:noHBand="0" w:noVBand="1"/>
      </w:tblPr>
      <w:tblGrid>
        <w:gridCol w:w="482"/>
        <w:gridCol w:w="4049"/>
        <w:gridCol w:w="828"/>
        <w:gridCol w:w="767"/>
        <w:gridCol w:w="850"/>
        <w:gridCol w:w="992"/>
      </w:tblGrid>
      <w:tr w:rsidR="00D416B1" w:rsidRPr="00C37089" w14:paraId="0608D447" w14:textId="77777777" w:rsidTr="00C54AAE">
        <w:trPr>
          <w:trHeight w:val="300"/>
          <w:jc w:val="right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442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No</w:t>
            </w:r>
          </w:p>
        </w:tc>
        <w:tc>
          <w:tcPr>
            <w:tcW w:w="4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90A4B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34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CAB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C37089" w14:paraId="52776DE7" w14:textId="77777777" w:rsidTr="00C54AAE">
        <w:trPr>
          <w:trHeight w:val="300"/>
          <w:jc w:val="right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45188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4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8888D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6144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Sangat Layak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3197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Layak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E370F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Cukup layak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3260D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Kurang Layak</w:t>
            </w:r>
          </w:p>
        </w:tc>
      </w:tr>
      <w:tr w:rsidR="00D416B1" w:rsidRPr="00C37089" w14:paraId="1DF3B50D" w14:textId="77777777" w:rsidTr="00C54AAE">
        <w:trPr>
          <w:trHeight w:val="532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251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AB11A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Animaker bangun ruang sesuai dengan KI dan KD dalam kurikulum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0790" w14:textId="275A3440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4065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64081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6C44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D6C91C9" w14:textId="77777777" w:rsidTr="00C54AAE">
        <w:trPr>
          <w:trHeight w:val="654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5797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41A5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Desain tampilan media pembelajaran mena</w:t>
            </w:r>
            <w:r>
              <w:rPr>
                <w:rFonts w:eastAsia="Tahoma" w:cs="Times New Roman"/>
                <w:color w:val="000000"/>
                <w:sz w:val="22"/>
                <w:lang w:val="id-ID"/>
              </w:rPr>
              <w:t xml:space="preserve">rik dengan pemilihan warna 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tepat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D283E" w14:textId="4A9342F5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8911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E05A5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F7B87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6A4767E2" w14:textId="77777777" w:rsidTr="00C54AAE">
        <w:trPr>
          <w:trHeight w:val="549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9CB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60A5F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Tata letak komponen pada aplikasi sudah tepat dan rapi sehingga nyaman dilihat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8BBF3" w14:textId="0E7C8454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202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1984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1C2F1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48C2F7B" w14:textId="77777777" w:rsidTr="00C54AAE">
        <w:trPr>
          <w:trHeight w:val="386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43D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3072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Desain dalam video Animaker menarik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B7F1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BB52" w14:textId="59ED3D64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A1F8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87E5E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1903DF5C" w14:textId="77777777" w:rsidTr="00C54AAE">
        <w:trPr>
          <w:trHeight w:val="36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439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FE9B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Teks di dalam video mudah dibaca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63F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7C489" w14:textId="7D590BFA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B926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1BCFE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4E0B25F4" w14:textId="77777777" w:rsidTr="00C54AAE">
        <w:trPr>
          <w:trHeight w:val="261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8B7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6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E184F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Teks di dalam Animaker mudah dibaca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79A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AA52" w14:textId="5C2D702D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0FD24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03922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0309B8FD" w14:textId="77777777" w:rsidTr="00C54AAE">
        <w:trPr>
          <w:trHeight w:val="300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BF38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7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85D7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Tata letak teks disusun dengan baik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765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22E3D" w14:textId="56356003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4C84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D532C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000D3FB4" w14:textId="77777777" w:rsidTr="00C54AAE">
        <w:trPr>
          <w:trHeight w:val="238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7A7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8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9FD8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Gambar sesuai dengan  materi yang disampaikan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062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7A49F" w14:textId="58B141FC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232B0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37498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1725A0BA" w14:textId="77777777" w:rsidTr="00C54AAE">
        <w:trPr>
          <w:trHeight w:val="63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869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9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995C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ahoma" w:cs="Times New Roman"/>
                <w:color w:val="000000"/>
                <w:sz w:val="22"/>
                <w:lang w:val="id-ID"/>
              </w:rPr>
              <w:t>Gambar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 xml:space="preserve"> yang ditampilkan terlihat jelas da</w:t>
            </w:r>
            <w:r>
              <w:rPr>
                <w:rFonts w:eastAsia="Tahoma" w:cs="Times New Roman"/>
                <w:color w:val="000000"/>
                <w:sz w:val="22"/>
                <w:lang w:val="id-ID"/>
              </w:rPr>
              <w:t>n dapat merepresentasikan benda</w:t>
            </w:r>
            <w:r>
              <w:rPr>
                <w:rFonts w:eastAsia="Tahoma" w:cs="Times New Roman"/>
                <w:color w:val="000000"/>
                <w:sz w:val="22"/>
              </w:rPr>
              <w:t xml:space="preserve"> 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aslinya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C2B6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98234" w14:textId="233D33CB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4EDC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63439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29418140" w14:textId="77777777" w:rsidTr="00C54AAE">
        <w:trPr>
          <w:trHeight w:val="27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B17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47BF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Penentuan ukuran gambar 3D dengan baik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4D9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8694" w14:textId="7DF8C504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41A4B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5A0A1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5CD1FF50" w14:textId="77777777" w:rsidTr="00C54AAE">
        <w:trPr>
          <w:trHeight w:val="538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841E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0F1C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Kamera dapat menampilkan gambar 3D saat dengan durasi waktu yang pendek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6BC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A900" w14:textId="4BAB153A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E2F5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EA8A8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ED5553E" w14:textId="77777777" w:rsidTr="00C54AAE">
        <w:trPr>
          <w:trHeight w:val="26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93D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12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F7D8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ahoma" w:cs="Times New Roman"/>
                <w:color w:val="000000"/>
                <w:sz w:val="22"/>
                <w:lang w:val="id-ID"/>
              </w:rPr>
              <w:t>Desain</w:t>
            </w: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 xml:space="preserve"> dapat mengenalkan bangun ruang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EC6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17B45" w14:textId="7D5A25C3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2DAF6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16E17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3BFB4B7" w14:textId="77777777" w:rsidTr="00C54AAE">
        <w:trPr>
          <w:trHeight w:val="600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2DD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13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CCB2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</w:rPr>
              <w:t>Gambar bangun ruang jelas dengan  penggunaan warna yang  kontras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A8B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895CD" w14:textId="0667A5ED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A7B61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0130F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47892310" w14:textId="77777777" w:rsidTr="00C54AAE">
        <w:trPr>
          <w:trHeight w:val="366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B38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14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6DB5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Penataan obyek baik dan  rapi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5718C" w14:textId="515520C8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FBE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4A7470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61AF2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14C17668" w14:textId="77777777" w:rsidTr="00C54AAE">
        <w:trPr>
          <w:trHeight w:val="705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09F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15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D4F9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Petunjuk penggunaan media pembelajaran ditampilkan secara jelas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38CA" w14:textId="49D76E86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C592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85EB3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9E5F7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F14E0D3" w14:textId="77777777" w:rsidTr="00C54AAE">
        <w:trPr>
          <w:trHeight w:val="423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384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16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3634A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digunakan dengan lancar tanpa adanya hang, crash atau lag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FEE1" w14:textId="68B7EAA9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2ADE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86E257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A618DF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C538F61" w14:textId="77777777" w:rsidTr="00C54AAE">
        <w:trPr>
          <w:trHeight w:val="295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F93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17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35E77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mudah digunakan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FC1C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381D4" w14:textId="72B24961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8A30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03AEBE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7240A1C0" w14:textId="77777777" w:rsidTr="00C54AAE">
        <w:trPr>
          <w:trHeight w:val="437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6CB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18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27F6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pembelajaran bangun ruang komunikatif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B16D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911E" w14:textId="3CB61556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7702A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AE1AA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0FB5DD61" w14:textId="77777777" w:rsidTr="00C54AAE">
        <w:trPr>
          <w:trHeight w:val="248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27FB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19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8AF2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Media pembalajaran bangun ruang interaktif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39AF" w14:textId="305D4AE7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0CB4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C2974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1E1F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ahoma" w:cs="Times New Roman"/>
                <w:color w:val="000000"/>
                <w:sz w:val="22"/>
                <w:lang w:val="id-ID"/>
              </w:rPr>
            </w:pPr>
          </w:p>
        </w:tc>
      </w:tr>
      <w:tr w:rsidR="00D416B1" w:rsidRPr="00C37089" w14:paraId="524DA2C0" w14:textId="77777777" w:rsidTr="00C54AAE">
        <w:trPr>
          <w:trHeight w:val="223"/>
          <w:jc w:val="right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8B42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4594" w14:textId="77777777" w:rsidR="00D416B1" w:rsidRPr="00C37089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ahoma" w:cs="Times New Roman"/>
                <w:color w:val="000000"/>
                <w:sz w:val="22"/>
                <w:lang w:val="id-ID"/>
              </w:rPr>
              <w:t>Video Animaker dapat digunakan sebagai media pembelajaran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407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CFF41" w14:textId="060F3E69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893B48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B3E46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142B10B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9721A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AF47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1225E" w14:textId="747F4619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E03F59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EB12F3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54F44D65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ED8C1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0ADA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32383" w14:textId="06D82B98" w:rsidR="00D416B1" w:rsidRPr="00C37089" w:rsidRDefault="00A24FAC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83,75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C63C04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F96715" w14:textId="77777777" w:rsidR="00D416B1" w:rsidRPr="00C37089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</w:tr>
      <w:tr w:rsidR="00D416B1" w:rsidRPr="00C37089" w14:paraId="7317B208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0172" w14:textId="77777777" w:rsidR="00D416B1" w:rsidRPr="00C37089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C37089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63F84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F8145" w14:textId="0D26FF73" w:rsidR="00D416B1" w:rsidRPr="00C37089" w:rsidRDefault="00A24FAC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EF1780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653E67" w14:textId="77777777" w:rsidR="00D416B1" w:rsidRPr="00C37089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</w:tr>
    </w:tbl>
    <w:p w14:paraId="6F15DB15" w14:textId="77777777" w:rsidR="00D416B1" w:rsidRDefault="00D416B1" w:rsidP="00D416B1">
      <w:r>
        <w:lastRenderedPageBreak/>
        <w:t>4. Kecocokan Media dengan Sasaran Pengguna</w:t>
      </w:r>
    </w:p>
    <w:tbl>
      <w:tblPr>
        <w:tblStyle w:val="TableGrid2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521"/>
        <w:gridCol w:w="3778"/>
        <w:gridCol w:w="815"/>
        <w:gridCol w:w="835"/>
        <w:gridCol w:w="803"/>
        <w:gridCol w:w="876"/>
      </w:tblGrid>
      <w:tr w:rsidR="00D416B1" w:rsidRPr="00C37089" w14:paraId="29F3C97D" w14:textId="77777777" w:rsidTr="00C54AAE">
        <w:trPr>
          <w:trHeight w:val="300"/>
          <w:tblHeader/>
          <w:jc w:val="right"/>
        </w:trPr>
        <w:tc>
          <w:tcPr>
            <w:tcW w:w="521" w:type="dxa"/>
            <w:vMerge w:val="restart"/>
            <w:vAlign w:val="center"/>
            <w:hideMark/>
          </w:tcPr>
          <w:p w14:paraId="3482B05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No</w:t>
            </w:r>
          </w:p>
        </w:tc>
        <w:tc>
          <w:tcPr>
            <w:tcW w:w="3778" w:type="dxa"/>
            <w:vMerge w:val="restart"/>
            <w:vAlign w:val="center"/>
            <w:hideMark/>
          </w:tcPr>
          <w:p w14:paraId="14B3A8E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Pernyataan/Aspek Penilaian</w:t>
            </w:r>
          </w:p>
        </w:tc>
        <w:tc>
          <w:tcPr>
            <w:tcW w:w="3329" w:type="dxa"/>
            <w:gridSpan w:val="4"/>
            <w:vAlign w:val="center"/>
            <w:hideMark/>
          </w:tcPr>
          <w:p w14:paraId="4B62D78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val="id-ID"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Penilaian Validator</w:t>
            </w:r>
          </w:p>
        </w:tc>
      </w:tr>
      <w:tr w:rsidR="00D416B1" w:rsidRPr="00C37089" w14:paraId="0D309563" w14:textId="77777777" w:rsidTr="00C54AAE">
        <w:trPr>
          <w:trHeight w:val="300"/>
          <w:tblHeader/>
          <w:jc w:val="right"/>
        </w:trPr>
        <w:tc>
          <w:tcPr>
            <w:tcW w:w="521" w:type="dxa"/>
            <w:vMerge/>
            <w:vAlign w:val="center"/>
            <w:hideMark/>
          </w:tcPr>
          <w:p w14:paraId="088579A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3778" w:type="dxa"/>
            <w:vMerge/>
            <w:vAlign w:val="center"/>
            <w:hideMark/>
          </w:tcPr>
          <w:p w14:paraId="0398F32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15" w:type="dxa"/>
            <w:vAlign w:val="center"/>
            <w:hideMark/>
          </w:tcPr>
          <w:p w14:paraId="1DB5FAB0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Sangat Layak</w:t>
            </w:r>
          </w:p>
        </w:tc>
        <w:tc>
          <w:tcPr>
            <w:tcW w:w="835" w:type="dxa"/>
            <w:vAlign w:val="center"/>
            <w:hideMark/>
          </w:tcPr>
          <w:p w14:paraId="695EF6A5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Layak</w:t>
            </w:r>
          </w:p>
        </w:tc>
        <w:tc>
          <w:tcPr>
            <w:tcW w:w="803" w:type="dxa"/>
            <w:vAlign w:val="center"/>
          </w:tcPr>
          <w:p w14:paraId="7B29076E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Cukup layak</w:t>
            </w:r>
          </w:p>
        </w:tc>
        <w:tc>
          <w:tcPr>
            <w:tcW w:w="876" w:type="dxa"/>
            <w:vAlign w:val="center"/>
          </w:tcPr>
          <w:p w14:paraId="700F11F3" w14:textId="77777777" w:rsidR="00D416B1" w:rsidRPr="00C37089" w:rsidRDefault="00D416B1" w:rsidP="00C54AAE">
            <w:pPr>
              <w:jc w:val="center"/>
              <w:rPr>
                <w:sz w:val="22"/>
              </w:rPr>
            </w:pPr>
            <w:r w:rsidRPr="00C37089">
              <w:rPr>
                <w:sz w:val="22"/>
              </w:rPr>
              <w:t>Kurang Layak</w:t>
            </w:r>
          </w:p>
        </w:tc>
      </w:tr>
      <w:tr w:rsidR="00D416B1" w:rsidRPr="00C37089" w14:paraId="26D5B602" w14:textId="77777777" w:rsidTr="00C54AAE">
        <w:trPr>
          <w:trHeight w:val="300"/>
          <w:jc w:val="right"/>
        </w:trPr>
        <w:tc>
          <w:tcPr>
            <w:tcW w:w="521" w:type="dxa"/>
            <w:noWrap/>
            <w:hideMark/>
          </w:tcPr>
          <w:p w14:paraId="1BDF9F0E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 </w:t>
            </w:r>
          </w:p>
        </w:tc>
        <w:tc>
          <w:tcPr>
            <w:tcW w:w="3778" w:type="dxa"/>
            <w:hideMark/>
          </w:tcPr>
          <w:p w14:paraId="6CE5966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b/>
                <w:bCs/>
                <w:sz w:val="22"/>
                <w:lang w:eastAsia="ar-SA"/>
              </w:rPr>
            </w:pPr>
            <w:r w:rsidRPr="00C37089">
              <w:rPr>
                <w:rFonts w:eastAsia="Calibri" w:cs="Times New Roman"/>
                <w:b/>
                <w:bCs/>
                <w:sz w:val="22"/>
                <w:lang w:val="id-ID" w:eastAsia="ar-SA"/>
              </w:rPr>
              <w:t>Materi</w:t>
            </w:r>
          </w:p>
        </w:tc>
        <w:tc>
          <w:tcPr>
            <w:tcW w:w="815" w:type="dxa"/>
            <w:hideMark/>
          </w:tcPr>
          <w:p w14:paraId="3EC6ED37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 </w:t>
            </w:r>
          </w:p>
        </w:tc>
        <w:tc>
          <w:tcPr>
            <w:tcW w:w="835" w:type="dxa"/>
            <w:hideMark/>
          </w:tcPr>
          <w:p w14:paraId="7087390F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 </w:t>
            </w:r>
          </w:p>
        </w:tc>
        <w:tc>
          <w:tcPr>
            <w:tcW w:w="803" w:type="dxa"/>
          </w:tcPr>
          <w:p w14:paraId="0EA4EBBD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val="id-ID" w:eastAsia="ar-SA"/>
              </w:rPr>
            </w:pPr>
          </w:p>
        </w:tc>
        <w:tc>
          <w:tcPr>
            <w:tcW w:w="876" w:type="dxa"/>
          </w:tcPr>
          <w:p w14:paraId="67F46BBA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val="id-ID" w:eastAsia="ar-SA"/>
              </w:rPr>
            </w:pPr>
          </w:p>
        </w:tc>
      </w:tr>
      <w:tr w:rsidR="00D416B1" w:rsidRPr="00C37089" w14:paraId="4D7A35D9" w14:textId="77777777" w:rsidTr="00C54AAE">
        <w:trPr>
          <w:trHeight w:val="300"/>
          <w:jc w:val="right"/>
        </w:trPr>
        <w:tc>
          <w:tcPr>
            <w:tcW w:w="521" w:type="dxa"/>
            <w:noWrap/>
            <w:vAlign w:val="center"/>
            <w:hideMark/>
          </w:tcPr>
          <w:p w14:paraId="6FB432B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</w:t>
            </w:r>
          </w:p>
        </w:tc>
        <w:tc>
          <w:tcPr>
            <w:tcW w:w="3778" w:type="dxa"/>
            <w:hideMark/>
          </w:tcPr>
          <w:p w14:paraId="6F0B1F2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Soal harus sesuai dengan indikator.</w:t>
            </w:r>
          </w:p>
        </w:tc>
        <w:tc>
          <w:tcPr>
            <w:tcW w:w="815" w:type="dxa"/>
            <w:vAlign w:val="center"/>
          </w:tcPr>
          <w:p w14:paraId="18B5FDBF" w14:textId="2C2299AC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18D44A4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23314621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345C216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6D3D6C32" w14:textId="77777777" w:rsidTr="00C54AAE">
        <w:trPr>
          <w:trHeight w:val="615"/>
          <w:jc w:val="right"/>
        </w:trPr>
        <w:tc>
          <w:tcPr>
            <w:tcW w:w="521" w:type="dxa"/>
            <w:noWrap/>
            <w:vAlign w:val="center"/>
            <w:hideMark/>
          </w:tcPr>
          <w:p w14:paraId="64709FF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2</w:t>
            </w:r>
          </w:p>
        </w:tc>
        <w:tc>
          <w:tcPr>
            <w:tcW w:w="3778" w:type="dxa"/>
            <w:hideMark/>
          </w:tcPr>
          <w:p w14:paraId="4FB5DAA3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Pilihan jawaban harus homogen dan logis ditinjau dari segi materi</w:t>
            </w:r>
          </w:p>
        </w:tc>
        <w:tc>
          <w:tcPr>
            <w:tcW w:w="815" w:type="dxa"/>
            <w:vAlign w:val="center"/>
          </w:tcPr>
          <w:p w14:paraId="0E918E7D" w14:textId="466E2C7B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0113FAC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76883B9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636322D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066B612A" w14:textId="77777777" w:rsidTr="00C54AAE">
        <w:trPr>
          <w:trHeight w:val="615"/>
          <w:jc w:val="right"/>
        </w:trPr>
        <w:tc>
          <w:tcPr>
            <w:tcW w:w="521" w:type="dxa"/>
            <w:noWrap/>
            <w:vAlign w:val="center"/>
            <w:hideMark/>
          </w:tcPr>
          <w:p w14:paraId="686CBA4A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3</w:t>
            </w:r>
          </w:p>
        </w:tc>
        <w:tc>
          <w:tcPr>
            <w:tcW w:w="3778" w:type="dxa"/>
            <w:hideMark/>
          </w:tcPr>
          <w:p w14:paraId="2E339A1A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Setiap soal harus mempunyai satu jawaban yang benar atau yang paling benar.</w:t>
            </w:r>
          </w:p>
        </w:tc>
        <w:tc>
          <w:tcPr>
            <w:tcW w:w="815" w:type="dxa"/>
            <w:vAlign w:val="center"/>
          </w:tcPr>
          <w:p w14:paraId="0CAB9C88" w14:textId="0BAD5217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2EA0D30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6ACC107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31A0F1D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032A8A29" w14:textId="77777777" w:rsidTr="00C54AAE">
        <w:trPr>
          <w:trHeight w:val="435"/>
          <w:jc w:val="right"/>
        </w:trPr>
        <w:tc>
          <w:tcPr>
            <w:tcW w:w="521" w:type="dxa"/>
            <w:noWrap/>
            <w:vAlign w:val="center"/>
            <w:hideMark/>
          </w:tcPr>
          <w:p w14:paraId="607B2C5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3778" w:type="dxa"/>
            <w:hideMark/>
          </w:tcPr>
          <w:p w14:paraId="7062277A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b/>
                <w:bCs/>
                <w:sz w:val="22"/>
                <w:lang w:eastAsia="ar-SA"/>
              </w:rPr>
            </w:pPr>
            <w:r w:rsidRPr="00C37089">
              <w:rPr>
                <w:rFonts w:eastAsia="Calibri" w:cs="Times New Roman"/>
                <w:b/>
                <w:bCs/>
                <w:sz w:val="22"/>
                <w:lang w:val="id-ID" w:eastAsia="ar-SA"/>
              </w:rPr>
              <w:t>Konstruksi</w:t>
            </w:r>
          </w:p>
        </w:tc>
        <w:tc>
          <w:tcPr>
            <w:tcW w:w="815" w:type="dxa"/>
            <w:vAlign w:val="center"/>
          </w:tcPr>
          <w:p w14:paraId="009173E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67180CB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20AC408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0B34C9B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52C28BA7" w14:textId="77777777" w:rsidTr="00C54AAE">
        <w:trPr>
          <w:trHeight w:val="585"/>
          <w:jc w:val="right"/>
        </w:trPr>
        <w:tc>
          <w:tcPr>
            <w:tcW w:w="521" w:type="dxa"/>
            <w:noWrap/>
            <w:vAlign w:val="center"/>
            <w:hideMark/>
          </w:tcPr>
          <w:p w14:paraId="1202E7D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4</w:t>
            </w:r>
          </w:p>
        </w:tc>
        <w:tc>
          <w:tcPr>
            <w:tcW w:w="3778" w:type="dxa"/>
            <w:hideMark/>
          </w:tcPr>
          <w:p w14:paraId="1485E022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Pokok soal harus dirumuskan secara jelas dan tegas.</w:t>
            </w:r>
          </w:p>
        </w:tc>
        <w:tc>
          <w:tcPr>
            <w:tcW w:w="815" w:type="dxa"/>
            <w:vAlign w:val="center"/>
          </w:tcPr>
          <w:p w14:paraId="6EF4307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28F46DAC" w14:textId="1332E2F2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44201F8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F672351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5459D6BC" w14:textId="77777777" w:rsidTr="00C54AAE">
        <w:trPr>
          <w:trHeight w:val="765"/>
          <w:jc w:val="right"/>
        </w:trPr>
        <w:tc>
          <w:tcPr>
            <w:tcW w:w="521" w:type="dxa"/>
            <w:noWrap/>
            <w:vAlign w:val="center"/>
            <w:hideMark/>
          </w:tcPr>
          <w:p w14:paraId="0C746C79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5</w:t>
            </w:r>
          </w:p>
        </w:tc>
        <w:tc>
          <w:tcPr>
            <w:tcW w:w="3778" w:type="dxa"/>
            <w:hideMark/>
          </w:tcPr>
          <w:p w14:paraId="69721986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Rumusan pokok soal dan pilihan jawaban harus merupakan   pernyataan yang diperlukan saja.</w:t>
            </w:r>
          </w:p>
        </w:tc>
        <w:tc>
          <w:tcPr>
            <w:tcW w:w="815" w:type="dxa"/>
            <w:vAlign w:val="center"/>
          </w:tcPr>
          <w:p w14:paraId="594A130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09C8DC39" w14:textId="2239264C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79B520AA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34B30F2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17EA122C" w14:textId="77777777" w:rsidTr="00C54AAE">
        <w:trPr>
          <w:trHeight w:val="695"/>
          <w:jc w:val="right"/>
        </w:trPr>
        <w:tc>
          <w:tcPr>
            <w:tcW w:w="521" w:type="dxa"/>
            <w:noWrap/>
            <w:vAlign w:val="center"/>
            <w:hideMark/>
          </w:tcPr>
          <w:p w14:paraId="158FDCA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6</w:t>
            </w:r>
          </w:p>
        </w:tc>
        <w:tc>
          <w:tcPr>
            <w:tcW w:w="3778" w:type="dxa"/>
            <w:hideMark/>
          </w:tcPr>
          <w:p w14:paraId="4B103A19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Pokok soal jangan memberi petunjuk ke arah jawaban benar</w:t>
            </w:r>
          </w:p>
        </w:tc>
        <w:tc>
          <w:tcPr>
            <w:tcW w:w="815" w:type="dxa"/>
            <w:vAlign w:val="center"/>
          </w:tcPr>
          <w:p w14:paraId="4891A59A" w14:textId="057EF6EC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168ADA9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67F09DE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4E7B3D1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502DFDEF" w14:textId="77777777" w:rsidTr="00C54AAE">
        <w:trPr>
          <w:trHeight w:val="645"/>
          <w:jc w:val="right"/>
        </w:trPr>
        <w:tc>
          <w:tcPr>
            <w:tcW w:w="521" w:type="dxa"/>
            <w:noWrap/>
            <w:vAlign w:val="center"/>
            <w:hideMark/>
          </w:tcPr>
          <w:p w14:paraId="09C7F32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7</w:t>
            </w:r>
          </w:p>
        </w:tc>
        <w:tc>
          <w:tcPr>
            <w:tcW w:w="3778" w:type="dxa"/>
            <w:hideMark/>
          </w:tcPr>
          <w:p w14:paraId="56C72E53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Pokok soal jangan mengandung pernyataan yang bersifat negatif  ganda.</w:t>
            </w:r>
          </w:p>
        </w:tc>
        <w:tc>
          <w:tcPr>
            <w:tcW w:w="815" w:type="dxa"/>
            <w:vAlign w:val="center"/>
          </w:tcPr>
          <w:p w14:paraId="3249113A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3826A733" w14:textId="72D36FE2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3DE93428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3682BA3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40B45C09" w14:textId="77777777" w:rsidTr="00C54AAE">
        <w:trPr>
          <w:trHeight w:val="705"/>
          <w:jc w:val="right"/>
        </w:trPr>
        <w:tc>
          <w:tcPr>
            <w:tcW w:w="521" w:type="dxa"/>
            <w:noWrap/>
            <w:vAlign w:val="center"/>
            <w:hideMark/>
          </w:tcPr>
          <w:p w14:paraId="0F7397A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8</w:t>
            </w:r>
          </w:p>
        </w:tc>
        <w:tc>
          <w:tcPr>
            <w:tcW w:w="3778" w:type="dxa"/>
            <w:hideMark/>
          </w:tcPr>
          <w:p w14:paraId="608D0B93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Panjang rumusan pilihan jawaban harus relatif sama.</w:t>
            </w:r>
          </w:p>
        </w:tc>
        <w:tc>
          <w:tcPr>
            <w:tcW w:w="815" w:type="dxa"/>
            <w:vAlign w:val="center"/>
          </w:tcPr>
          <w:p w14:paraId="1E01EB8F" w14:textId="34781B20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4AB688A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57A5D90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10845B6F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412DAD38" w14:textId="77777777" w:rsidTr="00C54AAE">
        <w:trPr>
          <w:trHeight w:val="1005"/>
          <w:jc w:val="right"/>
        </w:trPr>
        <w:tc>
          <w:tcPr>
            <w:tcW w:w="521" w:type="dxa"/>
            <w:noWrap/>
            <w:vAlign w:val="center"/>
            <w:hideMark/>
          </w:tcPr>
          <w:p w14:paraId="623B8D4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9</w:t>
            </w:r>
          </w:p>
        </w:tc>
        <w:tc>
          <w:tcPr>
            <w:tcW w:w="3778" w:type="dxa"/>
            <w:hideMark/>
          </w:tcPr>
          <w:p w14:paraId="21A7A5A0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Pilihan jawaban jangan mengandung pernyataan, "Semua pilihan  jawaban di atas salah", atau "Semua pilihan jawaban di atas benar".</w:t>
            </w:r>
          </w:p>
        </w:tc>
        <w:tc>
          <w:tcPr>
            <w:tcW w:w="815" w:type="dxa"/>
            <w:vAlign w:val="center"/>
          </w:tcPr>
          <w:p w14:paraId="3789B3E2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38C6A6E4" w14:textId="7EB5755C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37FD3EB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095C9E3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4C1BC3B6" w14:textId="77777777" w:rsidTr="00C54AAE">
        <w:trPr>
          <w:trHeight w:val="1080"/>
          <w:jc w:val="right"/>
        </w:trPr>
        <w:tc>
          <w:tcPr>
            <w:tcW w:w="521" w:type="dxa"/>
            <w:noWrap/>
            <w:vAlign w:val="center"/>
            <w:hideMark/>
          </w:tcPr>
          <w:p w14:paraId="105B1B02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10</w:t>
            </w:r>
          </w:p>
        </w:tc>
        <w:tc>
          <w:tcPr>
            <w:tcW w:w="3778" w:type="dxa"/>
            <w:hideMark/>
          </w:tcPr>
          <w:p w14:paraId="1227D127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Pilihan jawaban yang berbentuk angka atau waktu harus disusun   berdasarkan urutan besar kecilnya nilai angka tersebut, atau kronologisnya.</w:t>
            </w:r>
          </w:p>
        </w:tc>
        <w:tc>
          <w:tcPr>
            <w:tcW w:w="815" w:type="dxa"/>
            <w:vAlign w:val="center"/>
          </w:tcPr>
          <w:p w14:paraId="1C8F8C3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4A0261DC" w14:textId="1264495B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58710CE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040843C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1D405A02" w14:textId="77777777" w:rsidTr="00C54AAE">
        <w:trPr>
          <w:trHeight w:val="855"/>
          <w:jc w:val="right"/>
        </w:trPr>
        <w:tc>
          <w:tcPr>
            <w:tcW w:w="521" w:type="dxa"/>
            <w:noWrap/>
            <w:vAlign w:val="center"/>
            <w:hideMark/>
          </w:tcPr>
          <w:p w14:paraId="6030085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11</w:t>
            </w:r>
          </w:p>
        </w:tc>
        <w:tc>
          <w:tcPr>
            <w:tcW w:w="3778" w:type="dxa"/>
            <w:hideMark/>
          </w:tcPr>
          <w:p w14:paraId="2DBCC8AC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Gambar, grafik, tabel, diagram, dan sejenisnya yang terdapat pada soal harus jelas dan berfungsi</w:t>
            </w:r>
          </w:p>
        </w:tc>
        <w:tc>
          <w:tcPr>
            <w:tcW w:w="815" w:type="dxa"/>
            <w:vAlign w:val="center"/>
          </w:tcPr>
          <w:p w14:paraId="3E6B4ADF" w14:textId="2C5ED026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3524256E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46BCAD53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4F52241D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004A69CE" w14:textId="77777777" w:rsidTr="00C54AAE">
        <w:trPr>
          <w:trHeight w:val="627"/>
          <w:jc w:val="right"/>
        </w:trPr>
        <w:tc>
          <w:tcPr>
            <w:tcW w:w="521" w:type="dxa"/>
            <w:noWrap/>
            <w:vAlign w:val="center"/>
            <w:hideMark/>
          </w:tcPr>
          <w:p w14:paraId="48C9C0AA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12</w:t>
            </w:r>
          </w:p>
        </w:tc>
        <w:tc>
          <w:tcPr>
            <w:tcW w:w="3778" w:type="dxa"/>
            <w:hideMark/>
          </w:tcPr>
          <w:p w14:paraId="7EF10D99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Butir soal jangan bergantung pada jawaban soal sebelumnya.</w:t>
            </w:r>
          </w:p>
        </w:tc>
        <w:tc>
          <w:tcPr>
            <w:tcW w:w="815" w:type="dxa"/>
            <w:vAlign w:val="center"/>
          </w:tcPr>
          <w:p w14:paraId="00A3B09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22BACDE7" w14:textId="4C63FC19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03" w:type="dxa"/>
          </w:tcPr>
          <w:p w14:paraId="7379D51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23F16F60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2F25CC95" w14:textId="77777777" w:rsidTr="00C54AAE">
        <w:trPr>
          <w:trHeight w:val="315"/>
          <w:jc w:val="right"/>
        </w:trPr>
        <w:tc>
          <w:tcPr>
            <w:tcW w:w="521" w:type="dxa"/>
            <w:noWrap/>
            <w:vAlign w:val="center"/>
            <w:hideMark/>
          </w:tcPr>
          <w:p w14:paraId="41C9B29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3778" w:type="dxa"/>
            <w:hideMark/>
          </w:tcPr>
          <w:p w14:paraId="71D531E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b/>
                <w:bCs/>
                <w:sz w:val="22"/>
                <w:lang w:eastAsia="ar-SA"/>
              </w:rPr>
            </w:pPr>
            <w:r w:rsidRPr="00C37089">
              <w:rPr>
                <w:rFonts w:eastAsia="Calibri" w:cs="Times New Roman"/>
                <w:b/>
                <w:bCs/>
                <w:sz w:val="22"/>
                <w:lang w:val="id-ID" w:eastAsia="ar-SA"/>
              </w:rPr>
              <w:t>Bahasa</w:t>
            </w:r>
          </w:p>
        </w:tc>
        <w:tc>
          <w:tcPr>
            <w:tcW w:w="815" w:type="dxa"/>
            <w:vAlign w:val="center"/>
          </w:tcPr>
          <w:p w14:paraId="1AE789F7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35" w:type="dxa"/>
            <w:vAlign w:val="center"/>
          </w:tcPr>
          <w:p w14:paraId="3FA47AB5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24045184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54B7EDA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  <w:tr w:rsidR="00D416B1" w:rsidRPr="00C37089" w14:paraId="2B75979A" w14:textId="77777777" w:rsidTr="00C54AAE">
        <w:trPr>
          <w:trHeight w:val="795"/>
          <w:jc w:val="right"/>
        </w:trPr>
        <w:tc>
          <w:tcPr>
            <w:tcW w:w="521" w:type="dxa"/>
            <w:noWrap/>
            <w:vAlign w:val="center"/>
            <w:hideMark/>
          </w:tcPr>
          <w:p w14:paraId="58263596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eastAsia="ar-SA"/>
              </w:rPr>
              <w:t>13</w:t>
            </w:r>
          </w:p>
        </w:tc>
        <w:tc>
          <w:tcPr>
            <w:tcW w:w="3778" w:type="dxa"/>
            <w:hideMark/>
          </w:tcPr>
          <w:p w14:paraId="4CE2A3F1" w14:textId="77777777" w:rsidR="00D416B1" w:rsidRPr="00C37089" w:rsidRDefault="00D416B1" w:rsidP="00C54AAE">
            <w:pPr>
              <w:suppressAutoHyphens/>
              <w:spacing w:line="276" w:lineRule="auto"/>
              <w:jc w:val="both"/>
              <w:rPr>
                <w:rFonts w:eastAsia="Calibri" w:cs="Times New Roman"/>
                <w:sz w:val="22"/>
                <w:lang w:eastAsia="ar-SA"/>
              </w:rPr>
            </w:pPr>
            <w:r w:rsidRPr="00C37089">
              <w:rPr>
                <w:rFonts w:eastAsia="Calibri" w:cs="Times New Roman"/>
                <w:sz w:val="22"/>
                <w:lang w:val="id-ID" w:eastAsia="ar-SA"/>
              </w:rPr>
              <w:t>Setiap soal harus menggunakan bahasa yang sesuai dengan kaidah bahasa Indonesia.</w:t>
            </w:r>
          </w:p>
        </w:tc>
        <w:tc>
          <w:tcPr>
            <w:tcW w:w="815" w:type="dxa"/>
            <w:vAlign w:val="center"/>
          </w:tcPr>
          <w:p w14:paraId="2DB83655" w14:textId="32CB3110" w:rsidR="00D416B1" w:rsidRPr="00C37089" w:rsidRDefault="00A24FAC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  <w:r w:rsidRPr="001D6EF6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835" w:type="dxa"/>
            <w:vAlign w:val="center"/>
          </w:tcPr>
          <w:p w14:paraId="0F09364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03" w:type="dxa"/>
          </w:tcPr>
          <w:p w14:paraId="6F74A5CC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  <w:tc>
          <w:tcPr>
            <w:tcW w:w="876" w:type="dxa"/>
          </w:tcPr>
          <w:p w14:paraId="6909790B" w14:textId="77777777" w:rsidR="00D416B1" w:rsidRPr="00C37089" w:rsidRDefault="00D416B1" w:rsidP="00C54AAE">
            <w:pPr>
              <w:suppressAutoHyphens/>
              <w:spacing w:line="276" w:lineRule="auto"/>
              <w:jc w:val="center"/>
              <w:rPr>
                <w:rFonts w:eastAsia="Calibri" w:cs="Times New Roman"/>
                <w:sz w:val="22"/>
                <w:lang w:eastAsia="ar-SA"/>
              </w:rPr>
            </w:pPr>
          </w:p>
        </w:tc>
      </w:tr>
    </w:tbl>
    <w:p w14:paraId="65ADE8FB" w14:textId="77777777" w:rsidR="00381291" w:rsidRDefault="00381291" w:rsidP="00D416B1">
      <w:pPr>
        <w:spacing w:after="200" w:line="360" w:lineRule="auto"/>
        <w:contextualSpacing/>
        <w:jc w:val="center"/>
        <w:rPr>
          <w:rFonts w:cs="Times New Roman"/>
          <w:b/>
          <w:szCs w:val="24"/>
        </w:rPr>
      </w:pPr>
    </w:p>
    <w:p w14:paraId="5BCFC84B" w14:textId="77777777" w:rsidR="00381291" w:rsidRDefault="00381291" w:rsidP="00D416B1">
      <w:pPr>
        <w:spacing w:after="200" w:line="360" w:lineRule="auto"/>
        <w:contextualSpacing/>
        <w:jc w:val="center"/>
        <w:rPr>
          <w:rFonts w:cs="Times New Roman"/>
          <w:b/>
          <w:szCs w:val="24"/>
        </w:rPr>
      </w:pPr>
    </w:p>
    <w:p w14:paraId="4D43D2DE" w14:textId="79503347" w:rsidR="00381291" w:rsidRDefault="00381291" w:rsidP="00D416B1">
      <w:pPr>
        <w:spacing w:after="200" w:line="360" w:lineRule="auto"/>
        <w:contextualSpacing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14CC31E4" wp14:editId="1E268061">
            <wp:extent cx="5842000" cy="7125335"/>
            <wp:effectExtent l="0" t="0" r="6350" b="0"/>
            <wp:docPr id="24" name="Gamba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ton akhi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5E86" w14:textId="77777777" w:rsidR="00381291" w:rsidRDefault="00381291" w:rsidP="00D416B1">
      <w:pPr>
        <w:spacing w:after="200" w:line="360" w:lineRule="auto"/>
        <w:contextualSpacing/>
        <w:jc w:val="center"/>
        <w:rPr>
          <w:rFonts w:cs="Times New Roman"/>
          <w:b/>
          <w:szCs w:val="24"/>
        </w:rPr>
      </w:pPr>
    </w:p>
    <w:p w14:paraId="58AFE94F" w14:textId="77777777" w:rsidR="00381291" w:rsidRDefault="00381291" w:rsidP="00D416B1">
      <w:pPr>
        <w:spacing w:after="200" w:line="360" w:lineRule="auto"/>
        <w:contextualSpacing/>
        <w:jc w:val="center"/>
        <w:rPr>
          <w:rFonts w:cs="Times New Roman"/>
          <w:b/>
          <w:szCs w:val="24"/>
        </w:rPr>
      </w:pPr>
    </w:p>
    <w:p w14:paraId="02CF2848" w14:textId="77777777" w:rsidR="00D416B1" w:rsidRPr="00C569BC" w:rsidRDefault="00D416B1" w:rsidP="00D416B1">
      <w:pPr>
        <w:spacing w:after="200" w:line="360" w:lineRule="auto"/>
        <w:contextualSpacing/>
        <w:jc w:val="center"/>
        <w:rPr>
          <w:rFonts w:cs="Times New Roman"/>
          <w:b/>
          <w:szCs w:val="24"/>
        </w:rPr>
      </w:pPr>
      <w:r w:rsidRPr="00C569BC">
        <w:rPr>
          <w:rFonts w:cs="Times New Roman"/>
          <w:b/>
          <w:szCs w:val="24"/>
        </w:rPr>
        <w:lastRenderedPageBreak/>
        <w:t>KISI-KISI VALIDASI MEDIA PEMBELAJARAN ANIMAKER</w:t>
      </w:r>
    </w:p>
    <w:p w14:paraId="60490E52" w14:textId="77777777" w:rsidR="00D416B1" w:rsidRDefault="00D416B1" w:rsidP="00D416B1">
      <w:pPr>
        <w:spacing w:after="200" w:line="360" w:lineRule="auto"/>
        <w:contextualSpacing/>
        <w:jc w:val="center"/>
        <w:rPr>
          <w:rFonts w:cs="Times New Roman"/>
          <w:szCs w:val="24"/>
        </w:rPr>
      </w:pPr>
    </w:p>
    <w:p w14:paraId="6DB75A85" w14:textId="77777777" w:rsidR="00D416B1" w:rsidRDefault="00D416B1" w:rsidP="00D416B1">
      <w:pPr>
        <w:spacing w:after="200" w:line="360" w:lineRule="auto"/>
        <w:contextualSpacing/>
        <w:jc w:val="center"/>
        <w:rPr>
          <w:rFonts w:cs="Times New Roman"/>
          <w:szCs w:val="24"/>
        </w:rPr>
      </w:pPr>
    </w:p>
    <w:p w14:paraId="2E18A564" w14:textId="77777777" w:rsidR="00D416B1" w:rsidRDefault="00D416B1" w:rsidP="00D416B1">
      <w:pPr>
        <w:spacing w:after="200" w:line="360" w:lineRule="auto"/>
        <w:contextualSpacing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 xml:space="preserve">1. </w:t>
      </w:r>
      <w:r w:rsidRPr="00F61594">
        <w:rPr>
          <w:rFonts w:cs="Times New Roman"/>
          <w:szCs w:val="24"/>
          <w:lang w:val="id-ID"/>
        </w:rPr>
        <w:t>Kisi- Kisi Angket Validasi Ahli Materi</w:t>
      </w:r>
    </w:p>
    <w:p w14:paraId="028DB796" w14:textId="77777777" w:rsidR="00D416B1" w:rsidRPr="00F61594" w:rsidRDefault="00D416B1" w:rsidP="00D416B1">
      <w:pPr>
        <w:spacing w:after="200" w:line="360" w:lineRule="auto"/>
        <w:contextualSpacing/>
        <w:jc w:val="both"/>
        <w:rPr>
          <w:rFonts w:cs="Times New Roman"/>
          <w:szCs w:val="24"/>
          <w:lang w:val="id-ID"/>
        </w:rPr>
      </w:pPr>
    </w:p>
    <w:p w14:paraId="11C8A932" w14:textId="77777777" w:rsidR="00D416B1" w:rsidRPr="00F61594" w:rsidRDefault="00D416B1" w:rsidP="00D416B1">
      <w:pPr>
        <w:spacing w:after="200" w:line="360" w:lineRule="auto"/>
        <w:ind w:left="1134"/>
        <w:contextualSpacing/>
        <w:jc w:val="center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Tabel </w:t>
      </w:r>
      <w:r w:rsidRPr="00F61594">
        <w:rPr>
          <w:rFonts w:cs="Times New Roman"/>
          <w:szCs w:val="24"/>
          <w:lang w:val="id-ID"/>
        </w:rPr>
        <w:t xml:space="preserve"> Kisi - Kisi Ahli Materi</w:t>
      </w:r>
    </w:p>
    <w:tbl>
      <w:tblPr>
        <w:tblStyle w:val="TableGrid3"/>
        <w:tblW w:w="7785" w:type="dxa"/>
        <w:jc w:val="right"/>
        <w:tblLook w:val="04A0" w:firstRow="1" w:lastRow="0" w:firstColumn="1" w:lastColumn="0" w:noHBand="0" w:noVBand="1"/>
      </w:tblPr>
      <w:tblGrid>
        <w:gridCol w:w="562"/>
        <w:gridCol w:w="2410"/>
        <w:gridCol w:w="3544"/>
        <w:gridCol w:w="1269"/>
      </w:tblGrid>
      <w:tr w:rsidR="00D416B1" w:rsidRPr="00F61594" w14:paraId="4E7D7991" w14:textId="77777777" w:rsidTr="00C54AAE">
        <w:trPr>
          <w:jc w:val="right"/>
        </w:trPr>
        <w:tc>
          <w:tcPr>
            <w:tcW w:w="562" w:type="dxa"/>
            <w:vAlign w:val="center"/>
          </w:tcPr>
          <w:p w14:paraId="5A0FA361" w14:textId="77777777" w:rsidR="00D416B1" w:rsidRPr="00F61594" w:rsidRDefault="00D416B1" w:rsidP="00C54AAE">
            <w:pPr>
              <w:spacing w:line="276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No</w:t>
            </w:r>
          </w:p>
        </w:tc>
        <w:tc>
          <w:tcPr>
            <w:tcW w:w="2410" w:type="dxa"/>
            <w:vAlign w:val="center"/>
          </w:tcPr>
          <w:p w14:paraId="24FBA445" w14:textId="77777777" w:rsidR="00D416B1" w:rsidRPr="00F61594" w:rsidRDefault="00D416B1" w:rsidP="00C54AAE">
            <w:pPr>
              <w:spacing w:line="276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Aspek</w:t>
            </w:r>
          </w:p>
        </w:tc>
        <w:tc>
          <w:tcPr>
            <w:tcW w:w="3544" w:type="dxa"/>
            <w:vAlign w:val="center"/>
          </w:tcPr>
          <w:p w14:paraId="64D9B159" w14:textId="77777777" w:rsidR="00D416B1" w:rsidRPr="00F61594" w:rsidRDefault="00D416B1" w:rsidP="00C54AAE">
            <w:pPr>
              <w:spacing w:line="276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1269" w:type="dxa"/>
            <w:vAlign w:val="center"/>
          </w:tcPr>
          <w:p w14:paraId="0E758BB6" w14:textId="77777777" w:rsidR="00D416B1" w:rsidRPr="00F61594" w:rsidRDefault="00D416B1" w:rsidP="00C54AA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Jumlah pernyataan</w:t>
            </w:r>
          </w:p>
        </w:tc>
      </w:tr>
      <w:tr w:rsidR="00D416B1" w:rsidRPr="00F61594" w14:paraId="68959F81" w14:textId="77777777" w:rsidTr="00C54AAE">
        <w:trPr>
          <w:jc w:val="right"/>
        </w:trPr>
        <w:tc>
          <w:tcPr>
            <w:tcW w:w="562" w:type="dxa"/>
            <w:vMerge w:val="restart"/>
            <w:vAlign w:val="center"/>
          </w:tcPr>
          <w:p w14:paraId="3EAD8F36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  <w:tc>
          <w:tcPr>
            <w:tcW w:w="2410" w:type="dxa"/>
            <w:vMerge w:val="restart"/>
            <w:vAlign w:val="center"/>
          </w:tcPr>
          <w:p w14:paraId="235BD4CC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Kelayakan isi</w:t>
            </w:r>
          </w:p>
        </w:tc>
        <w:tc>
          <w:tcPr>
            <w:tcW w:w="3544" w:type="dxa"/>
            <w:vAlign w:val="center"/>
          </w:tcPr>
          <w:p w14:paraId="14FF6935" w14:textId="77777777" w:rsidR="00D416B1" w:rsidRPr="00F61594" w:rsidRDefault="00D416B1" w:rsidP="00C54AAE">
            <w:pPr>
              <w:spacing w:line="360" w:lineRule="auto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Kesesuaian materi dengan KD</w:t>
            </w:r>
          </w:p>
        </w:tc>
        <w:tc>
          <w:tcPr>
            <w:tcW w:w="1269" w:type="dxa"/>
          </w:tcPr>
          <w:p w14:paraId="2573DA97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</w:tr>
      <w:tr w:rsidR="00D416B1" w:rsidRPr="00F61594" w14:paraId="676D8E42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4F151119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2410" w:type="dxa"/>
            <w:vMerge/>
            <w:vAlign w:val="center"/>
          </w:tcPr>
          <w:p w14:paraId="763DC1DF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3544" w:type="dxa"/>
            <w:vAlign w:val="center"/>
          </w:tcPr>
          <w:p w14:paraId="3A438764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Keakuratan materi</w:t>
            </w:r>
          </w:p>
        </w:tc>
        <w:tc>
          <w:tcPr>
            <w:tcW w:w="1269" w:type="dxa"/>
          </w:tcPr>
          <w:p w14:paraId="4BADD91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4</w:t>
            </w:r>
          </w:p>
        </w:tc>
      </w:tr>
      <w:tr w:rsidR="00D416B1" w:rsidRPr="00F61594" w14:paraId="2956E4C4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70F76A71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2410" w:type="dxa"/>
            <w:vMerge/>
            <w:vAlign w:val="center"/>
          </w:tcPr>
          <w:p w14:paraId="5EBB638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3544" w:type="dxa"/>
            <w:vAlign w:val="center"/>
          </w:tcPr>
          <w:p w14:paraId="55E693F3" w14:textId="77777777" w:rsidR="00D416B1" w:rsidRPr="00F61594" w:rsidRDefault="00D416B1" w:rsidP="00C54AAE">
            <w:pPr>
              <w:spacing w:line="360" w:lineRule="auto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Kesuaian objek-objek dengan materi</w:t>
            </w:r>
          </w:p>
        </w:tc>
        <w:tc>
          <w:tcPr>
            <w:tcW w:w="1269" w:type="dxa"/>
          </w:tcPr>
          <w:p w14:paraId="09C6C3EC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</w:tr>
      <w:tr w:rsidR="00D416B1" w:rsidRPr="00F61594" w14:paraId="7DB2510A" w14:textId="77777777" w:rsidTr="00C54AAE">
        <w:trPr>
          <w:jc w:val="right"/>
        </w:trPr>
        <w:tc>
          <w:tcPr>
            <w:tcW w:w="562" w:type="dxa"/>
            <w:vAlign w:val="center"/>
          </w:tcPr>
          <w:p w14:paraId="0592F73E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14:paraId="7223B64D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 xml:space="preserve">Kelayakan kebahasaan </w:t>
            </w:r>
          </w:p>
        </w:tc>
        <w:tc>
          <w:tcPr>
            <w:tcW w:w="3544" w:type="dxa"/>
            <w:vAlign w:val="center"/>
          </w:tcPr>
          <w:p w14:paraId="5F158B53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>Penggunaan bahasa</w:t>
            </w:r>
          </w:p>
        </w:tc>
        <w:tc>
          <w:tcPr>
            <w:tcW w:w="1269" w:type="dxa"/>
          </w:tcPr>
          <w:p w14:paraId="588EE9F5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5</w:t>
            </w:r>
          </w:p>
        </w:tc>
      </w:tr>
      <w:tr w:rsidR="00D416B1" w:rsidRPr="00F61594" w14:paraId="37FF9D37" w14:textId="77777777" w:rsidTr="00C54AAE">
        <w:trPr>
          <w:jc w:val="right"/>
        </w:trPr>
        <w:tc>
          <w:tcPr>
            <w:tcW w:w="562" w:type="dxa"/>
            <w:vAlign w:val="center"/>
          </w:tcPr>
          <w:p w14:paraId="3CDBE232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14:paraId="5A8171D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 xml:space="preserve">Kelayakan penyajian </w:t>
            </w:r>
          </w:p>
        </w:tc>
        <w:tc>
          <w:tcPr>
            <w:tcW w:w="3544" w:type="dxa"/>
            <w:vAlign w:val="center"/>
          </w:tcPr>
          <w:p w14:paraId="32F9A24B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Keefektifan video</w:t>
            </w:r>
          </w:p>
        </w:tc>
        <w:tc>
          <w:tcPr>
            <w:tcW w:w="1269" w:type="dxa"/>
          </w:tcPr>
          <w:p w14:paraId="2DD3F8E1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5</w:t>
            </w:r>
          </w:p>
        </w:tc>
      </w:tr>
      <w:tr w:rsidR="00D416B1" w:rsidRPr="00F61594" w14:paraId="3F737A09" w14:textId="77777777" w:rsidTr="00C54AAE">
        <w:trPr>
          <w:jc w:val="right"/>
        </w:trPr>
        <w:tc>
          <w:tcPr>
            <w:tcW w:w="6516" w:type="dxa"/>
            <w:gridSpan w:val="3"/>
          </w:tcPr>
          <w:p w14:paraId="643F19C6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</w:rPr>
              <w:t>Jumlah</w:t>
            </w:r>
          </w:p>
        </w:tc>
        <w:tc>
          <w:tcPr>
            <w:tcW w:w="1269" w:type="dxa"/>
          </w:tcPr>
          <w:p w14:paraId="63CCB61E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20</w:t>
            </w:r>
          </w:p>
        </w:tc>
      </w:tr>
    </w:tbl>
    <w:p w14:paraId="4C1D7CA4" w14:textId="77777777" w:rsidR="00D416B1" w:rsidRPr="00F61594" w:rsidRDefault="00D416B1" w:rsidP="00D416B1">
      <w:pPr>
        <w:spacing w:after="200" w:line="360" w:lineRule="auto"/>
        <w:ind w:left="1134"/>
        <w:contextualSpacing/>
        <w:rPr>
          <w:rFonts w:cs="Times New Roman"/>
          <w:szCs w:val="24"/>
          <w:lang w:val="id-ID"/>
        </w:rPr>
      </w:pPr>
      <w:r w:rsidRPr="00F61594">
        <w:rPr>
          <w:rFonts w:cs="Times New Roman"/>
          <w:szCs w:val="24"/>
          <w:lang w:val="id-ID"/>
        </w:rPr>
        <w:t>Sumber: Modifikasi (Muslimah 2021)</w:t>
      </w:r>
    </w:p>
    <w:p w14:paraId="22438376" w14:textId="77777777" w:rsidR="00D416B1" w:rsidRDefault="00D416B1" w:rsidP="00D416B1">
      <w:pPr>
        <w:spacing w:after="200" w:line="360" w:lineRule="auto"/>
        <w:contextualSpacing/>
        <w:jc w:val="both"/>
        <w:rPr>
          <w:rFonts w:cs="Times New Roman"/>
          <w:szCs w:val="24"/>
          <w:lang w:val="id-ID"/>
        </w:rPr>
      </w:pPr>
    </w:p>
    <w:p w14:paraId="1316FE37" w14:textId="77777777" w:rsidR="00D416B1" w:rsidRPr="00F61594" w:rsidRDefault="00D416B1" w:rsidP="00D416B1">
      <w:pPr>
        <w:spacing w:after="200" w:line="360" w:lineRule="auto"/>
        <w:contextualSpacing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 xml:space="preserve">2. </w:t>
      </w:r>
      <w:r w:rsidRPr="00F61594">
        <w:rPr>
          <w:rFonts w:cs="Times New Roman"/>
          <w:szCs w:val="24"/>
          <w:lang w:val="id-ID"/>
        </w:rPr>
        <w:t>Kisi Kisi Angket Validasi Ahli Bahasa</w:t>
      </w:r>
    </w:p>
    <w:p w14:paraId="74234E3B" w14:textId="77777777" w:rsidR="00D416B1" w:rsidRPr="00F61594" w:rsidRDefault="00D416B1" w:rsidP="00D416B1">
      <w:pPr>
        <w:spacing w:after="200" w:line="360" w:lineRule="auto"/>
        <w:ind w:left="1134"/>
        <w:contextualSpacing/>
        <w:jc w:val="center"/>
        <w:rPr>
          <w:rFonts w:cs="Times New Roman"/>
          <w:szCs w:val="24"/>
          <w:lang w:val="id-ID"/>
        </w:rPr>
      </w:pPr>
      <w:r w:rsidRPr="00F61594">
        <w:rPr>
          <w:rFonts w:cs="Times New Roman"/>
          <w:szCs w:val="24"/>
          <w:lang w:val="id-ID"/>
        </w:rPr>
        <w:t>Tabel Kisi- Kisi Angket Ahli Bahasa</w:t>
      </w:r>
    </w:p>
    <w:tbl>
      <w:tblPr>
        <w:tblStyle w:val="TableGrid3"/>
        <w:tblW w:w="7792" w:type="dxa"/>
        <w:jc w:val="right"/>
        <w:tblLook w:val="04A0" w:firstRow="1" w:lastRow="0" w:firstColumn="1" w:lastColumn="0" w:noHBand="0" w:noVBand="1"/>
      </w:tblPr>
      <w:tblGrid>
        <w:gridCol w:w="562"/>
        <w:gridCol w:w="1443"/>
        <w:gridCol w:w="4511"/>
        <w:gridCol w:w="1276"/>
      </w:tblGrid>
      <w:tr w:rsidR="00D416B1" w:rsidRPr="00F61594" w14:paraId="253E4C49" w14:textId="77777777" w:rsidTr="00C54AAE">
        <w:trPr>
          <w:jc w:val="right"/>
        </w:trPr>
        <w:tc>
          <w:tcPr>
            <w:tcW w:w="562" w:type="dxa"/>
            <w:vAlign w:val="center"/>
          </w:tcPr>
          <w:p w14:paraId="097D2DDD" w14:textId="77777777" w:rsidR="00D416B1" w:rsidRPr="00F61594" w:rsidRDefault="00D416B1" w:rsidP="00C54AAE">
            <w:pPr>
              <w:spacing w:line="276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No</w:t>
            </w:r>
          </w:p>
        </w:tc>
        <w:tc>
          <w:tcPr>
            <w:tcW w:w="1443" w:type="dxa"/>
            <w:vAlign w:val="center"/>
          </w:tcPr>
          <w:p w14:paraId="225537A7" w14:textId="77777777" w:rsidR="00D416B1" w:rsidRPr="00F61594" w:rsidRDefault="00D416B1" w:rsidP="00C54AAE">
            <w:pPr>
              <w:spacing w:line="276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Aspek</w:t>
            </w:r>
          </w:p>
        </w:tc>
        <w:tc>
          <w:tcPr>
            <w:tcW w:w="4511" w:type="dxa"/>
            <w:vAlign w:val="center"/>
          </w:tcPr>
          <w:p w14:paraId="3A44B645" w14:textId="77777777" w:rsidR="00D416B1" w:rsidRPr="00F61594" w:rsidRDefault="00D416B1" w:rsidP="00C54AAE">
            <w:pPr>
              <w:spacing w:line="276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1276" w:type="dxa"/>
            <w:vAlign w:val="center"/>
          </w:tcPr>
          <w:p w14:paraId="79113C2C" w14:textId="77777777" w:rsidR="00D416B1" w:rsidRPr="00F61594" w:rsidRDefault="00D416B1" w:rsidP="00C54AAE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 xml:space="preserve">Jumlah </w:t>
            </w:r>
          </w:p>
        </w:tc>
      </w:tr>
      <w:tr w:rsidR="00D416B1" w:rsidRPr="00F61594" w14:paraId="3AE4964A" w14:textId="77777777" w:rsidTr="00C54AAE">
        <w:trPr>
          <w:jc w:val="right"/>
        </w:trPr>
        <w:tc>
          <w:tcPr>
            <w:tcW w:w="562" w:type="dxa"/>
            <w:vMerge w:val="restart"/>
            <w:vAlign w:val="center"/>
          </w:tcPr>
          <w:p w14:paraId="6201605D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  <w:tc>
          <w:tcPr>
            <w:tcW w:w="1443" w:type="dxa"/>
            <w:vMerge w:val="restart"/>
            <w:vAlign w:val="center"/>
          </w:tcPr>
          <w:p w14:paraId="69DAB370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 xml:space="preserve">Kesesuaian bahasa </w:t>
            </w:r>
          </w:p>
        </w:tc>
        <w:tc>
          <w:tcPr>
            <w:tcW w:w="4511" w:type="dxa"/>
            <w:vAlign w:val="center"/>
          </w:tcPr>
          <w:p w14:paraId="0622BFDC" w14:textId="77777777" w:rsidR="00D416B1" w:rsidRPr="00F61594" w:rsidRDefault="00D416B1" w:rsidP="00C54AAE">
            <w:pPr>
              <w:spacing w:line="360" w:lineRule="auto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 xml:space="preserve">Penggunaan makna lugas </w:t>
            </w:r>
          </w:p>
        </w:tc>
        <w:tc>
          <w:tcPr>
            <w:tcW w:w="1276" w:type="dxa"/>
          </w:tcPr>
          <w:p w14:paraId="7E270B2C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3305B4B7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6E665FBC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68739ABE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36045725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Penggunaan makna kias</w:t>
            </w:r>
          </w:p>
        </w:tc>
        <w:tc>
          <w:tcPr>
            <w:tcW w:w="1276" w:type="dxa"/>
          </w:tcPr>
          <w:p w14:paraId="5F900466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664141CF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7CF2AD6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04F2B82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6E8FC6D9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Penggunaan huruf kapital</w:t>
            </w:r>
          </w:p>
        </w:tc>
        <w:tc>
          <w:tcPr>
            <w:tcW w:w="1276" w:type="dxa"/>
          </w:tcPr>
          <w:p w14:paraId="1CCC576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1F1B6AB5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7086A206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7802BBBC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1BE9095E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Penggunaan tanda baca</w:t>
            </w:r>
          </w:p>
        </w:tc>
        <w:tc>
          <w:tcPr>
            <w:tcW w:w="1276" w:type="dxa"/>
          </w:tcPr>
          <w:p w14:paraId="56192E8B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365C0B74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79D95DEB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22F4FB1B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2B5202AB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  <w:lang w:val="id-ID"/>
              </w:rPr>
              <w:t xml:space="preserve">Ketepatan </w:t>
            </w:r>
            <w:r w:rsidRPr="00F61594">
              <w:rPr>
                <w:rFonts w:cs="Times New Roman"/>
                <w:szCs w:val="24"/>
              </w:rPr>
              <w:t>penulisan kata</w:t>
            </w:r>
          </w:p>
        </w:tc>
        <w:tc>
          <w:tcPr>
            <w:tcW w:w="1276" w:type="dxa"/>
          </w:tcPr>
          <w:p w14:paraId="043D1505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4658FB7A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0430222F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459C0BA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0E784124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Kesesuaian</w:t>
            </w:r>
            <w:r w:rsidRPr="00F61594">
              <w:rPr>
                <w:rFonts w:cs="Times New Roman"/>
                <w:szCs w:val="24"/>
              </w:rPr>
              <w:t xml:space="preserve"> diksi</w:t>
            </w:r>
          </w:p>
        </w:tc>
        <w:tc>
          <w:tcPr>
            <w:tcW w:w="1276" w:type="dxa"/>
          </w:tcPr>
          <w:p w14:paraId="3667C76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2787C7E0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5EB46158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490747A2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3753E373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Ke</w:t>
            </w:r>
            <w:r w:rsidRPr="00F61594">
              <w:rPr>
                <w:rFonts w:cs="Times New Roman"/>
                <w:szCs w:val="24"/>
              </w:rPr>
              <w:t>tepatan penggunaan istilah</w:t>
            </w:r>
          </w:p>
        </w:tc>
        <w:tc>
          <w:tcPr>
            <w:tcW w:w="1276" w:type="dxa"/>
          </w:tcPr>
          <w:p w14:paraId="2849853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3A51D462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1F0BA7C1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1D2F669D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3E806429" w14:textId="77777777" w:rsidR="00D416B1" w:rsidRPr="00F61594" w:rsidRDefault="00D416B1" w:rsidP="00C54AAE">
            <w:pPr>
              <w:spacing w:line="360" w:lineRule="auto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Ketepatan struktur fungsi kalimat</w:t>
            </w:r>
          </w:p>
        </w:tc>
        <w:tc>
          <w:tcPr>
            <w:tcW w:w="1276" w:type="dxa"/>
            <w:vAlign w:val="center"/>
          </w:tcPr>
          <w:p w14:paraId="5E8F4B8A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7EF1ADA5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704D98FA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43" w:type="dxa"/>
            <w:vMerge/>
            <w:vAlign w:val="center"/>
          </w:tcPr>
          <w:p w14:paraId="6BF2A5CE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4511" w:type="dxa"/>
            <w:vAlign w:val="center"/>
          </w:tcPr>
          <w:p w14:paraId="56CFBAC2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Ke</w:t>
            </w:r>
            <w:r w:rsidRPr="00F61594">
              <w:rPr>
                <w:rFonts w:cs="Times New Roman"/>
                <w:szCs w:val="24"/>
              </w:rPr>
              <w:t>efektifan</w:t>
            </w:r>
            <w:r w:rsidRPr="00F61594">
              <w:rPr>
                <w:rFonts w:cs="Times New Roman"/>
                <w:szCs w:val="24"/>
                <w:lang w:val="id-ID"/>
              </w:rPr>
              <w:t xml:space="preserve"> kalimat</w:t>
            </w:r>
          </w:p>
        </w:tc>
        <w:tc>
          <w:tcPr>
            <w:tcW w:w="1276" w:type="dxa"/>
          </w:tcPr>
          <w:p w14:paraId="7A3C861B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7F6E3D28" w14:textId="77777777" w:rsidTr="00C54AAE">
        <w:trPr>
          <w:jc w:val="right"/>
        </w:trPr>
        <w:tc>
          <w:tcPr>
            <w:tcW w:w="562" w:type="dxa"/>
            <w:vAlign w:val="center"/>
          </w:tcPr>
          <w:p w14:paraId="189F8C41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2</w:t>
            </w:r>
          </w:p>
        </w:tc>
        <w:tc>
          <w:tcPr>
            <w:tcW w:w="1443" w:type="dxa"/>
            <w:vAlign w:val="center"/>
          </w:tcPr>
          <w:p w14:paraId="3BD45016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  <w:r w:rsidRPr="00F61594">
              <w:rPr>
                <w:rFonts w:cs="Times New Roman"/>
                <w:szCs w:val="24"/>
                <w:lang w:val="id-ID"/>
              </w:rPr>
              <w:t>Komunikatif</w:t>
            </w:r>
          </w:p>
        </w:tc>
        <w:tc>
          <w:tcPr>
            <w:tcW w:w="4511" w:type="dxa"/>
            <w:vAlign w:val="center"/>
          </w:tcPr>
          <w:p w14:paraId="5B1137DA" w14:textId="77777777" w:rsidR="00D416B1" w:rsidRPr="00F61594" w:rsidRDefault="00D416B1" w:rsidP="00C54AAE">
            <w:pPr>
              <w:spacing w:line="360" w:lineRule="auto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Pemahaman terhadap pesan atau informasi</w:t>
            </w:r>
          </w:p>
        </w:tc>
        <w:tc>
          <w:tcPr>
            <w:tcW w:w="1276" w:type="dxa"/>
          </w:tcPr>
          <w:p w14:paraId="3E989A8F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</w:tr>
      <w:tr w:rsidR="00D416B1" w:rsidRPr="00F61594" w14:paraId="1E65258B" w14:textId="77777777" w:rsidTr="00C54AAE">
        <w:trPr>
          <w:jc w:val="right"/>
        </w:trPr>
        <w:tc>
          <w:tcPr>
            <w:tcW w:w="6516" w:type="dxa"/>
            <w:gridSpan w:val="3"/>
          </w:tcPr>
          <w:p w14:paraId="432D263C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Jumlah</w:t>
            </w:r>
          </w:p>
        </w:tc>
        <w:tc>
          <w:tcPr>
            <w:tcW w:w="1276" w:type="dxa"/>
          </w:tcPr>
          <w:p w14:paraId="3620ABA2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10</w:t>
            </w:r>
          </w:p>
        </w:tc>
      </w:tr>
    </w:tbl>
    <w:p w14:paraId="295E081C" w14:textId="77777777" w:rsidR="00D416B1" w:rsidRPr="00F61594" w:rsidRDefault="00D416B1" w:rsidP="00D416B1">
      <w:pPr>
        <w:spacing w:after="200" w:line="360" w:lineRule="auto"/>
        <w:contextualSpacing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lastRenderedPageBreak/>
        <w:t xml:space="preserve">3. </w:t>
      </w:r>
      <w:r w:rsidRPr="00F61594">
        <w:rPr>
          <w:rFonts w:cs="Times New Roman"/>
          <w:szCs w:val="24"/>
          <w:lang w:val="id-ID"/>
        </w:rPr>
        <w:t>Kisi –Kisi Angket Validasi Ahli Media</w:t>
      </w:r>
    </w:p>
    <w:p w14:paraId="1769E002" w14:textId="77777777" w:rsidR="00D416B1" w:rsidRPr="00F61594" w:rsidRDefault="00D416B1" w:rsidP="00D416B1">
      <w:pPr>
        <w:spacing w:after="200" w:line="360" w:lineRule="auto"/>
        <w:ind w:left="1134"/>
        <w:contextualSpacing/>
        <w:jc w:val="center"/>
        <w:rPr>
          <w:rFonts w:cs="Times New Roman"/>
          <w:szCs w:val="24"/>
          <w:lang w:val="id-ID"/>
        </w:rPr>
      </w:pPr>
    </w:p>
    <w:p w14:paraId="53C36B4A" w14:textId="77777777" w:rsidR="00D416B1" w:rsidRPr="00F61594" w:rsidRDefault="00D416B1" w:rsidP="00D416B1">
      <w:pPr>
        <w:spacing w:after="200" w:line="360" w:lineRule="auto"/>
        <w:ind w:left="1134"/>
        <w:contextualSpacing/>
        <w:jc w:val="center"/>
        <w:rPr>
          <w:rFonts w:cs="Times New Roman"/>
          <w:szCs w:val="24"/>
          <w:lang w:val="id-ID"/>
        </w:rPr>
      </w:pPr>
      <w:r w:rsidRPr="00F61594">
        <w:rPr>
          <w:rFonts w:cs="Times New Roman"/>
          <w:szCs w:val="24"/>
          <w:lang w:val="id-ID"/>
        </w:rPr>
        <w:t>Tabel 3.4 Kisi- Kisi Angket Ahli Media</w:t>
      </w:r>
    </w:p>
    <w:tbl>
      <w:tblPr>
        <w:tblStyle w:val="TableGrid3"/>
        <w:tblW w:w="6941" w:type="dxa"/>
        <w:jc w:val="right"/>
        <w:tblLook w:val="04A0" w:firstRow="1" w:lastRow="0" w:firstColumn="1" w:lastColumn="0" w:noHBand="0" w:noVBand="1"/>
      </w:tblPr>
      <w:tblGrid>
        <w:gridCol w:w="562"/>
        <w:gridCol w:w="1673"/>
        <w:gridCol w:w="2580"/>
        <w:gridCol w:w="2126"/>
      </w:tblGrid>
      <w:tr w:rsidR="00D416B1" w:rsidRPr="00F61594" w14:paraId="5658E34C" w14:textId="77777777" w:rsidTr="00C54AAE">
        <w:trPr>
          <w:trHeight w:val="561"/>
          <w:jc w:val="right"/>
        </w:trPr>
        <w:tc>
          <w:tcPr>
            <w:tcW w:w="562" w:type="dxa"/>
            <w:vAlign w:val="center"/>
          </w:tcPr>
          <w:p w14:paraId="0AF7E96D" w14:textId="77777777" w:rsidR="00D416B1" w:rsidRPr="00F61594" w:rsidRDefault="00D416B1" w:rsidP="00C54AAE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No</w:t>
            </w:r>
          </w:p>
        </w:tc>
        <w:tc>
          <w:tcPr>
            <w:tcW w:w="1673" w:type="dxa"/>
            <w:vAlign w:val="center"/>
          </w:tcPr>
          <w:p w14:paraId="63C2B185" w14:textId="77777777" w:rsidR="00D416B1" w:rsidRPr="00F61594" w:rsidRDefault="00D416B1" w:rsidP="00C54AAE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Aspek</w:t>
            </w:r>
          </w:p>
        </w:tc>
        <w:tc>
          <w:tcPr>
            <w:tcW w:w="2580" w:type="dxa"/>
            <w:vAlign w:val="center"/>
          </w:tcPr>
          <w:p w14:paraId="3F211AA0" w14:textId="77777777" w:rsidR="00D416B1" w:rsidRPr="00F61594" w:rsidRDefault="00D416B1" w:rsidP="00C54AAE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Indikator</w:t>
            </w:r>
          </w:p>
        </w:tc>
        <w:tc>
          <w:tcPr>
            <w:tcW w:w="2126" w:type="dxa"/>
            <w:vAlign w:val="center"/>
          </w:tcPr>
          <w:p w14:paraId="740747C2" w14:textId="77777777" w:rsidR="00D416B1" w:rsidRPr="00F61594" w:rsidRDefault="00D416B1" w:rsidP="00C54AAE">
            <w:pPr>
              <w:spacing w:after="160"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Jumlah pernyataan</w:t>
            </w:r>
          </w:p>
        </w:tc>
      </w:tr>
      <w:tr w:rsidR="00D416B1" w:rsidRPr="00F61594" w14:paraId="2DE83FD0" w14:textId="77777777" w:rsidTr="00C54AAE">
        <w:trPr>
          <w:jc w:val="right"/>
        </w:trPr>
        <w:tc>
          <w:tcPr>
            <w:tcW w:w="562" w:type="dxa"/>
            <w:vAlign w:val="center"/>
          </w:tcPr>
          <w:p w14:paraId="2B14C456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</w:t>
            </w:r>
          </w:p>
        </w:tc>
        <w:tc>
          <w:tcPr>
            <w:tcW w:w="1673" w:type="dxa"/>
            <w:vAlign w:val="center"/>
          </w:tcPr>
          <w:p w14:paraId="56BCD608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Desain</w:t>
            </w:r>
          </w:p>
        </w:tc>
        <w:tc>
          <w:tcPr>
            <w:tcW w:w="2580" w:type="dxa"/>
            <w:vAlign w:val="center"/>
          </w:tcPr>
          <w:p w14:paraId="256BD2FD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Sederhana dan menarik</w:t>
            </w:r>
          </w:p>
        </w:tc>
        <w:tc>
          <w:tcPr>
            <w:tcW w:w="2126" w:type="dxa"/>
          </w:tcPr>
          <w:p w14:paraId="348A04D5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</w:tr>
      <w:tr w:rsidR="00D416B1" w:rsidRPr="00F61594" w14:paraId="66950D9D" w14:textId="77777777" w:rsidTr="00C54AAE">
        <w:trPr>
          <w:jc w:val="right"/>
        </w:trPr>
        <w:tc>
          <w:tcPr>
            <w:tcW w:w="562" w:type="dxa"/>
            <w:vMerge w:val="restart"/>
            <w:vAlign w:val="center"/>
          </w:tcPr>
          <w:p w14:paraId="41E4DFA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2</w:t>
            </w:r>
          </w:p>
        </w:tc>
        <w:tc>
          <w:tcPr>
            <w:tcW w:w="1673" w:type="dxa"/>
            <w:vMerge w:val="restart"/>
            <w:vAlign w:val="center"/>
          </w:tcPr>
          <w:p w14:paraId="0464383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Tampilan</w:t>
            </w:r>
          </w:p>
        </w:tc>
        <w:tc>
          <w:tcPr>
            <w:tcW w:w="2580" w:type="dxa"/>
            <w:vAlign w:val="center"/>
          </w:tcPr>
          <w:p w14:paraId="13CDAB8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Visualisasi</w:t>
            </w:r>
          </w:p>
        </w:tc>
        <w:tc>
          <w:tcPr>
            <w:tcW w:w="2126" w:type="dxa"/>
          </w:tcPr>
          <w:p w14:paraId="543A95E3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7</w:t>
            </w:r>
          </w:p>
        </w:tc>
      </w:tr>
      <w:tr w:rsidR="00D416B1" w:rsidRPr="00F61594" w14:paraId="1A198359" w14:textId="77777777" w:rsidTr="00C54AAE">
        <w:trPr>
          <w:jc w:val="right"/>
        </w:trPr>
        <w:tc>
          <w:tcPr>
            <w:tcW w:w="562" w:type="dxa"/>
            <w:vMerge/>
            <w:vAlign w:val="center"/>
          </w:tcPr>
          <w:p w14:paraId="7F382C4E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673" w:type="dxa"/>
            <w:vMerge/>
            <w:vAlign w:val="center"/>
          </w:tcPr>
          <w:p w14:paraId="2908983C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2580" w:type="dxa"/>
            <w:vAlign w:val="center"/>
          </w:tcPr>
          <w:p w14:paraId="49C4FEDA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Audio</w:t>
            </w:r>
          </w:p>
        </w:tc>
        <w:tc>
          <w:tcPr>
            <w:tcW w:w="2126" w:type="dxa"/>
          </w:tcPr>
          <w:p w14:paraId="2571CEDC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</w:tr>
      <w:tr w:rsidR="00D416B1" w:rsidRPr="00F61594" w14:paraId="75B67400" w14:textId="77777777" w:rsidTr="00C54AAE">
        <w:trPr>
          <w:jc w:val="right"/>
        </w:trPr>
        <w:tc>
          <w:tcPr>
            <w:tcW w:w="562" w:type="dxa"/>
            <w:vAlign w:val="center"/>
          </w:tcPr>
          <w:p w14:paraId="5FD0B45D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  <w:tc>
          <w:tcPr>
            <w:tcW w:w="1673" w:type="dxa"/>
            <w:vAlign w:val="center"/>
          </w:tcPr>
          <w:p w14:paraId="64A4351D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Kelayakan</w:t>
            </w:r>
          </w:p>
        </w:tc>
        <w:tc>
          <w:tcPr>
            <w:tcW w:w="2580" w:type="dxa"/>
            <w:vAlign w:val="center"/>
          </w:tcPr>
          <w:p w14:paraId="0A9697DE" w14:textId="77777777" w:rsidR="00D416B1" w:rsidRPr="00F61594" w:rsidRDefault="00D416B1" w:rsidP="00C54AAE">
            <w:pPr>
              <w:spacing w:line="360" w:lineRule="auto"/>
              <w:contextualSpacing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 xml:space="preserve">Penggunaan </w:t>
            </w:r>
          </w:p>
        </w:tc>
        <w:tc>
          <w:tcPr>
            <w:tcW w:w="2126" w:type="dxa"/>
          </w:tcPr>
          <w:p w14:paraId="4E4CDC91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3</w:t>
            </w:r>
          </w:p>
        </w:tc>
      </w:tr>
      <w:tr w:rsidR="00D416B1" w:rsidRPr="00F61594" w14:paraId="2D2B6C43" w14:textId="77777777" w:rsidTr="00C54AAE">
        <w:trPr>
          <w:jc w:val="right"/>
        </w:trPr>
        <w:tc>
          <w:tcPr>
            <w:tcW w:w="4815" w:type="dxa"/>
            <w:gridSpan w:val="3"/>
          </w:tcPr>
          <w:p w14:paraId="738D0F38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Jumlah</w:t>
            </w:r>
          </w:p>
        </w:tc>
        <w:tc>
          <w:tcPr>
            <w:tcW w:w="2126" w:type="dxa"/>
          </w:tcPr>
          <w:p w14:paraId="058DD4DA" w14:textId="77777777" w:rsidR="00D416B1" w:rsidRPr="00F61594" w:rsidRDefault="00D416B1" w:rsidP="00C54AAE">
            <w:pPr>
              <w:spacing w:line="360" w:lineRule="auto"/>
              <w:contextualSpacing/>
              <w:jc w:val="center"/>
              <w:rPr>
                <w:rFonts w:cs="Times New Roman"/>
                <w:szCs w:val="24"/>
              </w:rPr>
            </w:pPr>
            <w:r w:rsidRPr="00F61594">
              <w:rPr>
                <w:rFonts w:cs="Times New Roman"/>
                <w:szCs w:val="24"/>
              </w:rPr>
              <w:t>16</w:t>
            </w:r>
          </w:p>
        </w:tc>
      </w:tr>
    </w:tbl>
    <w:p w14:paraId="75E52199" w14:textId="77777777" w:rsidR="00D416B1" w:rsidRPr="00F61594" w:rsidRDefault="00D416B1" w:rsidP="00D416B1">
      <w:pPr>
        <w:spacing w:after="200" w:line="360" w:lineRule="auto"/>
        <w:ind w:left="1134"/>
        <w:contextualSpacing/>
        <w:rPr>
          <w:rFonts w:cs="Times New Roman"/>
          <w:szCs w:val="24"/>
          <w:lang w:val="id-ID"/>
        </w:rPr>
      </w:pPr>
      <w:r w:rsidRPr="00F61594">
        <w:rPr>
          <w:rFonts w:cs="Times New Roman"/>
          <w:szCs w:val="24"/>
          <w:lang w:val="id-ID"/>
        </w:rPr>
        <w:t>Sumber: Modifikasi ( Muslimah, 2021)</w:t>
      </w:r>
    </w:p>
    <w:p w14:paraId="7246F3EC" w14:textId="77777777" w:rsidR="00D416B1" w:rsidRDefault="00D416B1" w:rsidP="00D416B1"/>
    <w:p w14:paraId="2708A2FE" w14:textId="77777777" w:rsidR="00D416B1" w:rsidRDefault="00D416B1" w:rsidP="00D416B1"/>
    <w:p w14:paraId="1161A04D" w14:textId="77777777" w:rsidR="00D416B1" w:rsidRDefault="00D416B1" w:rsidP="00D416B1"/>
    <w:p w14:paraId="694F5C06" w14:textId="77777777" w:rsidR="00D416B1" w:rsidRDefault="00D416B1" w:rsidP="00D416B1"/>
    <w:p w14:paraId="248A38E9" w14:textId="77777777" w:rsidR="00D416B1" w:rsidRDefault="00D416B1" w:rsidP="00D416B1">
      <w:pPr>
        <w:jc w:val="both"/>
      </w:pPr>
    </w:p>
    <w:p w14:paraId="65B5F73E" w14:textId="77777777" w:rsidR="00D416B1" w:rsidRDefault="00D416B1" w:rsidP="00D416B1">
      <w:pPr>
        <w:jc w:val="both"/>
      </w:pPr>
    </w:p>
    <w:p w14:paraId="10DAF2FF" w14:textId="77777777" w:rsidR="00D416B1" w:rsidRDefault="00D416B1" w:rsidP="00D416B1">
      <w:pPr>
        <w:jc w:val="both"/>
      </w:pPr>
    </w:p>
    <w:p w14:paraId="3AA8E293" w14:textId="77777777" w:rsidR="00D416B1" w:rsidRDefault="00D416B1" w:rsidP="00D416B1">
      <w:pPr>
        <w:jc w:val="both"/>
      </w:pPr>
    </w:p>
    <w:p w14:paraId="7C08F53E" w14:textId="77777777" w:rsidR="00D416B1" w:rsidRDefault="00D416B1" w:rsidP="00D416B1">
      <w:pPr>
        <w:jc w:val="both"/>
      </w:pPr>
    </w:p>
    <w:p w14:paraId="7EB5558A" w14:textId="77777777" w:rsidR="00D416B1" w:rsidRDefault="00D416B1" w:rsidP="00D416B1">
      <w:pPr>
        <w:jc w:val="both"/>
      </w:pPr>
    </w:p>
    <w:p w14:paraId="0D9F7F74" w14:textId="77777777" w:rsidR="00D416B1" w:rsidRDefault="00D416B1" w:rsidP="00D416B1">
      <w:pPr>
        <w:jc w:val="both"/>
      </w:pPr>
    </w:p>
    <w:p w14:paraId="3AE94368" w14:textId="77777777" w:rsidR="00D416B1" w:rsidRDefault="00D416B1" w:rsidP="00D416B1">
      <w:pPr>
        <w:jc w:val="both"/>
      </w:pPr>
    </w:p>
    <w:p w14:paraId="21CBC473" w14:textId="77777777" w:rsidR="00D416B1" w:rsidRDefault="00D416B1" w:rsidP="00D416B1">
      <w:pPr>
        <w:jc w:val="both"/>
      </w:pPr>
    </w:p>
    <w:p w14:paraId="213C3730" w14:textId="77777777" w:rsidR="00D416B1" w:rsidRDefault="00D416B1" w:rsidP="00D416B1">
      <w:pPr>
        <w:jc w:val="both"/>
      </w:pPr>
    </w:p>
    <w:p w14:paraId="1E1DE3E3" w14:textId="77777777" w:rsidR="00D416B1" w:rsidRDefault="00D416B1" w:rsidP="00D416B1">
      <w:pPr>
        <w:jc w:val="both"/>
      </w:pPr>
    </w:p>
    <w:p w14:paraId="7BBC3ED2" w14:textId="77777777" w:rsidR="00D416B1" w:rsidRDefault="00D416B1" w:rsidP="00D416B1">
      <w:pPr>
        <w:jc w:val="both"/>
      </w:pPr>
    </w:p>
    <w:p w14:paraId="7FC309CD" w14:textId="77777777" w:rsidR="00D416B1" w:rsidRDefault="00D416B1" w:rsidP="00D416B1">
      <w:pPr>
        <w:jc w:val="both"/>
      </w:pPr>
    </w:p>
    <w:p w14:paraId="785C0610" w14:textId="77777777" w:rsidR="00D416B1" w:rsidRDefault="00D416B1" w:rsidP="00D416B1">
      <w:pPr>
        <w:jc w:val="both"/>
      </w:pPr>
    </w:p>
    <w:p w14:paraId="7D61991B" w14:textId="77777777" w:rsidR="00D416B1" w:rsidRDefault="00D416B1" w:rsidP="00D416B1">
      <w:pPr>
        <w:jc w:val="center"/>
        <w:rPr>
          <w:rFonts w:eastAsia="Times New Roman" w:cs="Times New Roman"/>
          <w:b/>
          <w:color w:val="000000"/>
          <w:szCs w:val="24"/>
        </w:rPr>
      </w:pPr>
      <w:r w:rsidRPr="00C569BC">
        <w:rPr>
          <w:b/>
        </w:rPr>
        <w:lastRenderedPageBreak/>
        <w:t>ANALISIS VALIDASI AHLI</w:t>
      </w:r>
      <w:r>
        <w:rPr>
          <w:b/>
        </w:rPr>
        <w:t xml:space="preserve"> </w:t>
      </w:r>
      <w:r w:rsidRPr="00C569BC">
        <w:rPr>
          <w:rFonts w:eastAsia="Times New Roman" w:cs="Times New Roman"/>
          <w:b/>
          <w:color w:val="000000"/>
          <w:szCs w:val="24"/>
        </w:rPr>
        <w:t>MATERI</w:t>
      </w:r>
    </w:p>
    <w:p w14:paraId="243BA668" w14:textId="77777777" w:rsidR="00D416B1" w:rsidRPr="00C569BC" w:rsidRDefault="00D416B1" w:rsidP="00D416B1">
      <w:pPr>
        <w:jc w:val="center"/>
        <w:rPr>
          <w:b/>
        </w:rPr>
      </w:pPr>
    </w:p>
    <w:tbl>
      <w:tblPr>
        <w:tblStyle w:val="TableGrid4"/>
        <w:tblW w:w="0" w:type="auto"/>
        <w:jc w:val="right"/>
        <w:tblLook w:val="04A0" w:firstRow="1" w:lastRow="0" w:firstColumn="1" w:lastColumn="0" w:noHBand="0" w:noVBand="1"/>
      </w:tblPr>
      <w:tblGrid>
        <w:gridCol w:w="562"/>
        <w:gridCol w:w="5103"/>
        <w:gridCol w:w="1134"/>
        <w:gridCol w:w="1128"/>
      </w:tblGrid>
      <w:tr w:rsidR="00D416B1" w:rsidRPr="00C569BC" w14:paraId="7D33D9EB" w14:textId="77777777" w:rsidTr="00C54AAE">
        <w:trPr>
          <w:trHeight w:val="300"/>
          <w:tblHeader/>
          <w:jc w:val="right"/>
        </w:trPr>
        <w:tc>
          <w:tcPr>
            <w:tcW w:w="562" w:type="dxa"/>
            <w:vMerge w:val="restart"/>
            <w:hideMark/>
          </w:tcPr>
          <w:p w14:paraId="1F6BB887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No</w:t>
            </w:r>
          </w:p>
        </w:tc>
        <w:tc>
          <w:tcPr>
            <w:tcW w:w="5103" w:type="dxa"/>
            <w:vMerge w:val="restart"/>
            <w:vAlign w:val="center"/>
            <w:hideMark/>
          </w:tcPr>
          <w:p w14:paraId="0292D73B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Pernyataan/Aspek Penilaian</w:t>
            </w:r>
          </w:p>
        </w:tc>
        <w:tc>
          <w:tcPr>
            <w:tcW w:w="2262" w:type="dxa"/>
            <w:gridSpan w:val="2"/>
            <w:hideMark/>
          </w:tcPr>
          <w:p w14:paraId="5657B126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Penilaian Validator</w:t>
            </w:r>
          </w:p>
        </w:tc>
      </w:tr>
      <w:tr w:rsidR="00D416B1" w:rsidRPr="00C569BC" w14:paraId="46E009DB" w14:textId="77777777" w:rsidTr="00C54AAE">
        <w:trPr>
          <w:trHeight w:val="300"/>
          <w:tblHeader/>
          <w:jc w:val="right"/>
        </w:trPr>
        <w:tc>
          <w:tcPr>
            <w:tcW w:w="562" w:type="dxa"/>
            <w:vMerge/>
            <w:hideMark/>
          </w:tcPr>
          <w:p w14:paraId="493BF86B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5103" w:type="dxa"/>
            <w:vMerge/>
            <w:hideMark/>
          </w:tcPr>
          <w:p w14:paraId="1CB5F804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4" w:type="dxa"/>
            <w:hideMark/>
          </w:tcPr>
          <w:p w14:paraId="0BF86E73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Penilai 1</w:t>
            </w:r>
          </w:p>
        </w:tc>
        <w:tc>
          <w:tcPr>
            <w:tcW w:w="1128" w:type="dxa"/>
            <w:hideMark/>
          </w:tcPr>
          <w:p w14:paraId="54B1DFB5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Penilai 2</w:t>
            </w:r>
          </w:p>
        </w:tc>
      </w:tr>
      <w:tr w:rsidR="00D416B1" w:rsidRPr="00C569BC" w14:paraId="4E3CB02A" w14:textId="77777777" w:rsidTr="00C54AAE">
        <w:trPr>
          <w:trHeight w:val="606"/>
          <w:jc w:val="right"/>
        </w:trPr>
        <w:tc>
          <w:tcPr>
            <w:tcW w:w="562" w:type="dxa"/>
            <w:hideMark/>
          </w:tcPr>
          <w:p w14:paraId="1BE6EE01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</w:t>
            </w:r>
          </w:p>
        </w:tc>
        <w:tc>
          <w:tcPr>
            <w:tcW w:w="5103" w:type="dxa"/>
            <w:hideMark/>
          </w:tcPr>
          <w:p w14:paraId="05454EDE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Materi dalam media pembelajaran sudah sesuai  dengan KI dan KD</w:t>
            </w:r>
            <w:r w:rsidRPr="00C569BC">
              <w:rPr>
                <w:rFonts w:eastAsia="Times New Roman" w:cs="Times New Roman"/>
                <w:color w:val="000000"/>
                <w:szCs w:val="24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4EEF5E75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5007971A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4806B744" w14:textId="77777777" w:rsidTr="00C54AAE">
        <w:trPr>
          <w:trHeight w:val="529"/>
          <w:jc w:val="right"/>
        </w:trPr>
        <w:tc>
          <w:tcPr>
            <w:tcW w:w="562" w:type="dxa"/>
            <w:hideMark/>
          </w:tcPr>
          <w:p w14:paraId="093F0E6F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2</w:t>
            </w:r>
          </w:p>
        </w:tc>
        <w:tc>
          <w:tcPr>
            <w:tcW w:w="5103" w:type="dxa"/>
            <w:hideMark/>
          </w:tcPr>
          <w:p w14:paraId="53195D43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Materi dalam media pembelajaran</w:t>
            </w:r>
            <w:r w:rsidRPr="00C569BC">
              <w:rPr>
                <w:rFonts w:eastAsia="Times New Roman" w:cs="Times New Roman"/>
                <w:color w:val="000000"/>
                <w:szCs w:val="24"/>
              </w:rPr>
              <w:t xml:space="preserve"> </w:t>
            </w: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sesuai dengan tujuan pembelajaran</w:t>
            </w:r>
          </w:p>
        </w:tc>
        <w:tc>
          <w:tcPr>
            <w:tcW w:w="1134" w:type="dxa"/>
            <w:vAlign w:val="center"/>
            <w:hideMark/>
          </w:tcPr>
          <w:p w14:paraId="0F1BC23D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36F74B0B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7ADE4370" w14:textId="77777777" w:rsidTr="00C54AAE">
        <w:trPr>
          <w:trHeight w:val="571"/>
          <w:jc w:val="right"/>
        </w:trPr>
        <w:tc>
          <w:tcPr>
            <w:tcW w:w="562" w:type="dxa"/>
            <w:hideMark/>
          </w:tcPr>
          <w:p w14:paraId="44B1967A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5103" w:type="dxa"/>
            <w:hideMark/>
          </w:tcPr>
          <w:p w14:paraId="6BE699F0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Materi dalam </w:t>
            </w:r>
            <w:r w:rsidRPr="00C569BC">
              <w:rPr>
                <w:rFonts w:eastAsia="Times New Roman" w:cs="Times New Roman"/>
                <w:color w:val="000000"/>
                <w:szCs w:val="24"/>
              </w:rPr>
              <w:t xml:space="preserve">video </w:t>
            </w: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dapat mengenalkan siswa terhadap bangun ruang</w:t>
            </w:r>
          </w:p>
        </w:tc>
        <w:tc>
          <w:tcPr>
            <w:tcW w:w="1134" w:type="dxa"/>
            <w:vAlign w:val="center"/>
            <w:hideMark/>
          </w:tcPr>
          <w:p w14:paraId="08AC814E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5CE93D37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1EBBA559" w14:textId="77777777" w:rsidTr="00C54AAE">
        <w:trPr>
          <w:trHeight w:val="685"/>
          <w:jc w:val="right"/>
        </w:trPr>
        <w:tc>
          <w:tcPr>
            <w:tcW w:w="562" w:type="dxa"/>
            <w:hideMark/>
          </w:tcPr>
          <w:p w14:paraId="3BCE256F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5103" w:type="dxa"/>
            <w:hideMark/>
          </w:tcPr>
          <w:p w14:paraId="6E7EF601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Media pembelajaran bangun ruang dapat digunakan dimana saja dan kapan saja</w:t>
            </w:r>
          </w:p>
        </w:tc>
        <w:tc>
          <w:tcPr>
            <w:tcW w:w="1134" w:type="dxa"/>
            <w:vAlign w:val="center"/>
            <w:hideMark/>
          </w:tcPr>
          <w:p w14:paraId="17B066AC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655F93F2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486547FC" w14:textId="77777777" w:rsidTr="00C54AAE">
        <w:trPr>
          <w:trHeight w:val="553"/>
          <w:jc w:val="right"/>
        </w:trPr>
        <w:tc>
          <w:tcPr>
            <w:tcW w:w="562" w:type="dxa"/>
            <w:hideMark/>
          </w:tcPr>
          <w:p w14:paraId="1FC31988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5</w:t>
            </w:r>
          </w:p>
        </w:tc>
        <w:tc>
          <w:tcPr>
            <w:tcW w:w="5103" w:type="dxa"/>
            <w:hideMark/>
          </w:tcPr>
          <w:p w14:paraId="1AB733DA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Materi dalam bangun ruang sesuai dengan materi</w:t>
            </w:r>
            <w:r w:rsidRPr="00C569BC">
              <w:rPr>
                <w:rFonts w:eastAsia="Times New Roman" w:cs="Times New Roman"/>
                <w:color w:val="000000"/>
                <w:szCs w:val="24"/>
              </w:rPr>
              <w:t xml:space="preserve"> pada Video Animaker</w:t>
            </w:r>
          </w:p>
        </w:tc>
        <w:tc>
          <w:tcPr>
            <w:tcW w:w="1134" w:type="dxa"/>
            <w:vAlign w:val="center"/>
            <w:hideMark/>
          </w:tcPr>
          <w:p w14:paraId="014CE394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7DC34CC6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3C5768A5" w14:textId="77777777" w:rsidTr="00C54AAE">
        <w:trPr>
          <w:trHeight w:val="585"/>
          <w:jc w:val="right"/>
        </w:trPr>
        <w:tc>
          <w:tcPr>
            <w:tcW w:w="562" w:type="dxa"/>
            <w:hideMark/>
          </w:tcPr>
          <w:p w14:paraId="70875DE5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6</w:t>
            </w:r>
          </w:p>
        </w:tc>
        <w:tc>
          <w:tcPr>
            <w:tcW w:w="5103" w:type="dxa"/>
            <w:hideMark/>
          </w:tcPr>
          <w:p w14:paraId="142A01BF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Penggunaan bahasa yang komunikatif dan mudah dan dipahami.</w:t>
            </w:r>
          </w:p>
        </w:tc>
        <w:tc>
          <w:tcPr>
            <w:tcW w:w="1134" w:type="dxa"/>
            <w:vAlign w:val="center"/>
            <w:hideMark/>
          </w:tcPr>
          <w:p w14:paraId="2A91B110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324280E4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53CB2789" w14:textId="77777777" w:rsidTr="00C54AAE">
        <w:trPr>
          <w:trHeight w:val="340"/>
          <w:jc w:val="right"/>
        </w:trPr>
        <w:tc>
          <w:tcPr>
            <w:tcW w:w="562" w:type="dxa"/>
            <w:hideMark/>
          </w:tcPr>
          <w:p w14:paraId="0056562A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7</w:t>
            </w:r>
          </w:p>
        </w:tc>
        <w:tc>
          <w:tcPr>
            <w:tcW w:w="5103" w:type="dxa"/>
            <w:hideMark/>
          </w:tcPr>
          <w:p w14:paraId="0B344308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Materi dalam </w:t>
            </w:r>
            <w:r w:rsidRPr="00C569BC">
              <w:rPr>
                <w:rFonts w:eastAsia="Times New Roman" w:cs="Times New Roman"/>
                <w:color w:val="000000"/>
                <w:szCs w:val="24"/>
              </w:rPr>
              <w:t xml:space="preserve">video </w:t>
            </w: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mudah  dipahami</w:t>
            </w:r>
          </w:p>
        </w:tc>
        <w:tc>
          <w:tcPr>
            <w:tcW w:w="1134" w:type="dxa"/>
            <w:vAlign w:val="center"/>
            <w:hideMark/>
          </w:tcPr>
          <w:p w14:paraId="6EFC3F1B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5E0DD5AD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3A686D21" w14:textId="77777777" w:rsidTr="00C54AAE">
        <w:trPr>
          <w:trHeight w:val="467"/>
          <w:jc w:val="right"/>
        </w:trPr>
        <w:tc>
          <w:tcPr>
            <w:tcW w:w="562" w:type="dxa"/>
            <w:hideMark/>
          </w:tcPr>
          <w:p w14:paraId="33B89CDE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8</w:t>
            </w:r>
          </w:p>
        </w:tc>
        <w:tc>
          <w:tcPr>
            <w:tcW w:w="5103" w:type="dxa"/>
            <w:hideMark/>
          </w:tcPr>
          <w:p w14:paraId="4C66D248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Video bangun ruang ditampilkan dengan jelas pada marker sesuai standar</w:t>
            </w:r>
          </w:p>
        </w:tc>
        <w:tc>
          <w:tcPr>
            <w:tcW w:w="1134" w:type="dxa"/>
            <w:vAlign w:val="center"/>
            <w:hideMark/>
          </w:tcPr>
          <w:p w14:paraId="1F9DE1A2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06E5D6A7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23BBF004" w14:textId="77777777" w:rsidTr="00C54AAE">
        <w:trPr>
          <w:trHeight w:val="705"/>
          <w:jc w:val="right"/>
        </w:trPr>
        <w:tc>
          <w:tcPr>
            <w:tcW w:w="562" w:type="dxa"/>
            <w:hideMark/>
          </w:tcPr>
          <w:p w14:paraId="532F6820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9</w:t>
            </w:r>
          </w:p>
        </w:tc>
        <w:tc>
          <w:tcPr>
            <w:tcW w:w="5103" w:type="dxa"/>
            <w:hideMark/>
          </w:tcPr>
          <w:p w14:paraId="5CBA64FF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Sifat karakteristik bangun ruang ditampilkan dengan jelas</w:t>
            </w:r>
          </w:p>
        </w:tc>
        <w:tc>
          <w:tcPr>
            <w:tcW w:w="1134" w:type="dxa"/>
            <w:vAlign w:val="center"/>
            <w:hideMark/>
          </w:tcPr>
          <w:p w14:paraId="75C16E83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18B99CAA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3049FF00" w14:textId="77777777" w:rsidTr="00C54AAE">
        <w:trPr>
          <w:trHeight w:val="657"/>
          <w:jc w:val="right"/>
        </w:trPr>
        <w:tc>
          <w:tcPr>
            <w:tcW w:w="562" w:type="dxa"/>
            <w:hideMark/>
          </w:tcPr>
          <w:p w14:paraId="7BF37D26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10</w:t>
            </w:r>
          </w:p>
        </w:tc>
        <w:tc>
          <w:tcPr>
            <w:tcW w:w="5103" w:type="dxa"/>
            <w:hideMark/>
          </w:tcPr>
          <w:p w14:paraId="471527BF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Video 3D bangun ruang sudah merepresentasikan wujud aslinya</w:t>
            </w:r>
          </w:p>
        </w:tc>
        <w:tc>
          <w:tcPr>
            <w:tcW w:w="1134" w:type="dxa"/>
            <w:vAlign w:val="center"/>
            <w:hideMark/>
          </w:tcPr>
          <w:p w14:paraId="11A2977E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259A6CBB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0B8CB73D" w14:textId="77777777" w:rsidTr="00C54AAE">
        <w:trPr>
          <w:trHeight w:val="720"/>
          <w:jc w:val="right"/>
        </w:trPr>
        <w:tc>
          <w:tcPr>
            <w:tcW w:w="562" w:type="dxa"/>
            <w:hideMark/>
          </w:tcPr>
          <w:p w14:paraId="21C87E44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11</w:t>
            </w:r>
          </w:p>
        </w:tc>
        <w:tc>
          <w:tcPr>
            <w:tcW w:w="5103" w:type="dxa"/>
            <w:hideMark/>
          </w:tcPr>
          <w:p w14:paraId="23A0B352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Gambar 3D mengenalkan siswa terhadap  bangun ruang</w:t>
            </w:r>
          </w:p>
        </w:tc>
        <w:tc>
          <w:tcPr>
            <w:tcW w:w="1134" w:type="dxa"/>
            <w:vAlign w:val="center"/>
            <w:hideMark/>
          </w:tcPr>
          <w:p w14:paraId="670C289A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587E97A7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3DF01EB1" w14:textId="77777777" w:rsidTr="00C54AAE">
        <w:trPr>
          <w:trHeight w:val="639"/>
          <w:jc w:val="right"/>
        </w:trPr>
        <w:tc>
          <w:tcPr>
            <w:tcW w:w="562" w:type="dxa"/>
            <w:hideMark/>
          </w:tcPr>
          <w:p w14:paraId="305E6345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12</w:t>
            </w:r>
          </w:p>
        </w:tc>
        <w:tc>
          <w:tcPr>
            <w:tcW w:w="5103" w:type="dxa"/>
            <w:hideMark/>
          </w:tcPr>
          <w:p w14:paraId="30132C2D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Materi di dalam media pembelajaran disampaikan secara  runtut</w:t>
            </w:r>
          </w:p>
        </w:tc>
        <w:tc>
          <w:tcPr>
            <w:tcW w:w="1134" w:type="dxa"/>
            <w:vAlign w:val="center"/>
            <w:hideMark/>
          </w:tcPr>
          <w:p w14:paraId="6A929994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151ABDCD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3819C7E2" w14:textId="77777777" w:rsidTr="00C54AAE">
        <w:trPr>
          <w:trHeight w:val="600"/>
          <w:jc w:val="right"/>
        </w:trPr>
        <w:tc>
          <w:tcPr>
            <w:tcW w:w="562" w:type="dxa"/>
            <w:hideMark/>
          </w:tcPr>
          <w:p w14:paraId="3FD62F23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13</w:t>
            </w:r>
          </w:p>
        </w:tc>
        <w:tc>
          <w:tcPr>
            <w:tcW w:w="5103" w:type="dxa"/>
            <w:hideMark/>
          </w:tcPr>
          <w:p w14:paraId="16DB2C75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Video bangun ruang yang ditampilkan  dapat memudahkan pemahaman siswa</w:t>
            </w:r>
          </w:p>
        </w:tc>
        <w:tc>
          <w:tcPr>
            <w:tcW w:w="1134" w:type="dxa"/>
            <w:vAlign w:val="center"/>
            <w:hideMark/>
          </w:tcPr>
          <w:p w14:paraId="714536B4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07508C0F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7DC5C0F3" w14:textId="77777777" w:rsidTr="00C54AAE">
        <w:trPr>
          <w:trHeight w:val="568"/>
          <w:jc w:val="right"/>
        </w:trPr>
        <w:tc>
          <w:tcPr>
            <w:tcW w:w="562" w:type="dxa"/>
            <w:hideMark/>
          </w:tcPr>
          <w:p w14:paraId="5015F7ED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14</w:t>
            </w:r>
          </w:p>
        </w:tc>
        <w:tc>
          <w:tcPr>
            <w:tcW w:w="5103" w:type="dxa"/>
            <w:hideMark/>
          </w:tcPr>
          <w:p w14:paraId="75D51C3B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Petunjuk pengerjaan tes disampaikan dengan  jelas</w:t>
            </w:r>
          </w:p>
        </w:tc>
        <w:tc>
          <w:tcPr>
            <w:tcW w:w="1134" w:type="dxa"/>
            <w:vAlign w:val="center"/>
            <w:hideMark/>
          </w:tcPr>
          <w:p w14:paraId="0BA8FB2C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6CB884A6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4838F1B7" w14:textId="77777777" w:rsidTr="00C54AAE">
        <w:trPr>
          <w:trHeight w:val="705"/>
          <w:jc w:val="right"/>
        </w:trPr>
        <w:tc>
          <w:tcPr>
            <w:tcW w:w="562" w:type="dxa"/>
            <w:hideMark/>
          </w:tcPr>
          <w:p w14:paraId="268812CE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lastRenderedPageBreak/>
              <w:t>15</w:t>
            </w:r>
          </w:p>
        </w:tc>
        <w:tc>
          <w:tcPr>
            <w:tcW w:w="5103" w:type="dxa"/>
            <w:hideMark/>
          </w:tcPr>
          <w:p w14:paraId="4D462B4C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Kualitas soal-soal evaluasi sesuai dengan matei yang disampaikan</w:t>
            </w:r>
          </w:p>
        </w:tc>
        <w:tc>
          <w:tcPr>
            <w:tcW w:w="1134" w:type="dxa"/>
            <w:vAlign w:val="center"/>
            <w:hideMark/>
          </w:tcPr>
          <w:p w14:paraId="17F7E0DF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  <w:tc>
          <w:tcPr>
            <w:tcW w:w="1128" w:type="dxa"/>
            <w:vAlign w:val="center"/>
            <w:hideMark/>
          </w:tcPr>
          <w:p w14:paraId="1B7A91D2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3F69B14E" w14:textId="77777777" w:rsidTr="00C54AAE">
        <w:trPr>
          <w:trHeight w:val="675"/>
          <w:jc w:val="right"/>
        </w:trPr>
        <w:tc>
          <w:tcPr>
            <w:tcW w:w="562" w:type="dxa"/>
            <w:hideMark/>
          </w:tcPr>
          <w:p w14:paraId="4B9DDDCF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16</w:t>
            </w:r>
          </w:p>
        </w:tc>
        <w:tc>
          <w:tcPr>
            <w:tcW w:w="5103" w:type="dxa"/>
            <w:hideMark/>
          </w:tcPr>
          <w:p w14:paraId="0253305C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Penilaian yang diberikan sesuai pemahaman materi</w:t>
            </w:r>
          </w:p>
        </w:tc>
        <w:tc>
          <w:tcPr>
            <w:tcW w:w="1134" w:type="dxa"/>
            <w:vAlign w:val="center"/>
            <w:hideMark/>
          </w:tcPr>
          <w:p w14:paraId="4C72EAF3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6FAC4897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1FC7D129" w14:textId="77777777" w:rsidTr="00C54AAE">
        <w:trPr>
          <w:trHeight w:val="885"/>
          <w:jc w:val="right"/>
        </w:trPr>
        <w:tc>
          <w:tcPr>
            <w:tcW w:w="562" w:type="dxa"/>
            <w:hideMark/>
          </w:tcPr>
          <w:p w14:paraId="54C3DF44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17</w:t>
            </w:r>
          </w:p>
        </w:tc>
        <w:tc>
          <w:tcPr>
            <w:tcW w:w="5103" w:type="dxa"/>
            <w:hideMark/>
          </w:tcPr>
          <w:p w14:paraId="79591D0D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Media pembelajaran bangun ruang memberikan pengetahuan baru tentang Animaker</w:t>
            </w:r>
          </w:p>
        </w:tc>
        <w:tc>
          <w:tcPr>
            <w:tcW w:w="1134" w:type="dxa"/>
            <w:vAlign w:val="center"/>
            <w:hideMark/>
          </w:tcPr>
          <w:p w14:paraId="6ABC6465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58646D74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1AFF2126" w14:textId="77777777" w:rsidTr="00C54AAE">
        <w:trPr>
          <w:trHeight w:val="539"/>
          <w:jc w:val="right"/>
        </w:trPr>
        <w:tc>
          <w:tcPr>
            <w:tcW w:w="562" w:type="dxa"/>
            <w:hideMark/>
          </w:tcPr>
          <w:p w14:paraId="4FAFD973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18</w:t>
            </w:r>
          </w:p>
        </w:tc>
        <w:tc>
          <w:tcPr>
            <w:tcW w:w="5103" w:type="dxa"/>
            <w:hideMark/>
          </w:tcPr>
          <w:p w14:paraId="2835FC87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Media pembelajaran Bangun ruang dapat mengatasi keterbatasan alat praktik</w:t>
            </w:r>
          </w:p>
        </w:tc>
        <w:tc>
          <w:tcPr>
            <w:tcW w:w="1134" w:type="dxa"/>
            <w:vAlign w:val="center"/>
            <w:hideMark/>
          </w:tcPr>
          <w:p w14:paraId="3A258229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4BFF44CC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</w:tr>
      <w:tr w:rsidR="00D416B1" w:rsidRPr="00C569BC" w14:paraId="27912B79" w14:textId="77777777" w:rsidTr="00C54AAE">
        <w:trPr>
          <w:trHeight w:val="975"/>
          <w:jc w:val="right"/>
        </w:trPr>
        <w:tc>
          <w:tcPr>
            <w:tcW w:w="562" w:type="dxa"/>
            <w:hideMark/>
          </w:tcPr>
          <w:p w14:paraId="48A77CE1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19</w:t>
            </w:r>
          </w:p>
        </w:tc>
        <w:tc>
          <w:tcPr>
            <w:tcW w:w="5103" w:type="dxa"/>
            <w:hideMark/>
          </w:tcPr>
          <w:p w14:paraId="5C6EA7EA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Penggunaan media pembelajaran bangun ruang mempermudah guru dalam menyampaikan materi</w:t>
            </w:r>
          </w:p>
        </w:tc>
        <w:tc>
          <w:tcPr>
            <w:tcW w:w="1134" w:type="dxa"/>
            <w:vAlign w:val="center"/>
            <w:hideMark/>
          </w:tcPr>
          <w:p w14:paraId="1C2CB698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7A659EFC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485A4D57" w14:textId="77777777" w:rsidTr="00C54AAE">
        <w:trPr>
          <w:trHeight w:val="605"/>
          <w:jc w:val="right"/>
        </w:trPr>
        <w:tc>
          <w:tcPr>
            <w:tcW w:w="562" w:type="dxa"/>
            <w:hideMark/>
          </w:tcPr>
          <w:p w14:paraId="073D999A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20</w:t>
            </w:r>
          </w:p>
        </w:tc>
        <w:tc>
          <w:tcPr>
            <w:tcW w:w="5103" w:type="dxa"/>
            <w:hideMark/>
          </w:tcPr>
          <w:p w14:paraId="613A57D9" w14:textId="77777777" w:rsidR="00D416B1" w:rsidRPr="00C569BC" w:rsidRDefault="00D416B1" w:rsidP="00C54AAE">
            <w:pPr>
              <w:spacing w:line="36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Penggunaan media pembelajaran dapat meningkatkan hasil belajar siswa</w:t>
            </w:r>
          </w:p>
        </w:tc>
        <w:tc>
          <w:tcPr>
            <w:tcW w:w="1134" w:type="dxa"/>
            <w:vAlign w:val="center"/>
            <w:hideMark/>
          </w:tcPr>
          <w:p w14:paraId="164914CC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3</w:t>
            </w:r>
          </w:p>
        </w:tc>
        <w:tc>
          <w:tcPr>
            <w:tcW w:w="1128" w:type="dxa"/>
            <w:vAlign w:val="center"/>
            <w:hideMark/>
          </w:tcPr>
          <w:p w14:paraId="0CAF9E58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4</w:t>
            </w:r>
          </w:p>
        </w:tc>
      </w:tr>
      <w:tr w:rsidR="00D416B1" w:rsidRPr="00C569BC" w14:paraId="7582E1F4" w14:textId="77777777" w:rsidTr="00C54AAE">
        <w:trPr>
          <w:trHeight w:val="300"/>
          <w:jc w:val="right"/>
        </w:trPr>
        <w:tc>
          <w:tcPr>
            <w:tcW w:w="5665" w:type="dxa"/>
            <w:gridSpan w:val="2"/>
            <w:noWrap/>
            <w:vAlign w:val="center"/>
            <w:hideMark/>
          </w:tcPr>
          <w:p w14:paraId="4B55E55C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Skor Penilai</w:t>
            </w:r>
          </w:p>
        </w:tc>
        <w:tc>
          <w:tcPr>
            <w:tcW w:w="1134" w:type="dxa"/>
            <w:noWrap/>
            <w:vAlign w:val="center"/>
            <w:hideMark/>
          </w:tcPr>
          <w:p w14:paraId="394CE3B2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68</w:t>
            </w:r>
          </w:p>
        </w:tc>
        <w:tc>
          <w:tcPr>
            <w:tcW w:w="1128" w:type="dxa"/>
            <w:noWrap/>
            <w:vAlign w:val="center"/>
            <w:hideMark/>
          </w:tcPr>
          <w:p w14:paraId="55C8055F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71</w:t>
            </w:r>
          </w:p>
        </w:tc>
      </w:tr>
      <w:tr w:rsidR="00D416B1" w:rsidRPr="00C569BC" w14:paraId="42D8A663" w14:textId="77777777" w:rsidTr="00C54AAE">
        <w:trPr>
          <w:trHeight w:val="300"/>
          <w:jc w:val="right"/>
        </w:trPr>
        <w:tc>
          <w:tcPr>
            <w:tcW w:w="5665" w:type="dxa"/>
            <w:gridSpan w:val="2"/>
            <w:noWrap/>
            <w:vAlign w:val="center"/>
            <w:hideMark/>
          </w:tcPr>
          <w:p w14:paraId="392342AE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Konversi Nilai Akhir</w:t>
            </w:r>
          </w:p>
        </w:tc>
        <w:tc>
          <w:tcPr>
            <w:tcW w:w="1134" w:type="dxa"/>
            <w:noWrap/>
            <w:hideMark/>
          </w:tcPr>
          <w:p w14:paraId="18C1DC90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85.00</w:t>
            </w:r>
          </w:p>
        </w:tc>
        <w:tc>
          <w:tcPr>
            <w:tcW w:w="1128" w:type="dxa"/>
            <w:noWrap/>
            <w:hideMark/>
          </w:tcPr>
          <w:p w14:paraId="60374180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88.75</w:t>
            </w:r>
          </w:p>
        </w:tc>
      </w:tr>
      <w:tr w:rsidR="00D416B1" w:rsidRPr="00C569BC" w14:paraId="38E512E4" w14:textId="77777777" w:rsidTr="00C54AAE">
        <w:trPr>
          <w:trHeight w:val="300"/>
          <w:jc w:val="right"/>
        </w:trPr>
        <w:tc>
          <w:tcPr>
            <w:tcW w:w="5665" w:type="dxa"/>
            <w:gridSpan w:val="2"/>
            <w:vAlign w:val="center"/>
            <w:hideMark/>
          </w:tcPr>
          <w:p w14:paraId="0C740A78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Ketercapaian</w:t>
            </w:r>
          </w:p>
        </w:tc>
        <w:tc>
          <w:tcPr>
            <w:tcW w:w="1134" w:type="dxa"/>
            <w:noWrap/>
            <w:hideMark/>
          </w:tcPr>
          <w:p w14:paraId="5AC263A7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Layak</w:t>
            </w:r>
          </w:p>
        </w:tc>
        <w:tc>
          <w:tcPr>
            <w:tcW w:w="1128" w:type="dxa"/>
            <w:noWrap/>
            <w:hideMark/>
          </w:tcPr>
          <w:p w14:paraId="6E75D123" w14:textId="77777777" w:rsidR="00D416B1" w:rsidRPr="00C569BC" w:rsidRDefault="00D416B1" w:rsidP="00C54AAE">
            <w:pPr>
              <w:spacing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Sangat Layak</w:t>
            </w:r>
          </w:p>
        </w:tc>
      </w:tr>
    </w:tbl>
    <w:p w14:paraId="47129350" w14:textId="77777777" w:rsidR="00D416B1" w:rsidRDefault="00D416B1" w:rsidP="00D416B1">
      <w:pPr>
        <w:jc w:val="both"/>
      </w:pPr>
    </w:p>
    <w:p w14:paraId="2EAA3FC7" w14:textId="77777777" w:rsidR="00D416B1" w:rsidRDefault="00D416B1" w:rsidP="00D416B1">
      <w:pPr>
        <w:jc w:val="both"/>
      </w:pPr>
    </w:p>
    <w:p w14:paraId="545D755B" w14:textId="77777777" w:rsidR="00D416B1" w:rsidRDefault="00D416B1" w:rsidP="00D416B1">
      <w:pPr>
        <w:jc w:val="both"/>
      </w:pPr>
    </w:p>
    <w:p w14:paraId="206C0984" w14:textId="77777777" w:rsidR="00D416B1" w:rsidRDefault="00D416B1" w:rsidP="00D416B1">
      <w:pPr>
        <w:jc w:val="both"/>
      </w:pPr>
    </w:p>
    <w:p w14:paraId="6BB5BE2E" w14:textId="77777777" w:rsidR="00D416B1" w:rsidRDefault="00D416B1" w:rsidP="00D416B1"/>
    <w:p w14:paraId="364DD183" w14:textId="77777777" w:rsidR="00D416B1" w:rsidRDefault="00D416B1" w:rsidP="00D416B1"/>
    <w:p w14:paraId="626B7085" w14:textId="77777777" w:rsidR="00D416B1" w:rsidRDefault="00D416B1" w:rsidP="00D416B1"/>
    <w:p w14:paraId="4EC887AA" w14:textId="77777777" w:rsidR="00D416B1" w:rsidRDefault="00D416B1" w:rsidP="00D416B1"/>
    <w:p w14:paraId="7E096D6E" w14:textId="77777777" w:rsidR="00D416B1" w:rsidRDefault="00D416B1" w:rsidP="00D416B1">
      <w:pPr>
        <w:jc w:val="both"/>
      </w:pPr>
    </w:p>
    <w:p w14:paraId="4AB80BA6" w14:textId="77777777" w:rsidR="00D416B1" w:rsidRDefault="00D416B1" w:rsidP="00D416B1">
      <w:pPr>
        <w:jc w:val="both"/>
      </w:pPr>
    </w:p>
    <w:p w14:paraId="11A3AE5B" w14:textId="77777777" w:rsidR="00D416B1" w:rsidRDefault="00D416B1" w:rsidP="00D416B1">
      <w:pPr>
        <w:jc w:val="both"/>
      </w:pPr>
    </w:p>
    <w:p w14:paraId="4F64A4BC" w14:textId="77777777" w:rsidR="00D416B1" w:rsidRPr="00C569BC" w:rsidRDefault="00D416B1" w:rsidP="00D416B1">
      <w:pPr>
        <w:jc w:val="center"/>
        <w:rPr>
          <w:b/>
        </w:rPr>
      </w:pPr>
      <w:r w:rsidRPr="00C569BC">
        <w:rPr>
          <w:b/>
        </w:rPr>
        <w:lastRenderedPageBreak/>
        <w:t>ANALISIS VALIDASI AHLI BAHASA</w:t>
      </w:r>
    </w:p>
    <w:p w14:paraId="6310ABAB" w14:textId="77777777" w:rsidR="00D416B1" w:rsidRPr="00C569BC" w:rsidRDefault="00D416B1" w:rsidP="00D416B1">
      <w:pPr>
        <w:spacing w:after="0" w:line="360" w:lineRule="auto"/>
        <w:ind w:left="851"/>
        <w:contextualSpacing/>
        <w:jc w:val="center"/>
        <w:rPr>
          <w:rFonts w:eastAsia="Times New Roman" w:cs="Times New Roman"/>
          <w:color w:val="000000"/>
          <w:szCs w:val="24"/>
        </w:rPr>
      </w:pPr>
    </w:p>
    <w:tbl>
      <w:tblPr>
        <w:tblW w:w="8217" w:type="dxa"/>
        <w:jc w:val="right"/>
        <w:tblLook w:val="04A0" w:firstRow="1" w:lastRow="0" w:firstColumn="1" w:lastColumn="0" w:noHBand="0" w:noVBand="1"/>
      </w:tblPr>
      <w:tblGrid>
        <w:gridCol w:w="510"/>
        <w:gridCol w:w="4447"/>
        <w:gridCol w:w="1701"/>
        <w:gridCol w:w="1559"/>
      </w:tblGrid>
      <w:tr w:rsidR="00D416B1" w:rsidRPr="00C569BC" w14:paraId="5BCB169E" w14:textId="77777777" w:rsidTr="00C54AAE">
        <w:trPr>
          <w:trHeight w:val="319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A421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ahoma" w:cs="Times New Roman"/>
                <w:color w:val="000000"/>
                <w:szCs w:val="24"/>
                <w:lang w:val="id-ID"/>
              </w:rPr>
              <w:t>No</w:t>
            </w:r>
          </w:p>
        </w:tc>
        <w:tc>
          <w:tcPr>
            <w:tcW w:w="4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33C5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ahoma" w:cs="Times New Roman"/>
                <w:color w:val="000000"/>
                <w:szCs w:val="24"/>
                <w:lang w:val="id-ID"/>
              </w:rPr>
              <w:t>Pernyataan/Aspek Penilaian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5E5BA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ahoma" w:cs="Times New Roman"/>
                <w:color w:val="000000"/>
                <w:szCs w:val="24"/>
                <w:lang w:val="id-ID"/>
              </w:rPr>
              <w:t>Penilaian Validator</w:t>
            </w:r>
          </w:p>
        </w:tc>
      </w:tr>
      <w:tr w:rsidR="00D416B1" w:rsidRPr="00C569BC" w14:paraId="3B091E62" w14:textId="77777777" w:rsidTr="00C54AAE">
        <w:trPr>
          <w:trHeight w:val="319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8397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4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809AD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192C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ahoma" w:cs="Times New Roman"/>
                <w:color w:val="000000"/>
                <w:szCs w:val="24"/>
                <w:lang w:val="id-ID"/>
              </w:rPr>
              <w:t>Penilai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9954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ahoma" w:cs="Times New Roman"/>
                <w:color w:val="000000"/>
                <w:szCs w:val="24"/>
                <w:lang w:val="id-ID"/>
              </w:rPr>
              <w:t>Penilai 2</w:t>
            </w:r>
          </w:p>
        </w:tc>
      </w:tr>
      <w:tr w:rsidR="00D416B1" w:rsidRPr="00C569BC" w14:paraId="58EFC8BE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5A89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17CD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 xml:space="preserve">Penggunaan makna lugas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121B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4862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416B1" w:rsidRPr="00C569BC" w14:paraId="0A4FA58F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05A8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6AF56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Penggunaan makna kias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3DA7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FE1E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416B1" w:rsidRPr="00C569BC" w14:paraId="7F747E76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1E91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5C53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Penggunaan huruf kapital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7FBF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8093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</w:tr>
      <w:tr w:rsidR="00D416B1" w:rsidRPr="00C569BC" w14:paraId="757170E9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66C2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FDEA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Penggunaan tanda baca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C0E4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BE39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416B1" w:rsidRPr="00C569BC" w14:paraId="6602EFDD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A38B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B994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Ketepatan penulisan kata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3171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8B3F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416B1" w:rsidRPr="00C569BC" w14:paraId="23D45595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D46B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CC42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Kesesuaian diksi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F372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0C5E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</w:tr>
      <w:tr w:rsidR="00D416B1" w:rsidRPr="00C569BC" w14:paraId="06CB8E41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EA08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5F185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Ketepatan penggunaan istilah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7980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D27B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</w:tr>
      <w:tr w:rsidR="00D416B1" w:rsidRPr="00C569BC" w14:paraId="25BC1D65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17B9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3F251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Ketepatan struktur fungsi kalimat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ECA9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E410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</w:tr>
      <w:tr w:rsidR="00D416B1" w:rsidRPr="00C569BC" w14:paraId="7158C472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6E87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0BC8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  <w:lang w:val="id-ID"/>
              </w:rPr>
              <w:t>Keefektifan kalimat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D039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E901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416B1" w:rsidRPr="00C569BC" w14:paraId="433CCC39" w14:textId="77777777" w:rsidTr="00C54AAE">
        <w:trPr>
          <w:trHeight w:val="319"/>
          <w:jc w:val="right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37A1" w14:textId="77777777" w:rsidR="00D416B1" w:rsidRPr="00C569BC" w:rsidRDefault="00D416B1" w:rsidP="00C54AAE">
            <w:pPr>
              <w:spacing w:after="0" w:line="48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232F" w14:textId="77777777" w:rsidR="00D416B1" w:rsidRPr="00C569BC" w:rsidRDefault="00D416B1" w:rsidP="00C54AAE">
            <w:pPr>
              <w:spacing w:after="0" w:line="480" w:lineRule="auto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Pemahaman terhadap pesan atau informasi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9A1D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34C9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</w:tr>
      <w:tr w:rsidR="00D416B1" w:rsidRPr="00C569BC" w14:paraId="6BE65E64" w14:textId="77777777" w:rsidTr="00C54AAE">
        <w:trPr>
          <w:trHeight w:val="319"/>
          <w:jc w:val="right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924F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Skor Penilai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8DE3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FDEE2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36</w:t>
            </w:r>
          </w:p>
        </w:tc>
      </w:tr>
      <w:tr w:rsidR="00D416B1" w:rsidRPr="00C569BC" w14:paraId="40657BAD" w14:textId="77777777" w:rsidTr="00C54AAE">
        <w:trPr>
          <w:trHeight w:val="319"/>
          <w:jc w:val="right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0E72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Konversi Nilai Akhir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2FD1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16E6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</w:tr>
      <w:tr w:rsidR="00D416B1" w:rsidRPr="00C569BC" w14:paraId="610596B6" w14:textId="77777777" w:rsidTr="00C54AAE">
        <w:trPr>
          <w:trHeight w:val="319"/>
          <w:jc w:val="right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7B16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Ketercapaian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A94B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Layak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AC30" w14:textId="77777777" w:rsidR="00D416B1" w:rsidRPr="00C569BC" w:rsidRDefault="00D416B1" w:rsidP="00C54AAE">
            <w:pPr>
              <w:spacing w:after="0" w:line="48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C569BC">
              <w:rPr>
                <w:rFonts w:eastAsia="Times New Roman" w:cs="Times New Roman"/>
                <w:color w:val="000000"/>
                <w:szCs w:val="24"/>
              </w:rPr>
              <w:t>Sangat Layak</w:t>
            </w:r>
          </w:p>
        </w:tc>
      </w:tr>
    </w:tbl>
    <w:p w14:paraId="2E73A5D3" w14:textId="77777777" w:rsidR="00D416B1" w:rsidRDefault="00D416B1" w:rsidP="00D416B1">
      <w:pPr>
        <w:jc w:val="both"/>
      </w:pPr>
    </w:p>
    <w:p w14:paraId="25AD6419" w14:textId="77777777" w:rsidR="00D416B1" w:rsidRDefault="00D416B1" w:rsidP="00D416B1">
      <w:pPr>
        <w:jc w:val="both"/>
      </w:pPr>
    </w:p>
    <w:p w14:paraId="07E5E1C3" w14:textId="77777777" w:rsidR="00D416B1" w:rsidRDefault="00D416B1" w:rsidP="00D416B1">
      <w:pPr>
        <w:jc w:val="both"/>
      </w:pPr>
    </w:p>
    <w:p w14:paraId="19129EAE" w14:textId="77777777" w:rsidR="00D416B1" w:rsidRDefault="00D416B1" w:rsidP="00D416B1">
      <w:pPr>
        <w:jc w:val="both"/>
      </w:pPr>
    </w:p>
    <w:p w14:paraId="7A5E2C75" w14:textId="77777777" w:rsidR="00D416B1" w:rsidRDefault="00D416B1" w:rsidP="00D416B1">
      <w:pPr>
        <w:jc w:val="both"/>
      </w:pPr>
    </w:p>
    <w:p w14:paraId="09DC8E00" w14:textId="77777777" w:rsidR="00D416B1" w:rsidRDefault="00D416B1" w:rsidP="00D416B1">
      <w:pPr>
        <w:jc w:val="both"/>
      </w:pPr>
    </w:p>
    <w:p w14:paraId="6D405576" w14:textId="77777777" w:rsidR="00D416B1" w:rsidRDefault="00D416B1" w:rsidP="00D416B1">
      <w:pPr>
        <w:jc w:val="both"/>
      </w:pPr>
    </w:p>
    <w:p w14:paraId="581B8A4D" w14:textId="77777777" w:rsidR="00D416B1" w:rsidRDefault="00D416B1" w:rsidP="00D416B1">
      <w:pPr>
        <w:jc w:val="both"/>
      </w:pPr>
    </w:p>
    <w:p w14:paraId="33957E52" w14:textId="77777777" w:rsidR="00D416B1" w:rsidRPr="00C569BC" w:rsidRDefault="00D416B1" w:rsidP="00D416B1">
      <w:pPr>
        <w:jc w:val="center"/>
        <w:rPr>
          <w:b/>
        </w:rPr>
      </w:pPr>
      <w:r>
        <w:rPr>
          <w:b/>
        </w:rPr>
        <w:lastRenderedPageBreak/>
        <w:t>ANALISIS VALIDASI AHLI MEDIA</w:t>
      </w:r>
    </w:p>
    <w:p w14:paraId="091BDB2C" w14:textId="77777777" w:rsidR="00D416B1" w:rsidRPr="00EB76BB" w:rsidRDefault="00D416B1" w:rsidP="00D416B1">
      <w:pPr>
        <w:spacing w:after="0" w:line="360" w:lineRule="auto"/>
        <w:ind w:left="851"/>
        <w:contextualSpacing/>
        <w:jc w:val="center"/>
        <w:rPr>
          <w:rFonts w:eastAsia="Times New Roman" w:cs="Times New Roman"/>
          <w:color w:val="000000"/>
          <w:szCs w:val="24"/>
        </w:rPr>
      </w:pPr>
    </w:p>
    <w:tbl>
      <w:tblPr>
        <w:tblW w:w="7931" w:type="dxa"/>
        <w:jc w:val="right"/>
        <w:tblLook w:val="04A0" w:firstRow="1" w:lastRow="0" w:firstColumn="1" w:lastColumn="0" w:noHBand="0" w:noVBand="1"/>
      </w:tblPr>
      <w:tblGrid>
        <w:gridCol w:w="538"/>
        <w:gridCol w:w="5127"/>
        <w:gridCol w:w="1103"/>
        <w:gridCol w:w="1163"/>
      </w:tblGrid>
      <w:tr w:rsidR="00D416B1" w:rsidRPr="00EB76BB" w14:paraId="687B73EC" w14:textId="77777777" w:rsidTr="00C54AAE">
        <w:trPr>
          <w:trHeight w:val="332"/>
          <w:jc w:val="right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D02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No</w:t>
            </w:r>
          </w:p>
        </w:tc>
        <w:tc>
          <w:tcPr>
            <w:tcW w:w="5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046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Pernyataan/Aspek Penilaian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1C9C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Penilaian Validator</w:t>
            </w:r>
          </w:p>
        </w:tc>
      </w:tr>
      <w:tr w:rsidR="00D416B1" w:rsidRPr="00EB76BB" w14:paraId="53AE8746" w14:textId="77777777" w:rsidTr="00C54AAE">
        <w:trPr>
          <w:trHeight w:val="332"/>
          <w:jc w:val="right"/>
        </w:trPr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0A43" w14:textId="77777777" w:rsidR="00D416B1" w:rsidRPr="00EB76BB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5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58AE7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7C3D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Penilai 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EC1B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Penilai 2</w:t>
            </w:r>
          </w:p>
        </w:tc>
      </w:tr>
      <w:tr w:rsidR="00D416B1" w:rsidRPr="00EB76BB" w14:paraId="0CF5849F" w14:textId="77777777" w:rsidTr="00C54AAE">
        <w:trPr>
          <w:trHeight w:val="589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5C7F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6CB3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Media pembelajaran Animaker bangun ruang sesuai dengan KI dan KD dalam kurikulum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CC78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EF56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30A9C7C3" w14:textId="77777777" w:rsidTr="00C54AAE">
        <w:trPr>
          <w:trHeight w:val="724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7B16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2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E517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Desain tampilan media pembelajaran menarik dengan pemilihan warna yang tepat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C84FD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AB64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552D8A66" w14:textId="77777777" w:rsidTr="00C54AAE">
        <w:trPr>
          <w:trHeight w:val="608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52A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20E5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Tata letak komponen pada aplikasi sudah tepat dan rapi sehingga nyaman dilihat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C2A3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D21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741BA5BF" w14:textId="77777777" w:rsidTr="00C54AAE">
        <w:trPr>
          <w:trHeight w:val="427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5C0C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0EE7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Desain dalam video Animaker menarik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85E3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4ABA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7C7729DE" w14:textId="77777777" w:rsidTr="00C54AAE">
        <w:trPr>
          <w:trHeight w:val="406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8B0B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5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D0C2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Teks di dalam video mudah dibaca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D264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417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6A782985" w14:textId="77777777" w:rsidTr="00C54AAE">
        <w:trPr>
          <w:trHeight w:val="542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3518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6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8E8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Teks di dalam Animaker mudah dibaca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44682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DC2C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454958A6" w14:textId="77777777" w:rsidTr="00C54AAE">
        <w:trPr>
          <w:trHeight w:val="332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D39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7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46D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Tata letak teks disusun dengan baik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3B31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9566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71586117" w14:textId="77777777" w:rsidTr="00C54AAE">
        <w:trPr>
          <w:trHeight w:val="263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B60B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8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8063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Gambar sesuai dengan  materi yang disampaikan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83F3E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E8DE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4748319C" w14:textId="77777777" w:rsidTr="00C54AAE">
        <w:trPr>
          <w:trHeight w:val="706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A464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9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860A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Gambar 3D yang ditampilkan terlihat jelas dan dapat merepresentasikan wujud benda aslinya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F153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871E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12146581" w14:textId="77777777" w:rsidTr="00C54AAE">
        <w:trPr>
          <w:trHeight w:val="307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11DA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10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BACD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Penentuan ukuran gambar 3D dengan baik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25D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B6025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77B55A6D" w14:textId="77777777" w:rsidTr="00C54AAE">
        <w:trPr>
          <w:trHeight w:val="596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B538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11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F76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Kamera dapat menampilkan gambar 3D saat dengan durasi waktu yang pendek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8D33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9726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7B02DE35" w14:textId="77777777" w:rsidTr="00C54AAE">
        <w:trPr>
          <w:trHeight w:val="295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0EB3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12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895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Desain marker dapat mengenalkan bangun ruang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F3A5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C727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31688D83" w14:textId="77777777" w:rsidTr="00C54AAE">
        <w:trPr>
          <w:trHeight w:val="665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9C8D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13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AC7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</w:rPr>
              <w:t>Gambar bangun ruang jelas dengan  penggunaan warna yang  kontras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D92C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509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7725D6CC" w14:textId="77777777" w:rsidTr="00C54AAE">
        <w:trPr>
          <w:trHeight w:val="405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B555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14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301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Penataan obyek baik dan  rapi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63ED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7442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7E57DCBE" w14:textId="77777777" w:rsidTr="00C54AAE">
        <w:trPr>
          <w:trHeight w:val="781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E539D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15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A591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Petunjuk penggunaan media pembelajaran ditampilkan secara jelas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9BEC0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96F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654EAD72" w14:textId="77777777" w:rsidTr="00C54AAE">
        <w:trPr>
          <w:trHeight w:val="468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62D5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16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37F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Media pembelajaran digunakan dengan lancar tanpa adanya hang, crash atau lag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7CC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E922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0A9AA63C" w14:textId="77777777" w:rsidTr="00C54AAE">
        <w:trPr>
          <w:trHeight w:val="327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D525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17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A10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Media pembelajaran mudah digunakan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EA1B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CCFBF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6E7F162F" w14:textId="77777777" w:rsidTr="00C54AAE">
        <w:trPr>
          <w:trHeight w:val="484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0916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18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1812A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Media pembelajaran bangun ruang komunikatif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D884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F28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</w:tr>
      <w:tr w:rsidR="00D416B1" w:rsidRPr="00EB76BB" w14:paraId="033F7C57" w14:textId="77777777" w:rsidTr="00C54AAE">
        <w:trPr>
          <w:trHeight w:val="274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ED8E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19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2A63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Media pembalajaran bangun ruang interaktif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14F2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60DA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4</w:t>
            </w:r>
          </w:p>
        </w:tc>
      </w:tr>
      <w:tr w:rsidR="00D416B1" w:rsidRPr="00EB76BB" w14:paraId="15095EAD" w14:textId="77777777" w:rsidTr="00C54AAE">
        <w:trPr>
          <w:trHeight w:val="247"/>
          <w:jc w:val="right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D3B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20</w:t>
            </w:r>
          </w:p>
        </w:tc>
        <w:tc>
          <w:tcPr>
            <w:tcW w:w="5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429F1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ahoma" w:cs="Times New Roman"/>
                <w:color w:val="000000"/>
                <w:sz w:val="22"/>
                <w:lang w:val="id-ID"/>
              </w:rPr>
              <w:t>Video Animaker dapat digunakan sebagai media pembelajaran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C2D7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8619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</w:tr>
      <w:tr w:rsidR="00D416B1" w:rsidRPr="00EB76BB" w14:paraId="311AD958" w14:textId="77777777" w:rsidTr="00C54AAE">
        <w:trPr>
          <w:trHeight w:val="332"/>
          <w:jc w:val="right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1D46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Skor Penilai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9783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68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4E7D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67</w:t>
            </w:r>
          </w:p>
        </w:tc>
      </w:tr>
      <w:tr w:rsidR="00D416B1" w:rsidRPr="00EB76BB" w14:paraId="63D1CC7F" w14:textId="77777777" w:rsidTr="00C54AAE">
        <w:trPr>
          <w:trHeight w:val="332"/>
          <w:jc w:val="right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0C6D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Konversi Nilai Akhir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A642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85.00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F38A" w14:textId="77777777" w:rsidR="00D416B1" w:rsidRPr="00EB76BB" w:rsidRDefault="00D416B1" w:rsidP="00C54AA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83.75</w:t>
            </w:r>
          </w:p>
        </w:tc>
      </w:tr>
      <w:tr w:rsidR="00D416B1" w:rsidRPr="00EB76BB" w14:paraId="61C8CACF" w14:textId="77777777" w:rsidTr="00C54AAE">
        <w:trPr>
          <w:trHeight w:val="332"/>
          <w:jc w:val="right"/>
        </w:trPr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1C6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Ketercapaian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3CFD" w14:textId="77777777" w:rsidR="00D416B1" w:rsidRPr="00EB76BB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>Layak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77C7" w14:textId="77777777" w:rsidR="00D416B1" w:rsidRPr="00EB76BB" w:rsidRDefault="00D416B1" w:rsidP="00C54AAE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EB76BB">
              <w:rPr>
                <w:rFonts w:eastAsia="Times New Roman" w:cs="Times New Roman"/>
                <w:color w:val="000000"/>
                <w:sz w:val="22"/>
              </w:rPr>
              <w:t xml:space="preserve">Layak </w:t>
            </w:r>
          </w:p>
        </w:tc>
      </w:tr>
    </w:tbl>
    <w:p w14:paraId="6F1945E8" w14:textId="77777777" w:rsidR="00D416B1" w:rsidRDefault="00D416B1" w:rsidP="00D416B1">
      <w:pPr>
        <w:suppressAutoHyphens/>
        <w:spacing w:after="0" w:line="240" w:lineRule="auto"/>
        <w:jc w:val="center"/>
        <w:rPr>
          <w:rFonts w:eastAsia="Calibri" w:cs="Times New Roman"/>
          <w:szCs w:val="24"/>
          <w:lang w:val="en-ID" w:eastAsia="ar-SA"/>
        </w:rPr>
      </w:pPr>
      <w:r w:rsidRPr="00EB76BB">
        <w:rPr>
          <w:rFonts w:eastAsia="Times New Roman" w:cs="Times New Roman"/>
          <w:szCs w:val="24"/>
          <w:lang w:val="id"/>
        </w:rPr>
        <w:lastRenderedPageBreak/>
        <w:t>VALIDASI AHLI</w:t>
      </w:r>
      <w:r w:rsidRPr="00EB76BB">
        <w:rPr>
          <w:rFonts w:eastAsia="Times New Roman" w:cs="Times New Roman"/>
          <w:i/>
          <w:szCs w:val="24"/>
          <w:lang w:val="id"/>
        </w:rPr>
        <w:t xml:space="preserve"> CONTENT</w:t>
      </w:r>
      <w:r w:rsidRPr="00EB76BB">
        <w:rPr>
          <w:rFonts w:eastAsia="Times New Roman" w:cs="Times New Roman"/>
          <w:szCs w:val="24"/>
          <w:lang w:val="id"/>
        </w:rPr>
        <w:t xml:space="preserve"> </w:t>
      </w:r>
      <w:r w:rsidRPr="00EB76BB">
        <w:rPr>
          <w:rFonts w:eastAsia="Calibri" w:cs="Times New Roman"/>
          <w:szCs w:val="24"/>
          <w:lang w:val="en-ID" w:eastAsia="ar-SA"/>
        </w:rPr>
        <w:t>INSTRUMEN BUTIR SOAL MATEMATIKA</w:t>
      </w:r>
    </w:p>
    <w:p w14:paraId="379BC5E6" w14:textId="77777777" w:rsidR="00D416B1" w:rsidRPr="00EB76BB" w:rsidRDefault="00D416B1" w:rsidP="00D416B1">
      <w:pPr>
        <w:suppressAutoHyphens/>
        <w:spacing w:after="0" w:line="240" w:lineRule="auto"/>
        <w:jc w:val="center"/>
        <w:rPr>
          <w:rFonts w:eastAsia="Times New Roman" w:cs="Times New Roman"/>
          <w:szCs w:val="24"/>
          <w:lang w:val="id"/>
        </w:rPr>
      </w:pPr>
    </w:p>
    <w:p w14:paraId="6E03E2B1" w14:textId="77777777" w:rsidR="00D416B1" w:rsidRPr="00EB76BB" w:rsidRDefault="00D416B1" w:rsidP="00D416B1">
      <w:pPr>
        <w:suppressAutoHyphens/>
        <w:spacing w:after="0" w:line="240" w:lineRule="auto"/>
        <w:jc w:val="both"/>
        <w:rPr>
          <w:rFonts w:eastAsia="Calibri" w:cs="Times New Roman"/>
          <w:szCs w:val="24"/>
          <w:lang w:val="en-ID" w:eastAsia="ar-SA"/>
        </w:rPr>
      </w:pPr>
    </w:p>
    <w:tbl>
      <w:tblPr>
        <w:tblStyle w:val="TableGrid5"/>
        <w:tblW w:w="8268" w:type="dxa"/>
        <w:jc w:val="right"/>
        <w:tblLook w:val="04A0" w:firstRow="1" w:lastRow="0" w:firstColumn="1" w:lastColumn="0" w:noHBand="0" w:noVBand="1"/>
      </w:tblPr>
      <w:tblGrid>
        <w:gridCol w:w="562"/>
        <w:gridCol w:w="5387"/>
        <w:gridCol w:w="1154"/>
        <w:gridCol w:w="1165"/>
      </w:tblGrid>
      <w:tr w:rsidR="00D416B1" w:rsidRPr="00EB76BB" w14:paraId="6FC6F769" w14:textId="77777777" w:rsidTr="00C54AAE">
        <w:trPr>
          <w:trHeight w:val="300"/>
          <w:tblHeader/>
          <w:jc w:val="right"/>
        </w:trPr>
        <w:tc>
          <w:tcPr>
            <w:tcW w:w="562" w:type="dxa"/>
            <w:vMerge w:val="restart"/>
            <w:vAlign w:val="center"/>
            <w:hideMark/>
          </w:tcPr>
          <w:p w14:paraId="261C8DD9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No</w:t>
            </w:r>
          </w:p>
        </w:tc>
        <w:tc>
          <w:tcPr>
            <w:tcW w:w="5387" w:type="dxa"/>
            <w:vMerge w:val="restart"/>
            <w:vAlign w:val="center"/>
            <w:hideMark/>
          </w:tcPr>
          <w:p w14:paraId="307A86E3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Pernyataan/Aspek Penilaian</w:t>
            </w:r>
          </w:p>
        </w:tc>
        <w:tc>
          <w:tcPr>
            <w:tcW w:w="2319" w:type="dxa"/>
            <w:gridSpan w:val="2"/>
            <w:vAlign w:val="center"/>
            <w:hideMark/>
          </w:tcPr>
          <w:p w14:paraId="67959020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Penilaian Validator</w:t>
            </w:r>
          </w:p>
        </w:tc>
      </w:tr>
      <w:tr w:rsidR="00D416B1" w:rsidRPr="00EB76BB" w14:paraId="5D1563BD" w14:textId="77777777" w:rsidTr="00C54AAE">
        <w:trPr>
          <w:trHeight w:val="300"/>
          <w:tblHeader/>
          <w:jc w:val="right"/>
        </w:trPr>
        <w:tc>
          <w:tcPr>
            <w:tcW w:w="562" w:type="dxa"/>
            <w:vMerge/>
            <w:vAlign w:val="center"/>
            <w:hideMark/>
          </w:tcPr>
          <w:p w14:paraId="3F0E648A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  <w:tc>
          <w:tcPr>
            <w:tcW w:w="5387" w:type="dxa"/>
            <w:vMerge/>
            <w:vAlign w:val="center"/>
            <w:hideMark/>
          </w:tcPr>
          <w:p w14:paraId="2633E37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  <w:tc>
          <w:tcPr>
            <w:tcW w:w="1154" w:type="dxa"/>
            <w:vAlign w:val="center"/>
            <w:hideMark/>
          </w:tcPr>
          <w:p w14:paraId="2FAA2433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Penilai 1</w:t>
            </w:r>
          </w:p>
        </w:tc>
        <w:tc>
          <w:tcPr>
            <w:tcW w:w="1165" w:type="dxa"/>
            <w:vAlign w:val="center"/>
            <w:hideMark/>
          </w:tcPr>
          <w:p w14:paraId="2D3B7572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Penilai 2</w:t>
            </w:r>
          </w:p>
        </w:tc>
      </w:tr>
      <w:tr w:rsidR="00D416B1" w:rsidRPr="00EB76BB" w14:paraId="5B1CF7CE" w14:textId="77777777" w:rsidTr="00C54AAE">
        <w:trPr>
          <w:trHeight w:val="300"/>
          <w:jc w:val="right"/>
        </w:trPr>
        <w:tc>
          <w:tcPr>
            <w:tcW w:w="562" w:type="dxa"/>
            <w:noWrap/>
            <w:hideMark/>
          </w:tcPr>
          <w:p w14:paraId="18A034E3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 </w:t>
            </w:r>
          </w:p>
        </w:tc>
        <w:tc>
          <w:tcPr>
            <w:tcW w:w="5387" w:type="dxa"/>
            <w:hideMark/>
          </w:tcPr>
          <w:p w14:paraId="5519992B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b/>
                <w:bCs/>
                <w:szCs w:val="24"/>
                <w:lang w:val="id-ID" w:eastAsia="ar-SA"/>
              </w:rPr>
              <w:t>Materi</w:t>
            </w:r>
          </w:p>
        </w:tc>
        <w:tc>
          <w:tcPr>
            <w:tcW w:w="1154" w:type="dxa"/>
            <w:hideMark/>
          </w:tcPr>
          <w:p w14:paraId="5215E302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 </w:t>
            </w:r>
          </w:p>
        </w:tc>
        <w:tc>
          <w:tcPr>
            <w:tcW w:w="1165" w:type="dxa"/>
            <w:hideMark/>
          </w:tcPr>
          <w:p w14:paraId="2CB29C25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 </w:t>
            </w:r>
          </w:p>
        </w:tc>
      </w:tr>
      <w:tr w:rsidR="00D416B1" w:rsidRPr="00EB76BB" w14:paraId="70CE349E" w14:textId="77777777" w:rsidTr="00C54AAE">
        <w:trPr>
          <w:trHeight w:val="300"/>
          <w:jc w:val="right"/>
        </w:trPr>
        <w:tc>
          <w:tcPr>
            <w:tcW w:w="562" w:type="dxa"/>
            <w:noWrap/>
            <w:vAlign w:val="center"/>
            <w:hideMark/>
          </w:tcPr>
          <w:p w14:paraId="015B74CE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</w:t>
            </w:r>
          </w:p>
        </w:tc>
        <w:tc>
          <w:tcPr>
            <w:tcW w:w="5387" w:type="dxa"/>
            <w:hideMark/>
          </w:tcPr>
          <w:p w14:paraId="2C9CA395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Soal harus sesuai dengan indikator.</w:t>
            </w:r>
          </w:p>
        </w:tc>
        <w:tc>
          <w:tcPr>
            <w:tcW w:w="1154" w:type="dxa"/>
            <w:vAlign w:val="center"/>
            <w:hideMark/>
          </w:tcPr>
          <w:p w14:paraId="103C4D12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  <w:tc>
          <w:tcPr>
            <w:tcW w:w="1165" w:type="dxa"/>
            <w:vAlign w:val="center"/>
            <w:hideMark/>
          </w:tcPr>
          <w:p w14:paraId="7465648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</w:tr>
      <w:tr w:rsidR="00D416B1" w:rsidRPr="00EB76BB" w14:paraId="51128257" w14:textId="77777777" w:rsidTr="00C54AAE">
        <w:trPr>
          <w:trHeight w:val="615"/>
          <w:jc w:val="right"/>
        </w:trPr>
        <w:tc>
          <w:tcPr>
            <w:tcW w:w="562" w:type="dxa"/>
            <w:noWrap/>
            <w:vAlign w:val="center"/>
            <w:hideMark/>
          </w:tcPr>
          <w:p w14:paraId="31C5820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2</w:t>
            </w:r>
          </w:p>
        </w:tc>
        <w:tc>
          <w:tcPr>
            <w:tcW w:w="5387" w:type="dxa"/>
            <w:hideMark/>
          </w:tcPr>
          <w:p w14:paraId="0119AD99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Pilihan jawaban harus homogen dan logis ditinjau dari segi materi</w:t>
            </w:r>
          </w:p>
        </w:tc>
        <w:tc>
          <w:tcPr>
            <w:tcW w:w="1154" w:type="dxa"/>
            <w:vAlign w:val="center"/>
            <w:hideMark/>
          </w:tcPr>
          <w:p w14:paraId="51256766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22FCA35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</w:tr>
      <w:tr w:rsidR="00D416B1" w:rsidRPr="00EB76BB" w14:paraId="440C9C78" w14:textId="77777777" w:rsidTr="00C54AAE">
        <w:trPr>
          <w:trHeight w:val="615"/>
          <w:jc w:val="right"/>
        </w:trPr>
        <w:tc>
          <w:tcPr>
            <w:tcW w:w="562" w:type="dxa"/>
            <w:noWrap/>
            <w:vAlign w:val="center"/>
            <w:hideMark/>
          </w:tcPr>
          <w:p w14:paraId="4E1F1F9E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5387" w:type="dxa"/>
            <w:hideMark/>
          </w:tcPr>
          <w:p w14:paraId="1B0CCC57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Setiap soal harus mempunyai satu jawaban yang benar atau yang paling benar.</w:t>
            </w:r>
          </w:p>
        </w:tc>
        <w:tc>
          <w:tcPr>
            <w:tcW w:w="1154" w:type="dxa"/>
            <w:vAlign w:val="center"/>
            <w:hideMark/>
          </w:tcPr>
          <w:p w14:paraId="5507D436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2864F4B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</w:tr>
      <w:tr w:rsidR="00D416B1" w:rsidRPr="00EB76BB" w14:paraId="18178F21" w14:textId="77777777" w:rsidTr="00C54AAE">
        <w:trPr>
          <w:trHeight w:val="243"/>
          <w:jc w:val="right"/>
        </w:trPr>
        <w:tc>
          <w:tcPr>
            <w:tcW w:w="562" w:type="dxa"/>
            <w:noWrap/>
            <w:vAlign w:val="center"/>
            <w:hideMark/>
          </w:tcPr>
          <w:p w14:paraId="32DB83D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  <w:tc>
          <w:tcPr>
            <w:tcW w:w="5387" w:type="dxa"/>
            <w:hideMark/>
          </w:tcPr>
          <w:p w14:paraId="2A5D4CDC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b/>
                <w:bCs/>
                <w:szCs w:val="24"/>
                <w:lang w:val="id-ID" w:eastAsia="ar-SA"/>
              </w:rPr>
              <w:t>Konstruksi</w:t>
            </w:r>
          </w:p>
        </w:tc>
        <w:tc>
          <w:tcPr>
            <w:tcW w:w="1154" w:type="dxa"/>
            <w:vAlign w:val="center"/>
            <w:hideMark/>
          </w:tcPr>
          <w:p w14:paraId="585A5C8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  <w:tc>
          <w:tcPr>
            <w:tcW w:w="1165" w:type="dxa"/>
            <w:vAlign w:val="center"/>
            <w:hideMark/>
          </w:tcPr>
          <w:p w14:paraId="1D9C8142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</w:tr>
      <w:tr w:rsidR="00D416B1" w:rsidRPr="00EB76BB" w14:paraId="2DA4FF17" w14:textId="77777777" w:rsidTr="00C54AAE">
        <w:trPr>
          <w:trHeight w:val="364"/>
          <w:jc w:val="right"/>
        </w:trPr>
        <w:tc>
          <w:tcPr>
            <w:tcW w:w="562" w:type="dxa"/>
            <w:noWrap/>
            <w:vAlign w:val="center"/>
            <w:hideMark/>
          </w:tcPr>
          <w:p w14:paraId="5ADAA9C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  <w:tc>
          <w:tcPr>
            <w:tcW w:w="5387" w:type="dxa"/>
            <w:hideMark/>
          </w:tcPr>
          <w:p w14:paraId="11AFE108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Pokok soal harus dirumuskan secara jelas dan tegas.</w:t>
            </w:r>
          </w:p>
        </w:tc>
        <w:tc>
          <w:tcPr>
            <w:tcW w:w="1154" w:type="dxa"/>
            <w:vAlign w:val="center"/>
            <w:hideMark/>
          </w:tcPr>
          <w:p w14:paraId="2358AA0D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1B808CC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1613F09B" w14:textId="77777777" w:rsidTr="00C54AAE">
        <w:trPr>
          <w:trHeight w:val="765"/>
          <w:jc w:val="right"/>
        </w:trPr>
        <w:tc>
          <w:tcPr>
            <w:tcW w:w="562" w:type="dxa"/>
            <w:noWrap/>
            <w:vAlign w:val="center"/>
            <w:hideMark/>
          </w:tcPr>
          <w:p w14:paraId="2DDADE90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5</w:t>
            </w:r>
          </w:p>
        </w:tc>
        <w:tc>
          <w:tcPr>
            <w:tcW w:w="5387" w:type="dxa"/>
            <w:hideMark/>
          </w:tcPr>
          <w:p w14:paraId="4098FF8C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Rumusan pokok soal dan pilihan jawaban harus merupakan   pernyataan yang diperlukan saja.</w:t>
            </w:r>
          </w:p>
        </w:tc>
        <w:tc>
          <w:tcPr>
            <w:tcW w:w="1154" w:type="dxa"/>
            <w:vAlign w:val="center"/>
            <w:hideMark/>
          </w:tcPr>
          <w:p w14:paraId="4890716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685B6A8F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46157E8C" w14:textId="77777777" w:rsidTr="00C54AAE">
        <w:trPr>
          <w:trHeight w:val="695"/>
          <w:jc w:val="right"/>
        </w:trPr>
        <w:tc>
          <w:tcPr>
            <w:tcW w:w="562" w:type="dxa"/>
            <w:noWrap/>
            <w:vAlign w:val="center"/>
            <w:hideMark/>
          </w:tcPr>
          <w:p w14:paraId="16021911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6</w:t>
            </w:r>
          </w:p>
        </w:tc>
        <w:tc>
          <w:tcPr>
            <w:tcW w:w="5387" w:type="dxa"/>
            <w:hideMark/>
          </w:tcPr>
          <w:p w14:paraId="698861D6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Pokok soal jangan memberi petunjuk ke arah jawaban benar</w:t>
            </w:r>
          </w:p>
        </w:tc>
        <w:tc>
          <w:tcPr>
            <w:tcW w:w="1154" w:type="dxa"/>
            <w:vAlign w:val="center"/>
            <w:hideMark/>
          </w:tcPr>
          <w:p w14:paraId="301E459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14601BC1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</w:tr>
      <w:tr w:rsidR="00D416B1" w:rsidRPr="00EB76BB" w14:paraId="3B21E5DF" w14:textId="77777777" w:rsidTr="00C54AAE">
        <w:trPr>
          <w:trHeight w:val="645"/>
          <w:jc w:val="right"/>
        </w:trPr>
        <w:tc>
          <w:tcPr>
            <w:tcW w:w="562" w:type="dxa"/>
            <w:noWrap/>
            <w:vAlign w:val="center"/>
            <w:hideMark/>
          </w:tcPr>
          <w:p w14:paraId="41A4ACFB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7</w:t>
            </w:r>
          </w:p>
        </w:tc>
        <w:tc>
          <w:tcPr>
            <w:tcW w:w="5387" w:type="dxa"/>
            <w:hideMark/>
          </w:tcPr>
          <w:p w14:paraId="658CF724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Pokok soal jangan mengandung pernyataan yang bersifat negatif  ganda.</w:t>
            </w:r>
          </w:p>
        </w:tc>
        <w:tc>
          <w:tcPr>
            <w:tcW w:w="1154" w:type="dxa"/>
            <w:vAlign w:val="center"/>
            <w:hideMark/>
          </w:tcPr>
          <w:p w14:paraId="6BF217BC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  <w:tc>
          <w:tcPr>
            <w:tcW w:w="1165" w:type="dxa"/>
            <w:vAlign w:val="center"/>
            <w:hideMark/>
          </w:tcPr>
          <w:p w14:paraId="41858A92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2BC80A14" w14:textId="77777777" w:rsidTr="00C54AAE">
        <w:trPr>
          <w:trHeight w:val="383"/>
          <w:jc w:val="right"/>
        </w:trPr>
        <w:tc>
          <w:tcPr>
            <w:tcW w:w="562" w:type="dxa"/>
            <w:noWrap/>
            <w:vAlign w:val="center"/>
            <w:hideMark/>
          </w:tcPr>
          <w:p w14:paraId="1E7C65E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8</w:t>
            </w:r>
          </w:p>
        </w:tc>
        <w:tc>
          <w:tcPr>
            <w:tcW w:w="5387" w:type="dxa"/>
            <w:hideMark/>
          </w:tcPr>
          <w:p w14:paraId="255DB96A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Panjang rumusan pilihan jawaban harus relatif sama.</w:t>
            </w:r>
          </w:p>
        </w:tc>
        <w:tc>
          <w:tcPr>
            <w:tcW w:w="1154" w:type="dxa"/>
            <w:vAlign w:val="center"/>
            <w:hideMark/>
          </w:tcPr>
          <w:p w14:paraId="179EEC5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46DD1DAB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</w:tr>
      <w:tr w:rsidR="00D416B1" w:rsidRPr="00EB76BB" w14:paraId="1EDA2EDC" w14:textId="77777777" w:rsidTr="00C54AAE">
        <w:trPr>
          <w:trHeight w:val="1005"/>
          <w:jc w:val="right"/>
        </w:trPr>
        <w:tc>
          <w:tcPr>
            <w:tcW w:w="562" w:type="dxa"/>
            <w:noWrap/>
            <w:vAlign w:val="center"/>
            <w:hideMark/>
          </w:tcPr>
          <w:p w14:paraId="34377CC1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9</w:t>
            </w:r>
          </w:p>
        </w:tc>
        <w:tc>
          <w:tcPr>
            <w:tcW w:w="5387" w:type="dxa"/>
            <w:hideMark/>
          </w:tcPr>
          <w:p w14:paraId="4FB9C9A2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Pilihan jawaban jangan mengandung pernyataan, "Semua pilihan  jawaban di atas salah", atau "Semua pilihan jawaban di atas benar".</w:t>
            </w:r>
          </w:p>
        </w:tc>
        <w:tc>
          <w:tcPr>
            <w:tcW w:w="1154" w:type="dxa"/>
            <w:vAlign w:val="center"/>
            <w:hideMark/>
          </w:tcPr>
          <w:p w14:paraId="25793DAB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373F9F9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549A0B51" w14:textId="77777777" w:rsidTr="00C54AAE">
        <w:trPr>
          <w:trHeight w:val="1080"/>
          <w:jc w:val="right"/>
        </w:trPr>
        <w:tc>
          <w:tcPr>
            <w:tcW w:w="562" w:type="dxa"/>
            <w:noWrap/>
            <w:vAlign w:val="center"/>
            <w:hideMark/>
          </w:tcPr>
          <w:p w14:paraId="334480F2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10</w:t>
            </w:r>
          </w:p>
        </w:tc>
        <w:tc>
          <w:tcPr>
            <w:tcW w:w="5387" w:type="dxa"/>
            <w:hideMark/>
          </w:tcPr>
          <w:p w14:paraId="66138147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Pilihan jawaban yang berbentuk angka atau waktu harus disusun   berdasarkan urutan besar kecilnya nilai angka tersebut, atau kronologisnya.</w:t>
            </w:r>
          </w:p>
        </w:tc>
        <w:tc>
          <w:tcPr>
            <w:tcW w:w="1154" w:type="dxa"/>
            <w:vAlign w:val="center"/>
            <w:hideMark/>
          </w:tcPr>
          <w:p w14:paraId="155377EF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3E2CB7F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3AAFB7A1" w14:textId="77777777" w:rsidTr="00C54AAE">
        <w:trPr>
          <w:trHeight w:val="574"/>
          <w:jc w:val="right"/>
        </w:trPr>
        <w:tc>
          <w:tcPr>
            <w:tcW w:w="562" w:type="dxa"/>
            <w:noWrap/>
            <w:vAlign w:val="center"/>
            <w:hideMark/>
          </w:tcPr>
          <w:p w14:paraId="34B1100C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11</w:t>
            </w:r>
          </w:p>
        </w:tc>
        <w:tc>
          <w:tcPr>
            <w:tcW w:w="5387" w:type="dxa"/>
            <w:hideMark/>
          </w:tcPr>
          <w:p w14:paraId="07C16C3D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Gambar, grafik, tabel, diagram, dan sejenisnya yang terdapat pada soal harus jelas dan berfungsi</w:t>
            </w:r>
          </w:p>
        </w:tc>
        <w:tc>
          <w:tcPr>
            <w:tcW w:w="1154" w:type="dxa"/>
            <w:vAlign w:val="center"/>
            <w:hideMark/>
          </w:tcPr>
          <w:p w14:paraId="2262056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2575FE76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</w:tr>
      <w:tr w:rsidR="00D416B1" w:rsidRPr="00EB76BB" w14:paraId="2A5B37B0" w14:textId="77777777" w:rsidTr="00C54AAE">
        <w:trPr>
          <w:trHeight w:val="627"/>
          <w:jc w:val="right"/>
        </w:trPr>
        <w:tc>
          <w:tcPr>
            <w:tcW w:w="562" w:type="dxa"/>
            <w:noWrap/>
            <w:vAlign w:val="center"/>
            <w:hideMark/>
          </w:tcPr>
          <w:p w14:paraId="02246F43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12</w:t>
            </w:r>
          </w:p>
        </w:tc>
        <w:tc>
          <w:tcPr>
            <w:tcW w:w="5387" w:type="dxa"/>
            <w:hideMark/>
          </w:tcPr>
          <w:p w14:paraId="4ACD13AA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Butir soal jangan bergantung pada jawaban soal sebelumnya.</w:t>
            </w:r>
          </w:p>
        </w:tc>
        <w:tc>
          <w:tcPr>
            <w:tcW w:w="1154" w:type="dxa"/>
            <w:vAlign w:val="center"/>
            <w:hideMark/>
          </w:tcPr>
          <w:p w14:paraId="38782EB0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  <w:tc>
          <w:tcPr>
            <w:tcW w:w="1165" w:type="dxa"/>
            <w:vAlign w:val="center"/>
            <w:hideMark/>
          </w:tcPr>
          <w:p w14:paraId="75A3DCD1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652912F8" w14:textId="77777777" w:rsidTr="00C54AAE">
        <w:trPr>
          <w:trHeight w:val="315"/>
          <w:jc w:val="right"/>
        </w:trPr>
        <w:tc>
          <w:tcPr>
            <w:tcW w:w="562" w:type="dxa"/>
            <w:noWrap/>
            <w:vAlign w:val="center"/>
            <w:hideMark/>
          </w:tcPr>
          <w:p w14:paraId="087414DC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  <w:tc>
          <w:tcPr>
            <w:tcW w:w="5387" w:type="dxa"/>
            <w:hideMark/>
          </w:tcPr>
          <w:p w14:paraId="6850FF0E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b/>
                <w:bCs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b/>
                <w:bCs/>
                <w:szCs w:val="24"/>
                <w:lang w:val="id-ID" w:eastAsia="ar-SA"/>
              </w:rPr>
              <w:t>Bahasa</w:t>
            </w:r>
          </w:p>
        </w:tc>
        <w:tc>
          <w:tcPr>
            <w:tcW w:w="1154" w:type="dxa"/>
            <w:vAlign w:val="center"/>
            <w:hideMark/>
          </w:tcPr>
          <w:p w14:paraId="0655B2B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  <w:tc>
          <w:tcPr>
            <w:tcW w:w="1165" w:type="dxa"/>
            <w:vAlign w:val="center"/>
            <w:hideMark/>
          </w:tcPr>
          <w:p w14:paraId="20B5451C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</w:p>
        </w:tc>
      </w:tr>
      <w:tr w:rsidR="00D416B1" w:rsidRPr="00EB76BB" w14:paraId="39836936" w14:textId="77777777" w:rsidTr="00C54AAE">
        <w:trPr>
          <w:trHeight w:val="795"/>
          <w:jc w:val="right"/>
        </w:trPr>
        <w:tc>
          <w:tcPr>
            <w:tcW w:w="562" w:type="dxa"/>
            <w:noWrap/>
            <w:vAlign w:val="center"/>
            <w:hideMark/>
          </w:tcPr>
          <w:p w14:paraId="73C99F1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5387" w:type="dxa"/>
            <w:hideMark/>
          </w:tcPr>
          <w:p w14:paraId="18E91DE2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Setiap soal harus menggunakan bahasa yang sesuai dengan kaidah bahasa Indonesia.</w:t>
            </w:r>
          </w:p>
        </w:tc>
        <w:tc>
          <w:tcPr>
            <w:tcW w:w="1154" w:type="dxa"/>
            <w:vAlign w:val="center"/>
            <w:hideMark/>
          </w:tcPr>
          <w:p w14:paraId="422C2990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33435793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07BA5C5B" w14:textId="77777777" w:rsidTr="00C54AAE">
        <w:trPr>
          <w:trHeight w:val="966"/>
          <w:jc w:val="right"/>
        </w:trPr>
        <w:tc>
          <w:tcPr>
            <w:tcW w:w="562" w:type="dxa"/>
            <w:noWrap/>
            <w:vAlign w:val="center"/>
            <w:hideMark/>
          </w:tcPr>
          <w:p w14:paraId="0168090C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14</w:t>
            </w:r>
          </w:p>
        </w:tc>
        <w:tc>
          <w:tcPr>
            <w:tcW w:w="5387" w:type="dxa"/>
            <w:hideMark/>
          </w:tcPr>
          <w:p w14:paraId="0F2FCF54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Jangan menggunakan bahasa yang berlaku setempat, jika  soal akan digunakan untuk daerah lain atau nasional.</w:t>
            </w:r>
          </w:p>
        </w:tc>
        <w:tc>
          <w:tcPr>
            <w:tcW w:w="1154" w:type="dxa"/>
            <w:vAlign w:val="center"/>
            <w:hideMark/>
          </w:tcPr>
          <w:p w14:paraId="3831854F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5ED40B17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658223DE" w14:textId="77777777" w:rsidTr="00C54AAE">
        <w:trPr>
          <w:trHeight w:val="690"/>
          <w:jc w:val="right"/>
        </w:trPr>
        <w:tc>
          <w:tcPr>
            <w:tcW w:w="562" w:type="dxa"/>
            <w:noWrap/>
            <w:vAlign w:val="center"/>
            <w:hideMark/>
          </w:tcPr>
          <w:p w14:paraId="1375D139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15</w:t>
            </w:r>
          </w:p>
        </w:tc>
        <w:tc>
          <w:tcPr>
            <w:tcW w:w="5387" w:type="dxa"/>
            <w:hideMark/>
          </w:tcPr>
          <w:p w14:paraId="29E83A18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Setiap soal harus menggunakan bahasa yang komunikatif.</w:t>
            </w:r>
          </w:p>
        </w:tc>
        <w:tc>
          <w:tcPr>
            <w:tcW w:w="1154" w:type="dxa"/>
            <w:vAlign w:val="center"/>
            <w:hideMark/>
          </w:tcPr>
          <w:p w14:paraId="4D098202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4</w:t>
            </w:r>
          </w:p>
        </w:tc>
        <w:tc>
          <w:tcPr>
            <w:tcW w:w="1165" w:type="dxa"/>
            <w:vAlign w:val="center"/>
            <w:hideMark/>
          </w:tcPr>
          <w:p w14:paraId="00CD7806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4AA725C6" w14:textId="77777777" w:rsidTr="00C54AAE">
        <w:trPr>
          <w:trHeight w:val="606"/>
          <w:jc w:val="right"/>
        </w:trPr>
        <w:tc>
          <w:tcPr>
            <w:tcW w:w="562" w:type="dxa"/>
            <w:noWrap/>
            <w:vAlign w:val="center"/>
            <w:hideMark/>
          </w:tcPr>
          <w:p w14:paraId="4CA6E380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16</w:t>
            </w:r>
          </w:p>
        </w:tc>
        <w:tc>
          <w:tcPr>
            <w:tcW w:w="5387" w:type="dxa"/>
            <w:hideMark/>
          </w:tcPr>
          <w:p w14:paraId="3972815D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val="id-ID" w:eastAsia="ar-SA"/>
              </w:rPr>
              <w:t>Pilihan jawaban jangan mengulang kata atau frase yang bukan   merupakan satu kesatuan pengertian.</w:t>
            </w:r>
          </w:p>
        </w:tc>
        <w:tc>
          <w:tcPr>
            <w:tcW w:w="1154" w:type="dxa"/>
            <w:vAlign w:val="center"/>
            <w:hideMark/>
          </w:tcPr>
          <w:p w14:paraId="78D99AC8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  <w:tc>
          <w:tcPr>
            <w:tcW w:w="1165" w:type="dxa"/>
            <w:vAlign w:val="center"/>
            <w:hideMark/>
          </w:tcPr>
          <w:p w14:paraId="4F13EE3B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3</w:t>
            </w:r>
          </w:p>
        </w:tc>
      </w:tr>
      <w:tr w:rsidR="00D416B1" w:rsidRPr="00EB76BB" w14:paraId="6AC7B577" w14:textId="77777777" w:rsidTr="00C54AAE">
        <w:trPr>
          <w:trHeight w:val="300"/>
          <w:jc w:val="right"/>
        </w:trPr>
        <w:tc>
          <w:tcPr>
            <w:tcW w:w="5949" w:type="dxa"/>
            <w:gridSpan w:val="2"/>
            <w:noWrap/>
            <w:hideMark/>
          </w:tcPr>
          <w:p w14:paraId="0960FCB1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Skor Penilai</w:t>
            </w:r>
          </w:p>
        </w:tc>
        <w:tc>
          <w:tcPr>
            <w:tcW w:w="1154" w:type="dxa"/>
            <w:noWrap/>
            <w:vAlign w:val="center"/>
            <w:hideMark/>
          </w:tcPr>
          <w:p w14:paraId="68CACB05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52</w:t>
            </w:r>
          </w:p>
        </w:tc>
        <w:tc>
          <w:tcPr>
            <w:tcW w:w="1165" w:type="dxa"/>
            <w:noWrap/>
            <w:vAlign w:val="center"/>
            <w:hideMark/>
          </w:tcPr>
          <w:p w14:paraId="46DB6BE9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54</w:t>
            </w:r>
          </w:p>
        </w:tc>
      </w:tr>
      <w:tr w:rsidR="00D416B1" w:rsidRPr="00EB76BB" w14:paraId="00EE6747" w14:textId="77777777" w:rsidTr="00C54AAE">
        <w:trPr>
          <w:trHeight w:val="300"/>
          <w:jc w:val="right"/>
        </w:trPr>
        <w:tc>
          <w:tcPr>
            <w:tcW w:w="5949" w:type="dxa"/>
            <w:gridSpan w:val="2"/>
            <w:noWrap/>
            <w:hideMark/>
          </w:tcPr>
          <w:p w14:paraId="0A897EAF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Konversi Nilai Akhir</w:t>
            </w:r>
          </w:p>
        </w:tc>
        <w:tc>
          <w:tcPr>
            <w:tcW w:w="1154" w:type="dxa"/>
            <w:noWrap/>
            <w:vAlign w:val="center"/>
            <w:hideMark/>
          </w:tcPr>
          <w:p w14:paraId="57CDBB24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81.25</w:t>
            </w:r>
          </w:p>
        </w:tc>
        <w:tc>
          <w:tcPr>
            <w:tcW w:w="1165" w:type="dxa"/>
            <w:noWrap/>
            <w:vAlign w:val="center"/>
            <w:hideMark/>
          </w:tcPr>
          <w:p w14:paraId="0A913D6E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84.375</w:t>
            </w:r>
          </w:p>
        </w:tc>
      </w:tr>
      <w:tr w:rsidR="00D416B1" w:rsidRPr="00EB76BB" w14:paraId="309DF17C" w14:textId="77777777" w:rsidTr="00C54AAE">
        <w:trPr>
          <w:trHeight w:val="300"/>
          <w:jc w:val="right"/>
        </w:trPr>
        <w:tc>
          <w:tcPr>
            <w:tcW w:w="5949" w:type="dxa"/>
            <w:gridSpan w:val="2"/>
            <w:hideMark/>
          </w:tcPr>
          <w:p w14:paraId="54FCB8C0" w14:textId="77777777" w:rsidR="00D416B1" w:rsidRPr="00EB76BB" w:rsidRDefault="00D416B1" w:rsidP="00C54AAE">
            <w:pPr>
              <w:suppressAutoHyphens/>
              <w:spacing w:line="360" w:lineRule="auto"/>
              <w:jc w:val="both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Ketercapaian</w:t>
            </w:r>
          </w:p>
        </w:tc>
        <w:tc>
          <w:tcPr>
            <w:tcW w:w="1154" w:type="dxa"/>
            <w:noWrap/>
            <w:vAlign w:val="center"/>
            <w:hideMark/>
          </w:tcPr>
          <w:p w14:paraId="7E489329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Layak</w:t>
            </w:r>
          </w:p>
        </w:tc>
        <w:tc>
          <w:tcPr>
            <w:tcW w:w="1165" w:type="dxa"/>
            <w:noWrap/>
            <w:vAlign w:val="center"/>
            <w:hideMark/>
          </w:tcPr>
          <w:p w14:paraId="41428966" w14:textId="77777777" w:rsidR="00D416B1" w:rsidRPr="00EB76BB" w:rsidRDefault="00D416B1" w:rsidP="00C54AAE">
            <w:pPr>
              <w:suppressAutoHyphens/>
              <w:spacing w:line="360" w:lineRule="auto"/>
              <w:jc w:val="center"/>
              <w:rPr>
                <w:rFonts w:eastAsia="Calibri" w:cs="Times New Roman"/>
                <w:szCs w:val="24"/>
                <w:lang w:eastAsia="ar-SA"/>
              </w:rPr>
            </w:pPr>
            <w:r w:rsidRPr="00EB76BB">
              <w:rPr>
                <w:rFonts w:eastAsia="Calibri" w:cs="Times New Roman"/>
                <w:szCs w:val="24"/>
                <w:lang w:eastAsia="ar-SA"/>
              </w:rPr>
              <w:t>Layak</w:t>
            </w:r>
          </w:p>
        </w:tc>
      </w:tr>
    </w:tbl>
    <w:p w14:paraId="3645FD4F" w14:textId="77777777" w:rsidR="00D416B1" w:rsidRDefault="00D416B1" w:rsidP="00D416B1">
      <w:pPr>
        <w:jc w:val="both"/>
      </w:pPr>
    </w:p>
    <w:p w14:paraId="3613A2AE" w14:textId="77777777" w:rsidR="00D416B1" w:rsidRDefault="00D416B1" w:rsidP="00D416B1">
      <w:pPr>
        <w:jc w:val="both"/>
      </w:pPr>
    </w:p>
    <w:p w14:paraId="2A54C507" w14:textId="77777777" w:rsidR="00D416B1" w:rsidRDefault="00D416B1" w:rsidP="00D416B1">
      <w:pPr>
        <w:jc w:val="both"/>
      </w:pPr>
    </w:p>
    <w:p w14:paraId="111772E4" w14:textId="77777777" w:rsidR="00D416B1" w:rsidRDefault="00D416B1" w:rsidP="00D416B1">
      <w:pPr>
        <w:jc w:val="both"/>
      </w:pPr>
    </w:p>
    <w:p w14:paraId="4B9F4408" w14:textId="77777777" w:rsidR="00D416B1" w:rsidRDefault="00D416B1" w:rsidP="00D416B1">
      <w:pPr>
        <w:jc w:val="both"/>
      </w:pPr>
    </w:p>
    <w:p w14:paraId="3801D161" w14:textId="77777777" w:rsidR="00D416B1" w:rsidRDefault="00D416B1" w:rsidP="00D416B1">
      <w:pPr>
        <w:jc w:val="both"/>
      </w:pPr>
    </w:p>
    <w:p w14:paraId="38CA5459" w14:textId="77777777" w:rsidR="00D416B1" w:rsidRDefault="00D416B1" w:rsidP="00D416B1">
      <w:pPr>
        <w:jc w:val="both"/>
      </w:pPr>
    </w:p>
    <w:p w14:paraId="4512B991" w14:textId="77777777" w:rsidR="00D416B1" w:rsidRDefault="00D416B1" w:rsidP="00D416B1">
      <w:pPr>
        <w:jc w:val="both"/>
      </w:pPr>
    </w:p>
    <w:p w14:paraId="7A65C457" w14:textId="77777777" w:rsidR="00D416B1" w:rsidRDefault="00D416B1" w:rsidP="00D416B1">
      <w:pPr>
        <w:jc w:val="both"/>
      </w:pPr>
    </w:p>
    <w:p w14:paraId="2D2A478D" w14:textId="77777777" w:rsidR="00D416B1" w:rsidRDefault="00D416B1" w:rsidP="00D416B1">
      <w:pPr>
        <w:jc w:val="both"/>
      </w:pPr>
    </w:p>
    <w:p w14:paraId="4A07AF22" w14:textId="77777777" w:rsidR="00D416B1" w:rsidRDefault="00D416B1" w:rsidP="00D416B1">
      <w:pPr>
        <w:jc w:val="both"/>
      </w:pPr>
    </w:p>
    <w:p w14:paraId="23D68D0F" w14:textId="77777777" w:rsidR="00D416B1" w:rsidRDefault="00D416B1" w:rsidP="00D416B1">
      <w:pPr>
        <w:jc w:val="both"/>
      </w:pPr>
    </w:p>
    <w:p w14:paraId="78EE4CE4" w14:textId="77777777" w:rsidR="00D416B1" w:rsidRDefault="00D416B1" w:rsidP="00D416B1">
      <w:pPr>
        <w:jc w:val="both"/>
      </w:pPr>
    </w:p>
    <w:p w14:paraId="6908BBDD" w14:textId="77777777" w:rsidR="00D416B1" w:rsidRDefault="00D416B1" w:rsidP="00D416B1">
      <w:pPr>
        <w:jc w:val="both"/>
      </w:pPr>
    </w:p>
    <w:p w14:paraId="0F1C0300" w14:textId="77777777" w:rsidR="00D416B1" w:rsidRDefault="00D416B1" w:rsidP="00D416B1">
      <w:pPr>
        <w:jc w:val="both"/>
      </w:pPr>
    </w:p>
    <w:p w14:paraId="40ABD830" w14:textId="77777777" w:rsidR="00D416B1" w:rsidRPr="00EB76BB" w:rsidRDefault="00D416B1" w:rsidP="00D416B1">
      <w:pPr>
        <w:spacing w:after="0" w:line="360" w:lineRule="auto"/>
        <w:ind w:left="851"/>
        <w:jc w:val="center"/>
        <w:rPr>
          <w:rFonts w:eastAsia="Times New Roman" w:cs="Times New Roman"/>
          <w:color w:val="000000"/>
          <w:szCs w:val="24"/>
        </w:rPr>
      </w:pPr>
      <w:r w:rsidRPr="00EB76BB">
        <w:rPr>
          <w:rFonts w:eastAsia="Times New Roman" w:cs="Times New Roman"/>
          <w:color w:val="000000"/>
          <w:szCs w:val="24"/>
        </w:rPr>
        <w:t>Ketuntasan Hasil Belajar Materi Bangun Ruang</w:t>
      </w:r>
      <w:r>
        <w:rPr>
          <w:rFonts w:eastAsia="Times New Roman" w:cs="Times New Roman"/>
          <w:color w:val="000000"/>
          <w:szCs w:val="24"/>
        </w:rPr>
        <w:t xml:space="preserve"> (Pre Test)</w:t>
      </w:r>
    </w:p>
    <w:tbl>
      <w:tblPr>
        <w:tblW w:w="7067" w:type="dxa"/>
        <w:jc w:val="right"/>
        <w:tblLook w:val="04A0" w:firstRow="1" w:lastRow="0" w:firstColumn="1" w:lastColumn="0" w:noHBand="0" w:noVBand="1"/>
      </w:tblPr>
      <w:tblGrid>
        <w:gridCol w:w="609"/>
        <w:gridCol w:w="3497"/>
        <w:gridCol w:w="1315"/>
        <w:gridCol w:w="870"/>
        <w:gridCol w:w="776"/>
      </w:tblGrid>
      <w:tr w:rsidR="00D416B1" w:rsidRPr="00EB76BB" w14:paraId="3F1DD3D4" w14:textId="77777777" w:rsidTr="00C54AAE">
        <w:trPr>
          <w:trHeight w:val="499"/>
          <w:tblHeader/>
          <w:jc w:val="right"/>
        </w:trPr>
        <w:tc>
          <w:tcPr>
            <w:tcW w:w="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1845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3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E4AA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Nama Siswa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2D51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 xml:space="preserve">Nilai 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45A6D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Ketuntasan</w:t>
            </w:r>
          </w:p>
        </w:tc>
      </w:tr>
      <w:tr w:rsidR="00D416B1" w:rsidRPr="00EB76BB" w14:paraId="2631B640" w14:textId="77777777" w:rsidTr="00C54AAE">
        <w:trPr>
          <w:trHeight w:val="499"/>
          <w:tblHeader/>
          <w:jc w:val="right"/>
        </w:trPr>
        <w:tc>
          <w:tcPr>
            <w:tcW w:w="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44A6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80C5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E503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8AD1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Tuntas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62EE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Tidak</w:t>
            </w:r>
          </w:p>
        </w:tc>
      </w:tr>
      <w:tr w:rsidR="00D416B1" w:rsidRPr="00EB76BB" w14:paraId="2F67E9E8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96B6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F496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Ahmad Hanan Fais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FCF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DE8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EDD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454253CF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547D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E5C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Ahmad Ilyas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325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7FF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944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429BA6D2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6100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CE1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Akhmad Nauval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B03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D4C3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26E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19B292E7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B93D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78D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Ali Nur Ridho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CDB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C2FD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582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14E38CDA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A622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B7B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Hayfa Dini Amalia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1A5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1EE5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265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1707E13A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F4D1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DCA5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Kevin Khukmil Imam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5B0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D2D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5DE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5CAFF642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8290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3C9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Laeli Noviyatun Nisa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9CD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79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26E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3B4D9A20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71E8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6DF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Lina Afiyatul Faroh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950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55F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649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6DCFBAFA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1E953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45C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M. Arya Dwi Pratama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EB9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C2D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9AC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7614EC66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4FE3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0F8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Muhammad Aburohim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603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656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41A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330F5D5D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DF68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4BAA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Muhamad Ilham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1975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E11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6AB1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5194639C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D8CD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7FC1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Muhamad Rifani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F2F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CD8F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05C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78E4BBAC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E453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23E40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Muhamad Zuhrul Anam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ECF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F07D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B1B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338F1F01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0B6A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lastRenderedPageBreak/>
              <w:t>14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50E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Ninda Aulia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84B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3A8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CD1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6E49F369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53FA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D9A5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Nurlita Zakia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43D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1721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8DE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2251FC40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BFAF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4D90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Raditia Arfansa Setiawan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6ED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278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F03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73671FAF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6DD8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37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Sahrul Gunawan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1AF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3FA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012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0F59CC62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76E8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889D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Septi Ruli Fadilah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B8C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06D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B64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2186AC59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28D3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3B7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Siti Fatihatun Allya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44E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A450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931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0C4D0A72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E9C8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20A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Siti Munawaroh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C44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7E1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BE7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48D635FF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6781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67BD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Slamet Khasani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9AA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ACB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D82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04098B55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24BB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47F3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Tanaya Ata Talifa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8366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FFE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300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05914572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2DDB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1C620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Umamah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761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09A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0B2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32AC2D42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1CB3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6AD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Yasmin Nabila Raihana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E25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356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E97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1C55EDDE" w14:textId="77777777" w:rsidTr="00C54AAE">
        <w:trPr>
          <w:trHeight w:val="462"/>
          <w:jc w:val="right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10B3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95A5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 xml:space="preserve">Zahra Putri Auliana 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4A6E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664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A03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0AA3E5C4" w14:textId="77777777" w:rsidTr="00C54AAE">
        <w:trPr>
          <w:trHeight w:val="300"/>
          <w:jc w:val="right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249B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>Jumlah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28AC" w14:textId="77777777" w:rsidR="00D416B1" w:rsidRPr="00EB76BB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1590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2A92" w14:textId="77777777" w:rsidR="00D416B1" w:rsidRPr="00EB76BB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05F1" w14:textId="77777777" w:rsidR="00D416B1" w:rsidRPr="00EB76BB" w:rsidRDefault="00D416B1" w:rsidP="00C54AAE">
            <w:pPr>
              <w:spacing w:after="0" w:line="360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</w:tr>
      <w:tr w:rsidR="00D416B1" w:rsidRPr="00EB76BB" w14:paraId="557B7EED" w14:textId="77777777" w:rsidTr="00C54AAE">
        <w:trPr>
          <w:trHeight w:val="300"/>
          <w:jc w:val="right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4361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>Rata-rata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BC66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63.6</w:t>
            </w:r>
          </w:p>
        </w:tc>
      </w:tr>
      <w:tr w:rsidR="00D416B1" w:rsidRPr="00EB76BB" w14:paraId="4309C35B" w14:textId="77777777" w:rsidTr="00C54AAE">
        <w:trPr>
          <w:trHeight w:val="300"/>
          <w:jc w:val="right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3D42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 xml:space="preserve">Jumlah Siswa Tuntas 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1425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</w:tr>
      <w:tr w:rsidR="00D416B1" w:rsidRPr="00EB76BB" w14:paraId="01F93A77" w14:textId="77777777" w:rsidTr="00C54AAE">
        <w:trPr>
          <w:trHeight w:val="300"/>
          <w:jc w:val="right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53E5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>Persentase Ketuntasan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703A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40%</w:t>
            </w:r>
          </w:p>
        </w:tc>
      </w:tr>
      <w:tr w:rsidR="00D416B1" w:rsidRPr="00EB76BB" w14:paraId="7C529FEF" w14:textId="77777777" w:rsidTr="00C54AAE">
        <w:trPr>
          <w:trHeight w:val="315"/>
          <w:jc w:val="right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8F17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Nilai Tertinggi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5779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</w:tr>
      <w:tr w:rsidR="00D416B1" w:rsidRPr="00EB76BB" w14:paraId="361BC653" w14:textId="77777777" w:rsidTr="00C54AAE">
        <w:trPr>
          <w:trHeight w:val="315"/>
          <w:jc w:val="right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9202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Nilai Terendah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05B4" w14:textId="77777777" w:rsidR="00D416B1" w:rsidRPr="00EB76BB" w:rsidRDefault="00D416B1" w:rsidP="00C54AAE">
            <w:pPr>
              <w:spacing w:after="0" w:line="360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40</w:t>
            </w:r>
          </w:p>
        </w:tc>
      </w:tr>
    </w:tbl>
    <w:p w14:paraId="62942269" w14:textId="77777777" w:rsidR="00D416B1" w:rsidRPr="00EB76BB" w:rsidRDefault="00D416B1" w:rsidP="00D416B1">
      <w:pPr>
        <w:spacing w:after="0" w:line="360" w:lineRule="auto"/>
        <w:jc w:val="both"/>
        <w:rPr>
          <w:rFonts w:eastAsia="Times New Roman" w:cs="Times New Roman"/>
          <w:color w:val="000000"/>
          <w:szCs w:val="24"/>
        </w:rPr>
      </w:pPr>
    </w:p>
    <w:p w14:paraId="67F90230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56D5E8CB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6750892A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17AAECCC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134B0E1A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168B391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68BD9D63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D4BC564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35CEC772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  <w:bookmarkStart w:id="0" w:name="_GoBack"/>
      <w:bookmarkEnd w:id="0"/>
    </w:p>
    <w:p w14:paraId="58C631EF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6768FA4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D715D0B" w14:textId="77777777" w:rsidR="00D416B1" w:rsidRPr="00A7015C" w:rsidRDefault="00D416B1" w:rsidP="00C22D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Sebuah kubus memiliki volume 125 cm³. Berapakah panjang sisi kubus tersebut?</w:t>
      </w:r>
    </w:p>
    <w:p w14:paraId="110B605E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A. 5 cm</w:t>
      </w:r>
      <w:r w:rsidRPr="00A7015C">
        <w:rPr>
          <w:rFonts w:eastAsia="Times New Roman" w:cs="Times New Roman"/>
          <w:szCs w:val="24"/>
        </w:rPr>
        <w:br/>
        <w:t>B. 8 cm</w:t>
      </w:r>
      <w:r w:rsidRPr="00A7015C">
        <w:rPr>
          <w:rFonts w:eastAsia="Times New Roman" w:cs="Times New Roman"/>
          <w:szCs w:val="24"/>
        </w:rPr>
        <w:br/>
        <w:t>C. 10 cm</w:t>
      </w:r>
      <w:r w:rsidRPr="00A7015C">
        <w:rPr>
          <w:rFonts w:eastAsia="Times New Roman" w:cs="Times New Roman"/>
          <w:szCs w:val="24"/>
        </w:rPr>
        <w:br/>
        <w:t>D. 15 cm</w:t>
      </w:r>
    </w:p>
    <w:p w14:paraId="7C7CA2CD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Jawaban: A. 5 cm</w:t>
      </w:r>
    </w:p>
    <w:p w14:paraId="547E9C91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Pembahasan:</w:t>
      </w:r>
      <w:r w:rsidRPr="00A7015C">
        <w:rPr>
          <w:rFonts w:eastAsia="Times New Roman" w:cs="Times New Roman"/>
          <w:szCs w:val="24"/>
        </w:rPr>
        <w:t xml:space="preserve"> Volume kubus = sisi³</w:t>
      </w:r>
      <w:r w:rsidRPr="00A7015C">
        <w:rPr>
          <w:rFonts w:eastAsia="Times New Roman" w:cs="Times New Roman"/>
          <w:szCs w:val="24"/>
        </w:rPr>
        <w:br/>
        <w:t>125 cm³ = sisi³</w:t>
      </w:r>
      <w:r w:rsidRPr="00A7015C">
        <w:rPr>
          <w:rFonts w:eastAsia="Times New Roman" w:cs="Times New Roman"/>
          <w:szCs w:val="24"/>
        </w:rPr>
        <w:br/>
        <w:t xml:space="preserve">sisi = </w:t>
      </w:r>
      <w:r w:rsidRPr="00A7015C">
        <w:rPr>
          <w:rFonts w:ascii="Cambria Math" w:eastAsia="Times New Roman" w:hAnsi="Cambria Math" w:cs="Cambria Math"/>
          <w:szCs w:val="24"/>
        </w:rPr>
        <w:t>∛</w:t>
      </w:r>
      <w:r w:rsidRPr="00A7015C">
        <w:rPr>
          <w:rFonts w:eastAsia="Times New Roman" w:cs="Times New Roman"/>
          <w:szCs w:val="24"/>
        </w:rPr>
        <w:t>125 cm = 5 cm</w:t>
      </w:r>
    </w:p>
    <w:p w14:paraId="18493787" w14:textId="77777777" w:rsidR="00D416B1" w:rsidRPr="00A7015C" w:rsidRDefault="00D416B1" w:rsidP="00C22D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Sebuah kubus memiliki luas permukaan 150 cm². Berapakah panjang sisi kubus tersebut?</w:t>
      </w:r>
    </w:p>
    <w:p w14:paraId="4BE3E925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A. 5 cm</w:t>
      </w:r>
      <w:r w:rsidRPr="00A7015C">
        <w:rPr>
          <w:rFonts w:eastAsia="Times New Roman" w:cs="Times New Roman"/>
          <w:szCs w:val="24"/>
        </w:rPr>
        <w:br/>
        <w:t>B. 6 cm</w:t>
      </w:r>
      <w:r w:rsidRPr="00A7015C">
        <w:rPr>
          <w:rFonts w:eastAsia="Times New Roman" w:cs="Times New Roman"/>
          <w:szCs w:val="24"/>
        </w:rPr>
        <w:br/>
        <w:t>C. 7 cm</w:t>
      </w:r>
      <w:r w:rsidRPr="00A7015C">
        <w:rPr>
          <w:rFonts w:eastAsia="Times New Roman" w:cs="Times New Roman"/>
          <w:szCs w:val="24"/>
        </w:rPr>
        <w:br/>
        <w:t>D. 8 cm</w:t>
      </w:r>
    </w:p>
    <w:p w14:paraId="017405A4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Jawaban: B. 6 cm</w:t>
      </w:r>
    </w:p>
    <w:p w14:paraId="5B0905D8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Pembahasan:</w:t>
      </w:r>
      <w:r w:rsidRPr="00A7015C">
        <w:rPr>
          <w:rFonts w:eastAsia="Times New Roman" w:cs="Times New Roman"/>
          <w:szCs w:val="24"/>
        </w:rPr>
        <w:t xml:space="preserve"> Luas permukaan kubus = 6 × (sisi)²</w:t>
      </w:r>
      <w:r w:rsidRPr="00A7015C">
        <w:rPr>
          <w:rFonts w:eastAsia="Times New Roman" w:cs="Times New Roman"/>
          <w:szCs w:val="24"/>
        </w:rPr>
        <w:br/>
        <w:t>150 cm² = 6 × sisi²</w:t>
      </w:r>
      <w:r w:rsidRPr="00A7015C">
        <w:rPr>
          <w:rFonts w:eastAsia="Times New Roman" w:cs="Times New Roman"/>
          <w:szCs w:val="24"/>
        </w:rPr>
        <w:br/>
        <w:t>sisi² = 25 cm²</w:t>
      </w:r>
      <w:r w:rsidRPr="00A7015C">
        <w:rPr>
          <w:rFonts w:eastAsia="Times New Roman" w:cs="Times New Roman"/>
          <w:szCs w:val="24"/>
        </w:rPr>
        <w:br/>
        <w:t>sisi = √25 cm = 5 cm</w:t>
      </w:r>
    </w:p>
    <w:p w14:paraId="04322230" w14:textId="77777777" w:rsidR="00D416B1" w:rsidRPr="00A7015C" w:rsidRDefault="00D416B1" w:rsidP="00C22D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Sebuah kubus diwarnai pada semua sisinya dengan warna merah, kemudian dipotong menjadi 27 kubus kecil yang sama ukurannya. Berapa jumlah permukaan yang berwarna merah pada kubus-kubus kecil tersebut?</w:t>
      </w:r>
    </w:p>
    <w:p w14:paraId="12564DE7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A. 54</w:t>
      </w:r>
      <w:r w:rsidRPr="00A7015C">
        <w:rPr>
          <w:rFonts w:eastAsia="Times New Roman" w:cs="Times New Roman"/>
          <w:szCs w:val="24"/>
        </w:rPr>
        <w:br/>
        <w:t>B. 108</w:t>
      </w:r>
      <w:r w:rsidRPr="00A7015C">
        <w:rPr>
          <w:rFonts w:eastAsia="Times New Roman" w:cs="Times New Roman"/>
          <w:szCs w:val="24"/>
        </w:rPr>
        <w:br/>
        <w:t>C. 162</w:t>
      </w:r>
      <w:r w:rsidRPr="00A7015C">
        <w:rPr>
          <w:rFonts w:eastAsia="Times New Roman" w:cs="Times New Roman"/>
          <w:szCs w:val="24"/>
        </w:rPr>
        <w:br/>
        <w:t>D. 216</w:t>
      </w:r>
    </w:p>
    <w:p w14:paraId="13F74ED1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Jawaban: D. 216</w:t>
      </w:r>
    </w:p>
    <w:p w14:paraId="11976EBC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Pembahasan:</w:t>
      </w:r>
      <w:r w:rsidRPr="00A7015C">
        <w:rPr>
          <w:rFonts w:eastAsia="Times New Roman" w:cs="Times New Roman"/>
          <w:szCs w:val="24"/>
        </w:rPr>
        <w:t xml:space="preserve"> Sebuah kubus berukuran dipotong menjadi 27 kubus kecil yang ukurannya sama. Masing-masing kubus kecil memiliki 6 permukaan. Jadi, jumlah permukaan berwarna merah yang total adalah 27 × 6 = 162.</w:t>
      </w:r>
    </w:p>
    <w:p w14:paraId="797FEEB8" w14:textId="77777777" w:rsidR="00D416B1" w:rsidRPr="00A7015C" w:rsidRDefault="00D416B1" w:rsidP="00C22D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lastRenderedPageBreak/>
        <w:t>Sebuah kubus memiliki diagonal ruang sepanjang 12√3 cm. Berapakah volume kubus tersebut?</w:t>
      </w:r>
    </w:p>
    <w:p w14:paraId="3BF61389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A. 144 cm³</w:t>
      </w:r>
      <w:r w:rsidRPr="00A7015C">
        <w:rPr>
          <w:rFonts w:eastAsia="Times New Roman" w:cs="Times New Roman"/>
          <w:szCs w:val="24"/>
        </w:rPr>
        <w:br/>
        <w:t>B. 288 cm³</w:t>
      </w:r>
      <w:r w:rsidRPr="00A7015C">
        <w:rPr>
          <w:rFonts w:eastAsia="Times New Roman" w:cs="Times New Roman"/>
          <w:szCs w:val="24"/>
        </w:rPr>
        <w:br/>
        <w:t>C. 432 cm³</w:t>
      </w:r>
      <w:r w:rsidRPr="00A7015C">
        <w:rPr>
          <w:rFonts w:eastAsia="Times New Roman" w:cs="Times New Roman"/>
          <w:szCs w:val="24"/>
        </w:rPr>
        <w:br/>
        <w:t>D. 576 cm³</w:t>
      </w:r>
    </w:p>
    <w:p w14:paraId="6A585100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Jawaban: C. 432 cm³</w:t>
      </w:r>
    </w:p>
    <w:p w14:paraId="59284BDC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Pembahasan:</w:t>
      </w:r>
      <w:r w:rsidRPr="00A7015C">
        <w:rPr>
          <w:rFonts w:eastAsia="Times New Roman" w:cs="Times New Roman"/>
          <w:szCs w:val="24"/>
        </w:rPr>
        <w:t xml:space="preserve"> Diagonal ruang kubus = sisi × √3</w:t>
      </w:r>
      <w:r w:rsidRPr="00A7015C">
        <w:rPr>
          <w:rFonts w:eastAsia="Times New Roman" w:cs="Times New Roman"/>
          <w:szCs w:val="24"/>
        </w:rPr>
        <w:br/>
        <w:t>12√3 = sisi × √3</w:t>
      </w:r>
      <w:r w:rsidRPr="00A7015C">
        <w:rPr>
          <w:rFonts w:eastAsia="Times New Roman" w:cs="Times New Roman"/>
          <w:szCs w:val="24"/>
        </w:rPr>
        <w:br/>
        <w:t>sisi = 12 cm</w:t>
      </w:r>
    </w:p>
    <w:p w14:paraId="79F30F1C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Volume kubus = sisi³</w:t>
      </w:r>
      <w:r w:rsidRPr="00A7015C">
        <w:rPr>
          <w:rFonts w:eastAsia="Times New Roman" w:cs="Times New Roman"/>
          <w:szCs w:val="24"/>
        </w:rPr>
        <w:br/>
        <w:t>Volume = 12³ = 1728 cm³</w:t>
      </w:r>
    </w:p>
    <w:p w14:paraId="7C979D5A" w14:textId="77777777" w:rsidR="00D416B1" w:rsidRDefault="00D416B1" w:rsidP="00C22D5A">
      <w:pPr>
        <w:pStyle w:val="NormalWeb"/>
        <w:numPr>
          <w:ilvl w:val="0"/>
          <w:numId w:val="3"/>
        </w:numPr>
      </w:pPr>
      <w:r>
        <w:t>Sebuah balok memiliki panjang 8 cm, lebar 4 cm, dan tinggi 6 cm. Hitunglah luas permukaan balok tersebut.</w:t>
      </w:r>
    </w:p>
    <w:p w14:paraId="5F7C9362" w14:textId="77777777" w:rsidR="00D416B1" w:rsidRDefault="00D416B1" w:rsidP="00D416B1">
      <w:pPr>
        <w:pStyle w:val="NormalWeb"/>
        <w:ind w:left="720"/>
      </w:pPr>
      <w:r>
        <w:t>A. 120 cm²</w:t>
      </w:r>
      <w:r>
        <w:br/>
        <w:t>B. 136 cm²</w:t>
      </w:r>
      <w:r>
        <w:br/>
        <w:t>C. 168 cm²</w:t>
      </w:r>
      <w:r>
        <w:br/>
        <w:t>D. 192 cm²</w:t>
      </w:r>
    </w:p>
    <w:p w14:paraId="492F0306" w14:textId="77777777" w:rsidR="00D416B1" w:rsidRDefault="00D416B1" w:rsidP="00D416B1">
      <w:pPr>
        <w:pStyle w:val="NormalWeb"/>
        <w:ind w:left="720"/>
      </w:pPr>
      <w:r>
        <w:rPr>
          <w:rStyle w:val="Kuat"/>
        </w:rPr>
        <w:t>Jawaban: C. 168 cm²</w:t>
      </w:r>
    </w:p>
    <w:p w14:paraId="2B93D0A7" w14:textId="77777777" w:rsidR="00D416B1" w:rsidRDefault="00D416B1" w:rsidP="00D416B1">
      <w:pPr>
        <w:pStyle w:val="NormalWeb"/>
        <w:ind w:left="720"/>
      </w:pPr>
      <w:r>
        <w:rPr>
          <w:rStyle w:val="Kuat"/>
        </w:rPr>
        <w:t>Pembahasan:</w:t>
      </w:r>
      <w:r>
        <w:t xml:space="preserve"> Luas permukaan balok = 2 × (panjang × lebar + panjang × tinggi + lebar × tinggi)</w:t>
      </w:r>
      <w:r>
        <w:br/>
        <w:t>Luas permukaan = 2 × (8 × 4 + 8 × 6 + 4 × 6)</w:t>
      </w:r>
      <w:r>
        <w:br/>
        <w:t>Luas permukaan = 2 × (32 + 48 + 24)</w:t>
      </w:r>
      <w:r>
        <w:br/>
        <w:t>Luas permukaan = 2 × 104</w:t>
      </w:r>
      <w:r>
        <w:br/>
        <w:t>Luas permukaan = 208 cm²</w:t>
      </w:r>
    </w:p>
    <w:p w14:paraId="60B8577B" w14:textId="77777777" w:rsidR="00D416B1" w:rsidRDefault="00D416B1" w:rsidP="00C22D5A">
      <w:pPr>
        <w:pStyle w:val="NormalWeb"/>
        <w:numPr>
          <w:ilvl w:val="0"/>
          <w:numId w:val="3"/>
        </w:numPr>
      </w:pPr>
      <w:r>
        <w:t>Sebuah balok memiliki panjang diagonal ruang sebesar 10√5 cm. Hitunglah volume balok tersebut.</w:t>
      </w:r>
    </w:p>
    <w:p w14:paraId="1B00E819" w14:textId="77777777" w:rsidR="00D416B1" w:rsidRDefault="00D416B1" w:rsidP="00D416B1">
      <w:pPr>
        <w:pStyle w:val="NormalWeb"/>
        <w:ind w:left="720"/>
      </w:pPr>
      <w:r>
        <w:t>A. 200 cm³</w:t>
      </w:r>
      <w:r>
        <w:br/>
        <w:t>B. 400 cm³</w:t>
      </w:r>
      <w:r>
        <w:br/>
        <w:t>C. 600 cm³</w:t>
      </w:r>
      <w:r>
        <w:br/>
        <w:t>D. 800 cm³</w:t>
      </w:r>
    </w:p>
    <w:p w14:paraId="0CD4B577" w14:textId="77777777" w:rsidR="00D416B1" w:rsidRDefault="00D416B1" w:rsidP="00D416B1">
      <w:pPr>
        <w:pStyle w:val="NormalWeb"/>
        <w:ind w:left="720"/>
      </w:pPr>
      <w:r>
        <w:rPr>
          <w:rStyle w:val="Kuat"/>
        </w:rPr>
        <w:t>Jawaban: C. 600 cm³</w:t>
      </w:r>
    </w:p>
    <w:p w14:paraId="57425A6A" w14:textId="77777777" w:rsidR="00D416B1" w:rsidRDefault="00D416B1" w:rsidP="00D416B1">
      <w:pPr>
        <w:pStyle w:val="NormalWeb"/>
        <w:ind w:left="720"/>
      </w:pPr>
      <w:r>
        <w:rPr>
          <w:rStyle w:val="Kuat"/>
        </w:rPr>
        <w:t>Pembahasan:</w:t>
      </w:r>
      <w:r>
        <w:t xml:space="preserve"> Panjang diagonal ruang balok = √(panjang² + lebar² + tinggi²)</w:t>
      </w:r>
      <w:r>
        <w:br/>
      </w:r>
      <w:r>
        <w:lastRenderedPageBreak/>
        <w:t>10√5 = √(8² + 4² + tinggi²)</w:t>
      </w:r>
      <w:r>
        <w:br/>
        <w:t>100 × 5 = 64 + 16 + tinggi²</w:t>
      </w:r>
      <w:r>
        <w:br/>
        <w:t>500 = 80 + tinggi²</w:t>
      </w:r>
      <w:r>
        <w:br/>
        <w:t>bagi even th two so</w:t>
      </w:r>
    </w:p>
    <w:p w14:paraId="27937997" w14:textId="77777777" w:rsidR="00D416B1" w:rsidRDefault="00D416B1" w:rsidP="00C22D5A">
      <w:pPr>
        <w:pStyle w:val="NormalWeb"/>
        <w:numPr>
          <w:ilvl w:val="0"/>
          <w:numId w:val="3"/>
        </w:numPr>
      </w:pPr>
      <w:r>
        <w:t>Sebuah balok memiliki panjang 10 cm, lebar 5 cm, dan tinggi 4 cm. Hitunglah jarak terpendek dari titik sudut balok ke tengah permukaan bawah balok tersebut.</w:t>
      </w:r>
    </w:p>
    <w:p w14:paraId="5FAC4A9A" w14:textId="77777777" w:rsidR="00D416B1" w:rsidRDefault="00D416B1" w:rsidP="00D416B1">
      <w:pPr>
        <w:pStyle w:val="NormalWeb"/>
        <w:ind w:left="720"/>
      </w:pPr>
      <w:r>
        <w:t>A. 3 cm</w:t>
      </w:r>
      <w:r>
        <w:br/>
        <w:t>B. 4 cm</w:t>
      </w:r>
      <w:r>
        <w:br/>
        <w:t>C. 5 cm</w:t>
      </w:r>
      <w:r>
        <w:br/>
        <w:t>D. 6 cm</w:t>
      </w:r>
    </w:p>
    <w:p w14:paraId="6FB6F15A" w14:textId="77777777" w:rsidR="00D416B1" w:rsidRDefault="00D416B1" w:rsidP="00D416B1">
      <w:pPr>
        <w:pStyle w:val="NormalWeb"/>
        <w:ind w:left="720"/>
      </w:pPr>
      <w:r>
        <w:rPr>
          <w:rStyle w:val="Kuat"/>
        </w:rPr>
        <w:t>Jawaban: B. 4 cm</w:t>
      </w:r>
    </w:p>
    <w:p w14:paraId="5855E9C1" w14:textId="77777777" w:rsidR="00D416B1" w:rsidRDefault="00D416B1" w:rsidP="00D416B1">
      <w:pPr>
        <w:pStyle w:val="NormalWeb"/>
        <w:ind w:left="720"/>
      </w:pPr>
      <w:r>
        <w:rPr>
          <w:rStyle w:val="Kuat"/>
        </w:rPr>
        <w:t>Pembahasan:</w:t>
      </w:r>
      <w:r>
        <w:t xml:space="preserve"> Titik tengah permukaan bawah balok terletak di koordinat (5 cm, 2.5 cm, 0 cm). Jarak dari titik sudut balok (0 cm, 0 cm, 0 cm) ke titik ini dapat dihitung menggunakan rumus jarak antara dua titik di ruang.</w:t>
      </w:r>
    </w:p>
    <w:p w14:paraId="72F565DB" w14:textId="77777777" w:rsidR="00D416B1" w:rsidRDefault="00D416B1" w:rsidP="00C22D5A">
      <w:pPr>
        <w:pStyle w:val="NormalWeb"/>
        <w:numPr>
          <w:ilvl w:val="0"/>
          <w:numId w:val="3"/>
        </w:numPr>
      </w:pPr>
      <w:r>
        <w:t>Sebuah balok memiliki panjang 12 cm, lebar 6 cm, dan tinggi 8 cm. Sebuah bola dengan jari-jari 3 cm ditempatkan tepat di tengah-tengah balok. Berapa volume ruang yang tersisa di dalam balok?</w:t>
      </w:r>
    </w:p>
    <w:p w14:paraId="4B516D1B" w14:textId="77777777" w:rsidR="00D416B1" w:rsidRDefault="00D416B1" w:rsidP="00D416B1">
      <w:pPr>
        <w:pStyle w:val="NormalWeb"/>
        <w:ind w:left="720"/>
      </w:pPr>
      <w:r>
        <w:t>A. 816 cm³</w:t>
      </w:r>
      <w:r>
        <w:br/>
        <w:t>B. 864 cm³</w:t>
      </w:r>
      <w:r>
        <w:br/>
        <w:t>C. 912 cm³</w:t>
      </w:r>
      <w:r>
        <w:br/>
        <w:t>D. 960 cm³</w:t>
      </w:r>
    </w:p>
    <w:p w14:paraId="0DD38A0A" w14:textId="77777777" w:rsidR="00D416B1" w:rsidRDefault="00D416B1" w:rsidP="00D416B1">
      <w:pPr>
        <w:pStyle w:val="NormalWeb"/>
        <w:ind w:left="720"/>
      </w:pPr>
      <w:r>
        <w:rPr>
          <w:rStyle w:val="Kuat"/>
        </w:rPr>
        <w:t>Jawaban: A. 816 cm³</w:t>
      </w:r>
    </w:p>
    <w:p w14:paraId="07636453" w14:textId="77777777" w:rsidR="00D416B1" w:rsidRPr="00A7015C" w:rsidRDefault="00D416B1" w:rsidP="00C22D5A">
      <w:pPr>
        <w:pStyle w:val="DaftarParagraf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Sebuah kerucut memiliki tinggi 12 cm dan jari-jari lingkaran dasarnya 5 cm. Hitunglah luas permukaan kerucut tersebut, jika garis pelukisnya adalah 13 cm.</w:t>
      </w:r>
    </w:p>
    <w:p w14:paraId="0B0C6A98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A. 183 cm²</w:t>
      </w:r>
      <w:r w:rsidRPr="00A7015C">
        <w:rPr>
          <w:rFonts w:eastAsia="Times New Roman" w:cs="Times New Roman"/>
          <w:szCs w:val="24"/>
        </w:rPr>
        <w:br/>
        <w:t>B. 195 cm²</w:t>
      </w:r>
      <w:r w:rsidRPr="00A7015C">
        <w:rPr>
          <w:rFonts w:eastAsia="Times New Roman" w:cs="Times New Roman"/>
          <w:szCs w:val="24"/>
        </w:rPr>
        <w:br/>
        <w:t>C. 207 cm²</w:t>
      </w:r>
      <w:r w:rsidRPr="00A7015C">
        <w:rPr>
          <w:rFonts w:eastAsia="Times New Roman" w:cs="Times New Roman"/>
          <w:szCs w:val="24"/>
        </w:rPr>
        <w:br/>
        <w:t>D. 219 cm²</w:t>
      </w:r>
    </w:p>
    <w:p w14:paraId="766203A9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Jawaban: C. 207 cm²</w:t>
      </w:r>
    </w:p>
    <w:p w14:paraId="29335E4F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Pembahasan:</w:t>
      </w:r>
      <w:r w:rsidRPr="00A7015C">
        <w:rPr>
          <w:rFonts w:eastAsia="Times New Roman" w:cs="Times New Roman"/>
          <w:szCs w:val="24"/>
        </w:rPr>
        <w:t xml:space="preserve"> Luas permukaan kerucut = luas alas + luas selimut</w:t>
      </w:r>
      <w:r w:rsidRPr="00A7015C">
        <w:rPr>
          <w:rFonts w:eastAsia="Times New Roman" w:cs="Times New Roman"/>
          <w:szCs w:val="24"/>
        </w:rPr>
        <w:br/>
        <w:t>Luas alas = π × r² = π × 5² = 25π cm²</w:t>
      </w:r>
      <w:r w:rsidRPr="00A7015C">
        <w:rPr>
          <w:rFonts w:eastAsia="Times New Roman" w:cs="Times New Roman"/>
          <w:szCs w:val="24"/>
        </w:rPr>
        <w:br/>
        <w:t>Luas selimut = π × r × garis pelukis = π × 5 × 13 = 65π cm²</w:t>
      </w:r>
      <w:r w:rsidRPr="00A7015C">
        <w:rPr>
          <w:rFonts w:eastAsia="Times New Roman" w:cs="Times New Roman"/>
          <w:szCs w:val="24"/>
        </w:rPr>
        <w:br/>
        <w:t>Total luas permukaan = 25π + 65π = 90π ≈ 207 cm²</w:t>
      </w:r>
    </w:p>
    <w:p w14:paraId="32B5D68A" w14:textId="77777777" w:rsidR="00D416B1" w:rsidRPr="00A7015C" w:rsidRDefault="00D416B1" w:rsidP="00C22D5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lastRenderedPageBreak/>
        <w:t>Sebuah kerucut memiliki jari-jari lingkaran dasar 6 cm dan tingginya 8 cm. Hitunglah volume kerucut tersebut.</w:t>
      </w:r>
    </w:p>
    <w:p w14:paraId="04F43DCF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szCs w:val="24"/>
        </w:rPr>
        <w:t>A. 128π cm³</w:t>
      </w:r>
      <w:r w:rsidRPr="00A7015C">
        <w:rPr>
          <w:rFonts w:eastAsia="Times New Roman" w:cs="Times New Roman"/>
          <w:szCs w:val="24"/>
        </w:rPr>
        <w:br/>
        <w:t>B. 144π cm³</w:t>
      </w:r>
      <w:r w:rsidRPr="00A7015C">
        <w:rPr>
          <w:rFonts w:eastAsia="Times New Roman" w:cs="Times New Roman"/>
          <w:szCs w:val="24"/>
        </w:rPr>
        <w:br/>
        <w:t>C. 160π cm³</w:t>
      </w:r>
      <w:r w:rsidRPr="00A7015C">
        <w:rPr>
          <w:rFonts w:eastAsia="Times New Roman" w:cs="Times New Roman"/>
          <w:szCs w:val="24"/>
        </w:rPr>
        <w:br/>
        <w:t>D. 176π cm³</w:t>
      </w:r>
    </w:p>
    <w:p w14:paraId="28F3E13A" w14:textId="77777777" w:rsidR="00D416B1" w:rsidRPr="00A7015C" w:rsidRDefault="00D416B1" w:rsidP="00D416B1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Cs w:val="24"/>
        </w:rPr>
      </w:pPr>
      <w:r w:rsidRPr="00A7015C">
        <w:rPr>
          <w:rFonts w:eastAsia="Times New Roman" w:cs="Times New Roman"/>
          <w:b/>
          <w:bCs/>
          <w:szCs w:val="24"/>
        </w:rPr>
        <w:t>Jawaban: A. 128π cm³</w:t>
      </w:r>
    </w:p>
    <w:p w14:paraId="2F143C4C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3659FB5D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350CEAC3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B971BB9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7F0F5CB9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0B652138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1B80622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BD0274F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0B80DD31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69B24BF5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7818E7D1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6E8239C1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14EE92A2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1F7C0B86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74D2CFC5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5679AC54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14D504C9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4B254692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701127AD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5D2C137A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7EF4246E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77268C7D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1CE8936B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216C3B07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50213623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2526B834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59757469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09FFD1F7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3626A0D6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02F4FCC0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0B90FE69" w14:textId="77777777" w:rsidR="00D416B1" w:rsidRDefault="00D416B1" w:rsidP="00D416B1">
      <w:pPr>
        <w:tabs>
          <w:tab w:val="left" w:pos="851"/>
        </w:tabs>
        <w:spacing w:after="0" w:line="276" w:lineRule="auto"/>
        <w:ind w:left="1134"/>
        <w:jc w:val="center"/>
      </w:pPr>
    </w:p>
    <w:p w14:paraId="547CBF83" w14:textId="77777777" w:rsidR="00D416B1" w:rsidRPr="00EB76BB" w:rsidRDefault="00D416B1" w:rsidP="00D416B1">
      <w:pPr>
        <w:tabs>
          <w:tab w:val="left" w:pos="851"/>
        </w:tabs>
        <w:spacing w:after="0" w:line="276" w:lineRule="auto"/>
        <w:jc w:val="center"/>
      </w:pPr>
      <w:r w:rsidRPr="00EB76BB">
        <w:lastRenderedPageBreak/>
        <w:t>Rekapitulasi Hasil Belajar Siswa</w:t>
      </w:r>
      <w:r>
        <w:t xml:space="preserve"> (Post Test)</w:t>
      </w:r>
    </w:p>
    <w:p w14:paraId="50CBEC5B" w14:textId="77777777" w:rsidR="00D416B1" w:rsidRPr="00EB76BB" w:rsidRDefault="00D416B1" w:rsidP="00D416B1">
      <w:pPr>
        <w:tabs>
          <w:tab w:val="left" w:pos="851"/>
        </w:tabs>
        <w:spacing w:after="0" w:line="240" w:lineRule="auto"/>
        <w:ind w:left="1134"/>
        <w:jc w:val="center"/>
      </w:pPr>
    </w:p>
    <w:tbl>
      <w:tblPr>
        <w:tblW w:w="7736" w:type="dxa"/>
        <w:jc w:val="right"/>
        <w:tblLook w:val="04A0" w:firstRow="1" w:lastRow="0" w:firstColumn="1" w:lastColumn="0" w:noHBand="0" w:noVBand="1"/>
      </w:tblPr>
      <w:tblGrid>
        <w:gridCol w:w="608"/>
        <w:gridCol w:w="3923"/>
        <w:gridCol w:w="1559"/>
        <w:gridCol w:w="870"/>
        <w:gridCol w:w="776"/>
      </w:tblGrid>
      <w:tr w:rsidR="00D416B1" w:rsidRPr="00EB76BB" w14:paraId="4CFEEC0E" w14:textId="77777777" w:rsidTr="00C54AAE">
        <w:trPr>
          <w:trHeight w:val="499"/>
          <w:tblHeader/>
          <w:jc w:val="right"/>
        </w:trPr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73F9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No</w:t>
            </w:r>
          </w:p>
        </w:tc>
        <w:tc>
          <w:tcPr>
            <w:tcW w:w="3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E75B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Nama Siswa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6D7B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 xml:space="preserve">Nilai 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EEA4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Ketuntasan</w:t>
            </w:r>
          </w:p>
        </w:tc>
      </w:tr>
      <w:tr w:rsidR="00D416B1" w:rsidRPr="00EB76BB" w14:paraId="22A1C461" w14:textId="77777777" w:rsidTr="00C54AAE">
        <w:trPr>
          <w:trHeight w:val="293"/>
          <w:tblHeader/>
          <w:jc w:val="right"/>
        </w:trPr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2A08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3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5A49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872F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EA74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Tuntas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4F25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Tidak</w:t>
            </w:r>
          </w:p>
        </w:tc>
      </w:tr>
      <w:tr w:rsidR="00D416B1" w:rsidRPr="00EB76BB" w14:paraId="6BF7E5C3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78FB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F89C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Ahmad Hanan Fais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664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1B1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D3FD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3634044E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659E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F57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Ahmad Ilyas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000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8A3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6E5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6A273CBA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5F21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0AD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Akhmad Nauval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BEC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E9D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7A08" w14:textId="77777777" w:rsidR="00D416B1" w:rsidRPr="00EB76BB" w:rsidRDefault="00D416B1" w:rsidP="00C54AAE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EB76BB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</w:tr>
      <w:tr w:rsidR="00D416B1" w:rsidRPr="00EB76BB" w14:paraId="3061030E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191C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297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Ali Nur Ridho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115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6FF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B23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7F41394D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EF04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86F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Hayfa Dini Amalia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DA5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6FF5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EBD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6865C70A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02BD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ED476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Kevin Khukmil Imam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884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350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408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248E93BE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1C8B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C90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Laeli Noviyatun Nisa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37F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9C1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7313" w14:textId="77777777" w:rsidR="00D416B1" w:rsidRPr="00EB76BB" w:rsidRDefault="00D416B1" w:rsidP="00C54AAE">
            <w:pPr>
              <w:spacing w:after="0" w:line="276" w:lineRule="auto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EB76BB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</w:tr>
      <w:tr w:rsidR="00D416B1" w:rsidRPr="00EB76BB" w14:paraId="0E4A4737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6B2F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B0D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Lina Afiyatul Faroh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967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B24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912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166B0E1B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AB09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7A9D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M. Arya Dwi Pratama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8B0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D1D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50E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16A7BF23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8E74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042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Muhammad Aburohim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2DF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9EB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B6D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528843DC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C519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10AE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Muhamad Ilham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C29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23D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30F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26597735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0229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DD1E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Muhamad Rifani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99F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AEC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0EA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3FFEDE69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EE69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24EB4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Muhamad Zuhrul Anam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53A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84FB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792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</w:tr>
      <w:tr w:rsidR="00D416B1" w:rsidRPr="00EB76BB" w14:paraId="4C99BC45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72FF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18E9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Ninda Aulia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833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271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1065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6B17A002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88B2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EC961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Nurlita Zakia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7E4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72A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783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7DE15E2D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26F4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D446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Raditia Arfansa Setiawan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5C1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D65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B3D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74F73534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6D61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0001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Sahrul Gunawan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036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93701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31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17A10AAD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0FBE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E266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Septi Ruli Fadilah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4B3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F62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6ED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20864439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23420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BC58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Siti Fatihatun Allya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3F7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61E69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7BF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10E086F9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3F1B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8785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Siti Munawaroh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EB6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CD6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C3B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656FBEE8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6AE1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5617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Slamet Khasani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9C1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72E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D41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07087B88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BBA9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642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Tanaya Ata Talifa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636B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A51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079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5DE9D3E7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7BDC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9B13F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Umamah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B240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1E8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4D1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5E420316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732FF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EB76BB">
              <w:rPr>
                <w:rFonts w:ascii="Calibri" w:eastAsia="Times New Roman" w:hAnsi="Calibri" w:cs="Calibri"/>
                <w:color w:val="000000"/>
                <w:szCs w:val="24"/>
              </w:rPr>
              <w:t>24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4EC67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Yasmin Nabila Raihana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100C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7406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1F7F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6D6F1A5C" w14:textId="77777777" w:rsidTr="00C54AAE">
        <w:trPr>
          <w:trHeight w:val="462"/>
          <w:jc w:val="right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D4CB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EB76BB">
              <w:rPr>
                <w:rFonts w:ascii="Calibri" w:eastAsia="Times New Roman" w:hAnsi="Calibri" w:cs="Calibri"/>
                <w:color w:val="000000"/>
                <w:szCs w:val="24"/>
              </w:rPr>
              <w:lastRenderedPageBreak/>
              <w:t>25</w:t>
            </w:r>
          </w:p>
        </w:tc>
        <w:tc>
          <w:tcPr>
            <w:tcW w:w="3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EDA2" w14:textId="77777777" w:rsidR="00D416B1" w:rsidRPr="00EB76BB" w:rsidRDefault="00D416B1" w:rsidP="00C54AAE">
            <w:pPr>
              <w:spacing w:after="0" w:line="276" w:lineRule="auto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 xml:space="preserve">Zahra Putri Auliana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41E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3EBF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√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05D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D416B1" w:rsidRPr="00EB76BB" w14:paraId="790972B4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29C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>Jumlah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719A7" w14:textId="77777777" w:rsidR="00D416B1" w:rsidRPr="00EB76BB" w:rsidRDefault="00D416B1" w:rsidP="00C54AAE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2010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EB64" w14:textId="77777777" w:rsidR="00D416B1" w:rsidRPr="00EB76BB" w:rsidRDefault="00D416B1" w:rsidP="00C54AAE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3F5C" w14:textId="77777777" w:rsidR="00D416B1" w:rsidRPr="00EB76BB" w:rsidRDefault="00D416B1" w:rsidP="00C54AAE">
            <w:pPr>
              <w:spacing w:after="0" w:line="276" w:lineRule="auto"/>
              <w:jc w:val="right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</w:tr>
      <w:tr w:rsidR="00D416B1" w:rsidRPr="00EB76BB" w14:paraId="14AF4DEF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4BC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>Rata-rata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7917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80.4</w:t>
            </w:r>
          </w:p>
        </w:tc>
      </w:tr>
      <w:tr w:rsidR="00D416B1" w:rsidRPr="00EB76BB" w14:paraId="5BB23DF0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96E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 xml:space="preserve">Jumlah Siswa Tuntas 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D86A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</w:tr>
      <w:tr w:rsidR="00D416B1" w:rsidRPr="00EB76BB" w14:paraId="5110E34B" w14:textId="77777777" w:rsidTr="00C54AAE">
        <w:trPr>
          <w:trHeight w:val="300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FB73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EB76BB">
              <w:rPr>
                <w:rFonts w:eastAsia="Times New Roman" w:cs="Times New Roman"/>
                <w:szCs w:val="24"/>
              </w:rPr>
              <w:t>Persentase Ketuntasan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4DC2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92%</w:t>
            </w:r>
          </w:p>
        </w:tc>
      </w:tr>
      <w:tr w:rsidR="00D416B1" w:rsidRPr="00EB76BB" w14:paraId="135F88B6" w14:textId="77777777" w:rsidTr="00C54AAE">
        <w:trPr>
          <w:trHeight w:val="315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8998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Nilai Tertinggi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3B6E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100</w:t>
            </w:r>
          </w:p>
        </w:tc>
      </w:tr>
      <w:tr w:rsidR="00D416B1" w:rsidRPr="00EB76BB" w14:paraId="06D72836" w14:textId="77777777" w:rsidTr="00C54AAE">
        <w:trPr>
          <w:trHeight w:val="315"/>
          <w:jc w:val="right"/>
        </w:trPr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65DD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Nilai Terendah</w:t>
            </w:r>
          </w:p>
        </w:tc>
        <w:tc>
          <w:tcPr>
            <w:tcW w:w="3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BCE4" w14:textId="77777777" w:rsidR="00D416B1" w:rsidRPr="00EB76BB" w:rsidRDefault="00D416B1" w:rsidP="00C54AAE">
            <w:pPr>
              <w:spacing w:after="0" w:line="276" w:lineRule="auto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EB76BB">
              <w:rPr>
                <w:rFonts w:eastAsia="Times New Roman" w:cs="Times New Roman"/>
                <w:color w:val="000000"/>
                <w:szCs w:val="24"/>
              </w:rPr>
              <w:t>60</w:t>
            </w:r>
          </w:p>
        </w:tc>
      </w:tr>
    </w:tbl>
    <w:p w14:paraId="072E47A2" w14:textId="77777777" w:rsidR="00D416B1" w:rsidRDefault="00D416B1" w:rsidP="00D416B1">
      <w:pPr>
        <w:jc w:val="both"/>
      </w:pPr>
    </w:p>
    <w:p w14:paraId="157EC52E" w14:textId="77777777" w:rsidR="00D416B1" w:rsidRDefault="00D416B1" w:rsidP="00D416B1">
      <w:pPr>
        <w:jc w:val="both"/>
      </w:pPr>
    </w:p>
    <w:p w14:paraId="3B5F3972" w14:textId="77777777" w:rsidR="00D416B1" w:rsidRDefault="00D416B1" w:rsidP="00D416B1">
      <w:pPr>
        <w:jc w:val="both"/>
      </w:pPr>
    </w:p>
    <w:p w14:paraId="4F2BAC0C" w14:textId="77777777" w:rsidR="00D416B1" w:rsidRDefault="00D416B1" w:rsidP="00D416B1">
      <w:pPr>
        <w:jc w:val="both"/>
      </w:pPr>
    </w:p>
    <w:p w14:paraId="597415D6" w14:textId="77777777" w:rsidR="00D416B1" w:rsidRDefault="00D416B1" w:rsidP="00D416B1">
      <w:pPr>
        <w:jc w:val="both"/>
      </w:pPr>
    </w:p>
    <w:p w14:paraId="55768589" w14:textId="77777777" w:rsidR="00D416B1" w:rsidRDefault="00D416B1" w:rsidP="00D416B1">
      <w:pPr>
        <w:jc w:val="both"/>
      </w:pPr>
    </w:p>
    <w:p w14:paraId="3EEDCDF5" w14:textId="77777777" w:rsidR="00D416B1" w:rsidRDefault="00D416B1" w:rsidP="00D416B1">
      <w:pPr>
        <w:jc w:val="both"/>
      </w:pPr>
    </w:p>
    <w:p w14:paraId="44030D24" w14:textId="77777777" w:rsidR="00D416B1" w:rsidRDefault="00D416B1" w:rsidP="00D416B1">
      <w:pPr>
        <w:jc w:val="both"/>
      </w:pPr>
    </w:p>
    <w:p w14:paraId="441BEF73" w14:textId="77777777" w:rsidR="00D416B1" w:rsidRDefault="00D416B1" w:rsidP="00D416B1">
      <w:pPr>
        <w:jc w:val="both"/>
      </w:pPr>
    </w:p>
    <w:p w14:paraId="7EBDF2A7" w14:textId="77777777" w:rsidR="00D416B1" w:rsidRDefault="00D416B1" w:rsidP="00D416B1">
      <w:pPr>
        <w:jc w:val="both"/>
      </w:pPr>
    </w:p>
    <w:p w14:paraId="5812F5BD" w14:textId="77777777" w:rsidR="00D416B1" w:rsidRDefault="00D416B1" w:rsidP="00D416B1">
      <w:pPr>
        <w:jc w:val="both"/>
      </w:pPr>
    </w:p>
    <w:p w14:paraId="6A6A4446" w14:textId="77777777" w:rsidR="00D416B1" w:rsidRDefault="00D416B1" w:rsidP="00D416B1">
      <w:pPr>
        <w:jc w:val="both"/>
      </w:pPr>
    </w:p>
    <w:p w14:paraId="09CA31DC" w14:textId="77777777" w:rsidR="00D416B1" w:rsidRDefault="00D416B1" w:rsidP="00D416B1">
      <w:pPr>
        <w:jc w:val="both"/>
      </w:pPr>
    </w:p>
    <w:p w14:paraId="2CE78523" w14:textId="77777777" w:rsidR="00D416B1" w:rsidRDefault="00D416B1" w:rsidP="00D416B1">
      <w:pPr>
        <w:jc w:val="both"/>
      </w:pPr>
      <w:r w:rsidRPr="00CA3833">
        <w:rPr>
          <w:noProof/>
        </w:rPr>
        <w:lastRenderedPageBreak/>
        <w:drawing>
          <wp:inline distT="0" distB="0" distL="0" distR="0" wp14:anchorId="051D4328" wp14:editId="4EA6008A">
            <wp:extent cx="5040630" cy="26860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5CBE" w14:textId="77777777" w:rsidR="00D416B1" w:rsidRDefault="00D416B1" w:rsidP="00D416B1">
      <w:pPr>
        <w:jc w:val="both"/>
      </w:pPr>
      <w:r w:rsidRPr="00CA3833">
        <w:rPr>
          <w:noProof/>
        </w:rPr>
        <w:drawing>
          <wp:inline distT="0" distB="0" distL="0" distR="0" wp14:anchorId="516F9203" wp14:editId="40415BCD">
            <wp:extent cx="5040630" cy="267843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B460" w14:textId="77777777" w:rsidR="00D416B1" w:rsidRDefault="00D416B1" w:rsidP="00D416B1">
      <w:pPr>
        <w:jc w:val="both"/>
      </w:pPr>
      <w:r w:rsidRPr="00CA3833">
        <w:rPr>
          <w:noProof/>
        </w:rPr>
        <w:drawing>
          <wp:inline distT="0" distB="0" distL="0" distR="0" wp14:anchorId="266B91BA" wp14:editId="07C266A3">
            <wp:extent cx="5040630" cy="25336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8810" w14:textId="77777777" w:rsidR="00D416B1" w:rsidRDefault="00D416B1" w:rsidP="00D416B1">
      <w:pPr>
        <w:jc w:val="both"/>
      </w:pPr>
      <w:r w:rsidRPr="008E4C50">
        <w:rPr>
          <w:noProof/>
        </w:rPr>
        <w:lastRenderedPageBreak/>
        <w:drawing>
          <wp:inline distT="0" distB="0" distL="0" distR="0" wp14:anchorId="47E83B6E" wp14:editId="333CB7FD">
            <wp:extent cx="5040630" cy="26543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A8B4" w14:textId="77777777" w:rsidR="00D416B1" w:rsidRDefault="00D416B1" w:rsidP="00D416B1">
      <w:pPr>
        <w:jc w:val="both"/>
      </w:pPr>
      <w:r w:rsidRPr="008E4C50">
        <w:rPr>
          <w:noProof/>
        </w:rPr>
        <w:drawing>
          <wp:inline distT="0" distB="0" distL="0" distR="0" wp14:anchorId="3B6B3443" wp14:editId="1AC0AF88">
            <wp:extent cx="5040630" cy="2619375"/>
            <wp:effectExtent l="0" t="0" r="762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C188" w14:textId="77777777" w:rsidR="00D416B1" w:rsidRDefault="00D416B1" w:rsidP="00D416B1">
      <w:pPr>
        <w:jc w:val="both"/>
      </w:pPr>
      <w:r w:rsidRPr="008E4C50">
        <w:rPr>
          <w:noProof/>
        </w:rPr>
        <w:drawing>
          <wp:inline distT="0" distB="0" distL="0" distR="0" wp14:anchorId="6D1AA8EE" wp14:editId="32CF98F7">
            <wp:extent cx="5040630" cy="2638425"/>
            <wp:effectExtent l="0" t="0" r="762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4477" w14:textId="77777777" w:rsidR="00D416B1" w:rsidRDefault="00D416B1" w:rsidP="00D416B1">
      <w:pPr>
        <w:jc w:val="both"/>
      </w:pPr>
      <w:r w:rsidRPr="008E4C50">
        <w:rPr>
          <w:noProof/>
        </w:rPr>
        <w:lastRenderedPageBreak/>
        <w:drawing>
          <wp:inline distT="0" distB="0" distL="0" distR="0" wp14:anchorId="612C01C9" wp14:editId="704D75DA">
            <wp:extent cx="5040630" cy="2600325"/>
            <wp:effectExtent l="0" t="0" r="762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5CB3" w14:textId="77777777" w:rsidR="00D416B1" w:rsidRDefault="00D416B1" w:rsidP="00D416B1">
      <w:pPr>
        <w:jc w:val="both"/>
      </w:pPr>
      <w:r w:rsidRPr="008E4C50">
        <w:rPr>
          <w:noProof/>
        </w:rPr>
        <w:drawing>
          <wp:inline distT="0" distB="0" distL="0" distR="0" wp14:anchorId="66AF135F" wp14:editId="658701FF">
            <wp:extent cx="5040630" cy="2628265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2634" w14:textId="77777777" w:rsidR="00D416B1" w:rsidRDefault="00D416B1" w:rsidP="00D416B1">
      <w:pPr>
        <w:jc w:val="both"/>
      </w:pPr>
      <w:r w:rsidRPr="008E4C50">
        <w:rPr>
          <w:noProof/>
        </w:rPr>
        <w:drawing>
          <wp:inline distT="0" distB="0" distL="0" distR="0" wp14:anchorId="07646F5A" wp14:editId="33108FC3">
            <wp:extent cx="5040630" cy="2660650"/>
            <wp:effectExtent l="0" t="0" r="762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774E" w14:textId="77777777" w:rsidR="00D416B1" w:rsidRDefault="00D416B1" w:rsidP="00D416B1">
      <w:pPr>
        <w:jc w:val="both"/>
      </w:pPr>
      <w:r w:rsidRPr="008E4C50">
        <w:rPr>
          <w:noProof/>
        </w:rPr>
        <w:lastRenderedPageBreak/>
        <w:drawing>
          <wp:inline distT="0" distB="0" distL="0" distR="0" wp14:anchorId="1D67EAEF" wp14:editId="36AC840E">
            <wp:extent cx="5040630" cy="25717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99B7" w14:textId="77777777" w:rsidR="00D416B1" w:rsidRDefault="00D416B1" w:rsidP="00D416B1">
      <w:pPr>
        <w:jc w:val="both"/>
      </w:pPr>
      <w:r w:rsidRPr="008E4C50">
        <w:rPr>
          <w:noProof/>
        </w:rPr>
        <w:drawing>
          <wp:inline distT="0" distB="0" distL="0" distR="0" wp14:anchorId="1352CD87" wp14:editId="6AA36F9C">
            <wp:extent cx="5040630" cy="274891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EC07" w14:textId="77777777" w:rsidR="00D416B1" w:rsidRDefault="00D416B1" w:rsidP="00D416B1">
      <w:pPr>
        <w:jc w:val="both"/>
      </w:pPr>
      <w:r w:rsidRPr="006F362A">
        <w:rPr>
          <w:noProof/>
        </w:rPr>
        <w:drawing>
          <wp:inline distT="0" distB="0" distL="0" distR="0" wp14:anchorId="1AFD9D06" wp14:editId="0E7DB17F">
            <wp:extent cx="5040630" cy="2581275"/>
            <wp:effectExtent l="0" t="0" r="762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ADC6" w14:textId="77777777" w:rsidR="00D416B1" w:rsidRDefault="00D416B1" w:rsidP="00D416B1">
      <w:pPr>
        <w:pStyle w:val="NormalWeb"/>
      </w:pPr>
      <w:r>
        <w:rPr>
          <w:noProof/>
        </w:rPr>
        <w:lastRenderedPageBreak/>
        <w:drawing>
          <wp:inline distT="0" distB="0" distL="0" distR="0" wp14:anchorId="070EFF1A" wp14:editId="655D3121">
            <wp:extent cx="4914900" cy="2213752"/>
            <wp:effectExtent l="0" t="0" r="0" b="0"/>
            <wp:docPr id="13" name="Gambar 13" descr="C:\Users\user\AppData\Local\Temp\83da8b4d-704d-4b89-8306-046cb07469a4_WhatsApp Unknown 2024-08-05 at 04.25.20.zip.9a4\WhatsApp Image 2024-08-05 at 04.1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83da8b4d-704d-4b89-8306-046cb07469a4_WhatsApp Unknown 2024-08-05 at 04.25.20.zip.9a4\WhatsApp Image 2024-08-05 at 04.15.4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21" cy="223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479E" w14:textId="77777777" w:rsidR="00D416B1" w:rsidRDefault="00D416B1" w:rsidP="00D416B1">
      <w:pPr>
        <w:pStyle w:val="NormalWeb"/>
      </w:pPr>
      <w:r>
        <w:rPr>
          <w:noProof/>
        </w:rPr>
        <w:drawing>
          <wp:inline distT="0" distB="0" distL="0" distR="0" wp14:anchorId="4332B107" wp14:editId="0ABE44EB">
            <wp:extent cx="4914900" cy="2213752"/>
            <wp:effectExtent l="0" t="0" r="0" b="0"/>
            <wp:docPr id="14" name="Gambar 14" descr="C:\Users\user\AppData\Local\Temp\33a93e78-bd91-48f7-8221-f5aa551eca87_WhatsApp Unknown 2024-08-05 at 04.25.20.zip.a87\WhatsApp Image 2024-08-05 at 04.15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3a93e78-bd91-48f7-8221-f5aa551eca87_WhatsApp Unknown 2024-08-05 at 04.25.20.zip.a87\WhatsApp Image 2024-08-05 at 04.15.41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83" cy="224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4534" w14:textId="77777777" w:rsidR="00D416B1" w:rsidRDefault="00D416B1" w:rsidP="00D416B1">
      <w:pPr>
        <w:pStyle w:val="NormalWeb"/>
      </w:pPr>
      <w:r>
        <w:rPr>
          <w:noProof/>
        </w:rPr>
        <w:drawing>
          <wp:inline distT="0" distB="0" distL="0" distR="0" wp14:anchorId="4066AA03" wp14:editId="3D95093C">
            <wp:extent cx="4876800" cy="2196594"/>
            <wp:effectExtent l="0" t="0" r="0" b="0"/>
            <wp:docPr id="15" name="Gambar 15" descr="C:\Users\user\AppData\Local\Temp\5fc695f5-a319-474a-9c20-3e73feab5120_WhatsApp Unknown 2024-08-05 at 04.25.20.zip.120\WhatsApp Image 2024-08-05 at 04.15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5fc695f5-a319-474a-9c20-3e73feab5120_WhatsApp Unknown 2024-08-05 at 04.25.20.zip.120\WhatsApp Image 2024-08-05 at 04.15.41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89" cy="22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9655" w14:textId="77777777" w:rsidR="00D416B1" w:rsidRDefault="00D416B1" w:rsidP="00D416B1">
      <w:pPr>
        <w:jc w:val="both"/>
      </w:pPr>
    </w:p>
    <w:p w14:paraId="0CB72ECC" w14:textId="77777777" w:rsidR="00D416B1" w:rsidRDefault="00D416B1" w:rsidP="00D416B1">
      <w:pPr>
        <w:jc w:val="both"/>
      </w:pPr>
    </w:p>
    <w:p w14:paraId="6A8AFB95" w14:textId="77777777" w:rsidR="00D416B1" w:rsidRDefault="00D416B1" w:rsidP="00D416B1">
      <w:pPr>
        <w:jc w:val="both"/>
      </w:pPr>
    </w:p>
    <w:p w14:paraId="70E27B29" w14:textId="77777777" w:rsidR="00D416B1" w:rsidRDefault="00D416B1" w:rsidP="00D416B1">
      <w:pPr>
        <w:pStyle w:val="NormalWeb"/>
      </w:pPr>
      <w:r>
        <w:rPr>
          <w:noProof/>
        </w:rPr>
        <w:lastRenderedPageBreak/>
        <w:drawing>
          <wp:inline distT="0" distB="0" distL="0" distR="0" wp14:anchorId="19901BF7" wp14:editId="488D8C0D">
            <wp:extent cx="5012987" cy="2258979"/>
            <wp:effectExtent l="0" t="0" r="0" b="8255"/>
            <wp:docPr id="16" name="Gambar 16" descr="C:\Users\user\AppData\Local\Temp\417349eb-33e3-48de-8915-76a4b6b561d1_WhatsApp Unknown 2024-08-05 at 04.25.20.zip.1d1\WhatsApp Image 2024-08-05 at 04.1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417349eb-33e3-48de-8915-76a4b6b561d1_WhatsApp Unknown 2024-08-05 at 04.25.20.zip.1d1\WhatsApp Image 2024-08-05 at 04.15.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99" cy="227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D3A6" w14:textId="77777777" w:rsidR="00D416B1" w:rsidRDefault="00D416B1" w:rsidP="00D416B1">
      <w:pPr>
        <w:jc w:val="both"/>
      </w:pPr>
    </w:p>
    <w:p w14:paraId="6413559A" w14:textId="77777777" w:rsidR="00D416B1" w:rsidRDefault="00D416B1" w:rsidP="00D416B1">
      <w:pPr>
        <w:pStyle w:val="NormalWeb"/>
      </w:pPr>
      <w:r>
        <w:rPr>
          <w:noProof/>
        </w:rPr>
        <w:drawing>
          <wp:inline distT="0" distB="0" distL="0" distR="0" wp14:anchorId="7942A6D6" wp14:editId="0D0750F6">
            <wp:extent cx="5012690" cy="2258842"/>
            <wp:effectExtent l="0" t="0" r="0" b="8255"/>
            <wp:docPr id="17" name="Gambar 17" descr="C:\Users\user\AppData\Local\Temp\210617bd-29a9-4fe6-9261-2030619235ed_WhatsApp Unknown 2024-08-05 at 04.25.20.zip.5ed\WhatsApp Image 2024-08-05 at 04.1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210617bd-29a9-4fe6-9261-2030619235ed_WhatsApp Unknown 2024-08-05 at 04.25.20.zip.5ed\WhatsApp Image 2024-08-05 at 04.15.42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20" cy="22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EE07" w14:textId="77777777" w:rsidR="00D416B1" w:rsidRDefault="00D416B1" w:rsidP="00D416B1">
      <w:pPr>
        <w:jc w:val="both"/>
      </w:pPr>
    </w:p>
    <w:p w14:paraId="150370C4" w14:textId="77777777" w:rsidR="00D416B1" w:rsidRDefault="00D416B1" w:rsidP="00D416B1">
      <w:pPr>
        <w:jc w:val="both"/>
      </w:pPr>
    </w:p>
    <w:p w14:paraId="4009CA19" w14:textId="77777777" w:rsidR="00D416B1" w:rsidRDefault="00D416B1" w:rsidP="00D416B1">
      <w:pPr>
        <w:jc w:val="both"/>
      </w:pPr>
    </w:p>
    <w:p w14:paraId="529AF214" w14:textId="77777777" w:rsidR="00D416B1" w:rsidRDefault="00D416B1" w:rsidP="00D416B1">
      <w:pPr>
        <w:jc w:val="both"/>
      </w:pPr>
    </w:p>
    <w:p w14:paraId="1D45D0AB" w14:textId="77777777" w:rsidR="00D416B1" w:rsidRDefault="00D416B1" w:rsidP="00D416B1">
      <w:pPr>
        <w:jc w:val="both"/>
      </w:pPr>
    </w:p>
    <w:p w14:paraId="1A62FD13" w14:textId="77777777" w:rsidR="00D416B1" w:rsidRDefault="00D416B1" w:rsidP="00D416B1">
      <w:pPr>
        <w:jc w:val="both"/>
      </w:pPr>
    </w:p>
    <w:p w14:paraId="62938A48" w14:textId="77777777" w:rsidR="00D416B1" w:rsidRDefault="00D416B1" w:rsidP="00D416B1">
      <w:pPr>
        <w:jc w:val="both"/>
      </w:pPr>
    </w:p>
    <w:p w14:paraId="512CD7D4" w14:textId="77777777" w:rsidR="00D416B1" w:rsidRDefault="00D416B1" w:rsidP="00D416B1">
      <w:pPr>
        <w:jc w:val="both"/>
      </w:pPr>
    </w:p>
    <w:p w14:paraId="4060BA88" w14:textId="77777777" w:rsidR="00D416B1" w:rsidRDefault="00D416B1" w:rsidP="00D416B1">
      <w:pPr>
        <w:jc w:val="both"/>
      </w:pPr>
    </w:p>
    <w:p w14:paraId="59E0B711" w14:textId="77777777" w:rsidR="00D416B1" w:rsidRDefault="00D416B1" w:rsidP="00D416B1">
      <w:pPr>
        <w:jc w:val="both"/>
      </w:pPr>
    </w:p>
    <w:p w14:paraId="1CDBE1D7" w14:textId="77777777" w:rsidR="00D416B1" w:rsidRDefault="00D416B1" w:rsidP="00D416B1">
      <w:pPr>
        <w:pStyle w:val="NormalWeb"/>
      </w:pPr>
      <w:r>
        <w:rPr>
          <w:noProof/>
        </w:rPr>
        <w:lastRenderedPageBreak/>
        <w:drawing>
          <wp:inline distT="0" distB="0" distL="0" distR="0" wp14:anchorId="6CB9B286" wp14:editId="2B02B19F">
            <wp:extent cx="5031984" cy="2267013"/>
            <wp:effectExtent l="0" t="0" r="0" b="0"/>
            <wp:docPr id="18" name="Gambar 18" descr="C:\Users\user\AppData\Local\Temp\fb27d1f4-e3dd-44da-889a-a0e03fed9c4c_WhatsApp Unknown 2024-08-05 at 04.25.20.zip.c4c\WhatsApp Image 2024-08-05 at 04.1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b27d1f4-e3dd-44da-889a-a0e03fed9c4c_WhatsApp Unknown 2024-08-05 at 04.25.20.zip.c4c\WhatsApp Image 2024-08-05 at 04.16.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87" cy="22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C6B4" w14:textId="77777777" w:rsidR="00D416B1" w:rsidRDefault="00D416B1" w:rsidP="00D416B1">
      <w:pPr>
        <w:jc w:val="both"/>
      </w:pPr>
    </w:p>
    <w:p w14:paraId="069AB9D1" w14:textId="77777777" w:rsidR="00D416B1" w:rsidRDefault="00D416B1" w:rsidP="00D416B1">
      <w:pPr>
        <w:pStyle w:val="NormalWeb"/>
      </w:pPr>
      <w:r>
        <w:rPr>
          <w:noProof/>
        </w:rPr>
        <w:drawing>
          <wp:inline distT="0" distB="0" distL="0" distR="0" wp14:anchorId="2164ECD1" wp14:editId="37DDCF6A">
            <wp:extent cx="5063968" cy="2849801"/>
            <wp:effectExtent l="0" t="0" r="3810" b="8255"/>
            <wp:docPr id="19" name="Gambar 19" descr="C:\Users\user\Downloads\WhatsApp Image 2024-08-05 at 04.1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4-08-05 at 04.17.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41" cy="28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32E8" w14:textId="77777777" w:rsidR="00D416B1" w:rsidRDefault="00D416B1" w:rsidP="00D416B1">
      <w:pPr>
        <w:pStyle w:val="NormalWeb"/>
      </w:pPr>
      <w:r>
        <w:rPr>
          <w:noProof/>
        </w:rPr>
        <w:drawing>
          <wp:inline distT="0" distB="0" distL="0" distR="0" wp14:anchorId="536AE5E8" wp14:editId="4702CB4C">
            <wp:extent cx="5115822" cy="2166025"/>
            <wp:effectExtent l="0" t="0" r="8890" b="5715"/>
            <wp:docPr id="20" name="Gambar 20" descr="C:\Users\user\Downloads\WhatsApp Image 2024-08-05 at 04.1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4-08-05 at 04.17.37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01" cy="21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E005" w14:textId="77777777" w:rsidR="00D416B1" w:rsidRDefault="00D416B1" w:rsidP="00D416B1">
      <w:pPr>
        <w:jc w:val="both"/>
      </w:pPr>
    </w:p>
    <w:p w14:paraId="1F4715D5" w14:textId="77777777" w:rsidR="00D416B1" w:rsidRDefault="00D416B1" w:rsidP="00D416B1">
      <w:pPr>
        <w:jc w:val="both"/>
      </w:pPr>
    </w:p>
    <w:p w14:paraId="5058B188" w14:textId="77777777" w:rsidR="00D416B1" w:rsidRDefault="00D416B1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</w:p>
    <w:p w14:paraId="759F95E1" w14:textId="77777777" w:rsidR="00D416B1" w:rsidRDefault="00D416B1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</w:p>
    <w:p w14:paraId="0645D306" w14:textId="77777777" w:rsidR="00D416B1" w:rsidRDefault="00D416B1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</w:p>
    <w:p w14:paraId="3FBD5171" w14:textId="77777777" w:rsidR="00D416B1" w:rsidRDefault="00D416B1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</w:p>
    <w:p w14:paraId="5CEA21BC" w14:textId="77777777" w:rsidR="00D416B1" w:rsidRPr="00E569F8" w:rsidRDefault="00D416B1" w:rsidP="00B55D89">
      <w:pPr>
        <w:spacing w:line="240" w:lineRule="auto"/>
        <w:ind w:left="709" w:hanging="709"/>
        <w:jc w:val="both"/>
        <w:rPr>
          <w:rFonts w:cs="Times New Roman"/>
          <w:szCs w:val="24"/>
        </w:rPr>
      </w:pPr>
    </w:p>
    <w:sectPr w:rsidR="00D416B1" w:rsidRPr="00E569F8" w:rsidSect="00BF5C33">
      <w:footerReference w:type="default" r:id="rId38"/>
      <w:pgSz w:w="11907" w:h="16840" w:code="9"/>
      <w:pgMar w:top="2268" w:right="1701" w:bottom="1701" w:left="2268" w:header="720" w:footer="720" w:gutter="0"/>
      <w:pgNumType w:start="11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C6159" w14:textId="77777777" w:rsidR="00141F30" w:rsidRDefault="00141F30">
      <w:pPr>
        <w:spacing w:after="0" w:line="240" w:lineRule="auto"/>
      </w:pPr>
      <w:r>
        <w:separator/>
      </w:r>
    </w:p>
  </w:endnote>
  <w:endnote w:type="continuationSeparator" w:id="0">
    <w:p w14:paraId="52E87AE5" w14:textId="77777777" w:rsidR="00141F30" w:rsidRDefault="0014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3DB84" w14:textId="77777777" w:rsidR="001D3B81" w:rsidRDefault="001D3B81">
    <w:pPr>
      <w:pStyle w:val="TeksIsi"/>
      <w:spacing w:line="14" w:lineRule="auto"/>
      <w:rPr>
        <w:sz w:val="20"/>
      </w:rPr>
    </w:pPr>
    <w:r>
      <w:rPr>
        <w:lang w:val="id"/>
      </w:rPr>
      <w:pict w14:anchorId="06FC192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pt;margin-top:780.8pt;width:17.3pt;height:13.05pt;z-index:-251658752;mso-position-horizontal-relative:page;mso-position-vertical-relative:page" filled="f" stroked="f">
          <v:textbox style="mso-next-textbox:#_x0000_s2049" inset="0,0,0,0">
            <w:txbxContent>
              <w:p w14:paraId="105ED0DB" w14:textId="4E7C858E" w:rsidR="001D3B81" w:rsidRDefault="001D3B81" w:rsidP="006F345C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CA0AA" w14:textId="77777777" w:rsidR="00141F30" w:rsidRDefault="00141F30">
      <w:pPr>
        <w:spacing w:after="0" w:line="240" w:lineRule="auto"/>
      </w:pPr>
      <w:r>
        <w:separator/>
      </w:r>
    </w:p>
  </w:footnote>
  <w:footnote w:type="continuationSeparator" w:id="0">
    <w:p w14:paraId="0358C77F" w14:textId="77777777" w:rsidR="00141F30" w:rsidRDefault="00141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67B83"/>
    <w:multiLevelType w:val="hybridMultilevel"/>
    <w:tmpl w:val="1E40D058"/>
    <w:lvl w:ilvl="0" w:tplc="04090003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C4D21"/>
    <w:multiLevelType w:val="hybridMultilevel"/>
    <w:tmpl w:val="4F24A4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275F9C"/>
    <w:multiLevelType w:val="multilevel"/>
    <w:tmpl w:val="5986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CB7D48"/>
    <w:multiLevelType w:val="multilevel"/>
    <w:tmpl w:val="059A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6556F1"/>
    <w:multiLevelType w:val="multilevel"/>
    <w:tmpl w:val="28187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5160D0"/>
    <w:multiLevelType w:val="multilevel"/>
    <w:tmpl w:val="CCD6D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E96CC4"/>
    <w:multiLevelType w:val="multilevel"/>
    <w:tmpl w:val="AFF0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77C17"/>
    <w:multiLevelType w:val="multilevel"/>
    <w:tmpl w:val="97B6B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22"/>
    <w:rsid w:val="00001FA0"/>
    <w:rsid w:val="00002B15"/>
    <w:rsid w:val="00003F42"/>
    <w:rsid w:val="00004B6C"/>
    <w:rsid w:val="00005868"/>
    <w:rsid w:val="00005C4E"/>
    <w:rsid w:val="00007087"/>
    <w:rsid w:val="00012673"/>
    <w:rsid w:val="00012A59"/>
    <w:rsid w:val="00014F9E"/>
    <w:rsid w:val="00023AA1"/>
    <w:rsid w:val="0003521B"/>
    <w:rsid w:val="000522C8"/>
    <w:rsid w:val="00054F59"/>
    <w:rsid w:val="00054F8E"/>
    <w:rsid w:val="00055BC7"/>
    <w:rsid w:val="0006647D"/>
    <w:rsid w:val="000833DE"/>
    <w:rsid w:val="00086C15"/>
    <w:rsid w:val="0008703D"/>
    <w:rsid w:val="00087BF5"/>
    <w:rsid w:val="000A7941"/>
    <w:rsid w:val="000B02E5"/>
    <w:rsid w:val="000B6C02"/>
    <w:rsid w:val="000D0A95"/>
    <w:rsid w:val="000D1322"/>
    <w:rsid w:val="000D636D"/>
    <w:rsid w:val="000E0086"/>
    <w:rsid w:val="000E386D"/>
    <w:rsid w:val="000E78FD"/>
    <w:rsid w:val="000F1000"/>
    <w:rsid w:val="000F318F"/>
    <w:rsid w:val="000F608E"/>
    <w:rsid w:val="00103230"/>
    <w:rsid w:val="001050B2"/>
    <w:rsid w:val="001103EF"/>
    <w:rsid w:val="001157B1"/>
    <w:rsid w:val="00116F6B"/>
    <w:rsid w:val="00117BDA"/>
    <w:rsid w:val="001207E9"/>
    <w:rsid w:val="0012473B"/>
    <w:rsid w:val="0013160D"/>
    <w:rsid w:val="00141F30"/>
    <w:rsid w:val="0014275E"/>
    <w:rsid w:val="001438ED"/>
    <w:rsid w:val="0015565B"/>
    <w:rsid w:val="001627A2"/>
    <w:rsid w:val="001638C7"/>
    <w:rsid w:val="0018290A"/>
    <w:rsid w:val="00183E31"/>
    <w:rsid w:val="00184939"/>
    <w:rsid w:val="001854B2"/>
    <w:rsid w:val="00190C1D"/>
    <w:rsid w:val="00191900"/>
    <w:rsid w:val="0019540E"/>
    <w:rsid w:val="001A25FA"/>
    <w:rsid w:val="001A4960"/>
    <w:rsid w:val="001A7FE6"/>
    <w:rsid w:val="001C4C31"/>
    <w:rsid w:val="001C5EF9"/>
    <w:rsid w:val="001C6C07"/>
    <w:rsid w:val="001D27D8"/>
    <w:rsid w:val="001D3B81"/>
    <w:rsid w:val="001D3F87"/>
    <w:rsid w:val="001D6EF6"/>
    <w:rsid w:val="001E147C"/>
    <w:rsid w:val="001E1CCD"/>
    <w:rsid w:val="001E3AB8"/>
    <w:rsid w:val="001F0D0F"/>
    <w:rsid w:val="001F6125"/>
    <w:rsid w:val="0020322B"/>
    <w:rsid w:val="00207E43"/>
    <w:rsid w:val="002139C3"/>
    <w:rsid w:val="002207C1"/>
    <w:rsid w:val="00223311"/>
    <w:rsid w:val="00237F5B"/>
    <w:rsid w:val="00247E26"/>
    <w:rsid w:val="00257C50"/>
    <w:rsid w:val="002709F2"/>
    <w:rsid w:val="002821E5"/>
    <w:rsid w:val="00287B53"/>
    <w:rsid w:val="00291D52"/>
    <w:rsid w:val="00292455"/>
    <w:rsid w:val="00293E40"/>
    <w:rsid w:val="002971BC"/>
    <w:rsid w:val="00297AFE"/>
    <w:rsid w:val="002C4B78"/>
    <w:rsid w:val="002C7122"/>
    <w:rsid w:val="002D0366"/>
    <w:rsid w:val="002E18CA"/>
    <w:rsid w:val="002E31C1"/>
    <w:rsid w:val="002E42F6"/>
    <w:rsid w:val="002E520A"/>
    <w:rsid w:val="002F3415"/>
    <w:rsid w:val="002F459E"/>
    <w:rsid w:val="002F67DD"/>
    <w:rsid w:val="002F69C0"/>
    <w:rsid w:val="00300BCD"/>
    <w:rsid w:val="0030391D"/>
    <w:rsid w:val="0031110C"/>
    <w:rsid w:val="0031339C"/>
    <w:rsid w:val="00324EF2"/>
    <w:rsid w:val="00327D97"/>
    <w:rsid w:val="00345D6E"/>
    <w:rsid w:val="003522FF"/>
    <w:rsid w:val="0038032E"/>
    <w:rsid w:val="00381291"/>
    <w:rsid w:val="00383449"/>
    <w:rsid w:val="00384429"/>
    <w:rsid w:val="0038500C"/>
    <w:rsid w:val="00391478"/>
    <w:rsid w:val="00394D9C"/>
    <w:rsid w:val="0039653B"/>
    <w:rsid w:val="003A6F42"/>
    <w:rsid w:val="003C15CC"/>
    <w:rsid w:val="003C21F9"/>
    <w:rsid w:val="003C2B5B"/>
    <w:rsid w:val="003C2C8C"/>
    <w:rsid w:val="003D343D"/>
    <w:rsid w:val="003D60F6"/>
    <w:rsid w:val="003D6843"/>
    <w:rsid w:val="003D775E"/>
    <w:rsid w:val="003E73F0"/>
    <w:rsid w:val="004012CC"/>
    <w:rsid w:val="004042E3"/>
    <w:rsid w:val="00404A4D"/>
    <w:rsid w:val="004071C7"/>
    <w:rsid w:val="0041322D"/>
    <w:rsid w:val="00415CE6"/>
    <w:rsid w:val="00421785"/>
    <w:rsid w:val="00421A35"/>
    <w:rsid w:val="00423199"/>
    <w:rsid w:val="004375DA"/>
    <w:rsid w:val="00440100"/>
    <w:rsid w:val="004405B9"/>
    <w:rsid w:val="0044544C"/>
    <w:rsid w:val="0046290F"/>
    <w:rsid w:val="00464235"/>
    <w:rsid w:val="004665A7"/>
    <w:rsid w:val="00467850"/>
    <w:rsid w:val="00467C54"/>
    <w:rsid w:val="00474FA3"/>
    <w:rsid w:val="00475007"/>
    <w:rsid w:val="004754A6"/>
    <w:rsid w:val="00491582"/>
    <w:rsid w:val="0049522D"/>
    <w:rsid w:val="004A25FC"/>
    <w:rsid w:val="004A4672"/>
    <w:rsid w:val="004B31DD"/>
    <w:rsid w:val="004B3EF6"/>
    <w:rsid w:val="004C3BCE"/>
    <w:rsid w:val="004D02E8"/>
    <w:rsid w:val="004D15E7"/>
    <w:rsid w:val="004D2A34"/>
    <w:rsid w:val="004D45E7"/>
    <w:rsid w:val="004D6778"/>
    <w:rsid w:val="004E05F2"/>
    <w:rsid w:val="004E5365"/>
    <w:rsid w:val="004E593D"/>
    <w:rsid w:val="004F7254"/>
    <w:rsid w:val="005103AF"/>
    <w:rsid w:val="00513BC9"/>
    <w:rsid w:val="005164F5"/>
    <w:rsid w:val="00520926"/>
    <w:rsid w:val="005266F3"/>
    <w:rsid w:val="005336C3"/>
    <w:rsid w:val="00550B66"/>
    <w:rsid w:val="005521A0"/>
    <w:rsid w:val="00555AEA"/>
    <w:rsid w:val="005677D5"/>
    <w:rsid w:val="0057571E"/>
    <w:rsid w:val="00576146"/>
    <w:rsid w:val="00584D81"/>
    <w:rsid w:val="00591B5A"/>
    <w:rsid w:val="005A249C"/>
    <w:rsid w:val="005B4921"/>
    <w:rsid w:val="005B64BF"/>
    <w:rsid w:val="005D7E81"/>
    <w:rsid w:val="005E274B"/>
    <w:rsid w:val="005E4E2A"/>
    <w:rsid w:val="005F450F"/>
    <w:rsid w:val="006069DB"/>
    <w:rsid w:val="00610796"/>
    <w:rsid w:val="006121EF"/>
    <w:rsid w:val="006407F5"/>
    <w:rsid w:val="00640AD8"/>
    <w:rsid w:val="00654D80"/>
    <w:rsid w:val="00656078"/>
    <w:rsid w:val="006566A7"/>
    <w:rsid w:val="00657051"/>
    <w:rsid w:val="00661C45"/>
    <w:rsid w:val="00662F45"/>
    <w:rsid w:val="006642D3"/>
    <w:rsid w:val="00664EB4"/>
    <w:rsid w:val="006763F3"/>
    <w:rsid w:val="00676CE0"/>
    <w:rsid w:val="00684EAA"/>
    <w:rsid w:val="00697131"/>
    <w:rsid w:val="006A0DEC"/>
    <w:rsid w:val="006A1831"/>
    <w:rsid w:val="006B171C"/>
    <w:rsid w:val="006C6612"/>
    <w:rsid w:val="006D5BC0"/>
    <w:rsid w:val="006F345C"/>
    <w:rsid w:val="006F5953"/>
    <w:rsid w:val="006F7C87"/>
    <w:rsid w:val="00700DC4"/>
    <w:rsid w:val="00705C0E"/>
    <w:rsid w:val="00710983"/>
    <w:rsid w:val="00725D20"/>
    <w:rsid w:val="0073099C"/>
    <w:rsid w:val="00743026"/>
    <w:rsid w:val="0075529A"/>
    <w:rsid w:val="00774DA2"/>
    <w:rsid w:val="00781168"/>
    <w:rsid w:val="007A0176"/>
    <w:rsid w:val="007A409D"/>
    <w:rsid w:val="007A792A"/>
    <w:rsid w:val="007B0253"/>
    <w:rsid w:val="007B4605"/>
    <w:rsid w:val="007C2A4A"/>
    <w:rsid w:val="007C5E30"/>
    <w:rsid w:val="007C7F33"/>
    <w:rsid w:val="007D3D74"/>
    <w:rsid w:val="007E3DBC"/>
    <w:rsid w:val="007E66BD"/>
    <w:rsid w:val="007E7466"/>
    <w:rsid w:val="00800DBF"/>
    <w:rsid w:val="00806524"/>
    <w:rsid w:val="00810D6F"/>
    <w:rsid w:val="0081538F"/>
    <w:rsid w:val="00821B94"/>
    <w:rsid w:val="00822FE7"/>
    <w:rsid w:val="00832B00"/>
    <w:rsid w:val="00835396"/>
    <w:rsid w:val="00851DF4"/>
    <w:rsid w:val="00857AC0"/>
    <w:rsid w:val="00861288"/>
    <w:rsid w:val="00865F1B"/>
    <w:rsid w:val="00866E46"/>
    <w:rsid w:val="00886A4F"/>
    <w:rsid w:val="00895317"/>
    <w:rsid w:val="008B6107"/>
    <w:rsid w:val="008C0E6D"/>
    <w:rsid w:val="008C6125"/>
    <w:rsid w:val="008C6FE7"/>
    <w:rsid w:val="008D66BA"/>
    <w:rsid w:val="008E264A"/>
    <w:rsid w:val="008E3F5F"/>
    <w:rsid w:val="008F6BC9"/>
    <w:rsid w:val="008F7B74"/>
    <w:rsid w:val="008F7FBE"/>
    <w:rsid w:val="009154E9"/>
    <w:rsid w:val="00930B10"/>
    <w:rsid w:val="00940262"/>
    <w:rsid w:val="0095458B"/>
    <w:rsid w:val="009708EC"/>
    <w:rsid w:val="00970F93"/>
    <w:rsid w:val="00971DF6"/>
    <w:rsid w:val="00977333"/>
    <w:rsid w:val="00981B51"/>
    <w:rsid w:val="0098745A"/>
    <w:rsid w:val="009944D3"/>
    <w:rsid w:val="009A68AF"/>
    <w:rsid w:val="009B3478"/>
    <w:rsid w:val="009B723B"/>
    <w:rsid w:val="009C31EC"/>
    <w:rsid w:val="009D20A8"/>
    <w:rsid w:val="009D3678"/>
    <w:rsid w:val="009D377C"/>
    <w:rsid w:val="009D4AA2"/>
    <w:rsid w:val="009E1BB2"/>
    <w:rsid w:val="009E2869"/>
    <w:rsid w:val="009F320E"/>
    <w:rsid w:val="009F6112"/>
    <w:rsid w:val="009F7ED9"/>
    <w:rsid w:val="00A03DE8"/>
    <w:rsid w:val="00A07372"/>
    <w:rsid w:val="00A13B9F"/>
    <w:rsid w:val="00A24CF1"/>
    <w:rsid w:val="00A24FAC"/>
    <w:rsid w:val="00A35BB2"/>
    <w:rsid w:val="00A35F22"/>
    <w:rsid w:val="00A424FF"/>
    <w:rsid w:val="00A4690E"/>
    <w:rsid w:val="00A537B6"/>
    <w:rsid w:val="00A60E1A"/>
    <w:rsid w:val="00A63477"/>
    <w:rsid w:val="00A732EF"/>
    <w:rsid w:val="00A9062E"/>
    <w:rsid w:val="00AC040C"/>
    <w:rsid w:val="00AC1645"/>
    <w:rsid w:val="00AD011A"/>
    <w:rsid w:val="00AD1CC9"/>
    <w:rsid w:val="00AD6847"/>
    <w:rsid w:val="00AE1041"/>
    <w:rsid w:val="00AF15CE"/>
    <w:rsid w:val="00AF5B5D"/>
    <w:rsid w:val="00B00269"/>
    <w:rsid w:val="00B02E1C"/>
    <w:rsid w:val="00B07A40"/>
    <w:rsid w:val="00B133C6"/>
    <w:rsid w:val="00B23838"/>
    <w:rsid w:val="00B24C35"/>
    <w:rsid w:val="00B314A6"/>
    <w:rsid w:val="00B33BFB"/>
    <w:rsid w:val="00B41378"/>
    <w:rsid w:val="00B469B7"/>
    <w:rsid w:val="00B53762"/>
    <w:rsid w:val="00B55D89"/>
    <w:rsid w:val="00B55E3A"/>
    <w:rsid w:val="00B61B43"/>
    <w:rsid w:val="00B64032"/>
    <w:rsid w:val="00B72E07"/>
    <w:rsid w:val="00B74F39"/>
    <w:rsid w:val="00BA59FA"/>
    <w:rsid w:val="00BB26B4"/>
    <w:rsid w:val="00BB500B"/>
    <w:rsid w:val="00BB58AB"/>
    <w:rsid w:val="00BC3299"/>
    <w:rsid w:val="00BC6049"/>
    <w:rsid w:val="00BD092B"/>
    <w:rsid w:val="00BD1673"/>
    <w:rsid w:val="00BD47CB"/>
    <w:rsid w:val="00BD4D0F"/>
    <w:rsid w:val="00BD7E56"/>
    <w:rsid w:val="00BF5C33"/>
    <w:rsid w:val="00C01369"/>
    <w:rsid w:val="00C04951"/>
    <w:rsid w:val="00C06076"/>
    <w:rsid w:val="00C10AB3"/>
    <w:rsid w:val="00C159A6"/>
    <w:rsid w:val="00C15D8E"/>
    <w:rsid w:val="00C20DD3"/>
    <w:rsid w:val="00C22D5A"/>
    <w:rsid w:val="00C308A3"/>
    <w:rsid w:val="00C37E21"/>
    <w:rsid w:val="00C51CC9"/>
    <w:rsid w:val="00C52FCB"/>
    <w:rsid w:val="00C54AAE"/>
    <w:rsid w:val="00C707CF"/>
    <w:rsid w:val="00C73D4A"/>
    <w:rsid w:val="00C774D6"/>
    <w:rsid w:val="00C806C4"/>
    <w:rsid w:val="00C8675F"/>
    <w:rsid w:val="00C946A1"/>
    <w:rsid w:val="00CA1D18"/>
    <w:rsid w:val="00CA482B"/>
    <w:rsid w:val="00CB2AAD"/>
    <w:rsid w:val="00CB5019"/>
    <w:rsid w:val="00CC40F7"/>
    <w:rsid w:val="00CC41AD"/>
    <w:rsid w:val="00CD2FB8"/>
    <w:rsid w:val="00CF3F67"/>
    <w:rsid w:val="00CF3F9F"/>
    <w:rsid w:val="00D04183"/>
    <w:rsid w:val="00D118F2"/>
    <w:rsid w:val="00D21282"/>
    <w:rsid w:val="00D22CFF"/>
    <w:rsid w:val="00D26A62"/>
    <w:rsid w:val="00D27B30"/>
    <w:rsid w:val="00D37BF6"/>
    <w:rsid w:val="00D416B1"/>
    <w:rsid w:val="00D42885"/>
    <w:rsid w:val="00D511B1"/>
    <w:rsid w:val="00D55E05"/>
    <w:rsid w:val="00D56FD7"/>
    <w:rsid w:val="00D82FC5"/>
    <w:rsid w:val="00D835E8"/>
    <w:rsid w:val="00D83688"/>
    <w:rsid w:val="00D85351"/>
    <w:rsid w:val="00D90722"/>
    <w:rsid w:val="00D965E8"/>
    <w:rsid w:val="00DA5B37"/>
    <w:rsid w:val="00DA620F"/>
    <w:rsid w:val="00DB0ADF"/>
    <w:rsid w:val="00DB434E"/>
    <w:rsid w:val="00DB578C"/>
    <w:rsid w:val="00DB66C0"/>
    <w:rsid w:val="00DB7765"/>
    <w:rsid w:val="00DB79DB"/>
    <w:rsid w:val="00DC1D6C"/>
    <w:rsid w:val="00DC3C3F"/>
    <w:rsid w:val="00DC67B0"/>
    <w:rsid w:val="00DD381C"/>
    <w:rsid w:val="00DD5185"/>
    <w:rsid w:val="00DE42FF"/>
    <w:rsid w:val="00DE67F6"/>
    <w:rsid w:val="00DE7FD4"/>
    <w:rsid w:val="00E02509"/>
    <w:rsid w:val="00E06A72"/>
    <w:rsid w:val="00E16E2F"/>
    <w:rsid w:val="00E248B8"/>
    <w:rsid w:val="00E26D09"/>
    <w:rsid w:val="00E27DD5"/>
    <w:rsid w:val="00E34A60"/>
    <w:rsid w:val="00E35FFA"/>
    <w:rsid w:val="00E429D7"/>
    <w:rsid w:val="00E500C6"/>
    <w:rsid w:val="00E565DF"/>
    <w:rsid w:val="00E569F8"/>
    <w:rsid w:val="00E60265"/>
    <w:rsid w:val="00E66624"/>
    <w:rsid w:val="00E66C5B"/>
    <w:rsid w:val="00E66CD1"/>
    <w:rsid w:val="00E66D19"/>
    <w:rsid w:val="00E72C01"/>
    <w:rsid w:val="00E839C8"/>
    <w:rsid w:val="00E86FB1"/>
    <w:rsid w:val="00E872BC"/>
    <w:rsid w:val="00E95FED"/>
    <w:rsid w:val="00EB065F"/>
    <w:rsid w:val="00ED327A"/>
    <w:rsid w:val="00ED6BA6"/>
    <w:rsid w:val="00EE098B"/>
    <w:rsid w:val="00EE0A7D"/>
    <w:rsid w:val="00EE4F79"/>
    <w:rsid w:val="00EE59E8"/>
    <w:rsid w:val="00EF1181"/>
    <w:rsid w:val="00F0113C"/>
    <w:rsid w:val="00F02640"/>
    <w:rsid w:val="00F041B1"/>
    <w:rsid w:val="00F1591E"/>
    <w:rsid w:val="00F233DF"/>
    <w:rsid w:val="00F2523F"/>
    <w:rsid w:val="00F31BAE"/>
    <w:rsid w:val="00F32048"/>
    <w:rsid w:val="00F50DA1"/>
    <w:rsid w:val="00F5156D"/>
    <w:rsid w:val="00F52C29"/>
    <w:rsid w:val="00F54ABF"/>
    <w:rsid w:val="00F707C9"/>
    <w:rsid w:val="00F8244D"/>
    <w:rsid w:val="00F826F7"/>
    <w:rsid w:val="00F86D6E"/>
    <w:rsid w:val="00F90A49"/>
    <w:rsid w:val="00F91A06"/>
    <w:rsid w:val="00F94BF3"/>
    <w:rsid w:val="00F95108"/>
    <w:rsid w:val="00FB28BB"/>
    <w:rsid w:val="00FB3648"/>
    <w:rsid w:val="00FC2140"/>
    <w:rsid w:val="00FC76AF"/>
    <w:rsid w:val="00FD2E8C"/>
    <w:rsid w:val="00FD3FAE"/>
    <w:rsid w:val="00FE41B3"/>
    <w:rsid w:val="00FE4721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C07CDDB"/>
  <w15:chartTrackingRefBased/>
  <w15:docId w15:val="{DFA07EE9-7DE4-4084-9BEA-E3AB0E08A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2BC"/>
    <w:rPr>
      <w:rFonts w:ascii="Times New Roman" w:hAnsi="Times New Roman"/>
      <w:sz w:val="24"/>
    </w:rPr>
  </w:style>
  <w:style w:type="paragraph" w:styleId="Judul4">
    <w:name w:val="heading 4"/>
    <w:basedOn w:val="Normal"/>
    <w:link w:val="Judul4KAR"/>
    <w:uiPriority w:val="9"/>
    <w:qFormat/>
    <w:rsid w:val="00054F59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,Body of text+1,Body of text+2,Body of text+3,Body of textCxSp,Colorful List - Accent 11,List Paragraph11,Medium Grid 1 - Accent 21,Normal1,Sub sub,dot points body text 12,normal,rpp3,sub-section,skripsi,Body Text Char1,sub 1"/>
    <w:basedOn w:val="Normal"/>
    <w:link w:val="DaftarParagrafKAR"/>
    <w:uiPriority w:val="34"/>
    <w:qFormat/>
    <w:rsid w:val="001D27D8"/>
    <w:pPr>
      <w:spacing w:after="200" w:line="276" w:lineRule="auto"/>
      <w:ind w:left="720"/>
      <w:contextualSpacing/>
    </w:pPr>
    <w:rPr>
      <w:rFonts w:asciiTheme="minorHAnsi" w:hAnsiTheme="minorHAnsi"/>
      <w:sz w:val="22"/>
      <w:lang w:val="id-ID"/>
    </w:rPr>
  </w:style>
  <w:style w:type="paragraph" w:styleId="Footer">
    <w:name w:val="footer"/>
    <w:basedOn w:val="Normal"/>
    <w:link w:val="FooterKAR"/>
    <w:uiPriority w:val="99"/>
    <w:unhideWhenUsed/>
    <w:rsid w:val="001D27D8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lang w:val="id-ID"/>
    </w:rPr>
  </w:style>
  <w:style w:type="character" w:customStyle="1" w:styleId="FooterKAR">
    <w:name w:val="Footer KAR"/>
    <w:basedOn w:val="FontParagrafDefault"/>
    <w:link w:val="Footer"/>
    <w:uiPriority w:val="99"/>
    <w:rsid w:val="001D27D8"/>
    <w:rPr>
      <w:lang w:val="id-ID"/>
    </w:rPr>
  </w:style>
  <w:style w:type="character" w:customStyle="1" w:styleId="DaftarParagrafKAR">
    <w:name w:val="Daftar Paragraf KAR"/>
    <w:aliases w:val="Body of text KAR,Body of text+1 KAR,Body of text+2 KAR,Body of text+3 KAR,Body of textCxSp KAR,Colorful List - Accent 11 KAR,List Paragraph11 KAR,Medium Grid 1 - Accent 21 KAR,Normal1 KAR,Sub sub KAR,dot points body text 12 KAR"/>
    <w:link w:val="DaftarParagraf"/>
    <w:uiPriority w:val="34"/>
    <w:qFormat/>
    <w:locked/>
    <w:rsid w:val="001D27D8"/>
    <w:rPr>
      <w:lang w:val="id-ID"/>
    </w:rPr>
  </w:style>
  <w:style w:type="table" w:styleId="KisiTabel">
    <w:name w:val="Table Grid"/>
    <w:basedOn w:val="TabelNormal"/>
    <w:uiPriority w:val="39"/>
    <w:rsid w:val="001D2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elNormal"/>
    <w:next w:val="KisiTabel"/>
    <w:uiPriority w:val="39"/>
    <w:rsid w:val="001D2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elNormal"/>
    <w:next w:val="KisiTabel"/>
    <w:uiPriority w:val="39"/>
    <w:rsid w:val="001D2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KAR"/>
    <w:uiPriority w:val="99"/>
    <w:unhideWhenUsed/>
    <w:rsid w:val="00915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9154E9"/>
    <w:rPr>
      <w:rFonts w:ascii="Times New Roman" w:hAnsi="Times New Roman"/>
      <w:sz w:val="24"/>
    </w:rPr>
  </w:style>
  <w:style w:type="paragraph" w:styleId="IndenTeksIsi3">
    <w:name w:val="Body Text Indent 3"/>
    <w:basedOn w:val="Normal"/>
    <w:link w:val="IndenTeksIsi3KAR"/>
    <w:rsid w:val="00F02640"/>
    <w:pPr>
      <w:spacing w:after="0" w:line="360" w:lineRule="auto"/>
      <w:ind w:left="360" w:hanging="360"/>
      <w:jc w:val="both"/>
    </w:pPr>
    <w:rPr>
      <w:rFonts w:eastAsia="Times New Roman" w:cs="Times New Roman"/>
      <w:szCs w:val="24"/>
      <w:lang w:eastAsia="id-ID"/>
    </w:rPr>
  </w:style>
  <w:style w:type="character" w:customStyle="1" w:styleId="IndenTeksIsi3KAR">
    <w:name w:val="Inden Teks Isi 3 KAR"/>
    <w:basedOn w:val="FontParagrafDefault"/>
    <w:link w:val="IndenTeksIsi3"/>
    <w:rsid w:val="00F02640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TeksIsi">
    <w:name w:val="Body Text"/>
    <w:basedOn w:val="Normal"/>
    <w:link w:val="TeksIsiKAR"/>
    <w:uiPriority w:val="1"/>
    <w:unhideWhenUsed/>
    <w:qFormat/>
    <w:rsid w:val="00391478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1"/>
    <w:rsid w:val="00391478"/>
    <w:rPr>
      <w:rFonts w:ascii="Times New Roman" w:hAnsi="Times New Roman"/>
      <w:sz w:val="24"/>
    </w:rPr>
  </w:style>
  <w:style w:type="character" w:customStyle="1" w:styleId="textwebstyledtext-sc-1ed9ao-0">
    <w:name w:val="textweb__styledtext-sc-1ed9ao-0"/>
    <w:basedOn w:val="FontParagrafDefault"/>
    <w:rsid w:val="00800DBF"/>
  </w:style>
  <w:style w:type="character" w:customStyle="1" w:styleId="fontstyle01">
    <w:name w:val="fontstyle01"/>
    <w:basedOn w:val="FontParagrafDefault"/>
    <w:rsid w:val="00BD092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Tempatpenampungteks">
    <w:name w:val="Placeholder Text"/>
    <w:basedOn w:val="FontParagrafDefault"/>
    <w:uiPriority w:val="99"/>
    <w:semiHidden/>
    <w:rsid w:val="00DE7FD4"/>
    <w:rPr>
      <w:color w:val="808080"/>
    </w:rPr>
  </w:style>
  <w:style w:type="character" w:customStyle="1" w:styleId="Judul4KAR">
    <w:name w:val="Judul 4 KAR"/>
    <w:basedOn w:val="FontParagrafDefault"/>
    <w:link w:val="Judul4"/>
    <w:uiPriority w:val="9"/>
    <w:rsid w:val="00054F5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Kuat">
    <w:name w:val="Strong"/>
    <w:basedOn w:val="FontParagrafDefault"/>
    <w:uiPriority w:val="22"/>
    <w:qFormat/>
    <w:rsid w:val="00054F59"/>
    <w:rPr>
      <w:b/>
      <w:bCs/>
    </w:rPr>
  </w:style>
  <w:style w:type="paragraph" w:styleId="NormalWeb">
    <w:name w:val="Normal (Web)"/>
    <w:basedOn w:val="Normal"/>
    <w:uiPriority w:val="99"/>
    <w:unhideWhenUsed/>
    <w:rsid w:val="00054F5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Hyperlink">
    <w:name w:val="Hyperlink"/>
    <w:basedOn w:val="FontParagrafDefault"/>
    <w:uiPriority w:val="99"/>
    <w:unhideWhenUsed/>
    <w:rsid w:val="00054F59"/>
    <w:rPr>
      <w:color w:val="0000FF"/>
      <w:u w:val="single"/>
    </w:rPr>
  </w:style>
  <w:style w:type="character" w:styleId="SebutanHTML">
    <w:name w:val="HTML Cite"/>
    <w:basedOn w:val="FontParagrafDefault"/>
    <w:uiPriority w:val="99"/>
    <w:semiHidden/>
    <w:unhideWhenUsed/>
    <w:rsid w:val="00520926"/>
    <w:rPr>
      <w:i/>
      <w:iCs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B61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B61B43"/>
    <w:rPr>
      <w:rFonts w:ascii="Segoe UI" w:hAnsi="Segoe UI" w:cs="Segoe UI"/>
      <w:sz w:val="18"/>
      <w:szCs w:val="18"/>
    </w:rPr>
  </w:style>
  <w:style w:type="table" w:customStyle="1" w:styleId="TableGrid3">
    <w:name w:val="Table Grid3"/>
    <w:basedOn w:val="TabelNormal"/>
    <w:next w:val="KisiTabel"/>
    <w:uiPriority w:val="39"/>
    <w:rsid w:val="00ED3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elNormal"/>
    <w:next w:val="KisiTabel"/>
    <w:uiPriority w:val="59"/>
    <w:rsid w:val="00ED3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elNormal"/>
    <w:next w:val="KisiTabel"/>
    <w:uiPriority w:val="39"/>
    <w:rsid w:val="00ED3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elNormal"/>
    <w:next w:val="KisiTabel"/>
    <w:uiPriority w:val="39"/>
    <w:rsid w:val="00D41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elNormal"/>
    <w:next w:val="KisiTabel"/>
    <w:uiPriority w:val="39"/>
    <w:rsid w:val="00D41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ikos.com/info/ringkasan-materi-bangun-ruang-kelas-6-sd-pljr/" TargetMode="External"/><Relationship Id="rId13" Type="http://schemas.openxmlformats.org/officeDocument/2006/relationships/hyperlink" Target="https://doi.org/10.21043/ji.v2i1.4293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doi.org/10.32585/jkp.v2i2.113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21831/jpai.v16i1.2017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hyperlink" Target="https://doi.org/10.31004/edukatif.v2i1.77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liputan6.com/hot/read/5221696/ciri-ciri-kubus-rumus-dan-contoh-soalnya-wajib-dipahami?page=2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09CE7-1F73-4B1E-9ACC-EFA12460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</Pages>
  <Words>4628</Words>
  <Characters>26384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42</cp:revision>
  <cp:lastPrinted>2024-05-03T04:13:00Z</cp:lastPrinted>
  <dcterms:created xsi:type="dcterms:W3CDTF">2024-07-16T13:50:00Z</dcterms:created>
  <dcterms:modified xsi:type="dcterms:W3CDTF">2024-08-14T07:08:00Z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99f2606584b1a90c83d62eabc4e3e7b66f38b8e86b6a7d15f7b964d7d403fd82</vt:lpwstr>
  </property>
</Properties>
</file>